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charts/chart2.xml" ContentType="application/vnd.openxmlformats-officedocument.drawingml.chart+xml"/>
  <Override PartName="/word/charts/chart3.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172710" w14:textId="77777777" w:rsidR="00452771" w:rsidRPr="002D5DD5" w:rsidRDefault="000A4815" w:rsidP="00452771">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Индивидуальный предприниматель Калягин Максим Юрьевич</w:t>
      </w:r>
    </w:p>
    <w:p w14:paraId="2642681B" w14:textId="77777777" w:rsidR="00452771" w:rsidRPr="002D5DD5" w:rsidRDefault="00452771" w:rsidP="00452771">
      <w:pPr>
        <w:spacing w:after="0" w:line="360" w:lineRule="auto"/>
        <w:rPr>
          <w:rFonts w:ascii="Times New Roman" w:eastAsia="Times New Roman" w:hAnsi="Times New Roman" w:cs="Times New Roman"/>
          <w:sz w:val="28"/>
          <w:szCs w:val="28"/>
        </w:rPr>
      </w:pPr>
    </w:p>
    <w:p w14:paraId="5CA09EBC" w14:textId="77777777" w:rsidR="00452771" w:rsidRPr="002D5DD5" w:rsidRDefault="00452771" w:rsidP="00452771">
      <w:pPr>
        <w:spacing w:after="0" w:line="360" w:lineRule="auto"/>
        <w:jc w:val="right"/>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«УТВЕРЖДАЮ»</w:t>
      </w:r>
    </w:p>
    <w:p w14:paraId="18F684B7" w14:textId="77777777" w:rsidR="00452771" w:rsidRPr="002D5DD5" w:rsidRDefault="000A4815" w:rsidP="00452771">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Индивидуальный предприниматель</w:t>
      </w:r>
    </w:p>
    <w:p w14:paraId="444E21F8" w14:textId="77777777" w:rsidR="00452771" w:rsidRPr="002D5DD5" w:rsidRDefault="00452771" w:rsidP="00452771">
      <w:pPr>
        <w:spacing w:after="0" w:line="360" w:lineRule="auto"/>
        <w:jc w:val="right"/>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________________</w:t>
      </w:r>
      <w:r w:rsidR="000A4815">
        <w:rPr>
          <w:rFonts w:ascii="Times New Roman" w:eastAsia="Times New Roman" w:hAnsi="Times New Roman" w:cs="Times New Roman"/>
          <w:sz w:val="28"/>
          <w:szCs w:val="28"/>
        </w:rPr>
        <w:t>М. Ю. Калягин</w:t>
      </w:r>
    </w:p>
    <w:p w14:paraId="0479F77F" w14:textId="77777777" w:rsidR="00452771" w:rsidRPr="002D5DD5" w:rsidRDefault="00452771" w:rsidP="00452771">
      <w:pPr>
        <w:spacing w:after="0" w:line="360" w:lineRule="auto"/>
        <w:jc w:val="right"/>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«____» _______________2020 г.</w:t>
      </w:r>
    </w:p>
    <w:p w14:paraId="561872CA" w14:textId="77777777" w:rsidR="00452771" w:rsidRPr="002D5DD5" w:rsidRDefault="00452771" w:rsidP="00F21536">
      <w:pPr>
        <w:spacing w:after="0" w:line="360" w:lineRule="auto"/>
        <w:jc w:val="right"/>
        <w:rPr>
          <w:rFonts w:ascii="Times New Roman" w:eastAsia="Times New Roman" w:hAnsi="Times New Roman" w:cs="Times New Roman"/>
          <w:sz w:val="28"/>
          <w:szCs w:val="28"/>
        </w:rPr>
      </w:pPr>
    </w:p>
    <w:p w14:paraId="02F89D4F" w14:textId="77777777" w:rsidR="00452771" w:rsidRPr="002D5DD5" w:rsidRDefault="00452771" w:rsidP="00F21536">
      <w:pPr>
        <w:spacing w:after="0" w:line="360" w:lineRule="auto"/>
        <w:jc w:val="right"/>
        <w:rPr>
          <w:rFonts w:ascii="Times New Roman" w:eastAsia="Times New Roman" w:hAnsi="Times New Roman" w:cs="Times New Roman"/>
          <w:sz w:val="28"/>
          <w:szCs w:val="28"/>
        </w:rPr>
      </w:pPr>
    </w:p>
    <w:p w14:paraId="16B77EB9" w14:textId="77777777" w:rsidR="00452771" w:rsidRPr="002D5DD5" w:rsidRDefault="00452771" w:rsidP="00F21536">
      <w:pPr>
        <w:spacing w:after="0" w:line="360" w:lineRule="auto"/>
        <w:jc w:val="center"/>
        <w:rPr>
          <w:rFonts w:ascii="Times New Roman" w:eastAsia="Times New Roman" w:hAnsi="Times New Roman" w:cs="Times New Roman"/>
          <w:b/>
          <w:color w:val="000000" w:themeColor="text1"/>
          <w:sz w:val="28"/>
          <w:szCs w:val="28"/>
        </w:rPr>
      </w:pPr>
      <w:r w:rsidRPr="002D5DD5">
        <w:rPr>
          <w:rFonts w:ascii="Times New Roman" w:eastAsia="Times New Roman" w:hAnsi="Times New Roman" w:cs="Times New Roman"/>
          <w:b/>
          <w:color w:val="000000" w:themeColor="text1"/>
          <w:sz w:val="28"/>
          <w:szCs w:val="28"/>
        </w:rPr>
        <w:t>ОТЧЁТ О НАУЧНО-ИССЛЕДОВАТЕЛЬСКОЙ РАБОТЕ</w:t>
      </w:r>
    </w:p>
    <w:p w14:paraId="18853A55" w14:textId="77777777" w:rsidR="00271E61" w:rsidRPr="00271E61" w:rsidRDefault="00452771" w:rsidP="00F21536">
      <w:pPr>
        <w:spacing w:after="0" w:line="360" w:lineRule="auto"/>
        <w:jc w:val="center"/>
        <w:rPr>
          <w:rFonts w:ascii="Times New Roman" w:eastAsia="Times New Roman" w:hAnsi="Times New Roman" w:cs="Times New Roman"/>
          <w:b/>
          <w:sz w:val="28"/>
          <w:szCs w:val="28"/>
          <w:lang w:eastAsia="ru-RU"/>
        </w:rPr>
      </w:pPr>
      <w:r w:rsidRPr="00271E61">
        <w:rPr>
          <w:rFonts w:ascii="Times New Roman" w:eastAsia="Times New Roman" w:hAnsi="Times New Roman" w:cs="Times New Roman"/>
          <w:b/>
          <w:color w:val="000000" w:themeColor="text1"/>
          <w:sz w:val="28"/>
          <w:szCs w:val="28"/>
        </w:rPr>
        <w:t>«</w:t>
      </w:r>
      <w:r w:rsidR="00271E61" w:rsidRPr="00271E61">
        <w:rPr>
          <w:rFonts w:ascii="Times New Roman" w:hAnsi="Times New Roman" w:cs="Times New Roman"/>
          <w:b/>
          <w:sz w:val="28"/>
          <w:szCs w:val="28"/>
        </w:rPr>
        <w:t>Разработка прототипа программного обеспечения для оценки дефектов поверхностей нагрева котлов с использованием беспилотных летательных аппаратов (БПЛА)</w:t>
      </w:r>
      <w:r w:rsidR="00271E61" w:rsidRPr="00271E61">
        <w:rPr>
          <w:rFonts w:ascii="Times New Roman" w:eastAsia="Times New Roman" w:hAnsi="Times New Roman" w:cs="Times New Roman"/>
          <w:b/>
          <w:sz w:val="28"/>
          <w:szCs w:val="28"/>
          <w:lang w:eastAsia="ru-RU"/>
        </w:rPr>
        <w:t>»</w:t>
      </w:r>
    </w:p>
    <w:p w14:paraId="4A1B7F0F" w14:textId="77777777" w:rsidR="00452771" w:rsidRPr="00271E61" w:rsidRDefault="00271E61" w:rsidP="00F21536">
      <w:pPr>
        <w:spacing w:after="0" w:line="360" w:lineRule="auto"/>
        <w:jc w:val="center"/>
        <w:rPr>
          <w:rFonts w:ascii="Times New Roman" w:eastAsia="Times New Roman" w:hAnsi="Times New Roman" w:cs="Times New Roman"/>
          <w:color w:val="000000" w:themeColor="text1"/>
          <w:sz w:val="28"/>
          <w:szCs w:val="28"/>
        </w:rPr>
      </w:pPr>
      <w:r w:rsidRPr="00271E61">
        <w:rPr>
          <w:rFonts w:ascii="Times New Roman" w:eastAsia="Times New Roman" w:hAnsi="Times New Roman" w:cs="Times New Roman"/>
          <w:b/>
          <w:sz w:val="28"/>
          <w:szCs w:val="28"/>
          <w:lang w:eastAsia="ru-RU"/>
        </w:rPr>
        <w:t>Шифр 2019-ИРАО-2-96</w:t>
      </w:r>
    </w:p>
    <w:p w14:paraId="1BE6346C" w14:textId="77777777" w:rsidR="00452771" w:rsidRPr="002D5DD5" w:rsidRDefault="00452771" w:rsidP="00F21536">
      <w:pPr>
        <w:spacing w:after="0" w:line="360" w:lineRule="auto"/>
        <w:jc w:val="center"/>
        <w:rPr>
          <w:rFonts w:ascii="Times New Roman" w:eastAsia="Times New Roman" w:hAnsi="Times New Roman" w:cs="Times New Roman"/>
          <w:b/>
          <w:color w:val="000000" w:themeColor="text1"/>
          <w:sz w:val="28"/>
          <w:szCs w:val="28"/>
        </w:rPr>
      </w:pPr>
    </w:p>
    <w:p w14:paraId="6975E222" w14:textId="77777777" w:rsidR="00452771" w:rsidRPr="002D5DD5" w:rsidRDefault="00271E61" w:rsidP="00F21536">
      <w:pPr>
        <w:spacing w:after="0"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Этап 1</w:t>
      </w:r>
    </w:p>
    <w:p w14:paraId="6A711674" w14:textId="77777777" w:rsidR="00452771" w:rsidRDefault="00452771" w:rsidP="00F21536">
      <w:pPr>
        <w:spacing w:after="0" w:line="360" w:lineRule="auto"/>
        <w:jc w:val="center"/>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w:t>
      </w:r>
      <w:r w:rsidR="00271E61">
        <w:rPr>
          <w:rFonts w:ascii="Times New Roman" w:eastAsia="Times New Roman" w:hAnsi="Times New Roman" w:cs="Times New Roman"/>
          <w:sz w:val="28"/>
          <w:szCs w:val="28"/>
        </w:rPr>
        <w:t>Систематизация исходных данных</w:t>
      </w:r>
      <w:r w:rsidRPr="002D5DD5">
        <w:rPr>
          <w:rFonts w:ascii="Times New Roman" w:eastAsia="Times New Roman" w:hAnsi="Times New Roman" w:cs="Times New Roman"/>
          <w:sz w:val="28"/>
          <w:szCs w:val="28"/>
        </w:rPr>
        <w:t xml:space="preserve">» </w:t>
      </w:r>
    </w:p>
    <w:p w14:paraId="15C1E184" w14:textId="77777777" w:rsidR="006260E0" w:rsidRDefault="006260E0" w:rsidP="00F21536">
      <w:pPr>
        <w:spacing w:after="0" w:line="360" w:lineRule="auto"/>
        <w:jc w:val="center"/>
        <w:rPr>
          <w:rFonts w:ascii="Times New Roman" w:eastAsia="Times New Roman" w:hAnsi="Times New Roman" w:cs="Times New Roman"/>
          <w:sz w:val="28"/>
          <w:szCs w:val="28"/>
        </w:rPr>
      </w:pPr>
    </w:p>
    <w:p w14:paraId="49F54BD6" w14:textId="77777777" w:rsidR="006260E0" w:rsidRPr="002D5DD5" w:rsidRDefault="006260E0" w:rsidP="00F21536">
      <w:pPr>
        <w:spacing w:after="0" w:line="360" w:lineRule="auto"/>
        <w:jc w:val="center"/>
        <w:rPr>
          <w:rFonts w:ascii="Times New Roman" w:eastAsia="Times New Roman" w:hAnsi="Times New Roman" w:cs="Times New Roman"/>
          <w:sz w:val="28"/>
          <w:szCs w:val="28"/>
        </w:rPr>
      </w:pPr>
    </w:p>
    <w:tbl>
      <w:tblPr>
        <w:tblStyle w:val="48"/>
        <w:tblW w:w="9736" w:type="dxa"/>
        <w:tblCellMar>
          <w:left w:w="0" w:type="dxa"/>
          <w:right w:w="0" w:type="dxa"/>
        </w:tblCellMar>
        <w:tblLook w:val="04A0" w:firstRow="1" w:lastRow="0" w:firstColumn="1" w:lastColumn="0" w:noHBand="0" w:noVBand="1"/>
      </w:tblPr>
      <w:tblGrid>
        <w:gridCol w:w="4869"/>
        <w:gridCol w:w="4867"/>
      </w:tblGrid>
      <w:tr w:rsidR="00452771" w:rsidRPr="002D5DD5" w14:paraId="5822AC56" w14:textId="77777777" w:rsidTr="00505A25">
        <w:tc>
          <w:tcPr>
            <w:tcW w:w="4869" w:type="dxa"/>
            <w:shd w:val="clear" w:color="auto" w:fill="auto"/>
          </w:tcPr>
          <w:p w14:paraId="0F7753C2" w14:textId="77777777" w:rsidR="00452771" w:rsidRPr="002D5DD5" w:rsidRDefault="00452771" w:rsidP="00505A25">
            <w:pPr>
              <w:spacing w:line="360" w:lineRule="auto"/>
              <w:jc w:val="center"/>
              <w:rPr>
                <w:rFonts w:ascii="Times New Roman" w:eastAsia="Times New Roman" w:hAnsi="Times New Roman" w:cs="Times New Roman"/>
                <w:sz w:val="28"/>
                <w:szCs w:val="28"/>
              </w:rPr>
            </w:pPr>
          </w:p>
        </w:tc>
        <w:tc>
          <w:tcPr>
            <w:tcW w:w="4867" w:type="dxa"/>
            <w:shd w:val="clear" w:color="auto" w:fill="auto"/>
          </w:tcPr>
          <w:p w14:paraId="6FD4F75D" w14:textId="77777777" w:rsidR="00452771" w:rsidRPr="002D5DD5" w:rsidRDefault="00452771" w:rsidP="00505A25">
            <w:pPr>
              <w:spacing w:line="360" w:lineRule="auto"/>
              <w:jc w:val="both"/>
              <w:rPr>
                <w:rFonts w:ascii="Times New Roman" w:eastAsia="Times New Roman" w:hAnsi="Times New Roman" w:cs="Times New Roman"/>
                <w:sz w:val="28"/>
                <w:szCs w:val="28"/>
              </w:rPr>
            </w:pPr>
          </w:p>
        </w:tc>
      </w:tr>
      <w:tr w:rsidR="00452771" w:rsidRPr="002D5DD5" w14:paraId="537010A3" w14:textId="77777777" w:rsidTr="00505A25">
        <w:tc>
          <w:tcPr>
            <w:tcW w:w="4869" w:type="dxa"/>
            <w:shd w:val="clear" w:color="auto" w:fill="auto"/>
          </w:tcPr>
          <w:p w14:paraId="453A3B54" w14:textId="77777777" w:rsidR="00452771" w:rsidRPr="002D5DD5" w:rsidRDefault="00452771" w:rsidP="00505A25">
            <w:pPr>
              <w:spacing w:line="360" w:lineRule="auto"/>
              <w:jc w:val="center"/>
              <w:rPr>
                <w:rFonts w:ascii="Times New Roman" w:eastAsia="Times New Roman" w:hAnsi="Times New Roman" w:cs="Times New Roman"/>
                <w:sz w:val="28"/>
                <w:szCs w:val="28"/>
              </w:rPr>
            </w:pPr>
          </w:p>
        </w:tc>
        <w:tc>
          <w:tcPr>
            <w:tcW w:w="4867" w:type="dxa"/>
            <w:shd w:val="clear" w:color="auto" w:fill="auto"/>
          </w:tcPr>
          <w:p w14:paraId="6602E86B" w14:textId="77777777" w:rsidR="00452771" w:rsidRPr="002D5DD5" w:rsidRDefault="00452771" w:rsidP="00505A25">
            <w:pPr>
              <w:spacing w:line="360" w:lineRule="auto"/>
              <w:jc w:val="both"/>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 xml:space="preserve">Руководитель работ </w:t>
            </w:r>
          </w:p>
          <w:p w14:paraId="189B4816" w14:textId="77777777" w:rsidR="00452771" w:rsidRPr="002D5DD5" w:rsidRDefault="00271E61" w:rsidP="00505A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Должность</w:t>
            </w:r>
            <w:r w:rsidR="00452771" w:rsidRPr="002D5DD5">
              <w:rPr>
                <w:rFonts w:ascii="Times New Roman" w:eastAsia="Times New Roman" w:hAnsi="Times New Roman" w:cs="Times New Roman"/>
                <w:sz w:val="28"/>
                <w:szCs w:val="28"/>
              </w:rPr>
              <w:t xml:space="preserve"> </w:t>
            </w:r>
          </w:p>
          <w:p w14:paraId="18292719" w14:textId="77777777" w:rsidR="00452771" w:rsidRPr="002D5DD5" w:rsidRDefault="00452771" w:rsidP="00505A25">
            <w:pPr>
              <w:spacing w:line="360" w:lineRule="auto"/>
              <w:jc w:val="both"/>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 xml:space="preserve">                                            </w:t>
            </w:r>
            <w:r w:rsidR="001E095E">
              <w:rPr>
                <w:rFonts w:ascii="Times New Roman" w:eastAsia="Times New Roman" w:hAnsi="Times New Roman" w:cs="Times New Roman"/>
                <w:sz w:val="28"/>
                <w:szCs w:val="28"/>
              </w:rPr>
              <w:t>М.Ю. Калягин</w:t>
            </w:r>
          </w:p>
          <w:p w14:paraId="7DCD98E9" w14:textId="77777777" w:rsidR="00452771" w:rsidRPr="002D5DD5" w:rsidRDefault="00452771" w:rsidP="00505A25">
            <w:pPr>
              <w:spacing w:line="360" w:lineRule="auto"/>
              <w:jc w:val="center"/>
              <w:rPr>
                <w:rFonts w:ascii="Times New Roman" w:eastAsia="Times New Roman" w:hAnsi="Times New Roman" w:cs="Times New Roman"/>
                <w:b/>
                <w:sz w:val="28"/>
                <w:szCs w:val="28"/>
              </w:rPr>
            </w:pPr>
          </w:p>
        </w:tc>
      </w:tr>
    </w:tbl>
    <w:p w14:paraId="32AA9AD3" w14:textId="77777777" w:rsidR="00452771" w:rsidRDefault="00452771" w:rsidP="00452771">
      <w:pPr>
        <w:spacing w:after="0" w:line="360" w:lineRule="auto"/>
        <w:jc w:val="center"/>
        <w:rPr>
          <w:rFonts w:ascii="Times New Roman" w:eastAsia="Times New Roman" w:hAnsi="Times New Roman" w:cs="Times New Roman"/>
          <w:sz w:val="28"/>
          <w:szCs w:val="28"/>
        </w:rPr>
      </w:pPr>
    </w:p>
    <w:p w14:paraId="56025091" w14:textId="77777777" w:rsidR="00271E61" w:rsidRDefault="00271E61" w:rsidP="00452771">
      <w:pPr>
        <w:spacing w:after="0" w:line="360" w:lineRule="auto"/>
        <w:jc w:val="center"/>
        <w:rPr>
          <w:rFonts w:ascii="Times New Roman" w:eastAsia="Times New Roman" w:hAnsi="Times New Roman" w:cs="Times New Roman"/>
          <w:sz w:val="28"/>
          <w:szCs w:val="28"/>
        </w:rPr>
      </w:pPr>
    </w:p>
    <w:p w14:paraId="31D9A231" w14:textId="77777777" w:rsidR="00271E61" w:rsidRDefault="00271E61" w:rsidP="00452771">
      <w:pPr>
        <w:spacing w:after="0" w:line="360" w:lineRule="auto"/>
        <w:jc w:val="center"/>
        <w:rPr>
          <w:rFonts w:ascii="Times New Roman" w:eastAsia="Times New Roman" w:hAnsi="Times New Roman" w:cs="Times New Roman"/>
          <w:sz w:val="28"/>
          <w:szCs w:val="28"/>
        </w:rPr>
      </w:pPr>
    </w:p>
    <w:p w14:paraId="202159E8" w14:textId="77777777" w:rsidR="00271E61" w:rsidRDefault="00271E61" w:rsidP="00452771">
      <w:pPr>
        <w:spacing w:after="0" w:line="360" w:lineRule="auto"/>
        <w:jc w:val="center"/>
        <w:rPr>
          <w:rFonts w:ascii="Times New Roman" w:eastAsia="Times New Roman" w:hAnsi="Times New Roman" w:cs="Times New Roman"/>
          <w:sz w:val="28"/>
          <w:szCs w:val="28"/>
        </w:rPr>
      </w:pPr>
    </w:p>
    <w:p w14:paraId="3A82DBE5" w14:textId="77777777" w:rsidR="00271E61" w:rsidRDefault="00271E61" w:rsidP="00452771">
      <w:pPr>
        <w:spacing w:after="0" w:line="360" w:lineRule="auto"/>
        <w:jc w:val="center"/>
        <w:rPr>
          <w:rFonts w:ascii="Times New Roman" w:eastAsia="Times New Roman" w:hAnsi="Times New Roman" w:cs="Times New Roman"/>
          <w:sz w:val="28"/>
          <w:szCs w:val="28"/>
        </w:rPr>
      </w:pPr>
    </w:p>
    <w:p w14:paraId="493AA606" w14:textId="77777777" w:rsidR="00271E61" w:rsidRPr="002D5DD5" w:rsidRDefault="00271E61" w:rsidP="00452771">
      <w:pPr>
        <w:spacing w:after="0" w:line="360" w:lineRule="auto"/>
        <w:jc w:val="center"/>
        <w:rPr>
          <w:rFonts w:ascii="Times New Roman" w:eastAsia="Times New Roman" w:hAnsi="Times New Roman" w:cs="Times New Roman"/>
          <w:sz w:val="28"/>
          <w:szCs w:val="28"/>
        </w:rPr>
      </w:pPr>
    </w:p>
    <w:p w14:paraId="6A00191B" w14:textId="77777777" w:rsidR="00452771" w:rsidRPr="002D5DD5" w:rsidRDefault="00452771" w:rsidP="00452771">
      <w:pPr>
        <w:spacing w:after="0" w:line="360" w:lineRule="auto"/>
        <w:jc w:val="center"/>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 xml:space="preserve">Москва </w:t>
      </w:r>
    </w:p>
    <w:p w14:paraId="20D0145A" w14:textId="77777777" w:rsidR="00452771" w:rsidRPr="000C4289" w:rsidRDefault="00452771" w:rsidP="00452771">
      <w:pPr>
        <w:spacing w:after="0" w:line="360" w:lineRule="auto"/>
        <w:jc w:val="center"/>
        <w:rPr>
          <w:rFonts w:ascii="Times New Roman" w:eastAsia="Times New Roman" w:hAnsi="Times New Roman" w:cs="Times New Roman"/>
          <w:sz w:val="28"/>
          <w:szCs w:val="28"/>
        </w:rPr>
      </w:pPr>
      <w:r w:rsidRPr="002D5DD5">
        <w:rPr>
          <w:rFonts w:ascii="Times New Roman" w:eastAsia="Times New Roman" w:hAnsi="Times New Roman" w:cs="Times New Roman"/>
          <w:sz w:val="28"/>
          <w:szCs w:val="28"/>
        </w:rPr>
        <w:t>2020</w:t>
      </w:r>
      <w:r w:rsidRPr="000C4289">
        <w:rPr>
          <w:rFonts w:ascii="Times New Roman" w:eastAsia="Times New Roman" w:hAnsi="Times New Roman" w:cs="Times New Roman"/>
          <w:sz w:val="28"/>
          <w:szCs w:val="28"/>
        </w:rPr>
        <w:br w:type="page"/>
      </w:r>
    </w:p>
    <w:p w14:paraId="69A9779E" w14:textId="77777777" w:rsidR="00452771" w:rsidRPr="00C36A08" w:rsidRDefault="00452771" w:rsidP="00C36A08">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0" w:name="_Toc50732703"/>
      <w:r w:rsidRPr="00C36A08">
        <w:rPr>
          <w:rFonts w:ascii="Times New Roman" w:hAnsi="Times New Roman" w:cs="Times New Roman"/>
          <w:b/>
          <w:color w:val="000000" w:themeColor="text1"/>
          <w:szCs w:val="28"/>
          <w:lang w:val="ru-RU"/>
        </w:rPr>
        <w:lastRenderedPageBreak/>
        <w:t>Список исполнителей</w:t>
      </w:r>
      <w:bookmarkEnd w:id="0"/>
    </w:p>
    <w:tbl>
      <w:tblPr>
        <w:tblStyle w:val="af0"/>
        <w:tblW w:w="99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04"/>
        <w:gridCol w:w="3304"/>
        <w:gridCol w:w="3304"/>
      </w:tblGrid>
      <w:tr w:rsidR="00452771" w:rsidRPr="000C4289" w14:paraId="7DD08D97" w14:textId="77777777" w:rsidTr="00F21536">
        <w:trPr>
          <w:trHeight w:val="212"/>
        </w:trPr>
        <w:tc>
          <w:tcPr>
            <w:tcW w:w="3304" w:type="dxa"/>
            <w:shd w:val="clear" w:color="auto" w:fill="auto"/>
          </w:tcPr>
          <w:p w14:paraId="255EC7B6"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c>
          <w:tcPr>
            <w:tcW w:w="3304" w:type="dxa"/>
            <w:shd w:val="clear" w:color="auto" w:fill="auto"/>
          </w:tcPr>
          <w:p w14:paraId="40204664" w14:textId="77777777" w:rsidR="00452771" w:rsidRPr="000C4289" w:rsidRDefault="00452771" w:rsidP="00505A25">
            <w:pPr>
              <w:spacing w:line="276" w:lineRule="auto"/>
              <w:jc w:val="center"/>
              <w:rPr>
                <w:rFonts w:ascii="Times New Roman" w:eastAsia="Times New Roman" w:hAnsi="Times New Roman" w:cs="Times New Roman"/>
                <w:sz w:val="28"/>
                <w:szCs w:val="28"/>
                <w:lang w:val="en-US"/>
              </w:rPr>
            </w:pPr>
          </w:p>
        </w:tc>
        <w:tc>
          <w:tcPr>
            <w:tcW w:w="3304" w:type="dxa"/>
            <w:shd w:val="clear" w:color="auto" w:fill="auto"/>
          </w:tcPr>
          <w:p w14:paraId="313949CA"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r>
      <w:tr w:rsidR="00452771" w:rsidRPr="000C4289" w14:paraId="739F3ECB" w14:textId="77777777" w:rsidTr="00F21536">
        <w:trPr>
          <w:trHeight w:val="397"/>
        </w:trPr>
        <w:tc>
          <w:tcPr>
            <w:tcW w:w="3304" w:type="dxa"/>
            <w:shd w:val="clear" w:color="auto" w:fill="auto"/>
          </w:tcPr>
          <w:p w14:paraId="44D4D76F" w14:textId="77777777" w:rsidR="00452771" w:rsidRPr="000B51D6" w:rsidRDefault="00452771" w:rsidP="00505A25">
            <w:pPr>
              <w:spacing w:line="276" w:lineRule="auto"/>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Руководитель работ</w:t>
            </w:r>
          </w:p>
        </w:tc>
        <w:tc>
          <w:tcPr>
            <w:tcW w:w="3304" w:type="dxa"/>
            <w:shd w:val="clear" w:color="auto" w:fill="auto"/>
          </w:tcPr>
          <w:p w14:paraId="3459A7A6" w14:textId="77777777" w:rsidR="00452771" w:rsidRPr="000B51D6" w:rsidRDefault="00452771" w:rsidP="00505A25">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lang w:val="en-US"/>
              </w:rPr>
              <w:t>_____________________</w:t>
            </w:r>
            <w:r w:rsidRPr="000B51D6">
              <w:rPr>
                <w:rFonts w:ascii="Times New Roman" w:eastAsia="Times New Roman" w:hAnsi="Times New Roman" w:cs="Times New Roman"/>
                <w:sz w:val="28"/>
                <w:szCs w:val="28"/>
              </w:rPr>
              <w:t xml:space="preserve">  </w:t>
            </w:r>
          </w:p>
        </w:tc>
        <w:tc>
          <w:tcPr>
            <w:tcW w:w="3304" w:type="dxa"/>
            <w:shd w:val="clear" w:color="auto" w:fill="auto"/>
          </w:tcPr>
          <w:p w14:paraId="6E815B7A" w14:textId="77777777" w:rsidR="00452771" w:rsidRPr="000C4289" w:rsidRDefault="001E095E" w:rsidP="00505A25">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М.Ю. Калягин</w:t>
            </w:r>
          </w:p>
        </w:tc>
      </w:tr>
      <w:tr w:rsidR="00452771" w:rsidRPr="000C4289" w14:paraId="4B9EC76C" w14:textId="77777777" w:rsidTr="00F21536">
        <w:trPr>
          <w:trHeight w:val="397"/>
        </w:trPr>
        <w:tc>
          <w:tcPr>
            <w:tcW w:w="3304" w:type="dxa"/>
            <w:shd w:val="clear" w:color="auto" w:fill="auto"/>
          </w:tcPr>
          <w:p w14:paraId="3F38EC1B" w14:textId="77777777" w:rsidR="00452771" w:rsidRPr="000B51D6" w:rsidRDefault="00452771" w:rsidP="00505A25">
            <w:pPr>
              <w:spacing w:line="276" w:lineRule="auto"/>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  </w:t>
            </w:r>
          </w:p>
        </w:tc>
        <w:tc>
          <w:tcPr>
            <w:tcW w:w="3304" w:type="dxa"/>
            <w:shd w:val="clear" w:color="auto" w:fill="auto"/>
          </w:tcPr>
          <w:p w14:paraId="05C6931E" w14:textId="77777777" w:rsidR="00452771" w:rsidRPr="000B51D6" w:rsidRDefault="00452771" w:rsidP="00505A25">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подпись, дата </w:t>
            </w:r>
          </w:p>
        </w:tc>
        <w:tc>
          <w:tcPr>
            <w:tcW w:w="3304" w:type="dxa"/>
            <w:shd w:val="clear" w:color="auto" w:fill="auto"/>
          </w:tcPr>
          <w:p w14:paraId="2E068811"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r>
      <w:tr w:rsidR="00452771" w:rsidRPr="000C4289" w14:paraId="1D14137F" w14:textId="77777777" w:rsidTr="00F21536">
        <w:trPr>
          <w:trHeight w:val="427"/>
        </w:trPr>
        <w:tc>
          <w:tcPr>
            <w:tcW w:w="3304" w:type="dxa"/>
            <w:shd w:val="clear" w:color="auto" w:fill="auto"/>
          </w:tcPr>
          <w:p w14:paraId="25554C82" w14:textId="77777777" w:rsidR="00452771" w:rsidRPr="000B51D6" w:rsidRDefault="00452771" w:rsidP="00505A25">
            <w:pPr>
              <w:spacing w:line="276" w:lineRule="auto"/>
              <w:rPr>
                <w:rFonts w:ascii="Times New Roman" w:eastAsia="Times New Roman" w:hAnsi="Times New Roman" w:cs="Times New Roman"/>
                <w:sz w:val="28"/>
                <w:szCs w:val="28"/>
              </w:rPr>
            </w:pPr>
          </w:p>
        </w:tc>
        <w:tc>
          <w:tcPr>
            <w:tcW w:w="3304" w:type="dxa"/>
            <w:shd w:val="clear" w:color="auto" w:fill="auto"/>
          </w:tcPr>
          <w:p w14:paraId="5464DBA3" w14:textId="77777777" w:rsidR="00452771" w:rsidRPr="000B51D6" w:rsidRDefault="00452771" w:rsidP="00505A25">
            <w:pPr>
              <w:spacing w:line="276" w:lineRule="auto"/>
              <w:jc w:val="center"/>
              <w:rPr>
                <w:rFonts w:ascii="Times New Roman" w:eastAsia="Times New Roman" w:hAnsi="Times New Roman" w:cs="Times New Roman"/>
                <w:sz w:val="28"/>
                <w:szCs w:val="28"/>
              </w:rPr>
            </w:pPr>
          </w:p>
        </w:tc>
        <w:tc>
          <w:tcPr>
            <w:tcW w:w="3304" w:type="dxa"/>
            <w:shd w:val="clear" w:color="auto" w:fill="auto"/>
          </w:tcPr>
          <w:p w14:paraId="3C4ACFD6"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r>
      <w:tr w:rsidR="00452771" w:rsidRPr="000C4289" w14:paraId="6039DB39" w14:textId="77777777" w:rsidTr="00F21536">
        <w:trPr>
          <w:trHeight w:val="397"/>
        </w:trPr>
        <w:tc>
          <w:tcPr>
            <w:tcW w:w="3304" w:type="dxa"/>
            <w:shd w:val="clear" w:color="auto" w:fill="auto"/>
          </w:tcPr>
          <w:p w14:paraId="0A879268" w14:textId="77777777" w:rsidR="00452771" w:rsidRPr="000B51D6" w:rsidRDefault="00452771" w:rsidP="00505A25">
            <w:pPr>
              <w:spacing w:line="276" w:lineRule="auto"/>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Инженер </w:t>
            </w:r>
          </w:p>
        </w:tc>
        <w:tc>
          <w:tcPr>
            <w:tcW w:w="3304" w:type="dxa"/>
            <w:shd w:val="clear" w:color="auto" w:fill="auto"/>
          </w:tcPr>
          <w:p w14:paraId="0E085236" w14:textId="77777777" w:rsidR="00452771" w:rsidRPr="000B51D6" w:rsidRDefault="00452771" w:rsidP="00505A25">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lang w:val="en-US"/>
              </w:rPr>
              <w:t>_____________________</w:t>
            </w:r>
            <w:r w:rsidRPr="000B51D6">
              <w:rPr>
                <w:rFonts w:ascii="Times New Roman" w:eastAsia="Times New Roman" w:hAnsi="Times New Roman" w:cs="Times New Roman"/>
                <w:sz w:val="28"/>
                <w:szCs w:val="28"/>
              </w:rPr>
              <w:t xml:space="preserve">  </w:t>
            </w:r>
          </w:p>
        </w:tc>
        <w:tc>
          <w:tcPr>
            <w:tcW w:w="3304" w:type="dxa"/>
            <w:shd w:val="clear" w:color="auto" w:fill="auto"/>
          </w:tcPr>
          <w:p w14:paraId="70469E75" w14:textId="77777777" w:rsidR="00452771" w:rsidRPr="000C4289" w:rsidRDefault="001E095E" w:rsidP="00505A25">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Б.Д. Данзюрюн</w:t>
            </w:r>
          </w:p>
        </w:tc>
      </w:tr>
      <w:tr w:rsidR="00452771" w:rsidRPr="000C4289" w14:paraId="6FBC97BB" w14:textId="77777777" w:rsidTr="00F21536">
        <w:trPr>
          <w:trHeight w:val="397"/>
        </w:trPr>
        <w:tc>
          <w:tcPr>
            <w:tcW w:w="3304" w:type="dxa"/>
            <w:shd w:val="clear" w:color="auto" w:fill="auto"/>
          </w:tcPr>
          <w:p w14:paraId="269C0921" w14:textId="77777777" w:rsidR="00452771" w:rsidRPr="000B51D6" w:rsidRDefault="00452771" w:rsidP="00505A25">
            <w:pPr>
              <w:spacing w:line="276" w:lineRule="auto"/>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  </w:t>
            </w:r>
          </w:p>
        </w:tc>
        <w:tc>
          <w:tcPr>
            <w:tcW w:w="3304" w:type="dxa"/>
            <w:shd w:val="clear" w:color="auto" w:fill="auto"/>
          </w:tcPr>
          <w:p w14:paraId="4B16EE49" w14:textId="77777777" w:rsidR="00452771" w:rsidRPr="000B51D6" w:rsidRDefault="00452771" w:rsidP="00505A25">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подпись, дата </w:t>
            </w:r>
          </w:p>
        </w:tc>
        <w:tc>
          <w:tcPr>
            <w:tcW w:w="3304" w:type="dxa"/>
            <w:shd w:val="clear" w:color="auto" w:fill="auto"/>
          </w:tcPr>
          <w:p w14:paraId="49C0424E"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r>
      <w:tr w:rsidR="00452771" w:rsidRPr="000C4289" w14:paraId="36CC4FA3" w14:textId="77777777" w:rsidTr="00F21536">
        <w:trPr>
          <w:trHeight w:val="446"/>
        </w:trPr>
        <w:tc>
          <w:tcPr>
            <w:tcW w:w="3304" w:type="dxa"/>
            <w:shd w:val="clear" w:color="auto" w:fill="auto"/>
          </w:tcPr>
          <w:p w14:paraId="3115C244" w14:textId="77777777" w:rsidR="00452771" w:rsidRPr="000B51D6" w:rsidRDefault="00452771" w:rsidP="00505A25">
            <w:pPr>
              <w:spacing w:line="276" w:lineRule="auto"/>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 </w:t>
            </w:r>
          </w:p>
        </w:tc>
        <w:tc>
          <w:tcPr>
            <w:tcW w:w="3304" w:type="dxa"/>
            <w:shd w:val="clear" w:color="auto" w:fill="auto"/>
          </w:tcPr>
          <w:p w14:paraId="2ACA82BF" w14:textId="77777777" w:rsidR="00452771" w:rsidRPr="000B51D6" w:rsidRDefault="00452771" w:rsidP="00505A25">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  </w:t>
            </w:r>
          </w:p>
        </w:tc>
        <w:tc>
          <w:tcPr>
            <w:tcW w:w="3304" w:type="dxa"/>
            <w:shd w:val="clear" w:color="auto" w:fill="auto"/>
          </w:tcPr>
          <w:p w14:paraId="36069D46"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r>
      <w:tr w:rsidR="00452771" w:rsidRPr="000C4289" w14:paraId="7B8FE61C" w14:textId="77777777" w:rsidTr="00F21536">
        <w:trPr>
          <w:trHeight w:val="397"/>
        </w:trPr>
        <w:tc>
          <w:tcPr>
            <w:tcW w:w="3304" w:type="dxa"/>
            <w:shd w:val="clear" w:color="auto" w:fill="auto"/>
          </w:tcPr>
          <w:p w14:paraId="5717E573" w14:textId="77777777" w:rsidR="00452771" w:rsidRPr="000B51D6" w:rsidRDefault="00452771" w:rsidP="00505A25">
            <w:pPr>
              <w:spacing w:line="276" w:lineRule="auto"/>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Инженер</w:t>
            </w:r>
          </w:p>
        </w:tc>
        <w:tc>
          <w:tcPr>
            <w:tcW w:w="3304" w:type="dxa"/>
            <w:shd w:val="clear" w:color="auto" w:fill="auto"/>
          </w:tcPr>
          <w:p w14:paraId="4ACA4052" w14:textId="77777777" w:rsidR="00452771" w:rsidRPr="000B51D6" w:rsidRDefault="00452771" w:rsidP="00505A25">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lang w:val="en-US"/>
              </w:rPr>
              <w:t>_____________________</w:t>
            </w:r>
            <w:r w:rsidRPr="000B51D6">
              <w:rPr>
                <w:rFonts w:ascii="Times New Roman" w:eastAsia="Times New Roman" w:hAnsi="Times New Roman" w:cs="Times New Roman"/>
                <w:sz w:val="28"/>
                <w:szCs w:val="28"/>
              </w:rPr>
              <w:t xml:space="preserve">  </w:t>
            </w:r>
          </w:p>
        </w:tc>
        <w:tc>
          <w:tcPr>
            <w:tcW w:w="3304" w:type="dxa"/>
            <w:shd w:val="clear" w:color="auto" w:fill="auto"/>
          </w:tcPr>
          <w:p w14:paraId="4C1277EF" w14:textId="473C8FF9" w:rsidR="00452771" w:rsidRPr="000C4289" w:rsidRDefault="001E095E" w:rsidP="006260E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Р.В. Кузин</w:t>
            </w:r>
          </w:p>
        </w:tc>
      </w:tr>
      <w:tr w:rsidR="00452771" w:rsidRPr="000C4289" w14:paraId="083B40B4" w14:textId="77777777" w:rsidTr="00F21536">
        <w:trPr>
          <w:trHeight w:val="397"/>
        </w:trPr>
        <w:tc>
          <w:tcPr>
            <w:tcW w:w="3304" w:type="dxa"/>
            <w:shd w:val="clear" w:color="auto" w:fill="auto"/>
          </w:tcPr>
          <w:p w14:paraId="5A7BBBA7" w14:textId="77777777" w:rsidR="00452771" w:rsidRPr="000B51D6" w:rsidRDefault="00452771" w:rsidP="00505A25">
            <w:pPr>
              <w:spacing w:line="276" w:lineRule="auto"/>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  </w:t>
            </w:r>
          </w:p>
        </w:tc>
        <w:tc>
          <w:tcPr>
            <w:tcW w:w="3304" w:type="dxa"/>
            <w:shd w:val="clear" w:color="auto" w:fill="auto"/>
          </w:tcPr>
          <w:p w14:paraId="57DADCB1" w14:textId="77777777" w:rsidR="00452771" w:rsidRPr="000B51D6" w:rsidRDefault="00452771" w:rsidP="00505A25">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подпись, дата </w:t>
            </w:r>
          </w:p>
        </w:tc>
        <w:tc>
          <w:tcPr>
            <w:tcW w:w="3304" w:type="dxa"/>
            <w:shd w:val="clear" w:color="auto" w:fill="auto"/>
          </w:tcPr>
          <w:p w14:paraId="02516924"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r>
      <w:tr w:rsidR="00452771" w:rsidRPr="000C4289" w14:paraId="3E40225F" w14:textId="77777777" w:rsidTr="00F21536">
        <w:trPr>
          <w:trHeight w:val="468"/>
        </w:trPr>
        <w:tc>
          <w:tcPr>
            <w:tcW w:w="3304" w:type="dxa"/>
            <w:shd w:val="clear" w:color="auto" w:fill="auto"/>
          </w:tcPr>
          <w:p w14:paraId="642DFCD4" w14:textId="77777777" w:rsidR="00452771" w:rsidRPr="000B51D6" w:rsidRDefault="00452771" w:rsidP="00505A25">
            <w:pPr>
              <w:spacing w:line="276" w:lineRule="auto"/>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 </w:t>
            </w:r>
          </w:p>
        </w:tc>
        <w:tc>
          <w:tcPr>
            <w:tcW w:w="3304" w:type="dxa"/>
            <w:shd w:val="clear" w:color="auto" w:fill="auto"/>
          </w:tcPr>
          <w:p w14:paraId="53492DC4" w14:textId="77777777" w:rsidR="00452771" w:rsidRPr="000B51D6" w:rsidRDefault="00452771" w:rsidP="00505A25">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 xml:space="preserve">  </w:t>
            </w:r>
          </w:p>
        </w:tc>
        <w:tc>
          <w:tcPr>
            <w:tcW w:w="3304" w:type="dxa"/>
            <w:shd w:val="clear" w:color="auto" w:fill="auto"/>
          </w:tcPr>
          <w:p w14:paraId="396DA42D"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r>
      <w:tr w:rsidR="00452771" w:rsidRPr="000C4289" w14:paraId="7E317C8B" w14:textId="77777777" w:rsidTr="00F21536">
        <w:trPr>
          <w:trHeight w:val="397"/>
        </w:trPr>
        <w:tc>
          <w:tcPr>
            <w:tcW w:w="3304" w:type="dxa"/>
            <w:shd w:val="clear" w:color="auto" w:fill="auto"/>
          </w:tcPr>
          <w:p w14:paraId="3D73700D" w14:textId="77777777" w:rsidR="00452771" w:rsidRPr="000B51D6" w:rsidRDefault="00A20FAE" w:rsidP="00505A25">
            <w:pPr>
              <w:spacing w:line="276" w:lineRule="auto"/>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rPr>
              <w:t>Инженер</w:t>
            </w:r>
          </w:p>
        </w:tc>
        <w:tc>
          <w:tcPr>
            <w:tcW w:w="3304" w:type="dxa"/>
            <w:shd w:val="clear" w:color="auto" w:fill="auto"/>
          </w:tcPr>
          <w:p w14:paraId="109E7EE3" w14:textId="77777777" w:rsidR="00452771" w:rsidRPr="000B51D6" w:rsidRDefault="00452771" w:rsidP="00505A25">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lang w:val="en-US"/>
              </w:rPr>
              <w:t>_____________________</w:t>
            </w:r>
            <w:r w:rsidRPr="000B51D6">
              <w:rPr>
                <w:rFonts w:ascii="Times New Roman" w:eastAsia="Times New Roman" w:hAnsi="Times New Roman" w:cs="Times New Roman"/>
                <w:sz w:val="28"/>
                <w:szCs w:val="28"/>
              </w:rPr>
              <w:t xml:space="preserve">  </w:t>
            </w:r>
          </w:p>
        </w:tc>
        <w:tc>
          <w:tcPr>
            <w:tcW w:w="3304" w:type="dxa"/>
            <w:shd w:val="clear" w:color="auto" w:fill="auto"/>
          </w:tcPr>
          <w:p w14:paraId="2B768DFA" w14:textId="45562B24" w:rsidR="00452771" w:rsidRPr="000C4289" w:rsidRDefault="00A20FAE" w:rsidP="00A20FAE">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w:t>
            </w:r>
            <w:r w:rsidR="006260E0">
              <w:rPr>
                <w:rFonts w:ascii="Times New Roman" w:eastAsia="Times New Roman" w:hAnsi="Times New Roman" w:cs="Times New Roman"/>
                <w:sz w:val="28"/>
                <w:szCs w:val="28"/>
              </w:rPr>
              <w:t>Р.</w:t>
            </w:r>
            <w:r>
              <w:rPr>
                <w:rFonts w:ascii="Times New Roman" w:eastAsia="Times New Roman" w:hAnsi="Times New Roman" w:cs="Times New Roman"/>
                <w:sz w:val="28"/>
                <w:szCs w:val="28"/>
              </w:rPr>
              <w:t xml:space="preserve"> Соснов</w:t>
            </w:r>
          </w:p>
        </w:tc>
      </w:tr>
      <w:tr w:rsidR="00452771" w:rsidRPr="000C4289" w14:paraId="5D1BE0FC" w14:textId="77777777" w:rsidTr="00F21536">
        <w:trPr>
          <w:trHeight w:val="397"/>
        </w:trPr>
        <w:tc>
          <w:tcPr>
            <w:tcW w:w="3304" w:type="dxa"/>
            <w:shd w:val="clear" w:color="auto" w:fill="auto"/>
          </w:tcPr>
          <w:p w14:paraId="4B83E0B3" w14:textId="77777777" w:rsidR="00452771" w:rsidRPr="00271E61" w:rsidRDefault="00452771" w:rsidP="00505A25">
            <w:pPr>
              <w:spacing w:line="276" w:lineRule="auto"/>
              <w:rPr>
                <w:rFonts w:ascii="Times New Roman" w:eastAsia="Times New Roman" w:hAnsi="Times New Roman" w:cs="Times New Roman"/>
                <w:sz w:val="28"/>
                <w:szCs w:val="28"/>
                <w:highlight w:val="yellow"/>
              </w:rPr>
            </w:pPr>
            <w:r w:rsidRPr="00271E61">
              <w:rPr>
                <w:rFonts w:ascii="Times New Roman" w:eastAsia="Times New Roman" w:hAnsi="Times New Roman" w:cs="Times New Roman"/>
                <w:sz w:val="28"/>
                <w:szCs w:val="28"/>
                <w:highlight w:val="yellow"/>
              </w:rPr>
              <w:t xml:space="preserve">  </w:t>
            </w:r>
          </w:p>
        </w:tc>
        <w:tc>
          <w:tcPr>
            <w:tcW w:w="3304" w:type="dxa"/>
            <w:shd w:val="clear" w:color="auto" w:fill="auto"/>
          </w:tcPr>
          <w:p w14:paraId="1D5004C7" w14:textId="77777777" w:rsidR="00452771" w:rsidRPr="000C4289" w:rsidRDefault="00452771" w:rsidP="00505A25">
            <w:pPr>
              <w:spacing w:line="276" w:lineRule="auto"/>
              <w:jc w:val="center"/>
              <w:rPr>
                <w:rFonts w:ascii="Times New Roman" w:eastAsia="Times New Roman" w:hAnsi="Times New Roman" w:cs="Times New Roman"/>
                <w:sz w:val="28"/>
                <w:szCs w:val="28"/>
              </w:rPr>
            </w:pPr>
            <w:r w:rsidRPr="000C4289">
              <w:rPr>
                <w:rFonts w:ascii="Times New Roman" w:eastAsia="Times New Roman" w:hAnsi="Times New Roman" w:cs="Times New Roman"/>
                <w:sz w:val="28"/>
                <w:szCs w:val="28"/>
              </w:rPr>
              <w:t xml:space="preserve">подпись, дата </w:t>
            </w:r>
          </w:p>
        </w:tc>
        <w:tc>
          <w:tcPr>
            <w:tcW w:w="3304" w:type="dxa"/>
            <w:shd w:val="clear" w:color="auto" w:fill="auto"/>
          </w:tcPr>
          <w:p w14:paraId="21D4004A"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r>
      <w:tr w:rsidR="00452771" w:rsidRPr="000C4289" w14:paraId="3DAD993F" w14:textId="77777777" w:rsidTr="00F21536">
        <w:trPr>
          <w:trHeight w:val="387"/>
        </w:trPr>
        <w:tc>
          <w:tcPr>
            <w:tcW w:w="3304" w:type="dxa"/>
            <w:shd w:val="clear" w:color="auto" w:fill="auto"/>
          </w:tcPr>
          <w:p w14:paraId="1193160A" w14:textId="77777777" w:rsidR="00452771" w:rsidRPr="00271E61" w:rsidRDefault="00452771" w:rsidP="00505A25">
            <w:pPr>
              <w:spacing w:line="276" w:lineRule="auto"/>
              <w:rPr>
                <w:rFonts w:ascii="Times New Roman" w:eastAsia="Times New Roman" w:hAnsi="Times New Roman" w:cs="Times New Roman"/>
                <w:sz w:val="28"/>
                <w:szCs w:val="28"/>
                <w:highlight w:val="yellow"/>
              </w:rPr>
            </w:pPr>
          </w:p>
        </w:tc>
        <w:tc>
          <w:tcPr>
            <w:tcW w:w="3304" w:type="dxa"/>
            <w:shd w:val="clear" w:color="auto" w:fill="auto"/>
          </w:tcPr>
          <w:p w14:paraId="52C14616"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c>
          <w:tcPr>
            <w:tcW w:w="3304" w:type="dxa"/>
            <w:shd w:val="clear" w:color="auto" w:fill="auto"/>
          </w:tcPr>
          <w:p w14:paraId="5BAAACA2" w14:textId="77777777" w:rsidR="00452771" w:rsidRPr="000C4289" w:rsidRDefault="00452771" w:rsidP="00505A25">
            <w:pPr>
              <w:spacing w:line="276" w:lineRule="auto"/>
              <w:jc w:val="center"/>
              <w:rPr>
                <w:rFonts w:ascii="Times New Roman" w:eastAsia="Times New Roman" w:hAnsi="Times New Roman" w:cs="Times New Roman"/>
                <w:sz w:val="28"/>
                <w:szCs w:val="28"/>
              </w:rPr>
            </w:pPr>
          </w:p>
        </w:tc>
      </w:tr>
      <w:tr w:rsidR="00F21536" w:rsidRPr="000C4289" w14:paraId="2AD5BF61" w14:textId="77777777" w:rsidTr="00F21536">
        <w:trPr>
          <w:trHeight w:val="397"/>
        </w:trPr>
        <w:tc>
          <w:tcPr>
            <w:tcW w:w="3304" w:type="dxa"/>
            <w:shd w:val="clear" w:color="auto" w:fill="auto"/>
          </w:tcPr>
          <w:p w14:paraId="47DCC9EC" w14:textId="01AD6720" w:rsidR="00F21536" w:rsidRPr="00271E61" w:rsidRDefault="00F21536" w:rsidP="00F21536">
            <w:pPr>
              <w:spacing w:line="276" w:lineRule="auto"/>
              <w:rPr>
                <w:rFonts w:ascii="Times New Roman" w:eastAsia="Times New Roman" w:hAnsi="Times New Roman" w:cs="Times New Roman"/>
                <w:sz w:val="28"/>
                <w:szCs w:val="28"/>
                <w:highlight w:val="yellow"/>
              </w:rPr>
            </w:pPr>
            <w:r w:rsidRPr="000B51D6">
              <w:rPr>
                <w:rFonts w:ascii="Times New Roman" w:eastAsia="Times New Roman" w:hAnsi="Times New Roman" w:cs="Times New Roman"/>
                <w:sz w:val="28"/>
                <w:szCs w:val="28"/>
              </w:rPr>
              <w:t>Инженер</w:t>
            </w:r>
          </w:p>
        </w:tc>
        <w:tc>
          <w:tcPr>
            <w:tcW w:w="3304" w:type="dxa"/>
            <w:shd w:val="clear" w:color="auto" w:fill="auto"/>
          </w:tcPr>
          <w:p w14:paraId="7C3B39DF" w14:textId="7459DE09" w:rsidR="00F21536" w:rsidRPr="000C4289" w:rsidRDefault="00F21536" w:rsidP="00F21536">
            <w:pPr>
              <w:spacing w:line="276" w:lineRule="auto"/>
              <w:jc w:val="center"/>
              <w:rPr>
                <w:rFonts w:ascii="Times New Roman" w:eastAsia="Times New Roman" w:hAnsi="Times New Roman" w:cs="Times New Roman"/>
                <w:sz w:val="28"/>
                <w:szCs w:val="28"/>
              </w:rPr>
            </w:pPr>
            <w:r w:rsidRPr="000B51D6">
              <w:rPr>
                <w:rFonts w:ascii="Times New Roman" w:eastAsia="Times New Roman" w:hAnsi="Times New Roman" w:cs="Times New Roman"/>
                <w:sz w:val="28"/>
                <w:szCs w:val="28"/>
                <w:lang w:val="en-US"/>
              </w:rPr>
              <w:t>_____________________</w:t>
            </w:r>
            <w:r w:rsidRPr="000B51D6">
              <w:rPr>
                <w:rFonts w:ascii="Times New Roman" w:eastAsia="Times New Roman" w:hAnsi="Times New Roman" w:cs="Times New Roman"/>
                <w:sz w:val="28"/>
                <w:szCs w:val="28"/>
              </w:rPr>
              <w:t xml:space="preserve">  </w:t>
            </w:r>
          </w:p>
        </w:tc>
        <w:tc>
          <w:tcPr>
            <w:tcW w:w="3304" w:type="dxa"/>
            <w:shd w:val="clear" w:color="auto" w:fill="auto"/>
          </w:tcPr>
          <w:p w14:paraId="072829BC" w14:textId="54B14997" w:rsidR="00F21536" w:rsidRPr="000C4289" w:rsidRDefault="00F21536" w:rsidP="00F21536">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Г.Г. Боярский</w:t>
            </w:r>
          </w:p>
        </w:tc>
      </w:tr>
      <w:tr w:rsidR="00F21536" w:rsidRPr="000C4289" w14:paraId="49890BC7" w14:textId="77777777" w:rsidTr="00F21536">
        <w:trPr>
          <w:trHeight w:val="397"/>
        </w:trPr>
        <w:tc>
          <w:tcPr>
            <w:tcW w:w="3304" w:type="dxa"/>
            <w:shd w:val="clear" w:color="auto" w:fill="auto"/>
          </w:tcPr>
          <w:p w14:paraId="651BBAE9" w14:textId="63600BE4" w:rsidR="00F21536" w:rsidRPr="00271E61" w:rsidRDefault="00F21536" w:rsidP="00F21536">
            <w:pPr>
              <w:spacing w:line="276" w:lineRule="auto"/>
              <w:rPr>
                <w:rFonts w:ascii="Times New Roman" w:eastAsia="Times New Roman" w:hAnsi="Times New Roman" w:cs="Times New Roman"/>
                <w:sz w:val="28"/>
                <w:szCs w:val="28"/>
                <w:highlight w:val="yellow"/>
              </w:rPr>
            </w:pPr>
            <w:r w:rsidRPr="00271E61">
              <w:rPr>
                <w:rFonts w:ascii="Times New Roman" w:eastAsia="Times New Roman" w:hAnsi="Times New Roman" w:cs="Times New Roman"/>
                <w:sz w:val="28"/>
                <w:szCs w:val="28"/>
                <w:highlight w:val="yellow"/>
              </w:rPr>
              <w:t xml:space="preserve">  </w:t>
            </w:r>
          </w:p>
        </w:tc>
        <w:tc>
          <w:tcPr>
            <w:tcW w:w="3304" w:type="dxa"/>
            <w:shd w:val="clear" w:color="auto" w:fill="auto"/>
          </w:tcPr>
          <w:p w14:paraId="73DE7234" w14:textId="76B525C2" w:rsidR="00F21536" w:rsidRPr="000C4289" w:rsidRDefault="00F21536" w:rsidP="00F21536">
            <w:pPr>
              <w:spacing w:line="276" w:lineRule="auto"/>
              <w:jc w:val="center"/>
              <w:rPr>
                <w:rFonts w:ascii="Times New Roman" w:eastAsia="Times New Roman" w:hAnsi="Times New Roman" w:cs="Times New Roman"/>
                <w:sz w:val="28"/>
                <w:szCs w:val="28"/>
              </w:rPr>
            </w:pPr>
            <w:r w:rsidRPr="000C4289">
              <w:rPr>
                <w:rFonts w:ascii="Times New Roman" w:eastAsia="Times New Roman" w:hAnsi="Times New Roman" w:cs="Times New Roman"/>
                <w:sz w:val="28"/>
                <w:szCs w:val="28"/>
              </w:rPr>
              <w:t xml:space="preserve">подпись, дата </w:t>
            </w:r>
          </w:p>
        </w:tc>
        <w:tc>
          <w:tcPr>
            <w:tcW w:w="3304" w:type="dxa"/>
            <w:shd w:val="clear" w:color="auto" w:fill="auto"/>
          </w:tcPr>
          <w:p w14:paraId="37D034DE" w14:textId="77777777" w:rsidR="00F21536" w:rsidRPr="000C4289" w:rsidRDefault="00F21536" w:rsidP="00F21536">
            <w:pPr>
              <w:spacing w:line="276" w:lineRule="auto"/>
              <w:jc w:val="center"/>
              <w:rPr>
                <w:rFonts w:ascii="Times New Roman" w:eastAsia="Times New Roman" w:hAnsi="Times New Roman" w:cs="Times New Roman"/>
                <w:sz w:val="28"/>
                <w:szCs w:val="28"/>
              </w:rPr>
            </w:pPr>
          </w:p>
        </w:tc>
      </w:tr>
      <w:tr w:rsidR="00F21536" w:rsidRPr="000C4289" w14:paraId="4DEACAE1" w14:textId="77777777" w:rsidTr="00F21536">
        <w:trPr>
          <w:trHeight w:val="397"/>
        </w:trPr>
        <w:tc>
          <w:tcPr>
            <w:tcW w:w="3304" w:type="dxa"/>
            <w:shd w:val="clear" w:color="auto" w:fill="auto"/>
          </w:tcPr>
          <w:p w14:paraId="0DCAAC6F" w14:textId="77777777" w:rsidR="00F21536" w:rsidRPr="00271E61" w:rsidRDefault="00F21536" w:rsidP="00F21536">
            <w:pPr>
              <w:spacing w:line="276" w:lineRule="auto"/>
              <w:rPr>
                <w:rFonts w:ascii="Times New Roman" w:eastAsia="Times New Roman" w:hAnsi="Times New Roman" w:cs="Times New Roman"/>
                <w:sz w:val="28"/>
                <w:szCs w:val="28"/>
                <w:highlight w:val="yellow"/>
              </w:rPr>
            </w:pPr>
          </w:p>
        </w:tc>
        <w:tc>
          <w:tcPr>
            <w:tcW w:w="3304" w:type="dxa"/>
            <w:shd w:val="clear" w:color="auto" w:fill="auto"/>
          </w:tcPr>
          <w:p w14:paraId="3345D3D3" w14:textId="77777777" w:rsidR="00F21536" w:rsidRPr="000C4289" w:rsidRDefault="00F21536" w:rsidP="00F21536">
            <w:pPr>
              <w:spacing w:line="276" w:lineRule="auto"/>
              <w:jc w:val="center"/>
              <w:rPr>
                <w:rFonts w:ascii="Times New Roman" w:eastAsia="Times New Roman" w:hAnsi="Times New Roman" w:cs="Times New Roman"/>
                <w:sz w:val="28"/>
                <w:szCs w:val="28"/>
              </w:rPr>
            </w:pPr>
          </w:p>
        </w:tc>
        <w:tc>
          <w:tcPr>
            <w:tcW w:w="3304" w:type="dxa"/>
            <w:shd w:val="clear" w:color="auto" w:fill="auto"/>
          </w:tcPr>
          <w:p w14:paraId="18DC13A8" w14:textId="77777777" w:rsidR="00F21536" w:rsidRPr="000C4289" w:rsidRDefault="00F21536" w:rsidP="00F21536">
            <w:pPr>
              <w:spacing w:line="276" w:lineRule="auto"/>
              <w:jc w:val="center"/>
              <w:rPr>
                <w:rFonts w:ascii="Times New Roman" w:eastAsia="Times New Roman" w:hAnsi="Times New Roman" w:cs="Times New Roman"/>
                <w:sz w:val="28"/>
                <w:szCs w:val="28"/>
              </w:rPr>
            </w:pPr>
          </w:p>
        </w:tc>
      </w:tr>
      <w:tr w:rsidR="00F21536" w:rsidRPr="000C4289" w14:paraId="15EC7B6A" w14:textId="77777777" w:rsidTr="00F21536">
        <w:trPr>
          <w:trHeight w:val="397"/>
        </w:trPr>
        <w:tc>
          <w:tcPr>
            <w:tcW w:w="3304" w:type="dxa"/>
            <w:shd w:val="clear" w:color="auto" w:fill="auto"/>
          </w:tcPr>
          <w:p w14:paraId="2253300E" w14:textId="77777777" w:rsidR="00F21536" w:rsidRPr="00271E61" w:rsidRDefault="00F21536" w:rsidP="00F21536">
            <w:pPr>
              <w:spacing w:line="276" w:lineRule="auto"/>
              <w:rPr>
                <w:rFonts w:ascii="Times New Roman" w:eastAsia="Times New Roman" w:hAnsi="Times New Roman" w:cs="Times New Roman"/>
                <w:sz w:val="28"/>
                <w:szCs w:val="28"/>
                <w:highlight w:val="yellow"/>
              </w:rPr>
            </w:pPr>
          </w:p>
        </w:tc>
        <w:tc>
          <w:tcPr>
            <w:tcW w:w="3304" w:type="dxa"/>
            <w:shd w:val="clear" w:color="auto" w:fill="auto"/>
          </w:tcPr>
          <w:p w14:paraId="6C674D6B" w14:textId="77777777" w:rsidR="00F21536" w:rsidRPr="000C4289" w:rsidRDefault="00F21536" w:rsidP="00F21536">
            <w:pPr>
              <w:spacing w:line="276" w:lineRule="auto"/>
              <w:jc w:val="center"/>
              <w:rPr>
                <w:rFonts w:ascii="Times New Roman" w:eastAsia="Times New Roman" w:hAnsi="Times New Roman" w:cs="Times New Roman"/>
                <w:sz w:val="28"/>
                <w:szCs w:val="28"/>
              </w:rPr>
            </w:pPr>
          </w:p>
        </w:tc>
        <w:tc>
          <w:tcPr>
            <w:tcW w:w="3304" w:type="dxa"/>
            <w:shd w:val="clear" w:color="auto" w:fill="auto"/>
          </w:tcPr>
          <w:p w14:paraId="5211F4E3" w14:textId="77777777" w:rsidR="00F21536" w:rsidRPr="000C4289" w:rsidRDefault="00F21536" w:rsidP="00F21536">
            <w:pPr>
              <w:spacing w:line="276" w:lineRule="auto"/>
              <w:jc w:val="center"/>
              <w:rPr>
                <w:rFonts w:ascii="Times New Roman" w:eastAsia="Times New Roman" w:hAnsi="Times New Roman" w:cs="Times New Roman"/>
                <w:sz w:val="28"/>
                <w:szCs w:val="28"/>
              </w:rPr>
            </w:pPr>
          </w:p>
        </w:tc>
      </w:tr>
      <w:tr w:rsidR="00F21536" w:rsidRPr="000C4289" w14:paraId="4AF4443E" w14:textId="77777777" w:rsidTr="00F21536">
        <w:trPr>
          <w:trHeight w:val="397"/>
        </w:trPr>
        <w:tc>
          <w:tcPr>
            <w:tcW w:w="3304" w:type="dxa"/>
            <w:shd w:val="clear" w:color="auto" w:fill="auto"/>
          </w:tcPr>
          <w:p w14:paraId="679B4D16" w14:textId="77777777" w:rsidR="00F21536" w:rsidRPr="00271E61" w:rsidRDefault="00F21536" w:rsidP="00F21536">
            <w:pPr>
              <w:spacing w:line="276" w:lineRule="auto"/>
              <w:rPr>
                <w:rFonts w:ascii="Times New Roman" w:eastAsia="Times New Roman" w:hAnsi="Times New Roman" w:cs="Times New Roman"/>
                <w:sz w:val="28"/>
                <w:szCs w:val="28"/>
                <w:highlight w:val="yellow"/>
              </w:rPr>
            </w:pPr>
          </w:p>
        </w:tc>
        <w:tc>
          <w:tcPr>
            <w:tcW w:w="3304" w:type="dxa"/>
            <w:shd w:val="clear" w:color="auto" w:fill="auto"/>
          </w:tcPr>
          <w:p w14:paraId="4BE92905" w14:textId="77777777" w:rsidR="00F21536" w:rsidRPr="000C4289" w:rsidRDefault="00F21536" w:rsidP="00F21536">
            <w:pPr>
              <w:spacing w:line="276" w:lineRule="auto"/>
              <w:jc w:val="center"/>
              <w:rPr>
                <w:rFonts w:ascii="Times New Roman" w:eastAsia="Times New Roman" w:hAnsi="Times New Roman" w:cs="Times New Roman"/>
                <w:sz w:val="28"/>
                <w:szCs w:val="28"/>
              </w:rPr>
            </w:pPr>
          </w:p>
        </w:tc>
        <w:tc>
          <w:tcPr>
            <w:tcW w:w="3304" w:type="dxa"/>
            <w:shd w:val="clear" w:color="auto" w:fill="auto"/>
          </w:tcPr>
          <w:p w14:paraId="4AD79176" w14:textId="77777777" w:rsidR="00F21536" w:rsidRPr="000C4289" w:rsidRDefault="00F21536" w:rsidP="00F21536">
            <w:pPr>
              <w:spacing w:line="276" w:lineRule="auto"/>
              <w:jc w:val="center"/>
              <w:rPr>
                <w:rFonts w:ascii="Times New Roman" w:eastAsia="Times New Roman" w:hAnsi="Times New Roman" w:cs="Times New Roman"/>
                <w:sz w:val="28"/>
                <w:szCs w:val="28"/>
              </w:rPr>
            </w:pPr>
          </w:p>
        </w:tc>
      </w:tr>
    </w:tbl>
    <w:p w14:paraId="2995B70C" w14:textId="77777777" w:rsidR="00452771" w:rsidRPr="00F21536" w:rsidRDefault="00452771" w:rsidP="00F21536">
      <w:pPr>
        <w:spacing w:after="0" w:line="360" w:lineRule="auto"/>
        <w:ind w:firstLine="709"/>
        <w:jc w:val="both"/>
        <w:rPr>
          <w:rFonts w:ascii="Times New Roman" w:hAnsi="Times New Roman" w:cs="Times New Roman"/>
          <w:sz w:val="28"/>
          <w:szCs w:val="28"/>
        </w:rPr>
      </w:pPr>
    </w:p>
    <w:p w14:paraId="6F9C1475" w14:textId="77777777" w:rsidR="00452771" w:rsidRPr="00F21536" w:rsidRDefault="00452771" w:rsidP="00F21536">
      <w:pPr>
        <w:spacing w:after="0" w:line="360" w:lineRule="auto"/>
        <w:ind w:firstLine="709"/>
        <w:jc w:val="both"/>
        <w:rPr>
          <w:rFonts w:ascii="Times New Roman" w:hAnsi="Times New Roman" w:cs="Times New Roman"/>
          <w:sz w:val="28"/>
          <w:szCs w:val="28"/>
        </w:rPr>
      </w:pPr>
    </w:p>
    <w:p w14:paraId="51C9C92F" w14:textId="77777777" w:rsidR="00452771" w:rsidRPr="00452771" w:rsidRDefault="00452771" w:rsidP="00452771">
      <w:pPr>
        <w:spacing w:after="0" w:line="360" w:lineRule="auto"/>
        <w:ind w:firstLine="709"/>
        <w:jc w:val="both"/>
        <w:rPr>
          <w:rFonts w:ascii="Times New Roman" w:hAnsi="Times New Roman" w:cs="Times New Roman"/>
          <w:sz w:val="28"/>
          <w:szCs w:val="28"/>
        </w:rPr>
      </w:pPr>
    </w:p>
    <w:p w14:paraId="4537F381" w14:textId="77777777" w:rsidR="00452771" w:rsidRDefault="00452771" w:rsidP="00452771">
      <w:pPr>
        <w:spacing w:after="0" w:line="360" w:lineRule="auto"/>
        <w:ind w:firstLine="709"/>
        <w:jc w:val="both"/>
        <w:rPr>
          <w:rFonts w:ascii="Times New Roman" w:hAnsi="Times New Roman" w:cs="Times New Roman"/>
          <w:sz w:val="28"/>
          <w:szCs w:val="28"/>
        </w:rPr>
      </w:pPr>
    </w:p>
    <w:p w14:paraId="0E857721" w14:textId="77777777" w:rsidR="00452771" w:rsidRDefault="00452771">
      <w:pPr>
        <w:rPr>
          <w:rFonts w:ascii="Times New Roman" w:hAnsi="Times New Roman" w:cs="Times New Roman"/>
          <w:sz w:val="28"/>
          <w:szCs w:val="28"/>
        </w:rPr>
      </w:pPr>
      <w:r>
        <w:rPr>
          <w:rFonts w:ascii="Times New Roman" w:hAnsi="Times New Roman" w:cs="Times New Roman"/>
          <w:sz w:val="28"/>
          <w:szCs w:val="28"/>
        </w:rPr>
        <w:br w:type="page"/>
      </w:r>
    </w:p>
    <w:p w14:paraId="3137E99B" w14:textId="77777777" w:rsidR="00452771" w:rsidRPr="003C69D1" w:rsidRDefault="009A4EBC" w:rsidP="003C69D1">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1" w:name="_Toc50732704"/>
      <w:r w:rsidRPr="003C69D1">
        <w:rPr>
          <w:rFonts w:ascii="Times New Roman" w:hAnsi="Times New Roman" w:cs="Times New Roman"/>
          <w:b/>
          <w:color w:val="000000" w:themeColor="text1"/>
          <w:szCs w:val="28"/>
          <w:lang w:val="ru-RU"/>
        </w:rPr>
        <w:lastRenderedPageBreak/>
        <w:t>Реферат</w:t>
      </w:r>
      <w:bookmarkEnd w:id="1"/>
    </w:p>
    <w:p w14:paraId="4909B720" w14:textId="77777777" w:rsidR="009A4EBC" w:rsidRDefault="009A4EBC" w:rsidP="00452771">
      <w:pPr>
        <w:spacing w:after="0" w:line="360" w:lineRule="auto"/>
        <w:ind w:firstLine="709"/>
        <w:jc w:val="both"/>
        <w:rPr>
          <w:rFonts w:ascii="Times New Roman" w:hAnsi="Times New Roman" w:cs="Times New Roman"/>
          <w:sz w:val="28"/>
          <w:szCs w:val="28"/>
        </w:rPr>
      </w:pPr>
    </w:p>
    <w:p w14:paraId="14C31BF9" w14:textId="36C70D8C" w:rsidR="009A4EBC" w:rsidRPr="00C8118F" w:rsidRDefault="007C190A" w:rsidP="00452771">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Отчет </w:t>
      </w:r>
      <w:r w:rsidRPr="006501A2">
        <w:rPr>
          <w:rFonts w:ascii="Times New Roman" w:hAnsi="Times New Roman" w:cs="Times New Roman"/>
          <w:color w:val="000000" w:themeColor="text1"/>
          <w:sz w:val="28"/>
          <w:szCs w:val="28"/>
        </w:rPr>
        <w:t xml:space="preserve">содержит </w:t>
      </w:r>
      <w:r w:rsidR="00C8118F" w:rsidRPr="006501A2">
        <w:rPr>
          <w:rFonts w:ascii="Times New Roman" w:hAnsi="Times New Roman" w:cs="Times New Roman"/>
          <w:color w:val="000000" w:themeColor="text1"/>
          <w:sz w:val="28"/>
          <w:szCs w:val="28"/>
        </w:rPr>
        <w:t>15</w:t>
      </w:r>
      <w:r w:rsidR="00C47F9C">
        <w:rPr>
          <w:rFonts w:ascii="Times New Roman" w:hAnsi="Times New Roman" w:cs="Times New Roman"/>
          <w:color w:val="000000" w:themeColor="text1"/>
          <w:sz w:val="28"/>
          <w:szCs w:val="28"/>
        </w:rPr>
        <w:t>3</w:t>
      </w:r>
      <w:r w:rsidRPr="006501A2">
        <w:rPr>
          <w:rFonts w:ascii="Times New Roman" w:hAnsi="Times New Roman" w:cs="Times New Roman"/>
          <w:color w:val="000000" w:themeColor="text1"/>
          <w:sz w:val="28"/>
          <w:szCs w:val="28"/>
        </w:rPr>
        <w:t xml:space="preserve"> </w:t>
      </w:r>
      <w:r w:rsidRPr="00C47F9C">
        <w:rPr>
          <w:rFonts w:ascii="Times New Roman" w:hAnsi="Times New Roman" w:cs="Times New Roman"/>
          <w:color w:val="000000" w:themeColor="text1"/>
          <w:sz w:val="28"/>
          <w:szCs w:val="28"/>
        </w:rPr>
        <w:t>страниц</w:t>
      </w:r>
      <w:r w:rsidR="00C8118F" w:rsidRPr="00C47F9C">
        <w:rPr>
          <w:rFonts w:ascii="Times New Roman" w:hAnsi="Times New Roman" w:cs="Times New Roman"/>
          <w:color w:val="000000" w:themeColor="text1"/>
          <w:sz w:val="28"/>
          <w:szCs w:val="28"/>
        </w:rPr>
        <w:t>ы</w:t>
      </w:r>
      <w:r w:rsidRPr="00C47F9C">
        <w:rPr>
          <w:rFonts w:ascii="Times New Roman" w:hAnsi="Times New Roman" w:cs="Times New Roman"/>
          <w:color w:val="000000" w:themeColor="text1"/>
          <w:sz w:val="28"/>
          <w:szCs w:val="28"/>
        </w:rPr>
        <w:t xml:space="preserve">, </w:t>
      </w:r>
      <w:r w:rsidR="00C47F9C" w:rsidRPr="00C47F9C">
        <w:rPr>
          <w:rFonts w:ascii="Times New Roman" w:hAnsi="Times New Roman" w:cs="Times New Roman"/>
          <w:color w:val="000000" w:themeColor="text1"/>
          <w:sz w:val="28"/>
          <w:szCs w:val="28"/>
        </w:rPr>
        <w:t>54</w:t>
      </w:r>
      <w:r w:rsidRPr="00C47F9C">
        <w:rPr>
          <w:rFonts w:ascii="Times New Roman" w:hAnsi="Times New Roman" w:cs="Times New Roman"/>
          <w:color w:val="000000" w:themeColor="text1"/>
          <w:sz w:val="28"/>
          <w:szCs w:val="28"/>
        </w:rPr>
        <w:t xml:space="preserve"> иллюстраци</w:t>
      </w:r>
      <w:r w:rsidR="00C47F9C" w:rsidRPr="00C47F9C">
        <w:rPr>
          <w:rFonts w:ascii="Times New Roman" w:hAnsi="Times New Roman" w:cs="Times New Roman"/>
          <w:color w:val="000000" w:themeColor="text1"/>
          <w:sz w:val="28"/>
          <w:szCs w:val="28"/>
        </w:rPr>
        <w:t>и</w:t>
      </w:r>
      <w:r w:rsidRPr="006F189B">
        <w:rPr>
          <w:rFonts w:ascii="Times New Roman" w:hAnsi="Times New Roman" w:cs="Times New Roman"/>
          <w:color w:val="000000" w:themeColor="text1"/>
          <w:sz w:val="28"/>
          <w:szCs w:val="28"/>
        </w:rPr>
        <w:t xml:space="preserve">, </w:t>
      </w:r>
      <w:r w:rsidR="00C8118F" w:rsidRPr="00C8118F">
        <w:rPr>
          <w:rFonts w:ascii="Times New Roman" w:hAnsi="Times New Roman" w:cs="Times New Roman"/>
          <w:color w:val="000000" w:themeColor="text1"/>
          <w:sz w:val="28"/>
          <w:szCs w:val="28"/>
        </w:rPr>
        <w:t>40</w:t>
      </w:r>
      <w:r w:rsidRPr="00C8118F">
        <w:rPr>
          <w:rFonts w:ascii="Times New Roman" w:hAnsi="Times New Roman" w:cs="Times New Roman"/>
          <w:color w:val="000000" w:themeColor="text1"/>
          <w:sz w:val="28"/>
          <w:szCs w:val="28"/>
        </w:rPr>
        <w:t xml:space="preserve"> таблиц, </w:t>
      </w:r>
      <w:r w:rsidR="00C8118F" w:rsidRPr="00C8118F">
        <w:rPr>
          <w:rFonts w:ascii="Times New Roman" w:hAnsi="Times New Roman" w:cs="Times New Roman"/>
          <w:color w:val="000000" w:themeColor="text1"/>
          <w:sz w:val="28"/>
          <w:szCs w:val="28"/>
        </w:rPr>
        <w:t>51</w:t>
      </w:r>
      <w:r w:rsidRPr="00C8118F">
        <w:rPr>
          <w:rFonts w:ascii="Times New Roman" w:hAnsi="Times New Roman" w:cs="Times New Roman"/>
          <w:color w:val="000000" w:themeColor="text1"/>
          <w:sz w:val="28"/>
          <w:szCs w:val="28"/>
        </w:rPr>
        <w:t xml:space="preserve"> источник</w:t>
      </w:r>
      <w:r w:rsidRPr="006F189B">
        <w:rPr>
          <w:rFonts w:ascii="Times New Roman" w:hAnsi="Times New Roman" w:cs="Times New Roman"/>
          <w:color w:val="000000" w:themeColor="text1"/>
          <w:sz w:val="28"/>
          <w:szCs w:val="28"/>
        </w:rPr>
        <w:t xml:space="preserve">, </w:t>
      </w:r>
      <w:r w:rsidR="00C8118F" w:rsidRPr="00C8118F">
        <w:rPr>
          <w:rFonts w:ascii="Times New Roman" w:hAnsi="Times New Roman" w:cs="Times New Roman"/>
          <w:color w:val="000000" w:themeColor="text1"/>
          <w:sz w:val="28"/>
          <w:szCs w:val="28"/>
        </w:rPr>
        <w:t>2</w:t>
      </w:r>
      <w:r w:rsidR="00CF781A" w:rsidRPr="00C8118F">
        <w:rPr>
          <w:rFonts w:ascii="Times New Roman" w:hAnsi="Times New Roman" w:cs="Times New Roman"/>
          <w:color w:val="000000" w:themeColor="text1"/>
          <w:sz w:val="28"/>
          <w:szCs w:val="28"/>
        </w:rPr>
        <w:t> </w:t>
      </w:r>
      <w:r w:rsidRPr="00C8118F">
        <w:rPr>
          <w:rFonts w:ascii="Times New Roman" w:hAnsi="Times New Roman" w:cs="Times New Roman"/>
          <w:color w:val="000000" w:themeColor="text1"/>
          <w:sz w:val="28"/>
          <w:szCs w:val="28"/>
        </w:rPr>
        <w:t>приложени</w:t>
      </w:r>
      <w:r w:rsidR="00C8118F" w:rsidRPr="00C8118F">
        <w:rPr>
          <w:rFonts w:ascii="Times New Roman" w:hAnsi="Times New Roman" w:cs="Times New Roman"/>
          <w:color w:val="000000" w:themeColor="text1"/>
          <w:sz w:val="28"/>
          <w:szCs w:val="28"/>
        </w:rPr>
        <w:t>я</w:t>
      </w:r>
      <w:r w:rsidRPr="00C8118F">
        <w:rPr>
          <w:rFonts w:ascii="Times New Roman" w:hAnsi="Times New Roman" w:cs="Times New Roman"/>
          <w:color w:val="000000" w:themeColor="text1"/>
          <w:sz w:val="28"/>
          <w:szCs w:val="28"/>
        </w:rPr>
        <w:t>.</w:t>
      </w:r>
    </w:p>
    <w:p w14:paraId="1C14CEAA" w14:textId="77777777" w:rsidR="007C190A" w:rsidRDefault="007C190A" w:rsidP="004527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Ключевые слова: </w:t>
      </w:r>
      <w:r w:rsidR="005A1239">
        <w:rPr>
          <w:rFonts w:ascii="Times New Roman" w:hAnsi="Times New Roman" w:cs="Times New Roman"/>
          <w:sz w:val="28"/>
          <w:szCs w:val="28"/>
        </w:rPr>
        <w:t>искусственный интеллект, нейронные сети, машинное обучение, изображения, алгоритм, дефекты, дефектоскопия, поверхности нагрева, беспилотный летательный аппарат, обработка данных.</w:t>
      </w:r>
    </w:p>
    <w:p w14:paraId="654913DE" w14:textId="77777777" w:rsidR="007C190A" w:rsidRPr="00DE50B7" w:rsidRDefault="007C190A" w:rsidP="00452771">
      <w:pPr>
        <w:spacing w:after="0" w:line="360" w:lineRule="auto"/>
        <w:ind w:firstLine="709"/>
        <w:jc w:val="both"/>
        <w:rPr>
          <w:rFonts w:ascii="Times New Roman" w:hAnsi="Times New Roman" w:cs="Times New Roman"/>
          <w:color w:val="000000" w:themeColor="text1"/>
          <w:sz w:val="28"/>
          <w:szCs w:val="28"/>
        </w:rPr>
      </w:pPr>
      <w:r w:rsidRPr="00DE50B7">
        <w:rPr>
          <w:rFonts w:ascii="Times New Roman" w:hAnsi="Times New Roman" w:cs="Times New Roman"/>
          <w:color w:val="000000" w:themeColor="text1"/>
          <w:sz w:val="28"/>
          <w:szCs w:val="28"/>
        </w:rPr>
        <w:t>Объектом исследования являл</w:t>
      </w:r>
      <w:r w:rsidR="00DE50B7" w:rsidRPr="00DE50B7">
        <w:rPr>
          <w:rFonts w:ascii="Times New Roman" w:hAnsi="Times New Roman" w:cs="Times New Roman"/>
          <w:color w:val="000000" w:themeColor="text1"/>
          <w:sz w:val="28"/>
          <w:szCs w:val="28"/>
        </w:rPr>
        <w:t>и</w:t>
      </w:r>
      <w:r w:rsidRPr="00DE50B7">
        <w:rPr>
          <w:rFonts w:ascii="Times New Roman" w:hAnsi="Times New Roman" w:cs="Times New Roman"/>
          <w:color w:val="000000" w:themeColor="text1"/>
          <w:sz w:val="28"/>
          <w:szCs w:val="28"/>
        </w:rPr>
        <w:t>с</w:t>
      </w:r>
      <w:r w:rsidR="00DE50B7" w:rsidRPr="00DE50B7">
        <w:rPr>
          <w:rFonts w:ascii="Times New Roman" w:hAnsi="Times New Roman" w:cs="Times New Roman"/>
          <w:color w:val="000000" w:themeColor="text1"/>
          <w:sz w:val="28"/>
          <w:szCs w:val="28"/>
        </w:rPr>
        <w:t>ь</w:t>
      </w:r>
      <w:r w:rsidRPr="00DE50B7">
        <w:rPr>
          <w:rFonts w:ascii="Times New Roman" w:hAnsi="Times New Roman" w:cs="Times New Roman"/>
          <w:color w:val="000000" w:themeColor="text1"/>
          <w:sz w:val="28"/>
          <w:szCs w:val="28"/>
        </w:rPr>
        <w:t xml:space="preserve"> </w:t>
      </w:r>
      <w:r w:rsidR="00DE50B7">
        <w:rPr>
          <w:rFonts w:ascii="Times New Roman" w:hAnsi="Times New Roman" w:cs="Times New Roman"/>
          <w:sz w:val="28"/>
          <w:szCs w:val="28"/>
        </w:rPr>
        <w:t>современные алгоритмы машинного обуч</w:t>
      </w:r>
      <w:r w:rsidR="00DE50B7" w:rsidRPr="00DE50B7">
        <w:rPr>
          <w:rFonts w:ascii="Times New Roman" w:hAnsi="Times New Roman" w:cs="Times New Roman"/>
          <w:color w:val="000000" w:themeColor="text1"/>
          <w:sz w:val="28"/>
          <w:szCs w:val="28"/>
        </w:rPr>
        <w:t>ения и обработки данных и их применимость для распознавания дефектов поверхностей нагрева котлов.</w:t>
      </w:r>
    </w:p>
    <w:p w14:paraId="3F8C09C2" w14:textId="77777777" w:rsidR="00606318" w:rsidRDefault="005A1239" w:rsidP="004527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w:t>
      </w:r>
      <w:r w:rsidR="00DE50B7">
        <w:rPr>
          <w:rFonts w:ascii="Times New Roman" w:hAnsi="Times New Roman" w:cs="Times New Roman"/>
          <w:sz w:val="28"/>
          <w:szCs w:val="28"/>
        </w:rPr>
        <w:t>ь</w:t>
      </w:r>
      <w:r>
        <w:rPr>
          <w:rFonts w:ascii="Times New Roman" w:hAnsi="Times New Roman" w:cs="Times New Roman"/>
          <w:sz w:val="28"/>
          <w:szCs w:val="28"/>
        </w:rPr>
        <w:t xml:space="preserve"> работы</w:t>
      </w:r>
      <w:r w:rsidR="00DE50B7">
        <w:rPr>
          <w:rFonts w:ascii="Times New Roman" w:hAnsi="Times New Roman" w:cs="Times New Roman"/>
          <w:sz w:val="28"/>
          <w:szCs w:val="28"/>
        </w:rPr>
        <w:t xml:space="preserve"> </w:t>
      </w:r>
      <w:r w:rsidR="00EC3FD0">
        <w:rPr>
          <w:rFonts w:ascii="Times New Roman" w:hAnsi="Times New Roman" w:cs="Times New Roman"/>
          <w:sz w:val="28"/>
          <w:szCs w:val="28"/>
        </w:rPr>
        <w:t>–</w:t>
      </w:r>
      <w:r w:rsidR="00DE50B7">
        <w:rPr>
          <w:rFonts w:ascii="Times New Roman" w:hAnsi="Times New Roman" w:cs="Times New Roman"/>
          <w:sz w:val="28"/>
          <w:szCs w:val="28"/>
        </w:rPr>
        <w:t xml:space="preserve"> с</w:t>
      </w:r>
      <w:r w:rsidR="00DE50B7" w:rsidRPr="005A1239">
        <w:rPr>
          <w:rFonts w:ascii="Times New Roman" w:hAnsi="Times New Roman" w:cs="Times New Roman"/>
          <w:sz w:val="28"/>
          <w:szCs w:val="28"/>
        </w:rPr>
        <w:t>оздание демонстрационного прототипа программного обеспечения и его испытания для определения возможности</w:t>
      </w:r>
      <w:r w:rsidR="00EC3FD0">
        <w:rPr>
          <w:rFonts w:ascii="Times New Roman" w:hAnsi="Times New Roman" w:cs="Times New Roman"/>
          <w:sz w:val="28"/>
          <w:szCs w:val="28"/>
        </w:rPr>
        <w:t xml:space="preserve"> по</w:t>
      </w:r>
      <w:r w:rsidR="00DE50B7" w:rsidRPr="005A1239">
        <w:rPr>
          <w:rFonts w:ascii="Times New Roman" w:hAnsi="Times New Roman" w:cs="Times New Roman"/>
          <w:sz w:val="28"/>
          <w:szCs w:val="28"/>
        </w:rPr>
        <w:t xml:space="preserve"> </w:t>
      </w:r>
      <w:r w:rsidR="00EC3FD0">
        <w:rPr>
          <w:rFonts w:ascii="Times New Roman" w:hAnsi="Times New Roman" w:cs="Times New Roman"/>
          <w:sz w:val="28"/>
          <w:szCs w:val="28"/>
        </w:rPr>
        <w:t>выявлению</w:t>
      </w:r>
      <w:r w:rsidR="00EC3FD0" w:rsidRPr="005A1239">
        <w:rPr>
          <w:rFonts w:ascii="Times New Roman" w:hAnsi="Times New Roman" w:cs="Times New Roman"/>
          <w:sz w:val="28"/>
          <w:szCs w:val="28"/>
        </w:rPr>
        <w:t xml:space="preserve"> не менее пяти видов дефектов</w:t>
      </w:r>
      <w:r w:rsidR="00EC3FD0">
        <w:rPr>
          <w:rFonts w:ascii="Times New Roman" w:hAnsi="Times New Roman" w:cs="Times New Roman"/>
          <w:sz w:val="28"/>
          <w:szCs w:val="28"/>
        </w:rPr>
        <w:t xml:space="preserve"> с</w:t>
      </w:r>
      <w:r w:rsidR="00DE50B7" w:rsidRPr="005A1239">
        <w:rPr>
          <w:rFonts w:ascii="Times New Roman" w:hAnsi="Times New Roman" w:cs="Times New Roman"/>
          <w:sz w:val="28"/>
          <w:szCs w:val="28"/>
        </w:rPr>
        <w:t xml:space="preserve"> </w:t>
      </w:r>
      <w:r w:rsidR="00DE50B7">
        <w:rPr>
          <w:rFonts w:ascii="Times New Roman" w:hAnsi="Times New Roman" w:cs="Times New Roman"/>
          <w:sz w:val="28"/>
          <w:szCs w:val="28"/>
        </w:rPr>
        <w:t>заданн</w:t>
      </w:r>
      <w:r w:rsidR="00EC3FD0">
        <w:rPr>
          <w:rFonts w:ascii="Times New Roman" w:hAnsi="Times New Roman" w:cs="Times New Roman"/>
          <w:sz w:val="28"/>
          <w:szCs w:val="28"/>
        </w:rPr>
        <w:t>ым</w:t>
      </w:r>
      <w:r w:rsidR="00DE50B7">
        <w:rPr>
          <w:rFonts w:ascii="Times New Roman" w:hAnsi="Times New Roman" w:cs="Times New Roman"/>
          <w:sz w:val="28"/>
          <w:szCs w:val="28"/>
        </w:rPr>
        <w:t xml:space="preserve"> уровн</w:t>
      </w:r>
      <w:r w:rsidR="00EC3FD0">
        <w:rPr>
          <w:rFonts w:ascii="Times New Roman" w:hAnsi="Times New Roman" w:cs="Times New Roman"/>
          <w:sz w:val="28"/>
          <w:szCs w:val="28"/>
        </w:rPr>
        <w:t>ем</w:t>
      </w:r>
      <w:r w:rsidR="00DE50B7">
        <w:rPr>
          <w:rFonts w:ascii="Times New Roman" w:hAnsi="Times New Roman" w:cs="Times New Roman"/>
          <w:sz w:val="28"/>
          <w:szCs w:val="28"/>
        </w:rPr>
        <w:t xml:space="preserve"> точности</w:t>
      </w:r>
      <w:r w:rsidR="00EC3FD0">
        <w:rPr>
          <w:rFonts w:ascii="Times New Roman" w:hAnsi="Times New Roman" w:cs="Times New Roman"/>
          <w:sz w:val="28"/>
          <w:szCs w:val="28"/>
        </w:rPr>
        <w:t>.</w:t>
      </w:r>
    </w:p>
    <w:p w14:paraId="7A5F36B5" w14:textId="77777777" w:rsidR="00606318" w:rsidRDefault="00EC3FD0" w:rsidP="00452771">
      <w:pPr>
        <w:spacing w:after="0" w:line="360" w:lineRule="auto"/>
        <w:ind w:firstLine="709"/>
        <w:jc w:val="both"/>
        <w:rPr>
          <w:rFonts w:ascii="Times New Roman" w:hAnsi="Times New Roman" w:cs="Times New Roman"/>
          <w:sz w:val="28"/>
          <w:szCs w:val="28"/>
        </w:rPr>
      </w:pPr>
      <w:r w:rsidRPr="00EC3FD0">
        <w:rPr>
          <w:rFonts w:ascii="Times New Roman" w:hAnsi="Times New Roman" w:cs="Times New Roman"/>
          <w:sz w:val="28"/>
          <w:szCs w:val="28"/>
        </w:rPr>
        <w:t>Результаты работы планиру</w:t>
      </w:r>
      <w:r>
        <w:rPr>
          <w:rFonts w:ascii="Times New Roman" w:hAnsi="Times New Roman" w:cs="Times New Roman"/>
          <w:sz w:val="28"/>
          <w:szCs w:val="28"/>
        </w:rPr>
        <w:t>ю</w:t>
      </w:r>
      <w:r w:rsidRPr="00EC3FD0">
        <w:rPr>
          <w:rFonts w:ascii="Times New Roman" w:hAnsi="Times New Roman" w:cs="Times New Roman"/>
          <w:sz w:val="28"/>
          <w:szCs w:val="28"/>
        </w:rPr>
        <w:t>тся к использованию в следующей НИОКР на тему «Система выявления дефектов поверхностей нагрева котлоагрегатов», обеспечивающей снижение затрат на ремонт энергетических котлов и снижение числа аварий из-за своевременно не выявленных дефектов поверхностей нагрева.</w:t>
      </w:r>
    </w:p>
    <w:p w14:paraId="31C2B8CA" w14:textId="77777777" w:rsidR="00EC3FD0" w:rsidRDefault="00EC3FD0" w:rsidP="00452771">
      <w:pPr>
        <w:spacing w:after="0" w:line="360" w:lineRule="auto"/>
        <w:ind w:firstLine="709"/>
        <w:jc w:val="both"/>
        <w:rPr>
          <w:rFonts w:ascii="Times New Roman" w:hAnsi="Times New Roman" w:cs="Times New Roman"/>
          <w:sz w:val="28"/>
          <w:szCs w:val="28"/>
        </w:rPr>
      </w:pPr>
    </w:p>
    <w:p w14:paraId="1637DAC1" w14:textId="77777777" w:rsidR="00FD4212" w:rsidRDefault="00FD4212" w:rsidP="00452771">
      <w:pPr>
        <w:spacing w:after="0" w:line="360" w:lineRule="auto"/>
        <w:ind w:firstLine="709"/>
        <w:jc w:val="both"/>
        <w:rPr>
          <w:rFonts w:ascii="Times New Roman" w:hAnsi="Times New Roman" w:cs="Times New Roman"/>
          <w:sz w:val="28"/>
          <w:szCs w:val="28"/>
        </w:rPr>
      </w:pPr>
    </w:p>
    <w:p w14:paraId="77CFC885" w14:textId="77777777" w:rsidR="009A4EBC" w:rsidRDefault="009A4EBC">
      <w:pPr>
        <w:rPr>
          <w:rFonts w:ascii="Times New Roman" w:hAnsi="Times New Roman" w:cs="Times New Roman"/>
          <w:sz w:val="28"/>
          <w:szCs w:val="28"/>
        </w:rPr>
      </w:pPr>
      <w:r>
        <w:rPr>
          <w:rFonts w:ascii="Times New Roman" w:hAnsi="Times New Roman" w:cs="Times New Roman"/>
          <w:sz w:val="28"/>
          <w:szCs w:val="28"/>
        </w:rPr>
        <w:br w:type="page"/>
      </w:r>
    </w:p>
    <w:p w14:paraId="794C8F2C" w14:textId="77777777" w:rsidR="009A4EBC" w:rsidRPr="002237D5" w:rsidRDefault="009A4EBC" w:rsidP="002237D5">
      <w:pPr>
        <w:spacing w:after="0" w:line="360" w:lineRule="auto"/>
        <w:ind w:firstLine="709"/>
        <w:jc w:val="center"/>
        <w:rPr>
          <w:rFonts w:ascii="Times New Roman" w:hAnsi="Times New Roman" w:cs="Times New Roman"/>
          <w:b/>
          <w:sz w:val="28"/>
          <w:szCs w:val="28"/>
        </w:rPr>
      </w:pPr>
      <w:r w:rsidRPr="002237D5">
        <w:rPr>
          <w:rFonts w:ascii="Times New Roman" w:hAnsi="Times New Roman" w:cs="Times New Roman"/>
          <w:b/>
          <w:sz w:val="28"/>
          <w:szCs w:val="28"/>
        </w:rPr>
        <w:lastRenderedPageBreak/>
        <w:t>Содержание</w:t>
      </w:r>
    </w:p>
    <w:p w14:paraId="6CA65BBC" w14:textId="77777777" w:rsidR="00EA6EBE" w:rsidRPr="00EA6EBE" w:rsidRDefault="003D185E" w:rsidP="00EA6EBE">
      <w:pPr>
        <w:pStyle w:val="12"/>
        <w:rPr>
          <w:rFonts w:asciiTheme="minorHAnsi" w:eastAsiaTheme="minorEastAsia" w:hAnsiTheme="minorHAnsi" w:cstheme="minorBidi"/>
          <w:b w:val="0"/>
          <w:bCs w:val="0"/>
          <w:noProof/>
          <w:sz w:val="22"/>
          <w:szCs w:val="22"/>
          <w:lang w:eastAsia="ru-RU"/>
        </w:rPr>
      </w:pPr>
      <w:r w:rsidRPr="00EA6EBE">
        <w:rPr>
          <w:rFonts w:eastAsia="Times New Roman"/>
          <w:szCs w:val="28"/>
          <w:lang w:eastAsia="ru-RU"/>
        </w:rPr>
        <w:fldChar w:fldCharType="begin"/>
      </w:r>
      <w:r w:rsidR="00A50025" w:rsidRPr="00EA6EBE">
        <w:rPr>
          <w:rFonts w:eastAsia="Times New Roman"/>
          <w:szCs w:val="28"/>
          <w:lang w:eastAsia="ru-RU"/>
        </w:rPr>
        <w:instrText xml:space="preserve"> TOC \o "1-4" \h \z \u </w:instrText>
      </w:r>
      <w:r w:rsidRPr="00EA6EBE">
        <w:rPr>
          <w:rFonts w:eastAsia="Times New Roman"/>
          <w:szCs w:val="28"/>
          <w:lang w:eastAsia="ru-RU"/>
        </w:rPr>
        <w:fldChar w:fldCharType="separate"/>
      </w:r>
      <w:hyperlink w:anchor="_Toc50732703" w:history="1">
        <w:r w:rsidR="00EA6EBE" w:rsidRPr="00EA6EBE">
          <w:rPr>
            <w:rStyle w:val="ab"/>
            <w:rFonts w:cs="Times New Roman"/>
            <w:noProof/>
          </w:rPr>
          <w:t>Список исполнителей</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_Toc50732703 \h </w:instrText>
        </w:r>
        <w:r w:rsidR="00EA6EBE" w:rsidRPr="00EA6EBE">
          <w:rPr>
            <w:noProof/>
            <w:webHidden/>
          </w:rPr>
        </w:r>
        <w:r w:rsidR="00EA6EBE" w:rsidRPr="00EA6EBE">
          <w:rPr>
            <w:noProof/>
            <w:webHidden/>
          </w:rPr>
          <w:fldChar w:fldCharType="separate"/>
        </w:r>
        <w:r w:rsidR="00EA6EBE">
          <w:rPr>
            <w:noProof/>
            <w:webHidden/>
          </w:rPr>
          <w:t>2</w:t>
        </w:r>
        <w:r w:rsidR="00EA6EBE" w:rsidRPr="00EA6EBE">
          <w:rPr>
            <w:noProof/>
            <w:webHidden/>
          </w:rPr>
          <w:fldChar w:fldCharType="end"/>
        </w:r>
      </w:hyperlink>
    </w:p>
    <w:p w14:paraId="451A30B6"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04" w:history="1">
        <w:r w:rsidR="00EA6EBE" w:rsidRPr="00EA6EBE">
          <w:rPr>
            <w:rStyle w:val="ab"/>
            <w:rFonts w:cs="Times New Roman"/>
            <w:noProof/>
          </w:rPr>
          <w:t>Реферат</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_Toc50732704 \h </w:instrText>
        </w:r>
        <w:r w:rsidR="00EA6EBE" w:rsidRPr="00EA6EBE">
          <w:rPr>
            <w:noProof/>
            <w:webHidden/>
          </w:rPr>
        </w:r>
        <w:r w:rsidR="00EA6EBE" w:rsidRPr="00EA6EBE">
          <w:rPr>
            <w:noProof/>
            <w:webHidden/>
          </w:rPr>
          <w:fldChar w:fldCharType="separate"/>
        </w:r>
        <w:r w:rsidR="00EA6EBE">
          <w:rPr>
            <w:noProof/>
            <w:webHidden/>
          </w:rPr>
          <w:t>3</w:t>
        </w:r>
        <w:r w:rsidR="00EA6EBE" w:rsidRPr="00EA6EBE">
          <w:rPr>
            <w:noProof/>
            <w:webHidden/>
          </w:rPr>
          <w:fldChar w:fldCharType="end"/>
        </w:r>
      </w:hyperlink>
    </w:p>
    <w:p w14:paraId="18CB81DF"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05" w:history="1">
        <w:r w:rsidR="00EA6EBE" w:rsidRPr="00EA6EBE">
          <w:rPr>
            <w:rStyle w:val="ab"/>
            <w:rFonts w:cs="Times New Roman"/>
            <w:noProof/>
          </w:rPr>
          <w:t>Перечень сокращений и обозначений</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_Toc50732705 \h </w:instrText>
        </w:r>
        <w:r w:rsidR="00EA6EBE" w:rsidRPr="00EA6EBE">
          <w:rPr>
            <w:noProof/>
            <w:webHidden/>
          </w:rPr>
        </w:r>
        <w:r w:rsidR="00EA6EBE" w:rsidRPr="00EA6EBE">
          <w:rPr>
            <w:noProof/>
            <w:webHidden/>
          </w:rPr>
          <w:fldChar w:fldCharType="separate"/>
        </w:r>
        <w:r w:rsidR="00EA6EBE">
          <w:rPr>
            <w:noProof/>
            <w:webHidden/>
          </w:rPr>
          <w:t>6</w:t>
        </w:r>
        <w:r w:rsidR="00EA6EBE" w:rsidRPr="00EA6EBE">
          <w:rPr>
            <w:noProof/>
            <w:webHidden/>
          </w:rPr>
          <w:fldChar w:fldCharType="end"/>
        </w:r>
      </w:hyperlink>
    </w:p>
    <w:p w14:paraId="524213FD"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06" w:history="1">
        <w:r w:rsidR="00EA6EBE" w:rsidRPr="00EA6EBE">
          <w:rPr>
            <w:rStyle w:val="ab"/>
            <w:rFonts w:cs="Times New Roman"/>
            <w:noProof/>
          </w:rPr>
          <w:t>Термины и определения</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_Toc50732706 \h </w:instrText>
        </w:r>
        <w:r w:rsidR="00EA6EBE" w:rsidRPr="00EA6EBE">
          <w:rPr>
            <w:noProof/>
            <w:webHidden/>
          </w:rPr>
        </w:r>
        <w:r w:rsidR="00EA6EBE" w:rsidRPr="00EA6EBE">
          <w:rPr>
            <w:noProof/>
            <w:webHidden/>
          </w:rPr>
          <w:fldChar w:fldCharType="separate"/>
        </w:r>
        <w:r w:rsidR="00EA6EBE">
          <w:rPr>
            <w:noProof/>
            <w:webHidden/>
          </w:rPr>
          <w:t>7</w:t>
        </w:r>
        <w:r w:rsidR="00EA6EBE" w:rsidRPr="00EA6EBE">
          <w:rPr>
            <w:noProof/>
            <w:webHidden/>
          </w:rPr>
          <w:fldChar w:fldCharType="end"/>
        </w:r>
      </w:hyperlink>
    </w:p>
    <w:p w14:paraId="4C05B1CB"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07" w:history="1">
        <w:r w:rsidR="00EA6EBE" w:rsidRPr="00EA6EBE">
          <w:rPr>
            <w:rStyle w:val="ab"/>
            <w:rFonts w:cs="Times New Roman"/>
            <w:noProof/>
          </w:rPr>
          <w:t>Введение</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_Toc50732707 \h </w:instrText>
        </w:r>
        <w:r w:rsidR="00EA6EBE" w:rsidRPr="00EA6EBE">
          <w:rPr>
            <w:noProof/>
            <w:webHidden/>
          </w:rPr>
        </w:r>
        <w:r w:rsidR="00EA6EBE" w:rsidRPr="00EA6EBE">
          <w:rPr>
            <w:noProof/>
            <w:webHidden/>
          </w:rPr>
          <w:fldChar w:fldCharType="separate"/>
        </w:r>
        <w:r w:rsidR="00EA6EBE">
          <w:rPr>
            <w:noProof/>
            <w:webHidden/>
          </w:rPr>
          <w:t>9</w:t>
        </w:r>
        <w:r w:rsidR="00EA6EBE" w:rsidRPr="00EA6EBE">
          <w:rPr>
            <w:noProof/>
            <w:webHidden/>
          </w:rPr>
          <w:fldChar w:fldCharType="end"/>
        </w:r>
      </w:hyperlink>
    </w:p>
    <w:p w14:paraId="11828D45"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08" w:history="1">
        <w:r w:rsidR="00EA6EBE" w:rsidRPr="00EA6EBE">
          <w:rPr>
            <w:rStyle w:val="ab"/>
            <w:rFonts w:cs="Times New Roman"/>
            <w:noProof/>
          </w:rPr>
          <w:t>1. Анализ рынка решений на базе технологий искусственного интеллекта</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_Toc50732708 \h </w:instrText>
        </w:r>
        <w:r w:rsidR="00EA6EBE" w:rsidRPr="00EA6EBE">
          <w:rPr>
            <w:noProof/>
            <w:webHidden/>
          </w:rPr>
        </w:r>
        <w:r w:rsidR="00EA6EBE" w:rsidRPr="00EA6EBE">
          <w:rPr>
            <w:noProof/>
            <w:webHidden/>
          </w:rPr>
          <w:fldChar w:fldCharType="separate"/>
        </w:r>
        <w:r w:rsidR="00EA6EBE">
          <w:rPr>
            <w:noProof/>
            <w:webHidden/>
          </w:rPr>
          <w:t>10</w:t>
        </w:r>
        <w:r w:rsidR="00EA6EBE" w:rsidRPr="00EA6EBE">
          <w:rPr>
            <w:noProof/>
            <w:webHidden/>
          </w:rPr>
          <w:fldChar w:fldCharType="end"/>
        </w:r>
      </w:hyperlink>
    </w:p>
    <w:p w14:paraId="58723F58"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09" w:history="1">
        <w:r w:rsidR="00EA6EBE" w:rsidRPr="00EA6EBE">
          <w:rPr>
            <w:rStyle w:val="ab"/>
            <w:rFonts w:cs="Times New Roman"/>
            <w:noProof/>
          </w:rPr>
          <w:t>1.1 Краткое описание технологий ИИ и характеристики</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_Toc50732709 \h </w:instrText>
        </w:r>
        <w:r w:rsidR="00EA6EBE" w:rsidRPr="00EA6EBE">
          <w:rPr>
            <w:noProof/>
            <w:webHidden/>
          </w:rPr>
        </w:r>
        <w:r w:rsidR="00EA6EBE" w:rsidRPr="00EA6EBE">
          <w:rPr>
            <w:noProof/>
            <w:webHidden/>
          </w:rPr>
          <w:fldChar w:fldCharType="separate"/>
        </w:r>
        <w:r w:rsidR="00EA6EBE">
          <w:rPr>
            <w:noProof/>
            <w:webHidden/>
          </w:rPr>
          <w:t>12</w:t>
        </w:r>
        <w:r w:rsidR="00EA6EBE" w:rsidRPr="00EA6EBE">
          <w:rPr>
            <w:noProof/>
            <w:webHidden/>
          </w:rPr>
          <w:fldChar w:fldCharType="end"/>
        </w:r>
      </w:hyperlink>
    </w:p>
    <w:p w14:paraId="31F50469"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10" w:history="1">
        <w:r w:rsidR="00EA6EBE" w:rsidRPr="00EA6EBE">
          <w:rPr>
            <w:rStyle w:val="ab"/>
            <w:rFonts w:cs="Times New Roman"/>
            <w:noProof/>
          </w:rPr>
          <w:t>1.2 Области применения</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_Toc50732710 \h </w:instrText>
        </w:r>
        <w:r w:rsidR="00EA6EBE" w:rsidRPr="00EA6EBE">
          <w:rPr>
            <w:noProof/>
            <w:webHidden/>
          </w:rPr>
        </w:r>
        <w:r w:rsidR="00EA6EBE" w:rsidRPr="00EA6EBE">
          <w:rPr>
            <w:noProof/>
            <w:webHidden/>
          </w:rPr>
          <w:fldChar w:fldCharType="separate"/>
        </w:r>
        <w:r w:rsidR="00EA6EBE">
          <w:rPr>
            <w:noProof/>
            <w:webHidden/>
          </w:rPr>
          <w:t>14</w:t>
        </w:r>
        <w:r w:rsidR="00EA6EBE" w:rsidRPr="00EA6EBE">
          <w:rPr>
            <w:noProof/>
            <w:webHidden/>
          </w:rPr>
          <w:fldChar w:fldCharType="end"/>
        </w:r>
      </w:hyperlink>
    </w:p>
    <w:p w14:paraId="1FB70A23"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11" w:history="1">
        <w:r w:rsidR="00EA6EBE" w:rsidRPr="00EA6EBE">
          <w:rPr>
            <w:rStyle w:val="ab"/>
            <w:rFonts w:cs="Times New Roman"/>
            <w:noProof/>
          </w:rPr>
          <w:t>1.3 Информация о рынке</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_Toc50732711 \h </w:instrText>
        </w:r>
        <w:r w:rsidR="00EA6EBE" w:rsidRPr="00EA6EBE">
          <w:rPr>
            <w:noProof/>
            <w:webHidden/>
          </w:rPr>
        </w:r>
        <w:r w:rsidR="00EA6EBE" w:rsidRPr="00EA6EBE">
          <w:rPr>
            <w:noProof/>
            <w:webHidden/>
          </w:rPr>
          <w:fldChar w:fldCharType="separate"/>
        </w:r>
        <w:r w:rsidR="00EA6EBE">
          <w:rPr>
            <w:noProof/>
            <w:webHidden/>
          </w:rPr>
          <w:t>14</w:t>
        </w:r>
        <w:r w:rsidR="00EA6EBE" w:rsidRPr="00EA6EBE">
          <w:rPr>
            <w:noProof/>
            <w:webHidden/>
          </w:rPr>
          <w:fldChar w:fldCharType="end"/>
        </w:r>
      </w:hyperlink>
    </w:p>
    <w:p w14:paraId="4C0C99F6"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12" w:history="1">
        <w:r w:rsidR="00EA6EBE" w:rsidRPr="00EA6EBE">
          <w:rPr>
            <w:rStyle w:val="ab"/>
            <w:rFonts w:cs="Times New Roman"/>
            <w:noProof/>
          </w:rPr>
          <w:t>1.4 Ведущие мировые и российские компании и их разработки в сфере искусственного интеллекта</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_Toc50732712 \h </w:instrText>
        </w:r>
        <w:r w:rsidR="00EA6EBE" w:rsidRPr="00EA6EBE">
          <w:rPr>
            <w:noProof/>
            <w:webHidden/>
          </w:rPr>
        </w:r>
        <w:r w:rsidR="00EA6EBE" w:rsidRPr="00EA6EBE">
          <w:rPr>
            <w:noProof/>
            <w:webHidden/>
          </w:rPr>
          <w:fldChar w:fldCharType="separate"/>
        </w:r>
        <w:r w:rsidR="00EA6EBE">
          <w:rPr>
            <w:noProof/>
            <w:webHidden/>
          </w:rPr>
          <w:t>16</w:t>
        </w:r>
        <w:r w:rsidR="00EA6EBE" w:rsidRPr="00EA6EBE">
          <w:rPr>
            <w:noProof/>
            <w:webHidden/>
          </w:rPr>
          <w:fldChar w:fldCharType="end"/>
        </w:r>
      </w:hyperlink>
    </w:p>
    <w:p w14:paraId="1A7B4384"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13" w:history="1">
        <w:r w:rsidR="00EA6EBE" w:rsidRPr="00EA6EBE">
          <w:rPr>
            <w:rStyle w:val="ab"/>
            <w:rFonts w:cs="Times New Roman"/>
            <w:noProof/>
          </w:rPr>
          <w:t>1.5 Ограничения развития технологий искусственного интеллекта</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_Toc50732713 \h </w:instrText>
        </w:r>
        <w:r w:rsidR="00EA6EBE" w:rsidRPr="00EA6EBE">
          <w:rPr>
            <w:noProof/>
            <w:webHidden/>
          </w:rPr>
        </w:r>
        <w:r w:rsidR="00EA6EBE" w:rsidRPr="00EA6EBE">
          <w:rPr>
            <w:noProof/>
            <w:webHidden/>
          </w:rPr>
          <w:fldChar w:fldCharType="separate"/>
        </w:r>
        <w:r w:rsidR="00EA6EBE">
          <w:rPr>
            <w:noProof/>
            <w:webHidden/>
          </w:rPr>
          <w:t>26</w:t>
        </w:r>
        <w:r w:rsidR="00EA6EBE" w:rsidRPr="00EA6EBE">
          <w:rPr>
            <w:noProof/>
            <w:webHidden/>
          </w:rPr>
          <w:fldChar w:fldCharType="end"/>
        </w:r>
      </w:hyperlink>
    </w:p>
    <w:p w14:paraId="05D9EDEE"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14" w:history="1">
        <w:r w:rsidR="00EA6EBE" w:rsidRPr="00EA6EBE">
          <w:rPr>
            <w:rStyle w:val="ab"/>
            <w:rFonts w:cs="Times New Roman"/>
            <w:noProof/>
          </w:rPr>
          <w:t>Выводы по разделу</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_Toc50732714 \h </w:instrText>
        </w:r>
        <w:r w:rsidR="00EA6EBE" w:rsidRPr="00EA6EBE">
          <w:rPr>
            <w:noProof/>
            <w:webHidden/>
          </w:rPr>
        </w:r>
        <w:r w:rsidR="00EA6EBE" w:rsidRPr="00EA6EBE">
          <w:rPr>
            <w:noProof/>
            <w:webHidden/>
          </w:rPr>
          <w:fldChar w:fldCharType="separate"/>
        </w:r>
        <w:r w:rsidR="00EA6EBE">
          <w:rPr>
            <w:noProof/>
            <w:webHidden/>
          </w:rPr>
          <w:t>27</w:t>
        </w:r>
        <w:r w:rsidR="00EA6EBE" w:rsidRPr="00EA6EBE">
          <w:rPr>
            <w:noProof/>
            <w:webHidden/>
          </w:rPr>
          <w:fldChar w:fldCharType="end"/>
        </w:r>
      </w:hyperlink>
    </w:p>
    <w:p w14:paraId="1489882C"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15" w:history="1">
        <w:r w:rsidR="00EA6EBE" w:rsidRPr="00EA6EBE">
          <w:rPr>
            <w:rStyle w:val="ab"/>
            <w:rFonts w:cs="Times New Roman"/>
            <w:noProof/>
          </w:rPr>
          <w:t>2. Дефектоскопия. Неразрушающий контроль оборудования</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_Toc50732715 \h </w:instrText>
        </w:r>
        <w:r w:rsidR="00EA6EBE" w:rsidRPr="00EA6EBE">
          <w:rPr>
            <w:noProof/>
            <w:webHidden/>
          </w:rPr>
        </w:r>
        <w:r w:rsidR="00EA6EBE" w:rsidRPr="00EA6EBE">
          <w:rPr>
            <w:noProof/>
            <w:webHidden/>
          </w:rPr>
          <w:fldChar w:fldCharType="separate"/>
        </w:r>
        <w:r w:rsidR="00EA6EBE">
          <w:rPr>
            <w:noProof/>
            <w:webHidden/>
          </w:rPr>
          <w:t>29</w:t>
        </w:r>
        <w:r w:rsidR="00EA6EBE" w:rsidRPr="00EA6EBE">
          <w:rPr>
            <w:noProof/>
            <w:webHidden/>
          </w:rPr>
          <w:fldChar w:fldCharType="end"/>
        </w:r>
      </w:hyperlink>
    </w:p>
    <w:p w14:paraId="7B39C91C"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16" w:history="1">
        <w:r w:rsidR="00EA6EBE" w:rsidRPr="00EA6EBE">
          <w:rPr>
            <w:rStyle w:val="ab"/>
            <w:rFonts w:cs="Times New Roman"/>
            <w:noProof/>
          </w:rPr>
          <w:t>2.1 Основные методы неразрушающего контроля</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_Toc50732716 \h </w:instrText>
        </w:r>
        <w:r w:rsidR="00EA6EBE" w:rsidRPr="00EA6EBE">
          <w:rPr>
            <w:noProof/>
            <w:webHidden/>
          </w:rPr>
        </w:r>
        <w:r w:rsidR="00EA6EBE" w:rsidRPr="00EA6EBE">
          <w:rPr>
            <w:noProof/>
            <w:webHidden/>
          </w:rPr>
          <w:fldChar w:fldCharType="separate"/>
        </w:r>
        <w:r w:rsidR="00EA6EBE">
          <w:rPr>
            <w:noProof/>
            <w:webHidden/>
          </w:rPr>
          <w:t>29</w:t>
        </w:r>
        <w:r w:rsidR="00EA6EBE" w:rsidRPr="00EA6EBE">
          <w:rPr>
            <w:noProof/>
            <w:webHidden/>
          </w:rPr>
          <w:fldChar w:fldCharType="end"/>
        </w:r>
      </w:hyperlink>
    </w:p>
    <w:p w14:paraId="72E54229"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17" w:history="1">
        <w:r w:rsidR="00EA6EBE" w:rsidRPr="00EA6EBE">
          <w:rPr>
            <w:rStyle w:val="ab"/>
            <w:rFonts w:cs="Times New Roman"/>
            <w:noProof/>
          </w:rPr>
          <w:t>2.1.1 Визуальный контроль</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_Toc50732717 \h </w:instrText>
        </w:r>
        <w:r w:rsidR="00EA6EBE" w:rsidRPr="00EA6EBE">
          <w:rPr>
            <w:noProof/>
            <w:webHidden/>
          </w:rPr>
        </w:r>
        <w:r w:rsidR="00EA6EBE" w:rsidRPr="00EA6EBE">
          <w:rPr>
            <w:noProof/>
            <w:webHidden/>
          </w:rPr>
          <w:fldChar w:fldCharType="separate"/>
        </w:r>
        <w:r w:rsidR="00EA6EBE">
          <w:rPr>
            <w:noProof/>
            <w:webHidden/>
          </w:rPr>
          <w:t>30</w:t>
        </w:r>
        <w:r w:rsidR="00EA6EBE" w:rsidRPr="00EA6EBE">
          <w:rPr>
            <w:noProof/>
            <w:webHidden/>
          </w:rPr>
          <w:fldChar w:fldCharType="end"/>
        </w:r>
      </w:hyperlink>
    </w:p>
    <w:p w14:paraId="60281CFF"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18" w:history="1">
        <w:r w:rsidR="00EA6EBE" w:rsidRPr="00EA6EBE">
          <w:rPr>
            <w:rStyle w:val="ab"/>
            <w:rFonts w:cs="Times New Roman"/>
            <w:noProof/>
          </w:rPr>
          <w:t>2.2 Применимость методов неразрушающего контроля</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_Toc50732718 \h </w:instrText>
        </w:r>
        <w:r w:rsidR="00EA6EBE" w:rsidRPr="00EA6EBE">
          <w:rPr>
            <w:noProof/>
            <w:webHidden/>
          </w:rPr>
        </w:r>
        <w:r w:rsidR="00EA6EBE" w:rsidRPr="00EA6EBE">
          <w:rPr>
            <w:noProof/>
            <w:webHidden/>
          </w:rPr>
          <w:fldChar w:fldCharType="separate"/>
        </w:r>
        <w:r w:rsidR="00EA6EBE">
          <w:rPr>
            <w:noProof/>
            <w:webHidden/>
          </w:rPr>
          <w:t>32</w:t>
        </w:r>
        <w:r w:rsidR="00EA6EBE" w:rsidRPr="00EA6EBE">
          <w:rPr>
            <w:noProof/>
            <w:webHidden/>
          </w:rPr>
          <w:fldChar w:fldCharType="end"/>
        </w:r>
      </w:hyperlink>
    </w:p>
    <w:p w14:paraId="7DED5772"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19" w:history="1">
        <w:r w:rsidR="00EA6EBE" w:rsidRPr="00EA6EBE">
          <w:rPr>
            <w:rStyle w:val="ab"/>
            <w:rFonts w:cs="Times New Roman"/>
            <w:noProof/>
          </w:rPr>
          <w:t>2.3 Обзор рынка дефектоскопии</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_Toc50732719 \h </w:instrText>
        </w:r>
        <w:r w:rsidR="00EA6EBE" w:rsidRPr="00EA6EBE">
          <w:rPr>
            <w:noProof/>
            <w:webHidden/>
          </w:rPr>
        </w:r>
        <w:r w:rsidR="00EA6EBE" w:rsidRPr="00EA6EBE">
          <w:rPr>
            <w:noProof/>
            <w:webHidden/>
          </w:rPr>
          <w:fldChar w:fldCharType="separate"/>
        </w:r>
        <w:r w:rsidR="00EA6EBE">
          <w:rPr>
            <w:noProof/>
            <w:webHidden/>
          </w:rPr>
          <w:t>37</w:t>
        </w:r>
        <w:r w:rsidR="00EA6EBE" w:rsidRPr="00EA6EBE">
          <w:rPr>
            <w:noProof/>
            <w:webHidden/>
          </w:rPr>
          <w:fldChar w:fldCharType="end"/>
        </w:r>
      </w:hyperlink>
    </w:p>
    <w:p w14:paraId="1540B770"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20" w:history="1">
        <w:r w:rsidR="00EA6EBE" w:rsidRPr="00EA6EBE">
          <w:rPr>
            <w:rStyle w:val="ab"/>
            <w:rFonts w:cs="Times New Roman"/>
            <w:noProof/>
          </w:rPr>
          <w:t>2.4 Рынок дефектоскопии в РФ</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_Toc50732720 \h </w:instrText>
        </w:r>
        <w:r w:rsidR="00EA6EBE" w:rsidRPr="00EA6EBE">
          <w:rPr>
            <w:noProof/>
            <w:webHidden/>
          </w:rPr>
        </w:r>
        <w:r w:rsidR="00EA6EBE" w:rsidRPr="00EA6EBE">
          <w:rPr>
            <w:noProof/>
            <w:webHidden/>
          </w:rPr>
          <w:fldChar w:fldCharType="separate"/>
        </w:r>
        <w:r w:rsidR="00EA6EBE">
          <w:rPr>
            <w:noProof/>
            <w:webHidden/>
          </w:rPr>
          <w:t>42</w:t>
        </w:r>
        <w:r w:rsidR="00EA6EBE" w:rsidRPr="00EA6EBE">
          <w:rPr>
            <w:noProof/>
            <w:webHidden/>
          </w:rPr>
          <w:fldChar w:fldCharType="end"/>
        </w:r>
      </w:hyperlink>
    </w:p>
    <w:p w14:paraId="6ECA0373"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21" w:history="1">
        <w:r w:rsidR="00EA6EBE" w:rsidRPr="00EA6EBE">
          <w:rPr>
            <w:rStyle w:val="ab"/>
            <w:rFonts w:cs="Times New Roman"/>
            <w:noProof/>
          </w:rPr>
          <w:t>2.4.1 Обзор рынка закупок</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_Toc50732721 \h </w:instrText>
        </w:r>
        <w:r w:rsidR="00EA6EBE" w:rsidRPr="00EA6EBE">
          <w:rPr>
            <w:noProof/>
            <w:webHidden/>
          </w:rPr>
        </w:r>
        <w:r w:rsidR="00EA6EBE" w:rsidRPr="00EA6EBE">
          <w:rPr>
            <w:noProof/>
            <w:webHidden/>
          </w:rPr>
          <w:fldChar w:fldCharType="separate"/>
        </w:r>
        <w:r w:rsidR="00EA6EBE">
          <w:rPr>
            <w:noProof/>
            <w:webHidden/>
          </w:rPr>
          <w:t>46</w:t>
        </w:r>
        <w:r w:rsidR="00EA6EBE" w:rsidRPr="00EA6EBE">
          <w:rPr>
            <w:noProof/>
            <w:webHidden/>
          </w:rPr>
          <w:fldChar w:fldCharType="end"/>
        </w:r>
      </w:hyperlink>
    </w:p>
    <w:p w14:paraId="56F342B8" w14:textId="77777777" w:rsidR="00EA6EBE" w:rsidRPr="00EA6EBE" w:rsidRDefault="00B401EF" w:rsidP="00EA6EBE">
      <w:pPr>
        <w:pStyle w:val="41"/>
        <w:tabs>
          <w:tab w:val="right" w:leader="dot" w:pos="10195"/>
        </w:tabs>
        <w:rPr>
          <w:rFonts w:asciiTheme="minorHAnsi" w:eastAsiaTheme="minorEastAsia" w:hAnsiTheme="minorHAnsi" w:cstheme="minorBidi"/>
          <w:noProof/>
          <w:sz w:val="22"/>
          <w:szCs w:val="22"/>
          <w:lang w:eastAsia="ru-RU"/>
        </w:rPr>
      </w:pPr>
      <w:hyperlink w:anchor="_Toc50732722" w:history="1">
        <w:r w:rsidR="00EA6EBE" w:rsidRPr="00EA6EBE">
          <w:rPr>
            <w:rStyle w:val="ab"/>
            <w:rFonts w:cs="Times New Roman"/>
            <w:noProof/>
          </w:rPr>
          <w:t>2.4.1.1 Основные направления рынка дефектоскопии</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_Toc50732722 \h </w:instrText>
        </w:r>
        <w:r w:rsidR="00EA6EBE" w:rsidRPr="00EA6EBE">
          <w:rPr>
            <w:noProof/>
            <w:webHidden/>
          </w:rPr>
        </w:r>
        <w:r w:rsidR="00EA6EBE" w:rsidRPr="00EA6EBE">
          <w:rPr>
            <w:noProof/>
            <w:webHidden/>
          </w:rPr>
          <w:fldChar w:fldCharType="separate"/>
        </w:r>
        <w:r w:rsidR="00EA6EBE">
          <w:rPr>
            <w:noProof/>
            <w:webHidden/>
          </w:rPr>
          <w:t>48</w:t>
        </w:r>
        <w:r w:rsidR="00EA6EBE" w:rsidRPr="00EA6EBE">
          <w:rPr>
            <w:noProof/>
            <w:webHidden/>
          </w:rPr>
          <w:fldChar w:fldCharType="end"/>
        </w:r>
      </w:hyperlink>
    </w:p>
    <w:p w14:paraId="4D537512" w14:textId="77777777" w:rsidR="00EA6EBE" w:rsidRPr="00EA6EBE" w:rsidRDefault="00B401EF" w:rsidP="00EA6EBE">
      <w:pPr>
        <w:pStyle w:val="41"/>
        <w:tabs>
          <w:tab w:val="right" w:leader="dot" w:pos="10195"/>
        </w:tabs>
        <w:rPr>
          <w:rFonts w:asciiTheme="minorHAnsi" w:eastAsiaTheme="minorEastAsia" w:hAnsiTheme="minorHAnsi" w:cstheme="minorBidi"/>
          <w:noProof/>
          <w:sz w:val="22"/>
          <w:szCs w:val="22"/>
          <w:lang w:eastAsia="ru-RU"/>
        </w:rPr>
      </w:pPr>
      <w:hyperlink w:anchor="_Toc50732723" w:history="1">
        <w:r w:rsidR="00EA6EBE" w:rsidRPr="00EA6EBE">
          <w:rPr>
            <w:rStyle w:val="ab"/>
            <w:rFonts w:cs="Times New Roman"/>
            <w:noProof/>
          </w:rPr>
          <w:t>2.4.1.2 Основные поставщики услуг</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_Toc50732723 \h </w:instrText>
        </w:r>
        <w:r w:rsidR="00EA6EBE" w:rsidRPr="00EA6EBE">
          <w:rPr>
            <w:noProof/>
            <w:webHidden/>
          </w:rPr>
        </w:r>
        <w:r w:rsidR="00EA6EBE" w:rsidRPr="00EA6EBE">
          <w:rPr>
            <w:noProof/>
            <w:webHidden/>
          </w:rPr>
          <w:fldChar w:fldCharType="separate"/>
        </w:r>
        <w:r w:rsidR="00EA6EBE">
          <w:rPr>
            <w:noProof/>
            <w:webHidden/>
          </w:rPr>
          <w:t>49</w:t>
        </w:r>
        <w:r w:rsidR="00EA6EBE" w:rsidRPr="00EA6EBE">
          <w:rPr>
            <w:noProof/>
            <w:webHidden/>
          </w:rPr>
          <w:fldChar w:fldCharType="end"/>
        </w:r>
      </w:hyperlink>
    </w:p>
    <w:p w14:paraId="15BF006B" w14:textId="77777777" w:rsidR="00EA6EBE" w:rsidRPr="00EA6EBE" w:rsidRDefault="00B401EF" w:rsidP="00EA6EBE">
      <w:pPr>
        <w:pStyle w:val="41"/>
        <w:tabs>
          <w:tab w:val="right" w:leader="dot" w:pos="10195"/>
        </w:tabs>
        <w:rPr>
          <w:rFonts w:asciiTheme="minorHAnsi" w:eastAsiaTheme="minorEastAsia" w:hAnsiTheme="minorHAnsi" w:cstheme="minorBidi"/>
          <w:noProof/>
          <w:sz w:val="22"/>
          <w:szCs w:val="22"/>
          <w:lang w:eastAsia="ru-RU"/>
        </w:rPr>
      </w:pPr>
      <w:hyperlink w:anchor="_Toc50732724" w:history="1">
        <w:r w:rsidR="00EA6EBE" w:rsidRPr="00EA6EBE">
          <w:rPr>
            <w:rStyle w:val="ab"/>
            <w:rFonts w:cs="Times New Roman"/>
            <w:noProof/>
          </w:rPr>
          <w:t>2.4.1.3 Основные заказчики</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_Toc50732724 \h </w:instrText>
        </w:r>
        <w:r w:rsidR="00EA6EBE" w:rsidRPr="00EA6EBE">
          <w:rPr>
            <w:noProof/>
            <w:webHidden/>
          </w:rPr>
        </w:r>
        <w:r w:rsidR="00EA6EBE" w:rsidRPr="00EA6EBE">
          <w:rPr>
            <w:noProof/>
            <w:webHidden/>
          </w:rPr>
          <w:fldChar w:fldCharType="separate"/>
        </w:r>
        <w:r w:rsidR="00EA6EBE">
          <w:rPr>
            <w:noProof/>
            <w:webHidden/>
          </w:rPr>
          <w:t>53</w:t>
        </w:r>
        <w:r w:rsidR="00EA6EBE" w:rsidRPr="00EA6EBE">
          <w:rPr>
            <w:noProof/>
            <w:webHidden/>
          </w:rPr>
          <w:fldChar w:fldCharType="end"/>
        </w:r>
      </w:hyperlink>
    </w:p>
    <w:p w14:paraId="5B7FCA48" w14:textId="77777777" w:rsidR="00EA6EBE" w:rsidRPr="00EA6EBE" w:rsidRDefault="00B401EF" w:rsidP="00EA6EBE">
      <w:pPr>
        <w:pStyle w:val="41"/>
        <w:tabs>
          <w:tab w:val="right" w:leader="dot" w:pos="10195"/>
        </w:tabs>
        <w:rPr>
          <w:rFonts w:asciiTheme="minorHAnsi" w:eastAsiaTheme="minorEastAsia" w:hAnsiTheme="minorHAnsi" w:cstheme="minorBidi"/>
          <w:noProof/>
          <w:sz w:val="22"/>
          <w:szCs w:val="22"/>
          <w:lang w:eastAsia="ru-RU"/>
        </w:rPr>
      </w:pPr>
      <w:hyperlink w:anchor="_Toc50732725" w:history="1">
        <w:r w:rsidR="00EA6EBE" w:rsidRPr="00EA6EBE">
          <w:rPr>
            <w:rStyle w:val="ab"/>
            <w:rFonts w:cs="Times New Roman"/>
            <w:noProof/>
          </w:rPr>
          <w:t>2.4.1.4 Обзор основных условий выполнения характерных работ по дефектоскопии крупных заказчиков</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_Toc50732725 \h </w:instrText>
        </w:r>
        <w:r w:rsidR="00EA6EBE" w:rsidRPr="00EA6EBE">
          <w:rPr>
            <w:noProof/>
            <w:webHidden/>
          </w:rPr>
        </w:r>
        <w:r w:rsidR="00EA6EBE" w:rsidRPr="00EA6EBE">
          <w:rPr>
            <w:noProof/>
            <w:webHidden/>
          </w:rPr>
          <w:fldChar w:fldCharType="separate"/>
        </w:r>
        <w:r w:rsidR="00EA6EBE">
          <w:rPr>
            <w:noProof/>
            <w:webHidden/>
          </w:rPr>
          <w:t>54</w:t>
        </w:r>
        <w:r w:rsidR="00EA6EBE" w:rsidRPr="00EA6EBE">
          <w:rPr>
            <w:noProof/>
            <w:webHidden/>
          </w:rPr>
          <w:fldChar w:fldCharType="end"/>
        </w:r>
      </w:hyperlink>
    </w:p>
    <w:p w14:paraId="50801BF3"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26" w:history="1">
        <w:r w:rsidR="00EA6EBE" w:rsidRPr="00EA6EBE">
          <w:rPr>
            <w:rStyle w:val="ab"/>
            <w:rFonts w:cs="Times New Roman"/>
            <w:noProof/>
          </w:rPr>
          <w:t>2.5 Обзор закупок основных крупных российских электроэнергетических компаний</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_Toc50732726 \h </w:instrText>
        </w:r>
        <w:r w:rsidR="00EA6EBE" w:rsidRPr="00EA6EBE">
          <w:rPr>
            <w:noProof/>
            <w:webHidden/>
          </w:rPr>
        </w:r>
        <w:r w:rsidR="00EA6EBE" w:rsidRPr="00EA6EBE">
          <w:rPr>
            <w:noProof/>
            <w:webHidden/>
          </w:rPr>
          <w:fldChar w:fldCharType="separate"/>
        </w:r>
        <w:r w:rsidR="00EA6EBE">
          <w:rPr>
            <w:noProof/>
            <w:webHidden/>
          </w:rPr>
          <w:t>57</w:t>
        </w:r>
        <w:r w:rsidR="00EA6EBE" w:rsidRPr="00EA6EBE">
          <w:rPr>
            <w:noProof/>
            <w:webHidden/>
          </w:rPr>
          <w:fldChar w:fldCharType="end"/>
        </w:r>
      </w:hyperlink>
    </w:p>
    <w:p w14:paraId="5DBD136A"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27" w:history="1">
        <w:r w:rsidR="00EA6EBE" w:rsidRPr="00EA6EBE">
          <w:rPr>
            <w:rStyle w:val="ab"/>
            <w:rFonts w:cs="Times New Roman"/>
            <w:noProof/>
          </w:rPr>
          <w:t>2.6 Обзор решений применения нейросетевых технологий для неразрушающих методов контроля</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_Toc50732727 \h </w:instrText>
        </w:r>
        <w:r w:rsidR="00EA6EBE" w:rsidRPr="00EA6EBE">
          <w:rPr>
            <w:noProof/>
            <w:webHidden/>
          </w:rPr>
        </w:r>
        <w:r w:rsidR="00EA6EBE" w:rsidRPr="00EA6EBE">
          <w:rPr>
            <w:noProof/>
            <w:webHidden/>
          </w:rPr>
          <w:fldChar w:fldCharType="separate"/>
        </w:r>
        <w:r w:rsidR="00EA6EBE">
          <w:rPr>
            <w:noProof/>
            <w:webHidden/>
          </w:rPr>
          <w:t>72</w:t>
        </w:r>
        <w:r w:rsidR="00EA6EBE" w:rsidRPr="00EA6EBE">
          <w:rPr>
            <w:noProof/>
            <w:webHidden/>
          </w:rPr>
          <w:fldChar w:fldCharType="end"/>
        </w:r>
      </w:hyperlink>
    </w:p>
    <w:p w14:paraId="399EB70E"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28" w:history="1">
        <w:r w:rsidR="00EA6EBE" w:rsidRPr="00EA6EBE">
          <w:rPr>
            <w:rStyle w:val="ab"/>
            <w:rFonts w:cs="Times New Roman"/>
            <w:noProof/>
          </w:rPr>
          <w:t>Выводы по разделу</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_Toc50732728 \h </w:instrText>
        </w:r>
        <w:r w:rsidR="00EA6EBE" w:rsidRPr="00EA6EBE">
          <w:rPr>
            <w:noProof/>
            <w:webHidden/>
          </w:rPr>
        </w:r>
        <w:r w:rsidR="00EA6EBE" w:rsidRPr="00EA6EBE">
          <w:rPr>
            <w:noProof/>
            <w:webHidden/>
          </w:rPr>
          <w:fldChar w:fldCharType="separate"/>
        </w:r>
        <w:r w:rsidR="00EA6EBE">
          <w:rPr>
            <w:noProof/>
            <w:webHidden/>
          </w:rPr>
          <w:t>88</w:t>
        </w:r>
        <w:r w:rsidR="00EA6EBE" w:rsidRPr="00EA6EBE">
          <w:rPr>
            <w:noProof/>
            <w:webHidden/>
          </w:rPr>
          <w:fldChar w:fldCharType="end"/>
        </w:r>
      </w:hyperlink>
    </w:p>
    <w:p w14:paraId="18E15CFE"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29" w:history="1">
        <w:r w:rsidR="00EA6EBE" w:rsidRPr="00EA6EBE">
          <w:rPr>
            <w:rStyle w:val="ab"/>
            <w:rFonts w:cs="Times New Roman"/>
            <w:noProof/>
          </w:rPr>
          <w:t>3. Анализ и систематизация исходных данных</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_Toc50732729 \h </w:instrText>
        </w:r>
        <w:r w:rsidR="00EA6EBE" w:rsidRPr="00EA6EBE">
          <w:rPr>
            <w:noProof/>
            <w:webHidden/>
          </w:rPr>
        </w:r>
        <w:r w:rsidR="00EA6EBE" w:rsidRPr="00EA6EBE">
          <w:rPr>
            <w:noProof/>
            <w:webHidden/>
          </w:rPr>
          <w:fldChar w:fldCharType="separate"/>
        </w:r>
        <w:r w:rsidR="00EA6EBE">
          <w:rPr>
            <w:noProof/>
            <w:webHidden/>
          </w:rPr>
          <w:t>90</w:t>
        </w:r>
        <w:r w:rsidR="00EA6EBE" w:rsidRPr="00EA6EBE">
          <w:rPr>
            <w:noProof/>
            <w:webHidden/>
          </w:rPr>
          <w:fldChar w:fldCharType="end"/>
        </w:r>
      </w:hyperlink>
    </w:p>
    <w:p w14:paraId="18B94C00"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30" w:history="1">
        <w:r w:rsidR="00EA6EBE" w:rsidRPr="00EA6EBE">
          <w:rPr>
            <w:rStyle w:val="ab"/>
            <w:rFonts w:cs="Times New Roman"/>
            <w:noProof/>
          </w:rPr>
          <w:t>3.1 Классификатор дефектов. Виды дефектов и их характерные признаки в видимом диапазоне</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_Toc50732730 \h </w:instrText>
        </w:r>
        <w:r w:rsidR="00EA6EBE" w:rsidRPr="00EA6EBE">
          <w:rPr>
            <w:noProof/>
            <w:webHidden/>
          </w:rPr>
        </w:r>
        <w:r w:rsidR="00EA6EBE" w:rsidRPr="00EA6EBE">
          <w:rPr>
            <w:noProof/>
            <w:webHidden/>
          </w:rPr>
          <w:fldChar w:fldCharType="separate"/>
        </w:r>
        <w:r w:rsidR="00EA6EBE">
          <w:rPr>
            <w:noProof/>
            <w:webHidden/>
          </w:rPr>
          <w:t>90</w:t>
        </w:r>
        <w:r w:rsidR="00EA6EBE" w:rsidRPr="00EA6EBE">
          <w:rPr>
            <w:noProof/>
            <w:webHidden/>
          </w:rPr>
          <w:fldChar w:fldCharType="end"/>
        </w:r>
      </w:hyperlink>
    </w:p>
    <w:p w14:paraId="17A559AB"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31" w:history="1">
        <w:r w:rsidR="00EA6EBE" w:rsidRPr="00EA6EBE">
          <w:rPr>
            <w:rStyle w:val="ab"/>
            <w:rFonts w:cs="Times New Roman"/>
            <w:noProof/>
          </w:rPr>
          <w:t>3.1.1 Крип (ползучесть металла)</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_Toc50732731 \h </w:instrText>
        </w:r>
        <w:r w:rsidR="00EA6EBE" w:rsidRPr="00EA6EBE">
          <w:rPr>
            <w:noProof/>
            <w:webHidden/>
          </w:rPr>
        </w:r>
        <w:r w:rsidR="00EA6EBE" w:rsidRPr="00EA6EBE">
          <w:rPr>
            <w:noProof/>
            <w:webHidden/>
          </w:rPr>
          <w:fldChar w:fldCharType="separate"/>
        </w:r>
        <w:r w:rsidR="00EA6EBE">
          <w:rPr>
            <w:noProof/>
            <w:webHidden/>
          </w:rPr>
          <w:t>91</w:t>
        </w:r>
        <w:r w:rsidR="00EA6EBE" w:rsidRPr="00EA6EBE">
          <w:rPr>
            <w:noProof/>
            <w:webHidden/>
          </w:rPr>
          <w:fldChar w:fldCharType="end"/>
        </w:r>
      </w:hyperlink>
    </w:p>
    <w:p w14:paraId="3D6DBB68"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32" w:history="1">
        <w:r w:rsidR="00EA6EBE" w:rsidRPr="00EA6EBE">
          <w:rPr>
            <w:rStyle w:val="ab"/>
            <w:rFonts w:cs="Times New Roman"/>
            <w:noProof/>
          </w:rPr>
          <w:t>3.1.2 Коррозия</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_Toc50732732 \h </w:instrText>
        </w:r>
        <w:r w:rsidR="00EA6EBE" w:rsidRPr="00EA6EBE">
          <w:rPr>
            <w:noProof/>
            <w:webHidden/>
          </w:rPr>
        </w:r>
        <w:r w:rsidR="00EA6EBE" w:rsidRPr="00EA6EBE">
          <w:rPr>
            <w:noProof/>
            <w:webHidden/>
          </w:rPr>
          <w:fldChar w:fldCharType="separate"/>
        </w:r>
        <w:r w:rsidR="00EA6EBE">
          <w:rPr>
            <w:noProof/>
            <w:webHidden/>
          </w:rPr>
          <w:t>93</w:t>
        </w:r>
        <w:r w:rsidR="00EA6EBE" w:rsidRPr="00EA6EBE">
          <w:rPr>
            <w:noProof/>
            <w:webHidden/>
          </w:rPr>
          <w:fldChar w:fldCharType="end"/>
        </w:r>
      </w:hyperlink>
    </w:p>
    <w:p w14:paraId="35BB46CB"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33" w:history="1">
        <w:r w:rsidR="00EA6EBE" w:rsidRPr="00EA6EBE">
          <w:rPr>
            <w:rStyle w:val="ab"/>
            <w:rFonts w:cs="Times New Roman"/>
            <w:noProof/>
          </w:rPr>
          <w:t>3.1.3 Цвета побежалости</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_Toc50732733 \h </w:instrText>
        </w:r>
        <w:r w:rsidR="00EA6EBE" w:rsidRPr="00EA6EBE">
          <w:rPr>
            <w:noProof/>
            <w:webHidden/>
          </w:rPr>
        </w:r>
        <w:r w:rsidR="00EA6EBE" w:rsidRPr="00EA6EBE">
          <w:rPr>
            <w:noProof/>
            <w:webHidden/>
          </w:rPr>
          <w:fldChar w:fldCharType="separate"/>
        </w:r>
        <w:r w:rsidR="00EA6EBE">
          <w:rPr>
            <w:noProof/>
            <w:webHidden/>
          </w:rPr>
          <w:t>97</w:t>
        </w:r>
        <w:r w:rsidR="00EA6EBE" w:rsidRPr="00EA6EBE">
          <w:rPr>
            <w:noProof/>
            <w:webHidden/>
          </w:rPr>
          <w:fldChar w:fldCharType="end"/>
        </w:r>
      </w:hyperlink>
    </w:p>
    <w:p w14:paraId="6C97B48F"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34" w:history="1">
        <w:r w:rsidR="00EA6EBE" w:rsidRPr="00EA6EBE">
          <w:rPr>
            <w:rStyle w:val="ab"/>
            <w:rFonts w:cs="Times New Roman"/>
            <w:noProof/>
          </w:rPr>
          <w:t>3.1.4 Трещины, разрывы (разрушение металла)</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_Toc50732734 \h </w:instrText>
        </w:r>
        <w:r w:rsidR="00EA6EBE" w:rsidRPr="00EA6EBE">
          <w:rPr>
            <w:noProof/>
            <w:webHidden/>
          </w:rPr>
        </w:r>
        <w:r w:rsidR="00EA6EBE" w:rsidRPr="00EA6EBE">
          <w:rPr>
            <w:noProof/>
            <w:webHidden/>
          </w:rPr>
          <w:fldChar w:fldCharType="separate"/>
        </w:r>
        <w:r w:rsidR="00EA6EBE">
          <w:rPr>
            <w:noProof/>
            <w:webHidden/>
          </w:rPr>
          <w:t>99</w:t>
        </w:r>
        <w:r w:rsidR="00EA6EBE" w:rsidRPr="00EA6EBE">
          <w:rPr>
            <w:noProof/>
            <w:webHidden/>
          </w:rPr>
          <w:fldChar w:fldCharType="end"/>
        </w:r>
      </w:hyperlink>
    </w:p>
    <w:p w14:paraId="12F6B17C" w14:textId="77777777" w:rsidR="00EA6EBE" w:rsidRPr="00EA6EBE" w:rsidRDefault="00B401EF" w:rsidP="00EA6EBE">
      <w:pPr>
        <w:pStyle w:val="41"/>
        <w:tabs>
          <w:tab w:val="right" w:leader="dot" w:pos="10195"/>
        </w:tabs>
        <w:rPr>
          <w:rFonts w:asciiTheme="minorHAnsi" w:eastAsiaTheme="minorEastAsia" w:hAnsiTheme="minorHAnsi" w:cstheme="minorBidi"/>
          <w:noProof/>
          <w:sz w:val="22"/>
          <w:szCs w:val="22"/>
          <w:lang w:eastAsia="ru-RU"/>
        </w:rPr>
      </w:pPr>
      <w:hyperlink w:anchor="_Toc50732735" w:history="1">
        <w:r w:rsidR="00EA6EBE" w:rsidRPr="00EA6EBE">
          <w:rPr>
            <w:rStyle w:val="ab"/>
            <w:rFonts w:cs="Times New Roman"/>
            <w:noProof/>
          </w:rPr>
          <w:t>3.1.4.1 Разрыв трубы</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_Toc50732735 \h </w:instrText>
        </w:r>
        <w:r w:rsidR="00EA6EBE" w:rsidRPr="00EA6EBE">
          <w:rPr>
            <w:noProof/>
            <w:webHidden/>
          </w:rPr>
        </w:r>
        <w:r w:rsidR="00EA6EBE" w:rsidRPr="00EA6EBE">
          <w:rPr>
            <w:noProof/>
            <w:webHidden/>
          </w:rPr>
          <w:fldChar w:fldCharType="separate"/>
        </w:r>
        <w:r w:rsidR="00EA6EBE">
          <w:rPr>
            <w:noProof/>
            <w:webHidden/>
          </w:rPr>
          <w:t>99</w:t>
        </w:r>
        <w:r w:rsidR="00EA6EBE" w:rsidRPr="00EA6EBE">
          <w:rPr>
            <w:noProof/>
            <w:webHidden/>
          </w:rPr>
          <w:fldChar w:fldCharType="end"/>
        </w:r>
      </w:hyperlink>
    </w:p>
    <w:p w14:paraId="1D03AC4E" w14:textId="77777777" w:rsidR="00EA6EBE" w:rsidRPr="00EA6EBE" w:rsidRDefault="00B401EF" w:rsidP="00EA6EBE">
      <w:pPr>
        <w:pStyle w:val="41"/>
        <w:tabs>
          <w:tab w:val="right" w:leader="dot" w:pos="10195"/>
        </w:tabs>
        <w:rPr>
          <w:rFonts w:asciiTheme="minorHAnsi" w:eastAsiaTheme="minorEastAsia" w:hAnsiTheme="minorHAnsi" w:cstheme="minorBidi"/>
          <w:noProof/>
          <w:sz w:val="22"/>
          <w:szCs w:val="22"/>
          <w:lang w:eastAsia="ru-RU"/>
        </w:rPr>
      </w:pPr>
      <w:hyperlink w:anchor="_Toc50732736" w:history="1">
        <w:r w:rsidR="00EA6EBE" w:rsidRPr="00EA6EBE">
          <w:rPr>
            <w:rStyle w:val="ab"/>
            <w:rFonts w:cs="Times New Roman"/>
            <w:noProof/>
          </w:rPr>
          <w:t>3.1.4.2 Вырыв фрагмента трубы</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_Toc50732736 \h </w:instrText>
        </w:r>
        <w:r w:rsidR="00EA6EBE" w:rsidRPr="00EA6EBE">
          <w:rPr>
            <w:noProof/>
            <w:webHidden/>
          </w:rPr>
        </w:r>
        <w:r w:rsidR="00EA6EBE" w:rsidRPr="00EA6EBE">
          <w:rPr>
            <w:noProof/>
            <w:webHidden/>
          </w:rPr>
          <w:fldChar w:fldCharType="separate"/>
        </w:r>
        <w:r w:rsidR="00EA6EBE">
          <w:rPr>
            <w:noProof/>
            <w:webHidden/>
          </w:rPr>
          <w:t>106</w:t>
        </w:r>
        <w:r w:rsidR="00EA6EBE" w:rsidRPr="00EA6EBE">
          <w:rPr>
            <w:noProof/>
            <w:webHidden/>
          </w:rPr>
          <w:fldChar w:fldCharType="end"/>
        </w:r>
      </w:hyperlink>
    </w:p>
    <w:p w14:paraId="30F5E00A"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37" w:history="1">
        <w:r w:rsidR="00EA6EBE" w:rsidRPr="00EA6EBE">
          <w:rPr>
            <w:rStyle w:val="ab"/>
            <w:rFonts w:cs="Times New Roman"/>
            <w:noProof/>
          </w:rPr>
          <w:t>3.1.5 Выход трубы из ряда</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_Toc50732737 \h </w:instrText>
        </w:r>
        <w:r w:rsidR="00EA6EBE" w:rsidRPr="00EA6EBE">
          <w:rPr>
            <w:noProof/>
            <w:webHidden/>
          </w:rPr>
        </w:r>
        <w:r w:rsidR="00EA6EBE" w:rsidRPr="00EA6EBE">
          <w:rPr>
            <w:noProof/>
            <w:webHidden/>
          </w:rPr>
          <w:fldChar w:fldCharType="separate"/>
        </w:r>
        <w:r w:rsidR="00EA6EBE">
          <w:rPr>
            <w:noProof/>
            <w:webHidden/>
          </w:rPr>
          <w:t>109</w:t>
        </w:r>
        <w:r w:rsidR="00EA6EBE" w:rsidRPr="00EA6EBE">
          <w:rPr>
            <w:noProof/>
            <w:webHidden/>
          </w:rPr>
          <w:fldChar w:fldCharType="end"/>
        </w:r>
      </w:hyperlink>
    </w:p>
    <w:p w14:paraId="63A09FD8"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38" w:history="1">
        <w:r w:rsidR="00EA6EBE" w:rsidRPr="00EA6EBE">
          <w:rPr>
            <w:rStyle w:val="ab"/>
            <w:rFonts w:cs="Times New Roman"/>
            <w:noProof/>
          </w:rPr>
          <w:t>3.2 Оценка возможности разработки программного обеспечения для определения дефектов</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_Toc50732738 \h </w:instrText>
        </w:r>
        <w:r w:rsidR="00EA6EBE" w:rsidRPr="00EA6EBE">
          <w:rPr>
            <w:noProof/>
            <w:webHidden/>
          </w:rPr>
        </w:r>
        <w:r w:rsidR="00EA6EBE" w:rsidRPr="00EA6EBE">
          <w:rPr>
            <w:noProof/>
            <w:webHidden/>
          </w:rPr>
          <w:fldChar w:fldCharType="separate"/>
        </w:r>
        <w:r w:rsidR="00EA6EBE">
          <w:rPr>
            <w:noProof/>
            <w:webHidden/>
          </w:rPr>
          <w:t>110</w:t>
        </w:r>
        <w:r w:rsidR="00EA6EBE" w:rsidRPr="00EA6EBE">
          <w:rPr>
            <w:noProof/>
            <w:webHidden/>
          </w:rPr>
          <w:fldChar w:fldCharType="end"/>
        </w:r>
      </w:hyperlink>
    </w:p>
    <w:p w14:paraId="242114DC"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39" w:history="1">
        <w:r w:rsidR="00EA6EBE" w:rsidRPr="00EA6EBE">
          <w:rPr>
            <w:rStyle w:val="ab"/>
            <w:rFonts w:cs="Times New Roman"/>
            <w:noProof/>
          </w:rPr>
          <w:t>3.2.1 Анализ возможности распознавания по каждому типу дефекта</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_Toc50732739 \h </w:instrText>
        </w:r>
        <w:r w:rsidR="00EA6EBE" w:rsidRPr="00EA6EBE">
          <w:rPr>
            <w:noProof/>
            <w:webHidden/>
          </w:rPr>
        </w:r>
        <w:r w:rsidR="00EA6EBE" w:rsidRPr="00EA6EBE">
          <w:rPr>
            <w:noProof/>
            <w:webHidden/>
          </w:rPr>
          <w:fldChar w:fldCharType="separate"/>
        </w:r>
        <w:r w:rsidR="00EA6EBE">
          <w:rPr>
            <w:noProof/>
            <w:webHidden/>
          </w:rPr>
          <w:t>112</w:t>
        </w:r>
        <w:r w:rsidR="00EA6EBE" w:rsidRPr="00EA6EBE">
          <w:rPr>
            <w:noProof/>
            <w:webHidden/>
          </w:rPr>
          <w:fldChar w:fldCharType="end"/>
        </w:r>
      </w:hyperlink>
    </w:p>
    <w:p w14:paraId="242A0B46"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40" w:history="1">
        <w:r w:rsidR="00EA6EBE" w:rsidRPr="00EA6EBE">
          <w:rPr>
            <w:rStyle w:val="ab"/>
            <w:rFonts w:cs="Times New Roman"/>
            <w:noProof/>
          </w:rPr>
          <w:t>4. Сравнительный анализ алгоритмов машинного обучения для поиска и распознавания дефектов</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_Toc50732740 \h </w:instrText>
        </w:r>
        <w:r w:rsidR="00EA6EBE" w:rsidRPr="00EA6EBE">
          <w:rPr>
            <w:noProof/>
            <w:webHidden/>
          </w:rPr>
        </w:r>
        <w:r w:rsidR="00EA6EBE" w:rsidRPr="00EA6EBE">
          <w:rPr>
            <w:noProof/>
            <w:webHidden/>
          </w:rPr>
          <w:fldChar w:fldCharType="separate"/>
        </w:r>
        <w:r w:rsidR="00EA6EBE">
          <w:rPr>
            <w:noProof/>
            <w:webHidden/>
          </w:rPr>
          <w:t>116</w:t>
        </w:r>
        <w:r w:rsidR="00EA6EBE" w:rsidRPr="00EA6EBE">
          <w:rPr>
            <w:noProof/>
            <w:webHidden/>
          </w:rPr>
          <w:fldChar w:fldCharType="end"/>
        </w:r>
      </w:hyperlink>
    </w:p>
    <w:p w14:paraId="7BFF3D9D"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41" w:history="1">
        <w:r w:rsidR="00EA6EBE" w:rsidRPr="00EA6EBE">
          <w:rPr>
            <w:rStyle w:val="ab"/>
            <w:rFonts w:cs="Times New Roman"/>
            <w:noProof/>
          </w:rPr>
          <w:t>4.1 Критерии качества распознавания</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_Toc50732741 \h </w:instrText>
        </w:r>
        <w:r w:rsidR="00EA6EBE" w:rsidRPr="00EA6EBE">
          <w:rPr>
            <w:noProof/>
            <w:webHidden/>
          </w:rPr>
        </w:r>
        <w:r w:rsidR="00EA6EBE" w:rsidRPr="00EA6EBE">
          <w:rPr>
            <w:noProof/>
            <w:webHidden/>
          </w:rPr>
          <w:fldChar w:fldCharType="separate"/>
        </w:r>
        <w:r w:rsidR="00EA6EBE">
          <w:rPr>
            <w:noProof/>
            <w:webHidden/>
          </w:rPr>
          <w:t>116</w:t>
        </w:r>
        <w:r w:rsidR="00EA6EBE" w:rsidRPr="00EA6EBE">
          <w:rPr>
            <w:noProof/>
            <w:webHidden/>
          </w:rPr>
          <w:fldChar w:fldCharType="end"/>
        </w:r>
      </w:hyperlink>
    </w:p>
    <w:p w14:paraId="09EBB14A"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42" w:history="1">
        <w:r w:rsidR="00EA6EBE" w:rsidRPr="00EA6EBE">
          <w:rPr>
            <w:rStyle w:val="ab"/>
            <w:rFonts w:cs="Times New Roman"/>
            <w:noProof/>
          </w:rPr>
          <w:t>4.2. Выбор архитектуры</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_Toc50732742 \h </w:instrText>
        </w:r>
        <w:r w:rsidR="00EA6EBE" w:rsidRPr="00EA6EBE">
          <w:rPr>
            <w:noProof/>
            <w:webHidden/>
          </w:rPr>
        </w:r>
        <w:r w:rsidR="00EA6EBE" w:rsidRPr="00EA6EBE">
          <w:rPr>
            <w:noProof/>
            <w:webHidden/>
          </w:rPr>
          <w:fldChar w:fldCharType="separate"/>
        </w:r>
        <w:r w:rsidR="00EA6EBE">
          <w:rPr>
            <w:noProof/>
            <w:webHidden/>
          </w:rPr>
          <w:t>118</w:t>
        </w:r>
        <w:r w:rsidR="00EA6EBE" w:rsidRPr="00EA6EBE">
          <w:rPr>
            <w:noProof/>
            <w:webHidden/>
          </w:rPr>
          <w:fldChar w:fldCharType="end"/>
        </w:r>
      </w:hyperlink>
    </w:p>
    <w:p w14:paraId="31FD2419"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43" w:history="1">
        <w:r w:rsidR="00EA6EBE" w:rsidRPr="00EA6EBE">
          <w:rPr>
            <w:rStyle w:val="ab"/>
            <w:rFonts w:cs="Times New Roman"/>
            <w:noProof/>
          </w:rPr>
          <w:t>4.2.1 DetectoRS</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_Toc50732743 \h </w:instrText>
        </w:r>
        <w:r w:rsidR="00EA6EBE" w:rsidRPr="00EA6EBE">
          <w:rPr>
            <w:noProof/>
            <w:webHidden/>
          </w:rPr>
        </w:r>
        <w:r w:rsidR="00EA6EBE" w:rsidRPr="00EA6EBE">
          <w:rPr>
            <w:noProof/>
            <w:webHidden/>
          </w:rPr>
          <w:fldChar w:fldCharType="separate"/>
        </w:r>
        <w:r w:rsidR="00EA6EBE">
          <w:rPr>
            <w:noProof/>
            <w:webHidden/>
          </w:rPr>
          <w:t>120</w:t>
        </w:r>
        <w:r w:rsidR="00EA6EBE" w:rsidRPr="00EA6EBE">
          <w:rPr>
            <w:noProof/>
            <w:webHidden/>
          </w:rPr>
          <w:fldChar w:fldCharType="end"/>
        </w:r>
      </w:hyperlink>
    </w:p>
    <w:p w14:paraId="575EA01B"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44" w:history="1">
        <w:r w:rsidR="00EA6EBE" w:rsidRPr="00EA6EBE">
          <w:rPr>
            <w:rStyle w:val="ab"/>
            <w:rFonts w:cs="Times New Roman"/>
            <w:noProof/>
          </w:rPr>
          <w:t>4.2.2 YOLOv4</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_Toc50732744 \h </w:instrText>
        </w:r>
        <w:r w:rsidR="00EA6EBE" w:rsidRPr="00EA6EBE">
          <w:rPr>
            <w:noProof/>
            <w:webHidden/>
          </w:rPr>
        </w:r>
        <w:r w:rsidR="00EA6EBE" w:rsidRPr="00EA6EBE">
          <w:rPr>
            <w:noProof/>
            <w:webHidden/>
          </w:rPr>
          <w:fldChar w:fldCharType="separate"/>
        </w:r>
        <w:r w:rsidR="00EA6EBE">
          <w:rPr>
            <w:noProof/>
            <w:webHidden/>
          </w:rPr>
          <w:t>122</w:t>
        </w:r>
        <w:r w:rsidR="00EA6EBE" w:rsidRPr="00EA6EBE">
          <w:rPr>
            <w:noProof/>
            <w:webHidden/>
          </w:rPr>
          <w:fldChar w:fldCharType="end"/>
        </w:r>
      </w:hyperlink>
    </w:p>
    <w:p w14:paraId="64312185" w14:textId="77777777" w:rsidR="00EA6EBE" w:rsidRPr="00EA6EBE" w:rsidRDefault="00B401EF" w:rsidP="00EA6EBE">
      <w:pPr>
        <w:pStyle w:val="31"/>
        <w:tabs>
          <w:tab w:val="right" w:leader="dot" w:pos="10195"/>
        </w:tabs>
        <w:rPr>
          <w:rFonts w:asciiTheme="minorHAnsi" w:eastAsiaTheme="minorEastAsia" w:hAnsiTheme="minorHAnsi" w:cstheme="minorBidi"/>
          <w:noProof/>
          <w:sz w:val="22"/>
          <w:szCs w:val="22"/>
          <w:lang w:eastAsia="ru-RU"/>
        </w:rPr>
      </w:pPr>
      <w:hyperlink w:anchor="_Toc50732745" w:history="1">
        <w:r w:rsidR="00EA6EBE" w:rsidRPr="00EA6EBE">
          <w:rPr>
            <w:rStyle w:val="ab"/>
            <w:rFonts w:cs="Times New Roman"/>
            <w:noProof/>
          </w:rPr>
          <w:t>4.2.3 Результаты сравнения архитектур</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_Toc50732745 \h </w:instrText>
        </w:r>
        <w:r w:rsidR="00EA6EBE" w:rsidRPr="00EA6EBE">
          <w:rPr>
            <w:noProof/>
            <w:webHidden/>
          </w:rPr>
        </w:r>
        <w:r w:rsidR="00EA6EBE" w:rsidRPr="00EA6EBE">
          <w:rPr>
            <w:noProof/>
            <w:webHidden/>
          </w:rPr>
          <w:fldChar w:fldCharType="separate"/>
        </w:r>
        <w:r w:rsidR="00EA6EBE">
          <w:rPr>
            <w:noProof/>
            <w:webHidden/>
          </w:rPr>
          <w:t>123</w:t>
        </w:r>
        <w:r w:rsidR="00EA6EBE" w:rsidRPr="00EA6EBE">
          <w:rPr>
            <w:noProof/>
            <w:webHidden/>
          </w:rPr>
          <w:fldChar w:fldCharType="end"/>
        </w:r>
      </w:hyperlink>
    </w:p>
    <w:p w14:paraId="4BDFD2DE"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46" w:history="1">
        <w:r w:rsidR="00EA6EBE" w:rsidRPr="00EA6EBE">
          <w:rPr>
            <w:rStyle w:val="ab"/>
            <w:rFonts w:cs="Times New Roman"/>
            <w:noProof/>
          </w:rPr>
          <w:t>4.3 Формирование требований к качеству фотоматериалов</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_Toc50732746 \h </w:instrText>
        </w:r>
        <w:r w:rsidR="00EA6EBE" w:rsidRPr="00EA6EBE">
          <w:rPr>
            <w:noProof/>
            <w:webHidden/>
          </w:rPr>
        </w:r>
        <w:r w:rsidR="00EA6EBE" w:rsidRPr="00EA6EBE">
          <w:rPr>
            <w:noProof/>
            <w:webHidden/>
          </w:rPr>
          <w:fldChar w:fldCharType="separate"/>
        </w:r>
        <w:r w:rsidR="00EA6EBE">
          <w:rPr>
            <w:noProof/>
            <w:webHidden/>
          </w:rPr>
          <w:t>128</w:t>
        </w:r>
        <w:r w:rsidR="00EA6EBE" w:rsidRPr="00EA6EBE">
          <w:rPr>
            <w:noProof/>
            <w:webHidden/>
          </w:rPr>
          <w:fldChar w:fldCharType="end"/>
        </w:r>
      </w:hyperlink>
    </w:p>
    <w:p w14:paraId="64A96989"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47" w:history="1">
        <w:r w:rsidR="00EA6EBE" w:rsidRPr="00EA6EBE">
          <w:rPr>
            <w:rStyle w:val="ab"/>
            <w:rFonts w:cs="Times New Roman"/>
            <w:noProof/>
          </w:rPr>
          <w:t>4.4 Анализ возможности и условия достижения заданной точности</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_Toc50732747 \h </w:instrText>
        </w:r>
        <w:r w:rsidR="00EA6EBE" w:rsidRPr="00EA6EBE">
          <w:rPr>
            <w:noProof/>
            <w:webHidden/>
          </w:rPr>
        </w:r>
        <w:r w:rsidR="00EA6EBE" w:rsidRPr="00EA6EBE">
          <w:rPr>
            <w:noProof/>
            <w:webHidden/>
          </w:rPr>
          <w:fldChar w:fldCharType="separate"/>
        </w:r>
        <w:r w:rsidR="00EA6EBE">
          <w:rPr>
            <w:noProof/>
            <w:webHidden/>
          </w:rPr>
          <w:t>129</w:t>
        </w:r>
        <w:r w:rsidR="00EA6EBE" w:rsidRPr="00EA6EBE">
          <w:rPr>
            <w:noProof/>
            <w:webHidden/>
          </w:rPr>
          <w:fldChar w:fldCharType="end"/>
        </w:r>
      </w:hyperlink>
    </w:p>
    <w:p w14:paraId="52429345"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48" w:history="1">
        <w:r w:rsidR="00EA6EBE" w:rsidRPr="00EA6EBE">
          <w:rPr>
            <w:rStyle w:val="ab"/>
            <w:rFonts w:cs="Times New Roman"/>
            <w:noProof/>
          </w:rPr>
          <w:t>4.5 Сравнение вариантов по требованиям к вычислительным мощностям</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_Toc50732748 \h </w:instrText>
        </w:r>
        <w:r w:rsidR="00EA6EBE" w:rsidRPr="00EA6EBE">
          <w:rPr>
            <w:noProof/>
            <w:webHidden/>
          </w:rPr>
        </w:r>
        <w:r w:rsidR="00EA6EBE" w:rsidRPr="00EA6EBE">
          <w:rPr>
            <w:noProof/>
            <w:webHidden/>
          </w:rPr>
          <w:fldChar w:fldCharType="separate"/>
        </w:r>
        <w:r w:rsidR="00EA6EBE">
          <w:rPr>
            <w:noProof/>
            <w:webHidden/>
          </w:rPr>
          <w:t>130</w:t>
        </w:r>
        <w:r w:rsidR="00EA6EBE" w:rsidRPr="00EA6EBE">
          <w:rPr>
            <w:noProof/>
            <w:webHidden/>
          </w:rPr>
          <w:fldChar w:fldCharType="end"/>
        </w:r>
      </w:hyperlink>
    </w:p>
    <w:p w14:paraId="5F18AA7C"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49" w:history="1">
        <w:r w:rsidR="00EA6EBE" w:rsidRPr="00EA6EBE">
          <w:rPr>
            <w:rStyle w:val="ab"/>
            <w:rFonts w:cs="Times New Roman"/>
            <w:noProof/>
          </w:rPr>
          <w:t>4.6 Сравнение вариантов по вычислительному времени</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_Toc50732749 \h </w:instrText>
        </w:r>
        <w:r w:rsidR="00EA6EBE" w:rsidRPr="00EA6EBE">
          <w:rPr>
            <w:noProof/>
            <w:webHidden/>
          </w:rPr>
        </w:r>
        <w:r w:rsidR="00EA6EBE" w:rsidRPr="00EA6EBE">
          <w:rPr>
            <w:noProof/>
            <w:webHidden/>
          </w:rPr>
          <w:fldChar w:fldCharType="separate"/>
        </w:r>
        <w:r w:rsidR="00EA6EBE">
          <w:rPr>
            <w:noProof/>
            <w:webHidden/>
          </w:rPr>
          <w:t>130</w:t>
        </w:r>
        <w:r w:rsidR="00EA6EBE" w:rsidRPr="00EA6EBE">
          <w:rPr>
            <w:noProof/>
            <w:webHidden/>
          </w:rPr>
          <w:fldChar w:fldCharType="end"/>
        </w:r>
      </w:hyperlink>
    </w:p>
    <w:p w14:paraId="505150E1"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50" w:history="1">
        <w:r w:rsidR="00EA6EBE" w:rsidRPr="00EA6EBE">
          <w:rPr>
            <w:rStyle w:val="ab"/>
            <w:rFonts w:cs="Times New Roman"/>
            <w:noProof/>
          </w:rPr>
          <w:t>Заключение</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_Toc50732750 \h </w:instrText>
        </w:r>
        <w:r w:rsidR="00EA6EBE" w:rsidRPr="00EA6EBE">
          <w:rPr>
            <w:noProof/>
            <w:webHidden/>
          </w:rPr>
        </w:r>
        <w:r w:rsidR="00EA6EBE" w:rsidRPr="00EA6EBE">
          <w:rPr>
            <w:noProof/>
            <w:webHidden/>
          </w:rPr>
          <w:fldChar w:fldCharType="separate"/>
        </w:r>
        <w:r w:rsidR="00EA6EBE">
          <w:rPr>
            <w:noProof/>
            <w:webHidden/>
          </w:rPr>
          <w:t>132</w:t>
        </w:r>
        <w:r w:rsidR="00EA6EBE" w:rsidRPr="00EA6EBE">
          <w:rPr>
            <w:noProof/>
            <w:webHidden/>
          </w:rPr>
          <w:fldChar w:fldCharType="end"/>
        </w:r>
      </w:hyperlink>
    </w:p>
    <w:p w14:paraId="5A98AEEA"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51" w:history="1">
        <w:r w:rsidR="00EA6EBE" w:rsidRPr="00EA6EBE">
          <w:rPr>
            <w:rStyle w:val="ab"/>
            <w:rFonts w:cs="Times New Roman"/>
            <w:noProof/>
          </w:rPr>
          <w:t>Список использованных источников</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_Toc50732751 \h </w:instrText>
        </w:r>
        <w:r w:rsidR="00EA6EBE" w:rsidRPr="00EA6EBE">
          <w:rPr>
            <w:noProof/>
            <w:webHidden/>
          </w:rPr>
        </w:r>
        <w:r w:rsidR="00EA6EBE" w:rsidRPr="00EA6EBE">
          <w:rPr>
            <w:noProof/>
            <w:webHidden/>
          </w:rPr>
          <w:fldChar w:fldCharType="separate"/>
        </w:r>
        <w:r w:rsidR="00EA6EBE">
          <w:rPr>
            <w:noProof/>
            <w:webHidden/>
          </w:rPr>
          <w:t>133</w:t>
        </w:r>
        <w:r w:rsidR="00EA6EBE" w:rsidRPr="00EA6EBE">
          <w:rPr>
            <w:noProof/>
            <w:webHidden/>
          </w:rPr>
          <w:fldChar w:fldCharType="end"/>
        </w:r>
      </w:hyperlink>
    </w:p>
    <w:p w14:paraId="2E7B256B" w14:textId="77777777" w:rsidR="00EA6EBE" w:rsidRPr="00EA6EBE" w:rsidRDefault="00B401EF" w:rsidP="00EA6EBE">
      <w:pPr>
        <w:pStyle w:val="12"/>
        <w:rPr>
          <w:rFonts w:asciiTheme="minorHAnsi" w:eastAsiaTheme="minorEastAsia" w:hAnsiTheme="minorHAnsi" w:cstheme="minorBidi"/>
          <w:b w:val="0"/>
          <w:bCs w:val="0"/>
          <w:noProof/>
          <w:sz w:val="22"/>
          <w:szCs w:val="22"/>
          <w:lang w:eastAsia="ru-RU"/>
        </w:rPr>
      </w:pPr>
      <w:hyperlink w:anchor="_Toc50732752" w:history="1">
        <w:r w:rsidR="00EA6EBE" w:rsidRPr="00EA6EBE">
          <w:rPr>
            <w:rStyle w:val="ab"/>
            <w:rFonts w:cs="Times New Roman"/>
            <w:noProof/>
          </w:rPr>
          <w:t>Приложения</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_Toc50732752 \h </w:instrText>
        </w:r>
        <w:r w:rsidR="00EA6EBE" w:rsidRPr="00EA6EBE">
          <w:rPr>
            <w:noProof/>
            <w:webHidden/>
          </w:rPr>
        </w:r>
        <w:r w:rsidR="00EA6EBE" w:rsidRPr="00EA6EBE">
          <w:rPr>
            <w:noProof/>
            <w:webHidden/>
          </w:rPr>
          <w:fldChar w:fldCharType="separate"/>
        </w:r>
        <w:r w:rsidR="00EA6EBE">
          <w:rPr>
            <w:noProof/>
            <w:webHidden/>
          </w:rPr>
          <w:t>138</w:t>
        </w:r>
        <w:r w:rsidR="00EA6EBE" w:rsidRPr="00EA6EBE">
          <w:rPr>
            <w:noProof/>
            <w:webHidden/>
          </w:rPr>
          <w:fldChar w:fldCharType="end"/>
        </w:r>
      </w:hyperlink>
    </w:p>
    <w:p w14:paraId="45574E9D"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53" w:history="1">
        <w:r w:rsidR="00EA6EBE" w:rsidRPr="00EA6EBE">
          <w:rPr>
            <w:rStyle w:val="ab"/>
            <w:rFonts w:cs="Times New Roman"/>
            <w:noProof/>
          </w:rPr>
          <w:t>Приложение 1. Фрагмент размеченной базы фотоизображений дефектов</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_Toc50732753 \h </w:instrText>
        </w:r>
        <w:r w:rsidR="00EA6EBE" w:rsidRPr="00EA6EBE">
          <w:rPr>
            <w:noProof/>
            <w:webHidden/>
          </w:rPr>
        </w:r>
        <w:r w:rsidR="00EA6EBE" w:rsidRPr="00EA6EBE">
          <w:rPr>
            <w:noProof/>
            <w:webHidden/>
          </w:rPr>
          <w:fldChar w:fldCharType="separate"/>
        </w:r>
        <w:r w:rsidR="00EA6EBE">
          <w:rPr>
            <w:noProof/>
            <w:webHidden/>
          </w:rPr>
          <w:t>139</w:t>
        </w:r>
        <w:r w:rsidR="00EA6EBE" w:rsidRPr="00EA6EBE">
          <w:rPr>
            <w:noProof/>
            <w:webHidden/>
          </w:rPr>
          <w:fldChar w:fldCharType="end"/>
        </w:r>
      </w:hyperlink>
    </w:p>
    <w:p w14:paraId="416FC795" w14:textId="77777777" w:rsidR="00EA6EBE" w:rsidRPr="00EA6EBE" w:rsidRDefault="00B401EF" w:rsidP="00EA6EBE">
      <w:pPr>
        <w:pStyle w:val="21"/>
        <w:tabs>
          <w:tab w:val="right" w:leader="dot" w:pos="10195"/>
        </w:tabs>
        <w:rPr>
          <w:rFonts w:asciiTheme="minorHAnsi" w:eastAsiaTheme="minorEastAsia" w:hAnsiTheme="minorHAnsi" w:cstheme="minorBidi"/>
          <w:iCs w:val="0"/>
          <w:noProof/>
          <w:sz w:val="22"/>
          <w:szCs w:val="22"/>
          <w:lang w:eastAsia="ru-RU"/>
        </w:rPr>
      </w:pPr>
      <w:hyperlink w:anchor="_Toc50732754" w:history="1">
        <w:r w:rsidR="00EA6EBE" w:rsidRPr="00EA6EBE">
          <w:rPr>
            <w:rStyle w:val="ab"/>
            <w:rFonts w:cs="Times New Roman"/>
            <w:noProof/>
          </w:rPr>
          <w:t>Приложение 2. Перечень российских компаний, оказывающие услуги дефектоскопии</w:t>
        </w:r>
        <w:r w:rsidR="00EA6EBE" w:rsidRPr="00EA6EBE">
          <w:rPr>
            <w:noProof/>
            <w:webHidden/>
          </w:rPr>
          <w:tab/>
        </w:r>
        <w:r w:rsidR="00EA6EBE" w:rsidRPr="00EA6EBE">
          <w:rPr>
            <w:noProof/>
            <w:webHidden/>
          </w:rPr>
          <w:fldChar w:fldCharType="begin"/>
        </w:r>
        <w:r w:rsidR="00EA6EBE" w:rsidRPr="00EA6EBE">
          <w:rPr>
            <w:noProof/>
            <w:webHidden/>
          </w:rPr>
          <w:instrText xml:space="preserve"> PAGEREF _Toc50732754 \h </w:instrText>
        </w:r>
        <w:r w:rsidR="00EA6EBE" w:rsidRPr="00EA6EBE">
          <w:rPr>
            <w:noProof/>
            <w:webHidden/>
          </w:rPr>
        </w:r>
        <w:r w:rsidR="00EA6EBE" w:rsidRPr="00EA6EBE">
          <w:rPr>
            <w:noProof/>
            <w:webHidden/>
          </w:rPr>
          <w:fldChar w:fldCharType="separate"/>
        </w:r>
        <w:r w:rsidR="00EA6EBE">
          <w:rPr>
            <w:noProof/>
            <w:webHidden/>
          </w:rPr>
          <w:t>143</w:t>
        </w:r>
        <w:r w:rsidR="00EA6EBE" w:rsidRPr="00EA6EBE">
          <w:rPr>
            <w:noProof/>
            <w:webHidden/>
          </w:rPr>
          <w:fldChar w:fldCharType="end"/>
        </w:r>
      </w:hyperlink>
    </w:p>
    <w:p w14:paraId="45695B0C" w14:textId="721268A1" w:rsidR="009A4EBC" w:rsidRDefault="003D185E" w:rsidP="00EA6EBE">
      <w:pPr>
        <w:spacing w:after="0" w:line="360" w:lineRule="auto"/>
        <w:ind w:firstLine="709"/>
        <w:jc w:val="both"/>
        <w:rPr>
          <w:rFonts w:ascii="Times New Roman" w:hAnsi="Times New Roman" w:cs="Times New Roman"/>
          <w:sz w:val="28"/>
          <w:szCs w:val="28"/>
        </w:rPr>
      </w:pPr>
      <w:r w:rsidRPr="00EA6EBE">
        <w:rPr>
          <w:rFonts w:ascii="Times New Roman" w:eastAsia="Times New Roman" w:hAnsi="Times New Roman" w:cstheme="minorHAnsi"/>
          <w:bCs/>
          <w:sz w:val="28"/>
          <w:szCs w:val="28"/>
          <w:lang w:eastAsia="ru-RU"/>
        </w:rPr>
        <w:fldChar w:fldCharType="end"/>
      </w:r>
      <w:r w:rsidR="009A4EBC">
        <w:rPr>
          <w:rFonts w:ascii="Times New Roman" w:hAnsi="Times New Roman" w:cs="Times New Roman"/>
          <w:sz w:val="28"/>
          <w:szCs w:val="28"/>
        </w:rPr>
        <w:br w:type="page"/>
      </w:r>
    </w:p>
    <w:p w14:paraId="75D6A78F" w14:textId="77777777" w:rsidR="009A4EBC" w:rsidRPr="009A4EBC" w:rsidRDefault="009A4EBC" w:rsidP="00F25F2D">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2" w:name="_Toc488666587"/>
      <w:bookmarkStart w:id="3" w:name="_Toc40191283"/>
      <w:bookmarkStart w:id="4" w:name="_Toc50732705"/>
      <w:bookmarkEnd w:id="2"/>
      <w:r w:rsidRPr="009A4EBC">
        <w:rPr>
          <w:rFonts w:ascii="Times New Roman" w:hAnsi="Times New Roman" w:cs="Times New Roman"/>
          <w:b/>
          <w:color w:val="000000" w:themeColor="text1"/>
          <w:szCs w:val="28"/>
          <w:lang w:val="ru-RU"/>
        </w:rPr>
        <w:lastRenderedPageBreak/>
        <w:t>Перечень сокращений и обозначений</w:t>
      </w:r>
      <w:bookmarkEnd w:id="3"/>
      <w:bookmarkEnd w:id="4"/>
    </w:p>
    <w:p w14:paraId="46E70EBD" w14:textId="77777777" w:rsidR="009A4EBC" w:rsidRPr="0074219C" w:rsidRDefault="009A4EBC" w:rsidP="009A4EBC">
      <w:pPr>
        <w:spacing w:after="0" w:line="360" w:lineRule="auto"/>
        <w:rPr>
          <w:rFonts w:ascii="Times New Roman" w:hAnsi="Times New Roman" w:cs="Times New Roman"/>
          <w:sz w:val="28"/>
          <w:szCs w:val="28"/>
        </w:rPr>
      </w:pPr>
    </w:p>
    <w:tbl>
      <w:tblPr>
        <w:tblW w:w="9992" w:type="dxa"/>
        <w:tblLook w:val="04A0" w:firstRow="1" w:lastRow="0" w:firstColumn="1" w:lastColumn="0" w:noHBand="0" w:noVBand="1"/>
      </w:tblPr>
      <w:tblGrid>
        <w:gridCol w:w="2235"/>
        <w:gridCol w:w="7757"/>
      </w:tblGrid>
      <w:tr w:rsidR="00CC23D8" w:rsidRPr="0074219C" w14:paraId="090CA52E" w14:textId="77777777" w:rsidTr="00B45B85">
        <w:tc>
          <w:tcPr>
            <w:tcW w:w="2235" w:type="dxa"/>
            <w:tcBorders>
              <w:top w:val="single" w:sz="4" w:space="0" w:color="D0CECE"/>
              <w:left w:val="single" w:sz="4" w:space="0" w:color="D0CECE"/>
              <w:bottom w:val="single" w:sz="4" w:space="0" w:color="D0CECE"/>
              <w:right w:val="single" w:sz="4" w:space="0" w:color="D0CECE"/>
            </w:tcBorders>
            <w:shd w:val="clear" w:color="auto" w:fill="auto"/>
            <w:vAlign w:val="center"/>
          </w:tcPr>
          <w:p w14:paraId="292D30D1" w14:textId="77777777" w:rsidR="00CC23D8" w:rsidRPr="0074219C" w:rsidRDefault="00CC23D8" w:rsidP="00CC23D8">
            <w:pPr>
              <w:spacing w:after="0" w:line="276" w:lineRule="auto"/>
              <w:jc w:val="both"/>
              <w:rPr>
                <w:rFonts w:ascii="Times New Roman" w:eastAsia="Times New Roman" w:hAnsi="Times New Roman" w:cs="Times New Roman"/>
                <w:color w:val="000000" w:themeColor="text1"/>
                <w:sz w:val="28"/>
                <w:szCs w:val="28"/>
              </w:rPr>
            </w:pPr>
          </w:p>
        </w:tc>
        <w:tc>
          <w:tcPr>
            <w:tcW w:w="7757"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5B698B1" w14:textId="77777777" w:rsidR="00CC23D8" w:rsidRPr="0074219C" w:rsidRDefault="00CC23D8" w:rsidP="00CC23D8">
            <w:pPr>
              <w:spacing w:after="0" w:line="276" w:lineRule="auto"/>
              <w:jc w:val="both"/>
              <w:rPr>
                <w:rFonts w:ascii="Times New Roman" w:eastAsia="Times New Roman" w:hAnsi="Times New Roman" w:cs="Times New Roman"/>
                <w:color w:val="000000" w:themeColor="text1"/>
                <w:sz w:val="28"/>
                <w:szCs w:val="28"/>
              </w:rPr>
            </w:pPr>
          </w:p>
        </w:tc>
      </w:tr>
      <w:tr w:rsidR="009A4EBC" w:rsidRPr="0074219C" w14:paraId="2DD2D796" w14:textId="77777777" w:rsidTr="00B45B85">
        <w:tc>
          <w:tcPr>
            <w:tcW w:w="2235"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529983F" w14:textId="77777777" w:rsidR="009A4EBC" w:rsidRPr="0074219C" w:rsidRDefault="009A4EBC" w:rsidP="00881BB8">
            <w:pPr>
              <w:spacing w:after="0" w:line="276" w:lineRule="auto"/>
              <w:jc w:val="both"/>
              <w:rPr>
                <w:rFonts w:ascii="Times New Roman" w:eastAsia="Times New Roman" w:hAnsi="Times New Roman" w:cs="Times New Roman"/>
                <w:color w:val="000000" w:themeColor="text1"/>
                <w:sz w:val="28"/>
                <w:szCs w:val="28"/>
              </w:rPr>
            </w:pPr>
            <w:r w:rsidRPr="0074219C">
              <w:rPr>
                <w:rFonts w:ascii="Times New Roman" w:eastAsia="Times New Roman" w:hAnsi="Times New Roman" w:cs="Times New Roman"/>
                <w:color w:val="000000" w:themeColor="text1"/>
                <w:sz w:val="28"/>
                <w:szCs w:val="28"/>
              </w:rPr>
              <w:t>Б</w:t>
            </w:r>
            <w:r w:rsidR="00881BB8">
              <w:rPr>
                <w:rFonts w:ascii="Times New Roman" w:eastAsia="Times New Roman" w:hAnsi="Times New Roman" w:cs="Times New Roman"/>
                <w:color w:val="000000" w:themeColor="text1"/>
                <w:sz w:val="28"/>
                <w:szCs w:val="28"/>
              </w:rPr>
              <w:t>ПЛА</w:t>
            </w:r>
          </w:p>
        </w:tc>
        <w:tc>
          <w:tcPr>
            <w:tcW w:w="7757"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7C28E1D" w14:textId="77777777" w:rsidR="009A4EBC" w:rsidRPr="0074219C" w:rsidRDefault="009A4EBC" w:rsidP="00881BB8">
            <w:pPr>
              <w:spacing w:after="0" w:line="276" w:lineRule="auto"/>
              <w:jc w:val="both"/>
              <w:rPr>
                <w:rFonts w:ascii="Times New Roman" w:eastAsia="Times New Roman" w:hAnsi="Times New Roman" w:cs="Times New Roman"/>
                <w:color w:val="000000" w:themeColor="text1"/>
                <w:sz w:val="28"/>
                <w:szCs w:val="28"/>
              </w:rPr>
            </w:pPr>
            <w:r w:rsidRPr="0074219C">
              <w:rPr>
                <w:rFonts w:ascii="Times New Roman" w:eastAsia="Times New Roman" w:hAnsi="Times New Roman" w:cs="Times New Roman"/>
                <w:color w:val="000000" w:themeColor="text1"/>
                <w:sz w:val="28"/>
                <w:szCs w:val="28"/>
              </w:rPr>
              <w:t>Беспилотн</w:t>
            </w:r>
            <w:r w:rsidR="00881BB8">
              <w:rPr>
                <w:rFonts w:ascii="Times New Roman" w:eastAsia="Times New Roman" w:hAnsi="Times New Roman" w:cs="Times New Roman"/>
                <w:color w:val="000000" w:themeColor="text1"/>
                <w:sz w:val="28"/>
                <w:szCs w:val="28"/>
              </w:rPr>
              <w:t>ый</w:t>
            </w:r>
            <w:r w:rsidRPr="0074219C">
              <w:rPr>
                <w:rFonts w:ascii="Times New Roman" w:eastAsia="Times New Roman" w:hAnsi="Times New Roman" w:cs="Times New Roman"/>
                <w:color w:val="000000" w:themeColor="text1"/>
                <w:sz w:val="28"/>
                <w:szCs w:val="28"/>
              </w:rPr>
              <w:t xml:space="preserve"> </w:t>
            </w:r>
            <w:r w:rsidR="00881BB8">
              <w:rPr>
                <w:rFonts w:ascii="Times New Roman" w:eastAsia="Times New Roman" w:hAnsi="Times New Roman" w:cs="Times New Roman"/>
                <w:color w:val="000000" w:themeColor="text1"/>
                <w:sz w:val="28"/>
                <w:szCs w:val="28"/>
              </w:rPr>
              <w:t>летательный аппарат</w:t>
            </w:r>
          </w:p>
        </w:tc>
      </w:tr>
      <w:tr w:rsidR="002857D6" w:rsidRPr="0074219C" w14:paraId="2C79BEA3" w14:textId="77777777" w:rsidTr="00B45B85">
        <w:tc>
          <w:tcPr>
            <w:tcW w:w="2235"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CA5624C" w14:textId="77777777" w:rsidR="002857D6" w:rsidRPr="0074219C" w:rsidRDefault="002857D6" w:rsidP="00881BB8">
            <w:pPr>
              <w:spacing w:after="0"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ИИ</w:t>
            </w:r>
          </w:p>
        </w:tc>
        <w:tc>
          <w:tcPr>
            <w:tcW w:w="7757"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FB8B80E" w14:textId="77777777" w:rsidR="002857D6" w:rsidRPr="0074219C" w:rsidRDefault="002857D6" w:rsidP="00881BB8">
            <w:pPr>
              <w:spacing w:after="0"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Искусственный интеллект</w:t>
            </w:r>
          </w:p>
        </w:tc>
      </w:tr>
      <w:tr w:rsidR="004204B1" w:rsidRPr="0074219C" w14:paraId="1B8AF8FA" w14:textId="77777777" w:rsidTr="00B45B85">
        <w:tc>
          <w:tcPr>
            <w:tcW w:w="2235" w:type="dxa"/>
            <w:tcBorders>
              <w:top w:val="single" w:sz="4" w:space="0" w:color="D0CECE"/>
              <w:left w:val="single" w:sz="4" w:space="0" w:color="D0CECE"/>
              <w:bottom w:val="single" w:sz="4" w:space="0" w:color="D0CECE"/>
              <w:right w:val="single" w:sz="4" w:space="0" w:color="D0CECE"/>
            </w:tcBorders>
            <w:shd w:val="clear" w:color="auto" w:fill="auto"/>
            <w:vAlign w:val="center"/>
          </w:tcPr>
          <w:p w14:paraId="55934CFA" w14:textId="77777777" w:rsidR="004204B1" w:rsidRPr="0074219C" w:rsidRDefault="004204B1" w:rsidP="00881BB8">
            <w:pPr>
              <w:spacing w:after="0"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ИНС</w:t>
            </w:r>
          </w:p>
        </w:tc>
        <w:tc>
          <w:tcPr>
            <w:tcW w:w="7757" w:type="dxa"/>
            <w:tcBorders>
              <w:top w:val="single" w:sz="4" w:space="0" w:color="D0CECE"/>
              <w:left w:val="single" w:sz="4" w:space="0" w:color="D0CECE"/>
              <w:bottom w:val="single" w:sz="4" w:space="0" w:color="D0CECE"/>
              <w:right w:val="single" w:sz="4" w:space="0" w:color="D0CECE"/>
            </w:tcBorders>
            <w:shd w:val="clear" w:color="auto" w:fill="auto"/>
            <w:vAlign w:val="center"/>
          </w:tcPr>
          <w:p w14:paraId="0EFD03E4" w14:textId="77777777" w:rsidR="004204B1" w:rsidRPr="0074219C" w:rsidRDefault="00D1356D" w:rsidP="00881BB8">
            <w:pPr>
              <w:spacing w:after="0" w:line="276" w:lineRule="auto"/>
              <w:jc w:val="both"/>
              <w:rPr>
                <w:rFonts w:ascii="Times New Roman" w:eastAsia="Times New Roman" w:hAnsi="Times New Roman" w:cs="Times New Roman"/>
                <w:color w:val="000000" w:themeColor="text1"/>
                <w:sz w:val="28"/>
                <w:szCs w:val="28"/>
              </w:rPr>
            </w:pPr>
            <w:r>
              <w:rPr>
                <w:rFonts w:ascii="Times New Roman" w:hAnsi="Times New Roman" w:cs="Times New Roman"/>
                <w:sz w:val="28"/>
                <w:szCs w:val="28"/>
              </w:rPr>
              <w:t>И</w:t>
            </w:r>
            <w:r w:rsidRPr="004204B1">
              <w:rPr>
                <w:rFonts w:ascii="Times New Roman" w:hAnsi="Times New Roman" w:cs="Times New Roman"/>
                <w:sz w:val="28"/>
                <w:szCs w:val="28"/>
              </w:rPr>
              <w:t>скусственная нейронная сеть</w:t>
            </w:r>
          </w:p>
        </w:tc>
      </w:tr>
      <w:tr w:rsidR="004204B1" w:rsidRPr="0074219C" w14:paraId="686E500F" w14:textId="77777777" w:rsidTr="00B45B85">
        <w:tc>
          <w:tcPr>
            <w:tcW w:w="2235"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D7E5CAC" w14:textId="77777777" w:rsidR="004204B1" w:rsidRPr="0074219C" w:rsidRDefault="00D1356D" w:rsidP="00881BB8">
            <w:pPr>
              <w:spacing w:after="0"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НС</w:t>
            </w:r>
          </w:p>
        </w:tc>
        <w:tc>
          <w:tcPr>
            <w:tcW w:w="7757" w:type="dxa"/>
            <w:tcBorders>
              <w:top w:val="single" w:sz="4" w:space="0" w:color="D0CECE"/>
              <w:left w:val="single" w:sz="4" w:space="0" w:color="D0CECE"/>
              <w:bottom w:val="single" w:sz="4" w:space="0" w:color="D0CECE"/>
              <w:right w:val="single" w:sz="4" w:space="0" w:color="D0CECE"/>
            </w:tcBorders>
            <w:shd w:val="clear" w:color="auto" w:fill="auto"/>
            <w:vAlign w:val="center"/>
          </w:tcPr>
          <w:p w14:paraId="33B601C2" w14:textId="77777777" w:rsidR="004204B1" w:rsidRPr="0074219C" w:rsidRDefault="00D1356D" w:rsidP="00881BB8">
            <w:pPr>
              <w:spacing w:after="0" w:line="276" w:lineRule="auto"/>
              <w:jc w:val="both"/>
              <w:rPr>
                <w:rFonts w:ascii="Times New Roman" w:eastAsia="Times New Roman" w:hAnsi="Times New Roman" w:cs="Times New Roman"/>
                <w:color w:val="000000" w:themeColor="text1"/>
                <w:sz w:val="28"/>
                <w:szCs w:val="28"/>
              </w:rPr>
            </w:pPr>
            <w:r>
              <w:rPr>
                <w:rFonts w:ascii="Times New Roman" w:hAnsi="Times New Roman" w:cs="Times New Roman"/>
                <w:sz w:val="28"/>
                <w:szCs w:val="28"/>
              </w:rPr>
              <w:t>Н</w:t>
            </w:r>
            <w:r w:rsidRPr="004204B1">
              <w:rPr>
                <w:rFonts w:ascii="Times New Roman" w:hAnsi="Times New Roman" w:cs="Times New Roman"/>
                <w:sz w:val="28"/>
                <w:szCs w:val="28"/>
              </w:rPr>
              <w:t>ейронная сеть</w:t>
            </w:r>
          </w:p>
        </w:tc>
      </w:tr>
      <w:tr w:rsidR="0005010C" w:rsidRPr="0074219C" w14:paraId="6C332481" w14:textId="77777777" w:rsidTr="00B45B85">
        <w:tc>
          <w:tcPr>
            <w:tcW w:w="2235" w:type="dxa"/>
            <w:tcBorders>
              <w:top w:val="single" w:sz="4" w:space="0" w:color="D0CECE"/>
              <w:left w:val="single" w:sz="4" w:space="0" w:color="D0CECE"/>
              <w:bottom w:val="single" w:sz="4" w:space="0" w:color="D0CECE"/>
              <w:right w:val="single" w:sz="4" w:space="0" w:color="D0CECE"/>
            </w:tcBorders>
            <w:shd w:val="clear" w:color="auto" w:fill="auto"/>
            <w:vAlign w:val="center"/>
          </w:tcPr>
          <w:p w14:paraId="6B022E75" w14:textId="77777777" w:rsidR="0005010C" w:rsidRDefault="0005010C" w:rsidP="00881BB8">
            <w:pPr>
              <w:spacing w:after="0"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СЦТ</w:t>
            </w:r>
          </w:p>
        </w:tc>
        <w:tc>
          <w:tcPr>
            <w:tcW w:w="7757" w:type="dxa"/>
            <w:tcBorders>
              <w:top w:val="single" w:sz="4" w:space="0" w:color="D0CECE"/>
              <w:left w:val="single" w:sz="4" w:space="0" w:color="D0CECE"/>
              <w:bottom w:val="single" w:sz="4" w:space="0" w:color="D0CECE"/>
              <w:right w:val="single" w:sz="4" w:space="0" w:color="D0CECE"/>
            </w:tcBorders>
            <w:shd w:val="clear" w:color="auto" w:fill="auto"/>
            <w:vAlign w:val="center"/>
          </w:tcPr>
          <w:p w14:paraId="4DBD24A1" w14:textId="77777777" w:rsidR="0005010C" w:rsidRDefault="009F7054" w:rsidP="00881BB8">
            <w:pPr>
              <w:spacing w:after="0" w:line="276" w:lineRule="auto"/>
              <w:jc w:val="both"/>
              <w:rPr>
                <w:rFonts w:ascii="Times New Roman" w:hAnsi="Times New Roman" w:cs="Times New Roman"/>
                <w:sz w:val="28"/>
                <w:szCs w:val="28"/>
              </w:rPr>
            </w:pPr>
            <w:r>
              <w:rPr>
                <w:rFonts w:ascii="Times New Roman" w:hAnsi="Times New Roman" w:cs="Times New Roman"/>
                <w:sz w:val="28"/>
                <w:szCs w:val="28"/>
              </w:rPr>
              <w:t>«Сквозная» цифровая технология</w:t>
            </w:r>
          </w:p>
        </w:tc>
      </w:tr>
    </w:tbl>
    <w:p w14:paraId="010C57E9" w14:textId="77777777" w:rsidR="009A4EBC" w:rsidRPr="0074219C" w:rsidRDefault="009A4EBC" w:rsidP="009A4EBC">
      <w:pPr>
        <w:spacing w:after="0" w:line="360" w:lineRule="auto"/>
        <w:rPr>
          <w:rFonts w:ascii="Times New Roman" w:hAnsi="Times New Roman" w:cs="Times New Roman"/>
          <w:sz w:val="28"/>
          <w:szCs w:val="28"/>
        </w:rPr>
      </w:pPr>
    </w:p>
    <w:p w14:paraId="5195409D" w14:textId="77777777" w:rsidR="009A4EBC" w:rsidRDefault="009A4EBC" w:rsidP="00452771">
      <w:pPr>
        <w:spacing w:after="0" w:line="360" w:lineRule="auto"/>
        <w:ind w:firstLine="709"/>
        <w:jc w:val="both"/>
        <w:rPr>
          <w:rFonts w:ascii="Times New Roman" w:hAnsi="Times New Roman" w:cs="Times New Roman"/>
          <w:sz w:val="28"/>
          <w:szCs w:val="28"/>
        </w:rPr>
      </w:pPr>
    </w:p>
    <w:p w14:paraId="65DC9F00" w14:textId="77777777" w:rsidR="001B289F" w:rsidRDefault="001B289F">
      <w:pPr>
        <w:rPr>
          <w:rFonts w:ascii="Times New Roman" w:hAnsi="Times New Roman" w:cs="Times New Roman"/>
          <w:sz w:val="28"/>
          <w:szCs w:val="28"/>
        </w:rPr>
      </w:pPr>
      <w:r>
        <w:rPr>
          <w:rFonts w:ascii="Times New Roman" w:hAnsi="Times New Roman" w:cs="Times New Roman"/>
          <w:sz w:val="28"/>
          <w:szCs w:val="28"/>
        </w:rPr>
        <w:br w:type="page"/>
      </w:r>
    </w:p>
    <w:p w14:paraId="5BCCB1BE" w14:textId="77777777" w:rsidR="001B289F" w:rsidRPr="001B289F" w:rsidRDefault="001B289F" w:rsidP="001B289F">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5" w:name="_Toc50732706"/>
      <w:r w:rsidRPr="001B289F">
        <w:rPr>
          <w:rFonts w:ascii="Times New Roman" w:hAnsi="Times New Roman" w:cs="Times New Roman"/>
          <w:b/>
          <w:color w:val="000000" w:themeColor="text1"/>
          <w:szCs w:val="28"/>
          <w:lang w:val="ru-RU"/>
        </w:rPr>
        <w:lastRenderedPageBreak/>
        <w:t>Термины и определения</w:t>
      </w:r>
      <w:bookmarkEnd w:id="5"/>
    </w:p>
    <w:p w14:paraId="56CBB1B2" w14:textId="77777777" w:rsidR="006E44A3" w:rsidRDefault="006E44A3" w:rsidP="00452771">
      <w:pPr>
        <w:spacing w:after="0" w:line="360" w:lineRule="auto"/>
        <w:ind w:firstLine="709"/>
        <w:jc w:val="both"/>
        <w:rPr>
          <w:rFonts w:ascii="Times New Roman" w:hAnsi="Times New Roman" w:cs="Times New Roman"/>
          <w:sz w:val="28"/>
          <w:szCs w:val="28"/>
        </w:rPr>
      </w:pPr>
    </w:p>
    <w:p w14:paraId="5F6CD42D" w14:textId="77777777" w:rsidR="001B289F" w:rsidRDefault="006E44A3" w:rsidP="004527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настоящем отчете о НИОКР</w:t>
      </w:r>
      <w:r w:rsidR="00132ECC">
        <w:rPr>
          <w:rFonts w:ascii="Times New Roman" w:hAnsi="Times New Roman" w:cs="Times New Roman"/>
          <w:sz w:val="28"/>
          <w:szCs w:val="28"/>
        </w:rPr>
        <w:t xml:space="preserve"> применяют следующие термины с соответствующими определениями.</w:t>
      </w:r>
    </w:p>
    <w:p w14:paraId="6D14AC5E" w14:textId="77777777" w:rsidR="006E44A3" w:rsidRDefault="006E44A3" w:rsidP="00452771">
      <w:pPr>
        <w:spacing w:after="0" w:line="360" w:lineRule="auto"/>
        <w:ind w:firstLine="709"/>
        <w:jc w:val="both"/>
        <w:rPr>
          <w:rFonts w:ascii="Times New Roman" w:hAnsi="Times New Roman" w:cs="Times New Roman"/>
          <w:sz w:val="28"/>
          <w:szCs w:val="28"/>
        </w:rPr>
      </w:pPr>
    </w:p>
    <w:p w14:paraId="4D25932D" w14:textId="77777777" w:rsidR="001B289F" w:rsidRPr="001B289F" w:rsidRDefault="001B289F" w:rsidP="001B289F">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И</w:t>
      </w:r>
      <w:r w:rsidRPr="001B289F">
        <w:rPr>
          <w:rFonts w:ascii="Times New Roman" w:hAnsi="Times New Roman" w:cs="Times New Roman"/>
          <w:b/>
          <w:sz w:val="28"/>
          <w:szCs w:val="28"/>
        </w:rPr>
        <w:t>скусственный интеллект</w:t>
      </w:r>
      <w:r w:rsidRPr="001B289F">
        <w:rPr>
          <w:rFonts w:ascii="Times New Roman" w:hAnsi="Times New Roman" w:cs="Times New Roman"/>
          <w:sz w:val="28"/>
          <w:szCs w:val="28"/>
        </w:rPr>
        <w:t xml:space="preserve"> </w:t>
      </w:r>
      <w:r>
        <w:rPr>
          <w:rFonts w:ascii="Times New Roman" w:hAnsi="Times New Roman" w:cs="Times New Roman"/>
          <w:sz w:val="28"/>
          <w:szCs w:val="28"/>
        </w:rPr>
        <w:t>–</w:t>
      </w:r>
      <w:r w:rsidRPr="001B289F">
        <w:rPr>
          <w:rFonts w:ascii="Times New Roman" w:hAnsi="Times New Roman" w:cs="Times New Roman"/>
          <w:sz w:val="28"/>
          <w:szCs w:val="28"/>
        </w:rPr>
        <w:t xml:space="preserve"> комплекс технологических решений, позволяющий имитировать когнитивные функции человека (включая самообучение и поиск решений без заранее заданного алгоритма) и получать при выполнении конкретных задач результаты, сопоставимые, как минимум, с результатами интеллектуальной деятельности человека. Комплекс технологических решений включает в себя информационно-коммуникационную инфраструктуру, программное обеспечение (в том числе</w:t>
      </w:r>
      <w:r w:rsidR="00A20FAE">
        <w:rPr>
          <w:rFonts w:ascii="Times New Roman" w:hAnsi="Times New Roman" w:cs="Times New Roman"/>
          <w:sz w:val="28"/>
          <w:szCs w:val="28"/>
        </w:rPr>
        <w:t>,</w:t>
      </w:r>
      <w:r w:rsidRPr="001B289F">
        <w:rPr>
          <w:rFonts w:ascii="Times New Roman" w:hAnsi="Times New Roman" w:cs="Times New Roman"/>
          <w:sz w:val="28"/>
          <w:szCs w:val="28"/>
        </w:rPr>
        <w:t xml:space="preserve"> в котором используются методы машинного обучения), процессы и сервисы по обработке данных и поиску решений</w:t>
      </w:r>
      <w:r w:rsidR="00937401">
        <w:rPr>
          <w:rFonts w:ascii="Times New Roman" w:hAnsi="Times New Roman" w:cs="Times New Roman"/>
          <w:sz w:val="28"/>
          <w:szCs w:val="28"/>
        </w:rPr>
        <w:t>.</w:t>
      </w:r>
    </w:p>
    <w:p w14:paraId="358BF718" w14:textId="77777777" w:rsidR="001B289F" w:rsidRPr="001B289F" w:rsidRDefault="00937401" w:rsidP="001B289F">
      <w:pPr>
        <w:spacing w:after="0" w:line="360" w:lineRule="auto"/>
        <w:ind w:firstLine="709"/>
        <w:jc w:val="both"/>
        <w:rPr>
          <w:rFonts w:ascii="Times New Roman" w:hAnsi="Times New Roman" w:cs="Times New Roman"/>
          <w:sz w:val="28"/>
          <w:szCs w:val="28"/>
        </w:rPr>
      </w:pPr>
      <w:r w:rsidRPr="00937401">
        <w:rPr>
          <w:rFonts w:ascii="Times New Roman" w:hAnsi="Times New Roman" w:cs="Times New Roman"/>
          <w:b/>
          <w:sz w:val="28"/>
          <w:szCs w:val="28"/>
        </w:rPr>
        <w:t>Т</w:t>
      </w:r>
      <w:r w:rsidR="001B289F" w:rsidRPr="00937401">
        <w:rPr>
          <w:rFonts w:ascii="Times New Roman" w:hAnsi="Times New Roman" w:cs="Times New Roman"/>
          <w:b/>
          <w:sz w:val="28"/>
          <w:szCs w:val="28"/>
        </w:rPr>
        <w:t>ехнологии искусственного интеллекта</w:t>
      </w:r>
      <w:r w:rsidR="001B289F" w:rsidRPr="001B289F">
        <w:rPr>
          <w:rFonts w:ascii="Times New Roman" w:hAnsi="Times New Roman" w:cs="Times New Roman"/>
          <w:sz w:val="28"/>
          <w:szCs w:val="28"/>
        </w:rPr>
        <w:t xml:space="preserve"> </w:t>
      </w:r>
      <w:r>
        <w:rPr>
          <w:rFonts w:ascii="Times New Roman" w:hAnsi="Times New Roman" w:cs="Times New Roman"/>
          <w:sz w:val="28"/>
          <w:szCs w:val="28"/>
        </w:rPr>
        <w:t>–</w:t>
      </w:r>
      <w:r w:rsidR="001B289F" w:rsidRPr="001B289F">
        <w:rPr>
          <w:rFonts w:ascii="Times New Roman" w:hAnsi="Times New Roman" w:cs="Times New Roman"/>
          <w:sz w:val="28"/>
          <w:szCs w:val="28"/>
        </w:rPr>
        <w:t xml:space="preserve"> технологии, основанные на использовании искусственного интеллекта, включая компьютерное зрение, обработку естественного языка, распознавание и синтез речи, интеллектуальную поддержку принятия решений и перспективные методы искусственного интеллекта</w:t>
      </w:r>
      <w:r>
        <w:rPr>
          <w:rFonts w:ascii="Times New Roman" w:hAnsi="Times New Roman" w:cs="Times New Roman"/>
          <w:sz w:val="28"/>
          <w:szCs w:val="28"/>
        </w:rPr>
        <w:t>.</w:t>
      </w:r>
    </w:p>
    <w:p w14:paraId="55933413" w14:textId="77777777" w:rsidR="001B289F" w:rsidRPr="001B289F" w:rsidRDefault="00937401" w:rsidP="001B289F">
      <w:pPr>
        <w:spacing w:after="0" w:line="360" w:lineRule="auto"/>
        <w:ind w:firstLine="709"/>
        <w:jc w:val="both"/>
        <w:rPr>
          <w:rFonts w:ascii="Times New Roman" w:hAnsi="Times New Roman" w:cs="Times New Roman"/>
          <w:sz w:val="28"/>
          <w:szCs w:val="28"/>
        </w:rPr>
      </w:pPr>
      <w:r w:rsidRPr="00937401">
        <w:rPr>
          <w:rFonts w:ascii="Times New Roman" w:hAnsi="Times New Roman" w:cs="Times New Roman"/>
          <w:b/>
          <w:sz w:val="28"/>
          <w:szCs w:val="28"/>
        </w:rPr>
        <w:t>Н</w:t>
      </w:r>
      <w:r w:rsidR="001B289F" w:rsidRPr="00937401">
        <w:rPr>
          <w:rFonts w:ascii="Times New Roman" w:hAnsi="Times New Roman" w:cs="Times New Roman"/>
          <w:b/>
          <w:sz w:val="28"/>
          <w:szCs w:val="28"/>
        </w:rPr>
        <w:t>абор данных</w:t>
      </w:r>
      <w:r w:rsidR="001B289F" w:rsidRPr="001B289F">
        <w:rPr>
          <w:rFonts w:ascii="Times New Roman" w:hAnsi="Times New Roman" w:cs="Times New Roman"/>
          <w:sz w:val="28"/>
          <w:szCs w:val="28"/>
        </w:rPr>
        <w:t xml:space="preserve"> </w:t>
      </w:r>
      <w:r>
        <w:rPr>
          <w:rFonts w:ascii="Times New Roman" w:hAnsi="Times New Roman" w:cs="Times New Roman"/>
          <w:sz w:val="28"/>
          <w:szCs w:val="28"/>
        </w:rPr>
        <w:t>–</w:t>
      </w:r>
      <w:r w:rsidR="001B289F" w:rsidRPr="001B289F">
        <w:rPr>
          <w:rFonts w:ascii="Times New Roman" w:hAnsi="Times New Roman" w:cs="Times New Roman"/>
          <w:sz w:val="28"/>
          <w:szCs w:val="28"/>
        </w:rPr>
        <w:t xml:space="preserve"> совокупность данных, прошедших предварительную подготовку (обработку) в соответствии с требованиями законодательства Российской Федерации об информации, информационных технологиях и о защите информации и необходимых для разработки программного обеспечения на основе искусственного интеллекта</w:t>
      </w:r>
      <w:r>
        <w:rPr>
          <w:rFonts w:ascii="Times New Roman" w:hAnsi="Times New Roman" w:cs="Times New Roman"/>
          <w:sz w:val="28"/>
          <w:szCs w:val="28"/>
        </w:rPr>
        <w:t>.</w:t>
      </w:r>
    </w:p>
    <w:p w14:paraId="0B41AD60" w14:textId="77777777" w:rsidR="001B289F" w:rsidRPr="001B289F" w:rsidRDefault="00937401" w:rsidP="001B289F">
      <w:pPr>
        <w:spacing w:after="0" w:line="360" w:lineRule="auto"/>
        <w:ind w:firstLine="709"/>
        <w:jc w:val="both"/>
        <w:rPr>
          <w:rFonts w:ascii="Times New Roman" w:hAnsi="Times New Roman" w:cs="Times New Roman"/>
          <w:sz w:val="28"/>
          <w:szCs w:val="28"/>
        </w:rPr>
      </w:pPr>
      <w:r w:rsidRPr="00937401">
        <w:rPr>
          <w:rFonts w:ascii="Times New Roman" w:hAnsi="Times New Roman" w:cs="Times New Roman"/>
          <w:b/>
          <w:sz w:val="28"/>
          <w:szCs w:val="28"/>
        </w:rPr>
        <w:t>Р</w:t>
      </w:r>
      <w:r w:rsidR="001B289F" w:rsidRPr="00937401">
        <w:rPr>
          <w:rFonts w:ascii="Times New Roman" w:hAnsi="Times New Roman" w:cs="Times New Roman"/>
          <w:b/>
          <w:sz w:val="28"/>
          <w:szCs w:val="28"/>
        </w:rPr>
        <w:t>азметка данных</w:t>
      </w:r>
      <w:r w:rsidR="001B289F" w:rsidRPr="001B289F">
        <w:rPr>
          <w:rFonts w:ascii="Times New Roman" w:hAnsi="Times New Roman" w:cs="Times New Roman"/>
          <w:sz w:val="28"/>
          <w:szCs w:val="28"/>
        </w:rPr>
        <w:t xml:space="preserve"> </w:t>
      </w:r>
      <w:r>
        <w:rPr>
          <w:rFonts w:ascii="Times New Roman" w:hAnsi="Times New Roman" w:cs="Times New Roman"/>
          <w:sz w:val="28"/>
          <w:szCs w:val="28"/>
        </w:rPr>
        <w:t>–</w:t>
      </w:r>
      <w:r w:rsidR="001B289F" w:rsidRPr="001B289F">
        <w:rPr>
          <w:rFonts w:ascii="Times New Roman" w:hAnsi="Times New Roman" w:cs="Times New Roman"/>
          <w:sz w:val="28"/>
          <w:szCs w:val="28"/>
        </w:rPr>
        <w:t xml:space="preserve"> этап обработки структурированных и неструктурированных данных, в процессе которого данным (в том числе текстовым документам, фото- и видеоизображениям) присваиваются идентификаторы, отражающие тип данных (классификация данных), и (или) осуществляется интерпретация данных для решения конкретной задачи, в том числе с использованием методов машинного обучения</w:t>
      </w:r>
      <w:r>
        <w:rPr>
          <w:rFonts w:ascii="Times New Roman" w:hAnsi="Times New Roman" w:cs="Times New Roman"/>
          <w:sz w:val="28"/>
          <w:szCs w:val="28"/>
        </w:rPr>
        <w:t>.</w:t>
      </w:r>
    </w:p>
    <w:p w14:paraId="71A4E1A3" w14:textId="77777777" w:rsidR="001B289F" w:rsidRPr="001B289F" w:rsidRDefault="00937401" w:rsidP="001B289F">
      <w:pPr>
        <w:spacing w:after="0" w:line="360" w:lineRule="auto"/>
        <w:ind w:firstLine="709"/>
        <w:jc w:val="both"/>
        <w:rPr>
          <w:rFonts w:ascii="Times New Roman" w:hAnsi="Times New Roman" w:cs="Times New Roman"/>
          <w:sz w:val="28"/>
          <w:szCs w:val="28"/>
        </w:rPr>
      </w:pPr>
      <w:r w:rsidRPr="00937401">
        <w:rPr>
          <w:rFonts w:ascii="Times New Roman" w:hAnsi="Times New Roman" w:cs="Times New Roman"/>
          <w:b/>
          <w:sz w:val="28"/>
          <w:szCs w:val="28"/>
        </w:rPr>
        <w:t>А</w:t>
      </w:r>
      <w:r w:rsidR="001B289F" w:rsidRPr="00937401">
        <w:rPr>
          <w:rFonts w:ascii="Times New Roman" w:hAnsi="Times New Roman" w:cs="Times New Roman"/>
          <w:b/>
          <w:sz w:val="28"/>
          <w:szCs w:val="28"/>
        </w:rPr>
        <w:t xml:space="preserve">ппаратное обеспечение </w:t>
      </w:r>
      <w:r>
        <w:rPr>
          <w:rFonts w:ascii="Times New Roman" w:hAnsi="Times New Roman" w:cs="Times New Roman"/>
          <w:sz w:val="28"/>
          <w:szCs w:val="28"/>
        </w:rPr>
        <w:t>–</w:t>
      </w:r>
      <w:r w:rsidR="001B289F" w:rsidRPr="001B289F">
        <w:rPr>
          <w:rFonts w:ascii="Times New Roman" w:hAnsi="Times New Roman" w:cs="Times New Roman"/>
          <w:sz w:val="28"/>
          <w:szCs w:val="28"/>
        </w:rPr>
        <w:t xml:space="preserve"> система взаимосвязанных технических устройств, предназначенных для ввода (вывода), обработки и хранения данных</w:t>
      </w:r>
      <w:r>
        <w:rPr>
          <w:rFonts w:ascii="Times New Roman" w:hAnsi="Times New Roman" w:cs="Times New Roman"/>
          <w:sz w:val="28"/>
          <w:szCs w:val="28"/>
        </w:rPr>
        <w:t>.</w:t>
      </w:r>
    </w:p>
    <w:p w14:paraId="5D711908" w14:textId="77777777" w:rsidR="001B289F" w:rsidRPr="001B289F" w:rsidRDefault="00937401" w:rsidP="001B289F">
      <w:pPr>
        <w:spacing w:after="0" w:line="360" w:lineRule="auto"/>
        <w:ind w:firstLine="709"/>
        <w:jc w:val="both"/>
        <w:rPr>
          <w:rFonts w:ascii="Times New Roman" w:hAnsi="Times New Roman" w:cs="Times New Roman"/>
          <w:sz w:val="28"/>
          <w:szCs w:val="28"/>
        </w:rPr>
      </w:pPr>
      <w:r w:rsidRPr="00937401">
        <w:rPr>
          <w:rFonts w:ascii="Times New Roman" w:hAnsi="Times New Roman" w:cs="Times New Roman"/>
          <w:b/>
          <w:sz w:val="28"/>
          <w:szCs w:val="28"/>
        </w:rPr>
        <w:lastRenderedPageBreak/>
        <w:t>В</w:t>
      </w:r>
      <w:r w:rsidR="001B289F" w:rsidRPr="00937401">
        <w:rPr>
          <w:rFonts w:ascii="Times New Roman" w:hAnsi="Times New Roman" w:cs="Times New Roman"/>
          <w:b/>
          <w:sz w:val="28"/>
          <w:szCs w:val="28"/>
        </w:rPr>
        <w:t>ычислительная система</w:t>
      </w:r>
      <w:r w:rsidR="001B289F" w:rsidRPr="001B289F">
        <w:rPr>
          <w:rFonts w:ascii="Times New Roman" w:hAnsi="Times New Roman" w:cs="Times New Roman"/>
          <w:sz w:val="28"/>
          <w:szCs w:val="28"/>
        </w:rPr>
        <w:t xml:space="preserve"> </w:t>
      </w:r>
      <w:r>
        <w:rPr>
          <w:rFonts w:ascii="Times New Roman" w:hAnsi="Times New Roman" w:cs="Times New Roman"/>
          <w:sz w:val="28"/>
          <w:szCs w:val="28"/>
        </w:rPr>
        <w:t>–</w:t>
      </w:r>
      <w:r w:rsidR="001B289F" w:rsidRPr="001B289F">
        <w:rPr>
          <w:rFonts w:ascii="Times New Roman" w:hAnsi="Times New Roman" w:cs="Times New Roman"/>
          <w:sz w:val="28"/>
          <w:szCs w:val="28"/>
        </w:rPr>
        <w:t xml:space="preserve"> предназначенные для решения задач и обработки данных (в том числе вычислений) программно-аппаратный комплекс или несколько взаимосвязанных комплексов, образующих единую инфраструктуру</w:t>
      </w:r>
      <w:r>
        <w:rPr>
          <w:rFonts w:ascii="Times New Roman" w:hAnsi="Times New Roman" w:cs="Times New Roman"/>
          <w:sz w:val="28"/>
          <w:szCs w:val="28"/>
        </w:rPr>
        <w:t>.</w:t>
      </w:r>
    </w:p>
    <w:p w14:paraId="56DA3A9F" w14:textId="77777777" w:rsidR="001B289F" w:rsidRDefault="00937401" w:rsidP="001B289F">
      <w:pPr>
        <w:spacing w:after="0" w:line="360" w:lineRule="auto"/>
        <w:ind w:firstLine="709"/>
        <w:jc w:val="both"/>
        <w:rPr>
          <w:rFonts w:ascii="Times New Roman" w:hAnsi="Times New Roman" w:cs="Times New Roman"/>
          <w:sz w:val="28"/>
          <w:szCs w:val="28"/>
        </w:rPr>
      </w:pPr>
      <w:r w:rsidRPr="00937401">
        <w:rPr>
          <w:rFonts w:ascii="Times New Roman" w:hAnsi="Times New Roman" w:cs="Times New Roman"/>
          <w:b/>
          <w:sz w:val="28"/>
          <w:szCs w:val="28"/>
        </w:rPr>
        <w:t>А</w:t>
      </w:r>
      <w:r w:rsidR="001B289F" w:rsidRPr="00937401">
        <w:rPr>
          <w:rFonts w:ascii="Times New Roman" w:hAnsi="Times New Roman" w:cs="Times New Roman"/>
          <w:b/>
          <w:sz w:val="28"/>
          <w:szCs w:val="28"/>
        </w:rPr>
        <w:t>рхитектура вычислительной систем</w:t>
      </w:r>
      <w:r w:rsidR="001B289F" w:rsidRPr="001B289F">
        <w:rPr>
          <w:rFonts w:ascii="Times New Roman" w:hAnsi="Times New Roman" w:cs="Times New Roman"/>
          <w:sz w:val="28"/>
          <w:szCs w:val="28"/>
        </w:rPr>
        <w:t xml:space="preserve">ы </w:t>
      </w:r>
      <w:r>
        <w:rPr>
          <w:rFonts w:ascii="Times New Roman" w:hAnsi="Times New Roman" w:cs="Times New Roman"/>
          <w:sz w:val="28"/>
          <w:szCs w:val="28"/>
        </w:rPr>
        <w:t>–</w:t>
      </w:r>
      <w:r w:rsidR="001B289F" w:rsidRPr="001B289F">
        <w:rPr>
          <w:rFonts w:ascii="Times New Roman" w:hAnsi="Times New Roman" w:cs="Times New Roman"/>
          <w:sz w:val="28"/>
          <w:szCs w:val="28"/>
        </w:rPr>
        <w:t xml:space="preserve"> конфигурация, состав и принципы взаимодействия (включая обмен данными) элементов вычислительной системы</w:t>
      </w:r>
      <w:r>
        <w:rPr>
          <w:rFonts w:ascii="Times New Roman" w:hAnsi="Times New Roman" w:cs="Times New Roman"/>
          <w:sz w:val="28"/>
          <w:szCs w:val="28"/>
        </w:rPr>
        <w:t>.</w:t>
      </w:r>
    </w:p>
    <w:p w14:paraId="0D07C320" w14:textId="77777777" w:rsidR="003C079E" w:rsidRDefault="004204B1" w:rsidP="001B289F">
      <w:pPr>
        <w:spacing w:after="0" w:line="360" w:lineRule="auto"/>
        <w:ind w:firstLine="709"/>
        <w:jc w:val="both"/>
        <w:rPr>
          <w:rFonts w:ascii="Times New Roman" w:hAnsi="Times New Roman" w:cs="Times New Roman"/>
          <w:sz w:val="28"/>
          <w:szCs w:val="28"/>
        </w:rPr>
      </w:pPr>
      <w:r w:rsidRPr="0064269F">
        <w:rPr>
          <w:rFonts w:ascii="Times New Roman" w:hAnsi="Times New Roman" w:cs="Times New Roman"/>
          <w:b/>
          <w:sz w:val="28"/>
          <w:szCs w:val="28"/>
        </w:rPr>
        <w:t>Нейронная сеть</w:t>
      </w:r>
      <w:r w:rsidRPr="004204B1">
        <w:rPr>
          <w:rFonts w:ascii="Times New Roman" w:hAnsi="Times New Roman" w:cs="Times New Roman"/>
          <w:sz w:val="28"/>
          <w:szCs w:val="28"/>
        </w:rPr>
        <w:t xml:space="preserve"> (также </w:t>
      </w:r>
      <w:r w:rsidR="00DD656E" w:rsidRPr="00DD656E">
        <w:rPr>
          <w:rFonts w:ascii="Times New Roman" w:hAnsi="Times New Roman" w:cs="Times New Roman"/>
          <w:b/>
          <w:sz w:val="28"/>
          <w:szCs w:val="28"/>
        </w:rPr>
        <w:t>И</w:t>
      </w:r>
      <w:r w:rsidRPr="00DD656E">
        <w:rPr>
          <w:rFonts w:ascii="Times New Roman" w:hAnsi="Times New Roman" w:cs="Times New Roman"/>
          <w:b/>
          <w:sz w:val="28"/>
          <w:szCs w:val="28"/>
        </w:rPr>
        <w:t>скусственная нейронная сеть, ИНС</w:t>
      </w:r>
      <w:r w:rsidRPr="004204B1">
        <w:rPr>
          <w:rFonts w:ascii="Times New Roman" w:hAnsi="Times New Roman" w:cs="Times New Roman"/>
          <w:sz w:val="28"/>
          <w:szCs w:val="28"/>
        </w:rPr>
        <w:t xml:space="preserve">) </w:t>
      </w:r>
      <w:r w:rsidR="0064269F">
        <w:rPr>
          <w:rFonts w:ascii="Times New Roman" w:hAnsi="Times New Roman" w:cs="Times New Roman"/>
          <w:sz w:val="28"/>
          <w:szCs w:val="28"/>
        </w:rPr>
        <w:t>–</w:t>
      </w:r>
      <w:r w:rsidRPr="004204B1">
        <w:rPr>
          <w:rFonts w:ascii="Times New Roman" w:hAnsi="Times New Roman" w:cs="Times New Roman"/>
          <w:sz w:val="28"/>
          <w:szCs w:val="28"/>
        </w:rPr>
        <w:t xml:space="preserve">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w:t>
      </w:r>
    </w:p>
    <w:p w14:paraId="7DD56289" w14:textId="77777777" w:rsidR="001B289F" w:rsidRDefault="001B289F" w:rsidP="00452771">
      <w:pPr>
        <w:spacing w:after="0" w:line="360" w:lineRule="auto"/>
        <w:ind w:firstLine="709"/>
        <w:jc w:val="both"/>
        <w:rPr>
          <w:rFonts w:ascii="Times New Roman" w:hAnsi="Times New Roman" w:cs="Times New Roman"/>
          <w:sz w:val="28"/>
          <w:szCs w:val="28"/>
        </w:rPr>
      </w:pPr>
    </w:p>
    <w:p w14:paraId="7E321FA5" w14:textId="77777777" w:rsidR="009A4EBC" w:rsidRDefault="009A4EBC">
      <w:pPr>
        <w:rPr>
          <w:rFonts w:ascii="Times New Roman" w:hAnsi="Times New Roman" w:cs="Times New Roman"/>
          <w:sz w:val="28"/>
          <w:szCs w:val="28"/>
        </w:rPr>
      </w:pPr>
      <w:r>
        <w:rPr>
          <w:rFonts w:ascii="Times New Roman" w:hAnsi="Times New Roman" w:cs="Times New Roman"/>
          <w:sz w:val="28"/>
          <w:szCs w:val="28"/>
        </w:rPr>
        <w:br w:type="page"/>
      </w:r>
    </w:p>
    <w:p w14:paraId="63F50323" w14:textId="77777777" w:rsidR="00452771" w:rsidRPr="009A4EBC" w:rsidRDefault="009A4EBC" w:rsidP="00F25F2D">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6" w:name="_Toc40191284"/>
      <w:bookmarkStart w:id="7" w:name="_Toc50732707"/>
      <w:r w:rsidRPr="009A4EBC">
        <w:rPr>
          <w:rFonts w:ascii="Times New Roman" w:hAnsi="Times New Roman" w:cs="Times New Roman"/>
          <w:b/>
          <w:color w:val="000000" w:themeColor="text1"/>
          <w:szCs w:val="28"/>
          <w:lang w:val="ru-RU"/>
        </w:rPr>
        <w:lastRenderedPageBreak/>
        <w:t>Введение</w:t>
      </w:r>
      <w:bookmarkEnd w:id="6"/>
      <w:bookmarkEnd w:id="7"/>
    </w:p>
    <w:p w14:paraId="49863BD8" w14:textId="77777777" w:rsidR="001E0DB5" w:rsidRDefault="001E0DB5" w:rsidP="00452771">
      <w:pPr>
        <w:spacing w:after="0" w:line="360" w:lineRule="auto"/>
        <w:ind w:firstLine="709"/>
        <w:jc w:val="both"/>
        <w:rPr>
          <w:rFonts w:ascii="Times New Roman" w:hAnsi="Times New Roman" w:cs="Times New Roman"/>
          <w:sz w:val="28"/>
          <w:szCs w:val="28"/>
        </w:rPr>
      </w:pPr>
    </w:p>
    <w:p w14:paraId="3DB2970C" w14:textId="77777777" w:rsidR="001E0DB5" w:rsidRPr="00497A62" w:rsidRDefault="001E0DB5" w:rsidP="001E0DB5">
      <w:pPr>
        <w:spacing w:after="0" w:line="360" w:lineRule="auto"/>
        <w:ind w:firstLine="709"/>
        <w:jc w:val="both"/>
        <w:rPr>
          <w:rFonts w:ascii="Times New Roman" w:hAnsi="Times New Roman" w:cs="Times New Roman"/>
          <w:color w:val="000000" w:themeColor="text1"/>
          <w:sz w:val="28"/>
          <w:szCs w:val="28"/>
        </w:rPr>
      </w:pPr>
      <w:r w:rsidRPr="00497A62">
        <w:rPr>
          <w:rFonts w:ascii="Times New Roman" w:hAnsi="Times New Roman" w:cs="Times New Roman"/>
          <w:color w:val="000000" w:themeColor="text1"/>
          <w:sz w:val="28"/>
          <w:szCs w:val="28"/>
        </w:rPr>
        <w:t xml:space="preserve">Исправность одного из важнейших </w:t>
      </w:r>
      <w:r w:rsidR="00497A62" w:rsidRPr="00497A62">
        <w:rPr>
          <w:rFonts w:ascii="Times New Roman" w:hAnsi="Times New Roman" w:cs="Times New Roman"/>
          <w:color w:val="000000" w:themeColor="text1"/>
          <w:sz w:val="28"/>
          <w:szCs w:val="28"/>
        </w:rPr>
        <w:t xml:space="preserve">узлов технологической схемы ТЭС –котлоагрегата </w:t>
      </w:r>
      <w:r w:rsidR="00304EF3">
        <w:rPr>
          <w:rFonts w:ascii="Times New Roman" w:hAnsi="Times New Roman" w:cs="Times New Roman"/>
          <w:color w:val="000000" w:themeColor="text1"/>
          <w:sz w:val="28"/>
          <w:szCs w:val="28"/>
        </w:rPr>
        <w:t xml:space="preserve">(и его основных составных частей) </w:t>
      </w:r>
      <w:r w:rsidR="00304EF3" w:rsidRPr="001E0DB5">
        <w:rPr>
          <w:rFonts w:ascii="Times New Roman" w:hAnsi="Times New Roman" w:cs="Times New Roman"/>
          <w:sz w:val="28"/>
          <w:szCs w:val="28"/>
        </w:rPr>
        <w:t>определяет экономичность и</w:t>
      </w:r>
      <w:r w:rsidR="00304EF3">
        <w:rPr>
          <w:rFonts w:ascii="Times New Roman" w:hAnsi="Times New Roman" w:cs="Times New Roman"/>
          <w:sz w:val="28"/>
          <w:szCs w:val="28"/>
        </w:rPr>
        <w:t xml:space="preserve"> надежность котельной установки и, как следствие, эффективность выработки электроэнергии.</w:t>
      </w:r>
    </w:p>
    <w:p w14:paraId="07598F70" w14:textId="77777777" w:rsidR="006A581F" w:rsidRPr="006169FA" w:rsidRDefault="006A581F" w:rsidP="001E0DB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Одним из ключевых м</w:t>
      </w:r>
      <w:r w:rsidRPr="006A581F">
        <w:rPr>
          <w:rFonts w:ascii="Times New Roman" w:hAnsi="Times New Roman" w:cs="Times New Roman"/>
          <w:color w:val="000000" w:themeColor="text1"/>
          <w:sz w:val="28"/>
          <w:szCs w:val="28"/>
        </w:rPr>
        <w:t>ероприятий по обеспечению исправности агрегатов ТЭС является визуальный контроль состояния элементов оборудования с целью своевременного выявления признаков их непригодности для дальнейшей эксплуатации и</w:t>
      </w:r>
      <w:r w:rsidR="00870100">
        <w:rPr>
          <w:rFonts w:ascii="Times New Roman" w:hAnsi="Times New Roman" w:cs="Times New Roman"/>
          <w:color w:val="000000" w:themeColor="text1"/>
          <w:sz w:val="28"/>
          <w:szCs w:val="28"/>
        </w:rPr>
        <w:t>,</w:t>
      </w:r>
      <w:r w:rsidRPr="006A581F">
        <w:rPr>
          <w:rFonts w:ascii="Times New Roman" w:hAnsi="Times New Roman" w:cs="Times New Roman"/>
          <w:color w:val="000000" w:themeColor="text1"/>
          <w:sz w:val="28"/>
          <w:szCs w:val="28"/>
        </w:rPr>
        <w:t xml:space="preserve"> соответственно</w:t>
      </w:r>
      <w:r w:rsidR="00870100">
        <w:rPr>
          <w:rFonts w:ascii="Times New Roman" w:hAnsi="Times New Roman" w:cs="Times New Roman"/>
          <w:color w:val="000000" w:themeColor="text1"/>
          <w:sz w:val="28"/>
          <w:szCs w:val="28"/>
        </w:rPr>
        <w:t>,</w:t>
      </w:r>
      <w:r w:rsidRPr="006A581F">
        <w:rPr>
          <w:rFonts w:ascii="Times New Roman" w:hAnsi="Times New Roman" w:cs="Times New Roman"/>
          <w:color w:val="000000" w:themeColor="text1"/>
          <w:sz w:val="28"/>
          <w:szCs w:val="28"/>
        </w:rPr>
        <w:t xml:space="preserve"> предупреждения угрозы возникновения аварийной ситуации в результате их повреждения.</w:t>
      </w:r>
      <w:r w:rsidR="0072572D">
        <w:rPr>
          <w:rFonts w:ascii="Times New Roman" w:hAnsi="Times New Roman" w:cs="Times New Roman"/>
          <w:color w:val="000000" w:themeColor="text1"/>
          <w:sz w:val="28"/>
          <w:szCs w:val="28"/>
        </w:rPr>
        <w:t xml:space="preserve"> </w:t>
      </w:r>
      <w:r w:rsidR="00440637" w:rsidRPr="006169FA">
        <w:rPr>
          <w:rFonts w:ascii="Times New Roman" w:hAnsi="Times New Roman" w:cs="Times New Roman"/>
          <w:color w:val="000000" w:themeColor="text1"/>
          <w:sz w:val="28"/>
          <w:szCs w:val="28"/>
        </w:rPr>
        <w:t>Кроме того ви</w:t>
      </w:r>
      <w:r w:rsidR="006744E3" w:rsidRPr="006169FA">
        <w:rPr>
          <w:rFonts w:ascii="Times New Roman" w:hAnsi="Times New Roman" w:cs="Times New Roman"/>
          <w:color w:val="000000" w:themeColor="text1"/>
          <w:sz w:val="28"/>
          <w:szCs w:val="28"/>
        </w:rPr>
        <w:t>з</w:t>
      </w:r>
      <w:r w:rsidR="00440637" w:rsidRPr="006169FA">
        <w:rPr>
          <w:rFonts w:ascii="Times New Roman" w:hAnsi="Times New Roman" w:cs="Times New Roman"/>
          <w:color w:val="000000" w:themeColor="text1"/>
          <w:sz w:val="28"/>
          <w:szCs w:val="28"/>
        </w:rPr>
        <w:t>уальный</w:t>
      </w:r>
      <w:r w:rsidR="006744E3" w:rsidRPr="006169FA">
        <w:rPr>
          <w:rFonts w:ascii="Times New Roman" w:hAnsi="Times New Roman" w:cs="Times New Roman"/>
          <w:color w:val="000000" w:themeColor="text1"/>
          <w:sz w:val="28"/>
          <w:szCs w:val="28"/>
        </w:rPr>
        <w:t xml:space="preserve"> контроль</w:t>
      </w:r>
      <w:r w:rsidR="00440637" w:rsidRPr="006169FA">
        <w:rPr>
          <w:rFonts w:ascii="Times New Roman" w:hAnsi="Times New Roman" w:cs="Times New Roman"/>
          <w:color w:val="000000" w:themeColor="text1"/>
          <w:sz w:val="28"/>
          <w:szCs w:val="28"/>
        </w:rPr>
        <w:t xml:space="preserve">, а также предварительная дефектация элементов оборудования, </w:t>
      </w:r>
      <w:r w:rsidR="006744E3" w:rsidRPr="006169FA">
        <w:rPr>
          <w:rFonts w:ascii="Times New Roman" w:hAnsi="Times New Roman" w:cs="Times New Roman"/>
          <w:color w:val="000000" w:themeColor="text1"/>
          <w:sz w:val="28"/>
          <w:szCs w:val="28"/>
        </w:rPr>
        <w:t>вход</w:t>
      </w:r>
      <w:r w:rsidR="00440637" w:rsidRPr="006169FA">
        <w:rPr>
          <w:rFonts w:ascii="Times New Roman" w:hAnsi="Times New Roman" w:cs="Times New Roman"/>
          <w:color w:val="000000" w:themeColor="text1"/>
          <w:sz w:val="28"/>
          <w:szCs w:val="28"/>
        </w:rPr>
        <w:t>я</w:t>
      </w:r>
      <w:r w:rsidR="006744E3" w:rsidRPr="006169FA">
        <w:rPr>
          <w:rFonts w:ascii="Times New Roman" w:hAnsi="Times New Roman" w:cs="Times New Roman"/>
          <w:color w:val="000000" w:themeColor="text1"/>
          <w:sz w:val="28"/>
          <w:szCs w:val="28"/>
        </w:rPr>
        <w:t xml:space="preserve">т в состав работ по ремонту </w:t>
      </w:r>
      <w:r w:rsidR="00440637" w:rsidRPr="006169FA">
        <w:rPr>
          <w:rFonts w:ascii="Times New Roman" w:hAnsi="Times New Roman" w:cs="Times New Roman"/>
          <w:color w:val="000000" w:themeColor="text1"/>
          <w:sz w:val="28"/>
          <w:szCs w:val="28"/>
        </w:rPr>
        <w:t>котлоагрегатов.</w:t>
      </w:r>
    </w:p>
    <w:p w14:paraId="11E07AA1" w14:textId="77777777" w:rsidR="006744E3" w:rsidRPr="006169FA" w:rsidRDefault="00440637" w:rsidP="001E0DB5">
      <w:pPr>
        <w:spacing w:after="0" w:line="360" w:lineRule="auto"/>
        <w:ind w:firstLine="709"/>
        <w:jc w:val="both"/>
        <w:rPr>
          <w:rFonts w:ascii="Times New Roman" w:hAnsi="Times New Roman" w:cs="Times New Roman"/>
          <w:color w:val="000000" w:themeColor="text1"/>
          <w:sz w:val="28"/>
          <w:szCs w:val="28"/>
        </w:rPr>
      </w:pPr>
      <w:r w:rsidRPr="006169FA">
        <w:rPr>
          <w:rFonts w:ascii="Times New Roman" w:hAnsi="Times New Roman" w:cs="Times New Roman"/>
          <w:color w:val="000000" w:themeColor="text1"/>
          <w:sz w:val="28"/>
          <w:szCs w:val="28"/>
        </w:rPr>
        <w:t xml:space="preserve">Таким образом, от </w:t>
      </w:r>
      <w:r w:rsidR="006744E3" w:rsidRPr="006169FA">
        <w:rPr>
          <w:rFonts w:ascii="Times New Roman" w:hAnsi="Times New Roman" w:cs="Times New Roman"/>
          <w:color w:val="000000" w:themeColor="text1"/>
          <w:sz w:val="28"/>
          <w:szCs w:val="28"/>
        </w:rPr>
        <w:t>точност</w:t>
      </w:r>
      <w:r w:rsidRPr="006169FA">
        <w:rPr>
          <w:rFonts w:ascii="Times New Roman" w:hAnsi="Times New Roman" w:cs="Times New Roman"/>
          <w:color w:val="000000" w:themeColor="text1"/>
          <w:sz w:val="28"/>
          <w:szCs w:val="28"/>
        </w:rPr>
        <w:t>и</w:t>
      </w:r>
      <w:r w:rsidR="006744E3" w:rsidRPr="006169FA">
        <w:rPr>
          <w:rFonts w:ascii="Times New Roman" w:hAnsi="Times New Roman" w:cs="Times New Roman"/>
          <w:color w:val="000000" w:themeColor="text1"/>
          <w:sz w:val="28"/>
          <w:szCs w:val="28"/>
        </w:rPr>
        <w:t xml:space="preserve"> и оперативности визуального контроля</w:t>
      </w:r>
      <w:r w:rsidRPr="006169FA">
        <w:rPr>
          <w:rFonts w:ascii="Times New Roman" w:hAnsi="Times New Roman" w:cs="Times New Roman"/>
          <w:color w:val="000000" w:themeColor="text1"/>
          <w:sz w:val="28"/>
          <w:szCs w:val="28"/>
        </w:rPr>
        <w:t xml:space="preserve"> и выявления дефектов в значительной мере зависит как исправность оборудования и эффективность его эксплуатации, так и качество</w:t>
      </w:r>
      <w:r w:rsidR="00002B77" w:rsidRPr="006169FA">
        <w:rPr>
          <w:rFonts w:ascii="Times New Roman" w:hAnsi="Times New Roman" w:cs="Times New Roman"/>
          <w:color w:val="000000" w:themeColor="text1"/>
          <w:sz w:val="28"/>
          <w:szCs w:val="28"/>
        </w:rPr>
        <w:t xml:space="preserve"> </w:t>
      </w:r>
      <w:r w:rsidR="0087667D">
        <w:rPr>
          <w:rFonts w:ascii="Times New Roman" w:hAnsi="Times New Roman" w:cs="Times New Roman"/>
          <w:color w:val="000000" w:themeColor="text1"/>
          <w:sz w:val="28"/>
          <w:szCs w:val="28"/>
        </w:rPr>
        <w:t xml:space="preserve">и экономика </w:t>
      </w:r>
      <w:r w:rsidR="00002B77" w:rsidRPr="006169FA">
        <w:rPr>
          <w:rFonts w:ascii="Times New Roman" w:hAnsi="Times New Roman" w:cs="Times New Roman"/>
          <w:color w:val="000000" w:themeColor="text1"/>
          <w:sz w:val="28"/>
          <w:szCs w:val="28"/>
        </w:rPr>
        <w:t>ремонта.</w:t>
      </w:r>
    </w:p>
    <w:p w14:paraId="6BCD3C24" w14:textId="77777777" w:rsidR="00440637" w:rsidRDefault="006169FA" w:rsidP="001E0DB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Одним из путей повышения качества и оперативности визуального контроля и точности определения дефектов может стать внедрение автоматизированных программных комплексов, в том числе с применением нейросетевых технологий, а также замена в ряде контрольных операций</w:t>
      </w:r>
      <w:r w:rsidR="0087667D">
        <w:rPr>
          <w:rFonts w:ascii="Times New Roman" w:hAnsi="Times New Roman" w:cs="Times New Roman"/>
          <w:color w:val="000000" w:themeColor="text1"/>
          <w:sz w:val="28"/>
          <w:szCs w:val="28"/>
        </w:rPr>
        <w:t xml:space="preserve"> труда человека машинным.</w:t>
      </w:r>
    </w:p>
    <w:p w14:paraId="3B89201F" w14:textId="77777777" w:rsidR="00452771" w:rsidRDefault="0087667D" w:rsidP="00870100">
      <w:pPr>
        <w:spacing w:after="0" w:line="360" w:lineRule="auto"/>
        <w:ind w:firstLine="709"/>
        <w:jc w:val="both"/>
        <w:rPr>
          <w:rFonts w:ascii="Times New Roman" w:hAnsi="Times New Roman" w:cs="Times New Roman"/>
          <w:b/>
          <w:sz w:val="28"/>
          <w:szCs w:val="28"/>
        </w:rPr>
      </w:pPr>
      <w:r>
        <w:rPr>
          <w:rFonts w:ascii="Times New Roman" w:hAnsi="Times New Roman" w:cs="Times New Roman"/>
          <w:color w:val="000000" w:themeColor="text1"/>
          <w:sz w:val="28"/>
          <w:szCs w:val="28"/>
        </w:rPr>
        <w:t xml:space="preserve">Обзор специализированной научно-технической литературы выявил значительное количество попыток внедрения различных нейросетевых методов и алгоритмов </w:t>
      </w:r>
      <w:r w:rsidR="0072572D">
        <w:rPr>
          <w:rFonts w:ascii="Times New Roman" w:hAnsi="Times New Roman" w:cs="Times New Roman"/>
          <w:color w:val="000000" w:themeColor="text1"/>
          <w:sz w:val="28"/>
          <w:szCs w:val="28"/>
        </w:rPr>
        <w:t>распознавания</w:t>
      </w:r>
      <w:r>
        <w:rPr>
          <w:rFonts w:ascii="Times New Roman" w:hAnsi="Times New Roman" w:cs="Times New Roman"/>
          <w:color w:val="000000" w:themeColor="text1"/>
          <w:sz w:val="28"/>
          <w:szCs w:val="28"/>
        </w:rPr>
        <w:t xml:space="preserve"> дефектов при производстве и эксплуатации промышленного оборудования</w:t>
      </w:r>
      <w:r w:rsidR="00870100">
        <w:rPr>
          <w:rFonts w:ascii="Times New Roman" w:hAnsi="Times New Roman" w:cs="Times New Roman"/>
          <w:color w:val="000000" w:themeColor="text1"/>
          <w:sz w:val="28"/>
          <w:szCs w:val="28"/>
        </w:rPr>
        <w:t xml:space="preserve"> в различных отраслях</w:t>
      </w:r>
      <w:r>
        <w:rPr>
          <w:rFonts w:ascii="Times New Roman" w:hAnsi="Times New Roman" w:cs="Times New Roman"/>
          <w:color w:val="000000" w:themeColor="text1"/>
          <w:sz w:val="28"/>
          <w:szCs w:val="28"/>
        </w:rPr>
        <w:t xml:space="preserve">. Однако </w:t>
      </w:r>
      <w:r w:rsidR="007D4742">
        <w:rPr>
          <w:rFonts w:ascii="Times New Roman" w:hAnsi="Times New Roman" w:cs="Times New Roman"/>
          <w:color w:val="000000" w:themeColor="text1"/>
          <w:sz w:val="28"/>
          <w:szCs w:val="28"/>
        </w:rPr>
        <w:t>а</w:t>
      </w:r>
      <w:r w:rsidR="007D4742" w:rsidRPr="007D4742">
        <w:rPr>
          <w:rFonts w:ascii="Times New Roman" w:hAnsi="Times New Roman" w:cs="Times New Roman"/>
          <w:color w:val="000000" w:themeColor="text1"/>
          <w:sz w:val="28"/>
          <w:szCs w:val="28"/>
        </w:rPr>
        <w:t xml:space="preserve">нализ научных исследований в </w:t>
      </w:r>
      <w:r w:rsidR="006E56F8">
        <w:rPr>
          <w:rFonts w:ascii="Times New Roman" w:hAnsi="Times New Roman" w:cs="Times New Roman"/>
          <w:color w:val="000000" w:themeColor="text1"/>
          <w:sz w:val="28"/>
          <w:szCs w:val="28"/>
        </w:rPr>
        <w:t xml:space="preserve">предметной </w:t>
      </w:r>
      <w:r w:rsidR="007D4742" w:rsidRPr="007D4742">
        <w:rPr>
          <w:rFonts w:ascii="Times New Roman" w:hAnsi="Times New Roman" w:cs="Times New Roman"/>
          <w:color w:val="000000" w:themeColor="text1"/>
          <w:sz w:val="28"/>
          <w:szCs w:val="28"/>
        </w:rPr>
        <w:t>области показал, что в настоящее время на рынке отсутствует программное обеспечение для оценки дефектов поверхностей нагрева котлов.</w:t>
      </w:r>
      <w:r w:rsidR="007D4742">
        <w:rPr>
          <w:rFonts w:ascii="Times New Roman" w:hAnsi="Times New Roman" w:cs="Times New Roman"/>
          <w:color w:val="000000" w:themeColor="text1"/>
          <w:sz w:val="28"/>
          <w:szCs w:val="28"/>
        </w:rPr>
        <w:t xml:space="preserve"> </w:t>
      </w:r>
      <w:r w:rsidR="00655007" w:rsidRPr="00870100">
        <w:rPr>
          <w:rFonts w:ascii="Times New Roman" w:hAnsi="Times New Roman" w:cs="Times New Roman"/>
          <w:color w:val="000000" w:themeColor="text1"/>
          <w:sz w:val="28"/>
          <w:szCs w:val="28"/>
        </w:rPr>
        <w:t xml:space="preserve">В таком контексте </w:t>
      </w:r>
      <w:r w:rsidR="00870100" w:rsidRPr="00870100">
        <w:rPr>
          <w:rFonts w:ascii="Times New Roman" w:hAnsi="Times New Roman" w:cs="Times New Roman"/>
          <w:color w:val="000000" w:themeColor="text1"/>
          <w:sz w:val="28"/>
          <w:szCs w:val="28"/>
        </w:rPr>
        <w:t>о</w:t>
      </w:r>
      <w:r w:rsidR="00655007" w:rsidRPr="00870100">
        <w:rPr>
          <w:rFonts w:ascii="Times New Roman" w:hAnsi="Times New Roman" w:cs="Times New Roman"/>
          <w:color w:val="000000" w:themeColor="text1"/>
          <w:sz w:val="28"/>
          <w:szCs w:val="28"/>
        </w:rPr>
        <w:t xml:space="preserve">пределение подходов </w:t>
      </w:r>
      <w:r w:rsidR="00870100" w:rsidRPr="00870100">
        <w:rPr>
          <w:rFonts w:ascii="Times New Roman" w:hAnsi="Times New Roman" w:cs="Times New Roman"/>
          <w:color w:val="000000" w:themeColor="text1"/>
          <w:sz w:val="28"/>
          <w:szCs w:val="28"/>
        </w:rPr>
        <w:t xml:space="preserve">к автоматическому распознаванию дефектов, выбор метода построения нейронной сети, а также </w:t>
      </w:r>
      <w:r w:rsidR="00655007" w:rsidRPr="00870100">
        <w:rPr>
          <w:rFonts w:ascii="Times New Roman" w:hAnsi="Times New Roman" w:cs="Times New Roman"/>
          <w:color w:val="000000" w:themeColor="text1"/>
          <w:sz w:val="28"/>
          <w:szCs w:val="28"/>
        </w:rPr>
        <w:t>создание</w:t>
      </w:r>
      <w:r w:rsidR="00870100" w:rsidRPr="00870100">
        <w:rPr>
          <w:rFonts w:ascii="Times New Roman" w:hAnsi="Times New Roman" w:cs="Times New Roman"/>
          <w:color w:val="000000" w:themeColor="text1"/>
          <w:sz w:val="28"/>
          <w:szCs w:val="28"/>
        </w:rPr>
        <w:t xml:space="preserve"> и испытания</w:t>
      </w:r>
      <w:r w:rsidR="00655007" w:rsidRPr="00870100">
        <w:rPr>
          <w:rFonts w:ascii="Times New Roman" w:hAnsi="Times New Roman" w:cs="Times New Roman"/>
          <w:color w:val="000000" w:themeColor="text1"/>
          <w:sz w:val="28"/>
          <w:szCs w:val="28"/>
        </w:rPr>
        <w:t xml:space="preserve"> прототип</w:t>
      </w:r>
      <w:r w:rsidR="00870100" w:rsidRPr="00870100">
        <w:rPr>
          <w:rFonts w:ascii="Times New Roman" w:hAnsi="Times New Roman" w:cs="Times New Roman"/>
          <w:color w:val="000000" w:themeColor="text1"/>
          <w:sz w:val="28"/>
          <w:szCs w:val="28"/>
        </w:rPr>
        <w:t xml:space="preserve">а соответствующего программного обеспечения </w:t>
      </w:r>
      <w:r w:rsidR="00655007" w:rsidRPr="00870100">
        <w:rPr>
          <w:rFonts w:ascii="Times New Roman" w:hAnsi="Times New Roman" w:cs="Times New Roman"/>
          <w:color w:val="000000" w:themeColor="text1"/>
          <w:sz w:val="28"/>
          <w:szCs w:val="28"/>
        </w:rPr>
        <w:t xml:space="preserve">является </w:t>
      </w:r>
      <w:r w:rsidR="00870100" w:rsidRPr="00870100">
        <w:rPr>
          <w:rFonts w:ascii="Times New Roman" w:hAnsi="Times New Roman" w:cs="Times New Roman"/>
          <w:color w:val="000000" w:themeColor="text1"/>
          <w:sz w:val="28"/>
          <w:szCs w:val="28"/>
        </w:rPr>
        <w:t>н</w:t>
      </w:r>
      <w:r w:rsidR="00655007" w:rsidRPr="00870100">
        <w:rPr>
          <w:rFonts w:ascii="Times New Roman" w:hAnsi="Times New Roman" w:cs="Times New Roman"/>
          <w:color w:val="000000" w:themeColor="text1"/>
          <w:sz w:val="28"/>
          <w:szCs w:val="28"/>
        </w:rPr>
        <w:t xml:space="preserve">е только </w:t>
      </w:r>
      <w:r w:rsidR="00870100" w:rsidRPr="00870100">
        <w:rPr>
          <w:rFonts w:ascii="Times New Roman" w:hAnsi="Times New Roman" w:cs="Times New Roman"/>
          <w:color w:val="000000" w:themeColor="text1"/>
          <w:sz w:val="28"/>
          <w:szCs w:val="28"/>
        </w:rPr>
        <w:t xml:space="preserve">актуальной темой </w:t>
      </w:r>
      <w:r w:rsidR="00655007" w:rsidRPr="00870100">
        <w:rPr>
          <w:rFonts w:ascii="Times New Roman" w:hAnsi="Times New Roman" w:cs="Times New Roman"/>
          <w:color w:val="000000" w:themeColor="text1"/>
          <w:sz w:val="28"/>
          <w:szCs w:val="28"/>
        </w:rPr>
        <w:t>научн</w:t>
      </w:r>
      <w:r w:rsidR="00870100" w:rsidRPr="00870100">
        <w:rPr>
          <w:rFonts w:ascii="Times New Roman" w:hAnsi="Times New Roman" w:cs="Times New Roman"/>
          <w:color w:val="000000" w:themeColor="text1"/>
          <w:sz w:val="28"/>
          <w:szCs w:val="28"/>
        </w:rPr>
        <w:t>ых исследований</w:t>
      </w:r>
      <w:r w:rsidR="00655007" w:rsidRPr="00870100">
        <w:rPr>
          <w:rFonts w:ascii="Times New Roman" w:hAnsi="Times New Roman" w:cs="Times New Roman"/>
          <w:color w:val="000000" w:themeColor="text1"/>
          <w:sz w:val="28"/>
          <w:szCs w:val="28"/>
        </w:rPr>
        <w:t xml:space="preserve">, но и </w:t>
      </w:r>
      <w:r w:rsidR="00870100" w:rsidRPr="00870100">
        <w:rPr>
          <w:rFonts w:ascii="Times New Roman" w:hAnsi="Times New Roman" w:cs="Times New Roman"/>
          <w:color w:val="000000" w:themeColor="text1"/>
          <w:sz w:val="28"/>
          <w:szCs w:val="28"/>
        </w:rPr>
        <w:t xml:space="preserve">важнейшей </w:t>
      </w:r>
      <w:r w:rsidR="00655007" w:rsidRPr="00870100">
        <w:rPr>
          <w:rFonts w:ascii="Times New Roman" w:hAnsi="Times New Roman" w:cs="Times New Roman"/>
          <w:color w:val="000000" w:themeColor="text1"/>
          <w:sz w:val="28"/>
          <w:szCs w:val="28"/>
        </w:rPr>
        <w:t>прикладной задачей</w:t>
      </w:r>
      <w:r w:rsidR="00870100" w:rsidRPr="00870100">
        <w:rPr>
          <w:rFonts w:ascii="Times New Roman" w:hAnsi="Times New Roman" w:cs="Times New Roman"/>
          <w:color w:val="000000" w:themeColor="text1"/>
          <w:sz w:val="28"/>
          <w:szCs w:val="28"/>
        </w:rPr>
        <w:t>.</w:t>
      </w:r>
      <w:r w:rsidR="00452771">
        <w:rPr>
          <w:rFonts w:ascii="Times New Roman" w:hAnsi="Times New Roman" w:cs="Times New Roman"/>
          <w:b/>
          <w:sz w:val="28"/>
          <w:szCs w:val="28"/>
        </w:rPr>
        <w:br w:type="page"/>
      </w:r>
    </w:p>
    <w:p w14:paraId="16A22699" w14:textId="77777777" w:rsidR="00530AB7" w:rsidRPr="007B143F" w:rsidRDefault="00A50025" w:rsidP="00F25F2D">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8" w:name="_Toc40191285"/>
      <w:bookmarkStart w:id="9" w:name="_Toc50732708"/>
      <w:r w:rsidRPr="007B143F">
        <w:rPr>
          <w:rFonts w:ascii="Times New Roman" w:hAnsi="Times New Roman" w:cs="Times New Roman"/>
          <w:b/>
          <w:color w:val="000000" w:themeColor="text1"/>
          <w:szCs w:val="28"/>
          <w:lang w:val="ru-RU"/>
        </w:rPr>
        <w:lastRenderedPageBreak/>
        <w:t xml:space="preserve">1. </w:t>
      </w:r>
      <w:bookmarkEnd w:id="8"/>
      <w:r w:rsidR="007B143F" w:rsidRPr="007B143F">
        <w:rPr>
          <w:rFonts w:ascii="Times New Roman" w:hAnsi="Times New Roman" w:cs="Times New Roman"/>
          <w:b/>
          <w:color w:val="000000" w:themeColor="text1"/>
          <w:szCs w:val="28"/>
          <w:lang w:val="ru-RU"/>
        </w:rPr>
        <w:t>Анализ рынка решений на базе технологий искусственного интеллекта</w:t>
      </w:r>
      <w:bookmarkEnd w:id="9"/>
    </w:p>
    <w:p w14:paraId="65AF6D2F" w14:textId="77777777" w:rsidR="00530AB7" w:rsidRDefault="00530AB7" w:rsidP="00757566">
      <w:pPr>
        <w:spacing w:after="0" w:line="360" w:lineRule="auto"/>
        <w:ind w:firstLine="709"/>
        <w:jc w:val="both"/>
        <w:rPr>
          <w:rFonts w:ascii="Times New Roman" w:hAnsi="Times New Roman" w:cs="Times New Roman"/>
          <w:sz w:val="28"/>
          <w:szCs w:val="28"/>
        </w:rPr>
      </w:pPr>
    </w:p>
    <w:p w14:paraId="15FC875B" w14:textId="77777777" w:rsidR="00C87573" w:rsidRPr="00D035F3" w:rsidRDefault="00C87573" w:rsidP="00C87573">
      <w:pPr>
        <w:spacing w:after="0" w:line="360" w:lineRule="auto"/>
        <w:ind w:firstLine="709"/>
        <w:jc w:val="both"/>
        <w:rPr>
          <w:rFonts w:ascii="Times New Roman" w:hAnsi="Times New Roman" w:cs="Times New Roman"/>
          <w:sz w:val="28"/>
          <w:szCs w:val="28"/>
        </w:rPr>
      </w:pPr>
      <w:r w:rsidRPr="00D035F3">
        <w:rPr>
          <w:rFonts w:ascii="Times New Roman" w:hAnsi="Times New Roman" w:cs="Times New Roman"/>
          <w:sz w:val="28"/>
          <w:szCs w:val="28"/>
        </w:rPr>
        <w:t>Развитие информационных систем, помогающих человеку принимать решения, началось с появления в 1950-х годах экспертных систем, описывающих алгоритм действий по выбору решения в зависимости от конкретных условий. На смену экспертным системам пришло машинное обучение, благодаря которому информационные системы самостоятельно формируют правила и находят решение на основе анализа зависимостей, используя исходные наборы данных (без предварительного составления человеком перечня возможных решений), что позволяет говорить о появлении искусственного интеллекта.</w:t>
      </w:r>
    </w:p>
    <w:p w14:paraId="13E17B63" w14:textId="77777777" w:rsidR="007E1BA8" w:rsidRPr="007E1BA8" w:rsidRDefault="007E1BA8" w:rsidP="007E1BA8">
      <w:pPr>
        <w:spacing w:after="0" w:line="360" w:lineRule="auto"/>
        <w:ind w:firstLine="709"/>
        <w:jc w:val="both"/>
        <w:rPr>
          <w:rFonts w:ascii="Times New Roman" w:hAnsi="Times New Roman" w:cs="Times New Roman"/>
          <w:sz w:val="28"/>
          <w:szCs w:val="28"/>
        </w:rPr>
      </w:pPr>
      <w:r w:rsidRPr="007E1BA8">
        <w:rPr>
          <w:rFonts w:ascii="Times New Roman" w:hAnsi="Times New Roman" w:cs="Times New Roman"/>
          <w:sz w:val="28"/>
          <w:szCs w:val="28"/>
        </w:rPr>
        <w:t>Искусственный интеллект может применяться для реализации новых возможностей человека во всех сферах деятельности, в том числе для:</w:t>
      </w:r>
    </w:p>
    <w:p w14:paraId="4C4749D3" w14:textId="77777777" w:rsidR="007E1BA8" w:rsidRPr="007E1BA8" w:rsidRDefault="00D035F3" w:rsidP="007E1B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007E1BA8" w:rsidRPr="007E1BA8">
        <w:rPr>
          <w:rFonts w:ascii="Times New Roman" w:hAnsi="Times New Roman" w:cs="Times New Roman"/>
          <w:sz w:val="28"/>
          <w:szCs w:val="28"/>
        </w:rPr>
        <w:t>освобождения человека от монотонной работы путем автоматического создания</w:t>
      </w:r>
      <w:r>
        <w:rPr>
          <w:rFonts w:ascii="Times New Roman" w:hAnsi="Times New Roman" w:cs="Times New Roman"/>
          <w:sz w:val="28"/>
          <w:szCs w:val="28"/>
        </w:rPr>
        <w:t xml:space="preserve"> </w:t>
      </w:r>
      <w:r w:rsidR="007E1BA8" w:rsidRPr="007E1BA8">
        <w:rPr>
          <w:rFonts w:ascii="Times New Roman" w:hAnsi="Times New Roman" w:cs="Times New Roman"/>
          <w:sz w:val="28"/>
          <w:szCs w:val="28"/>
        </w:rPr>
        <w:t>программного обеспечения;</w:t>
      </w:r>
    </w:p>
    <w:p w14:paraId="65E7FAB8" w14:textId="77777777" w:rsidR="007E1BA8" w:rsidRPr="007E1BA8" w:rsidRDefault="00D035F3" w:rsidP="007E1B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E1BA8" w:rsidRPr="007E1BA8">
        <w:rPr>
          <w:rFonts w:ascii="Times New Roman" w:hAnsi="Times New Roman" w:cs="Times New Roman"/>
          <w:sz w:val="28"/>
          <w:szCs w:val="28"/>
        </w:rPr>
        <w:t>поддержки в принятии решений;</w:t>
      </w:r>
    </w:p>
    <w:p w14:paraId="0F8A413C" w14:textId="77777777" w:rsidR="007E1BA8" w:rsidRPr="007E1BA8" w:rsidRDefault="00D035F3" w:rsidP="007E1B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E1BA8" w:rsidRPr="007E1BA8">
        <w:rPr>
          <w:rFonts w:ascii="Times New Roman" w:hAnsi="Times New Roman" w:cs="Times New Roman"/>
          <w:sz w:val="28"/>
          <w:szCs w:val="28"/>
        </w:rPr>
        <w:t>автоматизации опасных видов работ;</w:t>
      </w:r>
    </w:p>
    <w:p w14:paraId="45F54CD9" w14:textId="77777777" w:rsidR="007E1BA8" w:rsidRPr="007E1BA8" w:rsidRDefault="00D035F3" w:rsidP="007E1B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E1BA8" w:rsidRPr="007E1BA8">
        <w:rPr>
          <w:rFonts w:ascii="Times New Roman" w:hAnsi="Times New Roman" w:cs="Times New Roman"/>
          <w:sz w:val="28"/>
          <w:szCs w:val="28"/>
        </w:rPr>
        <w:t>поддержки коммуникаций между людьми.</w:t>
      </w:r>
    </w:p>
    <w:p w14:paraId="6E92078E" w14:textId="77777777" w:rsidR="007B143F" w:rsidRDefault="007E1BA8" w:rsidP="007E1BA8">
      <w:pPr>
        <w:spacing w:after="0" w:line="360" w:lineRule="auto"/>
        <w:ind w:firstLine="709"/>
        <w:jc w:val="both"/>
        <w:rPr>
          <w:rFonts w:ascii="Times New Roman" w:hAnsi="Times New Roman" w:cs="Times New Roman"/>
          <w:sz w:val="28"/>
          <w:szCs w:val="28"/>
        </w:rPr>
      </w:pPr>
      <w:r w:rsidRPr="007E1BA8">
        <w:rPr>
          <w:rFonts w:ascii="Times New Roman" w:hAnsi="Times New Roman" w:cs="Times New Roman"/>
          <w:sz w:val="28"/>
          <w:szCs w:val="28"/>
        </w:rPr>
        <w:t>Применение искусственного интеллекта необходимо во всех экономических и социальных отношениях для повышения качества жизни и улучшения благосостояния общества</w:t>
      </w:r>
      <w:r w:rsidR="00D035F3">
        <w:rPr>
          <w:rFonts w:ascii="Times New Roman" w:hAnsi="Times New Roman" w:cs="Times New Roman"/>
          <w:sz w:val="28"/>
          <w:szCs w:val="28"/>
        </w:rPr>
        <w:t xml:space="preserve">. </w:t>
      </w:r>
    </w:p>
    <w:p w14:paraId="7338D3E9" w14:textId="77777777" w:rsidR="00D035F3" w:rsidRDefault="00D035F3" w:rsidP="00D035F3">
      <w:pPr>
        <w:spacing w:after="0" w:line="360" w:lineRule="auto"/>
        <w:ind w:firstLine="709"/>
        <w:jc w:val="both"/>
        <w:rPr>
          <w:rFonts w:ascii="Times New Roman" w:hAnsi="Times New Roman" w:cs="Times New Roman"/>
          <w:sz w:val="28"/>
          <w:szCs w:val="28"/>
        </w:rPr>
      </w:pPr>
      <w:r w:rsidRPr="00D035F3">
        <w:rPr>
          <w:rFonts w:ascii="Times New Roman" w:hAnsi="Times New Roman" w:cs="Times New Roman"/>
          <w:sz w:val="28"/>
          <w:szCs w:val="28"/>
        </w:rPr>
        <w:t>В связи с увеличением вычислительных возможностей программно-аппаратных комплексов, в том числе в результате использования графических процессоров и распределенных архитектур вычислительных систем, стало доступным широкое применение машинного обучения на базе множества вычислительных систем, организованных по принципу нейронных сетей, что привело к значительному повышению качества разрабатываемых технологических решений.</w:t>
      </w:r>
    </w:p>
    <w:p w14:paraId="66267F43" w14:textId="77777777" w:rsidR="005F44E5" w:rsidRPr="005F44E5" w:rsidRDefault="005F44E5" w:rsidP="005F44E5">
      <w:pPr>
        <w:spacing w:after="0" w:line="360" w:lineRule="auto"/>
        <w:ind w:firstLine="709"/>
        <w:jc w:val="both"/>
        <w:rPr>
          <w:rFonts w:ascii="Times New Roman" w:hAnsi="Times New Roman" w:cs="Times New Roman"/>
          <w:color w:val="000000" w:themeColor="text1"/>
          <w:sz w:val="28"/>
          <w:szCs w:val="28"/>
        </w:rPr>
      </w:pPr>
      <w:r w:rsidRPr="005F44E5">
        <w:rPr>
          <w:rFonts w:ascii="Times New Roman" w:hAnsi="Times New Roman" w:cs="Times New Roman"/>
          <w:color w:val="000000" w:themeColor="text1"/>
          <w:sz w:val="28"/>
          <w:szCs w:val="28"/>
        </w:rPr>
        <w:t xml:space="preserve">В настоящее время в мире происходит ускоренное внедрение технологических решений, разработанных на основе искусственного интеллекта, в различные отрасли экономики и сферы общественных отношений. По оценкам экспертов, ожидается, </w:t>
      </w:r>
      <w:r w:rsidRPr="005F44E5">
        <w:rPr>
          <w:rFonts w:ascii="Times New Roman" w:hAnsi="Times New Roman" w:cs="Times New Roman"/>
          <w:color w:val="000000" w:themeColor="text1"/>
          <w:sz w:val="28"/>
          <w:szCs w:val="28"/>
        </w:rPr>
        <w:lastRenderedPageBreak/>
        <w:t>что благодаря внедрению таких решений рост мировой экономики в 2024 году составит не менее 1 трлн. долларов США.</w:t>
      </w:r>
    </w:p>
    <w:p w14:paraId="6DED23A6" w14:textId="77777777" w:rsidR="005F44E5" w:rsidRDefault="005F44E5" w:rsidP="005F44E5">
      <w:pPr>
        <w:spacing w:after="0" w:line="360" w:lineRule="auto"/>
        <w:ind w:firstLine="709"/>
        <w:jc w:val="both"/>
        <w:rPr>
          <w:rFonts w:ascii="Times New Roman" w:hAnsi="Times New Roman" w:cs="Times New Roman"/>
          <w:color w:val="000000" w:themeColor="text1"/>
          <w:sz w:val="28"/>
          <w:szCs w:val="28"/>
        </w:rPr>
      </w:pPr>
      <w:r w:rsidRPr="005F44E5">
        <w:rPr>
          <w:rFonts w:ascii="Times New Roman" w:hAnsi="Times New Roman" w:cs="Times New Roman"/>
          <w:color w:val="000000" w:themeColor="text1"/>
          <w:sz w:val="28"/>
          <w:szCs w:val="28"/>
        </w:rPr>
        <w:t>Стремительное развитие технологий искусственного интеллекта сопровождается существенным ростом как государственных, так и частных инвестиций в их развитие, а также в разработку прикладных технологических решений на основе искусственного интеллекта. По оценкам международных экспертов, инвестиции в технологии искусственного интеллекта выросли с 2014 по 2017 год в три раза и составили около 40 млрд. долларов США. В 2018 году мировой рынок технологических решений, разработанных на основе искусственного интеллекта, составил 21,5 млрд. долларов США и, по прогнозам экспертов, к 2024 году достигнет почти 140 млрд. долларов США.</w:t>
      </w:r>
    </w:p>
    <w:p w14:paraId="3D7D903D" w14:textId="77777777" w:rsidR="005F44E5" w:rsidRDefault="00EB401D" w:rsidP="005F44E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Российской Федерации в</w:t>
      </w:r>
      <w:r w:rsidRPr="00EB401D">
        <w:rPr>
          <w:rFonts w:ascii="Times New Roman" w:hAnsi="Times New Roman" w:cs="Times New Roman"/>
          <w:color w:val="000000" w:themeColor="text1"/>
          <w:sz w:val="28"/>
          <w:szCs w:val="28"/>
        </w:rPr>
        <w:t xml:space="preserve"> целях обеспечения ускоренного развития искусственного интеллекта, проведения научных исследований в области искусственного интеллекта, повышения доступности информации и вычислительных ресурсов для пользователей, совершенствования системы подготовки кадров</w:t>
      </w:r>
      <w:r>
        <w:rPr>
          <w:rFonts w:ascii="Times New Roman" w:hAnsi="Times New Roman" w:cs="Times New Roman"/>
          <w:color w:val="000000" w:themeColor="text1"/>
          <w:sz w:val="28"/>
          <w:szCs w:val="28"/>
        </w:rPr>
        <w:t xml:space="preserve"> разработана, утверждена и </w:t>
      </w:r>
      <w:r w:rsidR="001D3DA5">
        <w:rPr>
          <w:rFonts w:ascii="Times New Roman" w:hAnsi="Times New Roman" w:cs="Times New Roman"/>
          <w:color w:val="000000" w:themeColor="text1"/>
          <w:sz w:val="28"/>
          <w:szCs w:val="28"/>
        </w:rPr>
        <w:t xml:space="preserve">начала </w:t>
      </w:r>
      <w:r>
        <w:rPr>
          <w:rFonts w:ascii="Times New Roman" w:hAnsi="Times New Roman" w:cs="Times New Roman"/>
          <w:color w:val="000000" w:themeColor="text1"/>
          <w:sz w:val="28"/>
          <w:szCs w:val="28"/>
        </w:rPr>
        <w:t>реализуется «</w:t>
      </w:r>
      <w:r w:rsidRPr="00EB401D">
        <w:rPr>
          <w:rFonts w:ascii="Times New Roman" w:hAnsi="Times New Roman" w:cs="Times New Roman"/>
          <w:color w:val="000000" w:themeColor="text1"/>
          <w:sz w:val="28"/>
          <w:szCs w:val="28"/>
        </w:rPr>
        <w:t>Национальн</w:t>
      </w:r>
      <w:r>
        <w:rPr>
          <w:rFonts w:ascii="Times New Roman" w:hAnsi="Times New Roman" w:cs="Times New Roman"/>
          <w:color w:val="000000" w:themeColor="text1"/>
          <w:sz w:val="28"/>
          <w:szCs w:val="28"/>
        </w:rPr>
        <w:t>ая</w:t>
      </w:r>
      <w:r w:rsidRPr="00EB401D">
        <w:rPr>
          <w:rFonts w:ascii="Times New Roman" w:hAnsi="Times New Roman" w:cs="Times New Roman"/>
          <w:color w:val="000000" w:themeColor="text1"/>
          <w:sz w:val="28"/>
          <w:szCs w:val="28"/>
        </w:rPr>
        <w:t xml:space="preserve"> стратеги</w:t>
      </w:r>
      <w:r>
        <w:rPr>
          <w:rFonts w:ascii="Times New Roman" w:hAnsi="Times New Roman" w:cs="Times New Roman"/>
          <w:color w:val="000000" w:themeColor="text1"/>
          <w:sz w:val="28"/>
          <w:szCs w:val="28"/>
        </w:rPr>
        <w:t>я</w:t>
      </w:r>
      <w:r w:rsidRPr="00EB401D">
        <w:rPr>
          <w:rFonts w:ascii="Times New Roman" w:hAnsi="Times New Roman" w:cs="Times New Roman"/>
          <w:color w:val="000000" w:themeColor="text1"/>
          <w:sz w:val="28"/>
          <w:szCs w:val="28"/>
        </w:rPr>
        <w:t xml:space="preserve"> развития искусственного интеллекта на период до 2030 года</w:t>
      </w:r>
      <w:r>
        <w:rPr>
          <w:rFonts w:ascii="Times New Roman" w:hAnsi="Times New Roman" w:cs="Times New Roman"/>
          <w:color w:val="000000" w:themeColor="text1"/>
          <w:sz w:val="28"/>
          <w:szCs w:val="28"/>
        </w:rPr>
        <w:t>».</w:t>
      </w:r>
    </w:p>
    <w:p w14:paraId="15135499" w14:textId="77777777" w:rsidR="00092D40" w:rsidRPr="005F44E5" w:rsidRDefault="00092D40" w:rsidP="00092D40">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Помимо этого разработана Дорожная карта </w:t>
      </w:r>
      <w:r w:rsidRPr="00092D40">
        <w:rPr>
          <w:rFonts w:ascii="Times New Roman" w:hAnsi="Times New Roman" w:cs="Times New Roman"/>
          <w:color w:val="000000" w:themeColor="text1"/>
          <w:sz w:val="28"/>
          <w:szCs w:val="28"/>
        </w:rPr>
        <w:t>развития</w:t>
      </w:r>
      <w:r>
        <w:rPr>
          <w:rFonts w:ascii="Times New Roman" w:hAnsi="Times New Roman" w:cs="Times New Roman"/>
          <w:color w:val="000000" w:themeColor="text1"/>
          <w:sz w:val="28"/>
          <w:szCs w:val="28"/>
        </w:rPr>
        <w:t xml:space="preserve"> </w:t>
      </w:r>
      <w:r w:rsidRPr="00092D40">
        <w:rPr>
          <w:rFonts w:ascii="Times New Roman" w:hAnsi="Times New Roman" w:cs="Times New Roman"/>
          <w:color w:val="000000" w:themeColor="text1"/>
          <w:sz w:val="28"/>
          <w:szCs w:val="28"/>
        </w:rPr>
        <w:t>«сквозной» цифровой технологии</w:t>
      </w:r>
      <w:r>
        <w:rPr>
          <w:rFonts w:ascii="Times New Roman" w:hAnsi="Times New Roman" w:cs="Times New Roman"/>
          <w:color w:val="000000" w:themeColor="text1"/>
          <w:sz w:val="28"/>
          <w:szCs w:val="28"/>
        </w:rPr>
        <w:t xml:space="preserve"> (СЦТ) </w:t>
      </w:r>
      <w:r w:rsidRPr="00092D4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Н</w:t>
      </w:r>
      <w:r w:rsidRPr="00092D40">
        <w:rPr>
          <w:rFonts w:ascii="Times New Roman" w:hAnsi="Times New Roman" w:cs="Times New Roman"/>
          <w:color w:val="000000" w:themeColor="text1"/>
          <w:sz w:val="28"/>
          <w:szCs w:val="28"/>
        </w:rPr>
        <w:t>ейротехнологии и искусственный интеллект»</w:t>
      </w:r>
      <w:r>
        <w:rPr>
          <w:rFonts w:ascii="Times New Roman" w:hAnsi="Times New Roman" w:cs="Times New Roman"/>
          <w:color w:val="000000" w:themeColor="text1"/>
          <w:sz w:val="28"/>
          <w:szCs w:val="28"/>
        </w:rPr>
        <w:t>.</w:t>
      </w:r>
      <w:r w:rsidRPr="00092D40">
        <w:rPr>
          <w:rFonts w:ascii="Times New Roman" w:hAnsi="Times New Roman" w:cs="Times New Roman"/>
          <w:color w:val="000000" w:themeColor="text1"/>
          <w:sz w:val="28"/>
          <w:szCs w:val="28"/>
        </w:rPr>
        <w:t xml:space="preserve"> </w:t>
      </w:r>
      <w:r w:rsidR="00317B89" w:rsidRPr="00317B89">
        <w:rPr>
          <w:rFonts w:ascii="Times New Roman" w:hAnsi="Times New Roman" w:cs="Times New Roman"/>
          <w:color w:val="000000" w:themeColor="text1"/>
          <w:sz w:val="28"/>
          <w:szCs w:val="28"/>
        </w:rPr>
        <w:t>Документ подготовлен Сбербанком в рамках федерального проекта «Цифровые технологии» нацпроекта «Цифровая экономика»</w:t>
      </w:r>
      <w:r>
        <w:rPr>
          <w:rFonts w:ascii="Times New Roman" w:hAnsi="Times New Roman" w:cs="Times New Roman"/>
          <w:color w:val="000000" w:themeColor="text1"/>
          <w:sz w:val="28"/>
          <w:szCs w:val="28"/>
        </w:rPr>
        <w:t>.</w:t>
      </w:r>
      <w:r w:rsidR="00280050">
        <w:rPr>
          <w:rFonts w:ascii="Times New Roman" w:hAnsi="Times New Roman" w:cs="Times New Roman"/>
          <w:color w:val="000000" w:themeColor="text1"/>
          <w:sz w:val="28"/>
          <w:szCs w:val="28"/>
        </w:rPr>
        <w:t xml:space="preserve"> </w:t>
      </w:r>
      <w:r w:rsidR="002446FD">
        <w:rPr>
          <w:rFonts w:ascii="Times New Roman" w:hAnsi="Times New Roman" w:cs="Times New Roman"/>
          <w:color w:val="000000" w:themeColor="text1"/>
          <w:sz w:val="28"/>
          <w:szCs w:val="28"/>
        </w:rPr>
        <w:t>При этом прорабатывается отдельный федеральный проект «И</w:t>
      </w:r>
      <w:r w:rsidR="002446FD" w:rsidRPr="00092D40">
        <w:rPr>
          <w:rFonts w:ascii="Times New Roman" w:hAnsi="Times New Roman" w:cs="Times New Roman"/>
          <w:color w:val="000000" w:themeColor="text1"/>
          <w:sz w:val="28"/>
          <w:szCs w:val="28"/>
        </w:rPr>
        <w:t>скусственный интеллект</w:t>
      </w:r>
      <w:r w:rsidR="002446FD">
        <w:rPr>
          <w:rFonts w:ascii="Times New Roman" w:hAnsi="Times New Roman" w:cs="Times New Roman"/>
          <w:color w:val="000000" w:themeColor="text1"/>
          <w:sz w:val="28"/>
          <w:szCs w:val="28"/>
        </w:rPr>
        <w:t>», не объединенный с проектом «</w:t>
      </w:r>
      <w:r w:rsidR="002446FD" w:rsidRPr="00317B89">
        <w:rPr>
          <w:rFonts w:ascii="Times New Roman" w:hAnsi="Times New Roman" w:cs="Times New Roman"/>
          <w:color w:val="000000" w:themeColor="text1"/>
          <w:sz w:val="28"/>
          <w:szCs w:val="28"/>
        </w:rPr>
        <w:t>Цифровые технологии»</w:t>
      </w:r>
      <w:r w:rsidR="002446FD">
        <w:rPr>
          <w:rFonts w:ascii="Times New Roman" w:hAnsi="Times New Roman" w:cs="Times New Roman"/>
          <w:color w:val="000000" w:themeColor="text1"/>
          <w:sz w:val="28"/>
          <w:szCs w:val="28"/>
        </w:rPr>
        <w:t>.</w:t>
      </w:r>
    </w:p>
    <w:p w14:paraId="21A11C4B" w14:textId="77777777" w:rsidR="004C4C35" w:rsidRPr="004C4C35" w:rsidRDefault="004C4C35"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указанной дорожной карте </w:t>
      </w:r>
      <w:r w:rsidRPr="004C4C35">
        <w:rPr>
          <w:rFonts w:ascii="Times New Roman" w:hAnsi="Times New Roman" w:cs="Times New Roman"/>
          <w:sz w:val="28"/>
          <w:szCs w:val="28"/>
        </w:rPr>
        <w:t>развития СЦТ «Искусственный интеллект и нейротехнологии» были выделены семь субтехнологий СЦТ (суб-СЦТ):</w:t>
      </w:r>
    </w:p>
    <w:p w14:paraId="3CC73141" w14:textId="77777777" w:rsidR="004C4C35" w:rsidRPr="004C4C35" w:rsidRDefault="004C4C35"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4C4C35">
        <w:rPr>
          <w:rFonts w:ascii="Times New Roman" w:hAnsi="Times New Roman" w:cs="Times New Roman"/>
          <w:sz w:val="28"/>
          <w:szCs w:val="28"/>
        </w:rPr>
        <w:t>компьютерное зрение;</w:t>
      </w:r>
    </w:p>
    <w:p w14:paraId="40B95372" w14:textId="77777777" w:rsidR="004C4C35" w:rsidRPr="004C4C35" w:rsidRDefault="004C4C35"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4C4C35">
        <w:rPr>
          <w:rFonts w:ascii="Times New Roman" w:hAnsi="Times New Roman" w:cs="Times New Roman"/>
          <w:sz w:val="28"/>
          <w:szCs w:val="28"/>
        </w:rPr>
        <w:t>обработка естественного языка;</w:t>
      </w:r>
    </w:p>
    <w:p w14:paraId="20C3052C" w14:textId="77777777" w:rsidR="004C4C35" w:rsidRPr="004C4C35" w:rsidRDefault="004C4C35"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4C4C35">
        <w:rPr>
          <w:rFonts w:ascii="Times New Roman" w:hAnsi="Times New Roman" w:cs="Times New Roman"/>
          <w:sz w:val="28"/>
          <w:szCs w:val="28"/>
        </w:rPr>
        <w:t>распознавание и синтез речи;</w:t>
      </w:r>
    </w:p>
    <w:p w14:paraId="74AA2AC5" w14:textId="77777777" w:rsidR="004C4C35" w:rsidRPr="004C4C35" w:rsidRDefault="004C4C35"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4C4C35">
        <w:rPr>
          <w:rFonts w:ascii="Times New Roman" w:hAnsi="Times New Roman" w:cs="Times New Roman"/>
          <w:sz w:val="28"/>
          <w:szCs w:val="28"/>
        </w:rPr>
        <w:t>рекомендательные системы и интеллектуальные системы поддержки принятия решений;</w:t>
      </w:r>
    </w:p>
    <w:p w14:paraId="3F37B3D7" w14:textId="77777777" w:rsidR="004C4C35" w:rsidRPr="004C4C35" w:rsidRDefault="004C4C35"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4C4C35">
        <w:rPr>
          <w:rFonts w:ascii="Times New Roman" w:hAnsi="Times New Roman" w:cs="Times New Roman"/>
          <w:sz w:val="28"/>
          <w:szCs w:val="28"/>
        </w:rPr>
        <w:t>перспективные методы и технологии в ИИ;</w:t>
      </w:r>
    </w:p>
    <w:p w14:paraId="56FB04B6" w14:textId="77777777" w:rsidR="004C4C35" w:rsidRPr="004C4C35" w:rsidRDefault="004C4C35"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4C4C35">
        <w:rPr>
          <w:rFonts w:ascii="Times New Roman" w:hAnsi="Times New Roman" w:cs="Times New Roman"/>
          <w:sz w:val="28"/>
          <w:szCs w:val="28"/>
        </w:rPr>
        <w:t>нейропротезирование;</w:t>
      </w:r>
    </w:p>
    <w:p w14:paraId="76F0B080" w14:textId="77777777" w:rsidR="005F1CE3" w:rsidRDefault="004C4C35"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4C4C35">
        <w:rPr>
          <w:rFonts w:ascii="Times New Roman" w:hAnsi="Times New Roman" w:cs="Times New Roman"/>
          <w:sz w:val="28"/>
          <w:szCs w:val="28"/>
        </w:rPr>
        <w:t>нейроинтерфейсы, нейростимуляция и нейросенсинг.</w:t>
      </w:r>
    </w:p>
    <w:p w14:paraId="0AB01E68" w14:textId="77777777" w:rsidR="004C4C35" w:rsidRDefault="004C4C35"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контексте данного исследования первоочередно</w:t>
      </w:r>
      <w:r w:rsidR="00316C5A">
        <w:rPr>
          <w:rFonts w:ascii="Times New Roman" w:hAnsi="Times New Roman" w:cs="Times New Roman"/>
          <w:sz w:val="28"/>
          <w:szCs w:val="28"/>
        </w:rPr>
        <w:t>е</w:t>
      </w:r>
      <w:r>
        <w:rPr>
          <w:rFonts w:ascii="Times New Roman" w:hAnsi="Times New Roman" w:cs="Times New Roman"/>
          <w:sz w:val="28"/>
          <w:szCs w:val="28"/>
        </w:rPr>
        <w:t xml:space="preserve"> </w:t>
      </w:r>
      <w:r w:rsidR="00316C5A">
        <w:rPr>
          <w:rFonts w:ascii="Times New Roman" w:hAnsi="Times New Roman" w:cs="Times New Roman"/>
          <w:sz w:val="28"/>
          <w:szCs w:val="28"/>
        </w:rPr>
        <w:t>внимание</w:t>
      </w:r>
      <w:r>
        <w:rPr>
          <w:rFonts w:ascii="Times New Roman" w:hAnsi="Times New Roman" w:cs="Times New Roman"/>
          <w:sz w:val="28"/>
          <w:szCs w:val="28"/>
        </w:rPr>
        <w:t xml:space="preserve"> </w:t>
      </w:r>
      <w:r w:rsidR="00316C5A">
        <w:rPr>
          <w:rFonts w:ascii="Times New Roman" w:hAnsi="Times New Roman" w:cs="Times New Roman"/>
          <w:sz w:val="28"/>
          <w:szCs w:val="28"/>
        </w:rPr>
        <w:t>уделено</w:t>
      </w:r>
      <w:r>
        <w:rPr>
          <w:rFonts w:ascii="Times New Roman" w:hAnsi="Times New Roman" w:cs="Times New Roman"/>
          <w:sz w:val="28"/>
          <w:szCs w:val="28"/>
        </w:rPr>
        <w:t xml:space="preserve"> </w:t>
      </w:r>
      <w:r w:rsidRPr="004C4C35">
        <w:rPr>
          <w:rFonts w:ascii="Times New Roman" w:hAnsi="Times New Roman" w:cs="Times New Roman"/>
          <w:sz w:val="28"/>
          <w:szCs w:val="28"/>
        </w:rPr>
        <w:t>компьютерно</w:t>
      </w:r>
      <w:r w:rsidR="00316C5A">
        <w:rPr>
          <w:rFonts w:ascii="Times New Roman" w:hAnsi="Times New Roman" w:cs="Times New Roman"/>
          <w:sz w:val="28"/>
          <w:szCs w:val="28"/>
        </w:rPr>
        <w:t>му</w:t>
      </w:r>
      <w:r w:rsidRPr="004C4C35">
        <w:rPr>
          <w:rFonts w:ascii="Times New Roman" w:hAnsi="Times New Roman" w:cs="Times New Roman"/>
          <w:sz w:val="28"/>
          <w:szCs w:val="28"/>
        </w:rPr>
        <w:t xml:space="preserve"> зрени</w:t>
      </w:r>
      <w:r w:rsidR="00316C5A">
        <w:rPr>
          <w:rFonts w:ascii="Times New Roman" w:hAnsi="Times New Roman" w:cs="Times New Roman"/>
          <w:sz w:val="28"/>
          <w:szCs w:val="28"/>
        </w:rPr>
        <w:t>ю</w:t>
      </w:r>
      <w:r>
        <w:rPr>
          <w:rFonts w:ascii="Times New Roman" w:hAnsi="Times New Roman" w:cs="Times New Roman"/>
          <w:sz w:val="28"/>
          <w:szCs w:val="28"/>
        </w:rPr>
        <w:t xml:space="preserve">, </w:t>
      </w:r>
      <w:r w:rsidRPr="004C4C35">
        <w:rPr>
          <w:rFonts w:ascii="Times New Roman" w:hAnsi="Times New Roman" w:cs="Times New Roman"/>
          <w:sz w:val="28"/>
          <w:szCs w:val="28"/>
        </w:rPr>
        <w:t>рекомендательны</w:t>
      </w:r>
      <w:r w:rsidR="00316C5A">
        <w:rPr>
          <w:rFonts w:ascii="Times New Roman" w:hAnsi="Times New Roman" w:cs="Times New Roman"/>
          <w:sz w:val="28"/>
          <w:szCs w:val="28"/>
        </w:rPr>
        <w:t>м</w:t>
      </w:r>
      <w:r w:rsidRPr="004C4C35">
        <w:rPr>
          <w:rFonts w:ascii="Times New Roman" w:hAnsi="Times New Roman" w:cs="Times New Roman"/>
          <w:sz w:val="28"/>
          <w:szCs w:val="28"/>
        </w:rPr>
        <w:t xml:space="preserve"> систем</w:t>
      </w:r>
      <w:r w:rsidR="00316C5A">
        <w:rPr>
          <w:rFonts w:ascii="Times New Roman" w:hAnsi="Times New Roman" w:cs="Times New Roman"/>
          <w:sz w:val="28"/>
          <w:szCs w:val="28"/>
        </w:rPr>
        <w:t>ам</w:t>
      </w:r>
      <w:r w:rsidRPr="004C4C35">
        <w:rPr>
          <w:rFonts w:ascii="Times New Roman" w:hAnsi="Times New Roman" w:cs="Times New Roman"/>
          <w:sz w:val="28"/>
          <w:szCs w:val="28"/>
        </w:rPr>
        <w:t xml:space="preserve"> и интеллектуальны</w:t>
      </w:r>
      <w:r w:rsidR="00316C5A">
        <w:rPr>
          <w:rFonts w:ascii="Times New Roman" w:hAnsi="Times New Roman" w:cs="Times New Roman"/>
          <w:sz w:val="28"/>
          <w:szCs w:val="28"/>
        </w:rPr>
        <w:t>м</w:t>
      </w:r>
      <w:r w:rsidRPr="004C4C35">
        <w:rPr>
          <w:rFonts w:ascii="Times New Roman" w:hAnsi="Times New Roman" w:cs="Times New Roman"/>
          <w:sz w:val="28"/>
          <w:szCs w:val="28"/>
        </w:rPr>
        <w:t xml:space="preserve"> систем</w:t>
      </w:r>
      <w:r w:rsidR="00316C5A">
        <w:rPr>
          <w:rFonts w:ascii="Times New Roman" w:hAnsi="Times New Roman" w:cs="Times New Roman"/>
          <w:sz w:val="28"/>
          <w:szCs w:val="28"/>
        </w:rPr>
        <w:t>ам</w:t>
      </w:r>
      <w:r w:rsidRPr="004C4C35">
        <w:rPr>
          <w:rFonts w:ascii="Times New Roman" w:hAnsi="Times New Roman" w:cs="Times New Roman"/>
          <w:sz w:val="28"/>
          <w:szCs w:val="28"/>
        </w:rPr>
        <w:t xml:space="preserve"> поддержки принятия решений</w:t>
      </w:r>
      <w:r>
        <w:rPr>
          <w:rFonts w:ascii="Times New Roman" w:hAnsi="Times New Roman" w:cs="Times New Roman"/>
          <w:sz w:val="28"/>
          <w:szCs w:val="28"/>
        </w:rPr>
        <w:t xml:space="preserve">, а также </w:t>
      </w:r>
      <w:r w:rsidRPr="004C4C35">
        <w:rPr>
          <w:rFonts w:ascii="Times New Roman" w:hAnsi="Times New Roman" w:cs="Times New Roman"/>
          <w:sz w:val="28"/>
          <w:szCs w:val="28"/>
        </w:rPr>
        <w:t>перспективны</w:t>
      </w:r>
      <w:r w:rsidR="00316C5A">
        <w:rPr>
          <w:rFonts w:ascii="Times New Roman" w:hAnsi="Times New Roman" w:cs="Times New Roman"/>
          <w:sz w:val="28"/>
          <w:szCs w:val="28"/>
        </w:rPr>
        <w:t>м</w:t>
      </w:r>
      <w:r w:rsidRPr="004C4C35">
        <w:rPr>
          <w:rFonts w:ascii="Times New Roman" w:hAnsi="Times New Roman" w:cs="Times New Roman"/>
          <w:sz w:val="28"/>
          <w:szCs w:val="28"/>
        </w:rPr>
        <w:t xml:space="preserve"> метод</w:t>
      </w:r>
      <w:r w:rsidR="00316C5A">
        <w:rPr>
          <w:rFonts w:ascii="Times New Roman" w:hAnsi="Times New Roman" w:cs="Times New Roman"/>
          <w:sz w:val="28"/>
          <w:szCs w:val="28"/>
        </w:rPr>
        <w:t>ам</w:t>
      </w:r>
      <w:r w:rsidRPr="004C4C35">
        <w:rPr>
          <w:rFonts w:ascii="Times New Roman" w:hAnsi="Times New Roman" w:cs="Times New Roman"/>
          <w:sz w:val="28"/>
          <w:szCs w:val="28"/>
        </w:rPr>
        <w:t xml:space="preserve"> и технологи</w:t>
      </w:r>
      <w:r w:rsidR="00316C5A">
        <w:rPr>
          <w:rFonts w:ascii="Times New Roman" w:hAnsi="Times New Roman" w:cs="Times New Roman"/>
          <w:sz w:val="28"/>
          <w:szCs w:val="28"/>
        </w:rPr>
        <w:t>ям</w:t>
      </w:r>
      <w:r w:rsidRPr="004C4C35">
        <w:rPr>
          <w:rFonts w:ascii="Times New Roman" w:hAnsi="Times New Roman" w:cs="Times New Roman"/>
          <w:sz w:val="28"/>
          <w:szCs w:val="28"/>
        </w:rPr>
        <w:t xml:space="preserve"> в ИИ</w:t>
      </w:r>
      <w:r>
        <w:rPr>
          <w:rFonts w:ascii="Times New Roman" w:hAnsi="Times New Roman" w:cs="Times New Roman"/>
          <w:sz w:val="28"/>
          <w:szCs w:val="28"/>
        </w:rPr>
        <w:t>.</w:t>
      </w:r>
    </w:p>
    <w:p w14:paraId="218B31A8" w14:textId="77777777" w:rsidR="008B012C" w:rsidRDefault="008B012C" w:rsidP="004C4C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рассмотрены некоторые аспекты по данным субтехнологиям.</w:t>
      </w:r>
    </w:p>
    <w:p w14:paraId="73FCC482" w14:textId="77777777" w:rsidR="00900A54" w:rsidRDefault="00900A54" w:rsidP="004C4C35">
      <w:pPr>
        <w:spacing w:after="0" w:line="360" w:lineRule="auto"/>
        <w:ind w:firstLine="709"/>
        <w:jc w:val="both"/>
        <w:rPr>
          <w:rFonts w:ascii="Times New Roman" w:hAnsi="Times New Roman" w:cs="Times New Roman"/>
          <w:sz w:val="28"/>
          <w:szCs w:val="28"/>
        </w:rPr>
      </w:pPr>
    </w:p>
    <w:p w14:paraId="430B9E32" w14:textId="77777777" w:rsidR="00900A54" w:rsidRPr="00C9408B" w:rsidRDefault="00C9408B" w:rsidP="00C9408B">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10" w:name="_Toc50732709"/>
      <w:r w:rsidRPr="00C9408B">
        <w:rPr>
          <w:rFonts w:ascii="Times New Roman" w:hAnsi="Times New Roman" w:cs="Times New Roman"/>
          <w:i/>
          <w:color w:val="000000" w:themeColor="text1"/>
          <w:sz w:val="28"/>
          <w:szCs w:val="28"/>
        </w:rPr>
        <w:t>1</w:t>
      </w:r>
      <w:r>
        <w:rPr>
          <w:rFonts w:ascii="Times New Roman" w:hAnsi="Times New Roman" w:cs="Times New Roman"/>
          <w:i/>
          <w:color w:val="000000" w:themeColor="text1"/>
          <w:sz w:val="28"/>
          <w:szCs w:val="28"/>
        </w:rPr>
        <w:t xml:space="preserve">.1 </w:t>
      </w:r>
      <w:r w:rsidR="00900A54" w:rsidRPr="00C9408B">
        <w:rPr>
          <w:rFonts w:ascii="Times New Roman" w:hAnsi="Times New Roman" w:cs="Times New Roman"/>
          <w:i/>
          <w:color w:val="000000" w:themeColor="text1"/>
          <w:sz w:val="28"/>
          <w:szCs w:val="28"/>
        </w:rPr>
        <w:t>Краткое описание</w:t>
      </w:r>
      <w:r w:rsidR="00316C5A" w:rsidRPr="00C9408B">
        <w:rPr>
          <w:rFonts w:ascii="Times New Roman" w:hAnsi="Times New Roman" w:cs="Times New Roman"/>
          <w:i/>
          <w:color w:val="000000" w:themeColor="text1"/>
          <w:sz w:val="28"/>
          <w:szCs w:val="28"/>
        </w:rPr>
        <w:t xml:space="preserve"> технологий ИИ</w:t>
      </w:r>
      <w:r w:rsidR="00900A54" w:rsidRPr="00C9408B">
        <w:rPr>
          <w:rFonts w:ascii="Times New Roman" w:hAnsi="Times New Roman" w:cs="Times New Roman"/>
          <w:i/>
          <w:color w:val="000000" w:themeColor="text1"/>
          <w:sz w:val="28"/>
          <w:szCs w:val="28"/>
        </w:rPr>
        <w:t xml:space="preserve"> и характеристики</w:t>
      </w:r>
      <w:bookmarkEnd w:id="10"/>
    </w:p>
    <w:p w14:paraId="2FC0BE74" w14:textId="77777777" w:rsidR="0002092E" w:rsidRDefault="0002092E" w:rsidP="004C4C35">
      <w:pPr>
        <w:spacing w:after="0" w:line="360" w:lineRule="auto"/>
        <w:ind w:firstLine="709"/>
        <w:jc w:val="both"/>
        <w:rPr>
          <w:rFonts w:ascii="Times New Roman" w:hAnsi="Times New Roman" w:cs="Times New Roman"/>
          <w:sz w:val="28"/>
          <w:szCs w:val="28"/>
        </w:rPr>
      </w:pPr>
      <w:r w:rsidRPr="0002092E">
        <w:rPr>
          <w:rFonts w:ascii="Times New Roman" w:hAnsi="Times New Roman" w:cs="Times New Roman"/>
          <w:sz w:val="28"/>
          <w:szCs w:val="28"/>
        </w:rPr>
        <w:t xml:space="preserve">Компьютерное зрение </w:t>
      </w:r>
      <w:r>
        <w:rPr>
          <w:rFonts w:ascii="Times New Roman" w:hAnsi="Times New Roman" w:cs="Times New Roman"/>
          <w:sz w:val="28"/>
          <w:szCs w:val="28"/>
        </w:rPr>
        <w:t>–</w:t>
      </w:r>
      <w:r w:rsidRPr="0002092E">
        <w:rPr>
          <w:rFonts w:ascii="Times New Roman" w:hAnsi="Times New Roman" w:cs="Times New Roman"/>
          <w:sz w:val="28"/>
          <w:szCs w:val="28"/>
        </w:rPr>
        <w:t xml:space="preserve"> класс решений, которые находят, отслеживают и классифицируют объекты, а также синтезируют видео/изображения</w:t>
      </w:r>
      <w:r>
        <w:rPr>
          <w:rFonts w:ascii="Times New Roman" w:hAnsi="Times New Roman" w:cs="Times New Roman"/>
          <w:sz w:val="28"/>
          <w:szCs w:val="28"/>
        </w:rPr>
        <w:t>.</w:t>
      </w:r>
    </w:p>
    <w:p w14:paraId="10573D43" w14:textId="77777777" w:rsidR="0002092E" w:rsidRDefault="0002092E" w:rsidP="004C4C35">
      <w:pPr>
        <w:spacing w:after="0" w:line="360" w:lineRule="auto"/>
        <w:ind w:firstLine="709"/>
        <w:jc w:val="both"/>
        <w:rPr>
          <w:rFonts w:ascii="Times New Roman" w:hAnsi="Times New Roman" w:cs="Times New Roman"/>
          <w:sz w:val="28"/>
          <w:szCs w:val="28"/>
        </w:rPr>
      </w:pPr>
      <w:r w:rsidRPr="0002092E">
        <w:rPr>
          <w:rFonts w:ascii="Times New Roman" w:hAnsi="Times New Roman" w:cs="Times New Roman"/>
          <w:sz w:val="28"/>
          <w:szCs w:val="28"/>
        </w:rPr>
        <w:t xml:space="preserve">Рекомендательные системы и интеллектуальные системы поддержки принятия решений </w:t>
      </w:r>
      <w:r>
        <w:rPr>
          <w:rFonts w:ascii="Times New Roman" w:hAnsi="Times New Roman" w:cs="Times New Roman"/>
          <w:sz w:val="28"/>
          <w:szCs w:val="28"/>
        </w:rPr>
        <w:t>–</w:t>
      </w:r>
      <w:r w:rsidRPr="0002092E">
        <w:rPr>
          <w:rFonts w:ascii="Times New Roman" w:hAnsi="Times New Roman" w:cs="Times New Roman"/>
          <w:sz w:val="28"/>
          <w:szCs w:val="28"/>
        </w:rPr>
        <w:t xml:space="preserve"> класс решений, обеспечивающий выполнение процесса без участия человека, поддержку в выборе решений, а также предсказание объектов, которые будут интересны пользователю</w:t>
      </w:r>
      <w:r>
        <w:rPr>
          <w:rFonts w:ascii="Times New Roman" w:hAnsi="Times New Roman" w:cs="Times New Roman"/>
          <w:sz w:val="28"/>
          <w:szCs w:val="28"/>
        </w:rPr>
        <w:t>.</w:t>
      </w:r>
    </w:p>
    <w:p w14:paraId="7DD5F400" w14:textId="77777777" w:rsidR="0002092E" w:rsidRDefault="0002092E" w:rsidP="004C4C35">
      <w:pPr>
        <w:spacing w:after="0" w:line="360" w:lineRule="auto"/>
        <w:ind w:firstLine="709"/>
        <w:jc w:val="both"/>
        <w:rPr>
          <w:rFonts w:ascii="Times New Roman" w:hAnsi="Times New Roman" w:cs="Times New Roman"/>
          <w:sz w:val="28"/>
          <w:szCs w:val="28"/>
        </w:rPr>
      </w:pPr>
      <w:r w:rsidRPr="0002092E">
        <w:rPr>
          <w:rFonts w:ascii="Times New Roman" w:hAnsi="Times New Roman" w:cs="Times New Roman"/>
          <w:sz w:val="28"/>
          <w:szCs w:val="28"/>
        </w:rPr>
        <w:t xml:space="preserve">Перспективные методы и технологии в ИИ </w:t>
      </w:r>
      <w:r>
        <w:rPr>
          <w:rFonts w:ascii="Times New Roman" w:hAnsi="Times New Roman" w:cs="Times New Roman"/>
          <w:sz w:val="28"/>
          <w:szCs w:val="28"/>
        </w:rPr>
        <w:t>–</w:t>
      </w:r>
      <w:r w:rsidRPr="0002092E">
        <w:rPr>
          <w:rFonts w:ascii="Times New Roman" w:hAnsi="Times New Roman" w:cs="Times New Roman"/>
          <w:sz w:val="28"/>
          <w:szCs w:val="28"/>
        </w:rPr>
        <w:t xml:space="preserve"> методы и технологии, развитие которых влияет на все текущие суб</w:t>
      </w:r>
      <w:r w:rsidR="00316C5A">
        <w:rPr>
          <w:rFonts w:ascii="Times New Roman" w:hAnsi="Times New Roman" w:cs="Times New Roman"/>
          <w:sz w:val="28"/>
          <w:szCs w:val="28"/>
        </w:rPr>
        <w:t xml:space="preserve">технологии </w:t>
      </w:r>
      <w:r w:rsidRPr="0002092E">
        <w:rPr>
          <w:rFonts w:ascii="Times New Roman" w:hAnsi="Times New Roman" w:cs="Times New Roman"/>
          <w:sz w:val="28"/>
          <w:szCs w:val="28"/>
        </w:rPr>
        <w:t xml:space="preserve">СЦТ, а также на создание новых </w:t>
      </w:r>
      <w:r w:rsidR="00316C5A">
        <w:rPr>
          <w:rFonts w:ascii="Times New Roman" w:hAnsi="Times New Roman" w:cs="Times New Roman"/>
          <w:sz w:val="28"/>
          <w:szCs w:val="28"/>
        </w:rPr>
        <w:t xml:space="preserve">субтехнологий </w:t>
      </w:r>
      <w:r w:rsidRPr="0002092E">
        <w:rPr>
          <w:rFonts w:ascii="Times New Roman" w:hAnsi="Times New Roman" w:cs="Times New Roman"/>
          <w:sz w:val="28"/>
          <w:szCs w:val="28"/>
        </w:rPr>
        <w:t>СЦТ в области ИИ</w:t>
      </w:r>
      <w:r>
        <w:rPr>
          <w:rFonts w:ascii="Times New Roman" w:hAnsi="Times New Roman" w:cs="Times New Roman"/>
          <w:sz w:val="28"/>
          <w:szCs w:val="28"/>
        </w:rPr>
        <w:t xml:space="preserve"> (в том числе н</w:t>
      </w:r>
      <w:r w:rsidRPr="0002092E">
        <w:rPr>
          <w:rFonts w:ascii="Times New Roman" w:hAnsi="Times New Roman" w:cs="Times New Roman"/>
          <w:sz w:val="28"/>
          <w:szCs w:val="28"/>
        </w:rPr>
        <w:t>овые архитектуры нейросетей и классы математических моделей для машинного обучения</w:t>
      </w:r>
      <w:r>
        <w:rPr>
          <w:rFonts w:ascii="Times New Roman" w:hAnsi="Times New Roman" w:cs="Times New Roman"/>
          <w:sz w:val="28"/>
          <w:szCs w:val="28"/>
        </w:rPr>
        <w:t xml:space="preserve"> и т.д.)</w:t>
      </w:r>
      <w:r w:rsidRPr="0002092E">
        <w:rPr>
          <w:rFonts w:ascii="Times New Roman" w:hAnsi="Times New Roman" w:cs="Times New Roman"/>
          <w:sz w:val="28"/>
          <w:szCs w:val="28"/>
        </w:rPr>
        <w:t xml:space="preserve">. </w:t>
      </w:r>
    </w:p>
    <w:p w14:paraId="13FE9AD7" w14:textId="77777777" w:rsidR="0002092E" w:rsidRDefault="0002092E" w:rsidP="004C4C35">
      <w:pPr>
        <w:spacing w:after="0" w:line="360" w:lineRule="auto"/>
        <w:ind w:firstLine="709"/>
        <w:jc w:val="both"/>
        <w:rPr>
          <w:rFonts w:ascii="Times New Roman" w:hAnsi="Times New Roman" w:cs="Times New Roman"/>
          <w:sz w:val="28"/>
          <w:szCs w:val="28"/>
        </w:rPr>
      </w:pPr>
    </w:p>
    <w:p w14:paraId="2986E0E1" w14:textId="626B2423" w:rsidR="0002092E" w:rsidRDefault="0002092E" w:rsidP="00D4243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w:t>
      </w:r>
      <w:r w:rsidR="006260E0">
        <w:rPr>
          <w:rFonts w:ascii="Times New Roman" w:hAnsi="Times New Roman" w:cs="Times New Roman"/>
          <w:sz w:val="28"/>
          <w:szCs w:val="28"/>
        </w:rPr>
        <w:t xml:space="preserve"> 1</w:t>
      </w:r>
      <w:r>
        <w:rPr>
          <w:rFonts w:ascii="Times New Roman" w:hAnsi="Times New Roman" w:cs="Times New Roman"/>
          <w:sz w:val="28"/>
          <w:szCs w:val="28"/>
        </w:rPr>
        <w:t>. Уровень готовности технологий</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6"/>
        <w:gridCol w:w="992"/>
        <w:gridCol w:w="5386"/>
      </w:tblGrid>
      <w:tr w:rsidR="0002092E" w:rsidRPr="0002092E" w14:paraId="635B2C94" w14:textId="77777777" w:rsidTr="00D4243B">
        <w:trPr>
          <w:trHeight w:val="619"/>
        </w:trPr>
        <w:tc>
          <w:tcPr>
            <w:tcW w:w="3936" w:type="dxa"/>
            <w:vAlign w:val="center"/>
          </w:tcPr>
          <w:p w14:paraId="366DE91C" w14:textId="77777777" w:rsidR="0002092E" w:rsidRPr="0002092E" w:rsidRDefault="0002092E" w:rsidP="0002092E">
            <w:pPr>
              <w:autoSpaceDE w:val="0"/>
              <w:autoSpaceDN w:val="0"/>
              <w:adjustRightInd w:val="0"/>
              <w:spacing w:after="0" w:line="240" w:lineRule="auto"/>
              <w:jc w:val="center"/>
              <w:rPr>
                <w:rFonts w:ascii="Times New Roman" w:hAnsi="Times New Roman" w:cs="Times New Roman"/>
                <w:b/>
                <w:color w:val="000000"/>
                <w:sz w:val="28"/>
                <w:szCs w:val="28"/>
              </w:rPr>
            </w:pPr>
            <w:r w:rsidRPr="0002092E">
              <w:rPr>
                <w:rFonts w:ascii="Times New Roman" w:hAnsi="Times New Roman" w:cs="Times New Roman"/>
                <w:b/>
                <w:color w:val="000000"/>
                <w:sz w:val="28"/>
                <w:szCs w:val="28"/>
              </w:rPr>
              <w:t>Субтехнология</w:t>
            </w:r>
          </w:p>
        </w:tc>
        <w:tc>
          <w:tcPr>
            <w:tcW w:w="992" w:type="dxa"/>
            <w:vAlign w:val="center"/>
          </w:tcPr>
          <w:p w14:paraId="3194BB0D" w14:textId="77777777" w:rsidR="0002092E" w:rsidRPr="0002092E" w:rsidRDefault="0002092E" w:rsidP="0002092E">
            <w:pPr>
              <w:autoSpaceDE w:val="0"/>
              <w:autoSpaceDN w:val="0"/>
              <w:adjustRightInd w:val="0"/>
              <w:spacing w:after="0" w:line="240" w:lineRule="auto"/>
              <w:jc w:val="center"/>
              <w:rPr>
                <w:rFonts w:ascii="Times New Roman" w:hAnsi="Times New Roman" w:cs="Times New Roman"/>
                <w:b/>
                <w:color w:val="000000"/>
                <w:sz w:val="28"/>
                <w:szCs w:val="28"/>
              </w:rPr>
            </w:pPr>
            <w:r w:rsidRPr="0002092E">
              <w:rPr>
                <w:rFonts w:ascii="Times New Roman" w:hAnsi="Times New Roman" w:cs="Times New Roman"/>
                <w:b/>
                <w:color w:val="000000"/>
                <w:sz w:val="28"/>
                <w:szCs w:val="28"/>
              </w:rPr>
              <w:t>УГТ</w:t>
            </w:r>
          </w:p>
        </w:tc>
        <w:tc>
          <w:tcPr>
            <w:tcW w:w="5386" w:type="dxa"/>
            <w:vAlign w:val="center"/>
          </w:tcPr>
          <w:p w14:paraId="31D8C06F" w14:textId="77777777" w:rsidR="0002092E" w:rsidRPr="0002092E" w:rsidRDefault="0002092E" w:rsidP="0002092E">
            <w:pPr>
              <w:autoSpaceDE w:val="0"/>
              <w:autoSpaceDN w:val="0"/>
              <w:adjustRightInd w:val="0"/>
              <w:spacing w:after="0" w:line="240" w:lineRule="auto"/>
              <w:jc w:val="center"/>
              <w:rPr>
                <w:rFonts w:ascii="Times New Roman" w:hAnsi="Times New Roman" w:cs="Times New Roman"/>
                <w:b/>
                <w:color w:val="000000"/>
                <w:sz w:val="28"/>
                <w:szCs w:val="28"/>
              </w:rPr>
            </w:pPr>
            <w:r w:rsidRPr="0002092E">
              <w:rPr>
                <w:rFonts w:ascii="Times New Roman" w:hAnsi="Times New Roman" w:cs="Times New Roman"/>
                <w:b/>
                <w:color w:val="000000"/>
                <w:sz w:val="28"/>
                <w:szCs w:val="28"/>
              </w:rPr>
              <w:t>Сопоставление с мировым уровнем</w:t>
            </w:r>
          </w:p>
        </w:tc>
      </w:tr>
      <w:tr w:rsidR="0002092E" w:rsidRPr="0002092E" w14:paraId="1A96563D" w14:textId="77777777" w:rsidTr="00A72C46">
        <w:trPr>
          <w:trHeight w:val="205"/>
        </w:trPr>
        <w:tc>
          <w:tcPr>
            <w:tcW w:w="3936" w:type="dxa"/>
            <w:vAlign w:val="center"/>
          </w:tcPr>
          <w:p w14:paraId="3BCA03D4" w14:textId="77777777" w:rsidR="0002092E" w:rsidRPr="0002092E" w:rsidRDefault="0002092E" w:rsidP="0002092E">
            <w:pPr>
              <w:autoSpaceDE w:val="0"/>
              <w:autoSpaceDN w:val="0"/>
              <w:adjustRightInd w:val="0"/>
              <w:spacing w:after="0" w:line="240" w:lineRule="auto"/>
              <w:rPr>
                <w:rFonts w:ascii="Times New Roman" w:hAnsi="Times New Roman" w:cs="Times New Roman"/>
                <w:color w:val="000000"/>
                <w:sz w:val="28"/>
                <w:szCs w:val="28"/>
              </w:rPr>
            </w:pPr>
            <w:r w:rsidRPr="0002092E">
              <w:rPr>
                <w:rFonts w:ascii="Times New Roman" w:hAnsi="Times New Roman" w:cs="Times New Roman"/>
                <w:color w:val="000000"/>
                <w:sz w:val="28"/>
                <w:szCs w:val="28"/>
              </w:rPr>
              <w:t xml:space="preserve">Компьютерное зрение </w:t>
            </w:r>
          </w:p>
        </w:tc>
        <w:tc>
          <w:tcPr>
            <w:tcW w:w="992" w:type="dxa"/>
            <w:vAlign w:val="center"/>
          </w:tcPr>
          <w:p w14:paraId="5001C298" w14:textId="77777777" w:rsidR="0002092E" w:rsidRPr="0002092E" w:rsidRDefault="0002092E" w:rsidP="0002092E">
            <w:pPr>
              <w:autoSpaceDE w:val="0"/>
              <w:autoSpaceDN w:val="0"/>
              <w:adjustRightInd w:val="0"/>
              <w:spacing w:after="0" w:line="240" w:lineRule="auto"/>
              <w:jc w:val="center"/>
              <w:rPr>
                <w:rFonts w:ascii="Times New Roman" w:hAnsi="Times New Roman" w:cs="Times New Roman"/>
                <w:color w:val="000000"/>
                <w:sz w:val="28"/>
                <w:szCs w:val="28"/>
              </w:rPr>
            </w:pPr>
            <w:r w:rsidRPr="0002092E">
              <w:rPr>
                <w:rFonts w:ascii="Times New Roman" w:hAnsi="Times New Roman" w:cs="Times New Roman"/>
                <w:color w:val="000000"/>
                <w:sz w:val="28"/>
                <w:szCs w:val="28"/>
              </w:rPr>
              <w:t>6</w:t>
            </w:r>
          </w:p>
        </w:tc>
        <w:tc>
          <w:tcPr>
            <w:tcW w:w="5386" w:type="dxa"/>
            <w:vAlign w:val="center"/>
          </w:tcPr>
          <w:p w14:paraId="6E930E3E" w14:textId="77777777" w:rsidR="0002092E" w:rsidRPr="0002092E" w:rsidRDefault="0002092E" w:rsidP="0002092E">
            <w:pPr>
              <w:autoSpaceDE w:val="0"/>
              <w:autoSpaceDN w:val="0"/>
              <w:adjustRightInd w:val="0"/>
              <w:spacing w:after="0" w:line="240" w:lineRule="auto"/>
              <w:rPr>
                <w:rFonts w:ascii="Times New Roman" w:hAnsi="Times New Roman" w:cs="Times New Roman"/>
                <w:color w:val="000000"/>
                <w:sz w:val="28"/>
                <w:szCs w:val="28"/>
              </w:rPr>
            </w:pPr>
            <w:r w:rsidRPr="0002092E">
              <w:rPr>
                <w:rFonts w:ascii="Times New Roman" w:hAnsi="Times New Roman" w:cs="Times New Roman"/>
                <w:color w:val="000000"/>
                <w:sz w:val="28"/>
                <w:szCs w:val="28"/>
              </w:rPr>
              <w:t xml:space="preserve">УГТ по ряду технологических решений в России достигает 6, что соответствует мировому уровню </w:t>
            </w:r>
          </w:p>
        </w:tc>
      </w:tr>
      <w:tr w:rsidR="0002092E" w:rsidRPr="0002092E" w14:paraId="1D9AA518" w14:textId="77777777" w:rsidTr="00A72C46">
        <w:trPr>
          <w:trHeight w:val="320"/>
        </w:trPr>
        <w:tc>
          <w:tcPr>
            <w:tcW w:w="3936" w:type="dxa"/>
            <w:vAlign w:val="center"/>
          </w:tcPr>
          <w:p w14:paraId="1477236D" w14:textId="77777777" w:rsidR="0002092E" w:rsidRPr="0002092E" w:rsidRDefault="0002092E" w:rsidP="0002092E">
            <w:pPr>
              <w:autoSpaceDE w:val="0"/>
              <w:autoSpaceDN w:val="0"/>
              <w:adjustRightInd w:val="0"/>
              <w:spacing w:after="0" w:line="240" w:lineRule="auto"/>
              <w:rPr>
                <w:rFonts w:ascii="Times New Roman" w:hAnsi="Times New Roman" w:cs="Times New Roman"/>
                <w:color w:val="000000"/>
                <w:sz w:val="28"/>
                <w:szCs w:val="28"/>
              </w:rPr>
            </w:pPr>
            <w:r w:rsidRPr="0002092E">
              <w:rPr>
                <w:rFonts w:ascii="Times New Roman" w:hAnsi="Times New Roman" w:cs="Times New Roman"/>
                <w:color w:val="000000"/>
                <w:sz w:val="28"/>
                <w:szCs w:val="28"/>
              </w:rPr>
              <w:t xml:space="preserve">Рекомендательные системы и интеллектуальные системы поддержки принятия решений </w:t>
            </w:r>
          </w:p>
        </w:tc>
        <w:tc>
          <w:tcPr>
            <w:tcW w:w="992" w:type="dxa"/>
            <w:vAlign w:val="center"/>
          </w:tcPr>
          <w:p w14:paraId="3996C817" w14:textId="77777777" w:rsidR="0002092E" w:rsidRPr="0002092E" w:rsidRDefault="0002092E" w:rsidP="0002092E">
            <w:pPr>
              <w:autoSpaceDE w:val="0"/>
              <w:autoSpaceDN w:val="0"/>
              <w:adjustRightInd w:val="0"/>
              <w:spacing w:after="0" w:line="240" w:lineRule="auto"/>
              <w:jc w:val="center"/>
              <w:rPr>
                <w:rFonts w:ascii="Times New Roman" w:hAnsi="Times New Roman" w:cs="Times New Roman"/>
                <w:color w:val="000000"/>
                <w:sz w:val="28"/>
                <w:szCs w:val="28"/>
              </w:rPr>
            </w:pPr>
            <w:r w:rsidRPr="0002092E">
              <w:rPr>
                <w:rFonts w:ascii="Times New Roman" w:hAnsi="Times New Roman" w:cs="Times New Roman"/>
                <w:color w:val="000000"/>
                <w:sz w:val="28"/>
                <w:szCs w:val="28"/>
              </w:rPr>
              <w:t>7</w:t>
            </w:r>
          </w:p>
        </w:tc>
        <w:tc>
          <w:tcPr>
            <w:tcW w:w="5386" w:type="dxa"/>
            <w:vAlign w:val="center"/>
          </w:tcPr>
          <w:p w14:paraId="6886FCBC" w14:textId="77777777" w:rsidR="0002092E" w:rsidRPr="0002092E" w:rsidRDefault="0002092E" w:rsidP="007C6BF2">
            <w:pPr>
              <w:autoSpaceDE w:val="0"/>
              <w:autoSpaceDN w:val="0"/>
              <w:adjustRightInd w:val="0"/>
              <w:spacing w:after="0" w:line="240" w:lineRule="auto"/>
              <w:rPr>
                <w:rFonts w:ascii="Times New Roman" w:hAnsi="Times New Roman" w:cs="Times New Roman"/>
                <w:color w:val="000000"/>
                <w:sz w:val="28"/>
                <w:szCs w:val="28"/>
              </w:rPr>
            </w:pPr>
            <w:r w:rsidRPr="0002092E">
              <w:rPr>
                <w:rFonts w:ascii="Times New Roman" w:hAnsi="Times New Roman" w:cs="Times New Roman"/>
                <w:color w:val="000000"/>
                <w:sz w:val="28"/>
                <w:szCs w:val="28"/>
              </w:rPr>
              <w:t xml:space="preserve">УГТ по ряду технологических решений в России достигает </w:t>
            </w:r>
            <w:r w:rsidR="007C6BF2">
              <w:rPr>
                <w:rFonts w:ascii="Times New Roman" w:hAnsi="Times New Roman" w:cs="Times New Roman"/>
                <w:color w:val="000000"/>
                <w:sz w:val="28"/>
                <w:szCs w:val="28"/>
              </w:rPr>
              <w:t>7</w:t>
            </w:r>
            <w:r w:rsidRPr="0002092E">
              <w:rPr>
                <w:rFonts w:ascii="Times New Roman" w:hAnsi="Times New Roman" w:cs="Times New Roman"/>
                <w:color w:val="000000"/>
                <w:sz w:val="28"/>
                <w:szCs w:val="28"/>
              </w:rPr>
              <w:t xml:space="preserve">, что соответствует мировому уровню </w:t>
            </w:r>
          </w:p>
        </w:tc>
      </w:tr>
      <w:tr w:rsidR="0002092E" w:rsidRPr="0002092E" w14:paraId="27268AA1" w14:textId="77777777" w:rsidTr="00A72C46">
        <w:trPr>
          <w:trHeight w:val="205"/>
        </w:trPr>
        <w:tc>
          <w:tcPr>
            <w:tcW w:w="3936" w:type="dxa"/>
            <w:vAlign w:val="center"/>
          </w:tcPr>
          <w:p w14:paraId="50BC59AB" w14:textId="77777777" w:rsidR="0002092E" w:rsidRPr="0002092E" w:rsidRDefault="0002092E" w:rsidP="0002092E">
            <w:pPr>
              <w:autoSpaceDE w:val="0"/>
              <w:autoSpaceDN w:val="0"/>
              <w:adjustRightInd w:val="0"/>
              <w:spacing w:after="0" w:line="240" w:lineRule="auto"/>
              <w:rPr>
                <w:rFonts w:ascii="Times New Roman" w:hAnsi="Times New Roman" w:cs="Times New Roman"/>
                <w:color w:val="000000"/>
                <w:sz w:val="28"/>
                <w:szCs w:val="28"/>
              </w:rPr>
            </w:pPr>
            <w:r w:rsidRPr="0002092E">
              <w:rPr>
                <w:rFonts w:ascii="Times New Roman" w:hAnsi="Times New Roman" w:cs="Times New Roman"/>
                <w:color w:val="000000"/>
                <w:sz w:val="28"/>
                <w:szCs w:val="28"/>
              </w:rPr>
              <w:t xml:space="preserve">Перспективные методы и технологии в ИИ </w:t>
            </w:r>
          </w:p>
        </w:tc>
        <w:tc>
          <w:tcPr>
            <w:tcW w:w="992" w:type="dxa"/>
            <w:vAlign w:val="center"/>
          </w:tcPr>
          <w:p w14:paraId="64C8C7B1" w14:textId="77777777" w:rsidR="0002092E" w:rsidRPr="0002092E" w:rsidRDefault="0002092E" w:rsidP="0002092E">
            <w:pPr>
              <w:autoSpaceDE w:val="0"/>
              <w:autoSpaceDN w:val="0"/>
              <w:adjustRightInd w:val="0"/>
              <w:spacing w:after="0" w:line="240" w:lineRule="auto"/>
              <w:jc w:val="center"/>
              <w:rPr>
                <w:rFonts w:ascii="Times New Roman" w:hAnsi="Times New Roman" w:cs="Times New Roman"/>
                <w:color w:val="000000"/>
                <w:sz w:val="28"/>
                <w:szCs w:val="28"/>
              </w:rPr>
            </w:pPr>
            <w:r w:rsidRPr="0002092E">
              <w:rPr>
                <w:rFonts w:ascii="Times New Roman" w:hAnsi="Times New Roman" w:cs="Times New Roman"/>
                <w:color w:val="000000"/>
                <w:sz w:val="28"/>
                <w:szCs w:val="28"/>
              </w:rPr>
              <w:t>2</w:t>
            </w:r>
          </w:p>
        </w:tc>
        <w:tc>
          <w:tcPr>
            <w:tcW w:w="5386" w:type="dxa"/>
            <w:vAlign w:val="center"/>
          </w:tcPr>
          <w:p w14:paraId="05A1B196" w14:textId="77777777" w:rsidR="0002092E" w:rsidRPr="0002092E" w:rsidRDefault="0002092E" w:rsidP="0002092E">
            <w:pPr>
              <w:autoSpaceDE w:val="0"/>
              <w:autoSpaceDN w:val="0"/>
              <w:adjustRightInd w:val="0"/>
              <w:spacing w:after="0" w:line="240" w:lineRule="auto"/>
              <w:rPr>
                <w:rFonts w:ascii="Times New Roman" w:hAnsi="Times New Roman" w:cs="Times New Roman"/>
                <w:color w:val="000000"/>
                <w:sz w:val="28"/>
                <w:szCs w:val="28"/>
              </w:rPr>
            </w:pPr>
            <w:r w:rsidRPr="0002092E">
              <w:rPr>
                <w:rFonts w:ascii="Times New Roman" w:hAnsi="Times New Roman" w:cs="Times New Roman"/>
                <w:color w:val="000000"/>
                <w:sz w:val="28"/>
                <w:szCs w:val="28"/>
              </w:rPr>
              <w:t xml:space="preserve">УГТ по ряду технологических решений в России достигает 2, что соответствует мировому уровню </w:t>
            </w:r>
          </w:p>
        </w:tc>
      </w:tr>
    </w:tbl>
    <w:p w14:paraId="0CA112BD" w14:textId="77777777" w:rsidR="00D4243B" w:rsidRDefault="00D4243B" w:rsidP="00757566">
      <w:pPr>
        <w:spacing w:after="0" w:line="360" w:lineRule="auto"/>
        <w:ind w:firstLine="709"/>
        <w:jc w:val="both"/>
        <w:rPr>
          <w:rFonts w:ascii="Times New Roman" w:hAnsi="Times New Roman" w:cs="Times New Roman"/>
          <w:sz w:val="28"/>
          <w:szCs w:val="28"/>
        </w:rPr>
      </w:pPr>
    </w:p>
    <w:p w14:paraId="1A58A4BE" w14:textId="77777777" w:rsidR="00B84062" w:rsidRDefault="000549E8"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Уровни готовности технологий в соответствии с ГОСТ </w:t>
      </w:r>
      <w:r w:rsidRPr="000549E8">
        <w:rPr>
          <w:rFonts w:ascii="Times New Roman" w:hAnsi="Times New Roman" w:cs="Times New Roman"/>
          <w:sz w:val="28"/>
          <w:szCs w:val="28"/>
        </w:rPr>
        <w:t>Р 57194.1-2016</w:t>
      </w:r>
      <w:r>
        <w:rPr>
          <w:rFonts w:ascii="Times New Roman" w:hAnsi="Times New Roman" w:cs="Times New Roman"/>
          <w:sz w:val="28"/>
          <w:szCs w:val="28"/>
        </w:rPr>
        <w:t xml:space="preserve"> Трансфер технологий:</w:t>
      </w:r>
    </w:p>
    <w:p w14:paraId="55B4DCD2" w14:textId="77777777" w:rsidR="000549E8" w:rsidRDefault="007C6BF2" w:rsidP="000549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549E8" w:rsidRPr="000549E8">
        <w:rPr>
          <w:rFonts w:ascii="Times New Roman" w:hAnsi="Times New Roman" w:cs="Times New Roman"/>
          <w:sz w:val="28"/>
          <w:szCs w:val="28"/>
        </w:rPr>
        <w:t>УГТ2. Сформулированы технологическая концепция</w:t>
      </w:r>
      <w:r w:rsidR="000549E8">
        <w:rPr>
          <w:rFonts w:ascii="Times New Roman" w:hAnsi="Times New Roman" w:cs="Times New Roman"/>
          <w:sz w:val="28"/>
          <w:szCs w:val="28"/>
        </w:rPr>
        <w:t xml:space="preserve"> </w:t>
      </w:r>
      <w:r w:rsidR="000549E8" w:rsidRPr="000549E8">
        <w:rPr>
          <w:rFonts w:ascii="Times New Roman" w:hAnsi="Times New Roman" w:cs="Times New Roman"/>
          <w:sz w:val="28"/>
          <w:szCs w:val="28"/>
        </w:rPr>
        <w:t>и/или возможные применения возможных концепций</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для перспективных объектов. Обоснованы</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необходимость и возможность создания новой</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технологии или технического решения, в которых</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используются физические эффекты и явления,</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подтвердившие уровень УГТ1. Подтверждена</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обоснованность концепции, технического решения,</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доказана эффективность использования идеи</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(технологии) в решении прикладных задач на базе</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предварительной проработки на уровне расчетных</w:t>
      </w:r>
      <w:r>
        <w:rPr>
          <w:rFonts w:ascii="Times New Roman" w:hAnsi="Times New Roman" w:cs="Times New Roman"/>
          <w:sz w:val="28"/>
          <w:szCs w:val="28"/>
        </w:rPr>
        <w:t xml:space="preserve"> </w:t>
      </w:r>
      <w:r w:rsidR="000549E8" w:rsidRPr="000549E8">
        <w:rPr>
          <w:rFonts w:ascii="Times New Roman" w:hAnsi="Times New Roman" w:cs="Times New Roman"/>
          <w:sz w:val="28"/>
          <w:szCs w:val="28"/>
        </w:rPr>
        <w:t>исследований и моделирования.</w:t>
      </w:r>
    </w:p>
    <w:p w14:paraId="16884F4A" w14:textId="77777777" w:rsidR="007C6BF2" w:rsidRPr="007C6BF2" w:rsidRDefault="007C6BF2" w:rsidP="007C6BF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C6BF2">
        <w:rPr>
          <w:rFonts w:ascii="Times New Roman" w:hAnsi="Times New Roman" w:cs="Times New Roman"/>
          <w:sz w:val="28"/>
          <w:szCs w:val="28"/>
        </w:rPr>
        <w:t>УГТ6. Модель или прототип системы/подсистемы</w:t>
      </w:r>
      <w:r>
        <w:rPr>
          <w:rFonts w:ascii="Times New Roman" w:hAnsi="Times New Roman" w:cs="Times New Roman"/>
          <w:sz w:val="28"/>
          <w:szCs w:val="28"/>
        </w:rPr>
        <w:t xml:space="preserve"> </w:t>
      </w:r>
      <w:r w:rsidRPr="007C6BF2">
        <w:rPr>
          <w:rFonts w:ascii="Times New Roman" w:hAnsi="Times New Roman" w:cs="Times New Roman"/>
          <w:sz w:val="28"/>
          <w:szCs w:val="28"/>
        </w:rPr>
        <w:t>продемонстрированы в условиях, близких к</w:t>
      </w:r>
      <w:r>
        <w:rPr>
          <w:rFonts w:ascii="Times New Roman" w:hAnsi="Times New Roman" w:cs="Times New Roman"/>
          <w:sz w:val="28"/>
          <w:szCs w:val="28"/>
        </w:rPr>
        <w:t xml:space="preserve"> </w:t>
      </w:r>
      <w:r w:rsidRPr="007C6BF2">
        <w:rPr>
          <w:rFonts w:ascii="Times New Roman" w:hAnsi="Times New Roman" w:cs="Times New Roman"/>
          <w:sz w:val="28"/>
          <w:szCs w:val="28"/>
        </w:rPr>
        <w:t>реальным. Прототип системы/подсистемы содержит</w:t>
      </w:r>
      <w:r>
        <w:rPr>
          <w:rFonts w:ascii="Times New Roman" w:hAnsi="Times New Roman" w:cs="Times New Roman"/>
          <w:sz w:val="28"/>
          <w:szCs w:val="28"/>
        </w:rPr>
        <w:t xml:space="preserve"> </w:t>
      </w:r>
      <w:r w:rsidRPr="007C6BF2">
        <w:rPr>
          <w:rFonts w:ascii="Times New Roman" w:hAnsi="Times New Roman" w:cs="Times New Roman"/>
          <w:sz w:val="28"/>
          <w:szCs w:val="28"/>
        </w:rPr>
        <w:t>все детали разрабатываемых устройств. Доказаны</w:t>
      </w:r>
      <w:r>
        <w:rPr>
          <w:rFonts w:ascii="Times New Roman" w:hAnsi="Times New Roman" w:cs="Times New Roman"/>
          <w:sz w:val="28"/>
          <w:szCs w:val="28"/>
        </w:rPr>
        <w:t xml:space="preserve"> </w:t>
      </w:r>
      <w:r w:rsidRPr="007C6BF2">
        <w:rPr>
          <w:rFonts w:ascii="Times New Roman" w:hAnsi="Times New Roman" w:cs="Times New Roman"/>
          <w:sz w:val="28"/>
          <w:szCs w:val="28"/>
        </w:rPr>
        <w:t>реализуемость и эффективность технологий в</w:t>
      </w:r>
      <w:r>
        <w:rPr>
          <w:rFonts w:ascii="Times New Roman" w:hAnsi="Times New Roman" w:cs="Times New Roman"/>
          <w:sz w:val="28"/>
          <w:szCs w:val="28"/>
        </w:rPr>
        <w:t xml:space="preserve"> </w:t>
      </w:r>
      <w:r w:rsidRPr="007C6BF2">
        <w:rPr>
          <w:rFonts w:ascii="Times New Roman" w:hAnsi="Times New Roman" w:cs="Times New Roman"/>
          <w:sz w:val="28"/>
          <w:szCs w:val="28"/>
        </w:rPr>
        <w:t>натурных или близких к натурным условиях и</w:t>
      </w:r>
      <w:r>
        <w:rPr>
          <w:rFonts w:ascii="Times New Roman" w:hAnsi="Times New Roman" w:cs="Times New Roman"/>
          <w:sz w:val="28"/>
          <w:szCs w:val="28"/>
        </w:rPr>
        <w:t xml:space="preserve"> </w:t>
      </w:r>
      <w:r w:rsidRPr="007C6BF2">
        <w:rPr>
          <w:rFonts w:ascii="Times New Roman" w:hAnsi="Times New Roman" w:cs="Times New Roman"/>
          <w:sz w:val="28"/>
          <w:szCs w:val="28"/>
        </w:rPr>
        <w:t>возможность интеграции технологии в компоновку</w:t>
      </w:r>
      <w:r>
        <w:rPr>
          <w:rFonts w:ascii="Times New Roman" w:hAnsi="Times New Roman" w:cs="Times New Roman"/>
          <w:sz w:val="28"/>
          <w:szCs w:val="28"/>
        </w:rPr>
        <w:t xml:space="preserve"> </w:t>
      </w:r>
      <w:r w:rsidRPr="007C6BF2">
        <w:rPr>
          <w:rFonts w:ascii="Times New Roman" w:hAnsi="Times New Roman" w:cs="Times New Roman"/>
          <w:sz w:val="28"/>
          <w:szCs w:val="28"/>
        </w:rPr>
        <w:t>разрабатываемой конструкции, для которой данная</w:t>
      </w:r>
      <w:r>
        <w:rPr>
          <w:rFonts w:ascii="Times New Roman" w:hAnsi="Times New Roman" w:cs="Times New Roman"/>
          <w:sz w:val="28"/>
          <w:szCs w:val="28"/>
        </w:rPr>
        <w:t xml:space="preserve"> </w:t>
      </w:r>
      <w:r w:rsidRPr="007C6BF2">
        <w:rPr>
          <w:rFonts w:ascii="Times New Roman" w:hAnsi="Times New Roman" w:cs="Times New Roman"/>
          <w:sz w:val="28"/>
          <w:szCs w:val="28"/>
        </w:rPr>
        <w:t>технология должна продемонстрировать</w:t>
      </w:r>
      <w:r>
        <w:rPr>
          <w:rFonts w:ascii="Times New Roman" w:hAnsi="Times New Roman" w:cs="Times New Roman"/>
          <w:sz w:val="28"/>
          <w:szCs w:val="28"/>
        </w:rPr>
        <w:t xml:space="preserve"> </w:t>
      </w:r>
      <w:r w:rsidRPr="007C6BF2">
        <w:rPr>
          <w:rFonts w:ascii="Times New Roman" w:hAnsi="Times New Roman" w:cs="Times New Roman"/>
          <w:sz w:val="28"/>
          <w:szCs w:val="28"/>
        </w:rPr>
        <w:t>работоспособность. Возможна полномасштабная</w:t>
      </w:r>
      <w:r>
        <w:rPr>
          <w:rFonts w:ascii="Times New Roman" w:hAnsi="Times New Roman" w:cs="Times New Roman"/>
          <w:sz w:val="28"/>
          <w:szCs w:val="28"/>
        </w:rPr>
        <w:t xml:space="preserve"> </w:t>
      </w:r>
      <w:r w:rsidRPr="007C6BF2">
        <w:rPr>
          <w:rFonts w:ascii="Times New Roman" w:hAnsi="Times New Roman" w:cs="Times New Roman"/>
          <w:sz w:val="28"/>
          <w:szCs w:val="28"/>
        </w:rPr>
        <w:t>разработка системы с реализацией требуемых</w:t>
      </w:r>
      <w:r>
        <w:rPr>
          <w:rFonts w:ascii="Times New Roman" w:hAnsi="Times New Roman" w:cs="Times New Roman"/>
          <w:sz w:val="28"/>
          <w:szCs w:val="28"/>
        </w:rPr>
        <w:t xml:space="preserve"> </w:t>
      </w:r>
      <w:r w:rsidRPr="007C6BF2">
        <w:rPr>
          <w:rFonts w:ascii="Times New Roman" w:hAnsi="Times New Roman" w:cs="Times New Roman"/>
          <w:sz w:val="28"/>
          <w:szCs w:val="28"/>
        </w:rPr>
        <w:t>свойств и уровня характеристик.</w:t>
      </w:r>
    </w:p>
    <w:p w14:paraId="06568C0C" w14:textId="77777777" w:rsidR="007C6BF2" w:rsidRPr="000549E8" w:rsidRDefault="007C6BF2" w:rsidP="007C6BF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C6BF2">
        <w:rPr>
          <w:rFonts w:ascii="Times New Roman" w:hAnsi="Times New Roman" w:cs="Times New Roman"/>
          <w:sz w:val="28"/>
          <w:szCs w:val="28"/>
        </w:rPr>
        <w:t>УГТ7. Прототип системы прошел демонстрацию в</w:t>
      </w:r>
      <w:r>
        <w:rPr>
          <w:rFonts w:ascii="Times New Roman" w:hAnsi="Times New Roman" w:cs="Times New Roman"/>
          <w:sz w:val="28"/>
          <w:szCs w:val="28"/>
        </w:rPr>
        <w:t xml:space="preserve"> </w:t>
      </w:r>
      <w:r w:rsidRPr="007C6BF2">
        <w:rPr>
          <w:rFonts w:ascii="Times New Roman" w:hAnsi="Times New Roman" w:cs="Times New Roman"/>
          <w:sz w:val="28"/>
          <w:szCs w:val="28"/>
        </w:rPr>
        <w:t>эксплуатационных условиях. Прототип отражает</w:t>
      </w:r>
      <w:r>
        <w:rPr>
          <w:rFonts w:ascii="Times New Roman" w:hAnsi="Times New Roman" w:cs="Times New Roman"/>
          <w:sz w:val="28"/>
          <w:szCs w:val="28"/>
        </w:rPr>
        <w:t xml:space="preserve"> </w:t>
      </w:r>
      <w:r w:rsidRPr="007C6BF2">
        <w:rPr>
          <w:rFonts w:ascii="Times New Roman" w:hAnsi="Times New Roman" w:cs="Times New Roman"/>
          <w:sz w:val="28"/>
          <w:szCs w:val="28"/>
        </w:rPr>
        <w:t>планируемую штатную систему или близок к ней. На</w:t>
      </w:r>
      <w:r>
        <w:rPr>
          <w:rFonts w:ascii="Times New Roman" w:hAnsi="Times New Roman" w:cs="Times New Roman"/>
          <w:sz w:val="28"/>
          <w:szCs w:val="28"/>
        </w:rPr>
        <w:t xml:space="preserve"> </w:t>
      </w:r>
      <w:r w:rsidRPr="007C6BF2">
        <w:rPr>
          <w:rFonts w:ascii="Times New Roman" w:hAnsi="Times New Roman" w:cs="Times New Roman"/>
          <w:sz w:val="28"/>
          <w:szCs w:val="28"/>
        </w:rPr>
        <w:t>этой стадии решают вопрос о возможности</w:t>
      </w:r>
      <w:r>
        <w:rPr>
          <w:rFonts w:ascii="Times New Roman" w:hAnsi="Times New Roman" w:cs="Times New Roman"/>
          <w:sz w:val="28"/>
          <w:szCs w:val="28"/>
        </w:rPr>
        <w:t xml:space="preserve"> </w:t>
      </w:r>
      <w:r w:rsidRPr="007C6BF2">
        <w:rPr>
          <w:rFonts w:ascii="Times New Roman" w:hAnsi="Times New Roman" w:cs="Times New Roman"/>
          <w:sz w:val="28"/>
          <w:szCs w:val="28"/>
        </w:rPr>
        <w:t>применения целостной технологии на объекте и</w:t>
      </w:r>
      <w:r>
        <w:rPr>
          <w:rFonts w:ascii="Times New Roman" w:hAnsi="Times New Roman" w:cs="Times New Roman"/>
          <w:sz w:val="28"/>
          <w:szCs w:val="28"/>
        </w:rPr>
        <w:t xml:space="preserve"> </w:t>
      </w:r>
      <w:r w:rsidRPr="007C6BF2">
        <w:rPr>
          <w:rFonts w:ascii="Times New Roman" w:hAnsi="Times New Roman" w:cs="Times New Roman"/>
          <w:sz w:val="28"/>
          <w:szCs w:val="28"/>
        </w:rPr>
        <w:t>целесообразности запуска объекта в серийное</w:t>
      </w:r>
      <w:r>
        <w:rPr>
          <w:rFonts w:ascii="Times New Roman" w:hAnsi="Times New Roman" w:cs="Times New Roman"/>
          <w:sz w:val="28"/>
          <w:szCs w:val="28"/>
        </w:rPr>
        <w:t xml:space="preserve"> </w:t>
      </w:r>
      <w:r w:rsidRPr="007C6BF2">
        <w:rPr>
          <w:rFonts w:ascii="Times New Roman" w:hAnsi="Times New Roman" w:cs="Times New Roman"/>
          <w:sz w:val="28"/>
          <w:szCs w:val="28"/>
        </w:rPr>
        <w:t>производство.</w:t>
      </w:r>
    </w:p>
    <w:p w14:paraId="41476ABF" w14:textId="77777777" w:rsidR="00B84062" w:rsidRDefault="00B84062" w:rsidP="00757566">
      <w:pPr>
        <w:spacing w:after="0" w:line="360" w:lineRule="auto"/>
        <w:ind w:firstLine="709"/>
        <w:jc w:val="both"/>
        <w:rPr>
          <w:rFonts w:ascii="Times New Roman" w:hAnsi="Times New Roman" w:cs="Times New Roman"/>
          <w:sz w:val="28"/>
          <w:szCs w:val="28"/>
        </w:rPr>
      </w:pPr>
    </w:p>
    <w:p w14:paraId="6BD6F8AD" w14:textId="435632EC" w:rsidR="00D4243B" w:rsidRDefault="00D4243B" w:rsidP="00D4243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w:t>
      </w:r>
      <w:r w:rsidR="006260E0">
        <w:rPr>
          <w:rFonts w:ascii="Times New Roman" w:hAnsi="Times New Roman" w:cs="Times New Roman"/>
          <w:sz w:val="28"/>
          <w:szCs w:val="28"/>
        </w:rPr>
        <w:t xml:space="preserve"> 2</w:t>
      </w:r>
      <w:r>
        <w:rPr>
          <w:rFonts w:ascii="Times New Roman" w:hAnsi="Times New Roman" w:cs="Times New Roman"/>
          <w:sz w:val="28"/>
          <w:szCs w:val="28"/>
        </w:rPr>
        <w:t>. Основные технические характеристики по субтехнологиям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69"/>
        <w:gridCol w:w="6804"/>
      </w:tblGrid>
      <w:tr w:rsidR="00D4243B" w:rsidRPr="00D4243B" w14:paraId="3E50CCD7" w14:textId="77777777" w:rsidTr="00D4243B">
        <w:trPr>
          <w:trHeight w:val="496"/>
        </w:trPr>
        <w:tc>
          <w:tcPr>
            <w:tcW w:w="3369" w:type="dxa"/>
            <w:vAlign w:val="center"/>
          </w:tcPr>
          <w:p w14:paraId="310EF624" w14:textId="77777777" w:rsidR="00D4243B" w:rsidRPr="00D4243B" w:rsidRDefault="00D4243B" w:rsidP="00D4243B">
            <w:pPr>
              <w:autoSpaceDE w:val="0"/>
              <w:autoSpaceDN w:val="0"/>
              <w:adjustRightInd w:val="0"/>
              <w:spacing w:after="0" w:line="240" w:lineRule="auto"/>
              <w:jc w:val="center"/>
              <w:rPr>
                <w:rFonts w:ascii="Times New Roman" w:hAnsi="Times New Roman" w:cs="Times New Roman"/>
                <w:b/>
                <w:color w:val="000000"/>
                <w:sz w:val="28"/>
                <w:szCs w:val="28"/>
              </w:rPr>
            </w:pPr>
            <w:r w:rsidRPr="00D4243B">
              <w:rPr>
                <w:rFonts w:ascii="Times New Roman" w:hAnsi="Times New Roman" w:cs="Times New Roman"/>
                <w:b/>
                <w:color w:val="000000"/>
                <w:sz w:val="28"/>
                <w:szCs w:val="28"/>
              </w:rPr>
              <w:t>Субтехнология</w:t>
            </w:r>
          </w:p>
        </w:tc>
        <w:tc>
          <w:tcPr>
            <w:tcW w:w="6804" w:type="dxa"/>
            <w:vAlign w:val="center"/>
          </w:tcPr>
          <w:p w14:paraId="26058F22" w14:textId="77777777" w:rsidR="00D4243B" w:rsidRPr="00D4243B" w:rsidRDefault="00D4243B" w:rsidP="00D4243B">
            <w:pPr>
              <w:autoSpaceDE w:val="0"/>
              <w:autoSpaceDN w:val="0"/>
              <w:adjustRightInd w:val="0"/>
              <w:spacing w:after="0" w:line="240" w:lineRule="auto"/>
              <w:jc w:val="center"/>
              <w:rPr>
                <w:rFonts w:ascii="Times New Roman" w:hAnsi="Times New Roman" w:cs="Times New Roman"/>
                <w:b/>
                <w:color w:val="000000"/>
                <w:sz w:val="28"/>
                <w:szCs w:val="28"/>
              </w:rPr>
            </w:pPr>
            <w:r w:rsidRPr="00D4243B">
              <w:rPr>
                <w:rFonts w:ascii="Times New Roman" w:hAnsi="Times New Roman" w:cs="Times New Roman"/>
                <w:b/>
                <w:color w:val="000000"/>
                <w:sz w:val="28"/>
                <w:szCs w:val="28"/>
              </w:rPr>
              <w:t>Технические характеристики</w:t>
            </w:r>
          </w:p>
        </w:tc>
      </w:tr>
      <w:tr w:rsidR="00D4243B" w:rsidRPr="00D4243B" w14:paraId="72932F18" w14:textId="77777777" w:rsidTr="00D4243B">
        <w:trPr>
          <w:trHeight w:val="938"/>
        </w:trPr>
        <w:tc>
          <w:tcPr>
            <w:tcW w:w="3369" w:type="dxa"/>
            <w:vAlign w:val="center"/>
          </w:tcPr>
          <w:p w14:paraId="3CCF2481"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sidRPr="00D4243B">
              <w:rPr>
                <w:rFonts w:ascii="Times New Roman" w:hAnsi="Times New Roman" w:cs="Times New Roman"/>
                <w:color w:val="252525"/>
                <w:sz w:val="28"/>
                <w:szCs w:val="28"/>
              </w:rPr>
              <w:t xml:space="preserve">Компьютерное зрение </w:t>
            </w:r>
          </w:p>
        </w:tc>
        <w:tc>
          <w:tcPr>
            <w:tcW w:w="6804" w:type="dxa"/>
            <w:vAlign w:val="center"/>
          </w:tcPr>
          <w:p w14:paraId="71B83EE1"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Скорость обработки и передачи информации </w:t>
            </w:r>
          </w:p>
          <w:p w14:paraId="44512BA8"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Требования к качеству фото и видео данных </w:t>
            </w:r>
          </w:p>
          <w:p w14:paraId="7904B7DA"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Объем данных для обучения </w:t>
            </w:r>
          </w:p>
          <w:p w14:paraId="450E0EA5"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Точность анализа (вероятность ошибки, по сравнению с человеком и др. устройствами) </w:t>
            </w:r>
          </w:p>
          <w:p w14:paraId="4754B1DF"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Оптические возможности (определение цветов, р</w:t>
            </w:r>
            <w:r>
              <w:rPr>
                <w:rFonts w:ascii="Times New Roman" w:hAnsi="Times New Roman" w:cs="Times New Roman"/>
                <w:color w:val="000000"/>
                <w:sz w:val="28"/>
                <w:szCs w:val="28"/>
              </w:rPr>
              <w:t>а</w:t>
            </w:r>
            <w:r w:rsidRPr="00D4243B">
              <w:rPr>
                <w:rFonts w:ascii="Times New Roman" w:hAnsi="Times New Roman" w:cs="Times New Roman"/>
                <w:color w:val="000000"/>
                <w:sz w:val="28"/>
                <w:szCs w:val="28"/>
              </w:rPr>
              <w:t xml:space="preserve">сстояний и размеров, поиск по шаблонам и др.) </w:t>
            </w:r>
          </w:p>
          <w:p w14:paraId="1738A15D"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Требования к аппаратному обеспечению (увеличение </w:t>
            </w:r>
            <w:r w:rsidRPr="00D4243B">
              <w:rPr>
                <w:rFonts w:ascii="Times New Roman" w:hAnsi="Times New Roman" w:cs="Times New Roman"/>
                <w:color w:val="000000"/>
                <w:sz w:val="28"/>
                <w:szCs w:val="28"/>
              </w:rPr>
              <w:lastRenderedPageBreak/>
              <w:t xml:space="preserve">разрешения видеосенсоров, динамический диапазон и объем вычислительной мощности для обработки) </w:t>
            </w:r>
          </w:p>
        </w:tc>
      </w:tr>
      <w:tr w:rsidR="00D4243B" w:rsidRPr="00D4243B" w14:paraId="646646BC" w14:textId="77777777" w:rsidTr="00D4243B">
        <w:trPr>
          <w:trHeight w:val="952"/>
        </w:trPr>
        <w:tc>
          <w:tcPr>
            <w:tcW w:w="3369" w:type="dxa"/>
            <w:vAlign w:val="center"/>
          </w:tcPr>
          <w:p w14:paraId="1382A268"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sidRPr="00D4243B">
              <w:rPr>
                <w:rFonts w:ascii="Times New Roman" w:hAnsi="Times New Roman" w:cs="Times New Roman"/>
                <w:color w:val="252525"/>
                <w:sz w:val="28"/>
                <w:szCs w:val="28"/>
              </w:rPr>
              <w:lastRenderedPageBreak/>
              <w:t xml:space="preserve">Рекомендательные системы и системы поддержки принятия решений </w:t>
            </w:r>
          </w:p>
        </w:tc>
        <w:tc>
          <w:tcPr>
            <w:tcW w:w="6804" w:type="dxa"/>
            <w:vAlign w:val="center"/>
          </w:tcPr>
          <w:p w14:paraId="159D3ED5"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Скорость обработки и передачи информации </w:t>
            </w:r>
          </w:p>
          <w:p w14:paraId="4C803D0E"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Необходимое качество данных для обучения </w:t>
            </w:r>
          </w:p>
          <w:p w14:paraId="6EB32D75"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Объем данных для обучения </w:t>
            </w:r>
          </w:p>
          <w:p w14:paraId="6AE3C681"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Точность (качество вывода) </w:t>
            </w:r>
          </w:p>
          <w:p w14:paraId="3F433D5F"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Интерпретируемость ответа (объяснимость) </w:t>
            </w:r>
          </w:p>
          <w:p w14:paraId="11963EC1"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Способность адаптироваться к изменениям входных данных (самообучаемость) </w:t>
            </w:r>
          </w:p>
          <w:p w14:paraId="4BF23267"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Требования к аппаратному обеспечению </w:t>
            </w:r>
          </w:p>
          <w:p w14:paraId="25846D6A"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Потенциал масштабирования </w:t>
            </w:r>
          </w:p>
        </w:tc>
      </w:tr>
      <w:tr w:rsidR="00D4243B" w:rsidRPr="00D4243B" w14:paraId="6B3AECD9" w14:textId="77777777" w:rsidTr="00D4243B">
        <w:trPr>
          <w:trHeight w:val="586"/>
        </w:trPr>
        <w:tc>
          <w:tcPr>
            <w:tcW w:w="3369" w:type="dxa"/>
            <w:vAlign w:val="center"/>
          </w:tcPr>
          <w:p w14:paraId="42B48239"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sidRPr="00D4243B">
              <w:rPr>
                <w:rFonts w:ascii="Times New Roman" w:hAnsi="Times New Roman" w:cs="Times New Roman"/>
                <w:color w:val="252525"/>
                <w:sz w:val="28"/>
                <w:szCs w:val="28"/>
              </w:rPr>
              <w:t xml:space="preserve">Перспективные методы и технологии в ИИ </w:t>
            </w:r>
          </w:p>
        </w:tc>
        <w:tc>
          <w:tcPr>
            <w:tcW w:w="6804" w:type="dxa"/>
            <w:vAlign w:val="center"/>
          </w:tcPr>
          <w:p w14:paraId="21F49C13"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Энергопотребление </w:t>
            </w:r>
          </w:p>
          <w:p w14:paraId="401456CD"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Решение задач экспоненциальной сложности </w:t>
            </w:r>
          </w:p>
          <w:p w14:paraId="6752BE67"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Количество задач, решаемых с помощью ИИ </w:t>
            </w:r>
          </w:p>
          <w:p w14:paraId="6C5F5DA4"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Количество успешных решений с применением перспективного метода </w:t>
            </w:r>
          </w:p>
          <w:p w14:paraId="21984FD2" w14:textId="77777777" w:rsidR="00D4243B" w:rsidRPr="00D4243B" w:rsidRDefault="00D4243B" w:rsidP="00D4243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r w:rsidRPr="00D4243B">
              <w:rPr>
                <w:rFonts w:ascii="Times New Roman" w:hAnsi="Times New Roman" w:cs="Times New Roman"/>
                <w:color w:val="000000"/>
                <w:sz w:val="28"/>
                <w:szCs w:val="28"/>
              </w:rPr>
              <w:t xml:space="preserve"> Требования к аппаратному обеспечению </w:t>
            </w:r>
          </w:p>
        </w:tc>
      </w:tr>
    </w:tbl>
    <w:p w14:paraId="4E9D3E90" w14:textId="77777777" w:rsidR="0002092E" w:rsidRDefault="0002092E" w:rsidP="00757566">
      <w:pPr>
        <w:spacing w:after="0" w:line="360" w:lineRule="auto"/>
        <w:ind w:firstLine="709"/>
        <w:jc w:val="both"/>
        <w:rPr>
          <w:rFonts w:ascii="Times New Roman" w:hAnsi="Times New Roman" w:cs="Times New Roman"/>
          <w:sz w:val="28"/>
          <w:szCs w:val="28"/>
        </w:rPr>
      </w:pPr>
    </w:p>
    <w:p w14:paraId="0175EC5D" w14:textId="77777777" w:rsidR="00900A54" w:rsidRPr="00C9408B" w:rsidRDefault="00C9408B" w:rsidP="00C9408B">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11" w:name="_Toc50732710"/>
      <w:r>
        <w:rPr>
          <w:rFonts w:ascii="Times New Roman" w:hAnsi="Times New Roman" w:cs="Times New Roman"/>
          <w:i/>
          <w:color w:val="000000" w:themeColor="text1"/>
          <w:sz w:val="28"/>
          <w:szCs w:val="28"/>
        </w:rPr>
        <w:t xml:space="preserve">1.2 </w:t>
      </w:r>
      <w:r w:rsidR="00900A54" w:rsidRPr="00C9408B">
        <w:rPr>
          <w:rFonts w:ascii="Times New Roman" w:hAnsi="Times New Roman" w:cs="Times New Roman"/>
          <w:i/>
          <w:color w:val="000000" w:themeColor="text1"/>
          <w:sz w:val="28"/>
          <w:szCs w:val="28"/>
        </w:rPr>
        <w:t>Области применения</w:t>
      </w:r>
      <w:bookmarkEnd w:id="11"/>
    </w:p>
    <w:p w14:paraId="23F95B4B" w14:textId="77777777" w:rsidR="00A72C46" w:rsidRPr="000938C0" w:rsidRDefault="00A72C46" w:rsidP="00757566">
      <w:pPr>
        <w:spacing w:after="0" w:line="360" w:lineRule="auto"/>
        <w:ind w:firstLine="709"/>
        <w:jc w:val="both"/>
        <w:rPr>
          <w:rFonts w:ascii="Times New Roman" w:hAnsi="Times New Roman" w:cs="Times New Roman"/>
          <w:color w:val="000000" w:themeColor="text1"/>
          <w:sz w:val="28"/>
          <w:szCs w:val="28"/>
        </w:rPr>
      </w:pPr>
      <w:r w:rsidRPr="000938C0">
        <w:rPr>
          <w:rFonts w:ascii="Times New Roman" w:hAnsi="Times New Roman" w:cs="Times New Roman"/>
          <w:color w:val="000000" w:themeColor="text1"/>
          <w:sz w:val="28"/>
          <w:szCs w:val="28"/>
        </w:rPr>
        <w:t>Для исследуемой предметной области</w:t>
      </w:r>
      <w:r w:rsidR="000938C0" w:rsidRPr="000938C0">
        <w:rPr>
          <w:rFonts w:ascii="Times New Roman" w:hAnsi="Times New Roman" w:cs="Times New Roman"/>
          <w:color w:val="000000" w:themeColor="text1"/>
          <w:sz w:val="28"/>
          <w:szCs w:val="28"/>
        </w:rPr>
        <w:t xml:space="preserve"> дорожной картой предложены наиболее вероятные примеры применения. В отрасли «Обеспечение электрической энергией, газом и паром» (Классификатор ОКВЭД «D») выделяются следующие варианты применения: сокращение сроков и затрат на проектирование и строительство объектов за счет анализа данных об условиях строительной площадки и опыта пр. проектов, оптимизация ремонтов за счет предиктивного обслуживания оборудования, оптимизация процессов управления сложными энергетическими системами за счет улучшения процессов диспетчеризации.</w:t>
      </w:r>
    </w:p>
    <w:p w14:paraId="303005DE" w14:textId="77777777" w:rsidR="000938C0" w:rsidRDefault="000938C0" w:rsidP="00757566">
      <w:pPr>
        <w:spacing w:after="0" w:line="360" w:lineRule="auto"/>
        <w:ind w:firstLine="709"/>
        <w:jc w:val="both"/>
        <w:rPr>
          <w:rFonts w:ascii="Times New Roman" w:hAnsi="Times New Roman" w:cs="Times New Roman"/>
          <w:sz w:val="28"/>
          <w:szCs w:val="28"/>
        </w:rPr>
      </w:pPr>
    </w:p>
    <w:p w14:paraId="579E114F" w14:textId="77777777" w:rsidR="00900A54" w:rsidRPr="00C9408B" w:rsidRDefault="00C9408B" w:rsidP="00C9408B">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12" w:name="_Toc50732711"/>
      <w:r>
        <w:rPr>
          <w:rFonts w:ascii="Times New Roman" w:hAnsi="Times New Roman" w:cs="Times New Roman"/>
          <w:i/>
          <w:color w:val="000000" w:themeColor="text1"/>
          <w:sz w:val="28"/>
          <w:szCs w:val="28"/>
        </w:rPr>
        <w:t xml:space="preserve">1.3 </w:t>
      </w:r>
      <w:r w:rsidR="00900A54" w:rsidRPr="00C9408B">
        <w:rPr>
          <w:rFonts w:ascii="Times New Roman" w:hAnsi="Times New Roman" w:cs="Times New Roman"/>
          <w:i/>
          <w:color w:val="000000" w:themeColor="text1"/>
          <w:sz w:val="28"/>
          <w:szCs w:val="28"/>
        </w:rPr>
        <w:t>Информация о рынке</w:t>
      </w:r>
      <w:bookmarkEnd w:id="12"/>
    </w:p>
    <w:p w14:paraId="660AF118" w14:textId="77777777" w:rsidR="0073652B" w:rsidRDefault="0073652B" w:rsidP="00757566">
      <w:pPr>
        <w:spacing w:after="0" w:line="360" w:lineRule="auto"/>
        <w:ind w:firstLine="709"/>
        <w:jc w:val="both"/>
        <w:rPr>
          <w:rFonts w:ascii="Times New Roman" w:hAnsi="Times New Roman" w:cs="Times New Roman"/>
          <w:color w:val="000000" w:themeColor="text1"/>
          <w:sz w:val="28"/>
          <w:szCs w:val="28"/>
        </w:rPr>
      </w:pPr>
      <w:r w:rsidRPr="0073652B">
        <w:rPr>
          <w:rFonts w:ascii="Times New Roman" w:hAnsi="Times New Roman" w:cs="Times New Roman"/>
          <w:color w:val="000000" w:themeColor="text1"/>
          <w:sz w:val="28"/>
          <w:szCs w:val="28"/>
        </w:rPr>
        <w:t>В 2018 году мировой рынок решений в сфере ИИ составил 21,5 млрд. долларов, к 2024 году он увеличится до 137,2 млрд</w:t>
      </w:r>
      <w:r>
        <w:rPr>
          <w:rFonts w:ascii="Times New Roman" w:hAnsi="Times New Roman" w:cs="Times New Roman"/>
          <w:color w:val="000000" w:themeColor="text1"/>
          <w:sz w:val="28"/>
          <w:szCs w:val="28"/>
        </w:rPr>
        <w:t>.</w:t>
      </w:r>
      <w:r w:rsidRPr="0073652B">
        <w:rPr>
          <w:rFonts w:ascii="Times New Roman" w:hAnsi="Times New Roman" w:cs="Times New Roman"/>
          <w:color w:val="000000" w:themeColor="text1"/>
          <w:sz w:val="28"/>
          <w:szCs w:val="28"/>
        </w:rPr>
        <w:t xml:space="preserve"> долларов.</w:t>
      </w:r>
      <w:r w:rsidR="0067564A">
        <w:rPr>
          <w:rFonts w:ascii="Times New Roman" w:hAnsi="Times New Roman" w:cs="Times New Roman"/>
          <w:color w:val="000000" w:themeColor="text1"/>
          <w:sz w:val="28"/>
          <w:szCs w:val="28"/>
        </w:rPr>
        <w:t xml:space="preserve"> </w:t>
      </w:r>
      <w:r w:rsidR="00093413" w:rsidRPr="00093413">
        <w:rPr>
          <w:rFonts w:ascii="Times New Roman" w:hAnsi="Times New Roman" w:cs="Times New Roman"/>
          <w:color w:val="000000" w:themeColor="text1"/>
          <w:sz w:val="28"/>
          <w:szCs w:val="28"/>
        </w:rPr>
        <w:t>Потенциальный объем мирового рынка решений в сфере искусственного интеллекта приведен в таблице.</w:t>
      </w:r>
    </w:p>
    <w:p w14:paraId="4CD0070D" w14:textId="77777777" w:rsidR="0067564A" w:rsidRDefault="0067564A" w:rsidP="00757566">
      <w:pPr>
        <w:spacing w:after="0" w:line="360" w:lineRule="auto"/>
        <w:ind w:firstLine="709"/>
        <w:jc w:val="both"/>
        <w:rPr>
          <w:rFonts w:ascii="Times New Roman" w:hAnsi="Times New Roman" w:cs="Times New Roman"/>
          <w:color w:val="000000" w:themeColor="text1"/>
          <w:sz w:val="28"/>
          <w:szCs w:val="28"/>
        </w:rPr>
      </w:pPr>
    </w:p>
    <w:p w14:paraId="5CEC6A43" w14:textId="77777777" w:rsidR="006260E0" w:rsidRDefault="006260E0" w:rsidP="00757566">
      <w:pPr>
        <w:spacing w:after="0" w:line="360" w:lineRule="auto"/>
        <w:ind w:firstLine="709"/>
        <w:jc w:val="both"/>
        <w:rPr>
          <w:rFonts w:ascii="Times New Roman" w:hAnsi="Times New Roman" w:cs="Times New Roman"/>
          <w:color w:val="000000" w:themeColor="text1"/>
          <w:sz w:val="28"/>
          <w:szCs w:val="28"/>
        </w:rPr>
      </w:pPr>
    </w:p>
    <w:p w14:paraId="21C35312" w14:textId="77777777" w:rsidR="006260E0" w:rsidRPr="00093413" w:rsidRDefault="006260E0" w:rsidP="00757566">
      <w:pPr>
        <w:spacing w:after="0" w:line="360" w:lineRule="auto"/>
        <w:ind w:firstLine="709"/>
        <w:jc w:val="both"/>
        <w:rPr>
          <w:rFonts w:ascii="Times New Roman" w:hAnsi="Times New Roman" w:cs="Times New Roman"/>
          <w:color w:val="000000" w:themeColor="text1"/>
          <w:sz w:val="28"/>
          <w:szCs w:val="28"/>
        </w:rPr>
      </w:pPr>
    </w:p>
    <w:p w14:paraId="63AB55B0" w14:textId="5D569375" w:rsidR="0067564A" w:rsidRDefault="0067564A" w:rsidP="0067564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w:t>
      </w:r>
      <w:r w:rsidR="006260E0">
        <w:rPr>
          <w:rFonts w:ascii="Times New Roman" w:hAnsi="Times New Roman" w:cs="Times New Roman"/>
          <w:sz w:val="28"/>
          <w:szCs w:val="28"/>
        </w:rPr>
        <w:t xml:space="preserve"> 3</w:t>
      </w:r>
      <w:r>
        <w:rPr>
          <w:rFonts w:ascii="Times New Roman" w:hAnsi="Times New Roman" w:cs="Times New Roman"/>
          <w:sz w:val="28"/>
          <w:szCs w:val="28"/>
        </w:rPr>
        <w:t xml:space="preserve">. Объем мирового рынка решений в сфере ИИ </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1134"/>
        <w:gridCol w:w="851"/>
        <w:gridCol w:w="850"/>
        <w:gridCol w:w="851"/>
        <w:gridCol w:w="850"/>
        <w:gridCol w:w="709"/>
        <w:gridCol w:w="851"/>
        <w:gridCol w:w="850"/>
      </w:tblGrid>
      <w:tr w:rsidR="0067564A" w:rsidRPr="0067564A" w14:paraId="79E54419" w14:textId="77777777" w:rsidTr="007C6BF2">
        <w:trPr>
          <w:trHeight w:val="90"/>
          <w:tblHeader/>
        </w:trPr>
        <w:tc>
          <w:tcPr>
            <w:tcW w:w="3510" w:type="dxa"/>
            <w:vAlign w:val="center"/>
          </w:tcPr>
          <w:p w14:paraId="3F032438" w14:textId="77777777" w:rsidR="0067564A" w:rsidRPr="0067564A" w:rsidRDefault="0067564A" w:rsidP="0067564A">
            <w:pPr>
              <w:autoSpaceDE w:val="0"/>
              <w:autoSpaceDN w:val="0"/>
              <w:adjustRightInd w:val="0"/>
              <w:spacing w:after="0" w:line="240" w:lineRule="auto"/>
              <w:rPr>
                <w:rFonts w:ascii="Times New Roman" w:hAnsi="Times New Roman" w:cs="Times New Roman"/>
                <w:color w:val="000000"/>
                <w:sz w:val="24"/>
                <w:szCs w:val="24"/>
              </w:rPr>
            </w:pPr>
          </w:p>
        </w:tc>
        <w:tc>
          <w:tcPr>
            <w:tcW w:w="1134" w:type="dxa"/>
            <w:vAlign w:val="center"/>
          </w:tcPr>
          <w:p w14:paraId="769145AB" w14:textId="77777777" w:rsidR="0067564A" w:rsidRPr="0067564A" w:rsidRDefault="0067564A" w:rsidP="0067564A">
            <w:pPr>
              <w:pStyle w:val="Default"/>
              <w:jc w:val="center"/>
              <w:rPr>
                <w:b/>
              </w:rPr>
            </w:pPr>
            <w:r w:rsidRPr="0067564A">
              <w:rPr>
                <w:b/>
              </w:rPr>
              <w:t>Ед. изм.</w:t>
            </w:r>
          </w:p>
        </w:tc>
        <w:tc>
          <w:tcPr>
            <w:tcW w:w="851" w:type="dxa"/>
            <w:vAlign w:val="center"/>
          </w:tcPr>
          <w:p w14:paraId="3E2A9C58" w14:textId="77777777" w:rsidR="0067564A" w:rsidRPr="0067564A" w:rsidRDefault="0067564A" w:rsidP="0067564A">
            <w:pPr>
              <w:pStyle w:val="Default"/>
              <w:jc w:val="center"/>
              <w:rPr>
                <w:b/>
              </w:rPr>
            </w:pPr>
            <w:r w:rsidRPr="0067564A">
              <w:rPr>
                <w:b/>
              </w:rPr>
              <w:t>2018</w:t>
            </w:r>
          </w:p>
        </w:tc>
        <w:tc>
          <w:tcPr>
            <w:tcW w:w="850" w:type="dxa"/>
            <w:vAlign w:val="center"/>
          </w:tcPr>
          <w:p w14:paraId="03BCB31D" w14:textId="77777777" w:rsidR="0067564A" w:rsidRPr="0067564A" w:rsidRDefault="0067564A" w:rsidP="0067564A">
            <w:pPr>
              <w:pStyle w:val="Default"/>
              <w:jc w:val="center"/>
              <w:rPr>
                <w:b/>
              </w:rPr>
            </w:pPr>
            <w:r w:rsidRPr="0067564A">
              <w:rPr>
                <w:b/>
              </w:rPr>
              <w:t>2019</w:t>
            </w:r>
          </w:p>
        </w:tc>
        <w:tc>
          <w:tcPr>
            <w:tcW w:w="851" w:type="dxa"/>
            <w:vAlign w:val="center"/>
          </w:tcPr>
          <w:p w14:paraId="79301C86" w14:textId="77777777" w:rsidR="0067564A" w:rsidRPr="0067564A" w:rsidRDefault="0067564A" w:rsidP="0067564A">
            <w:pPr>
              <w:pStyle w:val="Default"/>
              <w:jc w:val="center"/>
              <w:rPr>
                <w:b/>
              </w:rPr>
            </w:pPr>
            <w:r w:rsidRPr="0067564A">
              <w:rPr>
                <w:b/>
              </w:rPr>
              <w:t>2020</w:t>
            </w:r>
          </w:p>
        </w:tc>
        <w:tc>
          <w:tcPr>
            <w:tcW w:w="850" w:type="dxa"/>
            <w:vAlign w:val="center"/>
          </w:tcPr>
          <w:p w14:paraId="45C33B56" w14:textId="77777777" w:rsidR="0067564A" w:rsidRPr="0067564A" w:rsidRDefault="0067564A" w:rsidP="0067564A">
            <w:pPr>
              <w:pStyle w:val="Default"/>
              <w:jc w:val="center"/>
              <w:rPr>
                <w:b/>
              </w:rPr>
            </w:pPr>
            <w:r w:rsidRPr="0067564A">
              <w:rPr>
                <w:b/>
              </w:rPr>
              <w:t>2021</w:t>
            </w:r>
          </w:p>
        </w:tc>
        <w:tc>
          <w:tcPr>
            <w:tcW w:w="709" w:type="dxa"/>
            <w:vAlign w:val="center"/>
          </w:tcPr>
          <w:p w14:paraId="6DC8396A" w14:textId="77777777" w:rsidR="0067564A" w:rsidRPr="0067564A" w:rsidRDefault="0067564A" w:rsidP="0067564A">
            <w:pPr>
              <w:pStyle w:val="Default"/>
              <w:jc w:val="center"/>
              <w:rPr>
                <w:b/>
              </w:rPr>
            </w:pPr>
            <w:r w:rsidRPr="0067564A">
              <w:rPr>
                <w:b/>
              </w:rPr>
              <w:t>2022</w:t>
            </w:r>
          </w:p>
        </w:tc>
        <w:tc>
          <w:tcPr>
            <w:tcW w:w="851" w:type="dxa"/>
            <w:vAlign w:val="center"/>
          </w:tcPr>
          <w:p w14:paraId="354F9C48" w14:textId="77777777" w:rsidR="0067564A" w:rsidRPr="0067564A" w:rsidRDefault="0067564A" w:rsidP="0067564A">
            <w:pPr>
              <w:pStyle w:val="Default"/>
              <w:jc w:val="center"/>
              <w:rPr>
                <w:b/>
              </w:rPr>
            </w:pPr>
            <w:r w:rsidRPr="0067564A">
              <w:rPr>
                <w:b/>
              </w:rPr>
              <w:t>2023</w:t>
            </w:r>
          </w:p>
        </w:tc>
        <w:tc>
          <w:tcPr>
            <w:tcW w:w="850" w:type="dxa"/>
            <w:vAlign w:val="center"/>
          </w:tcPr>
          <w:p w14:paraId="4A2B4AE6" w14:textId="77777777" w:rsidR="0067564A" w:rsidRPr="0067564A" w:rsidRDefault="0067564A" w:rsidP="0067564A">
            <w:pPr>
              <w:pStyle w:val="Default"/>
              <w:jc w:val="center"/>
              <w:rPr>
                <w:b/>
              </w:rPr>
            </w:pPr>
            <w:r w:rsidRPr="0067564A">
              <w:rPr>
                <w:b/>
              </w:rPr>
              <w:t>2024</w:t>
            </w:r>
          </w:p>
        </w:tc>
      </w:tr>
      <w:tr w:rsidR="0067564A" w:rsidRPr="0067564A" w14:paraId="2B8D595B" w14:textId="77777777" w:rsidTr="0067564A">
        <w:trPr>
          <w:trHeight w:val="90"/>
        </w:trPr>
        <w:tc>
          <w:tcPr>
            <w:tcW w:w="3510" w:type="dxa"/>
            <w:vAlign w:val="center"/>
          </w:tcPr>
          <w:p w14:paraId="6B727E85" w14:textId="77777777" w:rsidR="0067564A" w:rsidRPr="0067564A" w:rsidRDefault="0067564A" w:rsidP="007F7739">
            <w:pPr>
              <w:autoSpaceDE w:val="0"/>
              <w:autoSpaceDN w:val="0"/>
              <w:adjustRightInd w:val="0"/>
              <w:spacing w:after="0" w:line="240" w:lineRule="auto"/>
              <w:rPr>
                <w:rFonts w:ascii="Times New Roman" w:hAnsi="Times New Roman" w:cs="Times New Roman"/>
                <w:color w:val="000000"/>
                <w:sz w:val="24"/>
                <w:szCs w:val="24"/>
              </w:rPr>
            </w:pPr>
            <w:r w:rsidRPr="0067564A">
              <w:rPr>
                <w:rFonts w:ascii="Times New Roman" w:hAnsi="Times New Roman" w:cs="Times New Roman"/>
                <w:color w:val="000000"/>
                <w:sz w:val="24"/>
                <w:szCs w:val="24"/>
              </w:rPr>
              <w:t xml:space="preserve">Рынок решений в сфере ИИ </w:t>
            </w:r>
          </w:p>
        </w:tc>
        <w:tc>
          <w:tcPr>
            <w:tcW w:w="1134" w:type="dxa"/>
            <w:vAlign w:val="center"/>
          </w:tcPr>
          <w:p w14:paraId="226CB5DF"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млрд. $</w:t>
            </w:r>
          </w:p>
        </w:tc>
        <w:tc>
          <w:tcPr>
            <w:tcW w:w="851" w:type="dxa"/>
            <w:vAlign w:val="center"/>
          </w:tcPr>
          <w:p w14:paraId="3F89E1BC"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21,5</w:t>
            </w:r>
          </w:p>
        </w:tc>
        <w:tc>
          <w:tcPr>
            <w:tcW w:w="850" w:type="dxa"/>
            <w:vAlign w:val="center"/>
          </w:tcPr>
          <w:p w14:paraId="27A5CC34"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29,2</w:t>
            </w:r>
          </w:p>
        </w:tc>
        <w:tc>
          <w:tcPr>
            <w:tcW w:w="851" w:type="dxa"/>
            <w:vAlign w:val="center"/>
          </w:tcPr>
          <w:p w14:paraId="1E97B7BE"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39,8</w:t>
            </w:r>
          </w:p>
        </w:tc>
        <w:tc>
          <w:tcPr>
            <w:tcW w:w="850" w:type="dxa"/>
            <w:vAlign w:val="center"/>
          </w:tcPr>
          <w:p w14:paraId="3D70A720"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54,3</w:t>
            </w:r>
          </w:p>
        </w:tc>
        <w:tc>
          <w:tcPr>
            <w:tcW w:w="709" w:type="dxa"/>
            <w:vAlign w:val="center"/>
          </w:tcPr>
          <w:p w14:paraId="25C84BD2"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73,9</w:t>
            </w:r>
          </w:p>
        </w:tc>
        <w:tc>
          <w:tcPr>
            <w:tcW w:w="851" w:type="dxa"/>
            <w:vAlign w:val="center"/>
          </w:tcPr>
          <w:p w14:paraId="10117EEC"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100,7</w:t>
            </w:r>
          </w:p>
        </w:tc>
        <w:tc>
          <w:tcPr>
            <w:tcW w:w="850" w:type="dxa"/>
            <w:vAlign w:val="center"/>
          </w:tcPr>
          <w:p w14:paraId="0A3EF017"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137,2</w:t>
            </w:r>
          </w:p>
        </w:tc>
      </w:tr>
      <w:tr w:rsidR="0067564A" w:rsidRPr="0067564A" w14:paraId="5EC68B4D" w14:textId="77777777" w:rsidTr="0067564A">
        <w:trPr>
          <w:trHeight w:val="90"/>
        </w:trPr>
        <w:tc>
          <w:tcPr>
            <w:tcW w:w="3510" w:type="dxa"/>
            <w:vAlign w:val="center"/>
          </w:tcPr>
          <w:p w14:paraId="68A9B7F8" w14:textId="77777777" w:rsidR="0067564A" w:rsidRPr="0067564A" w:rsidRDefault="0067564A" w:rsidP="0067564A">
            <w:pPr>
              <w:autoSpaceDE w:val="0"/>
              <w:autoSpaceDN w:val="0"/>
              <w:adjustRightInd w:val="0"/>
              <w:spacing w:after="0" w:line="240" w:lineRule="auto"/>
              <w:rPr>
                <w:rFonts w:ascii="Times New Roman" w:hAnsi="Times New Roman" w:cs="Times New Roman"/>
                <w:color w:val="000000"/>
                <w:sz w:val="24"/>
                <w:szCs w:val="24"/>
              </w:rPr>
            </w:pPr>
            <w:r w:rsidRPr="0067564A">
              <w:rPr>
                <w:rFonts w:ascii="Times New Roman" w:hAnsi="Times New Roman" w:cs="Times New Roman"/>
                <w:color w:val="000000"/>
                <w:sz w:val="24"/>
                <w:szCs w:val="24"/>
              </w:rPr>
              <w:t xml:space="preserve">Компьютерное зрение </w:t>
            </w:r>
          </w:p>
        </w:tc>
        <w:tc>
          <w:tcPr>
            <w:tcW w:w="1134" w:type="dxa"/>
            <w:vAlign w:val="center"/>
          </w:tcPr>
          <w:p w14:paraId="5203A2F9"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млрд. $</w:t>
            </w:r>
          </w:p>
        </w:tc>
        <w:tc>
          <w:tcPr>
            <w:tcW w:w="851" w:type="dxa"/>
            <w:vAlign w:val="center"/>
          </w:tcPr>
          <w:p w14:paraId="70900A4A"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3,5</w:t>
            </w:r>
          </w:p>
        </w:tc>
        <w:tc>
          <w:tcPr>
            <w:tcW w:w="850" w:type="dxa"/>
            <w:vAlign w:val="center"/>
          </w:tcPr>
          <w:p w14:paraId="60E79EEF"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5,2</w:t>
            </w:r>
          </w:p>
        </w:tc>
        <w:tc>
          <w:tcPr>
            <w:tcW w:w="851" w:type="dxa"/>
            <w:vAlign w:val="center"/>
          </w:tcPr>
          <w:p w14:paraId="30C91FF3"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7,7</w:t>
            </w:r>
          </w:p>
        </w:tc>
        <w:tc>
          <w:tcPr>
            <w:tcW w:w="850" w:type="dxa"/>
            <w:vAlign w:val="center"/>
          </w:tcPr>
          <w:p w14:paraId="2EDB810C"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11,5</w:t>
            </w:r>
          </w:p>
        </w:tc>
        <w:tc>
          <w:tcPr>
            <w:tcW w:w="709" w:type="dxa"/>
            <w:vAlign w:val="center"/>
          </w:tcPr>
          <w:p w14:paraId="35F2860C"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17,1</w:t>
            </w:r>
          </w:p>
        </w:tc>
        <w:tc>
          <w:tcPr>
            <w:tcW w:w="851" w:type="dxa"/>
            <w:vAlign w:val="center"/>
          </w:tcPr>
          <w:p w14:paraId="340D4849"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25,3</w:t>
            </w:r>
          </w:p>
        </w:tc>
        <w:tc>
          <w:tcPr>
            <w:tcW w:w="850" w:type="dxa"/>
            <w:vAlign w:val="center"/>
          </w:tcPr>
          <w:p w14:paraId="7C9AEEC2"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37,6</w:t>
            </w:r>
          </w:p>
        </w:tc>
      </w:tr>
      <w:tr w:rsidR="0067564A" w:rsidRPr="0067564A" w14:paraId="7A0A07FD" w14:textId="77777777" w:rsidTr="0067564A">
        <w:trPr>
          <w:trHeight w:val="436"/>
        </w:trPr>
        <w:tc>
          <w:tcPr>
            <w:tcW w:w="3510" w:type="dxa"/>
            <w:vAlign w:val="center"/>
          </w:tcPr>
          <w:p w14:paraId="01DAE883" w14:textId="77777777" w:rsidR="0067564A" w:rsidRPr="0067564A" w:rsidRDefault="0067564A" w:rsidP="0067564A">
            <w:pPr>
              <w:autoSpaceDE w:val="0"/>
              <w:autoSpaceDN w:val="0"/>
              <w:adjustRightInd w:val="0"/>
              <w:spacing w:after="0" w:line="240" w:lineRule="auto"/>
              <w:rPr>
                <w:rFonts w:ascii="Times New Roman" w:hAnsi="Times New Roman" w:cs="Times New Roman"/>
                <w:color w:val="000000"/>
                <w:sz w:val="24"/>
                <w:szCs w:val="24"/>
              </w:rPr>
            </w:pPr>
            <w:r w:rsidRPr="0067564A">
              <w:rPr>
                <w:rFonts w:ascii="Times New Roman" w:hAnsi="Times New Roman" w:cs="Times New Roman"/>
                <w:color w:val="000000"/>
                <w:sz w:val="24"/>
                <w:szCs w:val="24"/>
              </w:rPr>
              <w:t xml:space="preserve">Рекомендательные системы и интеллектуальные системы поддержки принятия решений </w:t>
            </w:r>
          </w:p>
        </w:tc>
        <w:tc>
          <w:tcPr>
            <w:tcW w:w="1134" w:type="dxa"/>
            <w:vAlign w:val="center"/>
          </w:tcPr>
          <w:p w14:paraId="46168D68"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млрд. $</w:t>
            </w:r>
          </w:p>
        </w:tc>
        <w:tc>
          <w:tcPr>
            <w:tcW w:w="851" w:type="dxa"/>
            <w:vAlign w:val="center"/>
          </w:tcPr>
          <w:p w14:paraId="6A3BA1E0"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6,6</w:t>
            </w:r>
          </w:p>
        </w:tc>
        <w:tc>
          <w:tcPr>
            <w:tcW w:w="850" w:type="dxa"/>
            <w:vAlign w:val="center"/>
          </w:tcPr>
          <w:p w14:paraId="0CBE1014"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10,8</w:t>
            </w:r>
          </w:p>
        </w:tc>
        <w:tc>
          <w:tcPr>
            <w:tcW w:w="851" w:type="dxa"/>
            <w:vAlign w:val="center"/>
          </w:tcPr>
          <w:p w14:paraId="727B92D9"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16,7</w:t>
            </w:r>
          </w:p>
        </w:tc>
        <w:tc>
          <w:tcPr>
            <w:tcW w:w="850" w:type="dxa"/>
            <w:vAlign w:val="center"/>
          </w:tcPr>
          <w:p w14:paraId="09BD88E5"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24,9</w:t>
            </w:r>
          </w:p>
        </w:tc>
        <w:tc>
          <w:tcPr>
            <w:tcW w:w="709" w:type="dxa"/>
            <w:vAlign w:val="center"/>
          </w:tcPr>
          <w:p w14:paraId="4739689F"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35,4</w:t>
            </w:r>
          </w:p>
        </w:tc>
        <w:tc>
          <w:tcPr>
            <w:tcW w:w="851" w:type="dxa"/>
            <w:vAlign w:val="center"/>
          </w:tcPr>
          <w:p w14:paraId="006F74C8"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48,6</w:t>
            </w:r>
          </w:p>
        </w:tc>
        <w:tc>
          <w:tcPr>
            <w:tcW w:w="850" w:type="dxa"/>
            <w:vAlign w:val="center"/>
          </w:tcPr>
          <w:p w14:paraId="4EDFC80A" w14:textId="77777777" w:rsidR="0067564A" w:rsidRPr="0067564A" w:rsidRDefault="0067564A" w:rsidP="0067564A">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65,9</w:t>
            </w:r>
          </w:p>
        </w:tc>
      </w:tr>
    </w:tbl>
    <w:p w14:paraId="6DE170D7" w14:textId="77777777" w:rsidR="00093413" w:rsidRDefault="00093413" w:rsidP="00757566">
      <w:pPr>
        <w:spacing w:after="0" w:line="360" w:lineRule="auto"/>
        <w:ind w:firstLine="709"/>
        <w:jc w:val="both"/>
        <w:rPr>
          <w:rFonts w:ascii="Times New Roman" w:hAnsi="Times New Roman" w:cs="Times New Roman"/>
          <w:sz w:val="28"/>
          <w:szCs w:val="28"/>
        </w:rPr>
      </w:pPr>
    </w:p>
    <w:p w14:paraId="7CB2D2BA" w14:textId="77777777" w:rsidR="004A6FBD" w:rsidRPr="004A6FBD" w:rsidRDefault="004A6FBD" w:rsidP="00757566">
      <w:pPr>
        <w:spacing w:after="0" w:line="360" w:lineRule="auto"/>
        <w:ind w:firstLine="709"/>
        <w:jc w:val="both"/>
        <w:rPr>
          <w:rFonts w:ascii="Times New Roman" w:hAnsi="Times New Roman" w:cs="Times New Roman"/>
          <w:color w:val="000000" w:themeColor="text1"/>
          <w:sz w:val="28"/>
          <w:szCs w:val="28"/>
        </w:rPr>
      </w:pPr>
      <w:r w:rsidRPr="004A6FBD">
        <w:rPr>
          <w:rFonts w:ascii="Times New Roman" w:hAnsi="Times New Roman" w:cs="Times New Roman"/>
          <w:color w:val="000000" w:themeColor="text1"/>
          <w:sz w:val="28"/>
          <w:szCs w:val="28"/>
        </w:rPr>
        <w:t>В 2018 году российский рынок решений в сфере ИИ составил 2,1 млрд</w:t>
      </w:r>
      <w:r w:rsidR="006503F5">
        <w:rPr>
          <w:rFonts w:ascii="Times New Roman" w:hAnsi="Times New Roman" w:cs="Times New Roman"/>
          <w:color w:val="000000" w:themeColor="text1"/>
          <w:sz w:val="28"/>
          <w:szCs w:val="28"/>
        </w:rPr>
        <w:t>.</w:t>
      </w:r>
      <w:r w:rsidRPr="004A6FBD">
        <w:rPr>
          <w:rFonts w:ascii="Times New Roman" w:hAnsi="Times New Roman" w:cs="Times New Roman"/>
          <w:color w:val="000000" w:themeColor="text1"/>
          <w:sz w:val="28"/>
          <w:szCs w:val="28"/>
        </w:rPr>
        <w:t xml:space="preserve"> рублей, к 2024 году он увеличится до 160,1 млрд</w:t>
      </w:r>
      <w:r w:rsidR="006503F5">
        <w:rPr>
          <w:rFonts w:ascii="Times New Roman" w:hAnsi="Times New Roman" w:cs="Times New Roman"/>
          <w:color w:val="000000" w:themeColor="text1"/>
          <w:sz w:val="28"/>
          <w:szCs w:val="28"/>
        </w:rPr>
        <w:t>.</w:t>
      </w:r>
      <w:r w:rsidRPr="004A6FBD">
        <w:rPr>
          <w:rFonts w:ascii="Times New Roman" w:hAnsi="Times New Roman" w:cs="Times New Roman"/>
          <w:color w:val="000000" w:themeColor="text1"/>
          <w:sz w:val="28"/>
          <w:szCs w:val="28"/>
        </w:rPr>
        <w:t xml:space="preserve"> рублей. Российский рынок рассчитан на основании доли от мирового рынка. Фактическая доля РФ в мировом рынке ИИ составила в 2018 году 0,2%. Потенциально, доля РФ может увеличиться до 1,7% к 2024 году. Потенциальный объем российского рынка решений в сфере искусственного интеллекта и приведен в таблице. </w:t>
      </w:r>
    </w:p>
    <w:p w14:paraId="734B15B0" w14:textId="77777777" w:rsidR="004A6FBD" w:rsidRPr="004A6FBD" w:rsidRDefault="004A6FBD" w:rsidP="00757566">
      <w:pPr>
        <w:spacing w:after="0" w:line="360" w:lineRule="auto"/>
        <w:ind w:firstLine="709"/>
        <w:jc w:val="both"/>
        <w:rPr>
          <w:rFonts w:ascii="Times New Roman" w:hAnsi="Times New Roman" w:cs="Times New Roman"/>
          <w:color w:val="000000" w:themeColor="text1"/>
          <w:sz w:val="28"/>
          <w:szCs w:val="28"/>
        </w:rPr>
      </w:pPr>
    </w:p>
    <w:p w14:paraId="228C0557" w14:textId="5D63D900" w:rsidR="004A6FBD" w:rsidRDefault="004A6FBD" w:rsidP="004A6FB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w:t>
      </w:r>
      <w:r w:rsidR="006260E0">
        <w:rPr>
          <w:rFonts w:ascii="Times New Roman" w:hAnsi="Times New Roman" w:cs="Times New Roman"/>
          <w:sz w:val="28"/>
          <w:szCs w:val="28"/>
        </w:rPr>
        <w:t xml:space="preserve"> 4</w:t>
      </w:r>
      <w:r>
        <w:rPr>
          <w:rFonts w:ascii="Times New Roman" w:hAnsi="Times New Roman" w:cs="Times New Roman"/>
          <w:sz w:val="28"/>
          <w:szCs w:val="28"/>
        </w:rPr>
        <w:t xml:space="preserve">. Объем российского рынка решений в сфере ИИ </w:t>
      </w:r>
    </w:p>
    <w:tbl>
      <w:tblPr>
        <w:tblW w:w="10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69"/>
        <w:gridCol w:w="1276"/>
        <w:gridCol w:w="851"/>
        <w:gridCol w:w="850"/>
        <w:gridCol w:w="851"/>
        <w:gridCol w:w="850"/>
        <w:gridCol w:w="709"/>
        <w:gridCol w:w="851"/>
        <w:gridCol w:w="850"/>
      </w:tblGrid>
      <w:tr w:rsidR="004A6FBD" w:rsidRPr="0067564A" w14:paraId="1ED04D6D" w14:textId="77777777" w:rsidTr="004A6FBD">
        <w:trPr>
          <w:trHeight w:val="90"/>
        </w:trPr>
        <w:tc>
          <w:tcPr>
            <w:tcW w:w="3369" w:type="dxa"/>
            <w:vAlign w:val="center"/>
          </w:tcPr>
          <w:p w14:paraId="70B58C94" w14:textId="77777777" w:rsidR="004A6FBD" w:rsidRPr="0067564A" w:rsidRDefault="004A6FBD" w:rsidP="007F7739">
            <w:pPr>
              <w:autoSpaceDE w:val="0"/>
              <w:autoSpaceDN w:val="0"/>
              <w:adjustRightInd w:val="0"/>
              <w:spacing w:after="0" w:line="240" w:lineRule="auto"/>
              <w:rPr>
                <w:rFonts w:ascii="Times New Roman" w:hAnsi="Times New Roman" w:cs="Times New Roman"/>
                <w:color w:val="000000"/>
                <w:sz w:val="24"/>
                <w:szCs w:val="24"/>
              </w:rPr>
            </w:pPr>
          </w:p>
        </w:tc>
        <w:tc>
          <w:tcPr>
            <w:tcW w:w="1276" w:type="dxa"/>
            <w:vAlign w:val="center"/>
          </w:tcPr>
          <w:p w14:paraId="7FDF0FE2" w14:textId="77777777" w:rsidR="004A6FBD" w:rsidRPr="0067564A" w:rsidRDefault="004A6FBD" w:rsidP="007F7739">
            <w:pPr>
              <w:pStyle w:val="Default"/>
              <w:jc w:val="center"/>
              <w:rPr>
                <w:b/>
              </w:rPr>
            </w:pPr>
            <w:r w:rsidRPr="0067564A">
              <w:rPr>
                <w:b/>
              </w:rPr>
              <w:t>Ед. изм.</w:t>
            </w:r>
          </w:p>
        </w:tc>
        <w:tc>
          <w:tcPr>
            <w:tcW w:w="851" w:type="dxa"/>
            <w:vAlign w:val="center"/>
          </w:tcPr>
          <w:p w14:paraId="2B7156B3" w14:textId="77777777" w:rsidR="004A6FBD" w:rsidRPr="0067564A" w:rsidRDefault="004A6FBD" w:rsidP="007F7739">
            <w:pPr>
              <w:pStyle w:val="Default"/>
              <w:jc w:val="center"/>
              <w:rPr>
                <w:b/>
              </w:rPr>
            </w:pPr>
            <w:r w:rsidRPr="0067564A">
              <w:rPr>
                <w:b/>
              </w:rPr>
              <w:t>2018</w:t>
            </w:r>
          </w:p>
        </w:tc>
        <w:tc>
          <w:tcPr>
            <w:tcW w:w="850" w:type="dxa"/>
            <w:vAlign w:val="center"/>
          </w:tcPr>
          <w:p w14:paraId="3617E5C6" w14:textId="77777777" w:rsidR="004A6FBD" w:rsidRPr="0067564A" w:rsidRDefault="004A6FBD" w:rsidP="007F7739">
            <w:pPr>
              <w:pStyle w:val="Default"/>
              <w:jc w:val="center"/>
              <w:rPr>
                <w:b/>
              </w:rPr>
            </w:pPr>
            <w:r w:rsidRPr="0067564A">
              <w:rPr>
                <w:b/>
              </w:rPr>
              <w:t>2019</w:t>
            </w:r>
          </w:p>
        </w:tc>
        <w:tc>
          <w:tcPr>
            <w:tcW w:w="851" w:type="dxa"/>
            <w:vAlign w:val="center"/>
          </w:tcPr>
          <w:p w14:paraId="4DD6A11D" w14:textId="77777777" w:rsidR="004A6FBD" w:rsidRPr="0067564A" w:rsidRDefault="004A6FBD" w:rsidP="007F7739">
            <w:pPr>
              <w:pStyle w:val="Default"/>
              <w:jc w:val="center"/>
              <w:rPr>
                <w:b/>
              </w:rPr>
            </w:pPr>
            <w:r w:rsidRPr="0067564A">
              <w:rPr>
                <w:b/>
              </w:rPr>
              <w:t>2020</w:t>
            </w:r>
          </w:p>
        </w:tc>
        <w:tc>
          <w:tcPr>
            <w:tcW w:w="850" w:type="dxa"/>
            <w:vAlign w:val="center"/>
          </w:tcPr>
          <w:p w14:paraId="3DEFBA9D" w14:textId="77777777" w:rsidR="004A6FBD" w:rsidRPr="0067564A" w:rsidRDefault="004A6FBD" w:rsidP="007F7739">
            <w:pPr>
              <w:pStyle w:val="Default"/>
              <w:jc w:val="center"/>
              <w:rPr>
                <w:b/>
              </w:rPr>
            </w:pPr>
            <w:r w:rsidRPr="0067564A">
              <w:rPr>
                <w:b/>
              </w:rPr>
              <w:t>2021</w:t>
            </w:r>
          </w:p>
        </w:tc>
        <w:tc>
          <w:tcPr>
            <w:tcW w:w="709" w:type="dxa"/>
            <w:vAlign w:val="center"/>
          </w:tcPr>
          <w:p w14:paraId="30D6F426" w14:textId="77777777" w:rsidR="004A6FBD" w:rsidRPr="0067564A" w:rsidRDefault="004A6FBD" w:rsidP="007F7739">
            <w:pPr>
              <w:pStyle w:val="Default"/>
              <w:jc w:val="center"/>
              <w:rPr>
                <w:b/>
              </w:rPr>
            </w:pPr>
            <w:r w:rsidRPr="0067564A">
              <w:rPr>
                <w:b/>
              </w:rPr>
              <w:t>2022</w:t>
            </w:r>
          </w:p>
        </w:tc>
        <w:tc>
          <w:tcPr>
            <w:tcW w:w="851" w:type="dxa"/>
            <w:vAlign w:val="center"/>
          </w:tcPr>
          <w:p w14:paraId="41612AD9" w14:textId="77777777" w:rsidR="004A6FBD" w:rsidRPr="0067564A" w:rsidRDefault="004A6FBD" w:rsidP="007F7739">
            <w:pPr>
              <w:pStyle w:val="Default"/>
              <w:jc w:val="center"/>
              <w:rPr>
                <w:b/>
              </w:rPr>
            </w:pPr>
            <w:r w:rsidRPr="0067564A">
              <w:rPr>
                <w:b/>
              </w:rPr>
              <w:t>2023</w:t>
            </w:r>
          </w:p>
        </w:tc>
        <w:tc>
          <w:tcPr>
            <w:tcW w:w="850" w:type="dxa"/>
            <w:vAlign w:val="center"/>
          </w:tcPr>
          <w:p w14:paraId="47B5A6E4" w14:textId="77777777" w:rsidR="004A6FBD" w:rsidRPr="0067564A" w:rsidRDefault="004A6FBD" w:rsidP="007F7739">
            <w:pPr>
              <w:pStyle w:val="Default"/>
              <w:jc w:val="center"/>
              <w:rPr>
                <w:b/>
              </w:rPr>
            </w:pPr>
            <w:r w:rsidRPr="0067564A">
              <w:rPr>
                <w:b/>
              </w:rPr>
              <w:t>2024</w:t>
            </w:r>
          </w:p>
        </w:tc>
      </w:tr>
      <w:tr w:rsidR="004A6FBD" w:rsidRPr="0067564A" w14:paraId="29CA1409" w14:textId="77777777" w:rsidTr="004A6FBD">
        <w:trPr>
          <w:trHeight w:val="90"/>
        </w:trPr>
        <w:tc>
          <w:tcPr>
            <w:tcW w:w="3369" w:type="dxa"/>
            <w:vAlign w:val="center"/>
          </w:tcPr>
          <w:p w14:paraId="383704D9" w14:textId="77777777" w:rsidR="004A6FBD" w:rsidRPr="0067564A" w:rsidRDefault="004A6FBD" w:rsidP="007F7739">
            <w:pPr>
              <w:autoSpaceDE w:val="0"/>
              <w:autoSpaceDN w:val="0"/>
              <w:adjustRightInd w:val="0"/>
              <w:spacing w:after="0" w:line="240" w:lineRule="auto"/>
              <w:rPr>
                <w:rFonts w:ascii="Times New Roman" w:hAnsi="Times New Roman" w:cs="Times New Roman"/>
                <w:color w:val="000000"/>
                <w:sz w:val="24"/>
                <w:szCs w:val="24"/>
              </w:rPr>
            </w:pPr>
            <w:r w:rsidRPr="0067564A">
              <w:rPr>
                <w:rFonts w:ascii="Times New Roman" w:hAnsi="Times New Roman" w:cs="Times New Roman"/>
                <w:color w:val="000000"/>
                <w:sz w:val="24"/>
                <w:szCs w:val="24"/>
              </w:rPr>
              <w:t xml:space="preserve">Рынок решений в сфере ИИ </w:t>
            </w:r>
          </w:p>
        </w:tc>
        <w:tc>
          <w:tcPr>
            <w:tcW w:w="1276" w:type="dxa"/>
            <w:vAlign w:val="center"/>
          </w:tcPr>
          <w:p w14:paraId="31C1BFCA" w14:textId="77777777" w:rsidR="004A6FBD" w:rsidRPr="0067564A" w:rsidRDefault="004A6FBD" w:rsidP="004A6FBD">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 xml:space="preserve">млрд. </w:t>
            </w:r>
            <w:r>
              <w:rPr>
                <w:rFonts w:ascii="Times New Roman" w:hAnsi="Times New Roman" w:cs="Times New Roman"/>
                <w:color w:val="000000"/>
                <w:sz w:val="24"/>
                <w:szCs w:val="24"/>
              </w:rPr>
              <w:t>руб.</w:t>
            </w:r>
          </w:p>
        </w:tc>
        <w:tc>
          <w:tcPr>
            <w:tcW w:w="851" w:type="dxa"/>
            <w:vAlign w:val="center"/>
          </w:tcPr>
          <w:p w14:paraId="70E782BE" w14:textId="77777777" w:rsidR="004A6FBD" w:rsidRPr="004A6FBD" w:rsidRDefault="004A6FBD" w:rsidP="004A6FBD">
            <w:pPr>
              <w:pStyle w:val="Default"/>
              <w:jc w:val="center"/>
            </w:pPr>
            <w:r w:rsidRPr="004A6FBD">
              <w:t>2,1</w:t>
            </w:r>
          </w:p>
        </w:tc>
        <w:tc>
          <w:tcPr>
            <w:tcW w:w="850" w:type="dxa"/>
            <w:vAlign w:val="center"/>
          </w:tcPr>
          <w:p w14:paraId="7C8FB578" w14:textId="77777777" w:rsidR="004A6FBD" w:rsidRPr="004A6FBD" w:rsidRDefault="004A6FBD" w:rsidP="004A6FBD">
            <w:pPr>
              <w:pStyle w:val="Default"/>
              <w:jc w:val="center"/>
            </w:pPr>
            <w:r w:rsidRPr="004A6FBD">
              <w:t>6,0</w:t>
            </w:r>
          </w:p>
        </w:tc>
        <w:tc>
          <w:tcPr>
            <w:tcW w:w="851" w:type="dxa"/>
            <w:vAlign w:val="center"/>
          </w:tcPr>
          <w:p w14:paraId="3031C5F0" w14:textId="77777777" w:rsidR="004A6FBD" w:rsidRPr="004A6FBD" w:rsidRDefault="004A6FBD" w:rsidP="004A6FBD">
            <w:pPr>
              <w:pStyle w:val="Default"/>
              <w:jc w:val="center"/>
            </w:pPr>
            <w:r w:rsidRPr="004A6FBD">
              <w:t>16,9</w:t>
            </w:r>
          </w:p>
        </w:tc>
        <w:tc>
          <w:tcPr>
            <w:tcW w:w="850" w:type="dxa"/>
            <w:vAlign w:val="center"/>
          </w:tcPr>
          <w:p w14:paraId="00836015" w14:textId="77777777" w:rsidR="004A6FBD" w:rsidRPr="004A6FBD" w:rsidRDefault="004A6FBD" w:rsidP="004A6FBD">
            <w:pPr>
              <w:pStyle w:val="Default"/>
              <w:jc w:val="center"/>
            </w:pPr>
            <w:r w:rsidRPr="004A6FBD">
              <w:t>48,0</w:t>
            </w:r>
          </w:p>
        </w:tc>
        <w:tc>
          <w:tcPr>
            <w:tcW w:w="709" w:type="dxa"/>
            <w:vAlign w:val="center"/>
          </w:tcPr>
          <w:p w14:paraId="4B09BB94" w14:textId="77777777" w:rsidR="004A6FBD" w:rsidRPr="004A6FBD" w:rsidRDefault="004A6FBD" w:rsidP="004A6FBD">
            <w:pPr>
              <w:pStyle w:val="Default"/>
              <w:jc w:val="center"/>
            </w:pPr>
            <w:r w:rsidRPr="004A6FBD">
              <w:t>71,7</w:t>
            </w:r>
          </w:p>
        </w:tc>
        <w:tc>
          <w:tcPr>
            <w:tcW w:w="851" w:type="dxa"/>
            <w:vAlign w:val="center"/>
          </w:tcPr>
          <w:p w14:paraId="4F6DEE37" w14:textId="77777777" w:rsidR="004A6FBD" w:rsidRPr="004A6FBD" w:rsidRDefault="004A6FBD" w:rsidP="004A6FBD">
            <w:pPr>
              <w:pStyle w:val="Default"/>
              <w:jc w:val="center"/>
            </w:pPr>
            <w:r w:rsidRPr="004A6FBD">
              <w:t>107,2</w:t>
            </w:r>
          </w:p>
        </w:tc>
        <w:tc>
          <w:tcPr>
            <w:tcW w:w="850" w:type="dxa"/>
            <w:vAlign w:val="center"/>
          </w:tcPr>
          <w:p w14:paraId="475883EE" w14:textId="77777777" w:rsidR="004A6FBD" w:rsidRPr="004A6FBD" w:rsidRDefault="004A6FBD" w:rsidP="004A6FBD">
            <w:pPr>
              <w:pStyle w:val="Default"/>
              <w:jc w:val="center"/>
            </w:pPr>
            <w:r w:rsidRPr="004A6FBD">
              <w:t>160,1</w:t>
            </w:r>
          </w:p>
        </w:tc>
      </w:tr>
      <w:tr w:rsidR="004A6FBD" w:rsidRPr="0067564A" w14:paraId="39CA9AFA" w14:textId="77777777" w:rsidTr="004A6FBD">
        <w:trPr>
          <w:trHeight w:val="90"/>
        </w:trPr>
        <w:tc>
          <w:tcPr>
            <w:tcW w:w="3369" w:type="dxa"/>
            <w:vAlign w:val="center"/>
          </w:tcPr>
          <w:p w14:paraId="486F5730" w14:textId="77777777" w:rsidR="004A6FBD" w:rsidRPr="0067564A" w:rsidRDefault="004A6FBD" w:rsidP="007F7739">
            <w:pPr>
              <w:autoSpaceDE w:val="0"/>
              <w:autoSpaceDN w:val="0"/>
              <w:adjustRightInd w:val="0"/>
              <w:spacing w:after="0" w:line="240" w:lineRule="auto"/>
              <w:rPr>
                <w:rFonts w:ascii="Times New Roman" w:hAnsi="Times New Roman" w:cs="Times New Roman"/>
                <w:color w:val="000000"/>
                <w:sz w:val="24"/>
                <w:szCs w:val="24"/>
              </w:rPr>
            </w:pPr>
            <w:r w:rsidRPr="0067564A">
              <w:rPr>
                <w:rFonts w:ascii="Times New Roman" w:hAnsi="Times New Roman" w:cs="Times New Roman"/>
                <w:color w:val="000000"/>
                <w:sz w:val="24"/>
                <w:szCs w:val="24"/>
              </w:rPr>
              <w:t xml:space="preserve">Компьютерное зрение </w:t>
            </w:r>
          </w:p>
        </w:tc>
        <w:tc>
          <w:tcPr>
            <w:tcW w:w="1276" w:type="dxa"/>
            <w:vAlign w:val="center"/>
          </w:tcPr>
          <w:p w14:paraId="7270B5EF" w14:textId="77777777" w:rsidR="004A6FBD" w:rsidRPr="0067564A" w:rsidRDefault="004A6FBD" w:rsidP="007F7739">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 xml:space="preserve">млрд. </w:t>
            </w:r>
            <w:r>
              <w:rPr>
                <w:rFonts w:ascii="Times New Roman" w:hAnsi="Times New Roman" w:cs="Times New Roman"/>
                <w:color w:val="000000"/>
                <w:sz w:val="24"/>
                <w:szCs w:val="24"/>
              </w:rPr>
              <w:t>руб.</w:t>
            </w:r>
          </w:p>
        </w:tc>
        <w:tc>
          <w:tcPr>
            <w:tcW w:w="851" w:type="dxa"/>
            <w:vAlign w:val="center"/>
          </w:tcPr>
          <w:p w14:paraId="6900886F" w14:textId="77777777" w:rsidR="004A6FBD" w:rsidRPr="004A6FBD" w:rsidRDefault="004A6FBD" w:rsidP="004A6FBD">
            <w:pPr>
              <w:pStyle w:val="Default"/>
              <w:jc w:val="center"/>
            </w:pPr>
            <w:r w:rsidRPr="004A6FBD">
              <w:t>1,0</w:t>
            </w:r>
          </w:p>
        </w:tc>
        <w:tc>
          <w:tcPr>
            <w:tcW w:w="850" w:type="dxa"/>
            <w:vAlign w:val="center"/>
          </w:tcPr>
          <w:p w14:paraId="547EF8D8" w14:textId="77777777" w:rsidR="004A6FBD" w:rsidRPr="004A6FBD" w:rsidRDefault="004A6FBD" w:rsidP="004A6FBD">
            <w:pPr>
              <w:pStyle w:val="Default"/>
              <w:jc w:val="center"/>
            </w:pPr>
            <w:r w:rsidRPr="004A6FBD">
              <w:t>2,7</w:t>
            </w:r>
          </w:p>
        </w:tc>
        <w:tc>
          <w:tcPr>
            <w:tcW w:w="851" w:type="dxa"/>
            <w:vAlign w:val="center"/>
          </w:tcPr>
          <w:p w14:paraId="261D4D3D" w14:textId="77777777" w:rsidR="004A6FBD" w:rsidRPr="004A6FBD" w:rsidRDefault="004A6FBD" w:rsidP="004A6FBD">
            <w:pPr>
              <w:pStyle w:val="Default"/>
              <w:jc w:val="center"/>
            </w:pPr>
            <w:r w:rsidRPr="004A6FBD">
              <w:t>7,5</w:t>
            </w:r>
          </w:p>
        </w:tc>
        <w:tc>
          <w:tcPr>
            <w:tcW w:w="850" w:type="dxa"/>
            <w:vAlign w:val="center"/>
          </w:tcPr>
          <w:p w14:paraId="4D28DDAC" w14:textId="77777777" w:rsidR="004A6FBD" w:rsidRPr="004A6FBD" w:rsidRDefault="004A6FBD" w:rsidP="004A6FBD">
            <w:pPr>
              <w:pStyle w:val="Default"/>
              <w:jc w:val="center"/>
            </w:pPr>
            <w:r w:rsidRPr="004A6FBD">
              <w:t>20,4</w:t>
            </w:r>
          </w:p>
        </w:tc>
        <w:tc>
          <w:tcPr>
            <w:tcW w:w="709" w:type="dxa"/>
            <w:vAlign w:val="center"/>
          </w:tcPr>
          <w:p w14:paraId="33CCF863" w14:textId="77777777" w:rsidR="004A6FBD" w:rsidRPr="004A6FBD" w:rsidRDefault="004A6FBD" w:rsidP="004A6FBD">
            <w:pPr>
              <w:pStyle w:val="Default"/>
              <w:jc w:val="center"/>
            </w:pPr>
            <w:r w:rsidRPr="004A6FBD">
              <w:t>29,3</w:t>
            </w:r>
          </w:p>
        </w:tc>
        <w:tc>
          <w:tcPr>
            <w:tcW w:w="851" w:type="dxa"/>
            <w:vAlign w:val="center"/>
          </w:tcPr>
          <w:p w14:paraId="5961ACD4" w14:textId="77777777" w:rsidR="004A6FBD" w:rsidRPr="004A6FBD" w:rsidRDefault="004A6FBD" w:rsidP="004A6FBD">
            <w:pPr>
              <w:pStyle w:val="Default"/>
              <w:jc w:val="center"/>
            </w:pPr>
            <w:r w:rsidRPr="004A6FBD">
              <w:t>42,1</w:t>
            </w:r>
          </w:p>
        </w:tc>
        <w:tc>
          <w:tcPr>
            <w:tcW w:w="850" w:type="dxa"/>
            <w:vAlign w:val="center"/>
          </w:tcPr>
          <w:p w14:paraId="13302A11" w14:textId="77777777" w:rsidR="004A6FBD" w:rsidRPr="004A6FBD" w:rsidRDefault="004A6FBD" w:rsidP="004A6FBD">
            <w:pPr>
              <w:pStyle w:val="Default"/>
              <w:jc w:val="center"/>
            </w:pPr>
            <w:r w:rsidRPr="004A6FBD">
              <w:t>60,5</w:t>
            </w:r>
          </w:p>
        </w:tc>
      </w:tr>
      <w:tr w:rsidR="004A6FBD" w:rsidRPr="0067564A" w14:paraId="67B78168" w14:textId="77777777" w:rsidTr="004A6FBD">
        <w:trPr>
          <w:trHeight w:val="436"/>
        </w:trPr>
        <w:tc>
          <w:tcPr>
            <w:tcW w:w="3369" w:type="dxa"/>
            <w:vAlign w:val="center"/>
          </w:tcPr>
          <w:p w14:paraId="2CA849A1" w14:textId="77777777" w:rsidR="004A6FBD" w:rsidRPr="0067564A" w:rsidRDefault="004A6FBD" w:rsidP="007F7739">
            <w:pPr>
              <w:autoSpaceDE w:val="0"/>
              <w:autoSpaceDN w:val="0"/>
              <w:adjustRightInd w:val="0"/>
              <w:spacing w:after="0" w:line="240" w:lineRule="auto"/>
              <w:rPr>
                <w:rFonts w:ascii="Times New Roman" w:hAnsi="Times New Roman" w:cs="Times New Roman"/>
                <w:color w:val="000000"/>
                <w:sz w:val="24"/>
                <w:szCs w:val="24"/>
              </w:rPr>
            </w:pPr>
            <w:r w:rsidRPr="0067564A">
              <w:rPr>
                <w:rFonts w:ascii="Times New Roman" w:hAnsi="Times New Roman" w:cs="Times New Roman"/>
                <w:color w:val="000000"/>
                <w:sz w:val="24"/>
                <w:szCs w:val="24"/>
              </w:rPr>
              <w:t xml:space="preserve">Рекомендательные системы и интеллектуальные системы поддержки принятия решений </w:t>
            </w:r>
          </w:p>
        </w:tc>
        <w:tc>
          <w:tcPr>
            <w:tcW w:w="1276" w:type="dxa"/>
            <w:vAlign w:val="center"/>
          </w:tcPr>
          <w:p w14:paraId="4F1D730A" w14:textId="77777777" w:rsidR="004A6FBD" w:rsidRPr="0067564A" w:rsidRDefault="004A6FBD" w:rsidP="007F7739">
            <w:pPr>
              <w:autoSpaceDE w:val="0"/>
              <w:autoSpaceDN w:val="0"/>
              <w:adjustRightInd w:val="0"/>
              <w:spacing w:after="0" w:line="240" w:lineRule="auto"/>
              <w:jc w:val="center"/>
              <w:rPr>
                <w:rFonts w:ascii="Times New Roman" w:hAnsi="Times New Roman" w:cs="Times New Roman"/>
                <w:color w:val="000000"/>
                <w:sz w:val="24"/>
                <w:szCs w:val="24"/>
              </w:rPr>
            </w:pPr>
            <w:r w:rsidRPr="0067564A">
              <w:rPr>
                <w:rFonts w:ascii="Times New Roman" w:hAnsi="Times New Roman" w:cs="Times New Roman"/>
                <w:color w:val="000000"/>
                <w:sz w:val="24"/>
                <w:szCs w:val="24"/>
              </w:rPr>
              <w:t xml:space="preserve">млрд. </w:t>
            </w:r>
            <w:r>
              <w:rPr>
                <w:rFonts w:ascii="Times New Roman" w:hAnsi="Times New Roman" w:cs="Times New Roman"/>
                <w:color w:val="000000"/>
                <w:sz w:val="24"/>
                <w:szCs w:val="24"/>
              </w:rPr>
              <w:t>руб.</w:t>
            </w:r>
          </w:p>
        </w:tc>
        <w:tc>
          <w:tcPr>
            <w:tcW w:w="851" w:type="dxa"/>
            <w:vAlign w:val="center"/>
          </w:tcPr>
          <w:p w14:paraId="37D32066" w14:textId="77777777" w:rsidR="004A6FBD" w:rsidRPr="004A6FBD" w:rsidRDefault="004A6FBD" w:rsidP="004A6FBD">
            <w:pPr>
              <w:pStyle w:val="Default"/>
              <w:jc w:val="center"/>
            </w:pPr>
            <w:r w:rsidRPr="004A6FBD">
              <w:t>0,2</w:t>
            </w:r>
          </w:p>
        </w:tc>
        <w:tc>
          <w:tcPr>
            <w:tcW w:w="850" w:type="dxa"/>
            <w:vAlign w:val="center"/>
          </w:tcPr>
          <w:p w14:paraId="398EB3C2" w14:textId="77777777" w:rsidR="004A6FBD" w:rsidRPr="004A6FBD" w:rsidRDefault="004A6FBD" w:rsidP="004A6FBD">
            <w:pPr>
              <w:pStyle w:val="Default"/>
              <w:jc w:val="center"/>
            </w:pPr>
            <w:r w:rsidRPr="004A6FBD">
              <w:t>0,8</w:t>
            </w:r>
          </w:p>
        </w:tc>
        <w:tc>
          <w:tcPr>
            <w:tcW w:w="851" w:type="dxa"/>
            <w:vAlign w:val="center"/>
          </w:tcPr>
          <w:p w14:paraId="3292F6FD" w14:textId="77777777" w:rsidR="004A6FBD" w:rsidRPr="004A6FBD" w:rsidRDefault="004A6FBD" w:rsidP="004A6FBD">
            <w:pPr>
              <w:pStyle w:val="Default"/>
              <w:jc w:val="center"/>
            </w:pPr>
            <w:r w:rsidRPr="004A6FBD">
              <w:t>2,5</w:t>
            </w:r>
          </w:p>
        </w:tc>
        <w:tc>
          <w:tcPr>
            <w:tcW w:w="850" w:type="dxa"/>
            <w:vAlign w:val="center"/>
          </w:tcPr>
          <w:p w14:paraId="4B1A15C3" w14:textId="77777777" w:rsidR="004A6FBD" w:rsidRPr="004A6FBD" w:rsidRDefault="004A6FBD" w:rsidP="004A6FBD">
            <w:pPr>
              <w:pStyle w:val="Default"/>
              <w:jc w:val="center"/>
            </w:pPr>
            <w:r w:rsidRPr="004A6FBD">
              <w:t>8,0</w:t>
            </w:r>
          </w:p>
        </w:tc>
        <w:tc>
          <w:tcPr>
            <w:tcW w:w="709" w:type="dxa"/>
            <w:vAlign w:val="center"/>
          </w:tcPr>
          <w:p w14:paraId="42C1A91D" w14:textId="77777777" w:rsidR="004A6FBD" w:rsidRPr="004A6FBD" w:rsidRDefault="004A6FBD" w:rsidP="004A6FBD">
            <w:pPr>
              <w:pStyle w:val="Default"/>
              <w:jc w:val="center"/>
            </w:pPr>
            <w:r w:rsidRPr="004A6FBD">
              <w:t>13,3</w:t>
            </w:r>
          </w:p>
        </w:tc>
        <w:tc>
          <w:tcPr>
            <w:tcW w:w="851" w:type="dxa"/>
            <w:vAlign w:val="center"/>
          </w:tcPr>
          <w:p w14:paraId="1A819E1F" w14:textId="77777777" w:rsidR="004A6FBD" w:rsidRPr="004A6FBD" w:rsidRDefault="004A6FBD" w:rsidP="004A6FBD">
            <w:pPr>
              <w:pStyle w:val="Default"/>
              <w:jc w:val="center"/>
            </w:pPr>
            <w:r w:rsidRPr="004A6FBD">
              <w:t>21,6</w:t>
            </w:r>
          </w:p>
        </w:tc>
        <w:tc>
          <w:tcPr>
            <w:tcW w:w="850" w:type="dxa"/>
            <w:vAlign w:val="center"/>
          </w:tcPr>
          <w:p w14:paraId="799BC3E8" w14:textId="77777777" w:rsidR="004A6FBD" w:rsidRPr="004A6FBD" w:rsidRDefault="004A6FBD" w:rsidP="004A6FBD">
            <w:pPr>
              <w:pStyle w:val="Default"/>
              <w:jc w:val="center"/>
            </w:pPr>
            <w:r w:rsidRPr="004A6FBD">
              <w:t>34,8</w:t>
            </w:r>
          </w:p>
        </w:tc>
      </w:tr>
    </w:tbl>
    <w:p w14:paraId="05EC62CE" w14:textId="77777777" w:rsidR="004A6FBD" w:rsidRDefault="004A6FBD" w:rsidP="004A6FBD">
      <w:pPr>
        <w:spacing w:after="0" w:line="360" w:lineRule="auto"/>
        <w:ind w:firstLine="709"/>
        <w:jc w:val="both"/>
        <w:rPr>
          <w:rFonts w:ascii="Times New Roman" w:hAnsi="Times New Roman" w:cs="Times New Roman"/>
          <w:sz w:val="28"/>
          <w:szCs w:val="28"/>
          <w:lang w:val="en-US"/>
        </w:rPr>
      </w:pPr>
    </w:p>
    <w:p w14:paraId="58971B27" w14:textId="77777777" w:rsidR="001D3DA5" w:rsidRPr="001D3DA5" w:rsidRDefault="001D3DA5" w:rsidP="004A6FBD">
      <w:pPr>
        <w:spacing w:after="0" w:line="360" w:lineRule="auto"/>
        <w:ind w:firstLine="709"/>
        <w:jc w:val="both"/>
        <w:rPr>
          <w:rFonts w:ascii="Times New Roman" w:hAnsi="Times New Roman" w:cs="Times New Roman"/>
          <w:sz w:val="28"/>
          <w:szCs w:val="28"/>
        </w:rPr>
      </w:pPr>
      <w:r w:rsidRPr="001D3DA5">
        <w:rPr>
          <w:rFonts w:ascii="Times New Roman" w:hAnsi="Times New Roman" w:cs="Times New Roman"/>
          <w:sz w:val="28"/>
          <w:szCs w:val="28"/>
        </w:rPr>
        <w:t xml:space="preserve">Влияние </w:t>
      </w:r>
      <w:r>
        <w:rPr>
          <w:rFonts w:ascii="Times New Roman" w:hAnsi="Times New Roman" w:cs="Times New Roman"/>
          <w:sz w:val="28"/>
          <w:szCs w:val="28"/>
        </w:rPr>
        <w:t>«сквозной» цифровой технологии «Искусственный интеллект и нейротехнологии»</w:t>
      </w:r>
      <w:r w:rsidRPr="001D3DA5">
        <w:rPr>
          <w:rFonts w:ascii="Times New Roman" w:hAnsi="Times New Roman" w:cs="Times New Roman"/>
          <w:sz w:val="28"/>
          <w:szCs w:val="28"/>
        </w:rPr>
        <w:t xml:space="preserve"> на экономическое развитие: по различным прогнозам, доля искусственного интеллекта в мировом ВВП будет составлять 2,6% в 2030 году. Данный показатель включает в себя размер отрасли решений в сфере ИИ, прирост производительности в различных секторах экономики и другие факторы. При существенном стимулировании развития ИИ в России, </w:t>
      </w:r>
      <w:r>
        <w:rPr>
          <w:rFonts w:ascii="Times New Roman" w:hAnsi="Times New Roman" w:cs="Times New Roman"/>
          <w:sz w:val="28"/>
          <w:szCs w:val="28"/>
        </w:rPr>
        <w:t xml:space="preserve">могут быть </w:t>
      </w:r>
      <w:r w:rsidRPr="001D3DA5">
        <w:rPr>
          <w:rFonts w:ascii="Times New Roman" w:hAnsi="Times New Roman" w:cs="Times New Roman"/>
          <w:sz w:val="28"/>
          <w:szCs w:val="28"/>
        </w:rPr>
        <w:t>достигнуты даже большие результаты. А именно: доля ИИ в ВВП России будет составлять 0,8% в 2024 году и 3,6% в 2030 году.</w:t>
      </w:r>
    </w:p>
    <w:p w14:paraId="37F9885A" w14:textId="77777777" w:rsidR="006D7696" w:rsidRPr="006D7696" w:rsidRDefault="006D7696" w:rsidP="006D7696">
      <w:pPr>
        <w:spacing w:after="0" w:line="360" w:lineRule="auto"/>
        <w:ind w:firstLine="709"/>
        <w:jc w:val="both"/>
        <w:rPr>
          <w:rFonts w:ascii="Times New Roman" w:hAnsi="Times New Roman" w:cs="Times New Roman"/>
          <w:sz w:val="28"/>
          <w:szCs w:val="28"/>
        </w:rPr>
      </w:pPr>
      <w:r w:rsidRPr="006D7696">
        <w:rPr>
          <w:rFonts w:ascii="Times New Roman" w:hAnsi="Times New Roman" w:cs="Times New Roman"/>
          <w:sz w:val="28"/>
          <w:szCs w:val="28"/>
        </w:rPr>
        <w:t>Основными тенденциями развития рынка искусственного интеллекта являются:</w:t>
      </w:r>
    </w:p>
    <w:p w14:paraId="7AF0AEB9" w14:textId="77777777" w:rsidR="006D7696" w:rsidRPr="006D7696" w:rsidRDefault="006D7696" w:rsidP="006D76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6D7696">
        <w:rPr>
          <w:rFonts w:ascii="Times New Roman" w:hAnsi="Times New Roman" w:cs="Times New Roman"/>
          <w:sz w:val="28"/>
          <w:szCs w:val="28"/>
        </w:rPr>
        <w:t>Развитие роботизированных сервисов с помощью ИИ и избавление от человеческого фактора и освобождения человека от монотонной работы путем автоматического создания программного обеспечения.</w:t>
      </w:r>
    </w:p>
    <w:p w14:paraId="7E6BDABA" w14:textId="77777777" w:rsidR="006D7696" w:rsidRPr="006D7696" w:rsidRDefault="006D7696" w:rsidP="006D76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w:t>
      </w:r>
      <w:r w:rsidRPr="006D7696">
        <w:rPr>
          <w:rFonts w:ascii="Times New Roman" w:hAnsi="Times New Roman" w:cs="Times New Roman"/>
          <w:sz w:val="28"/>
          <w:szCs w:val="28"/>
        </w:rPr>
        <w:t>Расширение вычислительных и функциональных возможностей программных продуктов.</w:t>
      </w:r>
    </w:p>
    <w:p w14:paraId="0AB30497" w14:textId="77777777" w:rsidR="006D7696" w:rsidRPr="006D7696" w:rsidRDefault="006D7696" w:rsidP="006D76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6D7696">
        <w:rPr>
          <w:rFonts w:ascii="Times New Roman" w:hAnsi="Times New Roman" w:cs="Times New Roman"/>
          <w:sz w:val="28"/>
          <w:szCs w:val="28"/>
        </w:rPr>
        <w:t>Новые методы машинного обучения, которые ускоряют разработку и реализацию решений в области ИИ в условиях ограниченного количества данных.</w:t>
      </w:r>
    </w:p>
    <w:p w14:paraId="10C3C171" w14:textId="77777777" w:rsidR="006D7696" w:rsidRPr="006D7696" w:rsidRDefault="006D7696" w:rsidP="006D76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6D7696">
        <w:rPr>
          <w:rFonts w:ascii="Times New Roman" w:hAnsi="Times New Roman" w:cs="Times New Roman"/>
          <w:sz w:val="28"/>
          <w:szCs w:val="28"/>
        </w:rPr>
        <w:t>Повсеместное применение ИИ.</w:t>
      </w:r>
    </w:p>
    <w:p w14:paraId="40E0C273" w14:textId="77777777" w:rsidR="006D7696" w:rsidRPr="006D7696" w:rsidRDefault="006D7696" w:rsidP="006D7696">
      <w:pPr>
        <w:spacing w:after="0" w:line="360" w:lineRule="auto"/>
        <w:ind w:firstLine="709"/>
        <w:jc w:val="both"/>
        <w:rPr>
          <w:rFonts w:ascii="Times New Roman" w:hAnsi="Times New Roman" w:cs="Times New Roman"/>
          <w:sz w:val="28"/>
          <w:szCs w:val="28"/>
        </w:rPr>
      </w:pPr>
      <w:r w:rsidRPr="006D7696">
        <w:rPr>
          <w:rFonts w:ascii="Times New Roman" w:hAnsi="Times New Roman" w:cs="Times New Roman"/>
          <w:sz w:val="28"/>
          <w:szCs w:val="28"/>
        </w:rPr>
        <w:t>Основными драйверами рынка искусственного интеллекта являются:</w:t>
      </w:r>
    </w:p>
    <w:p w14:paraId="09908AAD" w14:textId="77777777" w:rsidR="006D7696" w:rsidRPr="006D7696" w:rsidRDefault="006D7696" w:rsidP="006D76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6D7696">
        <w:rPr>
          <w:rFonts w:ascii="Times New Roman" w:hAnsi="Times New Roman" w:cs="Times New Roman"/>
          <w:sz w:val="28"/>
          <w:szCs w:val="28"/>
        </w:rPr>
        <w:t>Увеличение объема данных для анализа и повышение доступности данных надлежащего качества.</w:t>
      </w:r>
    </w:p>
    <w:p w14:paraId="0924BA9C" w14:textId="77777777" w:rsidR="006D7696" w:rsidRPr="006D7696" w:rsidRDefault="006D7696" w:rsidP="006D76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6D7696">
        <w:rPr>
          <w:rFonts w:ascii="Times New Roman" w:hAnsi="Times New Roman" w:cs="Times New Roman"/>
          <w:sz w:val="28"/>
          <w:szCs w:val="28"/>
        </w:rPr>
        <w:t>Развитие вычислительной архитектуры следующего поколения.</w:t>
      </w:r>
    </w:p>
    <w:p w14:paraId="6117A925" w14:textId="77777777" w:rsidR="004A6FBD" w:rsidRDefault="006D7696" w:rsidP="006D76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6D7696">
        <w:rPr>
          <w:rFonts w:ascii="Times New Roman" w:hAnsi="Times New Roman" w:cs="Times New Roman"/>
          <w:sz w:val="28"/>
          <w:szCs w:val="28"/>
        </w:rPr>
        <w:t>Развитие перспективных методов анализа данных.</w:t>
      </w:r>
    </w:p>
    <w:p w14:paraId="63C0CC4D" w14:textId="77777777" w:rsidR="004A6FBD" w:rsidRDefault="004A6FBD" w:rsidP="00757566">
      <w:pPr>
        <w:spacing w:after="0" w:line="360" w:lineRule="auto"/>
        <w:ind w:firstLine="709"/>
        <w:jc w:val="both"/>
        <w:rPr>
          <w:rFonts w:ascii="Times New Roman" w:hAnsi="Times New Roman" w:cs="Times New Roman"/>
          <w:sz w:val="28"/>
          <w:szCs w:val="28"/>
        </w:rPr>
      </w:pPr>
    </w:p>
    <w:p w14:paraId="766A9A55" w14:textId="77777777" w:rsidR="0006147C" w:rsidRPr="00C9408B" w:rsidRDefault="00C9408B" w:rsidP="00C9408B">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13" w:name="_Toc50732712"/>
      <w:r>
        <w:rPr>
          <w:rFonts w:ascii="Times New Roman" w:hAnsi="Times New Roman" w:cs="Times New Roman"/>
          <w:i/>
          <w:color w:val="000000" w:themeColor="text1"/>
          <w:sz w:val="28"/>
          <w:szCs w:val="28"/>
        </w:rPr>
        <w:t xml:space="preserve">1.4 </w:t>
      </w:r>
      <w:r w:rsidR="0006147C" w:rsidRPr="00C9408B">
        <w:rPr>
          <w:rFonts w:ascii="Times New Roman" w:hAnsi="Times New Roman" w:cs="Times New Roman"/>
          <w:i/>
          <w:color w:val="000000" w:themeColor="text1"/>
          <w:sz w:val="28"/>
          <w:szCs w:val="28"/>
        </w:rPr>
        <w:t>Ведущие мировые</w:t>
      </w:r>
      <w:r>
        <w:rPr>
          <w:rFonts w:ascii="Times New Roman" w:hAnsi="Times New Roman" w:cs="Times New Roman"/>
          <w:i/>
          <w:color w:val="000000" w:themeColor="text1"/>
          <w:sz w:val="28"/>
          <w:szCs w:val="28"/>
        </w:rPr>
        <w:t xml:space="preserve"> и российские</w:t>
      </w:r>
      <w:r w:rsidR="0006147C" w:rsidRPr="00C9408B">
        <w:rPr>
          <w:rFonts w:ascii="Times New Roman" w:hAnsi="Times New Roman" w:cs="Times New Roman"/>
          <w:i/>
          <w:color w:val="000000" w:themeColor="text1"/>
          <w:sz w:val="28"/>
          <w:szCs w:val="28"/>
        </w:rPr>
        <w:t xml:space="preserve"> компании и их разработки в сфере искусственного интеллекта</w:t>
      </w:r>
      <w:bookmarkEnd w:id="13"/>
    </w:p>
    <w:p w14:paraId="72AFB273" w14:textId="77777777" w:rsidR="0006147C" w:rsidRDefault="0006147C"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F40B2E">
        <w:rPr>
          <w:rFonts w:ascii="Times New Roman" w:hAnsi="Times New Roman" w:cs="Times New Roman"/>
          <w:sz w:val="28"/>
          <w:szCs w:val="28"/>
        </w:rPr>
        <w:t xml:space="preserve">нижеследующих </w:t>
      </w:r>
      <w:r>
        <w:rPr>
          <w:rFonts w:ascii="Times New Roman" w:hAnsi="Times New Roman" w:cs="Times New Roman"/>
          <w:sz w:val="28"/>
          <w:szCs w:val="28"/>
        </w:rPr>
        <w:t>таблиц</w:t>
      </w:r>
      <w:r w:rsidR="00F40B2E">
        <w:rPr>
          <w:rFonts w:ascii="Times New Roman" w:hAnsi="Times New Roman" w:cs="Times New Roman"/>
          <w:sz w:val="28"/>
          <w:szCs w:val="28"/>
        </w:rPr>
        <w:t>ах</w:t>
      </w:r>
      <w:r>
        <w:rPr>
          <w:rFonts w:ascii="Times New Roman" w:hAnsi="Times New Roman" w:cs="Times New Roman"/>
          <w:sz w:val="28"/>
          <w:szCs w:val="28"/>
        </w:rPr>
        <w:t xml:space="preserve"> представлены ведущие мировые </w:t>
      </w:r>
      <w:r w:rsidR="00F40B2E">
        <w:rPr>
          <w:rFonts w:ascii="Times New Roman" w:hAnsi="Times New Roman" w:cs="Times New Roman"/>
          <w:sz w:val="28"/>
          <w:szCs w:val="28"/>
        </w:rPr>
        <w:t xml:space="preserve">и российские </w:t>
      </w:r>
      <w:r>
        <w:rPr>
          <w:rFonts w:ascii="Times New Roman" w:hAnsi="Times New Roman" w:cs="Times New Roman"/>
          <w:sz w:val="28"/>
          <w:szCs w:val="28"/>
        </w:rPr>
        <w:t>компании и их разработки в сфере искусственного интеллекта.</w:t>
      </w:r>
    </w:p>
    <w:p w14:paraId="595DE47B" w14:textId="77777777" w:rsidR="0006147C" w:rsidRDefault="0006147C" w:rsidP="00757566">
      <w:pPr>
        <w:spacing w:after="0" w:line="360" w:lineRule="auto"/>
        <w:ind w:firstLine="709"/>
        <w:jc w:val="both"/>
        <w:rPr>
          <w:rFonts w:ascii="Times New Roman" w:hAnsi="Times New Roman" w:cs="Times New Roman"/>
          <w:sz w:val="28"/>
          <w:szCs w:val="28"/>
        </w:rPr>
      </w:pPr>
    </w:p>
    <w:p w14:paraId="02132285" w14:textId="4CF80E1E" w:rsidR="00127D8C" w:rsidRPr="00127D8C" w:rsidRDefault="0006147C" w:rsidP="0006147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w:t>
      </w:r>
      <w:r w:rsidR="006260E0">
        <w:rPr>
          <w:rFonts w:ascii="Times New Roman" w:hAnsi="Times New Roman" w:cs="Times New Roman"/>
          <w:sz w:val="28"/>
          <w:szCs w:val="28"/>
        </w:rPr>
        <w:t xml:space="preserve"> 5</w:t>
      </w:r>
      <w:r>
        <w:rPr>
          <w:rFonts w:ascii="Times New Roman" w:hAnsi="Times New Roman" w:cs="Times New Roman"/>
          <w:sz w:val="28"/>
          <w:szCs w:val="28"/>
        </w:rPr>
        <w:t xml:space="preserve">. </w:t>
      </w:r>
      <w:r w:rsidR="00127D8C" w:rsidRPr="00127D8C">
        <w:rPr>
          <w:rFonts w:ascii="Times New Roman" w:hAnsi="Times New Roman" w:cs="Times New Roman"/>
          <w:sz w:val="28"/>
          <w:szCs w:val="28"/>
        </w:rPr>
        <w:t>Ведущие мировые разработки в области искусственного интеллекта</w:t>
      </w:r>
      <w:r w:rsidR="00E31100">
        <w:rPr>
          <w:rFonts w:ascii="Times New Roman" w:hAnsi="Times New Roman" w:cs="Times New Roman"/>
          <w:sz w:val="28"/>
          <w:szCs w:val="28"/>
        </w:rPr>
        <w:t xml:space="preserve"> (и</w:t>
      </w:r>
      <w:r w:rsidR="00E31100" w:rsidRPr="00E31100">
        <w:rPr>
          <w:rFonts w:ascii="Times New Roman" w:hAnsi="Times New Roman" w:cs="Times New Roman"/>
          <w:sz w:val="28"/>
          <w:szCs w:val="28"/>
        </w:rPr>
        <w:t>сточник: Сбербанк, 2019</w:t>
      </w:r>
      <w:r w:rsidR="00E31100">
        <w:rPr>
          <w:rFonts w:ascii="Times New Roman" w:hAnsi="Times New Roman" w:cs="Times New Roman"/>
          <w:sz w:val="28"/>
          <w:szCs w:val="28"/>
        </w:rPr>
        <w:t>)</w:t>
      </w:r>
    </w:p>
    <w:tbl>
      <w:tblPr>
        <w:tblW w:w="10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78"/>
        <w:gridCol w:w="2126"/>
        <w:gridCol w:w="6804"/>
      </w:tblGrid>
      <w:tr w:rsidR="00127D8C" w:rsidRPr="00127D8C" w14:paraId="7BDE47FC" w14:textId="77777777" w:rsidTr="00AC20BD">
        <w:trPr>
          <w:tblHeader/>
        </w:trPr>
        <w:tc>
          <w:tcPr>
            <w:tcW w:w="1478" w:type="dxa"/>
            <w:shd w:val="clear" w:color="auto" w:fill="auto"/>
            <w:tcMar>
              <w:top w:w="60" w:type="dxa"/>
              <w:left w:w="60" w:type="dxa"/>
              <w:bottom w:w="60" w:type="dxa"/>
              <w:right w:w="60" w:type="dxa"/>
            </w:tcMar>
            <w:vAlign w:val="center"/>
            <w:hideMark/>
          </w:tcPr>
          <w:p w14:paraId="33200802" w14:textId="77777777" w:rsidR="00127D8C" w:rsidRPr="00127D8C" w:rsidRDefault="00127D8C" w:rsidP="00127D8C">
            <w:pPr>
              <w:spacing w:after="75" w:line="240" w:lineRule="auto"/>
              <w:jc w:val="center"/>
              <w:rPr>
                <w:rFonts w:ascii="Times New Roman" w:eastAsia="Times New Roman" w:hAnsi="Times New Roman" w:cs="Times New Roman"/>
                <w:b/>
                <w:bCs/>
                <w:sz w:val="24"/>
                <w:szCs w:val="24"/>
                <w:lang w:eastAsia="ru-RU"/>
              </w:rPr>
            </w:pPr>
            <w:r w:rsidRPr="00127D8C">
              <w:rPr>
                <w:rFonts w:ascii="Times New Roman" w:eastAsia="Times New Roman" w:hAnsi="Times New Roman" w:cs="Times New Roman"/>
                <w:b/>
                <w:bCs/>
                <w:sz w:val="24"/>
                <w:szCs w:val="24"/>
                <w:lang w:eastAsia="ru-RU"/>
              </w:rPr>
              <w:t>Компания</w:t>
            </w:r>
          </w:p>
        </w:tc>
        <w:tc>
          <w:tcPr>
            <w:tcW w:w="2126" w:type="dxa"/>
            <w:shd w:val="clear" w:color="auto" w:fill="auto"/>
            <w:tcMar>
              <w:top w:w="60" w:type="dxa"/>
              <w:left w:w="60" w:type="dxa"/>
              <w:bottom w:w="60" w:type="dxa"/>
              <w:right w:w="60" w:type="dxa"/>
            </w:tcMar>
            <w:vAlign w:val="center"/>
            <w:hideMark/>
          </w:tcPr>
          <w:p w14:paraId="6EDFF756" w14:textId="77777777" w:rsidR="00127D8C" w:rsidRPr="00127D8C" w:rsidRDefault="00127D8C" w:rsidP="00127D8C">
            <w:pPr>
              <w:spacing w:after="75" w:line="240" w:lineRule="auto"/>
              <w:jc w:val="center"/>
              <w:rPr>
                <w:rFonts w:ascii="Times New Roman" w:eastAsia="Times New Roman" w:hAnsi="Times New Roman" w:cs="Times New Roman"/>
                <w:b/>
                <w:bCs/>
                <w:sz w:val="24"/>
                <w:szCs w:val="24"/>
                <w:lang w:eastAsia="ru-RU"/>
              </w:rPr>
            </w:pPr>
            <w:r w:rsidRPr="00127D8C">
              <w:rPr>
                <w:rFonts w:ascii="Times New Roman" w:eastAsia="Times New Roman" w:hAnsi="Times New Roman" w:cs="Times New Roman"/>
                <w:b/>
                <w:bCs/>
                <w:sz w:val="24"/>
                <w:szCs w:val="24"/>
                <w:lang w:eastAsia="ru-RU"/>
              </w:rPr>
              <w:t>Решение/продукт/ технология</w:t>
            </w:r>
          </w:p>
        </w:tc>
        <w:tc>
          <w:tcPr>
            <w:tcW w:w="6804" w:type="dxa"/>
            <w:shd w:val="clear" w:color="auto" w:fill="auto"/>
            <w:tcMar>
              <w:top w:w="60" w:type="dxa"/>
              <w:left w:w="60" w:type="dxa"/>
              <w:bottom w:w="60" w:type="dxa"/>
              <w:right w:w="60" w:type="dxa"/>
            </w:tcMar>
            <w:vAlign w:val="center"/>
            <w:hideMark/>
          </w:tcPr>
          <w:p w14:paraId="2120A172" w14:textId="77777777" w:rsidR="00127D8C" w:rsidRPr="00127D8C" w:rsidRDefault="00127D8C" w:rsidP="00127D8C">
            <w:pPr>
              <w:spacing w:after="75" w:line="240" w:lineRule="auto"/>
              <w:jc w:val="center"/>
              <w:rPr>
                <w:rFonts w:ascii="Times New Roman" w:eastAsia="Times New Roman" w:hAnsi="Times New Roman" w:cs="Times New Roman"/>
                <w:b/>
                <w:bCs/>
                <w:sz w:val="24"/>
                <w:szCs w:val="24"/>
                <w:lang w:eastAsia="ru-RU"/>
              </w:rPr>
            </w:pPr>
            <w:r w:rsidRPr="00127D8C">
              <w:rPr>
                <w:rFonts w:ascii="Times New Roman" w:eastAsia="Times New Roman" w:hAnsi="Times New Roman" w:cs="Times New Roman"/>
                <w:b/>
                <w:bCs/>
                <w:sz w:val="24"/>
                <w:szCs w:val="24"/>
                <w:lang w:eastAsia="ru-RU"/>
              </w:rPr>
              <w:t>Ключевые характеристики</w:t>
            </w:r>
          </w:p>
        </w:tc>
      </w:tr>
      <w:tr w:rsidR="00127D8C" w:rsidRPr="00127D8C" w14:paraId="59C255FA" w14:textId="77777777" w:rsidTr="00AC20BD">
        <w:tc>
          <w:tcPr>
            <w:tcW w:w="10408" w:type="dxa"/>
            <w:gridSpan w:val="3"/>
            <w:shd w:val="clear" w:color="auto" w:fill="auto"/>
            <w:tcMar>
              <w:top w:w="60" w:type="dxa"/>
              <w:left w:w="60" w:type="dxa"/>
              <w:bottom w:w="60" w:type="dxa"/>
              <w:right w:w="60" w:type="dxa"/>
            </w:tcMar>
            <w:vAlign w:val="center"/>
            <w:hideMark/>
          </w:tcPr>
          <w:p w14:paraId="197C89E2"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Компьютерное зрение</w:t>
            </w:r>
          </w:p>
        </w:tc>
      </w:tr>
      <w:tr w:rsidR="0006147C" w:rsidRPr="00127D8C" w14:paraId="604BCE93" w14:textId="77777777" w:rsidTr="00AC20BD">
        <w:tc>
          <w:tcPr>
            <w:tcW w:w="1478" w:type="dxa"/>
            <w:vMerge w:val="restart"/>
            <w:shd w:val="clear" w:color="auto" w:fill="auto"/>
            <w:tcMar>
              <w:top w:w="60" w:type="dxa"/>
              <w:left w:w="60" w:type="dxa"/>
              <w:bottom w:w="60" w:type="dxa"/>
              <w:right w:w="60" w:type="dxa"/>
            </w:tcMar>
            <w:vAlign w:val="center"/>
            <w:hideMark/>
          </w:tcPr>
          <w:p w14:paraId="0F693E7A"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Google</w:t>
            </w:r>
          </w:p>
        </w:tc>
        <w:tc>
          <w:tcPr>
            <w:tcW w:w="2126" w:type="dxa"/>
            <w:shd w:val="clear" w:color="auto" w:fill="auto"/>
            <w:tcMar>
              <w:top w:w="60" w:type="dxa"/>
              <w:left w:w="60" w:type="dxa"/>
              <w:bottom w:w="60" w:type="dxa"/>
              <w:right w:w="60" w:type="dxa"/>
            </w:tcMar>
            <w:vAlign w:val="center"/>
            <w:hideMark/>
          </w:tcPr>
          <w:p w14:paraId="538E7BF3"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AutoML Vision</w:t>
            </w:r>
          </w:p>
        </w:tc>
        <w:tc>
          <w:tcPr>
            <w:tcW w:w="6804" w:type="dxa"/>
            <w:shd w:val="clear" w:color="auto" w:fill="auto"/>
            <w:tcMar>
              <w:top w:w="60" w:type="dxa"/>
              <w:left w:w="60" w:type="dxa"/>
              <w:bottom w:w="60" w:type="dxa"/>
              <w:right w:w="60" w:type="dxa"/>
            </w:tcMar>
            <w:vAlign w:val="center"/>
            <w:hideMark/>
          </w:tcPr>
          <w:p w14:paraId="1C360ADF"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 xml:space="preserve">Продукт предназначен для обучения машинным системам </w:t>
            </w:r>
            <w:r>
              <w:rPr>
                <w:rFonts w:ascii="Times New Roman" w:eastAsia="Times New Roman" w:hAnsi="Times New Roman" w:cs="Times New Roman"/>
                <w:sz w:val="24"/>
                <w:szCs w:val="24"/>
                <w:lang w:eastAsia="ru-RU"/>
              </w:rPr>
              <w:t>«</w:t>
            </w:r>
            <w:r w:rsidRPr="00127D8C">
              <w:rPr>
                <w:rFonts w:ascii="Times New Roman" w:eastAsia="Times New Roman" w:hAnsi="Times New Roman" w:cs="Times New Roman"/>
                <w:sz w:val="24"/>
                <w:szCs w:val="24"/>
                <w:lang w:eastAsia="ru-RU"/>
              </w:rPr>
              <w:t>видения</w:t>
            </w:r>
            <w:r>
              <w:rPr>
                <w:rFonts w:ascii="Times New Roman" w:eastAsia="Times New Roman" w:hAnsi="Times New Roman" w:cs="Times New Roman"/>
                <w:sz w:val="24"/>
                <w:szCs w:val="24"/>
                <w:lang w:eastAsia="ru-RU"/>
              </w:rPr>
              <w:t>»</w:t>
            </w:r>
            <w:r w:rsidRPr="00127D8C">
              <w:rPr>
                <w:rFonts w:ascii="Times New Roman" w:eastAsia="Times New Roman" w:hAnsi="Times New Roman" w:cs="Times New Roman"/>
                <w:sz w:val="24"/>
                <w:szCs w:val="24"/>
                <w:lang w:eastAsia="ru-RU"/>
              </w:rPr>
              <w:t xml:space="preserve"> на основе технологии распознават</w:t>
            </w:r>
            <w:r>
              <w:rPr>
                <w:rFonts w:ascii="Times New Roman" w:eastAsia="Times New Roman" w:hAnsi="Times New Roman" w:cs="Times New Roman"/>
                <w:sz w:val="24"/>
                <w:szCs w:val="24"/>
                <w:lang w:eastAsia="ru-RU"/>
              </w:rPr>
              <w:t>ел</w:t>
            </w:r>
            <w:r w:rsidRPr="00127D8C">
              <w:rPr>
                <w:rFonts w:ascii="Times New Roman" w:eastAsia="Times New Roman" w:hAnsi="Times New Roman" w:cs="Times New Roman"/>
                <w:sz w:val="24"/>
                <w:szCs w:val="24"/>
                <w:lang w:eastAsia="ru-RU"/>
              </w:rPr>
              <w:t>я образов Google</w:t>
            </w:r>
          </w:p>
        </w:tc>
      </w:tr>
      <w:tr w:rsidR="0006147C" w:rsidRPr="00127D8C" w14:paraId="1CDCE91F" w14:textId="77777777" w:rsidTr="00AC20BD">
        <w:tc>
          <w:tcPr>
            <w:tcW w:w="1478" w:type="dxa"/>
            <w:vMerge/>
            <w:shd w:val="clear" w:color="auto" w:fill="auto"/>
            <w:tcMar>
              <w:top w:w="60" w:type="dxa"/>
              <w:left w:w="60" w:type="dxa"/>
              <w:bottom w:w="60" w:type="dxa"/>
              <w:right w:w="60" w:type="dxa"/>
            </w:tcMar>
            <w:vAlign w:val="center"/>
            <w:hideMark/>
          </w:tcPr>
          <w:p w14:paraId="5740B4C5"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6863BB76"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Vision API</w:t>
            </w:r>
          </w:p>
        </w:tc>
        <w:tc>
          <w:tcPr>
            <w:tcW w:w="6804" w:type="dxa"/>
            <w:shd w:val="clear" w:color="auto" w:fill="auto"/>
            <w:tcMar>
              <w:top w:w="60" w:type="dxa"/>
              <w:left w:w="60" w:type="dxa"/>
              <w:bottom w:w="60" w:type="dxa"/>
              <w:right w:w="60" w:type="dxa"/>
            </w:tcMar>
            <w:vAlign w:val="center"/>
            <w:hideMark/>
          </w:tcPr>
          <w:p w14:paraId="551B8C29"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Позволяет анализировать изображения и контекстные данные, используя самообучающ</w:t>
            </w:r>
            <w:r>
              <w:rPr>
                <w:rFonts w:ascii="Times New Roman" w:eastAsia="Times New Roman" w:hAnsi="Times New Roman" w:cs="Times New Roman"/>
                <w:sz w:val="24"/>
                <w:szCs w:val="24"/>
                <w:lang w:eastAsia="ru-RU"/>
              </w:rPr>
              <w:t>ую</w:t>
            </w:r>
            <w:r w:rsidRPr="00127D8C">
              <w:rPr>
                <w:rFonts w:ascii="Times New Roman" w:eastAsia="Times New Roman" w:hAnsi="Times New Roman" w:cs="Times New Roman"/>
                <w:sz w:val="24"/>
                <w:szCs w:val="24"/>
                <w:lang w:eastAsia="ru-RU"/>
              </w:rPr>
              <w:t>ся модель машин</w:t>
            </w:r>
            <w:r>
              <w:rPr>
                <w:rFonts w:ascii="Times New Roman" w:eastAsia="Times New Roman" w:hAnsi="Times New Roman" w:cs="Times New Roman"/>
                <w:sz w:val="24"/>
                <w:szCs w:val="24"/>
                <w:lang w:eastAsia="ru-RU"/>
              </w:rPr>
              <w:t>н</w:t>
            </w:r>
            <w:r w:rsidRPr="00127D8C">
              <w:rPr>
                <w:rFonts w:ascii="Times New Roman" w:eastAsia="Times New Roman" w:hAnsi="Times New Roman" w:cs="Times New Roman"/>
                <w:sz w:val="24"/>
                <w:szCs w:val="24"/>
                <w:lang w:eastAsia="ru-RU"/>
              </w:rPr>
              <w:t>ого обучения (в REST API)</w:t>
            </w:r>
          </w:p>
        </w:tc>
      </w:tr>
      <w:tr w:rsidR="0006147C" w:rsidRPr="00127D8C" w14:paraId="5AC60D07" w14:textId="77777777" w:rsidTr="00AC20BD">
        <w:tc>
          <w:tcPr>
            <w:tcW w:w="1478" w:type="dxa"/>
            <w:vMerge/>
            <w:shd w:val="clear" w:color="auto" w:fill="auto"/>
            <w:tcMar>
              <w:top w:w="60" w:type="dxa"/>
              <w:left w:w="60" w:type="dxa"/>
              <w:bottom w:w="60" w:type="dxa"/>
              <w:right w:w="60" w:type="dxa"/>
            </w:tcMar>
            <w:vAlign w:val="center"/>
            <w:hideMark/>
          </w:tcPr>
          <w:p w14:paraId="61E81723"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1FCC817E"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Video Intelligence</w:t>
            </w:r>
          </w:p>
        </w:tc>
        <w:tc>
          <w:tcPr>
            <w:tcW w:w="6804" w:type="dxa"/>
            <w:shd w:val="clear" w:color="auto" w:fill="auto"/>
            <w:tcMar>
              <w:top w:w="60" w:type="dxa"/>
              <w:left w:w="60" w:type="dxa"/>
              <w:bottom w:w="60" w:type="dxa"/>
              <w:right w:w="60" w:type="dxa"/>
            </w:tcMar>
            <w:vAlign w:val="center"/>
            <w:hideMark/>
          </w:tcPr>
          <w:p w14:paraId="03908835"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Проект предлагает предварительно обменные модели и позволяет дообучать существующие модели компьютерного зрения. Модели включают точный анализ видео и создание интеллектуальных видео приложений</w:t>
            </w:r>
          </w:p>
        </w:tc>
      </w:tr>
      <w:tr w:rsidR="0006147C" w:rsidRPr="00127D8C" w14:paraId="028A2DB7" w14:textId="77777777" w:rsidTr="00AC20BD">
        <w:tc>
          <w:tcPr>
            <w:tcW w:w="1478" w:type="dxa"/>
            <w:vMerge w:val="restart"/>
            <w:shd w:val="clear" w:color="auto" w:fill="auto"/>
            <w:tcMar>
              <w:top w:w="60" w:type="dxa"/>
              <w:left w:w="60" w:type="dxa"/>
              <w:bottom w:w="60" w:type="dxa"/>
              <w:right w:w="60" w:type="dxa"/>
            </w:tcMar>
            <w:vAlign w:val="center"/>
            <w:hideMark/>
          </w:tcPr>
          <w:p w14:paraId="7AEEB316"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Apple</w:t>
            </w:r>
          </w:p>
        </w:tc>
        <w:tc>
          <w:tcPr>
            <w:tcW w:w="2126" w:type="dxa"/>
            <w:shd w:val="clear" w:color="auto" w:fill="auto"/>
            <w:tcMar>
              <w:top w:w="60" w:type="dxa"/>
              <w:left w:w="60" w:type="dxa"/>
              <w:bottom w:w="60" w:type="dxa"/>
              <w:right w:w="60" w:type="dxa"/>
            </w:tcMar>
            <w:vAlign w:val="center"/>
            <w:hideMark/>
          </w:tcPr>
          <w:p w14:paraId="32594243"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Vision Framework</w:t>
            </w:r>
          </w:p>
        </w:tc>
        <w:tc>
          <w:tcPr>
            <w:tcW w:w="6804" w:type="dxa"/>
            <w:shd w:val="clear" w:color="auto" w:fill="auto"/>
            <w:tcMar>
              <w:top w:w="60" w:type="dxa"/>
              <w:left w:w="60" w:type="dxa"/>
              <w:bottom w:w="60" w:type="dxa"/>
              <w:right w:w="60" w:type="dxa"/>
            </w:tcMar>
            <w:vAlign w:val="center"/>
            <w:hideMark/>
          </w:tcPr>
          <w:p w14:paraId="254FD424" w14:textId="77777777" w:rsidR="0006147C" w:rsidRPr="00127D8C" w:rsidRDefault="0006147C" w:rsidP="0006147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ып</w:t>
            </w:r>
            <w:r w:rsidRPr="00127D8C">
              <w:rPr>
                <w:rFonts w:ascii="Times New Roman" w:eastAsia="Times New Roman" w:hAnsi="Times New Roman" w:cs="Times New Roman"/>
                <w:sz w:val="24"/>
                <w:szCs w:val="24"/>
                <w:lang w:eastAsia="ru-RU"/>
              </w:rPr>
              <w:t>олняет распознавание лиц, текста, штрих-кодов и классификацию изображений. Также позволяет пользовательские модели Core ML для классификации или обнаружение объектов.</w:t>
            </w:r>
          </w:p>
        </w:tc>
      </w:tr>
      <w:tr w:rsidR="0006147C" w:rsidRPr="00127D8C" w14:paraId="5EA58470" w14:textId="77777777" w:rsidTr="00AC20BD">
        <w:tc>
          <w:tcPr>
            <w:tcW w:w="1478" w:type="dxa"/>
            <w:vMerge/>
            <w:shd w:val="clear" w:color="auto" w:fill="auto"/>
            <w:tcMar>
              <w:top w:w="60" w:type="dxa"/>
              <w:left w:w="60" w:type="dxa"/>
              <w:bottom w:w="60" w:type="dxa"/>
              <w:right w:w="60" w:type="dxa"/>
            </w:tcMar>
            <w:vAlign w:val="center"/>
            <w:hideMark/>
          </w:tcPr>
          <w:p w14:paraId="0A0887A5"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04488756"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ARKit</w:t>
            </w:r>
          </w:p>
        </w:tc>
        <w:tc>
          <w:tcPr>
            <w:tcW w:w="6804" w:type="dxa"/>
            <w:shd w:val="clear" w:color="auto" w:fill="auto"/>
            <w:tcMar>
              <w:top w:w="60" w:type="dxa"/>
              <w:left w:w="60" w:type="dxa"/>
              <w:bottom w:w="60" w:type="dxa"/>
              <w:right w:w="60" w:type="dxa"/>
            </w:tcMar>
            <w:vAlign w:val="center"/>
            <w:hideMark/>
          </w:tcPr>
          <w:p w14:paraId="6D7C8FCC" w14:textId="77777777" w:rsidR="0006147C" w:rsidRPr="00127D8C" w:rsidRDefault="0006147C" w:rsidP="0006147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 xml:space="preserve">Даная технология позволяет разработчикам создавать </w:t>
            </w:r>
            <w:r w:rsidRPr="00127D8C">
              <w:rPr>
                <w:rFonts w:ascii="Times New Roman" w:eastAsia="Times New Roman" w:hAnsi="Times New Roman" w:cs="Times New Roman"/>
                <w:sz w:val="24"/>
                <w:szCs w:val="24"/>
                <w:lang w:eastAsia="ru-RU"/>
              </w:rPr>
              <w:lastRenderedPageBreak/>
              <w:t>приложения допол</w:t>
            </w:r>
            <w:r>
              <w:rPr>
                <w:rFonts w:ascii="Times New Roman" w:eastAsia="Times New Roman" w:hAnsi="Times New Roman" w:cs="Times New Roman"/>
                <w:sz w:val="24"/>
                <w:szCs w:val="24"/>
                <w:lang w:eastAsia="ru-RU"/>
              </w:rPr>
              <w:t>нен</w:t>
            </w:r>
            <w:r w:rsidRPr="00127D8C">
              <w:rPr>
                <w:rFonts w:ascii="Times New Roman" w:eastAsia="Times New Roman" w:hAnsi="Times New Roman" w:cs="Times New Roman"/>
                <w:sz w:val="24"/>
                <w:szCs w:val="24"/>
                <w:lang w:eastAsia="ru-RU"/>
              </w:rPr>
              <w:t>ной реальности.</w:t>
            </w:r>
          </w:p>
        </w:tc>
      </w:tr>
      <w:tr w:rsidR="0006147C" w:rsidRPr="00127D8C" w14:paraId="7375175E" w14:textId="77777777" w:rsidTr="00AC20BD">
        <w:tc>
          <w:tcPr>
            <w:tcW w:w="1478" w:type="dxa"/>
            <w:vMerge w:val="restart"/>
            <w:shd w:val="clear" w:color="auto" w:fill="auto"/>
            <w:tcMar>
              <w:top w:w="60" w:type="dxa"/>
              <w:left w:w="60" w:type="dxa"/>
              <w:bottom w:w="60" w:type="dxa"/>
              <w:right w:w="60" w:type="dxa"/>
            </w:tcMar>
            <w:vAlign w:val="center"/>
            <w:hideMark/>
          </w:tcPr>
          <w:p w14:paraId="0ED6B540"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lastRenderedPageBreak/>
              <w:t>NVIDIA</w:t>
            </w:r>
          </w:p>
        </w:tc>
        <w:tc>
          <w:tcPr>
            <w:tcW w:w="2126" w:type="dxa"/>
            <w:shd w:val="clear" w:color="auto" w:fill="auto"/>
            <w:tcMar>
              <w:top w:w="60" w:type="dxa"/>
              <w:left w:w="60" w:type="dxa"/>
              <w:bottom w:w="60" w:type="dxa"/>
              <w:right w:w="60" w:type="dxa"/>
            </w:tcMar>
            <w:vAlign w:val="center"/>
            <w:hideMark/>
          </w:tcPr>
          <w:p w14:paraId="5DF415B1"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DriveNet</w:t>
            </w:r>
          </w:p>
        </w:tc>
        <w:tc>
          <w:tcPr>
            <w:tcW w:w="6804" w:type="dxa"/>
            <w:shd w:val="clear" w:color="auto" w:fill="auto"/>
            <w:tcMar>
              <w:top w:w="60" w:type="dxa"/>
              <w:left w:w="60" w:type="dxa"/>
              <w:bottom w:w="60" w:type="dxa"/>
              <w:right w:w="60" w:type="dxa"/>
            </w:tcMar>
            <w:vAlign w:val="center"/>
            <w:hideMark/>
          </w:tcPr>
          <w:p w14:paraId="77F0FF0A" w14:textId="77777777" w:rsidR="0006147C" w:rsidRPr="00127D8C" w:rsidRDefault="0006147C" w:rsidP="0006147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Технология вещественного восприятия, самообучаемое компьютерное зре</w:t>
            </w:r>
            <w:r>
              <w:rPr>
                <w:rFonts w:ascii="Times New Roman" w:eastAsia="Times New Roman" w:hAnsi="Times New Roman" w:cs="Times New Roman"/>
                <w:sz w:val="24"/>
                <w:szCs w:val="24"/>
                <w:lang w:eastAsia="ru-RU"/>
              </w:rPr>
              <w:t>ние</w:t>
            </w:r>
            <w:r w:rsidRPr="00127D8C">
              <w:rPr>
                <w:rFonts w:ascii="Times New Roman" w:eastAsia="Times New Roman" w:hAnsi="Times New Roman" w:cs="Times New Roman"/>
                <w:sz w:val="24"/>
                <w:szCs w:val="24"/>
                <w:lang w:eastAsia="ru-RU"/>
              </w:rPr>
              <w:t>, работающее на основе нейронных сетей.</w:t>
            </w:r>
          </w:p>
        </w:tc>
      </w:tr>
      <w:tr w:rsidR="0006147C" w:rsidRPr="00127D8C" w14:paraId="587B0C1E" w14:textId="77777777" w:rsidTr="00AC20BD">
        <w:tc>
          <w:tcPr>
            <w:tcW w:w="1478" w:type="dxa"/>
            <w:vMerge/>
            <w:shd w:val="clear" w:color="auto" w:fill="auto"/>
            <w:tcMar>
              <w:top w:w="60" w:type="dxa"/>
              <w:left w:w="60" w:type="dxa"/>
              <w:bottom w:w="60" w:type="dxa"/>
              <w:right w:w="60" w:type="dxa"/>
            </w:tcMar>
            <w:vAlign w:val="center"/>
            <w:hideMark/>
          </w:tcPr>
          <w:p w14:paraId="6E0E7159"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3B1F5B71" w14:textId="77777777" w:rsidR="0006147C" w:rsidRPr="00127D8C" w:rsidRDefault="0006147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NVIDIA DIGITS</w:t>
            </w:r>
          </w:p>
        </w:tc>
        <w:tc>
          <w:tcPr>
            <w:tcW w:w="6804" w:type="dxa"/>
            <w:shd w:val="clear" w:color="auto" w:fill="auto"/>
            <w:tcMar>
              <w:top w:w="60" w:type="dxa"/>
              <w:left w:w="60" w:type="dxa"/>
              <w:bottom w:w="60" w:type="dxa"/>
              <w:right w:w="60" w:type="dxa"/>
            </w:tcMar>
            <w:vAlign w:val="center"/>
            <w:hideMark/>
          </w:tcPr>
          <w:p w14:paraId="3D03DE7C" w14:textId="77777777" w:rsidR="0006147C" w:rsidRPr="00127D8C" w:rsidRDefault="0006147C" w:rsidP="00CE7A83">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Позволяет интеракт</w:t>
            </w:r>
            <w:r w:rsidR="00CE7A83">
              <w:rPr>
                <w:rFonts w:ascii="Times New Roman" w:eastAsia="Times New Roman" w:hAnsi="Times New Roman" w:cs="Times New Roman"/>
                <w:sz w:val="24"/>
                <w:szCs w:val="24"/>
                <w:lang w:eastAsia="ru-RU"/>
              </w:rPr>
              <w:t>и</w:t>
            </w:r>
            <w:r w:rsidRPr="00127D8C">
              <w:rPr>
                <w:rFonts w:ascii="Times New Roman" w:eastAsia="Times New Roman" w:hAnsi="Times New Roman" w:cs="Times New Roman"/>
                <w:sz w:val="24"/>
                <w:szCs w:val="24"/>
                <w:lang w:eastAsia="ru-RU"/>
              </w:rPr>
              <w:t>вно управлять данными и обучать модели, классифицировать изображения, распознавать объекты и сегментировать изображения.</w:t>
            </w:r>
          </w:p>
        </w:tc>
      </w:tr>
      <w:tr w:rsidR="00127D8C" w:rsidRPr="00127D8C" w14:paraId="309542DA" w14:textId="77777777" w:rsidTr="00AC20BD">
        <w:tc>
          <w:tcPr>
            <w:tcW w:w="1478" w:type="dxa"/>
            <w:shd w:val="clear" w:color="auto" w:fill="auto"/>
            <w:tcMar>
              <w:top w:w="60" w:type="dxa"/>
              <w:left w:w="60" w:type="dxa"/>
              <w:bottom w:w="60" w:type="dxa"/>
              <w:right w:w="60" w:type="dxa"/>
            </w:tcMar>
            <w:vAlign w:val="center"/>
            <w:hideMark/>
          </w:tcPr>
          <w:p w14:paraId="038CC946"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Amazon</w:t>
            </w:r>
          </w:p>
        </w:tc>
        <w:tc>
          <w:tcPr>
            <w:tcW w:w="2126" w:type="dxa"/>
            <w:shd w:val="clear" w:color="auto" w:fill="auto"/>
            <w:tcMar>
              <w:top w:w="60" w:type="dxa"/>
              <w:left w:w="60" w:type="dxa"/>
              <w:bottom w:w="60" w:type="dxa"/>
              <w:right w:w="60" w:type="dxa"/>
            </w:tcMar>
            <w:vAlign w:val="center"/>
            <w:hideMark/>
          </w:tcPr>
          <w:p w14:paraId="4B1224E5"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Amazon Rekognition</w:t>
            </w:r>
          </w:p>
        </w:tc>
        <w:tc>
          <w:tcPr>
            <w:tcW w:w="6804" w:type="dxa"/>
            <w:shd w:val="clear" w:color="auto" w:fill="auto"/>
            <w:tcMar>
              <w:top w:w="60" w:type="dxa"/>
              <w:left w:w="60" w:type="dxa"/>
              <w:bottom w:w="60" w:type="dxa"/>
              <w:right w:w="60" w:type="dxa"/>
            </w:tcMar>
            <w:vAlign w:val="center"/>
            <w:hideMark/>
          </w:tcPr>
          <w:p w14:paraId="121E5450"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приложения с API-таргетами для поиска, анализа и проверки изображений</w:t>
            </w:r>
          </w:p>
        </w:tc>
      </w:tr>
      <w:tr w:rsidR="0006147C" w:rsidRPr="00127D8C" w14:paraId="0A8868D8" w14:textId="77777777" w:rsidTr="00AC20BD">
        <w:tc>
          <w:tcPr>
            <w:tcW w:w="1478" w:type="dxa"/>
            <w:shd w:val="clear" w:color="auto" w:fill="auto"/>
            <w:tcMar>
              <w:top w:w="60" w:type="dxa"/>
              <w:left w:w="60" w:type="dxa"/>
              <w:bottom w:w="60" w:type="dxa"/>
              <w:right w:w="60" w:type="dxa"/>
            </w:tcMar>
            <w:vAlign w:val="center"/>
            <w:hideMark/>
          </w:tcPr>
          <w:p w14:paraId="69326B1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IBM</w:t>
            </w:r>
          </w:p>
        </w:tc>
        <w:tc>
          <w:tcPr>
            <w:tcW w:w="2126" w:type="dxa"/>
            <w:shd w:val="clear" w:color="auto" w:fill="auto"/>
            <w:tcMar>
              <w:top w:w="60" w:type="dxa"/>
              <w:left w:w="60" w:type="dxa"/>
              <w:bottom w:w="60" w:type="dxa"/>
              <w:right w:w="60" w:type="dxa"/>
            </w:tcMar>
            <w:vAlign w:val="center"/>
            <w:hideMark/>
          </w:tcPr>
          <w:p w14:paraId="4E43B057"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Watson Visual Recognition</w:t>
            </w:r>
          </w:p>
        </w:tc>
        <w:tc>
          <w:tcPr>
            <w:tcW w:w="6804" w:type="dxa"/>
            <w:shd w:val="clear" w:color="auto" w:fill="auto"/>
            <w:tcMar>
              <w:top w:w="60" w:type="dxa"/>
              <w:left w:w="60" w:type="dxa"/>
              <w:bottom w:w="60" w:type="dxa"/>
              <w:right w:w="60" w:type="dxa"/>
            </w:tcMar>
            <w:vAlign w:val="center"/>
            <w:hideMark/>
          </w:tcPr>
          <w:p w14:paraId="15D0E907" w14:textId="77777777" w:rsidR="00CE7A83" w:rsidRPr="00127D8C" w:rsidRDefault="00127D8C" w:rsidP="00CE7A83">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Анализ изображений с целью определения окружения, объектов, лиц и других м</w:t>
            </w:r>
            <w:r w:rsidR="00CE7A83">
              <w:rPr>
                <w:rFonts w:ascii="Times New Roman" w:eastAsia="Times New Roman" w:hAnsi="Times New Roman" w:cs="Times New Roman"/>
                <w:sz w:val="24"/>
                <w:szCs w:val="24"/>
                <w:lang w:eastAsia="ru-RU"/>
              </w:rPr>
              <w:t>а</w:t>
            </w:r>
            <w:r w:rsidRPr="00127D8C">
              <w:rPr>
                <w:rFonts w:ascii="Times New Roman" w:eastAsia="Times New Roman" w:hAnsi="Times New Roman" w:cs="Times New Roman"/>
                <w:sz w:val="24"/>
                <w:szCs w:val="24"/>
                <w:lang w:eastAsia="ru-RU"/>
              </w:rPr>
              <w:t>тер</w:t>
            </w:r>
            <w:r w:rsidR="00CE7A83">
              <w:rPr>
                <w:rFonts w:ascii="Times New Roman" w:eastAsia="Times New Roman" w:hAnsi="Times New Roman" w:cs="Times New Roman"/>
                <w:sz w:val="24"/>
                <w:szCs w:val="24"/>
                <w:lang w:eastAsia="ru-RU"/>
              </w:rPr>
              <w:t>и</w:t>
            </w:r>
            <w:r w:rsidRPr="00127D8C">
              <w:rPr>
                <w:rFonts w:ascii="Times New Roman" w:eastAsia="Times New Roman" w:hAnsi="Times New Roman" w:cs="Times New Roman"/>
                <w:sz w:val="24"/>
                <w:szCs w:val="24"/>
                <w:lang w:eastAsia="ru-RU"/>
              </w:rPr>
              <w:t>алов. Позволяет создавать и обучать пользовательские классификаторы с помощью собственных наборов изображе</w:t>
            </w:r>
            <w:r w:rsidR="00CE7A83">
              <w:rPr>
                <w:rFonts w:ascii="Times New Roman" w:eastAsia="Times New Roman" w:hAnsi="Times New Roman" w:cs="Times New Roman"/>
                <w:sz w:val="24"/>
                <w:szCs w:val="24"/>
                <w:lang w:eastAsia="ru-RU"/>
              </w:rPr>
              <w:t>ни</w:t>
            </w:r>
            <w:r w:rsidRPr="00127D8C">
              <w:rPr>
                <w:rFonts w:ascii="Times New Roman" w:eastAsia="Times New Roman" w:hAnsi="Times New Roman" w:cs="Times New Roman"/>
                <w:sz w:val="24"/>
                <w:szCs w:val="24"/>
                <w:lang w:eastAsia="ru-RU"/>
              </w:rPr>
              <w:t>й.</w:t>
            </w:r>
          </w:p>
        </w:tc>
      </w:tr>
      <w:tr w:rsidR="00127D8C" w:rsidRPr="00127D8C" w14:paraId="077EB29A" w14:textId="77777777" w:rsidTr="00AC20BD">
        <w:tc>
          <w:tcPr>
            <w:tcW w:w="1478" w:type="dxa"/>
            <w:shd w:val="clear" w:color="auto" w:fill="auto"/>
            <w:tcMar>
              <w:top w:w="60" w:type="dxa"/>
              <w:left w:w="60" w:type="dxa"/>
              <w:bottom w:w="60" w:type="dxa"/>
              <w:right w:w="60" w:type="dxa"/>
            </w:tcMar>
            <w:vAlign w:val="center"/>
            <w:hideMark/>
          </w:tcPr>
          <w:p w14:paraId="2E2ADBE5"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Intel</w:t>
            </w:r>
          </w:p>
        </w:tc>
        <w:tc>
          <w:tcPr>
            <w:tcW w:w="2126" w:type="dxa"/>
            <w:shd w:val="clear" w:color="auto" w:fill="auto"/>
            <w:tcMar>
              <w:top w:w="60" w:type="dxa"/>
              <w:left w:w="60" w:type="dxa"/>
              <w:bottom w:w="60" w:type="dxa"/>
              <w:right w:w="60" w:type="dxa"/>
            </w:tcMar>
            <w:vAlign w:val="center"/>
            <w:hideMark/>
          </w:tcPr>
          <w:p w14:paraId="3D42A739"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Intel Vision</w:t>
            </w:r>
          </w:p>
        </w:tc>
        <w:tc>
          <w:tcPr>
            <w:tcW w:w="6804" w:type="dxa"/>
            <w:shd w:val="clear" w:color="auto" w:fill="auto"/>
            <w:tcMar>
              <w:top w:w="60" w:type="dxa"/>
              <w:left w:w="60" w:type="dxa"/>
              <w:bottom w:w="60" w:type="dxa"/>
              <w:right w:w="60" w:type="dxa"/>
            </w:tcMar>
            <w:vAlign w:val="center"/>
            <w:hideMark/>
          </w:tcPr>
          <w:p w14:paraId="4116170A" w14:textId="77777777" w:rsidR="00127D8C" w:rsidRPr="00127D8C" w:rsidRDefault="00127D8C" w:rsidP="00CE7A83">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 xml:space="preserve">Создание логических выводов. Расширенная аналитика визуальных данных </w:t>
            </w:r>
            <w:r w:rsidR="00CE7A83">
              <w:rPr>
                <w:rFonts w:ascii="Times New Roman" w:eastAsia="Times New Roman" w:hAnsi="Times New Roman" w:cs="Times New Roman"/>
                <w:sz w:val="24"/>
                <w:szCs w:val="24"/>
                <w:lang w:eastAsia="ru-RU"/>
              </w:rPr>
              <w:t xml:space="preserve">– </w:t>
            </w:r>
            <w:r w:rsidRPr="00127D8C">
              <w:rPr>
                <w:rFonts w:ascii="Times New Roman" w:eastAsia="Times New Roman" w:hAnsi="Times New Roman" w:cs="Times New Roman"/>
                <w:sz w:val="24"/>
                <w:szCs w:val="24"/>
                <w:lang w:eastAsia="ru-RU"/>
              </w:rPr>
              <w:t>от камеры до облака.</w:t>
            </w:r>
          </w:p>
        </w:tc>
      </w:tr>
      <w:tr w:rsidR="0006147C" w:rsidRPr="00127D8C" w14:paraId="374D4C43" w14:textId="77777777" w:rsidTr="00AC20BD">
        <w:tc>
          <w:tcPr>
            <w:tcW w:w="1478" w:type="dxa"/>
            <w:shd w:val="clear" w:color="auto" w:fill="auto"/>
            <w:tcMar>
              <w:top w:w="60" w:type="dxa"/>
              <w:left w:w="60" w:type="dxa"/>
              <w:bottom w:w="60" w:type="dxa"/>
              <w:right w:w="60" w:type="dxa"/>
            </w:tcMar>
            <w:vAlign w:val="center"/>
            <w:hideMark/>
          </w:tcPr>
          <w:p w14:paraId="22967ADD"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Facebook</w:t>
            </w:r>
          </w:p>
        </w:tc>
        <w:tc>
          <w:tcPr>
            <w:tcW w:w="2126" w:type="dxa"/>
            <w:shd w:val="clear" w:color="auto" w:fill="auto"/>
            <w:tcMar>
              <w:top w:w="60" w:type="dxa"/>
              <w:left w:w="60" w:type="dxa"/>
              <w:bottom w:w="60" w:type="dxa"/>
              <w:right w:w="60" w:type="dxa"/>
            </w:tcMar>
            <w:vAlign w:val="center"/>
            <w:hideMark/>
          </w:tcPr>
          <w:p w14:paraId="01F43D9E"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Facebook Computer Vision</w:t>
            </w:r>
          </w:p>
        </w:tc>
        <w:tc>
          <w:tcPr>
            <w:tcW w:w="6804" w:type="dxa"/>
            <w:shd w:val="clear" w:color="auto" w:fill="auto"/>
            <w:tcMar>
              <w:top w:w="60" w:type="dxa"/>
              <w:left w:w="60" w:type="dxa"/>
              <w:bottom w:w="60" w:type="dxa"/>
              <w:right w:w="60" w:type="dxa"/>
            </w:tcMar>
            <w:vAlign w:val="center"/>
            <w:hideMark/>
          </w:tcPr>
          <w:p w14:paraId="11EC74E6"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Анализ фотографий для поиска похожих лиц, определения интересов и других данных пользователя, с целью показа персонализированной ре</w:t>
            </w:r>
            <w:r w:rsidR="00ED6D49">
              <w:rPr>
                <w:rFonts w:ascii="Times New Roman" w:eastAsia="Times New Roman" w:hAnsi="Times New Roman" w:cs="Times New Roman"/>
                <w:sz w:val="24"/>
                <w:szCs w:val="24"/>
                <w:lang w:eastAsia="ru-RU"/>
              </w:rPr>
              <w:t>к</w:t>
            </w:r>
            <w:r w:rsidRPr="00127D8C">
              <w:rPr>
                <w:rFonts w:ascii="Times New Roman" w:eastAsia="Times New Roman" w:hAnsi="Times New Roman" w:cs="Times New Roman"/>
                <w:sz w:val="24"/>
                <w:szCs w:val="24"/>
                <w:lang w:eastAsia="ru-RU"/>
              </w:rPr>
              <w:t>ламы и подбора подходя</w:t>
            </w:r>
            <w:r w:rsidR="00ED6D49">
              <w:rPr>
                <w:rFonts w:ascii="Times New Roman" w:eastAsia="Times New Roman" w:hAnsi="Times New Roman" w:cs="Times New Roman"/>
                <w:sz w:val="24"/>
                <w:szCs w:val="24"/>
                <w:lang w:eastAsia="ru-RU"/>
              </w:rPr>
              <w:t>щ</w:t>
            </w:r>
            <w:r w:rsidRPr="00127D8C">
              <w:rPr>
                <w:rFonts w:ascii="Times New Roman" w:eastAsia="Times New Roman" w:hAnsi="Times New Roman" w:cs="Times New Roman"/>
                <w:sz w:val="24"/>
                <w:szCs w:val="24"/>
                <w:lang w:eastAsia="ru-RU"/>
              </w:rPr>
              <w:t>их людей для знакомства</w:t>
            </w:r>
          </w:p>
        </w:tc>
      </w:tr>
      <w:tr w:rsidR="00127D8C" w:rsidRPr="00127D8C" w14:paraId="058319D4" w14:textId="77777777" w:rsidTr="00AC20BD">
        <w:tc>
          <w:tcPr>
            <w:tcW w:w="1478" w:type="dxa"/>
            <w:shd w:val="clear" w:color="auto" w:fill="auto"/>
            <w:tcMar>
              <w:top w:w="60" w:type="dxa"/>
              <w:left w:w="60" w:type="dxa"/>
              <w:bottom w:w="60" w:type="dxa"/>
              <w:right w:w="60" w:type="dxa"/>
            </w:tcMar>
            <w:vAlign w:val="center"/>
            <w:hideMark/>
          </w:tcPr>
          <w:p w14:paraId="2B73735E"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Baidu</w:t>
            </w:r>
          </w:p>
        </w:tc>
        <w:tc>
          <w:tcPr>
            <w:tcW w:w="2126" w:type="dxa"/>
            <w:shd w:val="clear" w:color="auto" w:fill="auto"/>
            <w:tcMar>
              <w:top w:w="60" w:type="dxa"/>
              <w:left w:w="60" w:type="dxa"/>
              <w:bottom w:w="60" w:type="dxa"/>
              <w:right w:w="60" w:type="dxa"/>
            </w:tcMar>
            <w:vAlign w:val="center"/>
            <w:hideMark/>
          </w:tcPr>
          <w:p w14:paraId="071DAC80"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Baidu</w:t>
            </w:r>
          </w:p>
        </w:tc>
        <w:tc>
          <w:tcPr>
            <w:tcW w:w="6804" w:type="dxa"/>
            <w:shd w:val="clear" w:color="auto" w:fill="auto"/>
            <w:tcMar>
              <w:top w:w="60" w:type="dxa"/>
              <w:left w:w="60" w:type="dxa"/>
              <w:bottom w:w="60" w:type="dxa"/>
              <w:right w:w="60" w:type="dxa"/>
            </w:tcMar>
            <w:vAlign w:val="center"/>
            <w:hideMark/>
          </w:tcPr>
          <w:p w14:paraId="186F6BB1"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Анализ изображени</w:t>
            </w:r>
            <w:r w:rsidR="00ED6D49">
              <w:rPr>
                <w:rFonts w:ascii="Times New Roman" w:eastAsia="Times New Roman" w:hAnsi="Times New Roman" w:cs="Times New Roman"/>
                <w:sz w:val="24"/>
                <w:szCs w:val="24"/>
                <w:lang w:eastAsia="ru-RU"/>
              </w:rPr>
              <w:t>й</w:t>
            </w:r>
            <w:r w:rsidRPr="00127D8C">
              <w:rPr>
                <w:rFonts w:ascii="Times New Roman" w:eastAsia="Times New Roman" w:hAnsi="Times New Roman" w:cs="Times New Roman"/>
                <w:sz w:val="24"/>
                <w:szCs w:val="24"/>
                <w:lang w:eastAsia="ru-RU"/>
              </w:rPr>
              <w:t xml:space="preserve"> с це</w:t>
            </w:r>
            <w:r w:rsidR="00ED6D49">
              <w:rPr>
                <w:rFonts w:ascii="Times New Roman" w:eastAsia="Times New Roman" w:hAnsi="Times New Roman" w:cs="Times New Roman"/>
                <w:sz w:val="24"/>
                <w:szCs w:val="24"/>
                <w:lang w:eastAsia="ru-RU"/>
              </w:rPr>
              <w:t>ль</w:t>
            </w:r>
            <w:r w:rsidRPr="00127D8C">
              <w:rPr>
                <w:rFonts w:ascii="Times New Roman" w:eastAsia="Times New Roman" w:hAnsi="Times New Roman" w:cs="Times New Roman"/>
                <w:sz w:val="24"/>
                <w:szCs w:val="24"/>
                <w:lang w:eastAsia="ru-RU"/>
              </w:rPr>
              <w:t>ю определения интересов пользователя и показа персонализированной рекламы, а также с целью показа изображений отвечающих на поисковой запрос пользователя.</w:t>
            </w:r>
          </w:p>
        </w:tc>
      </w:tr>
      <w:tr w:rsidR="00ED6D49" w:rsidRPr="00127D8C" w14:paraId="607F6154" w14:textId="77777777" w:rsidTr="00AC20BD">
        <w:tc>
          <w:tcPr>
            <w:tcW w:w="1478" w:type="dxa"/>
            <w:vMerge w:val="restart"/>
            <w:shd w:val="clear" w:color="auto" w:fill="auto"/>
            <w:tcMar>
              <w:top w:w="60" w:type="dxa"/>
              <w:left w:w="60" w:type="dxa"/>
              <w:bottom w:w="60" w:type="dxa"/>
              <w:right w:w="60" w:type="dxa"/>
            </w:tcMar>
            <w:vAlign w:val="center"/>
            <w:hideMark/>
          </w:tcPr>
          <w:p w14:paraId="11829A28"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Microsoft</w:t>
            </w:r>
          </w:p>
        </w:tc>
        <w:tc>
          <w:tcPr>
            <w:tcW w:w="2126" w:type="dxa"/>
            <w:shd w:val="clear" w:color="auto" w:fill="auto"/>
            <w:tcMar>
              <w:top w:w="60" w:type="dxa"/>
              <w:left w:w="60" w:type="dxa"/>
              <w:bottom w:w="60" w:type="dxa"/>
              <w:right w:w="60" w:type="dxa"/>
            </w:tcMar>
            <w:vAlign w:val="center"/>
            <w:hideMark/>
          </w:tcPr>
          <w:p w14:paraId="5A60B697"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Computer Vision API</w:t>
            </w:r>
          </w:p>
        </w:tc>
        <w:tc>
          <w:tcPr>
            <w:tcW w:w="6804" w:type="dxa"/>
            <w:shd w:val="clear" w:color="auto" w:fill="auto"/>
            <w:tcMar>
              <w:top w:w="60" w:type="dxa"/>
              <w:left w:w="60" w:type="dxa"/>
              <w:bottom w:w="60" w:type="dxa"/>
              <w:right w:w="60" w:type="dxa"/>
            </w:tcMar>
            <w:vAlign w:val="center"/>
            <w:hideMark/>
          </w:tcPr>
          <w:p w14:paraId="4B499253"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Функции продукта: классификация и распознавание символов, интеллектуальное использование изображений и ограничение показа модерируемого контента</w:t>
            </w:r>
          </w:p>
        </w:tc>
      </w:tr>
      <w:tr w:rsidR="00ED6D49" w:rsidRPr="00127D8C" w14:paraId="0DA8D2C0" w14:textId="77777777" w:rsidTr="00AC20BD">
        <w:tc>
          <w:tcPr>
            <w:tcW w:w="1478" w:type="dxa"/>
            <w:vMerge/>
            <w:shd w:val="clear" w:color="auto" w:fill="auto"/>
            <w:tcMar>
              <w:top w:w="60" w:type="dxa"/>
              <w:left w:w="60" w:type="dxa"/>
              <w:bottom w:w="60" w:type="dxa"/>
              <w:right w:w="60" w:type="dxa"/>
            </w:tcMar>
            <w:vAlign w:val="center"/>
            <w:hideMark/>
          </w:tcPr>
          <w:p w14:paraId="11C5B1EE"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6847A5D7"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Bing Visual Search</w:t>
            </w:r>
          </w:p>
        </w:tc>
        <w:tc>
          <w:tcPr>
            <w:tcW w:w="6804" w:type="dxa"/>
            <w:shd w:val="clear" w:color="auto" w:fill="auto"/>
            <w:tcMar>
              <w:top w:w="60" w:type="dxa"/>
              <w:left w:w="60" w:type="dxa"/>
              <w:bottom w:w="60" w:type="dxa"/>
              <w:right w:w="60" w:type="dxa"/>
            </w:tcMar>
            <w:vAlign w:val="center"/>
            <w:hideMark/>
          </w:tcPr>
          <w:p w14:paraId="1FB213A8"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Позволяет пользователям выполнять поиск с использованием изображения и получать аналитические данные.</w:t>
            </w:r>
          </w:p>
        </w:tc>
      </w:tr>
      <w:tr w:rsidR="0006147C" w:rsidRPr="00127D8C" w14:paraId="72E2AF2D" w14:textId="77777777" w:rsidTr="00AC20BD">
        <w:tc>
          <w:tcPr>
            <w:tcW w:w="1478" w:type="dxa"/>
            <w:shd w:val="clear" w:color="auto" w:fill="auto"/>
            <w:tcMar>
              <w:top w:w="60" w:type="dxa"/>
              <w:left w:w="60" w:type="dxa"/>
              <w:bottom w:w="60" w:type="dxa"/>
              <w:right w:w="60" w:type="dxa"/>
            </w:tcMar>
            <w:vAlign w:val="center"/>
            <w:hideMark/>
          </w:tcPr>
          <w:p w14:paraId="20A9C480"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Tobii Group</w:t>
            </w:r>
          </w:p>
        </w:tc>
        <w:tc>
          <w:tcPr>
            <w:tcW w:w="2126" w:type="dxa"/>
            <w:shd w:val="clear" w:color="auto" w:fill="auto"/>
            <w:tcMar>
              <w:top w:w="60" w:type="dxa"/>
              <w:left w:w="60" w:type="dxa"/>
              <w:bottom w:w="60" w:type="dxa"/>
              <w:right w:w="60" w:type="dxa"/>
            </w:tcMar>
            <w:vAlign w:val="center"/>
            <w:hideMark/>
          </w:tcPr>
          <w:p w14:paraId="2BE4378C"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Tobii Dynavox</w:t>
            </w:r>
          </w:p>
        </w:tc>
        <w:tc>
          <w:tcPr>
            <w:tcW w:w="6804" w:type="dxa"/>
            <w:shd w:val="clear" w:color="auto" w:fill="auto"/>
            <w:tcMar>
              <w:top w:w="60" w:type="dxa"/>
              <w:left w:w="60" w:type="dxa"/>
              <w:bottom w:w="60" w:type="dxa"/>
              <w:right w:w="60" w:type="dxa"/>
            </w:tcMar>
            <w:vAlign w:val="center"/>
            <w:hideMark/>
          </w:tcPr>
          <w:p w14:paraId="6D33AF8D" w14:textId="77777777" w:rsidR="00127D8C" w:rsidRPr="00127D8C" w:rsidRDefault="00127D8C" w:rsidP="002D0A76">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Технолог</w:t>
            </w:r>
            <w:r w:rsidR="002D0A76">
              <w:rPr>
                <w:rFonts w:ascii="Times New Roman" w:eastAsia="Times New Roman" w:hAnsi="Times New Roman" w:cs="Times New Roman"/>
                <w:sz w:val="24"/>
                <w:szCs w:val="24"/>
                <w:lang w:eastAsia="ru-RU"/>
              </w:rPr>
              <w:t>и</w:t>
            </w:r>
            <w:r w:rsidRPr="00127D8C">
              <w:rPr>
                <w:rFonts w:ascii="Times New Roman" w:eastAsia="Times New Roman" w:hAnsi="Times New Roman" w:cs="Times New Roman"/>
                <w:sz w:val="24"/>
                <w:szCs w:val="24"/>
                <w:lang w:eastAsia="ru-RU"/>
              </w:rPr>
              <w:t>я отслеживания движения глаз (управление устройством без помо</w:t>
            </w:r>
            <w:r w:rsidR="00ED6D49">
              <w:rPr>
                <w:rFonts w:ascii="Times New Roman" w:eastAsia="Times New Roman" w:hAnsi="Times New Roman" w:cs="Times New Roman"/>
                <w:sz w:val="24"/>
                <w:szCs w:val="24"/>
                <w:lang w:eastAsia="ru-RU"/>
              </w:rPr>
              <w:t>щи</w:t>
            </w:r>
            <w:r w:rsidRPr="00127D8C">
              <w:rPr>
                <w:rFonts w:ascii="Times New Roman" w:eastAsia="Times New Roman" w:hAnsi="Times New Roman" w:cs="Times New Roman"/>
                <w:sz w:val="24"/>
                <w:szCs w:val="24"/>
                <w:lang w:eastAsia="ru-RU"/>
              </w:rPr>
              <w:t xml:space="preserve"> рук) для людей с ограниченными возможностями</w:t>
            </w:r>
          </w:p>
        </w:tc>
      </w:tr>
      <w:tr w:rsidR="00127D8C" w:rsidRPr="00127D8C" w14:paraId="3FBC2CD3" w14:textId="77777777" w:rsidTr="00AC20BD">
        <w:tc>
          <w:tcPr>
            <w:tcW w:w="1478" w:type="dxa"/>
            <w:shd w:val="clear" w:color="auto" w:fill="auto"/>
            <w:tcMar>
              <w:top w:w="60" w:type="dxa"/>
              <w:left w:w="60" w:type="dxa"/>
              <w:bottom w:w="60" w:type="dxa"/>
              <w:right w:w="60" w:type="dxa"/>
            </w:tcMar>
            <w:vAlign w:val="center"/>
            <w:hideMark/>
          </w:tcPr>
          <w:p w14:paraId="7D675465"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SeeStomi</w:t>
            </w:r>
          </w:p>
        </w:tc>
        <w:tc>
          <w:tcPr>
            <w:tcW w:w="2126" w:type="dxa"/>
            <w:shd w:val="clear" w:color="auto" w:fill="auto"/>
            <w:tcMar>
              <w:top w:w="60" w:type="dxa"/>
              <w:left w:w="60" w:type="dxa"/>
              <w:bottom w:w="60" w:type="dxa"/>
              <w:right w:w="60" w:type="dxa"/>
            </w:tcMar>
            <w:vAlign w:val="center"/>
            <w:hideMark/>
          </w:tcPr>
          <w:p w14:paraId="001D9B0F"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SeeVoice</w:t>
            </w:r>
          </w:p>
        </w:tc>
        <w:tc>
          <w:tcPr>
            <w:tcW w:w="6804" w:type="dxa"/>
            <w:shd w:val="clear" w:color="auto" w:fill="auto"/>
            <w:tcMar>
              <w:top w:w="60" w:type="dxa"/>
              <w:left w:w="60" w:type="dxa"/>
              <w:bottom w:w="60" w:type="dxa"/>
              <w:right w:w="60" w:type="dxa"/>
            </w:tcMar>
            <w:vAlign w:val="center"/>
            <w:hideMark/>
          </w:tcPr>
          <w:p w14:paraId="0AD24560"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Создание синтетического видео в реальном времени (создание синтетических аватаров с фронтальных камер пользователя для интернет-приложений)</w:t>
            </w:r>
          </w:p>
        </w:tc>
      </w:tr>
      <w:tr w:rsidR="0006147C" w:rsidRPr="00127D8C" w14:paraId="485B444F" w14:textId="77777777" w:rsidTr="00AC20BD">
        <w:tc>
          <w:tcPr>
            <w:tcW w:w="1478" w:type="dxa"/>
            <w:shd w:val="clear" w:color="auto" w:fill="auto"/>
            <w:tcMar>
              <w:top w:w="60" w:type="dxa"/>
              <w:left w:w="60" w:type="dxa"/>
              <w:bottom w:w="60" w:type="dxa"/>
              <w:right w:w="60" w:type="dxa"/>
            </w:tcMar>
            <w:vAlign w:val="center"/>
            <w:hideMark/>
          </w:tcPr>
          <w:p w14:paraId="31105E4E"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SenseTime</w:t>
            </w:r>
          </w:p>
        </w:tc>
        <w:tc>
          <w:tcPr>
            <w:tcW w:w="2126" w:type="dxa"/>
            <w:shd w:val="clear" w:color="auto" w:fill="auto"/>
            <w:tcMar>
              <w:top w:w="60" w:type="dxa"/>
              <w:left w:w="60" w:type="dxa"/>
              <w:bottom w:w="60" w:type="dxa"/>
              <w:right w:w="60" w:type="dxa"/>
            </w:tcMar>
            <w:vAlign w:val="center"/>
            <w:hideMark/>
          </w:tcPr>
          <w:p w14:paraId="5BFEA1B6"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Система распознавания лиц</w:t>
            </w:r>
          </w:p>
        </w:tc>
        <w:tc>
          <w:tcPr>
            <w:tcW w:w="6804" w:type="dxa"/>
            <w:shd w:val="clear" w:color="auto" w:fill="auto"/>
            <w:tcMar>
              <w:top w:w="60" w:type="dxa"/>
              <w:left w:w="60" w:type="dxa"/>
              <w:bottom w:w="60" w:type="dxa"/>
              <w:right w:w="60" w:type="dxa"/>
            </w:tcMar>
            <w:vAlign w:val="center"/>
            <w:hideMark/>
          </w:tcPr>
          <w:p w14:paraId="528EB8FB"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Использует искусственный интеллект для быстрого ана</w:t>
            </w:r>
            <w:r w:rsidR="00ED6D49">
              <w:rPr>
                <w:rFonts w:ascii="Times New Roman" w:eastAsia="Times New Roman" w:hAnsi="Times New Roman" w:cs="Times New Roman"/>
                <w:sz w:val="24"/>
                <w:szCs w:val="24"/>
                <w:lang w:eastAsia="ru-RU"/>
              </w:rPr>
              <w:t>лиза</w:t>
            </w:r>
            <w:r w:rsidRPr="00127D8C">
              <w:rPr>
                <w:rFonts w:ascii="Times New Roman" w:eastAsia="Times New Roman" w:hAnsi="Times New Roman" w:cs="Times New Roman"/>
                <w:sz w:val="24"/>
                <w:szCs w:val="24"/>
                <w:lang w:eastAsia="ru-RU"/>
              </w:rPr>
              <w:t xml:space="preserve"> изображения с камер и идентификации личности человека, попавшего в кадр</w:t>
            </w:r>
          </w:p>
        </w:tc>
      </w:tr>
      <w:tr w:rsidR="00ED6D49" w:rsidRPr="00127D8C" w14:paraId="2F98AE93" w14:textId="77777777" w:rsidTr="00AC20BD">
        <w:tc>
          <w:tcPr>
            <w:tcW w:w="1478" w:type="dxa"/>
            <w:vMerge w:val="restart"/>
            <w:shd w:val="clear" w:color="auto" w:fill="auto"/>
            <w:tcMar>
              <w:top w:w="60" w:type="dxa"/>
              <w:left w:w="60" w:type="dxa"/>
              <w:bottom w:w="60" w:type="dxa"/>
              <w:right w:w="60" w:type="dxa"/>
            </w:tcMar>
            <w:vAlign w:val="center"/>
            <w:hideMark/>
          </w:tcPr>
          <w:p w14:paraId="70585D58"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Yitu</w:t>
            </w:r>
          </w:p>
        </w:tc>
        <w:tc>
          <w:tcPr>
            <w:tcW w:w="2126" w:type="dxa"/>
            <w:shd w:val="clear" w:color="auto" w:fill="auto"/>
            <w:tcMar>
              <w:top w:w="60" w:type="dxa"/>
              <w:left w:w="60" w:type="dxa"/>
              <w:bottom w:w="60" w:type="dxa"/>
              <w:right w:w="60" w:type="dxa"/>
            </w:tcMar>
            <w:vAlign w:val="center"/>
            <w:hideMark/>
          </w:tcPr>
          <w:p w14:paraId="0901E039"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Yim Dragonfly Eye</w:t>
            </w:r>
          </w:p>
        </w:tc>
        <w:tc>
          <w:tcPr>
            <w:tcW w:w="6804" w:type="dxa"/>
            <w:shd w:val="clear" w:color="auto" w:fill="auto"/>
            <w:tcMar>
              <w:top w:w="60" w:type="dxa"/>
              <w:left w:w="60" w:type="dxa"/>
              <w:bottom w:w="60" w:type="dxa"/>
              <w:right w:w="60" w:type="dxa"/>
            </w:tcMar>
            <w:vAlign w:val="center"/>
            <w:hideMark/>
          </w:tcPr>
          <w:p w14:paraId="2803A9E0" w14:textId="77777777" w:rsidR="00ED6D49" w:rsidRPr="00127D8C" w:rsidRDefault="00ED6D49"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Интелл</w:t>
            </w:r>
            <w:r>
              <w:rPr>
                <w:rFonts w:ascii="Times New Roman" w:eastAsia="Times New Roman" w:hAnsi="Times New Roman" w:cs="Times New Roman"/>
                <w:sz w:val="24"/>
                <w:szCs w:val="24"/>
                <w:lang w:eastAsia="ru-RU"/>
              </w:rPr>
              <w:t>е</w:t>
            </w:r>
            <w:r w:rsidRPr="00127D8C">
              <w:rPr>
                <w:rFonts w:ascii="Times New Roman" w:eastAsia="Times New Roman" w:hAnsi="Times New Roman" w:cs="Times New Roman"/>
                <w:sz w:val="24"/>
                <w:szCs w:val="24"/>
                <w:lang w:eastAsia="ru-RU"/>
              </w:rPr>
              <w:t>ктуальная система безопасности -обеспечение городской безопасности, функционирования транспорта и интеллектуальных фина</w:t>
            </w:r>
            <w:r>
              <w:rPr>
                <w:rFonts w:ascii="Times New Roman" w:eastAsia="Times New Roman" w:hAnsi="Times New Roman" w:cs="Times New Roman"/>
                <w:sz w:val="24"/>
                <w:szCs w:val="24"/>
                <w:lang w:eastAsia="ru-RU"/>
              </w:rPr>
              <w:t>н</w:t>
            </w:r>
            <w:r w:rsidRPr="00127D8C">
              <w:rPr>
                <w:rFonts w:ascii="Times New Roman" w:eastAsia="Times New Roman" w:hAnsi="Times New Roman" w:cs="Times New Roman"/>
                <w:sz w:val="24"/>
                <w:szCs w:val="24"/>
                <w:lang w:eastAsia="ru-RU"/>
              </w:rPr>
              <w:t>сов</w:t>
            </w:r>
            <w:r>
              <w:rPr>
                <w:rFonts w:ascii="Times New Roman" w:eastAsia="Times New Roman" w:hAnsi="Times New Roman" w:cs="Times New Roman"/>
                <w:sz w:val="24"/>
                <w:szCs w:val="24"/>
                <w:lang w:eastAsia="ru-RU"/>
              </w:rPr>
              <w:t>ы</w:t>
            </w:r>
            <w:r w:rsidRPr="00127D8C">
              <w:rPr>
                <w:rFonts w:ascii="Times New Roman" w:eastAsia="Times New Roman" w:hAnsi="Times New Roman" w:cs="Times New Roman"/>
                <w:sz w:val="24"/>
                <w:szCs w:val="24"/>
                <w:lang w:eastAsia="ru-RU"/>
              </w:rPr>
              <w:t>х функции</w:t>
            </w:r>
          </w:p>
        </w:tc>
      </w:tr>
      <w:tr w:rsidR="00ED6D49" w:rsidRPr="00127D8C" w14:paraId="2222AFEC" w14:textId="77777777" w:rsidTr="00AC20BD">
        <w:tc>
          <w:tcPr>
            <w:tcW w:w="1478" w:type="dxa"/>
            <w:vMerge/>
            <w:shd w:val="clear" w:color="auto" w:fill="auto"/>
            <w:tcMar>
              <w:top w:w="60" w:type="dxa"/>
              <w:left w:w="60" w:type="dxa"/>
              <w:bottom w:w="60" w:type="dxa"/>
              <w:right w:w="60" w:type="dxa"/>
            </w:tcMar>
            <w:vAlign w:val="center"/>
            <w:hideMark/>
          </w:tcPr>
          <w:p w14:paraId="0F6DF9B9"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0911EA27"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Smart Healthcare</w:t>
            </w:r>
          </w:p>
        </w:tc>
        <w:tc>
          <w:tcPr>
            <w:tcW w:w="6804" w:type="dxa"/>
            <w:shd w:val="clear" w:color="auto" w:fill="auto"/>
            <w:tcMar>
              <w:top w:w="60" w:type="dxa"/>
              <w:left w:w="60" w:type="dxa"/>
              <w:bottom w:w="60" w:type="dxa"/>
              <w:right w:w="60" w:type="dxa"/>
            </w:tcMar>
            <w:vAlign w:val="center"/>
            <w:hideMark/>
          </w:tcPr>
          <w:p w14:paraId="0F5099A3" w14:textId="77777777" w:rsidR="00ED6D49" w:rsidRPr="00127D8C" w:rsidRDefault="00ED6D49"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Помо</w:t>
            </w:r>
            <w:r>
              <w:rPr>
                <w:rFonts w:ascii="Times New Roman" w:eastAsia="Times New Roman" w:hAnsi="Times New Roman" w:cs="Times New Roman"/>
                <w:sz w:val="24"/>
                <w:szCs w:val="24"/>
                <w:lang w:eastAsia="ru-RU"/>
              </w:rPr>
              <w:t>щ</w:t>
            </w:r>
            <w:r w:rsidRPr="00127D8C">
              <w:rPr>
                <w:rFonts w:ascii="Times New Roman" w:eastAsia="Times New Roman" w:hAnsi="Times New Roman" w:cs="Times New Roman"/>
                <w:sz w:val="24"/>
                <w:szCs w:val="24"/>
                <w:lang w:eastAsia="ru-RU"/>
              </w:rPr>
              <w:t>ь в скрининге заболеваний и диагностики с помо</w:t>
            </w:r>
            <w:r>
              <w:rPr>
                <w:rFonts w:ascii="Times New Roman" w:eastAsia="Times New Roman" w:hAnsi="Times New Roman" w:cs="Times New Roman"/>
                <w:sz w:val="24"/>
                <w:szCs w:val="24"/>
                <w:lang w:eastAsia="ru-RU"/>
              </w:rPr>
              <w:t>щ</w:t>
            </w:r>
            <w:r w:rsidRPr="00127D8C">
              <w:rPr>
                <w:rFonts w:ascii="Times New Roman" w:eastAsia="Times New Roman" w:hAnsi="Times New Roman" w:cs="Times New Roman"/>
                <w:sz w:val="24"/>
                <w:szCs w:val="24"/>
                <w:lang w:eastAsia="ru-RU"/>
              </w:rPr>
              <w:t>ью анализа изображений</w:t>
            </w:r>
          </w:p>
        </w:tc>
      </w:tr>
      <w:tr w:rsidR="00ED6D49" w:rsidRPr="00127D8C" w14:paraId="1E0413CB" w14:textId="77777777" w:rsidTr="00AC20BD">
        <w:tc>
          <w:tcPr>
            <w:tcW w:w="1478" w:type="dxa"/>
            <w:vMerge/>
            <w:shd w:val="clear" w:color="auto" w:fill="auto"/>
            <w:tcMar>
              <w:top w:w="60" w:type="dxa"/>
              <w:left w:w="60" w:type="dxa"/>
              <w:bottom w:w="60" w:type="dxa"/>
              <w:right w:w="60" w:type="dxa"/>
            </w:tcMar>
            <w:vAlign w:val="center"/>
            <w:hideMark/>
          </w:tcPr>
          <w:p w14:paraId="27C3C2EF"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1C1A0845"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City Data Hub</w:t>
            </w:r>
          </w:p>
        </w:tc>
        <w:tc>
          <w:tcPr>
            <w:tcW w:w="6804" w:type="dxa"/>
            <w:shd w:val="clear" w:color="auto" w:fill="auto"/>
            <w:tcMar>
              <w:top w:w="60" w:type="dxa"/>
              <w:left w:w="60" w:type="dxa"/>
              <w:bottom w:w="60" w:type="dxa"/>
              <w:right w:w="60" w:type="dxa"/>
            </w:tcMar>
            <w:vAlign w:val="center"/>
            <w:hideMark/>
          </w:tcPr>
          <w:p w14:paraId="2DBBF072" w14:textId="77777777" w:rsidR="00ED6D49" w:rsidRPr="00127D8C" w:rsidRDefault="00ED6D49"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Решения для оптимизации управления городским транспортом</w:t>
            </w:r>
          </w:p>
        </w:tc>
      </w:tr>
      <w:tr w:rsidR="0006147C" w:rsidRPr="00127D8C" w14:paraId="74C4424E" w14:textId="77777777" w:rsidTr="00AC20BD">
        <w:tc>
          <w:tcPr>
            <w:tcW w:w="1478" w:type="dxa"/>
            <w:shd w:val="clear" w:color="auto" w:fill="auto"/>
            <w:tcMar>
              <w:top w:w="60" w:type="dxa"/>
              <w:left w:w="60" w:type="dxa"/>
              <w:bottom w:w="60" w:type="dxa"/>
              <w:right w:w="60" w:type="dxa"/>
            </w:tcMar>
            <w:vAlign w:val="center"/>
            <w:hideMark/>
          </w:tcPr>
          <w:p w14:paraId="1D78061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Disney Research</w:t>
            </w:r>
          </w:p>
        </w:tc>
        <w:tc>
          <w:tcPr>
            <w:tcW w:w="2126" w:type="dxa"/>
            <w:shd w:val="clear" w:color="auto" w:fill="auto"/>
            <w:tcMar>
              <w:top w:w="60" w:type="dxa"/>
              <w:left w:w="60" w:type="dxa"/>
              <w:bottom w:w="60" w:type="dxa"/>
              <w:right w:w="60" w:type="dxa"/>
            </w:tcMar>
            <w:vAlign w:val="center"/>
            <w:hideMark/>
          </w:tcPr>
          <w:p w14:paraId="208DCAA4"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PhaseNet</w:t>
            </w:r>
          </w:p>
        </w:tc>
        <w:tc>
          <w:tcPr>
            <w:tcW w:w="6804" w:type="dxa"/>
            <w:shd w:val="clear" w:color="auto" w:fill="auto"/>
            <w:tcMar>
              <w:top w:w="60" w:type="dxa"/>
              <w:left w:w="60" w:type="dxa"/>
              <w:bottom w:w="60" w:type="dxa"/>
              <w:right w:w="60" w:type="dxa"/>
            </w:tcMar>
            <w:vAlign w:val="center"/>
            <w:hideMark/>
          </w:tcPr>
          <w:p w14:paraId="7AA3B0D8"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Интерполяция видеокадров с использова</w:t>
            </w:r>
            <w:r w:rsidR="00ED6D49">
              <w:rPr>
                <w:rFonts w:ascii="Times New Roman" w:eastAsia="Times New Roman" w:hAnsi="Times New Roman" w:cs="Times New Roman"/>
                <w:sz w:val="24"/>
                <w:szCs w:val="24"/>
                <w:lang w:eastAsia="ru-RU"/>
              </w:rPr>
              <w:t>ни</w:t>
            </w:r>
            <w:r w:rsidRPr="00127D8C">
              <w:rPr>
                <w:rFonts w:ascii="Times New Roman" w:eastAsia="Times New Roman" w:hAnsi="Times New Roman" w:cs="Times New Roman"/>
                <w:sz w:val="24"/>
                <w:szCs w:val="24"/>
                <w:lang w:eastAsia="ru-RU"/>
              </w:rPr>
              <w:t>ем нейросетевого декодера, котор</w:t>
            </w:r>
            <w:r w:rsidR="00ED6D49">
              <w:rPr>
                <w:rFonts w:ascii="Times New Roman" w:eastAsia="Times New Roman" w:hAnsi="Times New Roman" w:cs="Times New Roman"/>
                <w:sz w:val="24"/>
                <w:szCs w:val="24"/>
                <w:lang w:eastAsia="ru-RU"/>
              </w:rPr>
              <w:t>ы</w:t>
            </w:r>
            <w:r w:rsidRPr="00127D8C">
              <w:rPr>
                <w:rFonts w:ascii="Times New Roman" w:eastAsia="Times New Roman" w:hAnsi="Times New Roman" w:cs="Times New Roman"/>
                <w:sz w:val="24"/>
                <w:szCs w:val="24"/>
                <w:lang w:eastAsia="ru-RU"/>
              </w:rPr>
              <w:t>й непосредственно оценивает фазовое разложение промежуточного кадра</w:t>
            </w:r>
          </w:p>
        </w:tc>
      </w:tr>
      <w:tr w:rsidR="00127D8C" w:rsidRPr="00127D8C" w14:paraId="6AF3F7AE" w14:textId="77777777" w:rsidTr="00AC20BD">
        <w:tc>
          <w:tcPr>
            <w:tcW w:w="1478" w:type="dxa"/>
            <w:shd w:val="clear" w:color="auto" w:fill="auto"/>
            <w:tcMar>
              <w:top w:w="60" w:type="dxa"/>
              <w:left w:w="60" w:type="dxa"/>
              <w:bottom w:w="60" w:type="dxa"/>
              <w:right w:w="60" w:type="dxa"/>
            </w:tcMar>
            <w:vAlign w:val="center"/>
            <w:hideMark/>
          </w:tcPr>
          <w:p w14:paraId="2830A3A6"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Honda Research Insti</w:t>
            </w:r>
            <w:r w:rsidR="00ED6D49">
              <w:rPr>
                <w:rFonts w:ascii="Times New Roman" w:eastAsia="Times New Roman" w:hAnsi="Times New Roman" w:cs="Times New Roman"/>
                <w:sz w:val="24"/>
                <w:szCs w:val="24"/>
                <w:lang w:val="en-US" w:eastAsia="ru-RU"/>
              </w:rPr>
              <w:t>tu</w:t>
            </w:r>
            <w:r w:rsidRPr="00127D8C">
              <w:rPr>
                <w:rFonts w:ascii="Times New Roman" w:eastAsia="Times New Roman" w:hAnsi="Times New Roman" w:cs="Times New Roman"/>
                <w:sz w:val="24"/>
                <w:szCs w:val="24"/>
                <w:lang w:eastAsia="ru-RU"/>
              </w:rPr>
              <w:t>te</w:t>
            </w:r>
          </w:p>
        </w:tc>
        <w:tc>
          <w:tcPr>
            <w:tcW w:w="2126" w:type="dxa"/>
            <w:shd w:val="clear" w:color="auto" w:fill="auto"/>
            <w:tcMar>
              <w:top w:w="60" w:type="dxa"/>
              <w:left w:w="60" w:type="dxa"/>
              <w:bottom w:w="60" w:type="dxa"/>
              <w:right w:w="60" w:type="dxa"/>
            </w:tcMar>
            <w:vAlign w:val="center"/>
            <w:hideMark/>
          </w:tcPr>
          <w:p w14:paraId="6D02CDC6"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GPGPU технологии, усовершенствование GPS систем и отслеживания объектов на дороге</w:t>
            </w:r>
          </w:p>
        </w:tc>
        <w:tc>
          <w:tcPr>
            <w:tcW w:w="6804" w:type="dxa"/>
            <w:shd w:val="clear" w:color="auto" w:fill="auto"/>
            <w:tcMar>
              <w:top w:w="60" w:type="dxa"/>
              <w:left w:w="60" w:type="dxa"/>
              <w:bottom w:w="60" w:type="dxa"/>
              <w:right w:w="60" w:type="dxa"/>
            </w:tcMar>
            <w:vAlign w:val="center"/>
            <w:hideMark/>
          </w:tcPr>
          <w:p w14:paraId="1F9D2728"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Оценка позы человека по набору ключевых точек, обнаруженных с использованием изображений глубины, полученных с устройства визуализации времени полета</w:t>
            </w:r>
          </w:p>
        </w:tc>
      </w:tr>
      <w:tr w:rsidR="0006147C" w:rsidRPr="00127D8C" w14:paraId="74CFDE79" w14:textId="77777777" w:rsidTr="00AC20BD">
        <w:tc>
          <w:tcPr>
            <w:tcW w:w="1478" w:type="dxa"/>
            <w:shd w:val="clear" w:color="auto" w:fill="auto"/>
            <w:tcMar>
              <w:top w:w="60" w:type="dxa"/>
              <w:left w:w="60" w:type="dxa"/>
              <w:bottom w:w="60" w:type="dxa"/>
              <w:right w:w="60" w:type="dxa"/>
            </w:tcMar>
            <w:vAlign w:val="center"/>
            <w:hideMark/>
          </w:tcPr>
          <w:p w14:paraId="2C71B95C"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Mitsubishi Electric Researc</w:t>
            </w:r>
            <w:r w:rsidR="00ED6D49">
              <w:rPr>
                <w:rFonts w:ascii="Times New Roman" w:eastAsia="Times New Roman" w:hAnsi="Times New Roman" w:cs="Times New Roman"/>
                <w:sz w:val="24"/>
                <w:szCs w:val="24"/>
                <w:lang w:val="en-US" w:eastAsia="ru-RU"/>
              </w:rPr>
              <w:t>h</w:t>
            </w:r>
            <w:r w:rsidRPr="00127D8C">
              <w:rPr>
                <w:rFonts w:ascii="Times New Roman" w:eastAsia="Times New Roman" w:hAnsi="Times New Roman" w:cs="Times New Roman"/>
                <w:sz w:val="24"/>
                <w:szCs w:val="24"/>
                <w:lang w:eastAsia="ru-RU"/>
              </w:rPr>
              <w:t xml:space="preserve"> laboratories</w:t>
            </w:r>
          </w:p>
        </w:tc>
        <w:tc>
          <w:tcPr>
            <w:tcW w:w="2126" w:type="dxa"/>
            <w:shd w:val="clear" w:color="auto" w:fill="auto"/>
            <w:tcMar>
              <w:top w:w="60" w:type="dxa"/>
              <w:left w:w="60" w:type="dxa"/>
              <w:bottom w:w="60" w:type="dxa"/>
              <w:right w:w="60" w:type="dxa"/>
            </w:tcMar>
            <w:vAlign w:val="center"/>
            <w:hideMark/>
          </w:tcPr>
          <w:p w14:paraId="21E0CEAC"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MERL Shopping Dataset</w:t>
            </w:r>
          </w:p>
        </w:tc>
        <w:tc>
          <w:tcPr>
            <w:tcW w:w="6804" w:type="dxa"/>
            <w:shd w:val="clear" w:color="auto" w:fill="auto"/>
            <w:tcMar>
              <w:top w:w="60" w:type="dxa"/>
              <w:left w:w="60" w:type="dxa"/>
              <w:bottom w:w="60" w:type="dxa"/>
              <w:right w:w="60" w:type="dxa"/>
            </w:tcMar>
            <w:vAlign w:val="center"/>
            <w:hideMark/>
          </w:tcPr>
          <w:p w14:paraId="48656491"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Подход к обнаружению действий использует глубокую рекуррентную нейронную сеть. Сеть состоит из 4-ех отдельных «потоков» данных.</w:t>
            </w:r>
          </w:p>
        </w:tc>
      </w:tr>
      <w:tr w:rsidR="00127D8C" w:rsidRPr="00127D8C" w14:paraId="5EED8304" w14:textId="77777777" w:rsidTr="00AC20BD">
        <w:tc>
          <w:tcPr>
            <w:tcW w:w="1478" w:type="dxa"/>
            <w:shd w:val="clear" w:color="auto" w:fill="auto"/>
            <w:tcMar>
              <w:top w:w="60" w:type="dxa"/>
              <w:left w:w="60" w:type="dxa"/>
              <w:bottom w:w="60" w:type="dxa"/>
              <w:right w:w="60" w:type="dxa"/>
            </w:tcMar>
            <w:vAlign w:val="center"/>
            <w:hideMark/>
          </w:tcPr>
          <w:p w14:paraId="6596B2F4"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Tesla</w:t>
            </w:r>
          </w:p>
        </w:tc>
        <w:tc>
          <w:tcPr>
            <w:tcW w:w="2126" w:type="dxa"/>
            <w:shd w:val="clear" w:color="auto" w:fill="auto"/>
            <w:tcMar>
              <w:top w:w="60" w:type="dxa"/>
              <w:left w:w="60" w:type="dxa"/>
              <w:bottom w:w="60" w:type="dxa"/>
              <w:right w:w="60" w:type="dxa"/>
            </w:tcMar>
            <w:vAlign w:val="center"/>
            <w:hideMark/>
          </w:tcPr>
          <w:p w14:paraId="615C232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Lidar Tesla</w:t>
            </w:r>
          </w:p>
        </w:tc>
        <w:tc>
          <w:tcPr>
            <w:tcW w:w="6804" w:type="dxa"/>
            <w:shd w:val="clear" w:color="auto" w:fill="auto"/>
            <w:tcMar>
              <w:top w:w="60" w:type="dxa"/>
              <w:left w:w="60" w:type="dxa"/>
              <w:bottom w:w="60" w:type="dxa"/>
              <w:right w:w="60" w:type="dxa"/>
            </w:tcMar>
            <w:vAlign w:val="center"/>
            <w:hideMark/>
          </w:tcPr>
          <w:p w14:paraId="26BDEB02" w14:textId="77777777" w:rsidR="00127D8C" w:rsidRPr="00127D8C" w:rsidRDefault="00127D8C" w:rsidP="00ED6D49">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Измеряет расстояние до цели путем осве</w:t>
            </w:r>
            <w:r w:rsidR="00ED6D49">
              <w:rPr>
                <w:rFonts w:ascii="Times New Roman" w:eastAsia="Times New Roman" w:hAnsi="Times New Roman" w:cs="Times New Roman"/>
                <w:sz w:val="24"/>
                <w:szCs w:val="24"/>
                <w:lang w:eastAsia="ru-RU"/>
              </w:rPr>
              <w:t>щ</w:t>
            </w:r>
            <w:r w:rsidRPr="00127D8C">
              <w:rPr>
                <w:rFonts w:ascii="Times New Roman" w:eastAsia="Times New Roman" w:hAnsi="Times New Roman" w:cs="Times New Roman"/>
                <w:sz w:val="24"/>
                <w:szCs w:val="24"/>
                <w:lang w:eastAsia="ru-RU"/>
              </w:rPr>
              <w:t>ен</w:t>
            </w:r>
            <w:r w:rsidR="00ED6D49">
              <w:rPr>
                <w:rFonts w:ascii="Times New Roman" w:eastAsia="Times New Roman" w:hAnsi="Times New Roman" w:cs="Times New Roman"/>
                <w:sz w:val="24"/>
                <w:szCs w:val="24"/>
                <w:lang w:eastAsia="ru-RU"/>
              </w:rPr>
              <w:t>и</w:t>
            </w:r>
            <w:r w:rsidRPr="00127D8C">
              <w:rPr>
                <w:rFonts w:ascii="Times New Roman" w:eastAsia="Times New Roman" w:hAnsi="Times New Roman" w:cs="Times New Roman"/>
                <w:sz w:val="24"/>
                <w:szCs w:val="24"/>
                <w:lang w:eastAsia="ru-RU"/>
              </w:rPr>
              <w:t xml:space="preserve">я цели импульсным лазерным светом </w:t>
            </w:r>
            <w:r w:rsidR="00ED6D49">
              <w:rPr>
                <w:rFonts w:ascii="Times New Roman" w:eastAsia="Times New Roman" w:hAnsi="Times New Roman" w:cs="Times New Roman"/>
                <w:sz w:val="24"/>
                <w:szCs w:val="24"/>
                <w:lang w:eastAsia="ru-RU"/>
              </w:rPr>
              <w:t>и</w:t>
            </w:r>
            <w:r w:rsidRPr="00127D8C">
              <w:rPr>
                <w:rFonts w:ascii="Times New Roman" w:eastAsia="Times New Roman" w:hAnsi="Times New Roman" w:cs="Times New Roman"/>
                <w:sz w:val="24"/>
                <w:szCs w:val="24"/>
                <w:lang w:eastAsia="ru-RU"/>
              </w:rPr>
              <w:t xml:space="preserve"> </w:t>
            </w:r>
            <w:r w:rsidR="00ED6D49">
              <w:rPr>
                <w:rFonts w:ascii="Times New Roman" w:eastAsia="Times New Roman" w:hAnsi="Times New Roman" w:cs="Times New Roman"/>
                <w:sz w:val="24"/>
                <w:szCs w:val="24"/>
                <w:lang w:eastAsia="ru-RU"/>
              </w:rPr>
              <w:t>из</w:t>
            </w:r>
            <w:r w:rsidRPr="00127D8C">
              <w:rPr>
                <w:rFonts w:ascii="Times New Roman" w:eastAsia="Times New Roman" w:hAnsi="Times New Roman" w:cs="Times New Roman"/>
                <w:sz w:val="24"/>
                <w:szCs w:val="24"/>
                <w:lang w:eastAsia="ru-RU"/>
              </w:rPr>
              <w:t>мерения отраженных импульсов датчиком</w:t>
            </w:r>
          </w:p>
        </w:tc>
      </w:tr>
      <w:tr w:rsidR="0006147C" w:rsidRPr="00127D8C" w14:paraId="623F1687" w14:textId="77777777" w:rsidTr="00AC20BD">
        <w:tc>
          <w:tcPr>
            <w:tcW w:w="1478" w:type="dxa"/>
            <w:shd w:val="clear" w:color="auto" w:fill="auto"/>
            <w:tcMar>
              <w:top w:w="60" w:type="dxa"/>
              <w:left w:w="60" w:type="dxa"/>
              <w:bottom w:w="60" w:type="dxa"/>
              <w:right w:w="60" w:type="dxa"/>
            </w:tcMar>
            <w:vAlign w:val="center"/>
            <w:hideMark/>
          </w:tcPr>
          <w:p w14:paraId="58C821BE"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Boeing</w:t>
            </w:r>
          </w:p>
        </w:tc>
        <w:tc>
          <w:tcPr>
            <w:tcW w:w="2126" w:type="dxa"/>
            <w:shd w:val="clear" w:color="auto" w:fill="auto"/>
            <w:tcMar>
              <w:top w:w="60" w:type="dxa"/>
              <w:left w:w="60" w:type="dxa"/>
              <w:bottom w:w="60" w:type="dxa"/>
              <w:right w:w="60" w:type="dxa"/>
            </w:tcMar>
            <w:vAlign w:val="center"/>
            <w:hideMark/>
          </w:tcPr>
          <w:p w14:paraId="10C36871"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Обнаружение дефектов</w:t>
            </w:r>
          </w:p>
        </w:tc>
        <w:tc>
          <w:tcPr>
            <w:tcW w:w="6804" w:type="dxa"/>
            <w:shd w:val="clear" w:color="auto" w:fill="auto"/>
            <w:tcMar>
              <w:top w:w="60" w:type="dxa"/>
              <w:left w:w="60" w:type="dxa"/>
              <w:bottom w:w="60" w:type="dxa"/>
              <w:right w:w="60" w:type="dxa"/>
            </w:tcMar>
            <w:vAlign w:val="center"/>
            <w:hideMark/>
          </w:tcPr>
          <w:p w14:paraId="338A788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Использование НС и машинного зрения для обнаружения с более высокой точностью. Разрабатываются современные архитектуры компьютерного зрения и алгоритмы глубоких нейронных сетей, позволяющие распознавать и анализировать захваченные изображения самолетов, выявлять аномалии и инициировать ранние предупреждения.</w:t>
            </w:r>
          </w:p>
        </w:tc>
      </w:tr>
      <w:tr w:rsidR="00127D8C" w:rsidRPr="00127D8C" w14:paraId="4C30977D" w14:textId="77777777" w:rsidTr="00AC20BD">
        <w:tc>
          <w:tcPr>
            <w:tcW w:w="1478" w:type="dxa"/>
            <w:shd w:val="clear" w:color="auto" w:fill="auto"/>
            <w:tcMar>
              <w:top w:w="60" w:type="dxa"/>
              <w:left w:w="60" w:type="dxa"/>
              <w:bottom w:w="60" w:type="dxa"/>
              <w:right w:w="60" w:type="dxa"/>
            </w:tcMar>
            <w:vAlign w:val="center"/>
            <w:hideMark/>
          </w:tcPr>
          <w:p w14:paraId="2950356D"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BMW</w:t>
            </w:r>
          </w:p>
        </w:tc>
        <w:tc>
          <w:tcPr>
            <w:tcW w:w="2126" w:type="dxa"/>
            <w:shd w:val="clear" w:color="auto" w:fill="auto"/>
            <w:tcMar>
              <w:top w:w="60" w:type="dxa"/>
              <w:left w:w="60" w:type="dxa"/>
              <w:bottom w:w="60" w:type="dxa"/>
              <w:right w:w="60" w:type="dxa"/>
            </w:tcMar>
            <w:vAlign w:val="center"/>
            <w:hideMark/>
          </w:tcPr>
          <w:p w14:paraId="051E5E28"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HoloActive Touch</w:t>
            </w:r>
          </w:p>
        </w:tc>
        <w:tc>
          <w:tcPr>
            <w:tcW w:w="6804" w:type="dxa"/>
            <w:shd w:val="clear" w:color="auto" w:fill="auto"/>
            <w:tcMar>
              <w:top w:w="60" w:type="dxa"/>
              <w:left w:w="60" w:type="dxa"/>
              <w:bottom w:w="60" w:type="dxa"/>
              <w:right w:w="60" w:type="dxa"/>
            </w:tcMar>
            <w:vAlign w:val="center"/>
            <w:hideMark/>
          </w:tcPr>
          <w:p w14:paraId="790EE9E9"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Позволяет пользователям управлять виртуальными 3D-экранами и нажимать кнопки в пространстве. Представляет собой простую версию голографического интерфейса</w:t>
            </w:r>
          </w:p>
        </w:tc>
      </w:tr>
      <w:tr w:rsidR="00F20395" w:rsidRPr="00127D8C" w14:paraId="0220C3FA" w14:textId="77777777" w:rsidTr="00AC20BD">
        <w:tc>
          <w:tcPr>
            <w:tcW w:w="10408" w:type="dxa"/>
            <w:gridSpan w:val="3"/>
            <w:shd w:val="clear" w:color="auto" w:fill="auto"/>
            <w:tcMar>
              <w:top w:w="60" w:type="dxa"/>
              <w:left w:w="60" w:type="dxa"/>
              <w:bottom w:w="60" w:type="dxa"/>
              <w:right w:w="60" w:type="dxa"/>
            </w:tcMar>
            <w:vAlign w:val="center"/>
            <w:hideMark/>
          </w:tcPr>
          <w:p w14:paraId="7F307C62" w14:textId="77777777" w:rsidR="00F20395" w:rsidRPr="00127D8C" w:rsidRDefault="00F20395"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Рекомендательные системы и системы поддержки принятия решений</w:t>
            </w:r>
          </w:p>
        </w:tc>
      </w:tr>
      <w:tr w:rsidR="00127D8C" w:rsidRPr="00127D8C" w14:paraId="0F4BAF66" w14:textId="77777777" w:rsidTr="00AC20BD">
        <w:tc>
          <w:tcPr>
            <w:tcW w:w="1478" w:type="dxa"/>
            <w:shd w:val="clear" w:color="auto" w:fill="auto"/>
            <w:tcMar>
              <w:top w:w="60" w:type="dxa"/>
              <w:left w:w="60" w:type="dxa"/>
              <w:bottom w:w="60" w:type="dxa"/>
              <w:right w:w="60" w:type="dxa"/>
            </w:tcMar>
            <w:vAlign w:val="center"/>
            <w:hideMark/>
          </w:tcPr>
          <w:p w14:paraId="3E0AF169"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Amazon</w:t>
            </w:r>
          </w:p>
        </w:tc>
        <w:tc>
          <w:tcPr>
            <w:tcW w:w="2126" w:type="dxa"/>
            <w:shd w:val="clear" w:color="auto" w:fill="auto"/>
            <w:tcMar>
              <w:top w:w="60" w:type="dxa"/>
              <w:left w:w="60" w:type="dxa"/>
              <w:bottom w:w="60" w:type="dxa"/>
              <w:right w:w="60" w:type="dxa"/>
            </w:tcMar>
            <w:vAlign w:val="center"/>
            <w:hideMark/>
          </w:tcPr>
          <w:p w14:paraId="44DC2DB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Amazon Recomendation</w:t>
            </w:r>
          </w:p>
        </w:tc>
        <w:tc>
          <w:tcPr>
            <w:tcW w:w="6804" w:type="dxa"/>
            <w:shd w:val="clear" w:color="auto" w:fill="auto"/>
            <w:tcMar>
              <w:top w:w="60" w:type="dxa"/>
              <w:left w:w="60" w:type="dxa"/>
              <w:bottom w:w="60" w:type="dxa"/>
              <w:right w:w="60" w:type="dxa"/>
            </w:tcMar>
            <w:vAlign w:val="center"/>
            <w:hideMark/>
          </w:tcPr>
          <w:p w14:paraId="4DD213B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рекомендательную систему для показа наиболее подходящих товаров</w:t>
            </w:r>
          </w:p>
        </w:tc>
      </w:tr>
      <w:tr w:rsidR="0006147C" w:rsidRPr="00127D8C" w14:paraId="51E4C538" w14:textId="77777777" w:rsidTr="00AC20BD">
        <w:tc>
          <w:tcPr>
            <w:tcW w:w="1478" w:type="dxa"/>
            <w:shd w:val="clear" w:color="auto" w:fill="auto"/>
            <w:tcMar>
              <w:top w:w="60" w:type="dxa"/>
              <w:left w:w="60" w:type="dxa"/>
              <w:bottom w:w="60" w:type="dxa"/>
              <w:right w:w="60" w:type="dxa"/>
            </w:tcMar>
            <w:vAlign w:val="center"/>
            <w:hideMark/>
          </w:tcPr>
          <w:p w14:paraId="659493F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IBM</w:t>
            </w:r>
          </w:p>
        </w:tc>
        <w:tc>
          <w:tcPr>
            <w:tcW w:w="2126" w:type="dxa"/>
            <w:shd w:val="clear" w:color="auto" w:fill="auto"/>
            <w:tcMar>
              <w:top w:w="60" w:type="dxa"/>
              <w:left w:w="60" w:type="dxa"/>
              <w:bottom w:w="60" w:type="dxa"/>
              <w:right w:w="60" w:type="dxa"/>
            </w:tcMar>
            <w:vAlign w:val="center"/>
            <w:hideMark/>
          </w:tcPr>
          <w:p w14:paraId="0FFCBE7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Watson</w:t>
            </w:r>
          </w:p>
        </w:tc>
        <w:tc>
          <w:tcPr>
            <w:tcW w:w="6804" w:type="dxa"/>
            <w:shd w:val="clear" w:color="auto" w:fill="auto"/>
            <w:tcMar>
              <w:top w:w="60" w:type="dxa"/>
              <w:left w:w="60" w:type="dxa"/>
              <w:bottom w:w="60" w:type="dxa"/>
              <w:right w:w="60" w:type="dxa"/>
            </w:tcMar>
            <w:vAlign w:val="center"/>
            <w:hideMark/>
          </w:tcPr>
          <w:p w14:paraId="6E230E34"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систему, помогающую врачам определять диагноз и методы лечения</w:t>
            </w:r>
          </w:p>
        </w:tc>
      </w:tr>
      <w:tr w:rsidR="00127D8C" w:rsidRPr="00127D8C" w14:paraId="6354163A" w14:textId="77777777" w:rsidTr="00AC20BD">
        <w:tc>
          <w:tcPr>
            <w:tcW w:w="1478" w:type="dxa"/>
            <w:shd w:val="clear" w:color="auto" w:fill="auto"/>
            <w:tcMar>
              <w:top w:w="60" w:type="dxa"/>
              <w:left w:w="60" w:type="dxa"/>
              <w:bottom w:w="60" w:type="dxa"/>
              <w:right w:w="60" w:type="dxa"/>
            </w:tcMar>
            <w:vAlign w:val="center"/>
            <w:hideMark/>
          </w:tcPr>
          <w:p w14:paraId="506ED79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Google</w:t>
            </w:r>
          </w:p>
        </w:tc>
        <w:tc>
          <w:tcPr>
            <w:tcW w:w="2126" w:type="dxa"/>
            <w:shd w:val="clear" w:color="auto" w:fill="auto"/>
            <w:tcMar>
              <w:top w:w="60" w:type="dxa"/>
              <w:left w:w="60" w:type="dxa"/>
              <w:bottom w:w="60" w:type="dxa"/>
              <w:right w:w="60" w:type="dxa"/>
            </w:tcMar>
            <w:vAlign w:val="center"/>
            <w:hideMark/>
          </w:tcPr>
          <w:p w14:paraId="4751014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Google</w:t>
            </w:r>
          </w:p>
        </w:tc>
        <w:tc>
          <w:tcPr>
            <w:tcW w:w="6804" w:type="dxa"/>
            <w:shd w:val="clear" w:color="auto" w:fill="auto"/>
            <w:tcMar>
              <w:top w:w="60" w:type="dxa"/>
              <w:left w:w="60" w:type="dxa"/>
              <w:bottom w:w="60" w:type="dxa"/>
              <w:right w:w="60" w:type="dxa"/>
            </w:tcMar>
            <w:vAlign w:val="center"/>
            <w:hideMark/>
          </w:tcPr>
          <w:p w14:paraId="09AA3F89"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рекомендательную систему для показа наиболее подходящей рекламы</w:t>
            </w:r>
          </w:p>
        </w:tc>
      </w:tr>
      <w:tr w:rsidR="0006147C" w:rsidRPr="00127D8C" w14:paraId="1A5254A7" w14:textId="77777777" w:rsidTr="00AC20BD">
        <w:tc>
          <w:tcPr>
            <w:tcW w:w="1478" w:type="dxa"/>
            <w:shd w:val="clear" w:color="auto" w:fill="auto"/>
            <w:tcMar>
              <w:top w:w="60" w:type="dxa"/>
              <w:left w:w="60" w:type="dxa"/>
              <w:bottom w:w="60" w:type="dxa"/>
              <w:right w:w="60" w:type="dxa"/>
            </w:tcMar>
            <w:vAlign w:val="center"/>
            <w:hideMark/>
          </w:tcPr>
          <w:p w14:paraId="2BE59666"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SAP</w:t>
            </w:r>
          </w:p>
        </w:tc>
        <w:tc>
          <w:tcPr>
            <w:tcW w:w="2126" w:type="dxa"/>
            <w:shd w:val="clear" w:color="auto" w:fill="auto"/>
            <w:tcMar>
              <w:top w:w="60" w:type="dxa"/>
              <w:left w:w="60" w:type="dxa"/>
              <w:bottom w:w="60" w:type="dxa"/>
              <w:right w:w="60" w:type="dxa"/>
            </w:tcMar>
            <w:vAlign w:val="center"/>
            <w:hideMark/>
          </w:tcPr>
          <w:p w14:paraId="21C78D0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SAP Platform</w:t>
            </w:r>
          </w:p>
        </w:tc>
        <w:tc>
          <w:tcPr>
            <w:tcW w:w="6804" w:type="dxa"/>
            <w:shd w:val="clear" w:color="auto" w:fill="auto"/>
            <w:tcMar>
              <w:top w:w="60" w:type="dxa"/>
              <w:left w:w="60" w:type="dxa"/>
              <w:bottom w:w="60" w:type="dxa"/>
              <w:right w:w="60" w:type="dxa"/>
            </w:tcMar>
            <w:vAlign w:val="center"/>
            <w:hideMark/>
          </w:tcPr>
          <w:p w14:paraId="7F7A8522"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различные продукты для управления организациями, имеющие в своей основе ИИ для принятия необходимых решений</w:t>
            </w:r>
          </w:p>
        </w:tc>
      </w:tr>
      <w:tr w:rsidR="00127D8C" w:rsidRPr="00127D8C" w14:paraId="5589E5AD" w14:textId="77777777" w:rsidTr="00AC20BD">
        <w:tc>
          <w:tcPr>
            <w:tcW w:w="1478" w:type="dxa"/>
            <w:shd w:val="clear" w:color="auto" w:fill="auto"/>
            <w:tcMar>
              <w:top w:w="60" w:type="dxa"/>
              <w:left w:w="60" w:type="dxa"/>
              <w:bottom w:w="60" w:type="dxa"/>
              <w:right w:w="60" w:type="dxa"/>
            </w:tcMar>
            <w:vAlign w:val="center"/>
            <w:hideMark/>
          </w:tcPr>
          <w:p w14:paraId="63864256"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HubSpot</w:t>
            </w:r>
          </w:p>
        </w:tc>
        <w:tc>
          <w:tcPr>
            <w:tcW w:w="2126" w:type="dxa"/>
            <w:shd w:val="clear" w:color="auto" w:fill="auto"/>
            <w:tcMar>
              <w:top w:w="60" w:type="dxa"/>
              <w:left w:w="60" w:type="dxa"/>
              <w:bottom w:w="60" w:type="dxa"/>
              <w:right w:w="60" w:type="dxa"/>
            </w:tcMar>
            <w:vAlign w:val="center"/>
            <w:hideMark/>
          </w:tcPr>
          <w:p w14:paraId="30ABDBDF"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HubSpot</w:t>
            </w:r>
          </w:p>
        </w:tc>
        <w:tc>
          <w:tcPr>
            <w:tcW w:w="6804" w:type="dxa"/>
            <w:shd w:val="clear" w:color="auto" w:fill="auto"/>
            <w:tcMar>
              <w:top w:w="60" w:type="dxa"/>
              <w:left w:w="60" w:type="dxa"/>
              <w:bottom w:w="60" w:type="dxa"/>
              <w:right w:w="60" w:type="dxa"/>
            </w:tcMar>
            <w:vAlign w:val="center"/>
            <w:hideMark/>
          </w:tcPr>
          <w:p w14:paraId="4C1ED2CD"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сервис позволяющий производить маркетинговые коммуникации с наиболее релевантными клиентами</w:t>
            </w:r>
          </w:p>
        </w:tc>
      </w:tr>
      <w:tr w:rsidR="0006147C" w:rsidRPr="00127D8C" w14:paraId="5C0E8522" w14:textId="77777777" w:rsidTr="00AC20BD">
        <w:tc>
          <w:tcPr>
            <w:tcW w:w="1478" w:type="dxa"/>
            <w:shd w:val="clear" w:color="auto" w:fill="auto"/>
            <w:tcMar>
              <w:top w:w="60" w:type="dxa"/>
              <w:left w:w="60" w:type="dxa"/>
              <w:bottom w:w="60" w:type="dxa"/>
              <w:right w:w="60" w:type="dxa"/>
            </w:tcMar>
            <w:vAlign w:val="center"/>
            <w:hideMark/>
          </w:tcPr>
          <w:p w14:paraId="263D0A92"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lastRenderedPageBreak/>
              <w:t>UiPath</w:t>
            </w:r>
          </w:p>
        </w:tc>
        <w:tc>
          <w:tcPr>
            <w:tcW w:w="2126" w:type="dxa"/>
            <w:shd w:val="clear" w:color="auto" w:fill="auto"/>
            <w:tcMar>
              <w:top w:w="60" w:type="dxa"/>
              <w:left w:w="60" w:type="dxa"/>
              <w:bottom w:w="60" w:type="dxa"/>
              <w:right w:w="60" w:type="dxa"/>
            </w:tcMar>
            <w:vAlign w:val="center"/>
            <w:hideMark/>
          </w:tcPr>
          <w:p w14:paraId="0ECB4C06"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UiPath</w:t>
            </w:r>
          </w:p>
        </w:tc>
        <w:tc>
          <w:tcPr>
            <w:tcW w:w="6804" w:type="dxa"/>
            <w:shd w:val="clear" w:color="auto" w:fill="auto"/>
            <w:tcMar>
              <w:top w:w="60" w:type="dxa"/>
              <w:left w:w="60" w:type="dxa"/>
              <w:bottom w:w="60" w:type="dxa"/>
              <w:right w:w="60" w:type="dxa"/>
            </w:tcMar>
            <w:vAlign w:val="center"/>
            <w:hideMark/>
          </w:tcPr>
          <w:p w14:paraId="2830328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систему для замещения действий сотрудника на основе ИИ</w:t>
            </w:r>
          </w:p>
        </w:tc>
      </w:tr>
      <w:tr w:rsidR="00127D8C" w:rsidRPr="00127D8C" w14:paraId="38CE0777" w14:textId="77777777" w:rsidTr="00AC20BD">
        <w:tc>
          <w:tcPr>
            <w:tcW w:w="1478" w:type="dxa"/>
            <w:shd w:val="clear" w:color="auto" w:fill="auto"/>
            <w:tcMar>
              <w:top w:w="60" w:type="dxa"/>
              <w:left w:w="60" w:type="dxa"/>
              <w:bottom w:w="60" w:type="dxa"/>
              <w:right w:w="60" w:type="dxa"/>
            </w:tcMar>
            <w:vAlign w:val="center"/>
            <w:hideMark/>
          </w:tcPr>
          <w:p w14:paraId="34165660"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Palantir</w:t>
            </w:r>
          </w:p>
        </w:tc>
        <w:tc>
          <w:tcPr>
            <w:tcW w:w="2126" w:type="dxa"/>
            <w:shd w:val="clear" w:color="auto" w:fill="auto"/>
            <w:tcMar>
              <w:top w:w="60" w:type="dxa"/>
              <w:left w:w="60" w:type="dxa"/>
              <w:bottom w:w="60" w:type="dxa"/>
              <w:right w:w="60" w:type="dxa"/>
            </w:tcMar>
            <w:vAlign w:val="center"/>
            <w:hideMark/>
          </w:tcPr>
          <w:p w14:paraId="57FC5F5D"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Palantir</w:t>
            </w:r>
          </w:p>
        </w:tc>
        <w:tc>
          <w:tcPr>
            <w:tcW w:w="6804" w:type="dxa"/>
            <w:shd w:val="clear" w:color="auto" w:fill="auto"/>
            <w:tcMar>
              <w:top w:w="60" w:type="dxa"/>
              <w:left w:w="60" w:type="dxa"/>
              <w:bottom w:w="60" w:type="dxa"/>
              <w:right w:w="60" w:type="dxa"/>
            </w:tcMar>
            <w:vAlign w:val="center"/>
            <w:hideMark/>
          </w:tcPr>
          <w:p w14:paraId="07E35F5C"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систему, которая позволяет определять непрямые связи между компаниями, на основе данных из большого количества источников</w:t>
            </w:r>
          </w:p>
        </w:tc>
      </w:tr>
      <w:tr w:rsidR="0006147C" w:rsidRPr="00127D8C" w14:paraId="7FACBBD0" w14:textId="77777777" w:rsidTr="00AC20BD">
        <w:tc>
          <w:tcPr>
            <w:tcW w:w="1478" w:type="dxa"/>
            <w:shd w:val="clear" w:color="auto" w:fill="auto"/>
            <w:tcMar>
              <w:top w:w="60" w:type="dxa"/>
              <w:left w:w="60" w:type="dxa"/>
              <w:bottom w:w="60" w:type="dxa"/>
              <w:right w:w="60" w:type="dxa"/>
            </w:tcMar>
            <w:vAlign w:val="center"/>
            <w:hideMark/>
          </w:tcPr>
          <w:p w14:paraId="53013F2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Phillips</w:t>
            </w:r>
          </w:p>
        </w:tc>
        <w:tc>
          <w:tcPr>
            <w:tcW w:w="2126" w:type="dxa"/>
            <w:shd w:val="clear" w:color="auto" w:fill="auto"/>
            <w:tcMar>
              <w:top w:w="60" w:type="dxa"/>
              <w:left w:w="60" w:type="dxa"/>
              <w:bottom w:w="60" w:type="dxa"/>
              <w:right w:w="60" w:type="dxa"/>
            </w:tcMar>
            <w:vAlign w:val="center"/>
            <w:hideMark/>
          </w:tcPr>
          <w:p w14:paraId="71E10D6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NLP Architect</w:t>
            </w:r>
          </w:p>
        </w:tc>
        <w:tc>
          <w:tcPr>
            <w:tcW w:w="6804" w:type="dxa"/>
            <w:shd w:val="clear" w:color="auto" w:fill="auto"/>
            <w:tcMar>
              <w:top w:w="60" w:type="dxa"/>
              <w:left w:w="60" w:type="dxa"/>
              <w:bottom w:w="60" w:type="dxa"/>
              <w:right w:w="60" w:type="dxa"/>
            </w:tcMar>
            <w:vAlign w:val="center"/>
            <w:hideMark/>
          </w:tcPr>
          <w:p w14:paraId="61CC8F92"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рекомендательные системы для определения наиболее подходящих устройств для пользователя</w:t>
            </w:r>
          </w:p>
        </w:tc>
      </w:tr>
      <w:tr w:rsidR="00127D8C" w:rsidRPr="00127D8C" w14:paraId="6BC04505" w14:textId="77777777" w:rsidTr="00AC20BD">
        <w:tc>
          <w:tcPr>
            <w:tcW w:w="1478" w:type="dxa"/>
            <w:shd w:val="clear" w:color="auto" w:fill="auto"/>
            <w:tcMar>
              <w:top w:w="60" w:type="dxa"/>
              <w:left w:w="60" w:type="dxa"/>
              <w:bottom w:w="60" w:type="dxa"/>
              <w:right w:w="60" w:type="dxa"/>
            </w:tcMar>
            <w:vAlign w:val="center"/>
            <w:hideMark/>
          </w:tcPr>
          <w:p w14:paraId="20AE0A5C"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Airbus</w:t>
            </w:r>
          </w:p>
        </w:tc>
        <w:tc>
          <w:tcPr>
            <w:tcW w:w="2126" w:type="dxa"/>
            <w:shd w:val="clear" w:color="auto" w:fill="auto"/>
            <w:tcMar>
              <w:top w:w="60" w:type="dxa"/>
              <w:left w:w="60" w:type="dxa"/>
              <w:bottom w:w="60" w:type="dxa"/>
              <w:right w:w="60" w:type="dxa"/>
            </w:tcMar>
            <w:vAlign w:val="center"/>
            <w:hideMark/>
          </w:tcPr>
          <w:p w14:paraId="4FD01F32"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Airbus Fuel Consumption cycle</w:t>
            </w:r>
          </w:p>
        </w:tc>
        <w:tc>
          <w:tcPr>
            <w:tcW w:w="6804" w:type="dxa"/>
            <w:shd w:val="clear" w:color="auto" w:fill="auto"/>
            <w:tcMar>
              <w:top w:w="60" w:type="dxa"/>
              <w:left w:w="60" w:type="dxa"/>
              <w:bottom w:w="60" w:type="dxa"/>
              <w:right w:w="60" w:type="dxa"/>
            </w:tcMar>
            <w:vAlign w:val="center"/>
            <w:hideMark/>
          </w:tcPr>
          <w:p w14:paraId="7E49AEB5" w14:textId="77777777" w:rsidR="00127D8C" w:rsidRPr="00127D8C" w:rsidRDefault="00127D8C" w:rsidP="002D0A76">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Проект, Ai</w:t>
            </w:r>
            <w:r w:rsidR="002D0A76">
              <w:rPr>
                <w:rFonts w:ascii="Times New Roman" w:eastAsia="Times New Roman" w:hAnsi="Times New Roman" w:cs="Times New Roman"/>
                <w:sz w:val="24"/>
                <w:szCs w:val="24"/>
                <w:lang w:val="en-US" w:eastAsia="ru-RU"/>
              </w:rPr>
              <w:t>r</w:t>
            </w:r>
            <w:r w:rsidRPr="00127D8C">
              <w:rPr>
                <w:rFonts w:ascii="Times New Roman" w:eastAsia="Times New Roman" w:hAnsi="Times New Roman" w:cs="Times New Roman"/>
                <w:sz w:val="24"/>
                <w:szCs w:val="24"/>
                <w:lang w:eastAsia="ru-RU"/>
              </w:rPr>
              <w:t>bus и российского SkolTech. Созданная система направлена на снижение потребляемого самолетом объема топлива за счет анализа различных показателей (в том числе показателей работы двигателя) и подачи рекомендаций (например, по изменению циклов работы двигателя и управления APU).</w:t>
            </w:r>
          </w:p>
        </w:tc>
      </w:tr>
      <w:tr w:rsidR="0006147C" w:rsidRPr="00127D8C" w14:paraId="43A4A76B" w14:textId="77777777" w:rsidTr="00AC20BD">
        <w:tc>
          <w:tcPr>
            <w:tcW w:w="1478" w:type="dxa"/>
            <w:shd w:val="clear" w:color="auto" w:fill="auto"/>
            <w:tcMar>
              <w:top w:w="60" w:type="dxa"/>
              <w:left w:w="60" w:type="dxa"/>
              <w:bottom w:w="60" w:type="dxa"/>
              <w:right w:w="60" w:type="dxa"/>
            </w:tcMar>
            <w:vAlign w:val="center"/>
            <w:hideMark/>
          </w:tcPr>
          <w:p w14:paraId="4A24C6F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L’Oreal</w:t>
            </w:r>
          </w:p>
        </w:tc>
        <w:tc>
          <w:tcPr>
            <w:tcW w:w="2126" w:type="dxa"/>
            <w:shd w:val="clear" w:color="auto" w:fill="auto"/>
            <w:tcMar>
              <w:top w:w="60" w:type="dxa"/>
              <w:left w:w="60" w:type="dxa"/>
              <w:bottom w:w="60" w:type="dxa"/>
              <w:right w:w="60" w:type="dxa"/>
            </w:tcMar>
            <w:vAlign w:val="center"/>
            <w:hideMark/>
          </w:tcPr>
          <w:p w14:paraId="7FF24FE4"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L’Oreal</w:t>
            </w:r>
          </w:p>
        </w:tc>
        <w:tc>
          <w:tcPr>
            <w:tcW w:w="6804" w:type="dxa"/>
            <w:shd w:val="clear" w:color="auto" w:fill="auto"/>
            <w:tcMar>
              <w:top w:w="60" w:type="dxa"/>
              <w:left w:w="60" w:type="dxa"/>
              <w:bottom w:w="60" w:type="dxa"/>
              <w:right w:w="60" w:type="dxa"/>
            </w:tcMar>
            <w:vAlign w:val="center"/>
            <w:hideMark/>
          </w:tcPr>
          <w:p w14:paraId="0DEFCD5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систему для подбора наиболее подходящей покупателю косметики, на основе его предыдущих покупок</w:t>
            </w:r>
          </w:p>
        </w:tc>
      </w:tr>
      <w:tr w:rsidR="00127D8C" w:rsidRPr="00127D8C" w14:paraId="4BD61A47" w14:textId="77777777" w:rsidTr="00AC20BD">
        <w:tc>
          <w:tcPr>
            <w:tcW w:w="1478" w:type="dxa"/>
            <w:shd w:val="clear" w:color="auto" w:fill="auto"/>
            <w:tcMar>
              <w:top w:w="60" w:type="dxa"/>
              <w:left w:w="60" w:type="dxa"/>
              <w:bottom w:w="60" w:type="dxa"/>
              <w:right w:w="60" w:type="dxa"/>
            </w:tcMar>
            <w:vAlign w:val="center"/>
            <w:hideMark/>
          </w:tcPr>
          <w:p w14:paraId="1EB78B8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Netflix</w:t>
            </w:r>
          </w:p>
        </w:tc>
        <w:tc>
          <w:tcPr>
            <w:tcW w:w="2126" w:type="dxa"/>
            <w:shd w:val="clear" w:color="auto" w:fill="auto"/>
            <w:tcMar>
              <w:top w:w="60" w:type="dxa"/>
              <w:left w:w="60" w:type="dxa"/>
              <w:bottom w:w="60" w:type="dxa"/>
              <w:right w:w="60" w:type="dxa"/>
            </w:tcMar>
            <w:vAlign w:val="center"/>
            <w:hideMark/>
          </w:tcPr>
          <w:p w14:paraId="0270F48B"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Netflix</w:t>
            </w:r>
          </w:p>
        </w:tc>
        <w:tc>
          <w:tcPr>
            <w:tcW w:w="6804" w:type="dxa"/>
            <w:shd w:val="clear" w:color="auto" w:fill="auto"/>
            <w:tcMar>
              <w:top w:w="60" w:type="dxa"/>
              <w:left w:w="60" w:type="dxa"/>
              <w:bottom w:w="60" w:type="dxa"/>
              <w:right w:w="60" w:type="dxa"/>
            </w:tcMar>
            <w:vAlign w:val="center"/>
            <w:hideMark/>
          </w:tcPr>
          <w:p w14:paraId="42622FF1"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Создает систему для рекомендации пользователю наиболее подходящих ему сериалов и фильмов</w:t>
            </w:r>
          </w:p>
        </w:tc>
      </w:tr>
      <w:tr w:rsidR="000F0BD4" w:rsidRPr="00127D8C" w14:paraId="70ECB281" w14:textId="77777777" w:rsidTr="00AC20BD">
        <w:tc>
          <w:tcPr>
            <w:tcW w:w="10408" w:type="dxa"/>
            <w:gridSpan w:val="3"/>
            <w:shd w:val="clear" w:color="auto" w:fill="auto"/>
            <w:tcMar>
              <w:top w:w="60" w:type="dxa"/>
              <w:left w:w="60" w:type="dxa"/>
              <w:bottom w:w="60" w:type="dxa"/>
              <w:right w:w="60" w:type="dxa"/>
            </w:tcMar>
            <w:vAlign w:val="center"/>
            <w:hideMark/>
          </w:tcPr>
          <w:p w14:paraId="6FBAEB95" w14:textId="77777777" w:rsidR="000F0BD4" w:rsidRPr="00127D8C" w:rsidRDefault="000F0BD4"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Перспективные группы и методы в ИИ</w:t>
            </w:r>
          </w:p>
        </w:tc>
      </w:tr>
      <w:tr w:rsidR="000F0BD4" w:rsidRPr="00127D8C" w14:paraId="40371313" w14:textId="77777777" w:rsidTr="00AC20BD">
        <w:tc>
          <w:tcPr>
            <w:tcW w:w="1478" w:type="dxa"/>
            <w:vMerge w:val="restart"/>
            <w:shd w:val="clear" w:color="auto" w:fill="auto"/>
            <w:tcMar>
              <w:top w:w="60" w:type="dxa"/>
              <w:left w:w="60" w:type="dxa"/>
              <w:bottom w:w="60" w:type="dxa"/>
              <w:right w:w="60" w:type="dxa"/>
            </w:tcMar>
            <w:vAlign w:val="center"/>
            <w:hideMark/>
          </w:tcPr>
          <w:p w14:paraId="4388F6F9" w14:textId="77777777" w:rsidR="000F0BD4" w:rsidRPr="00127D8C" w:rsidRDefault="000F0BD4"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Google</w:t>
            </w:r>
          </w:p>
        </w:tc>
        <w:tc>
          <w:tcPr>
            <w:tcW w:w="2126" w:type="dxa"/>
            <w:shd w:val="clear" w:color="auto" w:fill="auto"/>
            <w:tcMar>
              <w:top w:w="60" w:type="dxa"/>
              <w:left w:w="60" w:type="dxa"/>
              <w:bottom w:w="60" w:type="dxa"/>
              <w:right w:w="60" w:type="dxa"/>
            </w:tcMar>
            <w:vAlign w:val="center"/>
            <w:hideMark/>
          </w:tcPr>
          <w:p w14:paraId="78778EE3" w14:textId="77777777" w:rsidR="000F0BD4" w:rsidRPr="00127D8C" w:rsidRDefault="000F0BD4" w:rsidP="002D0A76">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w:t>
            </w:r>
            <w:r w:rsidR="002D0A76">
              <w:rPr>
                <w:rFonts w:ascii="Times New Roman" w:eastAsia="Times New Roman" w:hAnsi="Times New Roman" w:cs="Times New Roman"/>
                <w:sz w:val="24"/>
                <w:szCs w:val="24"/>
                <w:lang w:val="en-US" w:eastAsia="ru-RU"/>
              </w:rPr>
              <w:t>I</w:t>
            </w:r>
            <w:r w:rsidRPr="00127D8C">
              <w:rPr>
                <w:rFonts w:ascii="Times New Roman" w:eastAsia="Times New Roman" w:hAnsi="Times New Roman" w:cs="Times New Roman"/>
                <w:sz w:val="24"/>
                <w:szCs w:val="24"/>
                <w:lang w:eastAsia="ru-RU"/>
              </w:rPr>
              <w:t xml:space="preserve"> Hub</w:t>
            </w:r>
          </w:p>
        </w:tc>
        <w:tc>
          <w:tcPr>
            <w:tcW w:w="6804" w:type="dxa"/>
            <w:shd w:val="clear" w:color="auto" w:fill="auto"/>
            <w:tcMar>
              <w:top w:w="60" w:type="dxa"/>
              <w:left w:w="60" w:type="dxa"/>
              <w:bottom w:w="60" w:type="dxa"/>
              <w:right w:w="60" w:type="dxa"/>
            </w:tcMar>
            <w:vAlign w:val="center"/>
            <w:hideMark/>
          </w:tcPr>
          <w:p w14:paraId="1DB191E7" w14:textId="77777777" w:rsidR="000F0BD4" w:rsidRPr="00127D8C" w:rsidRDefault="000F0BD4" w:rsidP="000F0BD4">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Комплексное plug-and-play решение для обучения н развертывания ИИ-моделей. Она позволяет сделать общедоступными ресурсы по машинному обучению, созданные разработчиками из Google Cloud AI, Google Research и других подразделений. Также это упро</w:t>
            </w:r>
            <w:r>
              <w:rPr>
                <w:rFonts w:ascii="Times New Roman" w:eastAsia="Times New Roman" w:hAnsi="Times New Roman" w:cs="Times New Roman"/>
                <w:sz w:val="24"/>
                <w:szCs w:val="24"/>
                <w:lang w:eastAsia="ru-RU"/>
              </w:rPr>
              <w:t>щ</w:t>
            </w:r>
            <w:r w:rsidRPr="00127D8C">
              <w:rPr>
                <w:rFonts w:ascii="Times New Roman" w:eastAsia="Times New Roman" w:hAnsi="Times New Roman" w:cs="Times New Roman"/>
                <w:sz w:val="24"/>
                <w:szCs w:val="24"/>
                <w:lang w:eastAsia="ru-RU"/>
              </w:rPr>
              <w:t>ает развертывание ИИ-систем на предприятиях, поскольку используются уже готовые модули.</w:t>
            </w:r>
          </w:p>
        </w:tc>
      </w:tr>
      <w:tr w:rsidR="000F0BD4" w:rsidRPr="00127D8C" w14:paraId="4A1CD3FF" w14:textId="77777777" w:rsidTr="00AC20BD">
        <w:tc>
          <w:tcPr>
            <w:tcW w:w="1478" w:type="dxa"/>
            <w:vMerge/>
            <w:shd w:val="clear" w:color="auto" w:fill="auto"/>
            <w:tcMar>
              <w:top w:w="60" w:type="dxa"/>
              <w:left w:w="60" w:type="dxa"/>
              <w:bottom w:w="60" w:type="dxa"/>
              <w:right w:w="60" w:type="dxa"/>
            </w:tcMar>
            <w:vAlign w:val="center"/>
            <w:hideMark/>
          </w:tcPr>
          <w:p w14:paraId="1BE396AC" w14:textId="77777777" w:rsidR="000F0BD4" w:rsidRPr="00127D8C" w:rsidRDefault="000F0BD4"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05180500" w14:textId="77777777" w:rsidR="000F0BD4" w:rsidRPr="00127D8C" w:rsidRDefault="000F0BD4"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Cloud AutoML</w:t>
            </w:r>
          </w:p>
        </w:tc>
        <w:tc>
          <w:tcPr>
            <w:tcW w:w="6804" w:type="dxa"/>
            <w:shd w:val="clear" w:color="auto" w:fill="auto"/>
            <w:tcMar>
              <w:top w:w="60" w:type="dxa"/>
              <w:left w:w="60" w:type="dxa"/>
              <w:bottom w:w="60" w:type="dxa"/>
              <w:right w:w="60" w:type="dxa"/>
            </w:tcMar>
            <w:vAlign w:val="center"/>
            <w:hideMark/>
          </w:tcPr>
          <w:p w14:paraId="0584938A" w14:textId="77777777" w:rsidR="000F0BD4" w:rsidRPr="00127D8C" w:rsidRDefault="000F0BD4"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Набор продуктов, который позволяет разработчикам с ограниченным опытом создавать модели машинного обучения специфичные для их бизнес-потребностей.</w:t>
            </w:r>
          </w:p>
        </w:tc>
      </w:tr>
      <w:tr w:rsidR="00127D8C" w:rsidRPr="00127D8C" w14:paraId="278ABA25" w14:textId="77777777" w:rsidTr="00AC20BD">
        <w:tc>
          <w:tcPr>
            <w:tcW w:w="1478" w:type="dxa"/>
            <w:shd w:val="clear" w:color="auto" w:fill="auto"/>
            <w:tcMar>
              <w:top w:w="60" w:type="dxa"/>
              <w:left w:w="60" w:type="dxa"/>
              <w:bottom w:w="60" w:type="dxa"/>
              <w:right w:w="60" w:type="dxa"/>
            </w:tcMar>
            <w:vAlign w:val="center"/>
            <w:hideMark/>
          </w:tcPr>
          <w:p w14:paraId="4EFDC6B0"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Apple</w:t>
            </w:r>
          </w:p>
        </w:tc>
        <w:tc>
          <w:tcPr>
            <w:tcW w:w="2126" w:type="dxa"/>
            <w:shd w:val="clear" w:color="auto" w:fill="auto"/>
            <w:tcMar>
              <w:top w:w="60" w:type="dxa"/>
              <w:left w:w="60" w:type="dxa"/>
              <w:bottom w:w="60" w:type="dxa"/>
              <w:right w:w="60" w:type="dxa"/>
            </w:tcMar>
            <w:vAlign w:val="center"/>
            <w:hideMark/>
          </w:tcPr>
          <w:p w14:paraId="78BC1ABC"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Core ML</w:t>
            </w:r>
          </w:p>
        </w:tc>
        <w:tc>
          <w:tcPr>
            <w:tcW w:w="6804" w:type="dxa"/>
            <w:shd w:val="clear" w:color="auto" w:fill="auto"/>
            <w:tcMar>
              <w:top w:w="60" w:type="dxa"/>
              <w:left w:w="60" w:type="dxa"/>
              <w:bottom w:w="60" w:type="dxa"/>
              <w:right w:w="60" w:type="dxa"/>
            </w:tcMar>
            <w:vAlign w:val="center"/>
            <w:hideMark/>
          </w:tcPr>
          <w:p w14:paraId="635AA577"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Позволяет интегрировать в приложение широкий спектр моделей машинного обучения. Построен на основе низкоуровневых технологий, таких как MetaL Accerate.</w:t>
            </w:r>
          </w:p>
        </w:tc>
      </w:tr>
      <w:tr w:rsidR="00E31100" w:rsidRPr="00127D8C" w14:paraId="6CCCFFCD" w14:textId="77777777" w:rsidTr="00AC20BD">
        <w:tc>
          <w:tcPr>
            <w:tcW w:w="1478" w:type="dxa"/>
            <w:vMerge w:val="restart"/>
            <w:shd w:val="clear" w:color="auto" w:fill="auto"/>
            <w:tcMar>
              <w:top w:w="60" w:type="dxa"/>
              <w:left w:w="60" w:type="dxa"/>
              <w:bottom w:w="60" w:type="dxa"/>
              <w:right w:w="60" w:type="dxa"/>
            </w:tcMar>
            <w:vAlign w:val="center"/>
            <w:hideMark/>
          </w:tcPr>
          <w:p w14:paraId="1013F735"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NVIDIA</w:t>
            </w:r>
          </w:p>
        </w:tc>
        <w:tc>
          <w:tcPr>
            <w:tcW w:w="2126" w:type="dxa"/>
            <w:shd w:val="clear" w:color="auto" w:fill="auto"/>
            <w:tcMar>
              <w:top w:w="60" w:type="dxa"/>
              <w:left w:w="60" w:type="dxa"/>
              <w:bottom w:w="60" w:type="dxa"/>
              <w:right w:w="60" w:type="dxa"/>
            </w:tcMar>
            <w:vAlign w:val="center"/>
            <w:hideMark/>
          </w:tcPr>
          <w:p w14:paraId="68FF76F5"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NVIDIA TensorRT™</w:t>
            </w:r>
          </w:p>
        </w:tc>
        <w:tc>
          <w:tcPr>
            <w:tcW w:w="6804" w:type="dxa"/>
            <w:shd w:val="clear" w:color="auto" w:fill="auto"/>
            <w:tcMar>
              <w:top w:w="60" w:type="dxa"/>
              <w:left w:w="60" w:type="dxa"/>
              <w:bottom w:w="60" w:type="dxa"/>
              <w:right w:w="60" w:type="dxa"/>
            </w:tcMar>
            <w:vAlign w:val="center"/>
            <w:hideMark/>
          </w:tcPr>
          <w:p w14:paraId="2B837284"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Платформа для высокопроизводительного глубокого обучения. Позволяет оптимизировать модели нейронных сетей, обученные во всех основных средах развернуть их в гипермасштабных центрах обработки данных.</w:t>
            </w:r>
          </w:p>
        </w:tc>
      </w:tr>
      <w:tr w:rsidR="00E31100" w:rsidRPr="00127D8C" w14:paraId="125FD553" w14:textId="77777777" w:rsidTr="00AC20BD">
        <w:tc>
          <w:tcPr>
            <w:tcW w:w="1478" w:type="dxa"/>
            <w:vMerge/>
            <w:shd w:val="clear" w:color="auto" w:fill="auto"/>
            <w:tcMar>
              <w:top w:w="60" w:type="dxa"/>
              <w:left w:w="60" w:type="dxa"/>
              <w:bottom w:w="60" w:type="dxa"/>
              <w:right w:w="60" w:type="dxa"/>
            </w:tcMar>
            <w:vAlign w:val="center"/>
            <w:hideMark/>
          </w:tcPr>
          <w:p w14:paraId="0F7E511D"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7BFA7FE7"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val="en-US" w:eastAsia="ru-RU"/>
              </w:rPr>
            </w:pPr>
            <w:r w:rsidRPr="00127D8C">
              <w:rPr>
                <w:rFonts w:ascii="Times New Roman" w:eastAsia="Times New Roman" w:hAnsi="Times New Roman" w:cs="Times New Roman"/>
                <w:sz w:val="24"/>
                <w:szCs w:val="24"/>
                <w:lang w:val="en-US" w:eastAsia="ru-RU"/>
              </w:rPr>
              <w:t>NVIDIA® Jetson Nano™ Developer Kit</w:t>
            </w:r>
          </w:p>
        </w:tc>
        <w:tc>
          <w:tcPr>
            <w:tcW w:w="6804" w:type="dxa"/>
            <w:shd w:val="clear" w:color="auto" w:fill="auto"/>
            <w:tcMar>
              <w:top w:w="60" w:type="dxa"/>
              <w:left w:w="60" w:type="dxa"/>
              <w:bottom w:w="60" w:type="dxa"/>
              <w:right w:w="60" w:type="dxa"/>
            </w:tcMar>
            <w:vAlign w:val="center"/>
            <w:hideMark/>
          </w:tcPr>
          <w:p w14:paraId="5409ADDD"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Компьютер, который позволяет параллельно запускать несколько нейронных сетей для таких приложений, как классификация изображений, обнаружение объектов, сегментация и обработка речи</w:t>
            </w:r>
          </w:p>
        </w:tc>
      </w:tr>
      <w:tr w:rsidR="00E31100" w:rsidRPr="00127D8C" w14:paraId="54E111F3" w14:textId="77777777" w:rsidTr="00AC20BD">
        <w:tc>
          <w:tcPr>
            <w:tcW w:w="1478" w:type="dxa"/>
            <w:vMerge/>
            <w:shd w:val="clear" w:color="auto" w:fill="auto"/>
            <w:tcMar>
              <w:top w:w="60" w:type="dxa"/>
              <w:left w:w="60" w:type="dxa"/>
              <w:bottom w:w="60" w:type="dxa"/>
              <w:right w:w="60" w:type="dxa"/>
            </w:tcMar>
            <w:vAlign w:val="center"/>
            <w:hideMark/>
          </w:tcPr>
          <w:p w14:paraId="0187830F"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46BB88E0"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NVIDIA Jetson AGX Xavier</w:t>
            </w:r>
          </w:p>
        </w:tc>
        <w:tc>
          <w:tcPr>
            <w:tcW w:w="6804" w:type="dxa"/>
            <w:shd w:val="clear" w:color="auto" w:fill="auto"/>
            <w:tcMar>
              <w:top w:w="60" w:type="dxa"/>
              <w:left w:w="60" w:type="dxa"/>
              <w:bottom w:w="60" w:type="dxa"/>
              <w:right w:w="60" w:type="dxa"/>
            </w:tcMar>
            <w:vAlign w:val="center"/>
            <w:hideMark/>
          </w:tcPr>
          <w:p w14:paraId="237EDC95"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Предлагает создание сквозных приложений AI для робо</w:t>
            </w:r>
            <w:r>
              <w:rPr>
                <w:rFonts w:ascii="Times New Roman" w:eastAsia="Times New Roman" w:hAnsi="Times New Roman" w:cs="Times New Roman"/>
                <w:sz w:val="24"/>
                <w:szCs w:val="24"/>
                <w:lang w:eastAsia="ru-RU"/>
              </w:rPr>
              <w:t>то</w:t>
            </w:r>
            <w:r w:rsidRPr="00127D8C">
              <w:rPr>
                <w:rFonts w:ascii="Times New Roman" w:eastAsia="Times New Roman" w:hAnsi="Times New Roman" w:cs="Times New Roman"/>
                <w:sz w:val="24"/>
                <w:szCs w:val="24"/>
                <w:lang w:eastAsia="ru-RU"/>
              </w:rPr>
              <w:t>техники.</w:t>
            </w:r>
          </w:p>
        </w:tc>
      </w:tr>
      <w:tr w:rsidR="00127D8C" w:rsidRPr="00127D8C" w14:paraId="335345AF" w14:textId="77777777" w:rsidTr="00AC20BD">
        <w:tc>
          <w:tcPr>
            <w:tcW w:w="1478" w:type="dxa"/>
            <w:shd w:val="clear" w:color="auto" w:fill="auto"/>
            <w:tcMar>
              <w:top w:w="60" w:type="dxa"/>
              <w:left w:w="60" w:type="dxa"/>
              <w:bottom w:w="60" w:type="dxa"/>
              <w:right w:w="60" w:type="dxa"/>
            </w:tcMar>
            <w:vAlign w:val="center"/>
            <w:hideMark/>
          </w:tcPr>
          <w:p w14:paraId="597A7E9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lastRenderedPageBreak/>
              <w:t>Amazon</w:t>
            </w:r>
          </w:p>
        </w:tc>
        <w:tc>
          <w:tcPr>
            <w:tcW w:w="2126" w:type="dxa"/>
            <w:shd w:val="clear" w:color="auto" w:fill="auto"/>
            <w:tcMar>
              <w:top w:w="60" w:type="dxa"/>
              <w:left w:w="60" w:type="dxa"/>
              <w:bottom w:w="60" w:type="dxa"/>
              <w:right w:w="60" w:type="dxa"/>
            </w:tcMar>
            <w:vAlign w:val="center"/>
            <w:hideMark/>
          </w:tcPr>
          <w:p w14:paraId="4B57C64B"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Apache MXNet</w:t>
            </w:r>
          </w:p>
        </w:tc>
        <w:tc>
          <w:tcPr>
            <w:tcW w:w="6804" w:type="dxa"/>
            <w:shd w:val="clear" w:color="auto" w:fill="auto"/>
            <w:tcMar>
              <w:top w:w="60" w:type="dxa"/>
              <w:left w:w="60" w:type="dxa"/>
              <w:bottom w:w="60" w:type="dxa"/>
              <w:right w:w="60" w:type="dxa"/>
            </w:tcMar>
            <w:vAlign w:val="center"/>
            <w:hideMark/>
          </w:tcPr>
          <w:p w14:paraId="015EF7C1"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Система обучения и получения логических выводов с API.</w:t>
            </w:r>
          </w:p>
        </w:tc>
      </w:tr>
      <w:tr w:rsidR="0006147C" w:rsidRPr="00127D8C" w14:paraId="3D21CB3E" w14:textId="77777777" w:rsidTr="00AC20BD">
        <w:tc>
          <w:tcPr>
            <w:tcW w:w="1478" w:type="dxa"/>
            <w:shd w:val="clear" w:color="auto" w:fill="auto"/>
            <w:tcMar>
              <w:top w:w="60" w:type="dxa"/>
              <w:left w:w="60" w:type="dxa"/>
              <w:bottom w:w="60" w:type="dxa"/>
              <w:right w:w="60" w:type="dxa"/>
            </w:tcMar>
            <w:vAlign w:val="center"/>
            <w:hideMark/>
          </w:tcPr>
          <w:p w14:paraId="1CA5289D"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IBM</w:t>
            </w:r>
          </w:p>
        </w:tc>
        <w:tc>
          <w:tcPr>
            <w:tcW w:w="2126" w:type="dxa"/>
            <w:shd w:val="clear" w:color="auto" w:fill="auto"/>
            <w:tcMar>
              <w:top w:w="60" w:type="dxa"/>
              <w:left w:w="60" w:type="dxa"/>
              <w:bottom w:w="60" w:type="dxa"/>
              <w:right w:w="60" w:type="dxa"/>
            </w:tcMar>
            <w:vAlign w:val="center"/>
            <w:hideMark/>
          </w:tcPr>
          <w:p w14:paraId="0713CC71"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p>
        </w:tc>
        <w:tc>
          <w:tcPr>
            <w:tcW w:w="6804" w:type="dxa"/>
            <w:shd w:val="clear" w:color="auto" w:fill="auto"/>
            <w:tcMar>
              <w:top w:w="60" w:type="dxa"/>
              <w:left w:w="60" w:type="dxa"/>
              <w:bottom w:w="60" w:type="dxa"/>
              <w:right w:w="60" w:type="dxa"/>
            </w:tcMar>
            <w:vAlign w:val="center"/>
            <w:hideMark/>
          </w:tcPr>
          <w:p w14:paraId="1D96CC21" w14:textId="77777777" w:rsidR="00127D8C" w:rsidRPr="00127D8C" w:rsidRDefault="00127D8C" w:rsidP="00E31100">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 xml:space="preserve">Решение для управления кадрами на основе искусственного интеллекта, помогающее организовать индивидуальный диалог о развитии карьеры с каждым сотрудником и подобрать оптимальную должность </w:t>
            </w:r>
            <w:r w:rsidR="00E31100">
              <w:rPr>
                <w:rFonts w:ascii="Times New Roman" w:eastAsia="Times New Roman" w:hAnsi="Times New Roman" w:cs="Times New Roman"/>
                <w:sz w:val="24"/>
                <w:szCs w:val="24"/>
                <w:lang w:eastAsia="ru-RU"/>
              </w:rPr>
              <w:t>для</w:t>
            </w:r>
            <w:r w:rsidRPr="00127D8C">
              <w:rPr>
                <w:rFonts w:ascii="Times New Roman" w:eastAsia="Times New Roman" w:hAnsi="Times New Roman" w:cs="Times New Roman"/>
                <w:sz w:val="24"/>
                <w:szCs w:val="24"/>
                <w:lang w:eastAsia="ru-RU"/>
              </w:rPr>
              <w:t xml:space="preserve"> каждого.</w:t>
            </w:r>
          </w:p>
        </w:tc>
      </w:tr>
      <w:tr w:rsidR="00E31100" w:rsidRPr="00127D8C" w14:paraId="483B2073" w14:textId="77777777" w:rsidTr="00AC20BD">
        <w:tc>
          <w:tcPr>
            <w:tcW w:w="1478" w:type="dxa"/>
            <w:vMerge w:val="restart"/>
            <w:shd w:val="clear" w:color="auto" w:fill="auto"/>
            <w:tcMar>
              <w:top w:w="60" w:type="dxa"/>
              <w:left w:w="60" w:type="dxa"/>
              <w:bottom w:w="60" w:type="dxa"/>
              <w:right w:w="60" w:type="dxa"/>
            </w:tcMar>
            <w:vAlign w:val="center"/>
            <w:hideMark/>
          </w:tcPr>
          <w:p w14:paraId="547EE306"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Microsoft</w:t>
            </w:r>
          </w:p>
        </w:tc>
        <w:tc>
          <w:tcPr>
            <w:tcW w:w="2126" w:type="dxa"/>
            <w:shd w:val="clear" w:color="auto" w:fill="auto"/>
            <w:tcMar>
              <w:top w:w="60" w:type="dxa"/>
              <w:left w:w="60" w:type="dxa"/>
              <w:bottom w:w="60" w:type="dxa"/>
              <w:right w:w="60" w:type="dxa"/>
            </w:tcMar>
            <w:vAlign w:val="center"/>
            <w:hideMark/>
          </w:tcPr>
          <w:p w14:paraId="22D84914"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Azure Databricks</w:t>
            </w:r>
          </w:p>
        </w:tc>
        <w:tc>
          <w:tcPr>
            <w:tcW w:w="6804" w:type="dxa"/>
            <w:shd w:val="clear" w:color="auto" w:fill="auto"/>
            <w:tcMar>
              <w:top w:w="60" w:type="dxa"/>
              <w:left w:w="60" w:type="dxa"/>
              <w:bottom w:w="60" w:type="dxa"/>
              <w:right w:w="60" w:type="dxa"/>
            </w:tcMar>
            <w:vAlign w:val="center"/>
            <w:hideMark/>
          </w:tcPr>
          <w:p w14:paraId="5E784D52"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Служба аналитики на основе Apache Spark. Предназначена для совместной работы и позволяет ускорить анализ больших данных и создания решений для ИИ.</w:t>
            </w:r>
          </w:p>
        </w:tc>
      </w:tr>
      <w:tr w:rsidR="00E31100" w:rsidRPr="00127D8C" w14:paraId="2FC65CF6" w14:textId="77777777" w:rsidTr="00AC20BD">
        <w:tc>
          <w:tcPr>
            <w:tcW w:w="1478" w:type="dxa"/>
            <w:vMerge/>
            <w:shd w:val="clear" w:color="auto" w:fill="auto"/>
            <w:tcMar>
              <w:top w:w="60" w:type="dxa"/>
              <w:left w:w="60" w:type="dxa"/>
              <w:bottom w:w="60" w:type="dxa"/>
              <w:right w:w="60" w:type="dxa"/>
            </w:tcMar>
            <w:vAlign w:val="center"/>
            <w:hideMark/>
          </w:tcPr>
          <w:p w14:paraId="1F58B791"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p>
        </w:tc>
        <w:tc>
          <w:tcPr>
            <w:tcW w:w="2126" w:type="dxa"/>
            <w:shd w:val="clear" w:color="auto" w:fill="auto"/>
            <w:tcMar>
              <w:top w:w="60" w:type="dxa"/>
              <w:left w:w="60" w:type="dxa"/>
              <w:bottom w:w="60" w:type="dxa"/>
              <w:right w:w="60" w:type="dxa"/>
            </w:tcMar>
            <w:vAlign w:val="center"/>
            <w:hideMark/>
          </w:tcPr>
          <w:p w14:paraId="2986FCB6"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Azure Kinect DK</w:t>
            </w:r>
          </w:p>
        </w:tc>
        <w:tc>
          <w:tcPr>
            <w:tcW w:w="6804" w:type="dxa"/>
            <w:shd w:val="clear" w:color="auto" w:fill="auto"/>
            <w:tcMar>
              <w:top w:w="60" w:type="dxa"/>
              <w:left w:w="60" w:type="dxa"/>
              <w:bottom w:w="60" w:type="dxa"/>
              <w:right w:w="60" w:type="dxa"/>
            </w:tcMar>
            <w:vAlign w:val="center"/>
            <w:hideMark/>
          </w:tcPr>
          <w:p w14:paraId="3A998D16" w14:textId="77777777" w:rsidR="00E31100" w:rsidRPr="00127D8C" w:rsidRDefault="00E31100"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Набор разработчика, периферийное компьютерное устройство с усовершенствованными датчиками на основе искусственного интеллекта (ИИ) для создания комплексных моделей компьютерного зрения и речи.</w:t>
            </w:r>
          </w:p>
        </w:tc>
      </w:tr>
      <w:tr w:rsidR="00127D8C" w:rsidRPr="00127D8C" w14:paraId="08DA6572" w14:textId="77777777" w:rsidTr="00AC20BD">
        <w:tc>
          <w:tcPr>
            <w:tcW w:w="1478" w:type="dxa"/>
            <w:shd w:val="clear" w:color="auto" w:fill="auto"/>
            <w:tcMar>
              <w:top w:w="60" w:type="dxa"/>
              <w:left w:w="60" w:type="dxa"/>
              <w:bottom w:w="60" w:type="dxa"/>
              <w:right w:w="60" w:type="dxa"/>
            </w:tcMar>
            <w:vAlign w:val="center"/>
            <w:hideMark/>
          </w:tcPr>
          <w:p w14:paraId="67E90648"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YITU Technology</w:t>
            </w:r>
          </w:p>
        </w:tc>
        <w:tc>
          <w:tcPr>
            <w:tcW w:w="2126" w:type="dxa"/>
            <w:shd w:val="clear" w:color="auto" w:fill="auto"/>
            <w:tcMar>
              <w:top w:w="60" w:type="dxa"/>
              <w:left w:w="60" w:type="dxa"/>
              <w:bottom w:w="60" w:type="dxa"/>
              <w:right w:w="60" w:type="dxa"/>
            </w:tcMar>
            <w:vAlign w:val="center"/>
            <w:hideMark/>
          </w:tcPr>
          <w:p w14:paraId="71A2EBD8"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Yitu Dragonfly Eye</w:t>
            </w:r>
          </w:p>
        </w:tc>
        <w:tc>
          <w:tcPr>
            <w:tcW w:w="6804" w:type="dxa"/>
            <w:shd w:val="clear" w:color="auto" w:fill="auto"/>
            <w:tcMar>
              <w:top w:w="60" w:type="dxa"/>
              <w:left w:w="60" w:type="dxa"/>
              <w:bottom w:w="60" w:type="dxa"/>
              <w:right w:w="60" w:type="dxa"/>
            </w:tcMar>
            <w:vAlign w:val="center"/>
            <w:hideMark/>
          </w:tcPr>
          <w:p w14:paraId="123EA8B2" w14:textId="77777777" w:rsidR="00127D8C" w:rsidRPr="00127D8C" w:rsidRDefault="00127D8C" w:rsidP="00E31100">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Система, основанная на технологии ИИ, предназначена для обеспечения городской безопасности, интеллектуального транспорта и интеллектуальных финансовых функций</w:t>
            </w:r>
          </w:p>
        </w:tc>
      </w:tr>
      <w:tr w:rsidR="0006147C" w:rsidRPr="00127D8C" w14:paraId="426B86CE" w14:textId="77777777" w:rsidTr="00AC20BD">
        <w:tc>
          <w:tcPr>
            <w:tcW w:w="1478" w:type="dxa"/>
            <w:shd w:val="clear" w:color="auto" w:fill="auto"/>
            <w:tcMar>
              <w:top w:w="60" w:type="dxa"/>
              <w:left w:w="60" w:type="dxa"/>
              <w:bottom w:w="60" w:type="dxa"/>
              <w:right w:w="60" w:type="dxa"/>
            </w:tcMar>
            <w:vAlign w:val="center"/>
            <w:hideMark/>
          </w:tcPr>
          <w:p w14:paraId="3D728368"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Lobe</w:t>
            </w:r>
          </w:p>
        </w:tc>
        <w:tc>
          <w:tcPr>
            <w:tcW w:w="2126" w:type="dxa"/>
            <w:shd w:val="clear" w:color="auto" w:fill="auto"/>
            <w:tcMar>
              <w:top w:w="60" w:type="dxa"/>
              <w:left w:w="60" w:type="dxa"/>
              <w:bottom w:w="60" w:type="dxa"/>
              <w:right w:w="60" w:type="dxa"/>
            </w:tcMar>
            <w:vAlign w:val="center"/>
            <w:hideMark/>
          </w:tcPr>
          <w:p w14:paraId="6D28011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Lobe</w:t>
            </w:r>
          </w:p>
        </w:tc>
        <w:tc>
          <w:tcPr>
            <w:tcW w:w="6804" w:type="dxa"/>
            <w:shd w:val="clear" w:color="auto" w:fill="auto"/>
            <w:tcMar>
              <w:top w:w="60" w:type="dxa"/>
              <w:left w:w="60" w:type="dxa"/>
              <w:bottom w:w="60" w:type="dxa"/>
              <w:right w:w="60" w:type="dxa"/>
            </w:tcMar>
            <w:vAlign w:val="center"/>
            <w:hideMark/>
          </w:tcPr>
          <w:p w14:paraId="32BE1D01"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Сервис позволяет создавать и обучать пользовательские модели глубокого обучения, и внедрять их сразу в приложения</w:t>
            </w:r>
          </w:p>
        </w:tc>
      </w:tr>
      <w:tr w:rsidR="00127D8C" w:rsidRPr="00127D8C" w14:paraId="6AB85257" w14:textId="77777777" w:rsidTr="00AC20BD">
        <w:tc>
          <w:tcPr>
            <w:tcW w:w="1478" w:type="dxa"/>
            <w:shd w:val="clear" w:color="auto" w:fill="auto"/>
            <w:tcMar>
              <w:top w:w="60" w:type="dxa"/>
              <w:left w:w="60" w:type="dxa"/>
              <w:bottom w:w="60" w:type="dxa"/>
              <w:right w:w="60" w:type="dxa"/>
            </w:tcMar>
            <w:vAlign w:val="center"/>
            <w:hideMark/>
          </w:tcPr>
          <w:p w14:paraId="321F65B4"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Peltarion</w:t>
            </w:r>
          </w:p>
        </w:tc>
        <w:tc>
          <w:tcPr>
            <w:tcW w:w="2126" w:type="dxa"/>
            <w:shd w:val="clear" w:color="auto" w:fill="auto"/>
            <w:tcMar>
              <w:top w:w="60" w:type="dxa"/>
              <w:left w:w="60" w:type="dxa"/>
              <w:bottom w:w="60" w:type="dxa"/>
              <w:right w:w="60" w:type="dxa"/>
            </w:tcMar>
            <w:vAlign w:val="center"/>
            <w:hideMark/>
          </w:tcPr>
          <w:p w14:paraId="798D6E3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Al Platform</w:t>
            </w:r>
          </w:p>
        </w:tc>
        <w:tc>
          <w:tcPr>
            <w:tcW w:w="6804" w:type="dxa"/>
            <w:shd w:val="clear" w:color="auto" w:fill="auto"/>
            <w:tcMar>
              <w:top w:w="60" w:type="dxa"/>
              <w:left w:w="60" w:type="dxa"/>
              <w:bottom w:w="60" w:type="dxa"/>
              <w:right w:w="60" w:type="dxa"/>
            </w:tcMar>
            <w:vAlign w:val="center"/>
            <w:hideMark/>
          </w:tcPr>
          <w:p w14:paraId="41C98321"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Платформа с графическим интерфейсом для создания и обучения специальной нейронной сети</w:t>
            </w:r>
          </w:p>
        </w:tc>
      </w:tr>
      <w:tr w:rsidR="0006147C" w:rsidRPr="00127D8C" w14:paraId="62E73498" w14:textId="77777777" w:rsidTr="00AC20BD">
        <w:tc>
          <w:tcPr>
            <w:tcW w:w="1478" w:type="dxa"/>
            <w:shd w:val="clear" w:color="auto" w:fill="auto"/>
            <w:tcMar>
              <w:top w:w="60" w:type="dxa"/>
              <w:left w:w="60" w:type="dxa"/>
              <w:bottom w:w="60" w:type="dxa"/>
              <w:right w:w="60" w:type="dxa"/>
            </w:tcMar>
            <w:vAlign w:val="center"/>
            <w:hideMark/>
          </w:tcPr>
          <w:p w14:paraId="3C3BCD24"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Стартап Ulzard Technologies</w:t>
            </w:r>
          </w:p>
        </w:tc>
        <w:tc>
          <w:tcPr>
            <w:tcW w:w="2126" w:type="dxa"/>
            <w:shd w:val="clear" w:color="auto" w:fill="auto"/>
            <w:tcMar>
              <w:top w:w="60" w:type="dxa"/>
              <w:left w:w="60" w:type="dxa"/>
              <w:bottom w:w="60" w:type="dxa"/>
              <w:right w:w="60" w:type="dxa"/>
            </w:tcMar>
            <w:vAlign w:val="center"/>
            <w:hideMark/>
          </w:tcPr>
          <w:p w14:paraId="5D39A961"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Pix2Code</w:t>
            </w:r>
          </w:p>
        </w:tc>
        <w:tc>
          <w:tcPr>
            <w:tcW w:w="6804" w:type="dxa"/>
            <w:shd w:val="clear" w:color="auto" w:fill="auto"/>
            <w:tcMar>
              <w:top w:w="60" w:type="dxa"/>
              <w:left w:w="60" w:type="dxa"/>
              <w:bottom w:w="60" w:type="dxa"/>
              <w:right w:w="60" w:type="dxa"/>
            </w:tcMar>
            <w:vAlign w:val="center"/>
            <w:hideMark/>
          </w:tcPr>
          <w:p w14:paraId="0823DD23"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Система, которая может генерировать код на основе макетов интерфейса</w:t>
            </w:r>
          </w:p>
        </w:tc>
      </w:tr>
      <w:tr w:rsidR="00127D8C" w:rsidRPr="00127D8C" w14:paraId="3742503B" w14:textId="77777777" w:rsidTr="00AC20BD">
        <w:tc>
          <w:tcPr>
            <w:tcW w:w="1478" w:type="dxa"/>
            <w:shd w:val="clear" w:color="auto" w:fill="auto"/>
            <w:tcMar>
              <w:top w:w="60" w:type="dxa"/>
              <w:left w:w="60" w:type="dxa"/>
              <w:bottom w:w="60" w:type="dxa"/>
              <w:right w:w="60" w:type="dxa"/>
            </w:tcMar>
            <w:vAlign w:val="center"/>
            <w:hideMark/>
          </w:tcPr>
          <w:p w14:paraId="5AD9A3D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DefinedCrowd Corporation</w:t>
            </w:r>
          </w:p>
        </w:tc>
        <w:tc>
          <w:tcPr>
            <w:tcW w:w="2126" w:type="dxa"/>
            <w:shd w:val="clear" w:color="auto" w:fill="auto"/>
            <w:tcMar>
              <w:top w:w="60" w:type="dxa"/>
              <w:left w:w="60" w:type="dxa"/>
              <w:bottom w:w="60" w:type="dxa"/>
              <w:right w:w="60" w:type="dxa"/>
            </w:tcMar>
            <w:vAlign w:val="center"/>
            <w:hideMark/>
          </w:tcPr>
          <w:p w14:paraId="6A6FCCF7"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DefinedCrowd</w:t>
            </w:r>
          </w:p>
        </w:tc>
        <w:tc>
          <w:tcPr>
            <w:tcW w:w="6804" w:type="dxa"/>
            <w:shd w:val="clear" w:color="auto" w:fill="auto"/>
            <w:tcMar>
              <w:top w:w="60" w:type="dxa"/>
              <w:left w:w="60" w:type="dxa"/>
              <w:bottom w:w="60" w:type="dxa"/>
              <w:right w:w="60" w:type="dxa"/>
            </w:tcMar>
            <w:vAlign w:val="center"/>
            <w:hideMark/>
          </w:tcPr>
          <w:p w14:paraId="5E1719B6"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Интеллектуальная платформа данных. Основывается на возможностях краудсорсинга и ИИ для ускорения обучения, и моделирования корпоративных днных</w:t>
            </w:r>
          </w:p>
        </w:tc>
      </w:tr>
      <w:tr w:rsidR="0006147C" w:rsidRPr="00127D8C" w14:paraId="5E825808" w14:textId="77777777" w:rsidTr="00AC20BD">
        <w:tc>
          <w:tcPr>
            <w:tcW w:w="1478" w:type="dxa"/>
            <w:shd w:val="clear" w:color="auto" w:fill="auto"/>
            <w:tcMar>
              <w:top w:w="60" w:type="dxa"/>
              <w:left w:w="60" w:type="dxa"/>
              <w:bottom w:w="60" w:type="dxa"/>
              <w:right w:w="60" w:type="dxa"/>
            </w:tcMar>
            <w:vAlign w:val="center"/>
            <w:hideMark/>
          </w:tcPr>
          <w:p w14:paraId="060CBD9B"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H&amp;M</w:t>
            </w:r>
          </w:p>
        </w:tc>
        <w:tc>
          <w:tcPr>
            <w:tcW w:w="2126" w:type="dxa"/>
            <w:shd w:val="clear" w:color="auto" w:fill="auto"/>
            <w:tcMar>
              <w:top w:w="60" w:type="dxa"/>
              <w:left w:w="60" w:type="dxa"/>
              <w:bottom w:w="60" w:type="dxa"/>
              <w:right w:w="60" w:type="dxa"/>
            </w:tcMar>
            <w:vAlign w:val="center"/>
            <w:hideMark/>
          </w:tcPr>
          <w:p w14:paraId="31D29271"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Coded couture</w:t>
            </w:r>
          </w:p>
        </w:tc>
        <w:tc>
          <w:tcPr>
            <w:tcW w:w="6804" w:type="dxa"/>
            <w:shd w:val="clear" w:color="auto" w:fill="auto"/>
            <w:tcMar>
              <w:top w:w="60" w:type="dxa"/>
              <w:left w:w="60" w:type="dxa"/>
              <w:bottom w:w="60" w:type="dxa"/>
              <w:right w:w="60" w:type="dxa"/>
            </w:tcMar>
            <w:vAlign w:val="center"/>
            <w:hideMark/>
          </w:tcPr>
          <w:p w14:paraId="7648B630" w14:textId="77777777" w:rsidR="00127D8C" w:rsidRPr="00127D8C" w:rsidRDefault="00127D8C" w:rsidP="00E31100">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Персонализированный подбор гардероба с использованием заранее н</w:t>
            </w:r>
            <w:r w:rsidR="00E31100">
              <w:rPr>
                <w:rFonts w:ascii="Times New Roman" w:eastAsia="Times New Roman" w:hAnsi="Times New Roman" w:cs="Times New Roman"/>
                <w:sz w:val="24"/>
                <w:szCs w:val="24"/>
                <w:lang w:eastAsia="ru-RU"/>
              </w:rPr>
              <w:t>ако</w:t>
            </w:r>
            <w:r w:rsidRPr="00127D8C">
              <w:rPr>
                <w:rFonts w:ascii="Times New Roman" w:eastAsia="Times New Roman" w:hAnsi="Times New Roman" w:cs="Times New Roman"/>
                <w:sz w:val="24"/>
                <w:szCs w:val="24"/>
                <w:lang w:eastAsia="ru-RU"/>
              </w:rPr>
              <w:t>пленных данных о покупках конкретного клиента</w:t>
            </w:r>
          </w:p>
        </w:tc>
      </w:tr>
      <w:tr w:rsidR="00127D8C" w:rsidRPr="00127D8C" w14:paraId="46ECD91E" w14:textId="77777777" w:rsidTr="00AC20BD">
        <w:tc>
          <w:tcPr>
            <w:tcW w:w="1478" w:type="dxa"/>
            <w:shd w:val="clear" w:color="auto" w:fill="auto"/>
            <w:tcMar>
              <w:top w:w="60" w:type="dxa"/>
              <w:left w:w="60" w:type="dxa"/>
              <w:bottom w:w="60" w:type="dxa"/>
              <w:right w:w="60" w:type="dxa"/>
            </w:tcMar>
            <w:vAlign w:val="center"/>
            <w:hideMark/>
          </w:tcPr>
          <w:p w14:paraId="497809D7"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Capgemini</w:t>
            </w:r>
          </w:p>
        </w:tc>
        <w:tc>
          <w:tcPr>
            <w:tcW w:w="2126" w:type="dxa"/>
            <w:shd w:val="clear" w:color="auto" w:fill="auto"/>
            <w:tcMar>
              <w:top w:w="60" w:type="dxa"/>
              <w:left w:w="60" w:type="dxa"/>
              <w:bottom w:w="60" w:type="dxa"/>
              <w:right w:w="60" w:type="dxa"/>
            </w:tcMar>
            <w:vAlign w:val="center"/>
            <w:hideMark/>
          </w:tcPr>
          <w:p w14:paraId="1D1E5C44"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Perform Al</w:t>
            </w:r>
          </w:p>
        </w:tc>
        <w:tc>
          <w:tcPr>
            <w:tcW w:w="6804" w:type="dxa"/>
            <w:shd w:val="clear" w:color="auto" w:fill="auto"/>
            <w:tcMar>
              <w:top w:w="60" w:type="dxa"/>
              <w:left w:w="60" w:type="dxa"/>
              <w:bottom w:w="60" w:type="dxa"/>
              <w:right w:w="60" w:type="dxa"/>
            </w:tcMar>
            <w:vAlign w:val="center"/>
            <w:hideMark/>
          </w:tcPr>
          <w:p w14:paraId="30C66A68"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Набор инструментов, применимых в управлении организацией</w:t>
            </w:r>
          </w:p>
        </w:tc>
      </w:tr>
      <w:tr w:rsidR="0006147C" w:rsidRPr="00127D8C" w14:paraId="50E970EB" w14:textId="77777777" w:rsidTr="00AC20BD">
        <w:tc>
          <w:tcPr>
            <w:tcW w:w="1478" w:type="dxa"/>
            <w:shd w:val="clear" w:color="auto" w:fill="auto"/>
            <w:tcMar>
              <w:top w:w="60" w:type="dxa"/>
              <w:left w:w="60" w:type="dxa"/>
              <w:bottom w:w="60" w:type="dxa"/>
              <w:right w:w="60" w:type="dxa"/>
            </w:tcMar>
            <w:vAlign w:val="center"/>
            <w:hideMark/>
          </w:tcPr>
          <w:p w14:paraId="07523CB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AT&amp;T</w:t>
            </w:r>
          </w:p>
        </w:tc>
        <w:tc>
          <w:tcPr>
            <w:tcW w:w="2126" w:type="dxa"/>
            <w:shd w:val="clear" w:color="auto" w:fill="auto"/>
            <w:tcMar>
              <w:top w:w="60" w:type="dxa"/>
              <w:left w:w="60" w:type="dxa"/>
              <w:bottom w:w="60" w:type="dxa"/>
              <w:right w:w="60" w:type="dxa"/>
            </w:tcMar>
            <w:vAlign w:val="center"/>
            <w:hideMark/>
          </w:tcPr>
          <w:p w14:paraId="78F06377"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Acumos</w:t>
            </w:r>
          </w:p>
        </w:tc>
        <w:tc>
          <w:tcPr>
            <w:tcW w:w="6804" w:type="dxa"/>
            <w:shd w:val="clear" w:color="auto" w:fill="auto"/>
            <w:tcMar>
              <w:top w:w="60" w:type="dxa"/>
              <w:left w:w="60" w:type="dxa"/>
              <w:bottom w:w="60" w:type="dxa"/>
              <w:right w:w="60" w:type="dxa"/>
            </w:tcMar>
            <w:vAlign w:val="center"/>
            <w:hideMark/>
          </w:tcPr>
          <w:p w14:paraId="3924B967" w14:textId="77777777" w:rsidR="00127D8C" w:rsidRPr="00127D8C" w:rsidRDefault="00127D8C" w:rsidP="00E31100">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Платформа, которая позволит приложениям</w:t>
            </w:r>
            <w:r w:rsidR="00E31100">
              <w:rPr>
                <w:rFonts w:ascii="Times New Roman" w:eastAsia="Times New Roman" w:hAnsi="Times New Roman" w:cs="Times New Roman"/>
                <w:sz w:val="24"/>
                <w:szCs w:val="24"/>
                <w:lang w:eastAsia="ru-RU"/>
              </w:rPr>
              <w:t>,</w:t>
            </w:r>
            <w:r w:rsidRPr="00127D8C">
              <w:rPr>
                <w:rFonts w:ascii="Times New Roman" w:eastAsia="Times New Roman" w:hAnsi="Times New Roman" w:cs="Times New Roman"/>
                <w:sz w:val="24"/>
                <w:szCs w:val="24"/>
                <w:lang w:eastAsia="ru-RU"/>
              </w:rPr>
              <w:t>основанным на АI, быть доступными для разработчиков вне компаний, сделать барьер входа для них ниже. Цель платформы Асumos — сделать решения в сфере искусственного интеллекта более адаптируемыми друг к другу.</w:t>
            </w:r>
          </w:p>
        </w:tc>
      </w:tr>
      <w:tr w:rsidR="00127D8C" w:rsidRPr="00127D8C" w14:paraId="1E2B30E7" w14:textId="77777777" w:rsidTr="00AC20BD">
        <w:tc>
          <w:tcPr>
            <w:tcW w:w="1478" w:type="dxa"/>
            <w:shd w:val="clear" w:color="auto" w:fill="auto"/>
            <w:tcMar>
              <w:top w:w="60" w:type="dxa"/>
              <w:left w:w="60" w:type="dxa"/>
              <w:bottom w:w="60" w:type="dxa"/>
              <w:right w:w="60" w:type="dxa"/>
            </w:tcMar>
            <w:vAlign w:val="center"/>
            <w:hideMark/>
          </w:tcPr>
          <w:p w14:paraId="269DD2AC"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Pixar</w:t>
            </w:r>
          </w:p>
        </w:tc>
        <w:tc>
          <w:tcPr>
            <w:tcW w:w="2126" w:type="dxa"/>
            <w:shd w:val="clear" w:color="auto" w:fill="auto"/>
            <w:tcMar>
              <w:top w:w="60" w:type="dxa"/>
              <w:left w:w="60" w:type="dxa"/>
              <w:bottom w:w="60" w:type="dxa"/>
              <w:right w:w="60" w:type="dxa"/>
            </w:tcMar>
            <w:vAlign w:val="center"/>
            <w:hideMark/>
          </w:tcPr>
          <w:p w14:paraId="0FA7C829"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Kernel-Predicting Convolutional Networks</w:t>
            </w:r>
          </w:p>
        </w:tc>
        <w:tc>
          <w:tcPr>
            <w:tcW w:w="6804" w:type="dxa"/>
            <w:shd w:val="clear" w:color="auto" w:fill="auto"/>
            <w:tcMar>
              <w:top w:w="60" w:type="dxa"/>
              <w:left w:w="60" w:type="dxa"/>
              <w:bottom w:w="60" w:type="dxa"/>
              <w:right w:w="60" w:type="dxa"/>
            </w:tcMar>
            <w:vAlign w:val="center"/>
            <w:hideMark/>
          </w:tcPr>
          <w:p w14:paraId="32B67ECC"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Контролируемый подход к обучению, который позволяет фильтрующему ядру быть более сложным и общим за счет использования архитектуры глубоко сверточной нейронной сети (CNN). В одном варианте осуществления нашей структуры CNN непосредственно предсказывает конечное значение пикселя с пониженным шумом как крайне нелинейную комбинацию входных признаков</w:t>
            </w:r>
          </w:p>
        </w:tc>
      </w:tr>
      <w:tr w:rsidR="0006147C" w:rsidRPr="00127D8C" w14:paraId="45C7F3CA" w14:textId="77777777" w:rsidTr="00AC20BD">
        <w:tc>
          <w:tcPr>
            <w:tcW w:w="1478" w:type="dxa"/>
            <w:shd w:val="clear" w:color="auto" w:fill="auto"/>
            <w:tcMar>
              <w:top w:w="60" w:type="dxa"/>
              <w:left w:w="60" w:type="dxa"/>
              <w:bottom w:w="60" w:type="dxa"/>
              <w:right w:w="60" w:type="dxa"/>
            </w:tcMar>
            <w:vAlign w:val="center"/>
            <w:hideMark/>
          </w:tcPr>
          <w:p w14:paraId="79FFCAC2"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lastRenderedPageBreak/>
              <w:t>Genetech(Roche Holding)</w:t>
            </w:r>
          </w:p>
        </w:tc>
        <w:tc>
          <w:tcPr>
            <w:tcW w:w="2126" w:type="dxa"/>
            <w:shd w:val="clear" w:color="auto" w:fill="auto"/>
            <w:tcMar>
              <w:top w:w="60" w:type="dxa"/>
              <w:left w:w="60" w:type="dxa"/>
              <w:bottom w:w="60" w:type="dxa"/>
              <w:right w:w="60" w:type="dxa"/>
            </w:tcMar>
            <w:vAlign w:val="center"/>
            <w:hideMark/>
          </w:tcPr>
          <w:p w14:paraId="65126132"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Al платформа</w:t>
            </w:r>
          </w:p>
        </w:tc>
        <w:tc>
          <w:tcPr>
            <w:tcW w:w="6804" w:type="dxa"/>
            <w:shd w:val="clear" w:color="auto" w:fill="auto"/>
            <w:tcMar>
              <w:top w:w="60" w:type="dxa"/>
              <w:left w:w="60" w:type="dxa"/>
              <w:bottom w:w="60" w:type="dxa"/>
              <w:right w:w="60" w:type="dxa"/>
            </w:tcMar>
            <w:vAlign w:val="center"/>
            <w:hideMark/>
          </w:tcPr>
          <w:p w14:paraId="0D27AA96"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Инструмент, управляемый AI, который автоматизирует преобразование разнообразных потоков биомедицинских и медицинских данных (таких как продольные электронные медицинские записи (записи EMR), секвенирование следующего поколения и другие «атомные данные») в механистические компьютерные модели, представляющие отдельных пациентов.</w:t>
            </w:r>
          </w:p>
        </w:tc>
      </w:tr>
      <w:tr w:rsidR="00127D8C" w:rsidRPr="00127D8C" w14:paraId="1726E7FD" w14:textId="77777777" w:rsidTr="00AC20BD">
        <w:tc>
          <w:tcPr>
            <w:tcW w:w="1478" w:type="dxa"/>
            <w:shd w:val="clear" w:color="auto" w:fill="auto"/>
            <w:tcMar>
              <w:top w:w="60" w:type="dxa"/>
              <w:left w:w="60" w:type="dxa"/>
              <w:bottom w:w="60" w:type="dxa"/>
              <w:right w:w="60" w:type="dxa"/>
            </w:tcMar>
            <w:vAlign w:val="center"/>
            <w:hideMark/>
          </w:tcPr>
          <w:p w14:paraId="22E0682C"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Takeda</w:t>
            </w:r>
          </w:p>
        </w:tc>
        <w:tc>
          <w:tcPr>
            <w:tcW w:w="2126" w:type="dxa"/>
            <w:shd w:val="clear" w:color="auto" w:fill="auto"/>
            <w:tcMar>
              <w:top w:w="60" w:type="dxa"/>
              <w:left w:w="60" w:type="dxa"/>
              <w:bottom w:w="60" w:type="dxa"/>
              <w:right w:w="60" w:type="dxa"/>
            </w:tcMar>
            <w:vAlign w:val="center"/>
            <w:hideMark/>
          </w:tcPr>
          <w:p w14:paraId="16092705"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AI платформа</w:t>
            </w:r>
          </w:p>
        </w:tc>
        <w:tc>
          <w:tcPr>
            <w:tcW w:w="6804" w:type="dxa"/>
            <w:shd w:val="clear" w:color="auto" w:fill="auto"/>
            <w:tcMar>
              <w:top w:w="60" w:type="dxa"/>
              <w:left w:w="60" w:type="dxa"/>
              <w:bottom w:w="60" w:type="dxa"/>
              <w:right w:w="60" w:type="dxa"/>
            </w:tcMar>
            <w:vAlign w:val="center"/>
            <w:hideMark/>
          </w:tcPr>
          <w:p w14:paraId="782AA5C8"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Моделирование на основе ИИ на каждой стадии процесса - от поиска и расширения хитов до разработки / оптимизации отведении - до прогнозов поглощения, распределения, метаболизма и выделения (ADME) / токсичности. AI-платформа способна работать с точками данных, полученными в результате различных исследовании - от фенотипических анализов с высоким содержанием, с низкой пропускной способностью, а также от скрининга с высокой пропускной способностью, структурного проектирования и традиционных вычислительных методов. Обученная разносторонней информацией, система искусственного интеллекта может исследовать очень большие химические пространства и выявлять наиболее перспективных кандидатов лекарств.</w:t>
            </w:r>
          </w:p>
        </w:tc>
      </w:tr>
      <w:tr w:rsidR="0006147C" w:rsidRPr="00127D8C" w14:paraId="5994577D" w14:textId="77777777" w:rsidTr="00AC20BD">
        <w:tc>
          <w:tcPr>
            <w:tcW w:w="1478" w:type="dxa"/>
            <w:shd w:val="clear" w:color="auto" w:fill="auto"/>
            <w:tcMar>
              <w:top w:w="60" w:type="dxa"/>
              <w:left w:w="60" w:type="dxa"/>
              <w:bottom w:w="60" w:type="dxa"/>
              <w:right w:w="60" w:type="dxa"/>
            </w:tcMar>
            <w:vAlign w:val="center"/>
            <w:hideMark/>
          </w:tcPr>
          <w:p w14:paraId="4A9E91FA"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Sanofi</w:t>
            </w:r>
          </w:p>
        </w:tc>
        <w:tc>
          <w:tcPr>
            <w:tcW w:w="2126" w:type="dxa"/>
            <w:shd w:val="clear" w:color="auto" w:fill="auto"/>
            <w:tcMar>
              <w:top w:w="60" w:type="dxa"/>
              <w:left w:w="60" w:type="dxa"/>
              <w:bottom w:w="60" w:type="dxa"/>
              <w:right w:w="60" w:type="dxa"/>
            </w:tcMar>
            <w:vAlign w:val="center"/>
            <w:hideMark/>
          </w:tcPr>
          <w:p w14:paraId="4052FF15" w14:textId="77777777" w:rsidR="00127D8C" w:rsidRPr="00127D8C" w:rsidRDefault="00127D8C" w:rsidP="00127D8C">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Подход «target-agnostic»</w:t>
            </w:r>
          </w:p>
        </w:tc>
        <w:tc>
          <w:tcPr>
            <w:tcW w:w="6804" w:type="dxa"/>
            <w:shd w:val="clear" w:color="auto" w:fill="auto"/>
            <w:tcMar>
              <w:top w:w="60" w:type="dxa"/>
              <w:left w:w="60" w:type="dxa"/>
              <w:bottom w:w="60" w:type="dxa"/>
              <w:right w:w="60" w:type="dxa"/>
            </w:tcMar>
            <w:vAlign w:val="center"/>
            <w:hideMark/>
          </w:tcPr>
          <w:p w14:paraId="4B10AB9C" w14:textId="77777777" w:rsidR="00127D8C" w:rsidRPr="00127D8C" w:rsidRDefault="00127D8C" w:rsidP="00E31100">
            <w:pPr>
              <w:spacing w:after="75" w:line="240" w:lineRule="auto"/>
              <w:jc w:val="center"/>
              <w:rPr>
                <w:rFonts w:ascii="Times New Roman" w:eastAsia="Times New Roman" w:hAnsi="Times New Roman" w:cs="Times New Roman"/>
                <w:sz w:val="24"/>
                <w:szCs w:val="24"/>
                <w:lang w:eastAsia="ru-RU"/>
              </w:rPr>
            </w:pPr>
            <w:r w:rsidRPr="00127D8C">
              <w:rPr>
                <w:rFonts w:ascii="Times New Roman" w:eastAsia="Times New Roman" w:hAnsi="Times New Roman" w:cs="Times New Roman"/>
                <w:sz w:val="24"/>
                <w:szCs w:val="24"/>
                <w:lang w:eastAsia="ru-RU"/>
              </w:rPr>
              <w:t>Выявление новых сочетаний лекарств. Он основан на клеточном фенотипирован</w:t>
            </w:r>
            <w:r w:rsidR="00E31100">
              <w:rPr>
                <w:rFonts w:ascii="Times New Roman" w:eastAsia="Times New Roman" w:hAnsi="Times New Roman" w:cs="Times New Roman"/>
                <w:sz w:val="24"/>
                <w:szCs w:val="24"/>
                <w:lang w:eastAsia="ru-RU"/>
              </w:rPr>
              <w:t>и</w:t>
            </w:r>
            <w:r w:rsidRPr="00127D8C">
              <w:rPr>
                <w:rFonts w:ascii="Times New Roman" w:eastAsia="Times New Roman" w:hAnsi="Times New Roman" w:cs="Times New Roman"/>
                <w:sz w:val="24"/>
                <w:szCs w:val="24"/>
                <w:lang w:eastAsia="ru-RU"/>
              </w:rPr>
              <w:t>и посредством анализа изображений с использованием компьютерного зрения. Таким образом, на уровне отдельных клеток извлекаются тысячи морфологических показателей, а большие каталоги молекул проверяются на способность «исправлять» фенотипические дефекты, связанные с каждым заболеванием.</w:t>
            </w:r>
          </w:p>
        </w:tc>
      </w:tr>
    </w:tbl>
    <w:p w14:paraId="2AED2BC1" w14:textId="77777777" w:rsidR="00127D8C" w:rsidRPr="00127D8C" w:rsidRDefault="00127D8C" w:rsidP="00E31100">
      <w:pPr>
        <w:spacing w:after="0" w:line="360" w:lineRule="auto"/>
        <w:ind w:firstLine="709"/>
        <w:jc w:val="both"/>
        <w:rPr>
          <w:rFonts w:ascii="Times New Roman" w:hAnsi="Times New Roman" w:cs="Times New Roman"/>
          <w:sz w:val="28"/>
          <w:szCs w:val="28"/>
        </w:rPr>
      </w:pPr>
    </w:p>
    <w:p w14:paraId="67B460AE" w14:textId="634264B2" w:rsidR="00F40B2E" w:rsidRPr="00F40B2E" w:rsidRDefault="00F40B2E" w:rsidP="00F40B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w:t>
      </w:r>
      <w:r w:rsidR="006260E0">
        <w:rPr>
          <w:rFonts w:ascii="Times New Roman" w:hAnsi="Times New Roman" w:cs="Times New Roman"/>
          <w:sz w:val="28"/>
          <w:szCs w:val="28"/>
        </w:rPr>
        <w:t xml:space="preserve"> 6</w:t>
      </w:r>
      <w:r>
        <w:rPr>
          <w:rFonts w:ascii="Times New Roman" w:hAnsi="Times New Roman" w:cs="Times New Roman"/>
          <w:sz w:val="28"/>
          <w:szCs w:val="28"/>
        </w:rPr>
        <w:t xml:space="preserve">. </w:t>
      </w:r>
      <w:r w:rsidRPr="00F40B2E">
        <w:rPr>
          <w:rFonts w:ascii="Times New Roman" w:hAnsi="Times New Roman" w:cs="Times New Roman"/>
          <w:sz w:val="28"/>
          <w:szCs w:val="28"/>
        </w:rPr>
        <w:t>Ведущие российские разработки в области искусственного интеллекта</w:t>
      </w:r>
      <w:r>
        <w:rPr>
          <w:rFonts w:ascii="Times New Roman" w:hAnsi="Times New Roman" w:cs="Times New Roman"/>
          <w:sz w:val="28"/>
          <w:szCs w:val="28"/>
        </w:rPr>
        <w:t xml:space="preserve"> (и</w:t>
      </w:r>
      <w:r w:rsidRPr="00E31100">
        <w:rPr>
          <w:rFonts w:ascii="Times New Roman" w:hAnsi="Times New Roman" w:cs="Times New Roman"/>
          <w:sz w:val="28"/>
          <w:szCs w:val="28"/>
        </w:rPr>
        <w:t>сточник: Сбербанк, 2019</w:t>
      </w:r>
      <w:r>
        <w:rPr>
          <w:rFonts w:ascii="Times New Roman" w:hAnsi="Times New Roman" w:cs="Times New Roman"/>
          <w:sz w:val="28"/>
          <w:szCs w:val="28"/>
        </w:rPr>
        <w:t>)</w:t>
      </w:r>
    </w:p>
    <w:tbl>
      <w:tblPr>
        <w:tblW w:w="10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78"/>
        <w:gridCol w:w="2693"/>
        <w:gridCol w:w="6379"/>
      </w:tblGrid>
      <w:tr w:rsidR="007F7739" w:rsidRPr="00F40B2E" w14:paraId="5DE8F1F1" w14:textId="77777777" w:rsidTr="007F7739">
        <w:trPr>
          <w:tblHeader/>
        </w:trPr>
        <w:tc>
          <w:tcPr>
            <w:tcW w:w="1478" w:type="dxa"/>
            <w:shd w:val="clear" w:color="auto" w:fill="auto"/>
            <w:tcMar>
              <w:top w:w="60" w:type="dxa"/>
              <w:left w:w="60" w:type="dxa"/>
              <w:bottom w:w="60" w:type="dxa"/>
              <w:right w:w="60" w:type="dxa"/>
            </w:tcMar>
            <w:vAlign w:val="center"/>
            <w:hideMark/>
          </w:tcPr>
          <w:p w14:paraId="0DEDDDB0" w14:textId="77777777" w:rsidR="00F40B2E" w:rsidRPr="00F40B2E" w:rsidRDefault="00F40B2E" w:rsidP="00F40B2E">
            <w:pPr>
              <w:spacing w:after="75" w:line="240" w:lineRule="auto"/>
              <w:jc w:val="center"/>
              <w:rPr>
                <w:rFonts w:ascii="Times New Roman" w:eastAsia="Times New Roman" w:hAnsi="Times New Roman" w:cs="Times New Roman"/>
                <w:b/>
                <w:bCs/>
                <w:sz w:val="24"/>
                <w:szCs w:val="24"/>
                <w:lang w:eastAsia="ru-RU"/>
              </w:rPr>
            </w:pPr>
            <w:r w:rsidRPr="00F40B2E">
              <w:rPr>
                <w:rFonts w:ascii="Times New Roman" w:eastAsia="Times New Roman" w:hAnsi="Times New Roman" w:cs="Times New Roman"/>
                <w:b/>
                <w:bCs/>
                <w:sz w:val="24"/>
                <w:szCs w:val="24"/>
                <w:lang w:eastAsia="ru-RU"/>
              </w:rPr>
              <w:t>Компания</w:t>
            </w:r>
          </w:p>
        </w:tc>
        <w:tc>
          <w:tcPr>
            <w:tcW w:w="2693" w:type="dxa"/>
            <w:shd w:val="clear" w:color="auto" w:fill="auto"/>
            <w:tcMar>
              <w:top w:w="60" w:type="dxa"/>
              <w:left w:w="60" w:type="dxa"/>
              <w:bottom w:w="60" w:type="dxa"/>
              <w:right w:w="60" w:type="dxa"/>
            </w:tcMar>
            <w:vAlign w:val="center"/>
            <w:hideMark/>
          </w:tcPr>
          <w:p w14:paraId="795E60AE" w14:textId="77777777" w:rsidR="00F40B2E" w:rsidRPr="00F40B2E" w:rsidRDefault="00F40B2E" w:rsidP="00F40B2E">
            <w:pPr>
              <w:spacing w:after="75" w:line="240" w:lineRule="auto"/>
              <w:jc w:val="center"/>
              <w:rPr>
                <w:rFonts w:ascii="Times New Roman" w:eastAsia="Times New Roman" w:hAnsi="Times New Roman" w:cs="Times New Roman"/>
                <w:b/>
                <w:bCs/>
                <w:sz w:val="24"/>
                <w:szCs w:val="24"/>
                <w:lang w:eastAsia="ru-RU"/>
              </w:rPr>
            </w:pPr>
            <w:r w:rsidRPr="00F40B2E">
              <w:rPr>
                <w:rFonts w:ascii="Times New Roman" w:eastAsia="Times New Roman" w:hAnsi="Times New Roman" w:cs="Times New Roman"/>
                <w:b/>
                <w:bCs/>
                <w:sz w:val="24"/>
                <w:szCs w:val="24"/>
                <w:lang w:eastAsia="ru-RU"/>
              </w:rPr>
              <w:t>Решение/продукт/</w:t>
            </w:r>
            <w:r>
              <w:rPr>
                <w:rFonts w:ascii="Times New Roman" w:eastAsia="Times New Roman" w:hAnsi="Times New Roman" w:cs="Times New Roman"/>
                <w:b/>
                <w:bCs/>
                <w:sz w:val="24"/>
                <w:szCs w:val="24"/>
                <w:lang w:eastAsia="ru-RU"/>
              </w:rPr>
              <w:t xml:space="preserve"> </w:t>
            </w:r>
            <w:r w:rsidRPr="00F40B2E">
              <w:rPr>
                <w:rFonts w:ascii="Times New Roman" w:eastAsia="Times New Roman" w:hAnsi="Times New Roman" w:cs="Times New Roman"/>
                <w:b/>
                <w:bCs/>
                <w:sz w:val="24"/>
                <w:szCs w:val="24"/>
                <w:lang w:eastAsia="ru-RU"/>
              </w:rPr>
              <w:t>технология</w:t>
            </w:r>
          </w:p>
        </w:tc>
        <w:tc>
          <w:tcPr>
            <w:tcW w:w="6379" w:type="dxa"/>
            <w:shd w:val="clear" w:color="auto" w:fill="auto"/>
            <w:tcMar>
              <w:top w:w="60" w:type="dxa"/>
              <w:left w:w="60" w:type="dxa"/>
              <w:bottom w:w="60" w:type="dxa"/>
              <w:right w:w="60" w:type="dxa"/>
            </w:tcMar>
            <w:vAlign w:val="center"/>
            <w:hideMark/>
          </w:tcPr>
          <w:p w14:paraId="34AFF8CF" w14:textId="77777777" w:rsidR="00F40B2E" w:rsidRPr="00F40B2E" w:rsidRDefault="00F40B2E" w:rsidP="00F40B2E">
            <w:pPr>
              <w:spacing w:after="75" w:line="240" w:lineRule="auto"/>
              <w:jc w:val="center"/>
              <w:rPr>
                <w:rFonts w:ascii="Times New Roman" w:eastAsia="Times New Roman" w:hAnsi="Times New Roman" w:cs="Times New Roman"/>
                <w:b/>
                <w:bCs/>
                <w:sz w:val="24"/>
                <w:szCs w:val="24"/>
                <w:lang w:eastAsia="ru-RU"/>
              </w:rPr>
            </w:pPr>
            <w:r w:rsidRPr="00F40B2E">
              <w:rPr>
                <w:rFonts w:ascii="Times New Roman" w:eastAsia="Times New Roman" w:hAnsi="Times New Roman" w:cs="Times New Roman"/>
                <w:b/>
                <w:bCs/>
                <w:sz w:val="24"/>
                <w:szCs w:val="24"/>
                <w:lang w:eastAsia="ru-RU"/>
              </w:rPr>
              <w:t>Ключевые характеристики</w:t>
            </w:r>
          </w:p>
        </w:tc>
      </w:tr>
      <w:tr w:rsidR="007F7739" w:rsidRPr="00F40B2E" w14:paraId="47E2C529" w14:textId="77777777" w:rsidTr="007F7739">
        <w:tc>
          <w:tcPr>
            <w:tcW w:w="10550" w:type="dxa"/>
            <w:gridSpan w:val="3"/>
            <w:shd w:val="clear" w:color="auto" w:fill="auto"/>
            <w:tcMar>
              <w:top w:w="60" w:type="dxa"/>
              <w:left w:w="60" w:type="dxa"/>
              <w:bottom w:w="60" w:type="dxa"/>
              <w:right w:w="60" w:type="dxa"/>
            </w:tcMar>
            <w:vAlign w:val="center"/>
            <w:hideMark/>
          </w:tcPr>
          <w:p w14:paraId="4C969519"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Компьютерное зрение</w:t>
            </w:r>
          </w:p>
        </w:tc>
      </w:tr>
      <w:tr w:rsidR="00507759" w:rsidRPr="00F40B2E" w14:paraId="3EFA3DB8" w14:textId="77777777" w:rsidTr="007F7739">
        <w:tc>
          <w:tcPr>
            <w:tcW w:w="1478" w:type="dxa"/>
            <w:vMerge w:val="restart"/>
            <w:shd w:val="clear" w:color="auto" w:fill="auto"/>
            <w:tcMar>
              <w:top w:w="60" w:type="dxa"/>
              <w:left w:w="60" w:type="dxa"/>
              <w:bottom w:w="60" w:type="dxa"/>
              <w:right w:w="60" w:type="dxa"/>
            </w:tcMar>
            <w:vAlign w:val="center"/>
            <w:hideMark/>
          </w:tcPr>
          <w:p w14:paraId="61B29101" w14:textId="77777777" w:rsidR="00507759" w:rsidRPr="00F40B2E" w:rsidRDefault="0050775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Яндекс</w:t>
            </w:r>
          </w:p>
        </w:tc>
        <w:tc>
          <w:tcPr>
            <w:tcW w:w="2693" w:type="dxa"/>
            <w:shd w:val="clear" w:color="auto" w:fill="auto"/>
            <w:tcMar>
              <w:top w:w="60" w:type="dxa"/>
              <w:left w:w="60" w:type="dxa"/>
              <w:bottom w:w="60" w:type="dxa"/>
              <w:right w:w="60" w:type="dxa"/>
            </w:tcMar>
            <w:vAlign w:val="center"/>
            <w:hideMark/>
          </w:tcPr>
          <w:p w14:paraId="1A71CEC6" w14:textId="77777777" w:rsidR="00507759" w:rsidRPr="00F40B2E" w:rsidRDefault="0050775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Сервис Yandex Vision с моделями компьютерного зрения</w:t>
            </w:r>
          </w:p>
        </w:tc>
        <w:tc>
          <w:tcPr>
            <w:tcW w:w="6379" w:type="dxa"/>
            <w:shd w:val="clear" w:color="auto" w:fill="auto"/>
            <w:tcMar>
              <w:top w:w="60" w:type="dxa"/>
              <w:left w:w="60" w:type="dxa"/>
              <w:bottom w:w="60" w:type="dxa"/>
              <w:right w:w="60" w:type="dxa"/>
            </w:tcMar>
            <w:vAlign w:val="center"/>
            <w:hideMark/>
          </w:tcPr>
          <w:p w14:paraId="1B163BA1" w14:textId="77777777" w:rsidR="00507759" w:rsidRPr="00F40B2E" w:rsidRDefault="00507759" w:rsidP="00507759">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 xml:space="preserve">Сервис Yandex Vision объединяет технологии OCR (Optical Character Recognition, OCR), автоматическую модерацию контента и определение присутствия человека на изображении. Технология позволяет классифицировать изображение, распознавать лица в документах </w:t>
            </w:r>
            <w:r>
              <w:rPr>
                <w:rFonts w:ascii="Times New Roman" w:eastAsia="Times New Roman" w:hAnsi="Times New Roman" w:cs="Times New Roman"/>
                <w:sz w:val="24"/>
                <w:szCs w:val="24"/>
                <w:lang w:eastAsia="ru-RU"/>
              </w:rPr>
              <w:t>и</w:t>
            </w:r>
            <w:r w:rsidRPr="00F40B2E">
              <w:rPr>
                <w:rFonts w:ascii="Times New Roman" w:eastAsia="Times New Roman" w:hAnsi="Times New Roman" w:cs="Times New Roman"/>
                <w:sz w:val="24"/>
                <w:szCs w:val="24"/>
                <w:lang w:eastAsia="ru-RU"/>
              </w:rPr>
              <w:t xml:space="preserve"> находить текст на фото.</w:t>
            </w:r>
          </w:p>
        </w:tc>
      </w:tr>
      <w:tr w:rsidR="00507759" w:rsidRPr="00F40B2E" w14:paraId="6DFB7785" w14:textId="77777777" w:rsidTr="007F7739">
        <w:tc>
          <w:tcPr>
            <w:tcW w:w="1478" w:type="dxa"/>
            <w:vMerge/>
            <w:shd w:val="clear" w:color="auto" w:fill="auto"/>
            <w:tcMar>
              <w:top w:w="60" w:type="dxa"/>
              <w:left w:w="60" w:type="dxa"/>
              <w:bottom w:w="60" w:type="dxa"/>
              <w:right w:w="60" w:type="dxa"/>
            </w:tcMar>
            <w:vAlign w:val="center"/>
            <w:hideMark/>
          </w:tcPr>
          <w:p w14:paraId="211E9875" w14:textId="77777777" w:rsidR="00507759" w:rsidRPr="00F40B2E" w:rsidRDefault="00507759" w:rsidP="00F40B2E">
            <w:pPr>
              <w:spacing w:after="75" w:line="240" w:lineRule="auto"/>
              <w:jc w:val="center"/>
              <w:rPr>
                <w:rFonts w:ascii="Times New Roman" w:eastAsia="Times New Roman" w:hAnsi="Times New Roman" w:cs="Times New Roman"/>
                <w:sz w:val="24"/>
                <w:szCs w:val="24"/>
                <w:lang w:eastAsia="ru-RU"/>
              </w:rPr>
            </w:pPr>
          </w:p>
        </w:tc>
        <w:tc>
          <w:tcPr>
            <w:tcW w:w="2693" w:type="dxa"/>
            <w:shd w:val="clear" w:color="auto" w:fill="auto"/>
            <w:tcMar>
              <w:top w:w="60" w:type="dxa"/>
              <w:left w:w="60" w:type="dxa"/>
              <w:bottom w:w="60" w:type="dxa"/>
              <w:right w:w="60" w:type="dxa"/>
            </w:tcMar>
            <w:vAlign w:val="center"/>
            <w:hideMark/>
          </w:tcPr>
          <w:p w14:paraId="2DCB8776" w14:textId="77777777" w:rsidR="00507759" w:rsidRPr="00F40B2E" w:rsidRDefault="00507759" w:rsidP="00AC20BD">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 xml:space="preserve">Приложение </w:t>
            </w:r>
            <w:r w:rsidR="00AC20BD">
              <w:rPr>
                <w:rFonts w:ascii="Times New Roman" w:eastAsia="Times New Roman" w:hAnsi="Times New Roman" w:cs="Times New Roman"/>
                <w:sz w:val="24"/>
                <w:szCs w:val="24"/>
                <w:lang w:eastAsia="ru-RU"/>
              </w:rPr>
              <w:t>«</w:t>
            </w:r>
            <w:r w:rsidRPr="00F40B2E">
              <w:rPr>
                <w:rFonts w:ascii="Times New Roman" w:eastAsia="Times New Roman" w:hAnsi="Times New Roman" w:cs="Times New Roman"/>
                <w:sz w:val="24"/>
                <w:szCs w:val="24"/>
                <w:lang w:eastAsia="ru-RU"/>
              </w:rPr>
              <w:t>Снимите одежду</w:t>
            </w:r>
            <w:r w:rsidR="00AC20BD">
              <w:rPr>
                <w:rFonts w:ascii="Times New Roman" w:eastAsia="Times New Roman" w:hAnsi="Times New Roman" w:cs="Times New Roman"/>
                <w:sz w:val="24"/>
                <w:szCs w:val="24"/>
                <w:lang w:eastAsia="ru-RU"/>
              </w:rPr>
              <w:t>»</w:t>
            </w:r>
          </w:p>
        </w:tc>
        <w:tc>
          <w:tcPr>
            <w:tcW w:w="6379" w:type="dxa"/>
            <w:shd w:val="clear" w:color="auto" w:fill="auto"/>
            <w:tcMar>
              <w:top w:w="60" w:type="dxa"/>
              <w:left w:w="60" w:type="dxa"/>
              <w:bottom w:w="60" w:type="dxa"/>
              <w:right w:w="60" w:type="dxa"/>
            </w:tcMar>
            <w:vAlign w:val="center"/>
            <w:hideMark/>
          </w:tcPr>
          <w:p w14:paraId="7418943A" w14:textId="77777777" w:rsidR="00507759" w:rsidRPr="00F40B2E" w:rsidRDefault="0050775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В 2016 году Яндекс.Маркет выпустил приложение «Снимите одежду» для iPhone, которое ищет вещи по фотографии. Технология различает более 250 видов атрибутов и 150 типов одежды. Может различать по различным критериям, включая фасон, стиль, цвет и т.д</w:t>
            </w:r>
          </w:p>
        </w:tc>
      </w:tr>
      <w:tr w:rsidR="007F7739" w:rsidRPr="00F40B2E" w14:paraId="2AFA2E03" w14:textId="77777777" w:rsidTr="007F7739">
        <w:tc>
          <w:tcPr>
            <w:tcW w:w="1478" w:type="dxa"/>
            <w:vMerge w:val="restart"/>
            <w:shd w:val="clear" w:color="auto" w:fill="auto"/>
            <w:tcMar>
              <w:top w:w="60" w:type="dxa"/>
              <w:left w:w="60" w:type="dxa"/>
              <w:bottom w:w="60" w:type="dxa"/>
              <w:right w:w="60" w:type="dxa"/>
            </w:tcMar>
            <w:vAlign w:val="center"/>
            <w:hideMark/>
          </w:tcPr>
          <w:p w14:paraId="63250C4B"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lastRenderedPageBreak/>
              <w:t>Mail.ru Group</w:t>
            </w:r>
          </w:p>
        </w:tc>
        <w:tc>
          <w:tcPr>
            <w:tcW w:w="2693" w:type="dxa"/>
            <w:shd w:val="clear" w:color="auto" w:fill="auto"/>
            <w:tcMar>
              <w:top w:w="60" w:type="dxa"/>
              <w:left w:w="60" w:type="dxa"/>
              <w:bottom w:w="60" w:type="dxa"/>
              <w:right w:w="60" w:type="dxa"/>
            </w:tcMar>
            <w:vAlign w:val="center"/>
            <w:hideMark/>
          </w:tcPr>
          <w:p w14:paraId="1F559781"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Vision</w:t>
            </w:r>
          </w:p>
        </w:tc>
        <w:tc>
          <w:tcPr>
            <w:tcW w:w="6379" w:type="dxa"/>
            <w:shd w:val="clear" w:color="auto" w:fill="auto"/>
            <w:tcMar>
              <w:top w:w="60" w:type="dxa"/>
              <w:left w:w="60" w:type="dxa"/>
              <w:bottom w:w="60" w:type="dxa"/>
              <w:right w:w="60" w:type="dxa"/>
            </w:tcMar>
            <w:vAlign w:val="center"/>
            <w:hideMark/>
          </w:tcPr>
          <w:p w14:paraId="31A1E5D0"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Технология распознавания лиц, объектов, процессов на базе компьютерного зрения и искусственных нейронных сетей. Vision позволяет автоматизировать и повысить точность комплексной визуальной проверки различной сложности.</w:t>
            </w:r>
          </w:p>
        </w:tc>
      </w:tr>
      <w:tr w:rsidR="007F7739" w:rsidRPr="00F40B2E" w14:paraId="247FF076" w14:textId="77777777" w:rsidTr="007F7739">
        <w:tc>
          <w:tcPr>
            <w:tcW w:w="1478" w:type="dxa"/>
            <w:vMerge/>
            <w:shd w:val="clear" w:color="auto" w:fill="auto"/>
            <w:tcMar>
              <w:top w:w="60" w:type="dxa"/>
              <w:left w:w="60" w:type="dxa"/>
              <w:bottom w:w="60" w:type="dxa"/>
              <w:right w:w="60" w:type="dxa"/>
            </w:tcMar>
            <w:vAlign w:val="center"/>
            <w:hideMark/>
          </w:tcPr>
          <w:p w14:paraId="5AC3ED93"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p>
        </w:tc>
        <w:tc>
          <w:tcPr>
            <w:tcW w:w="2693" w:type="dxa"/>
            <w:shd w:val="clear" w:color="auto" w:fill="auto"/>
            <w:tcMar>
              <w:top w:w="60" w:type="dxa"/>
              <w:left w:w="60" w:type="dxa"/>
              <w:bottom w:w="60" w:type="dxa"/>
              <w:right w:w="60" w:type="dxa"/>
            </w:tcMar>
            <w:vAlign w:val="center"/>
            <w:hideMark/>
          </w:tcPr>
          <w:p w14:paraId="297DFAFE"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Vision для мероприятий</w:t>
            </w:r>
          </w:p>
        </w:tc>
        <w:tc>
          <w:tcPr>
            <w:tcW w:w="6379" w:type="dxa"/>
            <w:shd w:val="clear" w:color="auto" w:fill="auto"/>
            <w:tcMar>
              <w:top w:w="60" w:type="dxa"/>
              <w:left w:w="60" w:type="dxa"/>
              <w:bottom w:w="60" w:type="dxa"/>
              <w:right w:w="60" w:type="dxa"/>
            </w:tcMar>
            <w:vAlign w:val="center"/>
            <w:hideMark/>
          </w:tcPr>
          <w:p w14:paraId="6112ACE6"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Поиск и распознавание людей на фотографиях с мероприятий</w:t>
            </w:r>
          </w:p>
        </w:tc>
      </w:tr>
      <w:tr w:rsidR="007F7739" w:rsidRPr="00F40B2E" w14:paraId="4D7859D8" w14:textId="77777777" w:rsidTr="007F7739">
        <w:tc>
          <w:tcPr>
            <w:tcW w:w="1478" w:type="dxa"/>
            <w:vMerge w:val="restart"/>
            <w:shd w:val="clear" w:color="auto" w:fill="auto"/>
            <w:tcMar>
              <w:top w:w="60" w:type="dxa"/>
              <w:left w:w="60" w:type="dxa"/>
              <w:bottom w:w="60" w:type="dxa"/>
              <w:right w:w="60" w:type="dxa"/>
            </w:tcMar>
            <w:vAlign w:val="center"/>
            <w:hideMark/>
          </w:tcPr>
          <w:p w14:paraId="5B38B0D6"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Samsung AI Center Moscow</w:t>
            </w:r>
          </w:p>
        </w:tc>
        <w:tc>
          <w:tcPr>
            <w:tcW w:w="2693" w:type="dxa"/>
            <w:shd w:val="clear" w:color="auto" w:fill="auto"/>
            <w:tcMar>
              <w:top w:w="60" w:type="dxa"/>
              <w:left w:w="60" w:type="dxa"/>
              <w:bottom w:w="60" w:type="dxa"/>
              <w:right w:w="60" w:type="dxa"/>
            </w:tcMar>
            <w:vAlign w:val="center"/>
            <w:hideMark/>
          </w:tcPr>
          <w:p w14:paraId="28E4F702"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Предиктивная медицина</w:t>
            </w:r>
          </w:p>
        </w:tc>
        <w:tc>
          <w:tcPr>
            <w:tcW w:w="6379" w:type="dxa"/>
            <w:shd w:val="clear" w:color="auto" w:fill="auto"/>
            <w:tcMar>
              <w:top w:w="60" w:type="dxa"/>
              <w:left w:w="60" w:type="dxa"/>
              <w:bottom w:w="60" w:type="dxa"/>
              <w:right w:w="60" w:type="dxa"/>
            </w:tcMar>
            <w:vAlign w:val="center"/>
            <w:hideMark/>
          </w:tcPr>
          <w:p w14:paraId="72E4C577"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Анализ медицинских изображений с целью определения заболеваний (например</w:t>
            </w:r>
            <w:r>
              <w:rPr>
                <w:rFonts w:ascii="Times New Roman" w:eastAsia="Times New Roman" w:hAnsi="Times New Roman" w:cs="Times New Roman"/>
                <w:sz w:val="24"/>
                <w:szCs w:val="24"/>
                <w:lang w:eastAsia="ru-RU"/>
              </w:rPr>
              <w:t>,</w:t>
            </w:r>
            <w:r w:rsidRPr="00F40B2E">
              <w:rPr>
                <w:rFonts w:ascii="Times New Roman" w:eastAsia="Times New Roman" w:hAnsi="Times New Roman" w:cs="Times New Roman"/>
                <w:sz w:val="24"/>
                <w:szCs w:val="24"/>
                <w:lang w:eastAsia="ru-RU"/>
              </w:rPr>
              <w:t xml:space="preserve"> почечные камни, тромбоз)</w:t>
            </w:r>
          </w:p>
        </w:tc>
      </w:tr>
      <w:tr w:rsidR="007F7739" w:rsidRPr="00F40B2E" w14:paraId="67F59287" w14:textId="77777777" w:rsidTr="007F7739">
        <w:tc>
          <w:tcPr>
            <w:tcW w:w="1478" w:type="dxa"/>
            <w:vMerge/>
            <w:shd w:val="clear" w:color="auto" w:fill="auto"/>
            <w:tcMar>
              <w:top w:w="60" w:type="dxa"/>
              <w:left w:w="60" w:type="dxa"/>
              <w:bottom w:w="60" w:type="dxa"/>
              <w:right w:w="60" w:type="dxa"/>
            </w:tcMar>
            <w:vAlign w:val="center"/>
            <w:hideMark/>
          </w:tcPr>
          <w:p w14:paraId="1D1B97CD"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p>
        </w:tc>
        <w:tc>
          <w:tcPr>
            <w:tcW w:w="2693" w:type="dxa"/>
            <w:shd w:val="clear" w:color="auto" w:fill="auto"/>
            <w:tcMar>
              <w:top w:w="60" w:type="dxa"/>
              <w:left w:w="60" w:type="dxa"/>
              <w:bottom w:w="60" w:type="dxa"/>
              <w:right w:w="60" w:type="dxa"/>
            </w:tcMar>
            <w:vAlign w:val="center"/>
            <w:hideMark/>
          </w:tcPr>
          <w:p w14:paraId="469B4F44"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Samsung Face Ш</w:t>
            </w:r>
          </w:p>
        </w:tc>
        <w:tc>
          <w:tcPr>
            <w:tcW w:w="6379" w:type="dxa"/>
            <w:shd w:val="clear" w:color="auto" w:fill="auto"/>
            <w:tcMar>
              <w:top w:w="60" w:type="dxa"/>
              <w:left w:w="60" w:type="dxa"/>
              <w:bottom w:w="60" w:type="dxa"/>
              <w:right w:w="60" w:type="dxa"/>
            </w:tcMar>
            <w:vAlign w:val="center"/>
            <w:hideMark/>
          </w:tcPr>
          <w:p w14:paraId="4F3CBB98"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Разработка системы мобильной визуальной аутентификации</w:t>
            </w:r>
          </w:p>
        </w:tc>
      </w:tr>
      <w:tr w:rsidR="00F40B2E" w:rsidRPr="00F40B2E" w14:paraId="18E0B720" w14:textId="77777777" w:rsidTr="007F7739">
        <w:tc>
          <w:tcPr>
            <w:tcW w:w="1478" w:type="dxa"/>
            <w:shd w:val="clear" w:color="auto" w:fill="auto"/>
            <w:tcMar>
              <w:top w:w="60" w:type="dxa"/>
              <w:left w:w="60" w:type="dxa"/>
              <w:bottom w:w="60" w:type="dxa"/>
              <w:right w:w="60" w:type="dxa"/>
            </w:tcMar>
            <w:vAlign w:val="center"/>
            <w:hideMark/>
          </w:tcPr>
          <w:p w14:paraId="53033CDA"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EPAM</w:t>
            </w:r>
          </w:p>
        </w:tc>
        <w:tc>
          <w:tcPr>
            <w:tcW w:w="2693" w:type="dxa"/>
            <w:shd w:val="clear" w:color="auto" w:fill="auto"/>
            <w:tcMar>
              <w:top w:w="60" w:type="dxa"/>
              <w:left w:w="60" w:type="dxa"/>
              <w:bottom w:w="60" w:type="dxa"/>
              <w:right w:w="60" w:type="dxa"/>
            </w:tcMar>
            <w:vAlign w:val="center"/>
            <w:hideMark/>
          </w:tcPr>
          <w:p w14:paraId="3E42620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InfoNgen™ 7,0</w:t>
            </w:r>
          </w:p>
        </w:tc>
        <w:tc>
          <w:tcPr>
            <w:tcW w:w="6379" w:type="dxa"/>
            <w:shd w:val="clear" w:color="auto" w:fill="auto"/>
            <w:tcMar>
              <w:top w:w="60" w:type="dxa"/>
              <w:left w:w="60" w:type="dxa"/>
              <w:bottom w:w="60" w:type="dxa"/>
              <w:right w:w="60" w:type="dxa"/>
            </w:tcMar>
            <w:vAlign w:val="center"/>
            <w:hideMark/>
          </w:tcPr>
          <w:p w14:paraId="13B81A9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Аналитическая платформа с элементами компьютерного зрения для исследования информации и проведения конкурентного анализа. На основе заданных параметров платформа позволяет извлекать сведения из более чем 200000 многоязычных веб-источников, а также проводить комплексный сентимент-анализ текстов.</w:t>
            </w:r>
          </w:p>
        </w:tc>
      </w:tr>
      <w:tr w:rsidR="007F7739" w:rsidRPr="00F40B2E" w14:paraId="0B3D64EF" w14:textId="77777777" w:rsidTr="007F7739">
        <w:tc>
          <w:tcPr>
            <w:tcW w:w="1478" w:type="dxa"/>
            <w:shd w:val="clear" w:color="auto" w:fill="auto"/>
            <w:tcMar>
              <w:top w:w="60" w:type="dxa"/>
              <w:left w:w="60" w:type="dxa"/>
              <w:bottom w:w="60" w:type="dxa"/>
              <w:right w:w="60" w:type="dxa"/>
            </w:tcMar>
            <w:vAlign w:val="center"/>
            <w:hideMark/>
          </w:tcPr>
          <w:p w14:paraId="7FDDF6C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Avito</w:t>
            </w:r>
          </w:p>
        </w:tc>
        <w:tc>
          <w:tcPr>
            <w:tcW w:w="2693" w:type="dxa"/>
            <w:shd w:val="clear" w:color="auto" w:fill="auto"/>
            <w:tcMar>
              <w:top w:w="60" w:type="dxa"/>
              <w:left w:w="60" w:type="dxa"/>
              <w:bottom w:w="60" w:type="dxa"/>
              <w:right w:w="60" w:type="dxa"/>
            </w:tcMar>
            <w:vAlign w:val="center"/>
            <w:hideMark/>
          </w:tcPr>
          <w:p w14:paraId="01520ED0"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AvitoNet</w:t>
            </w:r>
          </w:p>
        </w:tc>
        <w:tc>
          <w:tcPr>
            <w:tcW w:w="6379" w:type="dxa"/>
            <w:shd w:val="clear" w:color="auto" w:fill="auto"/>
            <w:tcMar>
              <w:top w:w="60" w:type="dxa"/>
              <w:left w:w="60" w:type="dxa"/>
              <w:bottom w:w="60" w:type="dxa"/>
              <w:right w:w="60" w:type="dxa"/>
            </w:tcMar>
            <w:vAlign w:val="center"/>
            <w:hideMark/>
          </w:tcPr>
          <w:p w14:paraId="440EEA40"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Внутренний датасет и основанные на нем нейросети.</w:t>
            </w:r>
          </w:p>
        </w:tc>
      </w:tr>
      <w:tr w:rsidR="007F7739" w:rsidRPr="00F40B2E" w14:paraId="310A73C2" w14:textId="77777777" w:rsidTr="007F7739">
        <w:tc>
          <w:tcPr>
            <w:tcW w:w="1478" w:type="dxa"/>
            <w:vMerge w:val="restart"/>
            <w:shd w:val="clear" w:color="auto" w:fill="auto"/>
            <w:tcMar>
              <w:top w:w="60" w:type="dxa"/>
              <w:left w:w="60" w:type="dxa"/>
              <w:bottom w:w="60" w:type="dxa"/>
              <w:right w:w="60" w:type="dxa"/>
            </w:tcMar>
            <w:vAlign w:val="center"/>
            <w:hideMark/>
          </w:tcPr>
          <w:p w14:paraId="4D55CEEF"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Ланит</w:t>
            </w:r>
          </w:p>
        </w:tc>
        <w:tc>
          <w:tcPr>
            <w:tcW w:w="2693" w:type="dxa"/>
            <w:shd w:val="clear" w:color="auto" w:fill="auto"/>
            <w:tcMar>
              <w:top w:w="60" w:type="dxa"/>
              <w:left w:w="60" w:type="dxa"/>
              <w:bottom w:w="60" w:type="dxa"/>
              <w:right w:w="60" w:type="dxa"/>
            </w:tcMar>
            <w:vAlign w:val="center"/>
            <w:hideMark/>
          </w:tcPr>
          <w:p w14:paraId="6FF083CF"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Интерактивные витрины</w:t>
            </w:r>
          </w:p>
        </w:tc>
        <w:tc>
          <w:tcPr>
            <w:tcW w:w="6379" w:type="dxa"/>
            <w:shd w:val="clear" w:color="auto" w:fill="auto"/>
            <w:tcMar>
              <w:top w:w="60" w:type="dxa"/>
              <w:left w:w="60" w:type="dxa"/>
              <w:bottom w:w="60" w:type="dxa"/>
              <w:right w:w="60" w:type="dxa"/>
            </w:tcMar>
            <w:vAlign w:val="center"/>
            <w:hideMark/>
          </w:tcPr>
          <w:p w14:paraId="78FD85FF"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Разработка преобразует цифровую рекламу в интерактивный контент, управляемый жестами. Интерактивная реклама привлекает большее число посетителей, предлагает потребителям расширенную информацию о товарах и услугах, а также тематические игры.</w:t>
            </w:r>
          </w:p>
        </w:tc>
      </w:tr>
      <w:tr w:rsidR="007F7739" w:rsidRPr="00F40B2E" w14:paraId="07E54F48" w14:textId="77777777" w:rsidTr="007F7739">
        <w:tc>
          <w:tcPr>
            <w:tcW w:w="1478" w:type="dxa"/>
            <w:vMerge/>
            <w:shd w:val="clear" w:color="auto" w:fill="auto"/>
            <w:tcMar>
              <w:top w:w="60" w:type="dxa"/>
              <w:left w:w="60" w:type="dxa"/>
              <w:bottom w:w="60" w:type="dxa"/>
              <w:right w:w="60" w:type="dxa"/>
            </w:tcMar>
            <w:vAlign w:val="center"/>
            <w:hideMark/>
          </w:tcPr>
          <w:p w14:paraId="7907B782"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p>
        </w:tc>
        <w:tc>
          <w:tcPr>
            <w:tcW w:w="2693" w:type="dxa"/>
            <w:shd w:val="clear" w:color="auto" w:fill="auto"/>
            <w:tcMar>
              <w:top w:w="60" w:type="dxa"/>
              <w:left w:w="60" w:type="dxa"/>
              <w:bottom w:w="60" w:type="dxa"/>
              <w:right w:w="60" w:type="dxa"/>
            </w:tcMar>
            <w:vAlign w:val="center"/>
            <w:hideMark/>
          </w:tcPr>
          <w:p w14:paraId="3817F4DB"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Система демонстрации панорамных видов реального времени для лифтов</w:t>
            </w:r>
          </w:p>
        </w:tc>
        <w:tc>
          <w:tcPr>
            <w:tcW w:w="6379" w:type="dxa"/>
            <w:shd w:val="clear" w:color="auto" w:fill="auto"/>
            <w:tcMar>
              <w:top w:w="60" w:type="dxa"/>
              <w:left w:w="60" w:type="dxa"/>
              <w:bottom w:w="60" w:type="dxa"/>
              <w:right w:w="60" w:type="dxa"/>
            </w:tcMar>
            <w:vAlign w:val="center"/>
            <w:hideMark/>
          </w:tcPr>
          <w:p w14:paraId="0A194E81"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Экран системы интерактивно транслирует панорамные виды города, открывающиеся по мере подъема лифта</w:t>
            </w:r>
          </w:p>
        </w:tc>
      </w:tr>
      <w:tr w:rsidR="00F40B2E" w:rsidRPr="00F40B2E" w14:paraId="45A2528F" w14:textId="77777777" w:rsidTr="007F7739">
        <w:tc>
          <w:tcPr>
            <w:tcW w:w="1478" w:type="dxa"/>
            <w:shd w:val="clear" w:color="auto" w:fill="auto"/>
            <w:tcMar>
              <w:top w:w="60" w:type="dxa"/>
              <w:left w:w="60" w:type="dxa"/>
              <w:bottom w:w="60" w:type="dxa"/>
              <w:right w:w="60" w:type="dxa"/>
            </w:tcMar>
            <w:vAlign w:val="center"/>
            <w:hideMark/>
          </w:tcPr>
          <w:p w14:paraId="031F3B4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ABBYY</w:t>
            </w:r>
          </w:p>
        </w:tc>
        <w:tc>
          <w:tcPr>
            <w:tcW w:w="2693" w:type="dxa"/>
            <w:shd w:val="clear" w:color="auto" w:fill="auto"/>
            <w:tcMar>
              <w:top w:w="60" w:type="dxa"/>
              <w:left w:w="60" w:type="dxa"/>
              <w:bottom w:w="60" w:type="dxa"/>
              <w:right w:w="60" w:type="dxa"/>
            </w:tcMar>
            <w:vAlign w:val="center"/>
            <w:hideMark/>
          </w:tcPr>
          <w:p w14:paraId="6031B62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val="en-US" w:eastAsia="ru-RU"/>
              </w:rPr>
            </w:pPr>
            <w:r w:rsidRPr="00F40B2E">
              <w:rPr>
                <w:rFonts w:ascii="Times New Roman" w:eastAsia="Times New Roman" w:hAnsi="Times New Roman" w:cs="Times New Roman"/>
                <w:sz w:val="24"/>
                <w:szCs w:val="24"/>
                <w:lang w:val="en-US" w:eastAsia="ru-RU"/>
              </w:rPr>
              <w:t>ABBYY Real-Time Recognition SDK</w:t>
            </w:r>
          </w:p>
        </w:tc>
        <w:tc>
          <w:tcPr>
            <w:tcW w:w="6379" w:type="dxa"/>
            <w:shd w:val="clear" w:color="auto" w:fill="auto"/>
            <w:tcMar>
              <w:top w:w="60" w:type="dxa"/>
              <w:left w:w="60" w:type="dxa"/>
              <w:bottom w:w="60" w:type="dxa"/>
              <w:right w:w="60" w:type="dxa"/>
            </w:tcMar>
            <w:vAlign w:val="center"/>
            <w:hideMark/>
          </w:tcPr>
          <w:p w14:paraId="6E26128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Технология позволяет разработчикам встраивать в мобильные приложения функцию мгновенного распознавания текста в видеопотоке с документов или поверхностей различных предметов.</w:t>
            </w:r>
          </w:p>
        </w:tc>
      </w:tr>
      <w:tr w:rsidR="007F7739" w:rsidRPr="00F40B2E" w14:paraId="1761AA43" w14:textId="77777777" w:rsidTr="007F7739">
        <w:tc>
          <w:tcPr>
            <w:tcW w:w="1478" w:type="dxa"/>
            <w:shd w:val="clear" w:color="auto" w:fill="auto"/>
            <w:tcMar>
              <w:top w:w="60" w:type="dxa"/>
              <w:left w:w="60" w:type="dxa"/>
              <w:bottom w:w="60" w:type="dxa"/>
              <w:right w:w="60" w:type="dxa"/>
            </w:tcMar>
            <w:vAlign w:val="center"/>
            <w:hideMark/>
          </w:tcPr>
          <w:p w14:paraId="7F461FB9"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NTechLab</w:t>
            </w:r>
          </w:p>
        </w:tc>
        <w:tc>
          <w:tcPr>
            <w:tcW w:w="2693" w:type="dxa"/>
            <w:shd w:val="clear" w:color="auto" w:fill="auto"/>
            <w:tcMar>
              <w:top w:w="60" w:type="dxa"/>
              <w:left w:w="60" w:type="dxa"/>
              <w:bottom w:w="60" w:type="dxa"/>
              <w:right w:w="60" w:type="dxa"/>
            </w:tcMar>
            <w:vAlign w:val="center"/>
            <w:hideMark/>
          </w:tcPr>
          <w:p w14:paraId="403BEC00"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FindFace</w:t>
            </w:r>
          </w:p>
        </w:tc>
        <w:tc>
          <w:tcPr>
            <w:tcW w:w="6379" w:type="dxa"/>
            <w:shd w:val="clear" w:color="auto" w:fill="auto"/>
            <w:tcMar>
              <w:top w:w="60" w:type="dxa"/>
              <w:left w:w="60" w:type="dxa"/>
              <w:bottom w:w="60" w:type="dxa"/>
              <w:right w:w="60" w:type="dxa"/>
            </w:tcMar>
            <w:vAlign w:val="center"/>
            <w:hideMark/>
          </w:tcPr>
          <w:p w14:paraId="55D99623" w14:textId="77777777" w:rsidR="00F40B2E" w:rsidRPr="0072572D" w:rsidRDefault="00F40B2E" w:rsidP="0072572D">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Система распознавания ли</w:t>
            </w:r>
            <w:r w:rsidR="0072572D">
              <w:rPr>
                <w:rFonts w:ascii="Times New Roman" w:eastAsia="Times New Roman" w:hAnsi="Times New Roman" w:cs="Times New Roman"/>
                <w:sz w:val="24"/>
                <w:szCs w:val="24"/>
                <w:lang w:eastAsia="ru-RU"/>
              </w:rPr>
              <w:t>ц</w:t>
            </w:r>
          </w:p>
        </w:tc>
      </w:tr>
      <w:tr w:rsidR="007F7739" w:rsidRPr="00F40B2E" w14:paraId="32909CAD" w14:textId="77777777" w:rsidTr="007F7739">
        <w:tc>
          <w:tcPr>
            <w:tcW w:w="1478" w:type="dxa"/>
            <w:vMerge w:val="restart"/>
            <w:shd w:val="clear" w:color="auto" w:fill="auto"/>
            <w:tcMar>
              <w:top w:w="60" w:type="dxa"/>
              <w:left w:w="60" w:type="dxa"/>
              <w:bottom w:w="60" w:type="dxa"/>
              <w:right w:w="60" w:type="dxa"/>
            </w:tcMar>
            <w:vAlign w:val="center"/>
            <w:hideMark/>
          </w:tcPr>
          <w:p w14:paraId="18CD953F"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VisionLabs</w:t>
            </w:r>
          </w:p>
        </w:tc>
        <w:tc>
          <w:tcPr>
            <w:tcW w:w="2693" w:type="dxa"/>
            <w:shd w:val="clear" w:color="auto" w:fill="auto"/>
            <w:tcMar>
              <w:top w:w="60" w:type="dxa"/>
              <w:left w:w="60" w:type="dxa"/>
              <w:bottom w:w="60" w:type="dxa"/>
              <w:right w:w="60" w:type="dxa"/>
            </w:tcMar>
            <w:vAlign w:val="center"/>
            <w:hideMark/>
          </w:tcPr>
          <w:p w14:paraId="21E3619D"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Lima Sdk Enterprise</w:t>
            </w:r>
          </w:p>
        </w:tc>
        <w:tc>
          <w:tcPr>
            <w:tcW w:w="6379" w:type="dxa"/>
            <w:shd w:val="clear" w:color="auto" w:fill="auto"/>
            <w:tcMar>
              <w:top w:w="60" w:type="dxa"/>
              <w:left w:w="60" w:type="dxa"/>
              <w:bottom w:w="60" w:type="dxa"/>
              <w:right w:w="60" w:type="dxa"/>
            </w:tcMar>
            <w:vAlign w:val="center"/>
            <w:hideMark/>
          </w:tcPr>
          <w:p w14:paraId="2B2481B4"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Распознавание лиц для серверных, мобильных и встраиваемых приложений</w:t>
            </w:r>
          </w:p>
        </w:tc>
      </w:tr>
      <w:tr w:rsidR="007F7739" w:rsidRPr="00F40B2E" w14:paraId="0A405890" w14:textId="77777777" w:rsidTr="007F7739">
        <w:tc>
          <w:tcPr>
            <w:tcW w:w="1478" w:type="dxa"/>
            <w:vMerge/>
            <w:shd w:val="clear" w:color="auto" w:fill="auto"/>
            <w:tcMar>
              <w:top w:w="60" w:type="dxa"/>
              <w:left w:w="60" w:type="dxa"/>
              <w:bottom w:w="60" w:type="dxa"/>
              <w:right w:w="60" w:type="dxa"/>
            </w:tcMar>
            <w:vAlign w:val="center"/>
            <w:hideMark/>
          </w:tcPr>
          <w:p w14:paraId="70D75ADB"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p>
        </w:tc>
        <w:tc>
          <w:tcPr>
            <w:tcW w:w="2693" w:type="dxa"/>
            <w:shd w:val="clear" w:color="auto" w:fill="auto"/>
            <w:tcMar>
              <w:top w:w="60" w:type="dxa"/>
              <w:left w:w="60" w:type="dxa"/>
              <w:bottom w:w="60" w:type="dxa"/>
              <w:right w:w="60" w:type="dxa"/>
            </w:tcMar>
            <w:vAlign w:val="center"/>
            <w:hideMark/>
          </w:tcPr>
          <w:p w14:paraId="10C584BD"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Luna Platform</w:t>
            </w:r>
          </w:p>
        </w:tc>
        <w:tc>
          <w:tcPr>
            <w:tcW w:w="6379" w:type="dxa"/>
            <w:shd w:val="clear" w:color="auto" w:fill="auto"/>
            <w:tcMar>
              <w:top w:w="60" w:type="dxa"/>
              <w:left w:w="60" w:type="dxa"/>
              <w:bottom w:w="60" w:type="dxa"/>
              <w:right w:w="60" w:type="dxa"/>
            </w:tcMar>
            <w:vAlign w:val="center"/>
            <w:hideMark/>
          </w:tcPr>
          <w:p w14:paraId="0481FFD6"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Система управления биометрическими данными для крупных внедрений</w:t>
            </w:r>
          </w:p>
        </w:tc>
      </w:tr>
      <w:tr w:rsidR="007F7739" w:rsidRPr="00F40B2E" w14:paraId="6288184B" w14:textId="77777777" w:rsidTr="007F7739">
        <w:tc>
          <w:tcPr>
            <w:tcW w:w="1478" w:type="dxa"/>
            <w:vMerge/>
            <w:shd w:val="clear" w:color="auto" w:fill="auto"/>
            <w:tcMar>
              <w:top w:w="60" w:type="dxa"/>
              <w:left w:w="60" w:type="dxa"/>
              <w:bottom w:w="60" w:type="dxa"/>
              <w:right w:w="60" w:type="dxa"/>
            </w:tcMar>
            <w:vAlign w:val="center"/>
            <w:hideMark/>
          </w:tcPr>
          <w:p w14:paraId="6192390B"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p>
        </w:tc>
        <w:tc>
          <w:tcPr>
            <w:tcW w:w="2693" w:type="dxa"/>
            <w:shd w:val="clear" w:color="auto" w:fill="auto"/>
            <w:tcMar>
              <w:top w:w="60" w:type="dxa"/>
              <w:left w:w="60" w:type="dxa"/>
              <w:bottom w:w="60" w:type="dxa"/>
              <w:right w:w="60" w:type="dxa"/>
            </w:tcMar>
            <w:vAlign w:val="center"/>
            <w:hideMark/>
          </w:tcPr>
          <w:p w14:paraId="41A345B2"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Face.dj</w:t>
            </w:r>
          </w:p>
        </w:tc>
        <w:tc>
          <w:tcPr>
            <w:tcW w:w="6379" w:type="dxa"/>
            <w:shd w:val="clear" w:color="auto" w:fill="auto"/>
            <w:tcMar>
              <w:top w:w="60" w:type="dxa"/>
              <w:left w:w="60" w:type="dxa"/>
              <w:bottom w:w="60" w:type="dxa"/>
              <w:right w:w="60" w:type="dxa"/>
            </w:tcMar>
            <w:vAlign w:val="center"/>
            <w:hideMark/>
          </w:tcPr>
          <w:p w14:paraId="2FB58A51"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Создание 3D аватара из обычной фотографии лица</w:t>
            </w:r>
          </w:p>
        </w:tc>
      </w:tr>
      <w:tr w:rsidR="007F7739" w:rsidRPr="00F40B2E" w14:paraId="581BF3E5" w14:textId="77777777" w:rsidTr="007F7739">
        <w:tc>
          <w:tcPr>
            <w:tcW w:w="1478" w:type="dxa"/>
            <w:vMerge/>
            <w:shd w:val="clear" w:color="auto" w:fill="auto"/>
            <w:tcMar>
              <w:top w:w="60" w:type="dxa"/>
              <w:left w:w="60" w:type="dxa"/>
              <w:bottom w:w="60" w:type="dxa"/>
              <w:right w:w="60" w:type="dxa"/>
            </w:tcMar>
            <w:vAlign w:val="center"/>
            <w:hideMark/>
          </w:tcPr>
          <w:p w14:paraId="1A18F168"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p>
        </w:tc>
        <w:tc>
          <w:tcPr>
            <w:tcW w:w="2693" w:type="dxa"/>
            <w:shd w:val="clear" w:color="auto" w:fill="auto"/>
            <w:tcMar>
              <w:top w:w="60" w:type="dxa"/>
              <w:left w:w="60" w:type="dxa"/>
              <w:bottom w:w="60" w:type="dxa"/>
              <w:right w:w="60" w:type="dxa"/>
            </w:tcMar>
            <w:vAlign w:val="center"/>
            <w:hideMark/>
          </w:tcPr>
          <w:p w14:paraId="49F1D56F"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Luna Cars</w:t>
            </w:r>
          </w:p>
        </w:tc>
        <w:tc>
          <w:tcPr>
            <w:tcW w:w="6379" w:type="dxa"/>
            <w:shd w:val="clear" w:color="auto" w:fill="auto"/>
            <w:tcMar>
              <w:top w:w="60" w:type="dxa"/>
              <w:left w:w="60" w:type="dxa"/>
              <w:bottom w:w="60" w:type="dxa"/>
              <w:right w:w="60" w:type="dxa"/>
            </w:tcMar>
            <w:vAlign w:val="center"/>
            <w:hideMark/>
          </w:tcPr>
          <w:p w14:paraId="5D95D512" w14:textId="77777777" w:rsidR="007F7739" w:rsidRPr="00F40B2E" w:rsidRDefault="007F7739"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Распознавание характеристик автомобиля для транспортных систем</w:t>
            </w:r>
          </w:p>
        </w:tc>
      </w:tr>
      <w:tr w:rsidR="00F40B2E" w:rsidRPr="00F40B2E" w14:paraId="00EC52FF" w14:textId="77777777" w:rsidTr="007F7739">
        <w:tc>
          <w:tcPr>
            <w:tcW w:w="1478" w:type="dxa"/>
            <w:shd w:val="clear" w:color="auto" w:fill="auto"/>
            <w:tcMar>
              <w:top w:w="60" w:type="dxa"/>
              <w:left w:w="60" w:type="dxa"/>
              <w:bottom w:w="60" w:type="dxa"/>
              <w:right w:w="60" w:type="dxa"/>
            </w:tcMar>
            <w:vAlign w:val="center"/>
            <w:hideMark/>
          </w:tcPr>
          <w:p w14:paraId="436888A9"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 xml:space="preserve">Cognitive </w:t>
            </w:r>
            <w:r w:rsidRPr="00F40B2E">
              <w:rPr>
                <w:rFonts w:ascii="Times New Roman" w:eastAsia="Times New Roman" w:hAnsi="Times New Roman" w:cs="Times New Roman"/>
                <w:sz w:val="24"/>
                <w:szCs w:val="24"/>
                <w:lang w:eastAsia="ru-RU"/>
              </w:rPr>
              <w:lastRenderedPageBreak/>
              <w:t>Technologies</w:t>
            </w:r>
          </w:p>
        </w:tc>
        <w:tc>
          <w:tcPr>
            <w:tcW w:w="2693" w:type="dxa"/>
            <w:shd w:val="clear" w:color="auto" w:fill="auto"/>
            <w:tcMar>
              <w:top w:w="60" w:type="dxa"/>
              <w:left w:w="60" w:type="dxa"/>
              <w:bottom w:w="60" w:type="dxa"/>
              <w:right w:w="60" w:type="dxa"/>
            </w:tcMar>
            <w:vAlign w:val="center"/>
            <w:hideMark/>
          </w:tcPr>
          <w:p w14:paraId="1C4F878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lastRenderedPageBreak/>
              <w:t>Cognitive Pilot</w:t>
            </w:r>
          </w:p>
        </w:tc>
        <w:tc>
          <w:tcPr>
            <w:tcW w:w="6379" w:type="dxa"/>
            <w:shd w:val="clear" w:color="auto" w:fill="auto"/>
            <w:tcMar>
              <w:top w:w="60" w:type="dxa"/>
              <w:left w:w="60" w:type="dxa"/>
              <w:bottom w:w="60" w:type="dxa"/>
              <w:right w:w="60" w:type="dxa"/>
            </w:tcMar>
            <w:vAlign w:val="center"/>
            <w:hideMark/>
          </w:tcPr>
          <w:p w14:paraId="320EE823"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Система автономного вождения наземного транспорта</w:t>
            </w:r>
          </w:p>
        </w:tc>
      </w:tr>
      <w:tr w:rsidR="007F7739" w:rsidRPr="00F40B2E" w14:paraId="76E90D17" w14:textId="77777777" w:rsidTr="007F7739">
        <w:tc>
          <w:tcPr>
            <w:tcW w:w="1478" w:type="dxa"/>
            <w:shd w:val="clear" w:color="auto" w:fill="auto"/>
            <w:tcMar>
              <w:top w:w="60" w:type="dxa"/>
              <w:left w:w="60" w:type="dxa"/>
              <w:bottom w:w="60" w:type="dxa"/>
              <w:right w:w="60" w:type="dxa"/>
            </w:tcMar>
            <w:vAlign w:val="center"/>
            <w:hideMark/>
          </w:tcPr>
          <w:p w14:paraId="0538B0A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lastRenderedPageBreak/>
              <w:t>WayRay</w:t>
            </w:r>
          </w:p>
        </w:tc>
        <w:tc>
          <w:tcPr>
            <w:tcW w:w="2693" w:type="dxa"/>
            <w:shd w:val="clear" w:color="auto" w:fill="auto"/>
            <w:tcMar>
              <w:top w:w="60" w:type="dxa"/>
              <w:left w:w="60" w:type="dxa"/>
              <w:bottom w:w="60" w:type="dxa"/>
              <w:right w:w="60" w:type="dxa"/>
            </w:tcMar>
            <w:vAlign w:val="center"/>
            <w:hideMark/>
          </w:tcPr>
          <w:p w14:paraId="6ADE542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Голографическая AR навигационная система</w:t>
            </w:r>
          </w:p>
        </w:tc>
        <w:tc>
          <w:tcPr>
            <w:tcW w:w="6379" w:type="dxa"/>
            <w:shd w:val="clear" w:color="auto" w:fill="auto"/>
            <w:tcMar>
              <w:top w:w="60" w:type="dxa"/>
              <w:left w:w="60" w:type="dxa"/>
              <w:bottom w:w="60" w:type="dxa"/>
              <w:right w:w="60" w:type="dxa"/>
            </w:tcMar>
            <w:vAlign w:val="center"/>
            <w:hideMark/>
          </w:tcPr>
          <w:p w14:paraId="6E4F652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Голографическая AR навигационная система с использованием компьютерного зрения</w:t>
            </w:r>
          </w:p>
        </w:tc>
      </w:tr>
      <w:tr w:rsidR="00F40B2E" w:rsidRPr="00F40B2E" w14:paraId="7CEB630B" w14:textId="77777777" w:rsidTr="007F7739">
        <w:tc>
          <w:tcPr>
            <w:tcW w:w="1478" w:type="dxa"/>
            <w:shd w:val="clear" w:color="auto" w:fill="auto"/>
            <w:tcMar>
              <w:top w:w="60" w:type="dxa"/>
              <w:left w:w="60" w:type="dxa"/>
              <w:bottom w:w="60" w:type="dxa"/>
              <w:right w:w="60" w:type="dxa"/>
            </w:tcMar>
            <w:vAlign w:val="center"/>
            <w:hideMark/>
          </w:tcPr>
          <w:p w14:paraId="65A82FE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CVision</w:t>
            </w:r>
          </w:p>
        </w:tc>
        <w:tc>
          <w:tcPr>
            <w:tcW w:w="2693" w:type="dxa"/>
            <w:shd w:val="clear" w:color="auto" w:fill="auto"/>
            <w:tcMar>
              <w:top w:w="60" w:type="dxa"/>
              <w:left w:w="60" w:type="dxa"/>
              <w:bottom w:w="60" w:type="dxa"/>
              <w:right w:w="60" w:type="dxa"/>
            </w:tcMar>
            <w:vAlign w:val="center"/>
            <w:hideMark/>
          </w:tcPr>
          <w:p w14:paraId="00429733"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Mail Sort</w:t>
            </w:r>
          </w:p>
        </w:tc>
        <w:tc>
          <w:tcPr>
            <w:tcW w:w="6379" w:type="dxa"/>
            <w:shd w:val="clear" w:color="auto" w:fill="auto"/>
            <w:tcMar>
              <w:top w:w="60" w:type="dxa"/>
              <w:left w:w="60" w:type="dxa"/>
              <w:bottom w:w="60" w:type="dxa"/>
              <w:right w:w="60" w:type="dxa"/>
            </w:tcMar>
            <w:vAlign w:val="center"/>
            <w:hideMark/>
          </w:tcPr>
          <w:p w14:paraId="15AF30AF" w14:textId="77777777" w:rsidR="00F40B2E" w:rsidRPr="00F40B2E" w:rsidRDefault="00F40B2E" w:rsidP="007F7739">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 xml:space="preserve">Предназначена </w:t>
            </w:r>
            <w:r w:rsidR="007F7739">
              <w:rPr>
                <w:rFonts w:ascii="Times New Roman" w:eastAsia="Times New Roman" w:hAnsi="Times New Roman" w:cs="Times New Roman"/>
                <w:sz w:val="24"/>
                <w:szCs w:val="24"/>
                <w:lang w:eastAsia="ru-RU"/>
              </w:rPr>
              <w:t>д</w:t>
            </w:r>
            <w:r w:rsidRPr="00F40B2E">
              <w:rPr>
                <w:rFonts w:ascii="Times New Roman" w:eastAsia="Times New Roman" w:hAnsi="Times New Roman" w:cs="Times New Roman"/>
                <w:sz w:val="24"/>
                <w:szCs w:val="24"/>
                <w:lang w:eastAsia="ru-RU"/>
              </w:rPr>
              <w:t>ля классификации изображений почтовых конвертов на основе компьютерного зрения</w:t>
            </w:r>
          </w:p>
        </w:tc>
      </w:tr>
      <w:tr w:rsidR="007F7739" w:rsidRPr="00F40B2E" w14:paraId="2392C5F3" w14:textId="77777777" w:rsidTr="007F7739">
        <w:tc>
          <w:tcPr>
            <w:tcW w:w="1478" w:type="dxa"/>
            <w:shd w:val="clear" w:color="auto" w:fill="auto"/>
            <w:tcMar>
              <w:top w:w="60" w:type="dxa"/>
              <w:left w:w="60" w:type="dxa"/>
              <w:bottom w:w="60" w:type="dxa"/>
              <w:right w:w="60" w:type="dxa"/>
            </w:tcMar>
            <w:vAlign w:val="center"/>
            <w:hideMark/>
          </w:tcPr>
          <w:p w14:paraId="6D43916A"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Сбербанк и Vision Labs</w:t>
            </w:r>
          </w:p>
        </w:tc>
        <w:tc>
          <w:tcPr>
            <w:tcW w:w="2693" w:type="dxa"/>
            <w:shd w:val="clear" w:color="auto" w:fill="auto"/>
            <w:tcMar>
              <w:top w:w="60" w:type="dxa"/>
              <w:left w:w="60" w:type="dxa"/>
              <w:bottom w:w="60" w:type="dxa"/>
              <w:right w:w="60" w:type="dxa"/>
            </w:tcMar>
            <w:vAlign w:val="center"/>
            <w:hideMark/>
          </w:tcPr>
          <w:p w14:paraId="542E7BA1" w14:textId="77777777" w:rsidR="00F40B2E" w:rsidRPr="00F40B2E" w:rsidRDefault="00F40B2E" w:rsidP="007F7739">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Распозн</w:t>
            </w:r>
            <w:r w:rsidR="007F7739">
              <w:rPr>
                <w:rFonts w:ascii="Times New Roman" w:eastAsia="Times New Roman" w:hAnsi="Times New Roman" w:cs="Times New Roman"/>
                <w:sz w:val="24"/>
                <w:szCs w:val="24"/>
                <w:lang w:eastAsia="ru-RU"/>
              </w:rPr>
              <w:t>а</w:t>
            </w:r>
            <w:r w:rsidRPr="00F40B2E">
              <w:rPr>
                <w:rFonts w:ascii="Times New Roman" w:eastAsia="Times New Roman" w:hAnsi="Times New Roman" w:cs="Times New Roman"/>
                <w:sz w:val="24"/>
                <w:szCs w:val="24"/>
                <w:lang w:eastAsia="ru-RU"/>
              </w:rPr>
              <w:t>ван</w:t>
            </w:r>
            <w:r w:rsidR="007F7739">
              <w:rPr>
                <w:rFonts w:ascii="Times New Roman" w:eastAsia="Times New Roman" w:hAnsi="Times New Roman" w:cs="Times New Roman"/>
                <w:sz w:val="24"/>
                <w:szCs w:val="24"/>
                <w:lang w:eastAsia="ru-RU"/>
              </w:rPr>
              <w:t>и</w:t>
            </w:r>
            <w:r w:rsidRPr="00F40B2E">
              <w:rPr>
                <w:rFonts w:ascii="Times New Roman" w:eastAsia="Times New Roman" w:hAnsi="Times New Roman" w:cs="Times New Roman"/>
                <w:sz w:val="24"/>
                <w:szCs w:val="24"/>
                <w:lang w:eastAsia="ru-RU"/>
              </w:rPr>
              <w:t>е лиц</w:t>
            </w:r>
          </w:p>
        </w:tc>
        <w:tc>
          <w:tcPr>
            <w:tcW w:w="6379" w:type="dxa"/>
            <w:shd w:val="clear" w:color="auto" w:fill="auto"/>
            <w:tcMar>
              <w:top w:w="60" w:type="dxa"/>
              <w:left w:w="60" w:type="dxa"/>
              <w:bottom w:w="60" w:type="dxa"/>
              <w:right w:w="60" w:type="dxa"/>
            </w:tcMar>
            <w:vAlign w:val="center"/>
            <w:hideMark/>
          </w:tcPr>
          <w:p w14:paraId="1649AD8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Биометрическая платформа экосистемы Сбербанка, включающая идентификацию липа, голоса и сетчатки, а также другие биометрические факторы</w:t>
            </w:r>
          </w:p>
        </w:tc>
      </w:tr>
      <w:tr w:rsidR="00F40B2E" w:rsidRPr="00F40B2E" w14:paraId="595E0A88" w14:textId="77777777" w:rsidTr="007F7739">
        <w:tc>
          <w:tcPr>
            <w:tcW w:w="1478" w:type="dxa"/>
            <w:shd w:val="clear" w:color="auto" w:fill="auto"/>
            <w:tcMar>
              <w:top w:w="60" w:type="dxa"/>
              <w:left w:w="60" w:type="dxa"/>
              <w:bottom w:w="60" w:type="dxa"/>
              <w:right w:w="60" w:type="dxa"/>
            </w:tcMar>
            <w:vAlign w:val="center"/>
            <w:hideMark/>
          </w:tcPr>
          <w:p w14:paraId="50C0ADB4"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КАМАЗ</w:t>
            </w:r>
          </w:p>
        </w:tc>
        <w:tc>
          <w:tcPr>
            <w:tcW w:w="2693" w:type="dxa"/>
            <w:shd w:val="clear" w:color="auto" w:fill="auto"/>
            <w:tcMar>
              <w:top w:w="60" w:type="dxa"/>
              <w:left w:w="60" w:type="dxa"/>
              <w:bottom w:w="60" w:type="dxa"/>
              <w:right w:w="60" w:type="dxa"/>
            </w:tcMar>
            <w:vAlign w:val="center"/>
            <w:hideMark/>
          </w:tcPr>
          <w:p w14:paraId="0AD4B599"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Kamaz Neo</w:t>
            </w:r>
          </w:p>
        </w:tc>
        <w:tc>
          <w:tcPr>
            <w:tcW w:w="6379" w:type="dxa"/>
            <w:shd w:val="clear" w:color="auto" w:fill="auto"/>
            <w:tcMar>
              <w:top w:w="60" w:type="dxa"/>
              <w:left w:w="60" w:type="dxa"/>
              <w:bottom w:w="60" w:type="dxa"/>
              <w:right w:w="60" w:type="dxa"/>
            </w:tcMar>
            <w:vAlign w:val="center"/>
            <w:hideMark/>
          </w:tcPr>
          <w:p w14:paraId="1D4774F1"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Внедрение в софт функции планирования траектории автомобиля, генерации команд управления автомобилем, детектирование и распознавание препятствий</w:t>
            </w:r>
          </w:p>
        </w:tc>
      </w:tr>
      <w:tr w:rsidR="007F7739" w:rsidRPr="00F40B2E" w14:paraId="1E509D64" w14:textId="77777777" w:rsidTr="007F7739">
        <w:tc>
          <w:tcPr>
            <w:tcW w:w="1478" w:type="dxa"/>
            <w:shd w:val="clear" w:color="auto" w:fill="auto"/>
            <w:tcMar>
              <w:top w:w="60" w:type="dxa"/>
              <w:left w:w="60" w:type="dxa"/>
              <w:bottom w:w="60" w:type="dxa"/>
              <w:right w:w="60" w:type="dxa"/>
            </w:tcMar>
            <w:vAlign w:val="center"/>
            <w:hideMark/>
          </w:tcPr>
          <w:p w14:paraId="07C6DA1A"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Азбука Вкуса</w:t>
            </w:r>
          </w:p>
        </w:tc>
        <w:tc>
          <w:tcPr>
            <w:tcW w:w="2693" w:type="dxa"/>
            <w:shd w:val="clear" w:color="auto" w:fill="auto"/>
            <w:tcMar>
              <w:top w:w="60" w:type="dxa"/>
              <w:left w:w="60" w:type="dxa"/>
              <w:bottom w:w="60" w:type="dxa"/>
              <w:right w:w="60" w:type="dxa"/>
            </w:tcMar>
            <w:vAlign w:val="center"/>
            <w:hideMark/>
          </w:tcPr>
          <w:p w14:paraId="72A9D0F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Intelligence Retail</w:t>
            </w:r>
          </w:p>
        </w:tc>
        <w:tc>
          <w:tcPr>
            <w:tcW w:w="6379" w:type="dxa"/>
            <w:shd w:val="clear" w:color="auto" w:fill="auto"/>
            <w:tcMar>
              <w:top w:w="60" w:type="dxa"/>
              <w:left w:w="60" w:type="dxa"/>
              <w:bottom w:w="60" w:type="dxa"/>
              <w:right w:w="60" w:type="dxa"/>
            </w:tcMar>
            <w:vAlign w:val="center"/>
            <w:hideMark/>
          </w:tcPr>
          <w:p w14:paraId="77C366EE"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Использование технологий компьютерного зрения для распознавания товаров различных категорий с целью контроля наличия и корректности выкладки товаров в сети продаж. Система позволяет сотруднику магазина в течение 10 секунд получить информацию по наличию ассортимента и соблюдению стандартов выкладки</w:t>
            </w:r>
          </w:p>
        </w:tc>
      </w:tr>
      <w:tr w:rsidR="00F40B2E" w:rsidRPr="00F40B2E" w14:paraId="4B618D60" w14:textId="77777777" w:rsidTr="007F7739">
        <w:tc>
          <w:tcPr>
            <w:tcW w:w="1478" w:type="dxa"/>
            <w:shd w:val="clear" w:color="auto" w:fill="auto"/>
            <w:tcMar>
              <w:top w:w="60" w:type="dxa"/>
              <w:left w:w="60" w:type="dxa"/>
              <w:bottom w:w="60" w:type="dxa"/>
              <w:right w:w="60" w:type="dxa"/>
            </w:tcMar>
            <w:vAlign w:val="center"/>
            <w:hideMark/>
          </w:tcPr>
          <w:p w14:paraId="15B2D295"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ГК Цифра</w:t>
            </w:r>
          </w:p>
        </w:tc>
        <w:tc>
          <w:tcPr>
            <w:tcW w:w="2693" w:type="dxa"/>
            <w:shd w:val="clear" w:color="auto" w:fill="auto"/>
            <w:tcMar>
              <w:top w:w="60" w:type="dxa"/>
              <w:left w:w="60" w:type="dxa"/>
              <w:bottom w:w="60" w:type="dxa"/>
              <w:right w:w="60" w:type="dxa"/>
            </w:tcMar>
            <w:vAlign w:val="center"/>
            <w:hideMark/>
          </w:tcPr>
          <w:p w14:paraId="08455C0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Zyfra EYE</w:t>
            </w:r>
          </w:p>
        </w:tc>
        <w:tc>
          <w:tcPr>
            <w:tcW w:w="6379" w:type="dxa"/>
            <w:shd w:val="clear" w:color="auto" w:fill="auto"/>
            <w:tcMar>
              <w:top w:w="60" w:type="dxa"/>
              <w:left w:w="60" w:type="dxa"/>
              <w:bottom w:w="60" w:type="dxa"/>
              <w:right w:w="60" w:type="dxa"/>
            </w:tcMar>
            <w:vAlign w:val="center"/>
            <w:hideMark/>
          </w:tcPr>
          <w:p w14:paraId="67E80701"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ГК Цифра - один из крупнейших разработчиков решений на основе ИИ в России. Продукт Zyfra EYE - один из лидеров российского рынка в области компьютерного зрения.</w:t>
            </w:r>
          </w:p>
        </w:tc>
      </w:tr>
      <w:tr w:rsidR="007F7739" w:rsidRPr="00F40B2E" w14:paraId="0AB70599" w14:textId="77777777" w:rsidTr="007F7739">
        <w:tc>
          <w:tcPr>
            <w:tcW w:w="1478" w:type="dxa"/>
            <w:shd w:val="clear" w:color="auto" w:fill="auto"/>
            <w:tcMar>
              <w:top w:w="60" w:type="dxa"/>
              <w:left w:w="60" w:type="dxa"/>
              <w:bottom w:w="60" w:type="dxa"/>
              <w:right w:w="60" w:type="dxa"/>
            </w:tcMar>
            <w:vAlign w:val="center"/>
            <w:hideMark/>
          </w:tcPr>
          <w:p w14:paraId="787977C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ООО «СМБ»</w:t>
            </w:r>
          </w:p>
        </w:tc>
        <w:tc>
          <w:tcPr>
            <w:tcW w:w="2693" w:type="dxa"/>
            <w:shd w:val="clear" w:color="auto" w:fill="auto"/>
            <w:tcMar>
              <w:top w:w="60" w:type="dxa"/>
              <w:left w:w="60" w:type="dxa"/>
              <w:bottom w:w="60" w:type="dxa"/>
              <w:right w:w="60" w:type="dxa"/>
            </w:tcMar>
            <w:vAlign w:val="center"/>
            <w:hideMark/>
          </w:tcPr>
          <w:p w14:paraId="66F63B8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Системы распознавания видео</w:t>
            </w:r>
          </w:p>
        </w:tc>
        <w:tc>
          <w:tcPr>
            <w:tcW w:w="6379" w:type="dxa"/>
            <w:shd w:val="clear" w:color="auto" w:fill="auto"/>
            <w:tcMar>
              <w:top w:w="60" w:type="dxa"/>
              <w:left w:w="60" w:type="dxa"/>
              <w:bottom w:w="60" w:type="dxa"/>
              <w:right w:w="60" w:type="dxa"/>
            </w:tcMar>
            <w:vAlign w:val="center"/>
            <w:hideMark/>
          </w:tcPr>
          <w:p w14:paraId="0F56A9A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Программные комплексы «ИКСА-Беркут». «Беркут-Мониторинг транспорта»</w:t>
            </w:r>
          </w:p>
        </w:tc>
      </w:tr>
      <w:tr w:rsidR="00F40B2E" w:rsidRPr="00F40B2E" w14:paraId="283DBE14" w14:textId="77777777" w:rsidTr="007F7739">
        <w:tc>
          <w:tcPr>
            <w:tcW w:w="1478" w:type="dxa"/>
            <w:shd w:val="clear" w:color="auto" w:fill="auto"/>
            <w:tcMar>
              <w:top w:w="60" w:type="dxa"/>
              <w:left w:w="60" w:type="dxa"/>
              <w:bottom w:w="60" w:type="dxa"/>
              <w:right w:w="60" w:type="dxa"/>
            </w:tcMar>
            <w:vAlign w:val="center"/>
            <w:hideMark/>
          </w:tcPr>
          <w:p w14:paraId="2A5E6C3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МТС</w:t>
            </w:r>
          </w:p>
        </w:tc>
        <w:tc>
          <w:tcPr>
            <w:tcW w:w="2693" w:type="dxa"/>
            <w:shd w:val="clear" w:color="auto" w:fill="auto"/>
            <w:tcMar>
              <w:top w:w="60" w:type="dxa"/>
              <w:left w:w="60" w:type="dxa"/>
              <w:bottom w:w="60" w:type="dxa"/>
              <w:right w:w="60" w:type="dxa"/>
            </w:tcMar>
            <w:vAlign w:val="center"/>
            <w:hideMark/>
          </w:tcPr>
          <w:p w14:paraId="036A453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МТС</w:t>
            </w:r>
          </w:p>
        </w:tc>
        <w:tc>
          <w:tcPr>
            <w:tcW w:w="6379" w:type="dxa"/>
            <w:shd w:val="clear" w:color="auto" w:fill="auto"/>
            <w:tcMar>
              <w:top w:w="60" w:type="dxa"/>
              <w:left w:w="60" w:type="dxa"/>
              <w:bottom w:w="60" w:type="dxa"/>
              <w:right w:w="60" w:type="dxa"/>
            </w:tcMar>
            <w:vAlign w:val="center"/>
            <w:hideMark/>
          </w:tcPr>
          <w:p w14:paraId="1EEDEA2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Различные системы распознавания видео</w:t>
            </w:r>
          </w:p>
        </w:tc>
      </w:tr>
      <w:tr w:rsidR="007F7739" w:rsidRPr="00F40B2E" w14:paraId="38982E31" w14:textId="77777777" w:rsidTr="007F7739">
        <w:tc>
          <w:tcPr>
            <w:tcW w:w="10550" w:type="dxa"/>
            <w:gridSpan w:val="3"/>
            <w:shd w:val="clear" w:color="auto" w:fill="auto"/>
            <w:tcMar>
              <w:top w:w="60" w:type="dxa"/>
              <w:left w:w="60" w:type="dxa"/>
              <w:bottom w:w="60" w:type="dxa"/>
              <w:right w:w="60" w:type="dxa"/>
            </w:tcMar>
            <w:vAlign w:val="center"/>
            <w:hideMark/>
          </w:tcPr>
          <w:p w14:paraId="63B1D729" w14:textId="77777777" w:rsidR="00F40B2E" w:rsidRPr="00F40B2E" w:rsidRDefault="00F40B2E" w:rsidP="007F7739">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Рекомендательные системы и интеллектуальн</w:t>
            </w:r>
            <w:r w:rsidR="007F7739">
              <w:rPr>
                <w:rFonts w:ascii="Times New Roman" w:eastAsia="Times New Roman" w:hAnsi="Times New Roman" w:cs="Times New Roman"/>
                <w:sz w:val="24"/>
                <w:szCs w:val="24"/>
                <w:lang w:eastAsia="ru-RU"/>
              </w:rPr>
              <w:t>ы</w:t>
            </w:r>
            <w:r w:rsidRPr="00F40B2E">
              <w:rPr>
                <w:rFonts w:ascii="Times New Roman" w:eastAsia="Times New Roman" w:hAnsi="Times New Roman" w:cs="Times New Roman"/>
                <w:sz w:val="24"/>
                <w:szCs w:val="24"/>
                <w:lang w:eastAsia="ru-RU"/>
              </w:rPr>
              <w:t>е системы поддержки принятия решений</w:t>
            </w:r>
          </w:p>
        </w:tc>
      </w:tr>
      <w:tr w:rsidR="00F40B2E" w:rsidRPr="00F40B2E" w14:paraId="4DE1A0EB" w14:textId="77777777" w:rsidTr="007F7739">
        <w:tc>
          <w:tcPr>
            <w:tcW w:w="1478" w:type="dxa"/>
            <w:shd w:val="clear" w:color="auto" w:fill="auto"/>
            <w:tcMar>
              <w:top w:w="60" w:type="dxa"/>
              <w:left w:w="60" w:type="dxa"/>
              <w:bottom w:w="60" w:type="dxa"/>
              <w:right w:w="60" w:type="dxa"/>
            </w:tcMar>
            <w:vAlign w:val="center"/>
            <w:hideMark/>
          </w:tcPr>
          <w:p w14:paraId="4130CFAA"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Яндекс</w:t>
            </w:r>
          </w:p>
        </w:tc>
        <w:tc>
          <w:tcPr>
            <w:tcW w:w="2693" w:type="dxa"/>
            <w:shd w:val="clear" w:color="auto" w:fill="auto"/>
            <w:tcMar>
              <w:top w:w="60" w:type="dxa"/>
              <w:left w:w="60" w:type="dxa"/>
              <w:bottom w:w="60" w:type="dxa"/>
              <w:right w:w="60" w:type="dxa"/>
            </w:tcMar>
            <w:vAlign w:val="center"/>
            <w:hideMark/>
          </w:tcPr>
          <w:p w14:paraId="089B79A3"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Yandex Директ</w:t>
            </w:r>
          </w:p>
        </w:tc>
        <w:tc>
          <w:tcPr>
            <w:tcW w:w="6379" w:type="dxa"/>
            <w:shd w:val="clear" w:color="auto" w:fill="auto"/>
            <w:tcMar>
              <w:top w:w="60" w:type="dxa"/>
              <w:left w:w="60" w:type="dxa"/>
              <w:bottom w:w="60" w:type="dxa"/>
              <w:right w:w="60" w:type="dxa"/>
            </w:tcMar>
            <w:vAlign w:val="center"/>
            <w:hideMark/>
          </w:tcPr>
          <w:p w14:paraId="4F9623A0"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Создает систему для показа персонализированной рекламы пользователю</w:t>
            </w:r>
          </w:p>
        </w:tc>
      </w:tr>
      <w:tr w:rsidR="007F7739" w:rsidRPr="00F40B2E" w14:paraId="0CD6A278" w14:textId="77777777" w:rsidTr="007F7739">
        <w:tc>
          <w:tcPr>
            <w:tcW w:w="1478" w:type="dxa"/>
            <w:shd w:val="clear" w:color="auto" w:fill="auto"/>
            <w:tcMar>
              <w:top w:w="60" w:type="dxa"/>
              <w:left w:w="60" w:type="dxa"/>
              <w:bottom w:w="60" w:type="dxa"/>
              <w:right w:w="60" w:type="dxa"/>
            </w:tcMar>
            <w:vAlign w:val="center"/>
            <w:hideMark/>
          </w:tcPr>
          <w:p w14:paraId="63E73182"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Mail ju Group</w:t>
            </w:r>
          </w:p>
        </w:tc>
        <w:tc>
          <w:tcPr>
            <w:tcW w:w="2693" w:type="dxa"/>
            <w:shd w:val="clear" w:color="auto" w:fill="auto"/>
            <w:tcMar>
              <w:top w:w="60" w:type="dxa"/>
              <w:left w:w="60" w:type="dxa"/>
              <w:bottom w:w="60" w:type="dxa"/>
              <w:right w:w="60" w:type="dxa"/>
            </w:tcMar>
            <w:vAlign w:val="center"/>
            <w:hideMark/>
          </w:tcPr>
          <w:p w14:paraId="376335C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MyTarget</w:t>
            </w:r>
          </w:p>
        </w:tc>
        <w:tc>
          <w:tcPr>
            <w:tcW w:w="6379" w:type="dxa"/>
            <w:shd w:val="clear" w:color="auto" w:fill="auto"/>
            <w:tcMar>
              <w:top w:w="60" w:type="dxa"/>
              <w:left w:w="60" w:type="dxa"/>
              <w:bottom w:w="60" w:type="dxa"/>
              <w:right w:w="60" w:type="dxa"/>
            </w:tcMar>
            <w:vAlign w:val="center"/>
            <w:hideMark/>
          </w:tcPr>
          <w:p w14:paraId="7412B5D5"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Создает систему для показа персонализированной рекламы пользователю</w:t>
            </w:r>
          </w:p>
        </w:tc>
      </w:tr>
      <w:tr w:rsidR="00F40B2E" w:rsidRPr="00F40B2E" w14:paraId="5155949A" w14:textId="77777777" w:rsidTr="007F7739">
        <w:tc>
          <w:tcPr>
            <w:tcW w:w="1478" w:type="dxa"/>
            <w:shd w:val="clear" w:color="auto" w:fill="auto"/>
            <w:tcMar>
              <w:top w:w="60" w:type="dxa"/>
              <w:left w:w="60" w:type="dxa"/>
              <w:bottom w:w="60" w:type="dxa"/>
              <w:right w:w="60" w:type="dxa"/>
            </w:tcMar>
            <w:vAlign w:val="center"/>
            <w:hideMark/>
          </w:tcPr>
          <w:p w14:paraId="21239343"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Cognitive Technologies</w:t>
            </w:r>
          </w:p>
        </w:tc>
        <w:tc>
          <w:tcPr>
            <w:tcW w:w="2693" w:type="dxa"/>
            <w:shd w:val="clear" w:color="auto" w:fill="auto"/>
            <w:tcMar>
              <w:top w:w="60" w:type="dxa"/>
              <w:left w:w="60" w:type="dxa"/>
              <w:bottom w:w="60" w:type="dxa"/>
              <w:right w:w="60" w:type="dxa"/>
            </w:tcMar>
            <w:vAlign w:val="center"/>
            <w:hideMark/>
          </w:tcPr>
          <w:p w14:paraId="6CD5379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Cognitive Technologies</w:t>
            </w:r>
          </w:p>
        </w:tc>
        <w:tc>
          <w:tcPr>
            <w:tcW w:w="6379" w:type="dxa"/>
            <w:shd w:val="clear" w:color="auto" w:fill="auto"/>
            <w:tcMar>
              <w:top w:w="60" w:type="dxa"/>
              <w:left w:w="60" w:type="dxa"/>
              <w:bottom w:w="60" w:type="dxa"/>
              <w:right w:w="60" w:type="dxa"/>
            </w:tcMar>
            <w:vAlign w:val="center"/>
            <w:hideMark/>
          </w:tcPr>
          <w:p w14:paraId="4AC3B723"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Создает различные интеллектуальные системы для автоматизации производства в агропромышленном секторе</w:t>
            </w:r>
          </w:p>
        </w:tc>
      </w:tr>
      <w:tr w:rsidR="007F7739" w:rsidRPr="00F40B2E" w14:paraId="5B1BAECB" w14:textId="77777777" w:rsidTr="007F7739">
        <w:tc>
          <w:tcPr>
            <w:tcW w:w="1478" w:type="dxa"/>
            <w:shd w:val="clear" w:color="auto" w:fill="auto"/>
            <w:tcMar>
              <w:top w:w="60" w:type="dxa"/>
              <w:left w:w="60" w:type="dxa"/>
              <w:bottom w:w="60" w:type="dxa"/>
              <w:right w:w="60" w:type="dxa"/>
            </w:tcMar>
            <w:vAlign w:val="center"/>
            <w:hideMark/>
          </w:tcPr>
          <w:p w14:paraId="5B32BE72"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Promobot</w:t>
            </w:r>
          </w:p>
        </w:tc>
        <w:tc>
          <w:tcPr>
            <w:tcW w:w="2693" w:type="dxa"/>
            <w:shd w:val="clear" w:color="auto" w:fill="auto"/>
            <w:tcMar>
              <w:top w:w="60" w:type="dxa"/>
              <w:left w:w="60" w:type="dxa"/>
              <w:bottom w:w="60" w:type="dxa"/>
              <w:right w:w="60" w:type="dxa"/>
            </w:tcMar>
            <w:vAlign w:val="center"/>
            <w:hideMark/>
          </w:tcPr>
          <w:p w14:paraId="44C107D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Promobot</w:t>
            </w:r>
          </w:p>
        </w:tc>
        <w:tc>
          <w:tcPr>
            <w:tcW w:w="6379" w:type="dxa"/>
            <w:shd w:val="clear" w:color="auto" w:fill="auto"/>
            <w:tcMar>
              <w:top w:w="60" w:type="dxa"/>
              <w:left w:w="60" w:type="dxa"/>
              <w:bottom w:w="60" w:type="dxa"/>
              <w:right w:w="60" w:type="dxa"/>
            </w:tcMar>
            <w:vAlign w:val="center"/>
            <w:hideMark/>
          </w:tcPr>
          <w:p w14:paraId="3C56703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Создает различных роботизированных помощников для помощи пользователю</w:t>
            </w:r>
          </w:p>
        </w:tc>
      </w:tr>
      <w:tr w:rsidR="00F40B2E" w:rsidRPr="00F40B2E" w14:paraId="1CCEF1E7" w14:textId="77777777" w:rsidTr="007F7739">
        <w:tc>
          <w:tcPr>
            <w:tcW w:w="1478" w:type="dxa"/>
            <w:shd w:val="clear" w:color="auto" w:fill="auto"/>
            <w:tcMar>
              <w:top w:w="60" w:type="dxa"/>
              <w:left w:w="60" w:type="dxa"/>
              <w:bottom w:w="60" w:type="dxa"/>
              <w:right w:w="60" w:type="dxa"/>
            </w:tcMar>
            <w:vAlign w:val="center"/>
            <w:hideMark/>
          </w:tcPr>
          <w:p w14:paraId="500D802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Робот Вера</w:t>
            </w:r>
          </w:p>
        </w:tc>
        <w:tc>
          <w:tcPr>
            <w:tcW w:w="2693" w:type="dxa"/>
            <w:shd w:val="clear" w:color="auto" w:fill="auto"/>
            <w:tcMar>
              <w:top w:w="60" w:type="dxa"/>
              <w:left w:w="60" w:type="dxa"/>
              <w:bottom w:w="60" w:type="dxa"/>
              <w:right w:w="60" w:type="dxa"/>
            </w:tcMar>
            <w:vAlign w:val="center"/>
            <w:hideMark/>
          </w:tcPr>
          <w:p w14:paraId="30FA534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Робот Вера</w:t>
            </w:r>
          </w:p>
        </w:tc>
        <w:tc>
          <w:tcPr>
            <w:tcW w:w="6379" w:type="dxa"/>
            <w:shd w:val="clear" w:color="auto" w:fill="auto"/>
            <w:tcMar>
              <w:top w:w="60" w:type="dxa"/>
              <w:left w:w="60" w:type="dxa"/>
              <w:bottom w:w="60" w:type="dxa"/>
              <w:right w:w="60" w:type="dxa"/>
            </w:tcMar>
            <w:vAlign w:val="center"/>
            <w:hideMark/>
          </w:tcPr>
          <w:p w14:paraId="0E598EF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Российское программное обеспечение, предназначенное для эффективного подбора кандидатов н автоматизированного проведения отбора. Система анализирует различную информацию о кандидатах н производит поиск похожих кандидатов в доступных источниках информации (социальные сети, работные сайты).</w:t>
            </w:r>
          </w:p>
        </w:tc>
      </w:tr>
      <w:tr w:rsidR="007F7739" w:rsidRPr="00F40B2E" w14:paraId="47EACF05" w14:textId="77777777" w:rsidTr="007F7739">
        <w:tc>
          <w:tcPr>
            <w:tcW w:w="1478" w:type="dxa"/>
            <w:shd w:val="clear" w:color="auto" w:fill="auto"/>
            <w:tcMar>
              <w:top w:w="60" w:type="dxa"/>
              <w:left w:w="60" w:type="dxa"/>
              <w:bottom w:w="60" w:type="dxa"/>
              <w:right w:w="60" w:type="dxa"/>
            </w:tcMar>
            <w:vAlign w:val="center"/>
            <w:hideMark/>
          </w:tcPr>
          <w:p w14:paraId="4A22DFA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Сбербанк</w:t>
            </w:r>
          </w:p>
        </w:tc>
        <w:tc>
          <w:tcPr>
            <w:tcW w:w="2693" w:type="dxa"/>
            <w:shd w:val="clear" w:color="auto" w:fill="auto"/>
            <w:tcMar>
              <w:top w:w="60" w:type="dxa"/>
              <w:left w:w="60" w:type="dxa"/>
              <w:bottom w:w="60" w:type="dxa"/>
              <w:right w:w="60" w:type="dxa"/>
            </w:tcMar>
            <w:vAlign w:val="center"/>
            <w:hideMark/>
          </w:tcPr>
          <w:p w14:paraId="36EB782A"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Сбербанк</w:t>
            </w:r>
          </w:p>
        </w:tc>
        <w:tc>
          <w:tcPr>
            <w:tcW w:w="6379" w:type="dxa"/>
            <w:shd w:val="clear" w:color="auto" w:fill="auto"/>
            <w:tcMar>
              <w:top w:w="60" w:type="dxa"/>
              <w:left w:w="60" w:type="dxa"/>
              <w:bottom w:w="60" w:type="dxa"/>
              <w:right w:w="60" w:type="dxa"/>
            </w:tcMar>
            <w:vAlign w:val="center"/>
            <w:hideMark/>
          </w:tcPr>
          <w:p w14:paraId="026DC352"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 xml:space="preserve">Создает систему для автоматического определения </w:t>
            </w:r>
            <w:r w:rsidRPr="00F40B2E">
              <w:rPr>
                <w:rFonts w:ascii="Times New Roman" w:eastAsia="Times New Roman" w:hAnsi="Times New Roman" w:cs="Times New Roman"/>
                <w:sz w:val="24"/>
                <w:szCs w:val="24"/>
                <w:lang w:eastAsia="ru-RU"/>
              </w:rPr>
              <w:lastRenderedPageBreak/>
              <w:t>кредитного рейтинга заемщика на основе анализа его транзакций н большого количества других данных</w:t>
            </w:r>
          </w:p>
        </w:tc>
      </w:tr>
      <w:tr w:rsidR="00F40B2E" w:rsidRPr="00F40B2E" w14:paraId="4B690ED1" w14:textId="77777777" w:rsidTr="007F7739">
        <w:tc>
          <w:tcPr>
            <w:tcW w:w="1478" w:type="dxa"/>
            <w:shd w:val="clear" w:color="auto" w:fill="auto"/>
            <w:tcMar>
              <w:top w:w="60" w:type="dxa"/>
              <w:left w:w="60" w:type="dxa"/>
              <w:bottom w:w="60" w:type="dxa"/>
              <w:right w:w="60" w:type="dxa"/>
            </w:tcMar>
            <w:vAlign w:val="center"/>
            <w:hideMark/>
          </w:tcPr>
          <w:p w14:paraId="1614CF6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lastRenderedPageBreak/>
              <w:t>Газпром-Нефть</w:t>
            </w:r>
          </w:p>
        </w:tc>
        <w:tc>
          <w:tcPr>
            <w:tcW w:w="2693" w:type="dxa"/>
            <w:shd w:val="clear" w:color="auto" w:fill="auto"/>
            <w:tcMar>
              <w:top w:w="60" w:type="dxa"/>
              <w:left w:w="60" w:type="dxa"/>
              <w:bottom w:w="60" w:type="dxa"/>
              <w:right w:w="60" w:type="dxa"/>
            </w:tcMar>
            <w:vAlign w:val="center"/>
            <w:hideMark/>
          </w:tcPr>
          <w:p w14:paraId="37668CEC"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Цифровой завод</w:t>
            </w:r>
          </w:p>
        </w:tc>
        <w:tc>
          <w:tcPr>
            <w:tcW w:w="6379" w:type="dxa"/>
            <w:shd w:val="clear" w:color="auto" w:fill="auto"/>
            <w:tcMar>
              <w:top w:w="60" w:type="dxa"/>
              <w:left w:w="60" w:type="dxa"/>
              <w:bottom w:w="60" w:type="dxa"/>
              <w:right w:w="60" w:type="dxa"/>
            </w:tcMar>
            <w:vAlign w:val="center"/>
            <w:hideMark/>
          </w:tcPr>
          <w:p w14:paraId="74390B0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Создает различные системы для автоматизации производства и логистики на основе анализа данных и ИИ</w:t>
            </w:r>
          </w:p>
        </w:tc>
      </w:tr>
      <w:tr w:rsidR="007F7739" w:rsidRPr="00F40B2E" w14:paraId="43F33CC3" w14:textId="77777777" w:rsidTr="007F7739">
        <w:tc>
          <w:tcPr>
            <w:tcW w:w="1478" w:type="dxa"/>
            <w:shd w:val="clear" w:color="auto" w:fill="auto"/>
            <w:tcMar>
              <w:top w:w="60" w:type="dxa"/>
              <w:left w:w="60" w:type="dxa"/>
              <w:bottom w:w="60" w:type="dxa"/>
              <w:right w:w="60" w:type="dxa"/>
            </w:tcMar>
            <w:vAlign w:val="center"/>
            <w:hideMark/>
          </w:tcPr>
          <w:p w14:paraId="186A4AC2"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S7</w:t>
            </w:r>
          </w:p>
        </w:tc>
        <w:tc>
          <w:tcPr>
            <w:tcW w:w="2693" w:type="dxa"/>
            <w:shd w:val="clear" w:color="auto" w:fill="auto"/>
            <w:tcMar>
              <w:top w:w="60" w:type="dxa"/>
              <w:left w:w="60" w:type="dxa"/>
              <w:bottom w:w="60" w:type="dxa"/>
              <w:right w:w="60" w:type="dxa"/>
            </w:tcMar>
            <w:vAlign w:val="center"/>
            <w:hideMark/>
          </w:tcPr>
          <w:p w14:paraId="40C2BE5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Рекомендательная система</w:t>
            </w:r>
          </w:p>
        </w:tc>
        <w:tc>
          <w:tcPr>
            <w:tcW w:w="6379" w:type="dxa"/>
            <w:shd w:val="clear" w:color="auto" w:fill="auto"/>
            <w:tcMar>
              <w:top w:w="60" w:type="dxa"/>
              <w:left w:w="60" w:type="dxa"/>
              <w:bottom w:w="60" w:type="dxa"/>
              <w:right w:w="60" w:type="dxa"/>
            </w:tcMar>
            <w:vAlign w:val="center"/>
            <w:hideMark/>
          </w:tcPr>
          <w:p w14:paraId="0A0D86A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Создает систему для сегментации клиентов и подготовки персонализированных предложений</w:t>
            </w:r>
          </w:p>
        </w:tc>
      </w:tr>
      <w:tr w:rsidR="00F40B2E" w:rsidRPr="00F40B2E" w14:paraId="1A4C1D42" w14:textId="77777777" w:rsidTr="007F7739">
        <w:tc>
          <w:tcPr>
            <w:tcW w:w="1478" w:type="dxa"/>
            <w:shd w:val="clear" w:color="auto" w:fill="auto"/>
            <w:tcMar>
              <w:top w:w="60" w:type="dxa"/>
              <w:left w:w="60" w:type="dxa"/>
              <w:bottom w:w="60" w:type="dxa"/>
              <w:right w:w="60" w:type="dxa"/>
            </w:tcMar>
            <w:vAlign w:val="center"/>
            <w:hideMark/>
          </w:tcPr>
          <w:p w14:paraId="656ECFFE"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Аэрофлот</w:t>
            </w:r>
          </w:p>
        </w:tc>
        <w:tc>
          <w:tcPr>
            <w:tcW w:w="2693" w:type="dxa"/>
            <w:shd w:val="clear" w:color="auto" w:fill="auto"/>
            <w:tcMar>
              <w:top w:w="60" w:type="dxa"/>
              <w:left w:w="60" w:type="dxa"/>
              <w:bottom w:w="60" w:type="dxa"/>
              <w:right w:w="60" w:type="dxa"/>
            </w:tcMar>
            <w:vAlign w:val="center"/>
            <w:hideMark/>
          </w:tcPr>
          <w:p w14:paraId="672E243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Рекомендательная система</w:t>
            </w:r>
          </w:p>
        </w:tc>
        <w:tc>
          <w:tcPr>
            <w:tcW w:w="6379" w:type="dxa"/>
            <w:shd w:val="clear" w:color="auto" w:fill="auto"/>
            <w:tcMar>
              <w:top w:w="60" w:type="dxa"/>
              <w:left w:w="60" w:type="dxa"/>
              <w:bottom w:w="60" w:type="dxa"/>
              <w:right w:w="60" w:type="dxa"/>
            </w:tcMar>
            <w:vAlign w:val="center"/>
            <w:hideMark/>
          </w:tcPr>
          <w:p w14:paraId="7030C6E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Создает систему для сегментации клиентов и подготовки персонализированных предложений</w:t>
            </w:r>
          </w:p>
        </w:tc>
      </w:tr>
      <w:tr w:rsidR="007F7739" w:rsidRPr="00F40B2E" w14:paraId="1FC57E7F" w14:textId="77777777" w:rsidTr="007F7739">
        <w:tc>
          <w:tcPr>
            <w:tcW w:w="1478" w:type="dxa"/>
            <w:shd w:val="clear" w:color="auto" w:fill="auto"/>
            <w:tcMar>
              <w:top w:w="60" w:type="dxa"/>
              <w:left w:w="60" w:type="dxa"/>
              <w:bottom w:w="60" w:type="dxa"/>
              <w:right w:w="60" w:type="dxa"/>
            </w:tcMar>
            <w:vAlign w:val="center"/>
            <w:hideMark/>
          </w:tcPr>
          <w:p w14:paraId="750B386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Mail.Ru Group</w:t>
            </w:r>
          </w:p>
        </w:tc>
        <w:tc>
          <w:tcPr>
            <w:tcW w:w="2693" w:type="dxa"/>
            <w:shd w:val="clear" w:color="auto" w:fill="auto"/>
            <w:tcMar>
              <w:top w:w="60" w:type="dxa"/>
              <w:left w:w="60" w:type="dxa"/>
              <w:bottom w:w="60" w:type="dxa"/>
              <w:right w:w="60" w:type="dxa"/>
            </w:tcMar>
            <w:vAlign w:val="center"/>
            <w:hideMark/>
          </w:tcPr>
          <w:p w14:paraId="4A80AA6E"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Маруся</w:t>
            </w:r>
          </w:p>
        </w:tc>
        <w:tc>
          <w:tcPr>
            <w:tcW w:w="6379" w:type="dxa"/>
            <w:shd w:val="clear" w:color="auto" w:fill="auto"/>
            <w:tcMar>
              <w:top w:w="60" w:type="dxa"/>
              <w:left w:w="60" w:type="dxa"/>
              <w:bottom w:w="60" w:type="dxa"/>
              <w:right w:w="60" w:type="dxa"/>
            </w:tcMar>
            <w:vAlign w:val="center"/>
            <w:hideMark/>
          </w:tcPr>
          <w:p w14:paraId="4517091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Создает голосового помощника, обладающего широким спектром возможностей по управлению другими приложениями, помощи и предоставлений рекомендаций пользователю</w:t>
            </w:r>
          </w:p>
        </w:tc>
      </w:tr>
      <w:tr w:rsidR="00F40B2E" w:rsidRPr="00F40B2E" w14:paraId="15425035" w14:textId="77777777" w:rsidTr="007F7739">
        <w:tc>
          <w:tcPr>
            <w:tcW w:w="1478" w:type="dxa"/>
            <w:shd w:val="clear" w:color="auto" w:fill="auto"/>
            <w:tcMar>
              <w:top w:w="60" w:type="dxa"/>
              <w:left w:w="60" w:type="dxa"/>
              <w:bottom w:w="60" w:type="dxa"/>
              <w:right w:w="60" w:type="dxa"/>
            </w:tcMar>
            <w:vAlign w:val="center"/>
            <w:hideMark/>
          </w:tcPr>
          <w:p w14:paraId="76928342"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ГК Цифра</w:t>
            </w:r>
          </w:p>
        </w:tc>
        <w:tc>
          <w:tcPr>
            <w:tcW w:w="2693" w:type="dxa"/>
            <w:shd w:val="clear" w:color="auto" w:fill="auto"/>
            <w:tcMar>
              <w:top w:w="60" w:type="dxa"/>
              <w:left w:w="60" w:type="dxa"/>
              <w:bottom w:w="60" w:type="dxa"/>
              <w:right w:w="60" w:type="dxa"/>
            </w:tcMar>
            <w:vAlign w:val="center"/>
            <w:hideMark/>
          </w:tcPr>
          <w:p w14:paraId="6DC272DC"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Рекомендательные системы</w:t>
            </w:r>
          </w:p>
        </w:tc>
        <w:tc>
          <w:tcPr>
            <w:tcW w:w="6379" w:type="dxa"/>
            <w:shd w:val="clear" w:color="auto" w:fill="auto"/>
            <w:tcMar>
              <w:top w:w="60" w:type="dxa"/>
              <w:left w:w="60" w:type="dxa"/>
              <w:bottom w:w="60" w:type="dxa"/>
              <w:right w:w="60" w:type="dxa"/>
            </w:tcMar>
            <w:vAlign w:val="center"/>
            <w:hideMark/>
          </w:tcPr>
          <w:p w14:paraId="57BD53B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ГК Цифра - один из крупнейших разработчиков решений на основе ИИ в России. Рекомендательные системы Zyfra внедрены во многих отраслевых лидерах на рывке РФ. Они помогают предприятиям анализировать собственную деятельность в принимать точные управленческие решения</w:t>
            </w:r>
          </w:p>
        </w:tc>
      </w:tr>
      <w:tr w:rsidR="007F7739" w:rsidRPr="00F40B2E" w14:paraId="376DF5F6" w14:textId="77777777" w:rsidTr="007F7739">
        <w:tc>
          <w:tcPr>
            <w:tcW w:w="1478" w:type="dxa"/>
            <w:shd w:val="clear" w:color="auto" w:fill="auto"/>
            <w:tcMar>
              <w:top w:w="60" w:type="dxa"/>
              <w:left w:w="60" w:type="dxa"/>
              <w:bottom w:w="60" w:type="dxa"/>
              <w:right w:w="60" w:type="dxa"/>
            </w:tcMar>
            <w:vAlign w:val="center"/>
            <w:hideMark/>
          </w:tcPr>
          <w:p w14:paraId="2C0BACD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DTS Technologies</w:t>
            </w:r>
          </w:p>
        </w:tc>
        <w:tc>
          <w:tcPr>
            <w:tcW w:w="2693" w:type="dxa"/>
            <w:shd w:val="clear" w:color="auto" w:fill="auto"/>
            <w:tcMar>
              <w:top w:w="60" w:type="dxa"/>
              <w:left w:w="60" w:type="dxa"/>
              <w:bottom w:w="60" w:type="dxa"/>
              <w:right w:w="60" w:type="dxa"/>
            </w:tcMar>
            <w:vAlign w:val="center"/>
            <w:hideMark/>
          </w:tcPr>
          <w:p w14:paraId="56F3692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Системы предиктивной аналитики</w:t>
            </w:r>
          </w:p>
        </w:tc>
        <w:tc>
          <w:tcPr>
            <w:tcW w:w="6379" w:type="dxa"/>
            <w:shd w:val="clear" w:color="auto" w:fill="auto"/>
            <w:tcMar>
              <w:top w:w="60" w:type="dxa"/>
              <w:left w:w="60" w:type="dxa"/>
              <w:bottom w:w="60" w:type="dxa"/>
              <w:right w:w="60" w:type="dxa"/>
            </w:tcMar>
            <w:vAlign w:val="center"/>
            <w:hideMark/>
          </w:tcPr>
          <w:p w14:paraId="5317142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ДТС Технологии разрабатывает различные системы предиктивного анализа данных, например для сельскохозяйственных компаний или авиакомпаний.</w:t>
            </w:r>
          </w:p>
        </w:tc>
      </w:tr>
      <w:tr w:rsidR="00F40B2E" w:rsidRPr="00F40B2E" w14:paraId="1ABDC8D3" w14:textId="77777777" w:rsidTr="007F7739">
        <w:tc>
          <w:tcPr>
            <w:tcW w:w="1478" w:type="dxa"/>
            <w:shd w:val="clear" w:color="auto" w:fill="auto"/>
            <w:tcMar>
              <w:top w:w="60" w:type="dxa"/>
              <w:left w:w="60" w:type="dxa"/>
              <w:bottom w:w="60" w:type="dxa"/>
              <w:right w:w="60" w:type="dxa"/>
            </w:tcMar>
            <w:vAlign w:val="center"/>
            <w:hideMark/>
          </w:tcPr>
          <w:p w14:paraId="1081C2A0"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ОТЭК</w:t>
            </w:r>
          </w:p>
        </w:tc>
        <w:tc>
          <w:tcPr>
            <w:tcW w:w="2693" w:type="dxa"/>
            <w:shd w:val="clear" w:color="auto" w:fill="auto"/>
            <w:tcMar>
              <w:top w:w="60" w:type="dxa"/>
              <w:left w:w="60" w:type="dxa"/>
              <w:bottom w:w="60" w:type="dxa"/>
              <w:right w:w="60" w:type="dxa"/>
            </w:tcMar>
            <w:vAlign w:val="center"/>
            <w:hideMark/>
          </w:tcPr>
          <w:p w14:paraId="5D1428F3"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Умный город</w:t>
            </w:r>
          </w:p>
        </w:tc>
        <w:tc>
          <w:tcPr>
            <w:tcW w:w="6379" w:type="dxa"/>
            <w:shd w:val="clear" w:color="auto" w:fill="auto"/>
            <w:tcMar>
              <w:top w:w="60" w:type="dxa"/>
              <w:left w:w="60" w:type="dxa"/>
              <w:bottom w:w="60" w:type="dxa"/>
              <w:right w:w="60" w:type="dxa"/>
            </w:tcMar>
            <w:vAlign w:val="center"/>
            <w:hideMark/>
          </w:tcPr>
          <w:p w14:paraId="6973CE49"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Единое интегрированное отраслевое решение «Умный город»</w:t>
            </w:r>
          </w:p>
        </w:tc>
      </w:tr>
      <w:tr w:rsidR="007F7739" w:rsidRPr="00F40B2E" w14:paraId="157268F0" w14:textId="77777777" w:rsidTr="007F7739">
        <w:tc>
          <w:tcPr>
            <w:tcW w:w="1478" w:type="dxa"/>
            <w:shd w:val="clear" w:color="auto" w:fill="auto"/>
            <w:tcMar>
              <w:top w:w="60" w:type="dxa"/>
              <w:left w:w="60" w:type="dxa"/>
              <w:bottom w:w="60" w:type="dxa"/>
              <w:right w:w="60" w:type="dxa"/>
            </w:tcMar>
            <w:vAlign w:val="center"/>
            <w:hideMark/>
          </w:tcPr>
          <w:p w14:paraId="7DCDF541"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РАСУ</w:t>
            </w:r>
          </w:p>
        </w:tc>
        <w:tc>
          <w:tcPr>
            <w:tcW w:w="2693" w:type="dxa"/>
            <w:shd w:val="clear" w:color="auto" w:fill="auto"/>
            <w:tcMar>
              <w:top w:w="60" w:type="dxa"/>
              <w:left w:w="60" w:type="dxa"/>
              <w:bottom w:w="60" w:type="dxa"/>
              <w:right w:w="60" w:type="dxa"/>
            </w:tcMar>
            <w:vAlign w:val="center"/>
            <w:hideMark/>
          </w:tcPr>
          <w:p w14:paraId="6146BE11"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АСУ</w:t>
            </w:r>
          </w:p>
        </w:tc>
        <w:tc>
          <w:tcPr>
            <w:tcW w:w="6379" w:type="dxa"/>
            <w:shd w:val="clear" w:color="auto" w:fill="auto"/>
            <w:tcMar>
              <w:top w:w="60" w:type="dxa"/>
              <w:left w:w="60" w:type="dxa"/>
              <w:bottom w:w="60" w:type="dxa"/>
              <w:right w:w="60" w:type="dxa"/>
            </w:tcMar>
            <w:vAlign w:val="center"/>
            <w:hideMark/>
          </w:tcPr>
          <w:p w14:paraId="71F66AF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Автоматизированная система управления технологическими процессами</w:t>
            </w:r>
          </w:p>
        </w:tc>
      </w:tr>
      <w:tr w:rsidR="00F40B2E" w:rsidRPr="00F40B2E" w14:paraId="4EF13C04" w14:textId="77777777" w:rsidTr="007F7739">
        <w:tc>
          <w:tcPr>
            <w:tcW w:w="1478" w:type="dxa"/>
            <w:shd w:val="clear" w:color="auto" w:fill="auto"/>
            <w:tcMar>
              <w:top w:w="60" w:type="dxa"/>
              <w:left w:w="60" w:type="dxa"/>
              <w:bottom w:w="60" w:type="dxa"/>
              <w:right w:w="60" w:type="dxa"/>
            </w:tcMar>
            <w:vAlign w:val="center"/>
            <w:hideMark/>
          </w:tcPr>
          <w:p w14:paraId="6130858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РФЯЦ-ВНИИЭФ</w:t>
            </w:r>
          </w:p>
        </w:tc>
        <w:tc>
          <w:tcPr>
            <w:tcW w:w="2693" w:type="dxa"/>
            <w:shd w:val="clear" w:color="auto" w:fill="auto"/>
            <w:tcMar>
              <w:top w:w="60" w:type="dxa"/>
              <w:left w:w="60" w:type="dxa"/>
              <w:bottom w:w="60" w:type="dxa"/>
              <w:right w:w="60" w:type="dxa"/>
            </w:tcMar>
            <w:vAlign w:val="center"/>
            <w:hideMark/>
          </w:tcPr>
          <w:p w14:paraId="1D8014D8" w14:textId="77777777" w:rsidR="00F40B2E" w:rsidRPr="00F40B2E" w:rsidRDefault="00F40B2E" w:rsidP="007F7739">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Програм</w:t>
            </w:r>
            <w:r w:rsidR="007F7739">
              <w:rPr>
                <w:rFonts w:ascii="Times New Roman" w:eastAsia="Times New Roman" w:hAnsi="Times New Roman" w:cs="Times New Roman"/>
                <w:sz w:val="24"/>
                <w:szCs w:val="24"/>
                <w:lang w:eastAsia="ru-RU"/>
              </w:rPr>
              <w:t>м</w:t>
            </w:r>
            <w:r w:rsidRPr="00F40B2E">
              <w:rPr>
                <w:rFonts w:ascii="Times New Roman" w:eastAsia="Times New Roman" w:hAnsi="Times New Roman" w:cs="Times New Roman"/>
                <w:sz w:val="24"/>
                <w:szCs w:val="24"/>
                <w:lang w:eastAsia="ru-RU"/>
              </w:rPr>
              <w:t>но-аппаратный комплекс</w:t>
            </w:r>
          </w:p>
        </w:tc>
        <w:tc>
          <w:tcPr>
            <w:tcW w:w="6379" w:type="dxa"/>
            <w:shd w:val="clear" w:color="auto" w:fill="auto"/>
            <w:tcMar>
              <w:top w:w="60" w:type="dxa"/>
              <w:left w:w="60" w:type="dxa"/>
              <w:bottom w:w="60" w:type="dxa"/>
              <w:right w:w="60" w:type="dxa"/>
            </w:tcMar>
            <w:vAlign w:val="center"/>
            <w:hideMark/>
          </w:tcPr>
          <w:p w14:paraId="55AC52CC"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Цифровой подводно-добычной комплекс «Флюид»</w:t>
            </w:r>
          </w:p>
        </w:tc>
      </w:tr>
      <w:tr w:rsidR="007F7739" w:rsidRPr="00F40B2E" w14:paraId="38BA43F9" w14:textId="77777777" w:rsidTr="007F7739">
        <w:tc>
          <w:tcPr>
            <w:tcW w:w="1478" w:type="dxa"/>
            <w:shd w:val="clear" w:color="auto" w:fill="auto"/>
            <w:tcMar>
              <w:top w:w="60" w:type="dxa"/>
              <w:left w:w="60" w:type="dxa"/>
              <w:bottom w:w="60" w:type="dxa"/>
              <w:right w:w="60" w:type="dxa"/>
            </w:tcMar>
            <w:vAlign w:val="center"/>
            <w:hideMark/>
          </w:tcPr>
          <w:p w14:paraId="1798527A"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РФЯЦ-ВНИИЭФ</w:t>
            </w:r>
          </w:p>
        </w:tc>
        <w:tc>
          <w:tcPr>
            <w:tcW w:w="2693" w:type="dxa"/>
            <w:shd w:val="clear" w:color="auto" w:fill="auto"/>
            <w:tcMar>
              <w:top w:w="60" w:type="dxa"/>
              <w:left w:w="60" w:type="dxa"/>
              <w:bottom w:w="60" w:type="dxa"/>
              <w:right w:w="60" w:type="dxa"/>
            </w:tcMar>
            <w:vAlign w:val="center"/>
            <w:hideMark/>
          </w:tcPr>
          <w:p w14:paraId="49A0D0C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АСУ</w:t>
            </w:r>
          </w:p>
        </w:tc>
        <w:tc>
          <w:tcPr>
            <w:tcW w:w="6379" w:type="dxa"/>
            <w:shd w:val="clear" w:color="auto" w:fill="auto"/>
            <w:tcMar>
              <w:top w:w="60" w:type="dxa"/>
              <w:left w:w="60" w:type="dxa"/>
              <w:bottom w:w="60" w:type="dxa"/>
              <w:right w:w="60" w:type="dxa"/>
            </w:tcMar>
            <w:vAlign w:val="center"/>
            <w:hideMark/>
          </w:tcPr>
          <w:p w14:paraId="397781C5"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Система полного жизненного цикла «Цифровое предприятие»</w:t>
            </w:r>
          </w:p>
        </w:tc>
      </w:tr>
      <w:tr w:rsidR="00F40B2E" w:rsidRPr="00F40B2E" w14:paraId="7D226FF2" w14:textId="77777777" w:rsidTr="007F7739">
        <w:tc>
          <w:tcPr>
            <w:tcW w:w="1478" w:type="dxa"/>
            <w:shd w:val="clear" w:color="auto" w:fill="auto"/>
            <w:tcMar>
              <w:top w:w="60" w:type="dxa"/>
              <w:left w:w="60" w:type="dxa"/>
              <w:bottom w:w="60" w:type="dxa"/>
              <w:right w:w="60" w:type="dxa"/>
            </w:tcMar>
            <w:vAlign w:val="center"/>
            <w:hideMark/>
          </w:tcPr>
          <w:p w14:paraId="5CCE8664"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АРМЗ</w:t>
            </w:r>
          </w:p>
        </w:tc>
        <w:tc>
          <w:tcPr>
            <w:tcW w:w="2693" w:type="dxa"/>
            <w:shd w:val="clear" w:color="auto" w:fill="auto"/>
            <w:tcMar>
              <w:top w:w="60" w:type="dxa"/>
              <w:left w:w="60" w:type="dxa"/>
              <w:bottom w:w="60" w:type="dxa"/>
              <w:right w:w="60" w:type="dxa"/>
            </w:tcMar>
            <w:vAlign w:val="center"/>
            <w:hideMark/>
          </w:tcPr>
          <w:p w14:paraId="7A06897C" w14:textId="77777777" w:rsidR="00F40B2E" w:rsidRPr="00F40B2E" w:rsidRDefault="00F40B2E" w:rsidP="007F7739">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Програм</w:t>
            </w:r>
            <w:r w:rsidR="007F7739">
              <w:rPr>
                <w:rFonts w:ascii="Times New Roman" w:eastAsia="Times New Roman" w:hAnsi="Times New Roman" w:cs="Times New Roman"/>
                <w:sz w:val="24"/>
                <w:szCs w:val="24"/>
                <w:lang w:eastAsia="ru-RU"/>
              </w:rPr>
              <w:t>м</w:t>
            </w:r>
            <w:r w:rsidRPr="00F40B2E">
              <w:rPr>
                <w:rFonts w:ascii="Times New Roman" w:eastAsia="Times New Roman" w:hAnsi="Times New Roman" w:cs="Times New Roman"/>
                <w:sz w:val="24"/>
                <w:szCs w:val="24"/>
                <w:lang w:eastAsia="ru-RU"/>
              </w:rPr>
              <w:t>но-аппаратный комплекс</w:t>
            </w:r>
          </w:p>
        </w:tc>
        <w:tc>
          <w:tcPr>
            <w:tcW w:w="6379" w:type="dxa"/>
            <w:shd w:val="clear" w:color="auto" w:fill="auto"/>
            <w:tcMar>
              <w:top w:w="60" w:type="dxa"/>
              <w:left w:w="60" w:type="dxa"/>
              <w:bottom w:w="60" w:type="dxa"/>
              <w:right w:w="60" w:type="dxa"/>
            </w:tcMar>
            <w:vAlign w:val="center"/>
            <w:hideMark/>
          </w:tcPr>
          <w:p w14:paraId="67D54E1C"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Интеллектуальный добычной комплекс «Умный рудник»</w:t>
            </w:r>
          </w:p>
        </w:tc>
      </w:tr>
      <w:tr w:rsidR="007F7739" w:rsidRPr="00F40B2E" w14:paraId="799202C7" w14:textId="77777777" w:rsidTr="007F7739">
        <w:tc>
          <w:tcPr>
            <w:tcW w:w="1478" w:type="dxa"/>
            <w:shd w:val="clear" w:color="auto" w:fill="auto"/>
            <w:tcMar>
              <w:top w:w="60" w:type="dxa"/>
              <w:left w:w="60" w:type="dxa"/>
              <w:bottom w:w="60" w:type="dxa"/>
              <w:right w:w="60" w:type="dxa"/>
            </w:tcMar>
            <w:vAlign w:val="center"/>
            <w:hideMark/>
          </w:tcPr>
          <w:p w14:paraId="2D2D86B5"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МТС</w:t>
            </w:r>
          </w:p>
        </w:tc>
        <w:tc>
          <w:tcPr>
            <w:tcW w:w="2693" w:type="dxa"/>
            <w:shd w:val="clear" w:color="auto" w:fill="auto"/>
            <w:tcMar>
              <w:top w:w="60" w:type="dxa"/>
              <w:left w:w="60" w:type="dxa"/>
              <w:bottom w:w="60" w:type="dxa"/>
              <w:right w:w="60" w:type="dxa"/>
            </w:tcMar>
            <w:vAlign w:val="center"/>
            <w:hideMark/>
          </w:tcPr>
          <w:p w14:paraId="4695A7E4"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МТС</w:t>
            </w:r>
          </w:p>
        </w:tc>
        <w:tc>
          <w:tcPr>
            <w:tcW w:w="6379" w:type="dxa"/>
            <w:shd w:val="clear" w:color="auto" w:fill="auto"/>
            <w:tcMar>
              <w:top w:w="60" w:type="dxa"/>
              <w:left w:w="60" w:type="dxa"/>
              <w:bottom w:w="60" w:type="dxa"/>
              <w:right w:w="60" w:type="dxa"/>
            </w:tcMar>
            <w:vAlign w:val="center"/>
            <w:hideMark/>
          </w:tcPr>
          <w:p w14:paraId="7656C35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Различные интеллектуальные системы поддержки принятия решений, а также рекомендательные системы</w:t>
            </w:r>
          </w:p>
        </w:tc>
      </w:tr>
      <w:tr w:rsidR="007F7739" w:rsidRPr="00F40B2E" w14:paraId="10768737" w14:textId="77777777" w:rsidTr="007F7739">
        <w:tc>
          <w:tcPr>
            <w:tcW w:w="10550" w:type="dxa"/>
            <w:gridSpan w:val="3"/>
            <w:shd w:val="clear" w:color="auto" w:fill="auto"/>
            <w:tcMar>
              <w:top w:w="60" w:type="dxa"/>
              <w:left w:w="60" w:type="dxa"/>
              <w:bottom w:w="60" w:type="dxa"/>
              <w:right w:w="60" w:type="dxa"/>
            </w:tcMar>
            <w:vAlign w:val="center"/>
            <w:hideMark/>
          </w:tcPr>
          <w:p w14:paraId="71818274"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Перспективные группы методов и технологий в ИИ</w:t>
            </w:r>
          </w:p>
        </w:tc>
      </w:tr>
      <w:tr w:rsidR="00F40B2E" w:rsidRPr="00F40B2E" w14:paraId="77306CAF" w14:textId="77777777" w:rsidTr="007F7739">
        <w:tc>
          <w:tcPr>
            <w:tcW w:w="1478" w:type="dxa"/>
            <w:shd w:val="clear" w:color="auto" w:fill="auto"/>
            <w:tcMar>
              <w:top w:w="60" w:type="dxa"/>
              <w:left w:w="60" w:type="dxa"/>
              <w:bottom w:w="60" w:type="dxa"/>
              <w:right w:w="60" w:type="dxa"/>
            </w:tcMar>
            <w:vAlign w:val="center"/>
            <w:hideMark/>
          </w:tcPr>
          <w:p w14:paraId="2E2E1230"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Яндекс</w:t>
            </w:r>
          </w:p>
        </w:tc>
        <w:tc>
          <w:tcPr>
            <w:tcW w:w="2693" w:type="dxa"/>
            <w:shd w:val="clear" w:color="auto" w:fill="auto"/>
            <w:tcMar>
              <w:top w:w="60" w:type="dxa"/>
              <w:left w:w="60" w:type="dxa"/>
              <w:bottom w:w="60" w:type="dxa"/>
              <w:right w:w="60" w:type="dxa"/>
            </w:tcMar>
            <w:vAlign w:val="center"/>
            <w:hideMark/>
          </w:tcPr>
          <w:p w14:paraId="387C80AC"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DeepHD</w:t>
            </w:r>
          </w:p>
        </w:tc>
        <w:tc>
          <w:tcPr>
            <w:tcW w:w="6379" w:type="dxa"/>
            <w:shd w:val="clear" w:color="auto" w:fill="auto"/>
            <w:tcMar>
              <w:top w:w="60" w:type="dxa"/>
              <w:left w:w="60" w:type="dxa"/>
              <w:bottom w:w="60" w:type="dxa"/>
              <w:right w:w="60" w:type="dxa"/>
            </w:tcMar>
            <w:vAlign w:val="center"/>
            <w:hideMark/>
          </w:tcPr>
          <w:p w14:paraId="1B611A0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Технология улучшения изображения, которая основывается на генеративно-состязательных сетях.</w:t>
            </w:r>
          </w:p>
        </w:tc>
      </w:tr>
      <w:tr w:rsidR="007F7739" w:rsidRPr="00F40B2E" w14:paraId="42264B98" w14:textId="77777777" w:rsidTr="007F7739">
        <w:tc>
          <w:tcPr>
            <w:tcW w:w="1478" w:type="dxa"/>
            <w:shd w:val="clear" w:color="auto" w:fill="auto"/>
            <w:tcMar>
              <w:top w:w="60" w:type="dxa"/>
              <w:left w:w="60" w:type="dxa"/>
              <w:bottom w:w="60" w:type="dxa"/>
              <w:right w:w="60" w:type="dxa"/>
            </w:tcMar>
            <w:vAlign w:val="center"/>
            <w:hideMark/>
          </w:tcPr>
          <w:p w14:paraId="17C6763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Mail.ru Group</w:t>
            </w:r>
          </w:p>
        </w:tc>
        <w:tc>
          <w:tcPr>
            <w:tcW w:w="2693" w:type="dxa"/>
            <w:shd w:val="clear" w:color="auto" w:fill="auto"/>
            <w:tcMar>
              <w:top w:w="60" w:type="dxa"/>
              <w:left w:w="60" w:type="dxa"/>
              <w:bottom w:w="60" w:type="dxa"/>
              <w:right w:w="60" w:type="dxa"/>
            </w:tcMar>
            <w:vAlign w:val="center"/>
            <w:hideMark/>
          </w:tcPr>
          <w:p w14:paraId="33B26444"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Машинное обучение в облаке</w:t>
            </w:r>
          </w:p>
        </w:tc>
        <w:tc>
          <w:tcPr>
            <w:tcW w:w="6379" w:type="dxa"/>
            <w:shd w:val="clear" w:color="auto" w:fill="auto"/>
            <w:tcMar>
              <w:top w:w="60" w:type="dxa"/>
              <w:left w:w="60" w:type="dxa"/>
              <w:bottom w:w="60" w:type="dxa"/>
              <w:right w:w="60" w:type="dxa"/>
            </w:tcMar>
            <w:vAlign w:val="center"/>
            <w:hideMark/>
          </w:tcPr>
          <w:p w14:paraId="5DBD4C55"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Сервис для быстрой разработки приложений на основе машинного обучения</w:t>
            </w:r>
          </w:p>
        </w:tc>
      </w:tr>
      <w:tr w:rsidR="00F40B2E" w:rsidRPr="00F40B2E" w14:paraId="0B830D6D" w14:textId="77777777" w:rsidTr="007F7739">
        <w:tc>
          <w:tcPr>
            <w:tcW w:w="1478" w:type="dxa"/>
            <w:shd w:val="clear" w:color="auto" w:fill="auto"/>
            <w:tcMar>
              <w:top w:w="60" w:type="dxa"/>
              <w:left w:w="60" w:type="dxa"/>
              <w:bottom w:w="60" w:type="dxa"/>
              <w:right w:w="60" w:type="dxa"/>
            </w:tcMar>
            <w:vAlign w:val="center"/>
            <w:hideMark/>
          </w:tcPr>
          <w:p w14:paraId="522EE394"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Ростелеком</w:t>
            </w:r>
          </w:p>
        </w:tc>
        <w:tc>
          <w:tcPr>
            <w:tcW w:w="2693" w:type="dxa"/>
            <w:shd w:val="clear" w:color="auto" w:fill="auto"/>
            <w:tcMar>
              <w:top w:w="60" w:type="dxa"/>
              <w:left w:w="60" w:type="dxa"/>
              <w:bottom w:w="60" w:type="dxa"/>
              <w:right w:w="60" w:type="dxa"/>
            </w:tcMar>
            <w:vAlign w:val="center"/>
            <w:hideMark/>
          </w:tcPr>
          <w:p w14:paraId="6BDD8B0A"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 xml:space="preserve">Цифровой </w:t>
            </w:r>
            <w:r w:rsidRPr="00F40B2E">
              <w:rPr>
                <w:rFonts w:ascii="Times New Roman" w:eastAsia="Times New Roman" w:hAnsi="Times New Roman" w:cs="Times New Roman"/>
                <w:sz w:val="24"/>
                <w:szCs w:val="24"/>
                <w:lang w:eastAsia="ru-RU"/>
              </w:rPr>
              <w:lastRenderedPageBreak/>
              <w:t>аналитический сервис, который предназначен для выявления и анализа долгосрочных отраслевых и кросс -отраслевых трендов</w:t>
            </w:r>
          </w:p>
        </w:tc>
        <w:tc>
          <w:tcPr>
            <w:tcW w:w="6379" w:type="dxa"/>
            <w:shd w:val="clear" w:color="auto" w:fill="auto"/>
            <w:tcMar>
              <w:top w:w="60" w:type="dxa"/>
              <w:left w:w="60" w:type="dxa"/>
              <w:bottom w:w="60" w:type="dxa"/>
              <w:right w:w="60" w:type="dxa"/>
            </w:tcMar>
            <w:vAlign w:val="center"/>
            <w:hideMark/>
          </w:tcPr>
          <w:p w14:paraId="2D2BFC84" w14:textId="77777777" w:rsidR="00F40B2E" w:rsidRPr="00F40B2E" w:rsidRDefault="00F40B2E" w:rsidP="007F7739">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lastRenderedPageBreak/>
              <w:t xml:space="preserve">Автоматизированная самообучаемая система может </w:t>
            </w:r>
            <w:r w:rsidRPr="00F40B2E">
              <w:rPr>
                <w:rFonts w:ascii="Times New Roman" w:eastAsia="Times New Roman" w:hAnsi="Times New Roman" w:cs="Times New Roman"/>
                <w:sz w:val="24"/>
                <w:szCs w:val="24"/>
                <w:lang w:eastAsia="ru-RU"/>
              </w:rPr>
              <w:lastRenderedPageBreak/>
              <w:t>использоваться для глубокого анализа трендов любых отраслей, как инструмент вер</w:t>
            </w:r>
            <w:r w:rsidR="007F7739">
              <w:rPr>
                <w:rFonts w:ascii="Times New Roman" w:eastAsia="Times New Roman" w:hAnsi="Times New Roman" w:cs="Times New Roman"/>
                <w:sz w:val="24"/>
                <w:szCs w:val="24"/>
                <w:lang w:eastAsia="ru-RU"/>
              </w:rPr>
              <w:t>и</w:t>
            </w:r>
            <w:r w:rsidRPr="00F40B2E">
              <w:rPr>
                <w:rFonts w:ascii="Times New Roman" w:eastAsia="Times New Roman" w:hAnsi="Times New Roman" w:cs="Times New Roman"/>
                <w:sz w:val="24"/>
                <w:szCs w:val="24"/>
                <w:lang w:eastAsia="ru-RU"/>
              </w:rPr>
              <w:t>фика</w:t>
            </w:r>
            <w:r w:rsidR="007F7739">
              <w:rPr>
                <w:rFonts w:ascii="Times New Roman" w:eastAsia="Times New Roman" w:hAnsi="Times New Roman" w:cs="Times New Roman"/>
                <w:sz w:val="24"/>
                <w:szCs w:val="24"/>
                <w:lang w:eastAsia="ru-RU"/>
              </w:rPr>
              <w:t>ции</w:t>
            </w:r>
            <w:r w:rsidRPr="00F40B2E">
              <w:rPr>
                <w:rFonts w:ascii="Times New Roman" w:eastAsia="Times New Roman" w:hAnsi="Times New Roman" w:cs="Times New Roman"/>
                <w:sz w:val="24"/>
                <w:szCs w:val="24"/>
                <w:lang w:eastAsia="ru-RU"/>
              </w:rPr>
              <w:t xml:space="preserve"> данных при разработке бизнес-стратегий и стратегий технологического развития</w:t>
            </w:r>
          </w:p>
        </w:tc>
      </w:tr>
      <w:tr w:rsidR="007F7739" w:rsidRPr="00F40B2E" w14:paraId="454DEF06" w14:textId="77777777" w:rsidTr="007F7739">
        <w:tc>
          <w:tcPr>
            <w:tcW w:w="1478" w:type="dxa"/>
            <w:shd w:val="clear" w:color="auto" w:fill="auto"/>
            <w:tcMar>
              <w:top w:w="60" w:type="dxa"/>
              <w:left w:w="60" w:type="dxa"/>
              <w:bottom w:w="60" w:type="dxa"/>
              <w:right w:w="60" w:type="dxa"/>
            </w:tcMar>
            <w:vAlign w:val="center"/>
            <w:hideMark/>
          </w:tcPr>
          <w:p w14:paraId="3DA6CE4A"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lastRenderedPageBreak/>
              <w:t>Tinkoff банк</w:t>
            </w:r>
          </w:p>
        </w:tc>
        <w:tc>
          <w:tcPr>
            <w:tcW w:w="2693" w:type="dxa"/>
            <w:shd w:val="clear" w:color="auto" w:fill="auto"/>
            <w:tcMar>
              <w:top w:w="60" w:type="dxa"/>
              <w:left w:w="60" w:type="dxa"/>
              <w:bottom w:w="60" w:type="dxa"/>
              <w:right w:w="60" w:type="dxa"/>
            </w:tcMar>
            <w:vAlign w:val="center"/>
            <w:hideMark/>
          </w:tcPr>
          <w:p w14:paraId="4344AF7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Инновационная скоринговая система</w:t>
            </w:r>
          </w:p>
        </w:tc>
        <w:tc>
          <w:tcPr>
            <w:tcW w:w="6379" w:type="dxa"/>
            <w:shd w:val="clear" w:color="auto" w:fill="auto"/>
            <w:tcMar>
              <w:top w:w="60" w:type="dxa"/>
              <w:left w:w="60" w:type="dxa"/>
              <w:bottom w:w="60" w:type="dxa"/>
              <w:right w:w="60" w:type="dxa"/>
            </w:tcMar>
            <w:vAlign w:val="center"/>
            <w:hideMark/>
          </w:tcPr>
          <w:p w14:paraId="3D0D60F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ИИ в автоматическом режиме анализирует данные о клиенте (в т.ч</w:t>
            </w:r>
            <w:r w:rsidR="007F7739">
              <w:rPr>
                <w:rFonts w:ascii="Times New Roman" w:eastAsia="Times New Roman" w:hAnsi="Times New Roman" w:cs="Times New Roman"/>
                <w:sz w:val="24"/>
                <w:szCs w:val="24"/>
                <w:lang w:eastAsia="ru-RU"/>
              </w:rPr>
              <w:t>.</w:t>
            </w:r>
            <w:r w:rsidRPr="00F40B2E">
              <w:rPr>
                <w:rFonts w:ascii="Times New Roman" w:eastAsia="Times New Roman" w:hAnsi="Times New Roman" w:cs="Times New Roman"/>
                <w:sz w:val="24"/>
                <w:szCs w:val="24"/>
                <w:lang w:eastAsia="ru-RU"/>
              </w:rPr>
              <w:t xml:space="preserve"> расходы, привычки) и определяет допустимый для него размер кредитного лимита</w:t>
            </w:r>
          </w:p>
        </w:tc>
      </w:tr>
      <w:tr w:rsidR="00F40B2E" w:rsidRPr="00F40B2E" w14:paraId="3DFD106E" w14:textId="77777777" w:rsidTr="007F7739">
        <w:tc>
          <w:tcPr>
            <w:tcW w:w="1478" w:type="dxa"/>
            <w:shd w:val="clear" w:color="auto" w:fill="auto"/>
            <w:tcMar>
              <w:top w:w="60" w:type="dxa"/>
              <w:left w:w="60" w:type="dxa"/>
              <w:bottom w:w="60" w:type="dxa"/>
              <w:right w:w="60" w:type="dxa"/>
            </w:tcMar>
            <w:vAlign w:val="center"/>
            <w:hideMark/>
          </w:tcPr>
          <w:p w14:paraId="59D7865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Ланит</w:t>
            </w:r>
          </w:p>
        </w:tc>
        <w:tc>
          <w:tcPr>
            <w:tcW w:w="2693" w:type="dxa"/>
            <w:shd w:val="clear" w:color="auto" w:fill="auto"/>
            <w:tcMar>
              <w:top w:w="60" w:type="dxa"/>
              <w:left w:w="60" w:type="dxa"/>
              <w:bottom w:w="60" w:type="dxa"/>
              <w:right w:w="60" w:type="dxa"/>
            </w:tcMar>
            <w:vAlign w:val="center"/>
            <w:hideMark/>
          </w:tcPr>
          <w:p w14:paraId="3C4A2E5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Datana</w:t>
            </w:r>
          </w:p>
        </w:tc>
        <w:tc>
          <w:tcPr>
            <w:tcW w:w="6379" w:type="dxa"/>
            <w:shd w:val="clear" w:color="auto" w:fill="auto"/>
            <w:tcMar>
              <w:top w:w="60" w:type="dxa"/>
              <w:left w:w="60" w:type="dxa"/>
              <w:bottom w:w="60" w:type="dxa"/>
              <w:right w:w="60" w:type="dxa"/>
            </w:tcMar>
            <w:vAlign w:val="center"/>
            <w:hideMark/>
          </w:tcPr>
          <w:p w14:paraId="04E0C54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Продукт на основе искусственного интеллекта для управления технологическими и производственными процессами на предприятиях. Система содержит преднастроекные математические модели, обучаемые в процессе ее работы на реальных данных.</w:t>
            </w:r>
          </w:p>
        </w:tc>
      </w:tr>
      <w:tr w:rsidR="007F7739" w:rsidRPr="00F40B2E" w14:paraId="01249FD1" w14:textId="77777777" w:rsidTr="007F7739">
        <w:tc>
          <w:tcPr>
            <w:tcW w:w="1478" w:type="dxa"/>
            <w:shd w:val="clear" w:color="auto" w:fill="auto"/>
            <w:tcMar>
              <w:top w:w="60" w:type="dxa"/>
              <w:left w:w="60" w:type="dxa"/>
              <w:bottom w:w="60" w:type="dxa"/>
              <w:right w:w="60" w:type="dxa"/>
            </w:tcMar>
            <w:vAlign w:val="center"/>
            <w:hideMark/>
          </w:tcPr>
          <w:p w14:paraId="306C2B6C"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ABBYY</w:t>
            </w:r>
          </w:p>
        </w:tc>
        <w:tc>
          <w:tcPr>
            <w:tcW w:w="2693" w:type="dxa"/>
            <w:shd w:val="clear" w:color="auto" w:fill="auto"/>
            <w:tcMar>
              <w:top w:w="60" w:type="dxa"/>
              <w:left w:w="60" w:type="dxa"/>
              <w:bottom w:w="60" w:type="dxa"/>
              <w:right w:w="60" w:type="dxa"/>
            </w:tcMar>
            <w:vAlign w:val="center"/>
            <w:hideMark/>
          </w:tcPr>
          <w:p w14:paraId="40CA9172"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ABBYY FineReader Engine</w:t>
            </w:r>
          </w:p>
        </w:tc>
        <w:tc>
          <w:tcPr>
            <w:tcW w:w="6379" w:type="dxa"/>
            <w:shd w:val="clear" w:color="auto" w:fill="auto"/>
            <w:tcMar>
              <w:top w:w="60" w:type="dxa"/>
              <w:left w:w="60" w:type="dxa"/>
              <w:bottom w:w="60" w:type="dxa"/>
              <w:right w:w="60" w:type="dxa"/>
            </w:tcMar>
            <w:vAlign w:val="center"/>
            <w:hideMark/>
          </w:tcPr>
          <w:p w14:paraId="363A99A2" w14:textId="77777777" w:rsidR="00F40B2E" w:rsidRPr="00F40B2E" w:rsidRDefault="00F40B2E" w:rsidP="002D0A76">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 xml:space="preserve">Позволяет на основе технологий ИИ создавать приложения с функциями качественного распознавания информации из документов, изображений, фотографий, скриншотов, мониторов </w:t>
            </w:r>
            <w:r w:rsidR="002D0A76">
              <w:rPr>
                <w:rFonts w:ascii="Times New Roman" w:eastAsia="Times New Roman" w:hAnsi="Times New Roman" w:cs="Times New Roman"/>
                <w:sz w:val="24"/>
                <w:szCs w:val="24"/>
                <w:lang w:eastAsia="ru-RU"/>
              </w:rPr>
              <w:t>и</w:t>
            </w:r>
            <w:r w:rsidRPr="00F40B2E">
              <w:rPr>
                <w:rFonts w:ascii="Times New Roman" w:eastAsia="Times New Roman" w:hAnsi="Times New Roman" w:cs="Times New Roman"/>
                <w:sz w:val="24"/>
                <w:szCs w:val="24"/>
                <w:lang w:eastAsia="ru-RU"/>
              </w:rPr>
              <w:t xml:space="preserve"> дисплеев, определения типа документа</w:t>
            </w:r>
          </w:p>
        </w:tc>
      </w:tr>
      <w:tr w:rsidR="00F40B2E" w:rsidRPr="00F40B2E" w14:paraId="6D4EBF68" w14:textId="77777777" w:rsidTr="007F7739">
        <w:tc>
          <w:tcPr>
            <w:tcW w:w="1478" w:type="dxa"/>
            <w:shd w:val="clear" w:color="auto" w:fill="auto"/>
            <w:tcMar>
              <w:top w:w="60" w:type="dxa"/>
              <w:left w:w="60" w:type="dxa"/>
              <w:bottom w:w="60" w:type="dxa"/>
              <w:right w:w="60" w:type="dxa"/>
            </w:tcMar>
            <w:vAlign w:val="center"/>
            <w:hideMark/>
          </w:tcPr>
          <w:p w14:paraId="7513BEBC"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iFree</w:t>
            </w:r>
          </w:p>
        </w:tc>
        <w:tc>
          <w:tcPr>
            <w:tcW w:w="2693" w:type="dxa"/>
            <w:shd w:val="clear" w:color="auto" w:fill="auto"/>
            <w:tcMar>
              <w:top w:w="60" w:type="dxa"/>
              <w:left w:w="60" w:type="dxa"/>
              <w:bottom w:w="60" w:type="dxa"/>
              <w:right w:w="60" w:type="dxa"/>
            </w:tcMar>
            <w:vAlign w:val="center"/>
            <w:hideMark/>
          </w:tcPr>
          <w:p w14:paraId="118919C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Everfriends</w:t>
            </w:r>
          </w:p>
        </w:tc>
        <w:tc>
          <w:tcPr>
            <w:tcW w:w="6379" w:type="dxa"/>
            <w:shd w:val="clear" w:color="auto" w:fill="auto"/>
            <w:tcMar>
              <w:top w:w="60" w:type="dxa"/>
              <w:left w:w="60" w:type="dxa"/>
              <w:bottom w:w="60" w:type="dxa"/>
              <w:right w:w="60" w:type="dxa"/>
            </w:tcMar>
            <w:vAlign w:val="center"/>
            <w:hideMark/>
          </w:tcPr>
          <w:p w14:paraId="53AEA076" w14:textId="77777777" w:rsidR="00F40B2E" w:rsidRPr="00F40B2E" w:rsidRDefault="00F40B2E" w:rsidP="002D0A76">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 xml:space="preserve">Виртуальный ассистент с </w:t>
            </w:r>
            <w:r w:rsidR="002D0A76">
              <w:rPr>
                <w:rFonts w:ascii="Times New Roman" w:eastAsia="Times New Roman" w:hAnsi="Times New Roman" w:cs="Times New Roman"/>
                <w:sz w:val="24"/>
                <w:szCs w:val="24"/>
                <w:lang w:eastAsia="ru-RU"/>
              </w:rPr>
              <w:t>3</w:t>
            </w:r>
            <w:r w:rsidR="002D0A76">
              <w:rPr>
                <w:rFonts w:ascii="Times New Roman" w:eastAsia="Times New Roman" w:hAnsi="Times New Roman" w:cs="Times New Roman"/>
                <w:sz w:val="24"/>
                <w:szCs w:val="24"/>
                <w:lang w:val="en-US" w:eastAsia="ru-RU"/>
              </w:rPr>
              <w:t>D</w:t>
            </w:r>
            <w:r w:rsidRPr="00F40B2E">
              <w:rPr>
                <w:rFonts w:ascii="Times New Roman" w:eastAsia="Times New Roman" w:hAnsi="Times New Roman" w:cs="Times New Roman"/>
                <w:sz w:val="24"/>
                <w:szCs w:val="24"/>
                <w:lang w:eastAsia="ru-RU"/>
              </w:rPr>
              <w:t xml:space="preserve">-персонажами </w:t>
            </w:r>
            <w:r w:rsidR="002D0A76">
              <w:rPr>
                <w:rFonts w:ascii="Times New Roman" w:eastAsia="Times New Roman" w:hAnsi="Times New Roman" w:cs="Times New Roman"/>
                <w:sz w:val="24"/>
                <w:szCs w:val="24"/>
                <w:lang w:eastAsia="ru-RU"/>
              </w:rPr>
              <w:t>и</w:t>
            </w:r>
            <w:r w:rsidRPr="00F40B2E">
              <w:rPr>
                <w:rFonts w:ascii="Times New Roman" w:eastAsia="Times New Roman" w:hAnsi="Times New Roman" w:cs="Times New Roman"/>
                <w:sz w:val="24"/>
                <w:szCs w:val="24"/>
                <w:lang w:eastAsia="ru-RU"/>
              </w:rPr>
              <w:t xml:space="preserve"> системой голосового управления, созданный на базе технологии искусственного интеллекта.</w:t>
            </w:r>
          </w:p>
        </w:tc>
      </w:tr>
      <w:tr w:rsidR="007F7739" w:rsidRPr="00F40B2E" w14:paraId="33323BAB" w14:textId="77777777" w:rsidTr="007F7739">
        <w:tc>
          <w:tcPr>
            <w:tcW w:w="1478" w:type="dxa"/>
            <w:shd w:val="clear" w:color="auto" w:fill="auto"/>
            <w:tcMar>
              <w:top w:w="60" w:type="dxa"/>
              <w:left w:w="60" w:type="dxa"/>
              <w:bottom w:w="60" w:type="dxa"/>
              <w:right w:w="60" w:type="dxa"/>
            </w:tcMar>
            <w:vAlign w:val="center"/>
            <w:hideMark/>
          </w:tcPr>
          <w:p w14:paraId="0111F23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SOVAAI</w:t>
            </w:r>
          </w:p>
        </w:tc>
        <w:tc>
          <w:tcPr>
            <w:tcW w:w="2693" w:type="dxa"/>
            <w:shd w:val="clear" w:color="auto" w:fill="auto"/>
            <w:tcMar>
              <w:top w:w="60" w:type="dxa"/>
              <w:left w:w="60" w:type="dxa"/>
              <w:bottom w:w="60" w:type="dxa"/>
              <w:right w:w="60" w:type="dxa"/>
            </w:tcMar>
            <w:vAlign w:val="center"/>
            <w:hideMark/>
          </w:tcPr>
          <w:p w14:paraId="2886F8E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Smart Open Virtual Assistant</w:t>
            </w:r>
          </w:p>
        </w:tc>
        <w:tc>
          <w:tcPr>
            <w:tcW w:w="6379" w:type="dxa"/>
            <w:shd w:val="clear" w:color="auto" w:fill="auto"/>
            <w:tcMar>
              <w:top w:w="60" w:type="dxa"/>
              <w:left w:w="60" w:type="dxa"/>
              <w:bottom w:w="60" w:type="dxa"/>
              <w:right w:w="60" w:type="dxa"/>
            </w:tcMar>
            <w:vAlign w:val="center"/>
            <w:hideMark/>
          </w:tcPr>
          <w:p w14:paraId="5D08BC72"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Платформа для создания, обучения и использования виртуальных ассистентов.</w:t>
            </w:r>
          </w:p>
        </w:tc>
      </w:tr>
      <w:tr w:rsidR="00F40B2E" w:rsidRPr="00F40B2E" w14:paraId="28E89E66" w14:textId="77777777" w:rsidTr="007F7739">
        <w:tc>
          <w:tcPr>
            <w:tcW w:w="1478" w:type="dxa"/>
            <w:shd w:val="clear" w:color="auto" w:fill="auto"/>
            <w:tcMar>
              <w:top w:w="60" w:type="dxa"/>
              <w:left w:w="60" w:type="dxa"/>
              <w:bottom w:w="60" w:type="dxa"/>
              <w:right w:w="60" w:type="dxa"/>
            </w:tcMar>
            <w:vAlign w:val="center"/>
            <w:hideMark/>
          </w:tcPr>
          <w:p w14:paraId="2927CD9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BFG Group</w:t>
            </w:r>
          </w:p>
        </w:tc>
        <w:tc>
          <w:tcPr>
            <w:tcW w:w="2693" w:type="dxa"/>
            <w:shd w:val="clear" w:color="auto" w:fill="auto"/>
            <w:tcMar>
              <w:top w:w="60" w:type="dxa"/>
              <w:left w:w="60" w:type="dxa"/>
              <w:bottom w:w="60" w:type="dxa"/>
              <w:right w:w="60" w:type="dxa"/>
            </w:tcMar>
            <w:vAlign w:val="center"/>
            <w:hideMark/>
          </w:tcPr>
          <w:p w14:paraId="7707C63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BFGCMT</w:t>
            </w:r>
          </w:p>
        </w:tc>
        <w:tc>
          <w:tcPr>
            <w:tcW w:w="6379" w:type="dxa"/>
            <w:shd w:val="clear" w:color="auto" w:fill="auto"/>
            <w:tcMar>
              <w:top w:w="60" w:type="dxa"/>
              <w:left w:w="60" w:type="dxa"/>
              <w:bottom w:w="60" w:type="dxa"/>
              <w:right w:w="60" w:type="dxa"/>
            </w:tcMar>
            <w:vAlign w:val="center"/>
            <w:hideMark/>
          </w:tcPr>
          <w:p w14:paraId="004D19E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Интеллектуальная платформа позволяющая управлять предприятием с помощью его виртуальной модели</w:t>
            </w:r>
          </w:p>
        </w:tc>
      </w:tr>
      <w:tr w:rsidR="007F7739" w:rsidRPr="00F40B2E" w14:paraId="1B92F189" w14:textId="77777777" w:rsidTr="007F7739">
        <w:tc>
          <w:tcPr>
            <w:tcW w:w="1478" w:type="dxa"/>
            <w:shd w:val="clear" w:color="auto" w:fill="auto"/>
            <w:tcMar>
              <w:top w:w="60" w:type="dxa"/>
              <w:left w:w="60" w:type="dxa"/>
              <w:bottom w:w="60" w:type="dxa"/>
              <w:right w:w="60" w:type="dxa"/>
            </w:tcMar>
            <w:vAlign w:val="center"/>
            <w:hideMark/>
          </w:tcPr>
          <w:p w14:paraId="7F1167D9"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Cubic.ai</w:t>
            </w:r>
          </w:p>
        </w:tc>
        <w:tc>
          <w:tcPr>
            <w:tcW w:w="2693" w:type="dxa"/>
            <w:shd w:val="clear" w:color="auto" w:fill="auto"/>
            <w:tcMar>
              <w:top w:w="60" w:type="dxa"/>
              <w:left w:w="60" w:type="dxa"/>
              <w:bottom w:w="60" w:type="dxa"/>
              <w:right w:w="60" w:type="dxa"/>
            </w:tcMar>
            <w:vAlign w:val="center"/>
            <w:hideMark/>
          </w:tcPr>
          <w:p w14:paraId="59C9F24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Cubic Robotics</w:t>
            </w:r>
          </w:p>
        </w:tc>
        <w:tc>
          <w:tcPr>
            <w:tcW w:w="6379" w:type="dxa"/>
            <w:shd w:val="clear" w:color="auto" w:fill="auto"/>
            <w:tcMar>
              <w:top w:w="60" w:type="dxa"/>
              <w:left w:w="60" w:type="dxa"/>
              <w:bottom w:w="60" w:type="dxa"/>
              <w:right w:w="60" w:type="dxa"/>
            </w:tcMar>
            <w:vAlign w:val="center"/>
            <w:hideMark/>
          </w:tcPr>
          <w:p w14:paraId="33609723" w14:textId="77777777" w:rsidR="00F40B2E" w:rsidRPr="00F40B2E" w:rsidRDefault="00F40B2E" w:rsidP="007F7739">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Интеллектуальный ассистент для умного дома при помо</w:t>
            </w:r>
            <w:r w:rsidR="007F7739">
              <w:rPr>
                <w:rFonts w:ascii="Times New Roman" w:eastAsia="Times New Roman" w:hAnsi="Times New Roman" w:cs="Times New Roman"/>
                <w:sz w:val="24"/>
                <w:szCs w:val="24"/>
                <w:lang w:eastAsia="ru-RU"/>
              </w:rPr>
              <w:t>щ</w:t>
            </w:r>
            <w:r w:rsidRPr="00F40B2E">
              <w:rPr>
                <w:rFonts w:ascii="Times New Roman" w:eastAsia="Times New Roman" w:hAnsi="Times New Roman" w:cs="Times New Roman"/>
                <w:sz w:val="24"/>
                <w:szCs w:val="24"/>
                <w:lang w:eastAsia="ru-RU"/>
              </w:rPr>
              <w:t xml:space="preserve">и голоса </w:t>
            </w:r>
            <w:r w:rsidR="007F7739">
              <w:rPr>
                <w:rFonts w:ascii="Times New Roman" w:eastAsia="Times New Roman" w:hAnsi="Times New Roman" w:cs="Times New Roman"/>
                <w:sz w:val="24"/>
                <w:szCs w:val="24"/>
                <w:lang w:eastAsia="ru-RU"/>
              </w:rPr>
              <w:t>и</w:t>
            </w:r>
            <w:r w:rsidRPr="00F40B2E">
              <w:rPr>
                <w:rFonts w:ascii="Times New Roman" w:eastAsia="Times New Roman" w:hAnsi="Times New Roman" w:cs="Times New Roman"/>
                <w:sz w:val="24"/>
                <w:szCs w:val="24"/>
                <w:lang w:eastAsia="ru-RU"/>
              </w:rPr>
              <w:t xml:space="preserve"> естественной речи.</w:t>
            </w:r>
          </w:p>
        </w:tc>
      </w:tr>
      <w:tr w:rsidR="00F40B2E" w:rsidRPr="00F40B2E" w14:paraId="191A5069" w14:textId="77777777" w:rsidTr="007F7739">
        <w:tc>
          <w:tcPr>
            <w:tcW w:w="1478" w:type="dxa"/>
            <w:shd w:val="clear" w:color="auto" w:fill="auto"/>
            <w:tcMar>
              <w:top w:w="60" w:type="dxa"/>
              <w:left w:w="60" w:type="dxa"/>
              <w:bottom w:w="60" w:type="dxa"/>
              <w:right w:w="60" w:type="dxa"/>
            </w:tcMar>
            <w:vAlign w:val="center"/>
            <w:hideMark/>
          </w:tcPr>
          <w:p w14:paraId="6F48C3BF"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Промобот</w:t>
            </w:r>
          </w:p>
        </w:tc>
        <w:tc>
          <w:tcPr>
            <w:tcW w:w="2693" w:type="dxa"/>
            <w:shd w:val="clear" w:color="auto" w:fill="auto"/>
            <w:tcMar>
              <w:top w:w="60" w:type="dxa"/>
              <w:left w:w="60" w:type="dxa"/>
              <w:bottom w:w="60" w:type="dxa"/>
              <w:right w:w="60" w:type="dxa"/>
            </w:tcMar>
            <w:vAlign w:val="center"/>
            <w:hideMark/>
          </w:tcPr>
          <w:p w14:paraId="558A7251"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Promobot</w:t>
            </w:r>
          </w:p>
        </w:tc>
        <w:tc>
          <w:tcPr>
            <w:tcW w:w="6379" w:type="dxa"/>
            <w:shd w:val="clear" w:color="auto" w:fill="auto"/>
            <w:tcMar>
              <w:top w:w="60" w:type="dxa"/>
              <w:left w:w="60" w:type="dxa"/>
              <w:bottom w:w="60" w:type="dxa"/>
              <w:right w:w="60" w:type="dxa"/>
            </w:tcMar>
            <w:vAlign w:val="center"/>
            <w:hideMark/>
          </w:tcPr>
          <w:p w14:paraId="3B50780D" w14:textId="77777777" w:rsidR="00F40B2E" w:rsidRPr="00F40B2E" w:rsidRDefault="00F40B2E" w:rsidP="002D0A76">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Автономный человекоподобный робот. Он способен общаться с людьми на любые темы</w:t>
            </w:r>
            <w:r w:rsidR="002D0A76">
              <w:rPr>
                <w:rFonts w:ascii="Times New Roman" w:eastAsia="Times New Roman" w:hAnsi="Times New Roman" w:cs="Times New Roman"/>
                <w:sz w:val="24"/>
                <w:szCs w:val="24"/>
                <w:lang w:eastAsia="ru-RU"/>
              </w:rPr>
              <w:t>,</w:t>
            </w:r>
            <w:r w:rsidRPr="00F40B2E">
              <w:rPr>
                <w:rFonts w:ascii="Times New Roman" w:eastAsia="Times New Roman" w:hAnsi="Times New Roman" w:cs="Times New Roman"/>
                <w:sz w:val="24"/>
                <w:szCs w:val="24"/>
                <w:lang w:eastAsia="ru-RU"/>
              </w:rPr>
              <w:t xml:space="preserve"> распознавать лица, отвечать на вопросы, перемешаться, избегая столкновений, двигать руками н головой, транслировать различные материалы на своем дисплее и интегрироваться со сторонними устройствами и системами.</w:t>
            </w:r>
          </w:p>
        </w:tc>
      </w:tr>
      <w:tr w:rsidR="007F7739" w:rsidRPr="00F40B2E" w14:paraId="20540A14" w14:textId="77777777" w:rsidTr="007F7739">
        <w:tc>
          <w:tcPr>
            <w:tcW w:w="1478" w:type="dxa"/>
            <w:shd w:val="clear" w:color="auto" w:fill="auto"/>
            <w:tcMar>
              <w:top w:w="60" w:type="dxa"/>
              <w:left w:w="60" w:type="dxa"/>
              <w:bottom w:w="60" w:type="dxa"/>
              <w:right w:w="60" w:type="dxa"/>
            </w:tcMar>
            <w:vAlign w:val="center"/>
            <w:hideMark/>
          </w:tcPr>
          <w:p w14:paraId="218B7CC6"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Газпром нефть</w:t>
            </w:r>
          </w:p>
        </w:tc>
        <w:tc>
          <w:tcPr>
            <w:tcW w:w="2693" w:type="dxa"/>
            <w:shd w:val="clear" w:color="auto" w:fill="auto"/>
            <w:tcMar>
              <w:top w:w="60" w:type="dxa"/>
              <w:left w:w="60" w:type="dxa"/>
              <w:bottom w:w="60" w:type="dxa"/>
              <w:right w:w="60" w:type="dxa"/>
            </w:tcMar>
            <w:vAlign w:val="center"/>
            <w:hideMark/>
          </w:tcPr>
          <w:p w14:paraId="7F3E8D5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Cognitive Geologist</w:t>
            </w:r>
          </w:p>
        </w:tc>
        <w:tc>
          <w:tcPr>
            <w:tcW w:w="6379" w:type="dxa"/>
            <w:shd w:val="clear" w:color="auto" w:fill="auto"/>
            <w:tcMar>
              <w:top w:w="60" w:type="dxa"/>
              <w:left w:w="60" w:type="dxa"/>
              <w:bottom w:w="60" w:type="dxa"/>
              <w:right w:w="60" w:type="dxa"/>
            </w:tcMar>
            <w:vAlign w:val="center"/>
            <w:hideMark/>
          </w:tcPr>
          <w:p w14:paraId="1DC16BDF" w14:textId="77777777" w:rsidR="00F40B2E" w:rsidRPr="00F40B2E" w:rsidRDefault="007F7739" w:rsidP="00F40B2E">
            <w:pPr>
              <w:spacing w:after="75"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w:t>
            </w:r>
            <w:r w:rsidR="00F40B2E" w:rsidRPr="00F40B2E">
              <w:rPr>
                <w:rFonts w:ascii="Times New Roman" w:eastAsia="Times New Roman" w:hAnsi="Times New Roman" w:cs="Times New Roman"/>
                <w:sz w:val="24"/>
                <w:szCs w:val="24"/>
                <w:lang w:eastAsia="ru-RU"/>
              </w:rPr>
              <w:t>ыявление, моделирование, интеграция и прогнозирование критической информации о перспективных геологических объектах в поддержку принятия решений с использованием данных</w:t>
            </w:r>
          </w:p>
        </w:tc>
      </w:tr>
      <w:tr w:rsidR="00F40B2E" w:rsidRPr="00F40B2E" w14:paraId="4F90E2BD" w14:textId="77777777" w:rsidTr="007F7739">
        <w:tc>
          <w:tcPr>
            <w:tcW w:w="1478" w:type="dxa"/>
            <w:shd w:val="clear" w:color="auto" w:fill="auto"/>
            <w:tcMar>
              <w:top w:w="60" w:type="dxa"/>
              <w:left w:w="60" w:type="dxa"/>
              <w:bottom w:w="60" w:type="dxa"/>
              <w:right w:w="60" w:type="dxa"/>
            </w:tcMar>
            <w:vAlign w:val="center"/>
            <w:hideMark/>
          </w:tcPr>
          <w:p w14:paraId="5313605B"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val="en-US" w:eastAsia="ru-RU"/>
              </w:rPr>
            </w:pPr>
            <w:r w:rsidRPr="00F40B2E">
              <w:rPr>
                <w:rFonts w:ascii="Times New Roman" w:eastAsia="Times New Roman" w:hAnsi="Times New Roman" w:cs="Times New Roman"/>
                <w:sz w:val="24"/>
                <w:szCs w:val="24"/>
                <w:lang w:val="en-US" w:eastAsia="ru-RU"/>
              </w:rPr>
              <w:t>M.</w:t>
            </w:r>
            <w:r w:rsidRPr="00F40B2E">
              <w:rPr>
                <w:rFonts w:ascii="Times New Roman" w:eastAsia="Times New Roman" w:hAnsi="Times New Roman" w:cs="Times New Roman"/>
                <w:sz w:val="24"/>
                <w:szCs w:val="24"/>
                <w:lang w:eastAsia="ru-RU"/>
              </w:rPr>
              <w:t>Видео</w:t>
            </w:r>
            <w:r w:rsidRPr="00F40B2E">
              <w:rPr>
                <w:rFonts w:ascii="Times New Roman" w:eastAsia="Times New Roman" w:hAnsi="Times New Roman" w:cs="Times New Roman"/>
                <w:sz w:val="24"/>
                <w:szCs w:val="24"/>
                <w:lang w:val="en-US" w:eastAsia="ru-RU"/>
              </w:rPr>
              <w:t xml:space="preserve"> </w:t>
            </w:r>
            <w:r w:rsidRPr="00F40B2E">
              <w:rPr>
                <w:rFonts w:ascii="Times New Roman" w:eastAsia="Times New Roman" w:hAnsi="Times New Roman" w:cs="Times New Roman"/>
                <w:sz w:val="24"/>
                <w:szCs w:val="24"/>
                <w:lang w:eastAsia="ru-RU"/>
              </w:rPr>
              <w:t>и</w:t>
            </w:r>
            <w:r w:rsidRPr="00F40B2E">
              <w:rPr>
                <w:rFonts w:ascii="Times New Roman" w:eastAsia="Times New Roman" w:hAnsi="Times New Roman" w:cs="Times New Roman"/>
                <w:sz w:val="24"/>
                <w:szCs w:val="24"/>
                <w:lang w:val="en-US" w:eastAsia="ru-RU"/>
              </w:rPr>
              <w:t xml:space="preserve"> </w:t>
            </w:r>
            <w:r w:rsidRPr="00F40B2E">
              <w:rPr>
                <w:rFonts w:ascii="Times New Roman" w:eastAsia="Times New Roman" w:hAnsi="Times New Roman" w:cs="Times New Roman"/>
                <w:sz w:val="24"/>
                <w:szCs w:val="24"/>
                <w:lang w:eastAsia="ru-RU"/>
              </w:rPr>
              <w:t>Эльдорадо</w:t>
            </w:r>
            <w:r w:rsidRPr="00F40B2E">
              <w:rPr>
                <w:rFonts w:ascii="Times New Roman" w:eastAsia="Times New Roman" w:hAnsi="Times New Roman" w:cs="Times New Roman"/>
                <w:sz w:val="24"/>
                <w:szCs w:val="24"/>
                <w:lang w:val="en-US" w:eastAsia="ru-RU"/>
              </w:rPr>
              <w:t xml:space="preserve"> Digital Retail Data Science Centre</w:t>
            </w:r>
          </w:p>
        </w:tc>
        <w:tc>
          <w:tcPr>
            <w:tcW w:w="2693" w:type="dxa"/>
            <w:shd w:val="clear" w:color="auto" w:fill="auto"/>
            <w:tcMar>
              <w:top w:w="60" w:type="dxa"/>
              <w:left w:w="60" w:type="dxa"/>
              <w:bottom w:w="60" w:type="dxa"/>
              <w:right w:w="60" w:type="dxa"/>
            </w:tcMar>
            <w:vAlign w:val="center"/>
            <w:hideMark/>
          </w:tcPr>
          <w:p w14:paraId="29645AA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Проведение акции «Черная пятница»</w:t>
            </w:r>
          </w:p>
        </w:tc>
        <w:tc>
          <w:tcPr>
            <w:tcW w:w="6379" w:type="dxa"/>
            <w:shd w:val="clear" w:color="auto" w:fill="auto"/>
            <w:tcMar>
              <w:top w:w="60" w:type="dxa"/>
              <w:left w:w="60" w:type="dxa"/>
              <w:bottom w:w="60" w:type="dxa"/>
              <w:right w:w="60" w:type="dxa"/>
            </w:tcMar>
            <w:vAlign w:val="center"/>
            <w:hideMark/>
          </w:tcPr>
          <w:p w14:paraId="09F6791C"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 xml:space="preserve">Аналитика данных и машинного обучения при формировании списка акционных товаров и реализации доставки. Использовали данные о клиентах, участвующих в распродажах ритейлера за последние несколько лет, и информацию об истории их взаимодействия с компанией и наиболее предпочтительных ценах и скидках. Полученные </w:t>
            </w:r>
            <w:r w:rsidRPr="00F40B2E">
              <w:rPr>
                <w:rFonts w:ascii="Times New Roman" w:eastAsia="Times New Roman" w:hAnsi="Times New Roman" w:cs="Times New Roman"/>
                <w:sz w:val="24"/>
                <w:szCs w:val="24"/>
                <w:lang w:eastAsia="ru-RU"/>
              </w:rPr>
              <w:lastRenderedPageBreak/>
              <w:t>данные о просмотрах и предпочтениях легли в основу подхода ритейлеров к разработке стратегии проведения «Чёрной пятницы».</w:t>
            </w:r>
          </w:p>
        </w:tc>
      </w:tr>
      <w:tr w:rsidR="007F7739" w:rsidRPr="00F40B2E" w14:paraId="612A7612" w14:textId="77777777" w:rsidTr="007F7739">
        <w:tc>
          <w:tcPr>
            <w:tcW w:w="1478" w:type="dxa"/>
            <w:shd w:val="clear" w:color="auto" w:fill="auto"/>
            <w:tcMar>
              <w:top w:w="60" w:type="dxa"/>
              <w:left w:w="60" w:type="dxa"/>
              <w:bottom w:w="60" w:type="dxa"/>
              <w:right w:w="60" w:type="dxa"/>
            </w:tcMar>
            <w:vAlign w:val="center"/>
            <w:hideMark/>
          </w:tcPr>
          <w:p w14:paraId="04575603"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lastRenderedPageBreak/>
              <w:t>Минздрав России, Федеральный фонд ОМС и «Альфа Страхование-ОМС»</w:t>
            </w:r>
          </w:p>
        </w:tc>
        <w:tc>
          <w:tcPr>
            <w:tcW w:w="2693" w:type="dxa"/>
            <w:shd w:val="clear" w:color="auto" w:fill="auto"/>
            <w:tcMar>
              <w:top w:w="60" w:type="dxa"/>
              <w:left w:w="60" w:type="dxa"/>
              <w:bottom w:w="60" w:type="dxa"/>
              <w:right w:w="60" w:type="dxa"/>
            </w:tcMar>
            <w:vAlign w:val="center"/>
            <w:hideMark/>
          </w:tcPr>
          <w:p w14:paraId="258B7367"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«Здравографика»</w:t>
            </w:r>
          </w:p>
        </w:tc>
        <w:tc>
          <w:tcPr>
            <w:tcW w:w="6379" w:type="dxa"/>
            <w:shd w:val="clear" w:color="auto" w:fill="auto"/>
            <w:tcMar>
              <w:top w:w="60" w:type="dxa"/>
              <w:left w:w="60" w:type="dxa"/>
              <w:bottom w:w="60" w:type="dxa"/>
              <w:right w:w="60" w:type="dxa"/>
            </w:tcMar>
            <w:vAlign w:val="center"/>
            <w:hideMark/>
          </w:tcPr>
          <w:p w14:paraId="71D706B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Интерактивные стенды с персонализированными рекомендациями для профилактики заболеваний и повышения интереса к здоровью граждан</w:t>
            </w:r>
          </w:p>
        </w:tc>
      </w:tr>
      <w:tr w:rsidR="00F40B2E" w:rsidRPr="00F40B2E" w14:paraId="18D39945" w14:textId="77777777" w:rsidTr="007F7739">
        <w:tc>
          <w:tcPr>
            <w:tcW w:w="1478" w:type="dxa"/>
            <w:shd w:val="clear" w:color="auto" w:fill="auto"/>
            <w:tcMar>
              <w:top w:w="60" w:type="dxa"/>
              <w:left w:w="60" w:type="dxa"/>
              <w:bottom w:w="60" w:type="dxa"/>
              <w:right w:w="60" w:type="dxa"/>
            </w:tcMar>
            <w:vAlign w:val="center"/>
            <w:hideMark/>
          </w:tcPr>
          <w:p w14:paraId="350082A8"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НЛМК</w:t>
            </w:r>
          </w:p>
        </w:tc>
        <w:tc>
          <w:tcPr>
            <w:tcW w:w="2693" w:type="dxa"/>
            <w:shd w:val="clear" w:color="auto" w:fill="auto"/>
            <w:tcMar>
              <w:top w:w="60" w:type="dxa"/>
              <w:left w:w="60" w:type="dxa"/>
              <w:bottom w:w="60" w:type="dxa"/>
              <w:right w:w="60" w:type="dxa"/>
            </w:tcMar>
            <w:vAlign w:val="center"/>
            <w:hideMark/>
          </w:tcPr>
          <w:p w14:paraId="6FA13302"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Методы и инструменты для оптимизации</w:t>
            </w:r>
          </w:p>
        </w:tc>
        <w:tc>
          <w:tcPr>
            <w:tcW w:w="6379" w:type="dxa"/>
            <w:shd w:val="clear" w:color="auto" w:fill="auto"/>
            <w:tcMar>
              <w:top w:w="60" w:type="dxa"/>
              <w:left w:w="60" w:type="dxa"/>
              <w:bottom w:w="60" w:type="dxa"/>
              <w:right w:w="60" w:type="dxa"/>
            </w:tcMar>
            <w:vAlign w:val="center"/>
            <w:hideMark/>
          </w:tcPr>
          <w:p w14:paraId="162EB49D" w14:textId="77777777" w:rsidR="00F40B2E" w:rsidRPr="00F40B2E" w:rsidRDefault="00F40B2E" w:rsidP="00F40B2E">
            <w:pPr>
              <w:spacing w:after="75" w:line="240" w:lineRule="auto"/>
              <w:jc w:val="center"/>
              <w:rPr>
                <w:rFonts w:ascii="Times New Roman" w:eastAsia="Times New Roman" w:hAnsi="Times New Roman" w:cs="Times New Roman"/>
                <w:sz w:val="24"/>
                <w:szCs w:val="24"/>
                <w:lang w:eastAsia="ru-RU"/>
              </w:rPr>
            </w:pPr>
            <w:r w:rsidRPr="00F40B2E">
              <w:rPr>
                <w:rFonts w:ascii="Times New Roman" w:eastAsia="Times New Roman" w:hAnsi="Times New Roman" w:cs="Times New Roman"/>
                <w:sz w:val="24"/>
                <w:szCs w:val="24"/>
                <w:lang w:eastAsia="ru-RU"/>
              </w:rPr>
              <w:t>Использование инструментов машинного обучения в комбинации с методами классической оптимизации для сокращения отходов сталелитейного производства, повышения качества продукции, более рационального использования ресурсов н обеспечения требований по защите окружающей среды.</w:t>
            </w:r>
          </w:p>
        </w:tc>
      </w:tr>
    </w:tbl>
    <w:p w14:paraId="08ABA251" w14:textId="77777777" w:rsidR="00044AFB" w:rsidRDefault="00044AFB" w:rsidP="00757566">
      <w:pPr>
        <w:spacing w:after="0" w:line="360" w:lineRule="auto"/>
        <w:ind w:firstLine="709"/>
        <w:jc w:val="both"/>
        <w:rPr>
          <w:rFonts w:ascii="Times New Roman" w:hAnsi="Times New Roman" w:cs="Times New Roman"/>
          <w:sz w:val="28"/>
          <w:szCs w:val="28"/>
        </w:rPr>
      </w:pPr>
    </w:p>
    <w:p w14:paraId="3B7EC462" w14:textId="77777777" w:rsidR="009842D6" w:rsidRPr="00C9408B" w:rsidRDefault="00C9408B" w:rsidP="00C9408B">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14" w:name="_Toc50732713"/>
      <w:r>
        <w:rPr>
          <w:rFonts w:ascii="Times New Roman" w:hAnsi="Times New Roman" w:cs="Times New Roman"/>
          <w:i/>
          <w:color w:val="000000" w:themeColor="text1"/>
          <w:sz w:val="28"/>
          <w:szCs w:val="28"/>
        </w:rPr>
        <w:t xml:space="preserve">1.5 </w:t>
      </w:r>
      <w:r w:rsidR="009842D6" w:rsidRPr="00C9408B">
        <w:rPr>
          <w:rFonts w:ascii="Times New Roman" w:hAnsi="Times New Roman" w:cs="Times New Roman"/>
          <w:i/>
          <w:color w:val="000000" w:themeColor="text1"/>
          <w:sz w:val="28"/>
          <w:szCs w:val="28"/>
        </w:rPr>
        <w:t>Ограничения развития технологий искусственного интеллекта</w:t>
      </w:r>
      <w:bookmarkEnd w:id="14"/>
    </w:p>
    <w:p w14:paraId="0940BDF8" w14:textId="77777777" w:rsidR="009842D6" w:rsidRDefault="009842D6" w:rsidP="00757566">
      <w:pPr>
        <w:spacing w:after="0" w:line="360" w:lineRule="auto"/>
        <w:ind w:firstLine="709"/>
        <w:jc w:val="both"/>
        <w:rPr>
          <w:rFonts w:ascii="Times New Roman" w:hAnsi="Times New Roman" w:cs="Times New Roman"/>
          <w:sz w:val="28"/>
          <w:szCs w:val="28"/>
        </w:rPr>
      </w:pPr>
      <w:r w:rsidRPr="009842D6">
        <w:rPr>
          <w:rFonts w:ascii="Times New Roman" w:hAnsi="Times New Roman" w:cs="Times New Roman"/>
          <w:sz w:val="28"/>
          <w:szCs w:val="28"/>
        </w:rPr>
        <w:t xml:space="preserve">Ряд ограничений развития </w:t>
      </w:r>
      <w:r>
        <w:rPr>
          <w:rFonts w:ascii="Times New Roman" w:hAnsi="Times New Roman" w:cs="Times New Roman"/>
          <w:sz w:val="28"/>
          <w:szCs w:val="28"/>
        </w:rPr>
        <w:t>субтехнологий искусственного интеллекта</w:t>
      </w:r>
      <w:r w:rsidRPr="009842D6">
        <w:rPr>
          <w:rFonts w:ascii="Times New Roman" w:hAnsi="Times New Roman" w:cs="Times New Roman"/>
          <w:sz w:val="28"/>
          <w:szCs w:val="28"/>
        </w:rPr>
        <w:t xml:space="preserve"> и создания перспективных решений на их базе </w:t>
      </w:r>
      <w:r>
        <w:rPr>
          <w:rFonts w:ascii="Times New Roman" w:hAnsi="Times New Roman" w:cs="Times New Roman"/>
          <w:sz w:val="28"/>
          <w:szCs w:val="28"/>
        </w:rPr>
        <w:t>приведен в таблице.</w:t>
      </w:r>
    </w:p>
    <w:p w14:paraId="13C488D2" w14:textId="77777777" w:rsidR="009842D6" w:rsidRDefault="009842D6" w:rsidP="00757566">
      <w:pPr>
        <w:spacing w:after="0" w:line="360" w:lineRule="auto"/>
        <w:ind w:firstLine="709"/>
        <w:jc w:val="both"/>
        <w:rPr>
          <w:rFonts w:ascii="Times New Roman" w:hAnsi="Times New Roman" w:cs="Times New Roman"/>
          <w:sz w:val="28"/>
          <w:szCs w:val="28"/>
        </w:rPr>
      </w:pPr>
    </w:p>
    <w:p w14:paraId="75C19CD4" w14:textId="051DEBAA" w:rsidR="001B65E1" w:rsidRDefault="00902DAB" w:rsidP="00902DAB">
      <w:pPr>
        <w:spacing w:after="0" w:line="360" w:lineRule="auto"/>
        <w:rPr>
          <w:rFonts w:ascii="Times New Roman" w:hAnsi="Times New Roman" w:cs="Times New Roman"/>
          <w:sz w:val="28"/>
          <w:szCs w:val="28"/>
        </w:rPr>
      </w:pPr>
      <w:r>
        <w:rPr>
          <w:rFonts w:ascii="Times New Roman" w:hAnsi="Times New Roman" w:cs="Times New Roman"/>
          <w:sz w:val="28"/>
          <w:szCs w:val="28"/>
        </w:rPr>
        <w:t>Таблица</w:t>
      </w:r>
      <w:r w:rsidR="006260E0">
        <w:rPr>
          <w:rFonts w:ascii="Times New Roman" w:hAnsi="Times New Roman" w:cs="Times New Roman"/>
          <w:sz w:val="28"/>
          <w:szCs w:val="28"/>
        </w:rPr>
        <w:t xml:space="preserve"> 7</w:t>
      </w:r>
      <w:r>
        <w:rPr>
          <w:rFonts w:ascii="Times New Roman" w:hAnsi="Times New Roman" w:cs="Times New Roman"/>
          <w:sz w:val="28"/>
          <w:szCs w:val="28"/>
        </w:rPr>
        <w:t xml:space="preserve">. </w:t>
      </w:r>
      <w:r w:rsidRPr="00902DAB">
        <w:rPr>
          <w:rFonts w:ascii="Times New Roman" w:hAnsi="Times New Roman" w:cs="Times New Roman"/>
          <w:sz w:val="28"/>
          <w:szCs w:val="28"/>
        </w:rPr>
        <w:t>Ограничения, препятствующие полномасштабному развитию</w:t>
      </w:r>
      <w:r>
        <w:rPr>
          <w:rFonts w:ascii="Times New Roman" w:hAnsi="Times New Roman" w:cs="Times New Roman"/>
          <w:sz w:val="28"/>
          <w:szCs w:val="28"/>
        </w:rPr>
        <w:t xml:space="preserve"> субтехнологий искусственного интеллекта</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85"/>
        <w:gridCol w:w="7229"/>
      </w:tblGrid>
      <w:tr w:rsidR="00902DAB" w:rsidRPr="00902DAB" w14:paraId="680706D5" w14:textId="77777777" w:rsidTr="00902DAB">
        <w:trPr>
          <w:trHeight w:val="627"/>
          <w:tblHeader/>
        </w:trPr>
        <w:tc>
          <w:tcPr>
            <w:tcW w:w="3085" w:type="dxa"/>
            <w:vAlign w:val="center"/>
          </w:tcPr>
          <w:p w14:paraId="1FAA683B" w14:textId="77777777" w:rsidR="00902DAB" w:rsidRPr="00902DAB" w:rsidRDefault="00902DAB" w:rsidP="00902DAB">
            <w:pPr>
              <w:autoSpaceDE w:val="0"/>
              <w:autoSpaceDN w:val="0"/>
              <w:adjustRightInd w:val="0"/>
              <w:spacing w:after="0" w:line="240" w:lineRule="auto"/>
              <w:jc w:val="center"/>
              <w:rPr>
                <w:rFonts w:ascii="Times New Roman" w:hAnsi="Times New Roman" w:cs="Times New Roman"/>
                <w:b/>
                <w:color w:val="000000"/>
                <w:sz w:val="28"/>
                <w:szCs w:val="28"/>
              </w:rPr>
            </w:pPr>
            <w:r w:rsidRPr="00902DAB">
              <w:rPr>
                <w:rFonts w:ascii="Times New Roman" w:hAnsi="Times New Roman" w:cs="Times New Roman"/>
                <w:b/>
                <w:color w:val="000000"/>
                <w:sz w:val="28"/>
                <w:szCs w:val="28"/>
              </w:rPr>
              <w:t>Группы ограничений</w:t>
            </w:r>
          </w:p>
        </w:tc>
        <w:tc>
          <w:tcPr>
            <w:tcW w:w="7229" w:type="dxa"/>
            <w:vAlign w:val="center"/>
          </w:tcPr>
          <w:p w14:paraId="676D529C" w14:textId="77777777" w:rsidR="00902DAB" w:rsidRPr="00902DAB" w:rsidRDefault="00902DAB" w:rsidP="00902DAB">
            <w:pPr>
              <w:autoSpaceDE w:val="0"/>
              <w:autoSpaceDN w:val="0"/>
              <w:adjustRightInd w:val="0"/>
              <w:spacing w:after="0" w:line="240" w:lineRule="auto"/>
              <w:jc w:val="center"/>
              <w:rPr>
                <w:rFonts w:ascii="Times New Roman" w:hAnsi="Times New Roman" w:cs="Times New Roman"/>
                <w:b/>
                <w:color w:val="000000"/>
                <w:sz w:val="28"/>
                <w:szCs w:val="28"/>
              </w:rPr>
            </w:pPr>
            <w:r w:rsidRPr="00902DAB">
              <w:rPr>
                <w:rFonts w:ascii="Times New Roman" w:hAnsi="Times New Roman" w:cs="Times New Roman"/>
                <w:b/>
                <w:color w:val="000000"/>
                <w:sz w:val="28"/>
                <w:szCs w:val="28"/>
              </w:rPr>
              <w:t>Ограничения</w:t>
            </w:r>
          </w:p>
        </w:tc>
      </w:tr>
      <w:tr w:rsidR="00902DAB" w:rsidRPr="00902DAB" w14:paraId="1A0597B8" w14:textId="77777777" w:rsidTr="00902DAB">
        <w:trPr>
          <w:trHeight w:val="924"/>
        </w:trPr>
        <w:tc>
          <w:tcPr>
            <w:tcW w:w="3085" w:type="dxa"/>
            <w:vAlign w:val="center"/>
          </w:tcPr>
          <w:p w14:paraId="709E0340" w14:textId="77777777" w:rsidR="00902DAB" w:rsidRPr="00902DAB" w:rsidRDefault="00902DAB" w:rsidP="00902DAB">
            <w:pPr>
              <w:autoSpaceDE w:val="0"/>
              <w:autoSpaceDN w:val="0"/>
              <w:adjustRightInd w:val="0"/>
              <w:spacing w:after="0" w:line="240" w:lineRule="auto"/>
              <w:rPr>
                <w:rFonts w:ascii="Times New Roman" w:hAnsi="Times New Roman" w:cs="Times New Roman"/>
                <w:color w:val="000000"/>
                <w:sz w:val="28"/>
                <w:szCs w:val="28"/>
              </w:rPr>
            </w:pPr>
            <w:r w:rsidRPr="00902DAB">
              <w:rPr>
                <w:rFonts w:ascii="Times New Roman" w:hAnsi="Times New Roman" w:cs="Times New Roman"/>
                <w:color w:val="000000"/>
                <w:sz w:val="28"/>
                <w:szCs w:val="28"/>
              </w:rPr>
              <w:t xml:space="preserve">Ограничения в области «Алгоритмы и математические методы» </w:t>
            </w:r>
          </w:p>
        </w:tc>
        <w:tc>
          <w:tcPr>
            <w:tcW w:w="7229" w:type="dxa"/>
            <w:vAlign w:val="center"/>
          </w:tcPr>
          <w:p w14:paraId="78EFA156" w14:textId="77777777" w:rsidR="00902DAB" w:rsidRPr="00902DAB" w:rsidRDefault="00902DAB" w:rsidP="00902DA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902DAB">
              <w:rPr>
                <w:rFonts w:ascii="Times New Roman" w:hAnsi="Times New Roman" w:cs="Times New Roman"/>
                <w:color w:val="000000"/>
                <w:sz w:val="28"/>
                <w:szCs w:val="28"/>
              </w:rPr>
              <w:t xml:space="preserve">Низкая интенсивность научных исследований в сфере ИИ и дефицит финансирования </w:t>
            </w:r>
          </w:p>
          <w:p w14:paraId="1C0D6072" w14:textId="77777777" w:rsidR="00902DAB" w:rsidRPr="00902DAB" w:rsidRDefault="00902DAB" w:rsidP="00902DA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902DAB">
              <w:rPr>
                <w:rFonts w:ascii="Times New Roman" w:hAnsi="Times New Roman" w:cs="Times New Roman"/>
                <w:color w:val="000000"/>
                <w:sz w:val="28"/>
                <w:szCs w:val="28"/>
              </w:rPr>
              <w:t xml:space="preserve">Дефицит кадров для исследования в сфере ИИ </w:t>
            </w:r>
          </w:p>
          <w:p w14:paraId="4839C729" w14:textId="77777777" w:rsidR="00902DAB" w:rsidRPr="00902DAB" w:rsidRDefault="00902DAB" w:rsidP="00902DA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902DAB">
              <w:rPr>
                <w:rFonts w:ascii="Times New Roman" w:hAnsi="Times New Roman" w:cs="Times New Roman"/>
                <w:color w:val="000000"/>
                <w:sz w:val="28"/>
                <w:szCs w:val="28"/>
              </w:rPr>
              <w:t xml:space="preserve">Низкая международная конкурентоспособность ведущих национальных исследовательских центров </w:t>
            </w:r>
          </w:p>
          <w:p w14:paraId="6B9A5040" w14:textId="77777777" w:rsidR="00902DAB" w:rsidRPr="00902DAB" w:rsidRDefault="00902DAB" w:rsidP="00902DA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902DAB">
              <w:rPr>
                <w:rFonts w:ascii="Times New Roman" w:hAnsi="Times New Roman" w:cs="Times New Roman"/>
                <w:color w:val="000000"/>
                <w:sz w:val="28"/>
                <w:szCs w:val="28"/>
              </w:rPr>
              <w:t xml:space="preserve">Низкий уровень участия России в международных исследовательских проектах, ограниченный доступ к зарубежным технологиям, вызванный санкциями </w:t>
            </w:r>
          </w:p>
        </w:tc>
      </w:tr>
      <w:tr w:rsidR="00902DAB" w:rsidRPr="00902DAB" w14:paraId="4DD97002" w14:textId="77777777" w:rsidTr="00902DAB">
        <w:trPr>
          <w:trHeight w:val="924"/>
        </w:trPr>
        <w:tc>
          <w:tcPr>
            <w:tcW w:w="3085" w:type="dxa"/>
            <w:vAlign w:val="center"/>
          </w:tcPr>
          <w:p w14:paraId="639A3A0B" w14:textId="77777777" w:rsidR="00902DAB" w:rsidRPr="00902DAB" w:rsidRDefault="00902DAB">
            <w:pPr>
              <w:pStyle w:val="Default"/>
              <w:rPr>
                <w:sz w:val="28"/>
                <w:szCs w:val="28"/>
              </w:rPr>
            </w:pPr>
            <w:r w:rsidRPr="00902DAB">
              <w:rPr>
                <w:sz w:val="28"/>
                <w:szCs w:val="28"/>
              </w:rPr>
              <w:t xml:space="preserve">Ограничения в области «Кадры» </w:t>
            </w:r>
          </w:p>
        </w:tc>
        <w:tc>
          <w:tcPr>
            <w:tcW w:w="7229" w:type="dxa"/>
            <w:vAlign w:val="center"/>
          </w:tcPr>
          <w:p w14:paraId="2EB1ADC9" w14:textId="77777777" w:rsidR="00902DAB" w:rsidRPr="00902DAB" w:rsidRDefault="00902DAB">
            <w:pPr>
              <w:pStyle w:val="Default"/>
              <w:rPr>
                <w:sz w:val="28"/>
                <w:szCs w:val="28"/>
              </w:rPr>
            </w:pPr>
            <w:r>
              <w:rPr>
                <w:sz w:val="28"/>
                <w:szCs w:val="28"/>
              </w:rPr>
              <w:t xml:space="preserve">• </w:t>
            </w:r>
            <w:r w:rsidRPr="00902DAB">
              <w:rPr>
                <w:sz w:val="28"/>
                <w:szCs w:val="28"/>
              </w:rPr>
              <w:t xml:space="preserve">Дефицит современных программ подготовки специалистов в сфере ИИ </w:t>
            </w:r>
          </w:p>
          <w:p w14:paraId="7164C02C" w14:textId="77777777" w:rsidR="00902DAB" w:rsidRPr="00902DAB" w:rsidRDefault="00902DAB">
            <w:pPr>
              <w:pStyle w:val="Default"/>
              <w:rPr>
                <w:sz w:val="28"/>
                <w:szCs w:val="28"/>
              </w:rPr>
            </w:pPr>
            <w:r>
              <w:rPr>
                <w:sz w:val="28"/>
                <w:szCs w:val="28"/>
              </w:rPr>
              <w:t xml:space="preserve">• </w:t>
            </w:r>
            <w:r w:rsidRPr="00902DAB">
              <w:rPr>
                <w:sz w:val="28"/>
                <w:szCs w:val="28"/>
              </w:rPr>
              <w:t xml:space="preserve">Дефицит специалистов в сфере ИИ на рынке труда </w:t>
            </w:r>
          </w:p>
          <w:p w14:paraId="412D551D" w14:textId="77777777" w:rsidR="00902DAB" w:rsidRPr="00902DAB" w:rsidRDefault="00902DAB">
            <w:pPr>
              <w:pStyle w:val="Default"/>
              <w:rPr>
                <w:sz w:val="28"/>
                <w:szCs w:val="28"/>
              </w:rPr>
            </w:pPr>
            <w:r>
              <w:rPr>
                <w:sz w:val="28"/>
                <w:szCs w:val="28"/>
              </w:rPr>
              <w:t xml:space="preserve">• </w:t>
            </w:r>
            <w:r w:rsidRPr="00902DAB">
              <w:rPr>
                <w:sz w:val="28"/>
                <w:szCs w:val="28"/>
              </w:rPr>
              <w:t xml:space="preserve">Низкая готовность кадров в большинстве компаний к использованию технологий ИИ и общий дефицит цифровых навыков </w:t>
            </w:r>
          </w:p>
          <w:p w14:paraId="03272091" w14:textId="77777777" w:rsidR="00902DAB" w:rsidRPr="00902DAB" w:rsidRDefault="00902DAB">
            <w:pPr>
              <w:pStyle w:val="Default"/>
              <w:rPr>
                <w:sz w:val="28"/>
                <w:szCs w:val="28"/>
              </w:rPr>
            </w:pPr>
            <w:r>
              <w:rPr>
                <w:sz w:val="28"/>
                <w:szCs w:val="28"/>
              </w:rPr>
              <w:t xml:space="preserve">• </w:t>
            </w:r>
            <w:r w:rsidRPr="00902DAB">
              <w:rPr>
                <w:sz w:val="28"/>
                <w:szCs w:val="28"/>
              </w:rPr>
              <w:t xml:space="preserve">Отсутствие обучения работе с технологиями ИИ в </w:t>
            </w:r>
            <w:r w:rsidRPr="00902DAB">
              <w:rPr>
                <w:sz w:val="28"/>
                <w:szCs w:val="28"/>
              </w:rPr>
              <w:lastRenderedPageBreak/>
              <w:t xml:space="preserve">большинстве образовательных программ </w:t>
            </w:r>
          </w:p>
          <w:p w14:paraId="0F1904CA" w14:textId="77777777" w:rsidR="00902DAB" w:rsidRPr="00902DAB" w:rsidRDefault="00902DAB" w:rsidP="00902DAB">
            <w:pPr>
              <w:pStyle w:val="Default"/>
              <w:rPr>
                <w:sz w:val="28"/>
                <w:szCs w:val="28"/>
              </w:rPr>
            </w:pPr>
            <w:r>
              <w:rPr>
                <w:sz w:val="28"/>
                <w:szCs w:val="28"/>
              </w:rPr>
              <w:t xml:space="preserve">• </w:t>
            </w:r>
            <w:r w:rsidRPr="00902DAB">
              <w:rPr>
                <w:sz w:val="28"/>
                <w:szCs w:val="28"/>
              </w:rPr>
              <w:t xml:space="preserve">Отток за рубеж квалифицированных специалистов в сфере ИИ </w:t>
            </w:r>
          </w:p>
        </w:tc>
      </w:tr>
      <w:tr w:rsidR="00902DAB" w:rsidRPr="00902DAB" w14:paraId="48C88D07" w14:textId="77777777" w:rsidTr="00902DAB">
        <w:trPr>
          <w:trHeight w:val="924"/>
        </w:trPr>
        <w:tc>
          <w:tcPr>
            <w:tcW w:w="3085" w:type="dxa"/>
            <w:vAlign w:val="center"/>
          </w:tcPr>
          <w:p w14:paraId="29AAD72B" w14:textId="77777777" w:rsidR="00902DAB" w:rsidRPr="00902DAB" w:rsidRDefault="00902DAB">
            <w:pPr>
              <w:pStyle w:val="Default"/>
              <w:rPr>
                <w:sz w:val="28"/>
                <w:szCs w:val="28"/>
              </w:rPr>
            </w:pPr>
            <w:r w:rsidRPr="00902DAB">
              <w:rPr>
                <w:sz w:val="28"/>
                <w:szCs w:val="28"/>
              </w:rPr>
              <w:lastRenderedPageBreak/>
              <w:t xml:space="preserve">Ограничения в области «Программное обеспечение» </w:t>
            </w:r>
          </w:p>
        </w:tc>
        <w:tc>
          <w:tcPr>
            <w:tcW w:w="7229" w:type="dxa"/>
            <w:vAlign w:val="center"/>
          </w:tcPr>
          <w:p w14:paraId="1A0D4951" w14:textId="77777777" w:rsidR="00902DAB" w:rsidRPr="00902DAB" w:rsidRDefault="00902DAB">
            <w:pPr>
              <w:pStyle w:val="Default"/>
              <w:rPr>
                <w:sz w:val="28"/>
                <w:szCs w:val="28"/>
              </w:rPr>
            </w:pPr>
            <w:r>
              <w:rPr>
                <w:sz w:val="28"/>
                <w:szCs w:val="28"/>
              </w:rPr>
              <w:t xml:space="preserve">• </w:t>
            </w:r>
            <w:r w:rsidRPr="00902DAB">
              <w:rPr>
                <w:sz w:val="28"/>
                <w:szCs w:val="28"/>
              </w:rPr>
              <w:t xml:space="preserve">Дефицит собственных научных исследований и технологических разработок в сфере ИИ </w:t>
            </w:r>
          </w:p>
          <w:p w14:paraId="0AC260DA" w14:textId="77777777" w:rsidR="00902DAB" w:rsidRPr="00902DAB" w:rsidRDefault="00902DAB">
            <w:pPr>
              <w:pStyle w:val="Default"/>
              <w:rPr>
                <w:sz w:val="28"/>
                <w:szCs w:val="28"/>
              </w:rPr>
            </w:pPr>
            <w:r>
              <w:rPr>
                <w:sz w:val="28"/>
                <w:szCs w:val="28"/>
              </w:rPr>
              <w:t xml:space="preserve">• </w:t>
            </w:r>
            <w:r w:rsidRPr="00902DAB">
              <w:rPr>
                <w:sz w:val="28"/>
                <w:szCs w:val="28"/>
              </w:rPr>
              <w:t xml:space="preserve">Отсутствие крупных российских разработчиков и производителей специализированного аппаратного обеспечения и высокий уровень зависимости от импортных поставок оборудования и комплектующих </w:t>
            </w:r>
          </w:p>
          <w:p w14:paraId="5E0A360E" w14:textId="77777777" w:rsidR="00902DAB" w:rsidRPr="00902DAB" w:rsidRDefault="00902DAB" w:rsidP="00902DAB">
            <w:pPr>
              <w:pStyle w:val="Default"/>
              <w:rPr>
                <w:sz w:val="28"/>
                <w:szCs w:val="28"/>
              </w:rPr>
            </w:pPr>
            <w:r>
              <w:rPr>
                <w:sz w:val="28"/>
                <w:szCs w:val="28"/>
              </w:rPr>
              <w:t xml:space="preserve">• </w:t>
            </w:r>
            <w:r w:rsidRPr="00902DAB">
              <w:rPr>
                <w:sz w:val="28"/>
                <w:szCs w:val="28"/>
              </w:rPr>
              <w:t>Низкий уровень внедрения технологий ИИ, ограниченный спрос со стороны компаний и государственных организаций, значительные барьеры для внедрения (включая монополизацию в большинстве отраслей и ограничительное отраслевое регулирование)</w:t>
            </w:r>
          </w:p>
        </w:tc>
      </w:tr>
      <w:tr w:rsidR="00902DAB" w:rsidRPr="00902DAB" w14:paraId="31D63C00" w14:textId="77777777" w:rsidTr="00902DAB">
        <w:trPr>
          <w:trHeight w:val="924"/>
        </w:trPr>
        <w:tc>
          <w:tcPr>
            <w:tcW w:w="3085" w:type="dxa"/>
            <w:vAlign w:val="center"/>
          </w:tcPr>
          <w:p w14:paraId="50D72C7E" w14:textId="77777777" w:rsidR="00902DAB" w:rsidRPr="00902DAB" w:rsidRDefault="00902DAB">
            <w:pPr>
              <w:pStyle w:val="Default"/>
              <w:rPr>
                <w:sz w:val="28"/>
                <w:szCs w:val="28"/>
              </w:rPr>
            </w:pPr>
            <w:r w:rsidRPr="00902DAB">
              <w:rPr>
                <w:sz w:val="28"/>
                <w:szCs w:val="28"/>
              </w:rPr>
              <w:t xml:space="preserve">Ограничения в области «Аппаратное обеспечение» </w:t>
            </w:r>
          </w:p>
        </w:tc>
        <w:tc>
          <w:tcPr>
            <w:tcW w:w="7229" w:type="dxa"/>
            <w:vAlign w:val="center"/>
          </w:tcPr>
          <w:p w14:paraId="69D2CDA4" w14:textId="77777777" w:rsidR="00902DAB" w:rsidRPr="00902DAB" w:rsidRDefault="00902DAB">
            <w:pPr>
              <w:pStyle w:val="Default"/>
              <w:rPr>
                <w:sz w:val="28"/>
                <w:szCs w:val="28"/>
              </w:rPr>
            </w:pPr>
            <w:r>
              <w:rPr>
                <w:sz w:val="28"/>
                <w:szCs w:val="28"/>
              </w:rPr>
              <w:t xml:space="preserve">• </w:t>
            </w:r>
            <w:r w:rsidRPr="00902DAB">
              <w:rPr>
                <w:sz w:val="28"/>
                <w:szCs w:val="28"/>
              </w:rPr>
              <w:t xml:space="preserve">Недостаточный уровень развития отечественных высокоскоростных энергоэффективных микропроцессоров, оптимальных для задачи ИИ </w:t>
            </w:r>
          </w:p>
          <w:p w14:paraId="5727EDAF" w14:textId="77777777" w:rsidR="00902DAB" w:rsidRPr="00902DAB" w:rsidRDefault="00902DAB" w:rsidP="00902DAB">
            <w:pPr>
              <w:pStyle w:val="Default"/>
              <w:rPr>
                <w:sz w:val="28"/>
                <w:szCs w:val="28"/>
              </w:rPr>
            </w:pPr>
            <w:r>
              <w:rPr>
                <w:sz w:val="28"/>
                <w:szCs w:val="28"/>
              </w:rPr>
              <w:t xml:space="preserve">• </w:t>
            </w:r>
            <w:r w:rsidRPr="00902DAB">
              <w:rPr>
                <w:sz w:val="28"/>
                <w:szCs w:val="28"/>
              </w:rPr>
              <w:t xml:space="preserve">Недостаточная обеспеченность ЦОД коллективного или индивидуального использования под выполнение задач искусственного интеллекта </w:t>
            </w:r>
          </w:p>
        </w:tc>
      </w:tr>
      <w:tr w:rsidR="00902DAB" w:rsidRPr="00902DAB" w14:paraId="58329B28" w14:textId="77777777" w:rsidTr="00902DAB">
        <w:trPr>
          <w:trHeight w:val="924"/>
        </w:trPr>
        <w:tc>
          <w:tcPr>
            <w:tcW w:w="3085" w:type="dxa"/>
            <w:vAlign w:val="center"/>
          </w:tcPr>
          <w:p w14:paraId="02C89549" w14:textId="77777777" w:rsidR="00902DAB" w:rsidRPr="00902DAB" w:rsidRDefault="00902DAB">
            <w:pPr>
              <w:pStyle w:val="Default"/>
              <w:rPr>
                <w:sz w:val="28"/>
                <w:szCs w:val="28"/>
              </w:rPr>
            </w:pPr>
            <w:r w:rsidRPr="00902DAB">
              <w:rPr>
                <w:sz w:val="28"/>
                <w:szCs w:val="28"/>
              </w:rPr>
              <w:t xml:space="preserve">Ограничения в области «Данные» </w:t>
            </w:r>
          </w:p>
        </w:tc>
        <w:tc>
          <w:tcPr>
            <w:tcW w:w="7229" w:type="dxa"/>
            <w:vAlign w:val="center"/>
          </w:tcPr>
          <w:p w14:paraId="6413B75B" w14:textId="77777777" w:rsidR="00902DAB" w:rsidRPr="00902DAB" w:rsidRDefault="00902DAB">
            <w:pPr>
              <w:pStyle w:val="Default"/>
              <w:rPr>
                <w:sz w:val="28"/>
                <w:szCs w:val="28"/>
              </w:rPr>
            </w:pPr>
            <w:r>
              <w:rPr>
                <w:sz w:val="28"/>
                <w:szCs w:val="28"/>
              </w:rPr>
              <w:t xml:space="preserve">• </w:t>
            </w:r>
            <w:r w:rsidRPr="00902DAB">
              <w:rPr>
                <w:sz w:val="28"/>
                <w:szCs w:val="28"/>
              </w:rPr>
              <w:t xml:space="preserve">Отсутствие методологии сбора и разметки данных </w:t>
            </w:r>
          </w:p>
          <w:p w14:paraId="636E13D9" w14:textId="77777777" w:rsidR="00902DAB" w:rsidRPr="00902DAB" w:rsidRDefault="00902DAB">
            <w:pPr>
              <w:pStyle w:val="Default"/>
              <w:rPr>
                <w:sz w:val="28"/>
                <w:szCs w:val="28"/>
              </w:rPr>
            </w:pPr>
            <w:r>
              <w:rPr>
                <w:sz w:val="28"/>
                <w:szCs w:val="28"/>
              </w:rPr>
              <w:t xml:space="preserve">• </w:t>
            </w:r>
            <w:r w:rsidRPr="00902DAB">
              <w:rPr>
                <w:sz w:val="28"/>
                <w:szCs w:val="28"/>
              </w:rPr>
              <w:t xml:space="preserve">Недостаточность общедоступных дата-сетов, </w:t>
            </w:r>
          </w:p>
          <w:p w14:paraId="10FC4AFF" w14:textId="77777777" w:rsidR="00902DAB" w:rsidRPr="00902DAB" w:rsidRDefault="00902DAB">
            <w:pPr>
              <w:pStyle w:val="Default"/>
              <w:rPr>
                <w:sz w:val="28"/>
                <w:szCs w:val="28"/>
              </w:rPr>
            </w:pPr>
            <w:r>
              <w:rPr>
                <w:sz w:val="28"/>
                <w:szCs w:val="28"/>
              </w:rPr>
              <w:t xml:space="preserve">• </w:t>
            </w:r>
            <w:r w:rsidRPr="00902DAB">
              <w:rPr>
                <w:sz w:val="28"/>
                <w:szCs w:val="28"/>
              </w:rPr>
              <w:t xml:space="preserve">Низкий уровень доступа к государственным данным </w:t>
            </w:r>
          </w:p>
          <w:p w14:paraId="39D5BFFA" w14:textId="77777777" w:rsidR="00902DAB" w:rsidRPr="00902DAB" w:rsidRDefault="00902DAB" w:rsidP="00902DAB">
            <w:pPr>
              <w:pStyle w:val="Default"/>
              <w:rPr>
                <w:sz w:val="28"/>
                <w:szCs w:val="28"/>
              </w:rPr>
            </w:pPr>
            <w:r>
              <w:rPr>
                <w:sz w:val="28"/>
                <w:szCs w:val="28"/>
              </w:rPr>
              <w:t xml:space="preserve">• </w:t>
            </w:r>
            <w:r w:rsidRPr="00902DAB">
              <w:rPr>
                <w:sz w:val="28"/>
                <w:szCs w:val="28"/>
              </w:rPr>
              <w:t xml:space="preserve">Отсутствие единых подходов к форматам, разметке и доступу к данным – для совместимости данных из различных источников </w:t>
            </w:r>
          </w:p>
        </w:tc>
      </w:tr>
      <w:tr w:rsidR="00902DAB" w:rsidRPr="00902DAB" w14:paraId="4B7AF998" w14:textId="77777777" w:rsidTr="00902DAB">
        <w:trPr>
          <w:trHeight w:val="924"/>
        </w:trPr>
        <w:tc>
          <w:tcPr>
            <w:tcW w:w="3085" w:type="dxa"/>
            <w:vAlign w:val="center"/>
          </w:tcPr>
          <w:p w14:paraId="2877365C" w14:textId="77777777" w:rsidR="00902DAB" w:rsidRPr="00902DAB" w:rsidRDefault="00902DAB">
            <w:pPr>
              <w:pStyle w:val="Default"/>
              <w:rPr>
                <w:sz w:val="28"/>
                <w:szCs w:val="28"/>
              </w:rPr>
            </w:pPr>
            <w:r w:rsidRPr="00902DAB">
              <w:rPr>
                <w:sz w:val="28"/>
                <w:szCs w:val="28"/>
              </w:rPr>
              <w:t xml:space="preserve">Ограничения в области «Нормативное регулирование» </w:t>
            </w:r>
          </w:p>
        </w:tc>
        <w:tc>
          <w:tcPr>
            <w:tcW w:w="7229" w:type="dxa"/>
            <w:vAlign w:val="center"/>
          </w:tcPr>
          <w:p w14:paraId="006D1F53" w14:textId="77777777" w:rsidR="00902DAB" w:rsidRPr="00902DAB" w:rsidRDefault="00902DAB">
            <w:pPr>
              <w:pStyle w:val="Default"/>
              <w:rPr>
                <w:sz w:val="28"/>
                <w:szCs w:val="28"/>
              </w:rPr>
            </w:pPr>
            <w:r>
              <w:rPr>
                <w:sz w:val="28"/>
                <w:szCs w:val="28"/>
              </w:rPr>
              <w:t xml:space="preserve">• </w:t>
            </w:r>
            <w:r w:rsidRPr="00902DAB">
              <w:rPr>
                <w:sz w:val="28"/>
                <w:szCs w:val="28"/>
              </w:rPr>
              <w:t xml:space="preserve">Отсутствие полноценной системы нормативно-технического регулирования в области ИИ </w:t>
            </w:r>
          </w:p>
          <w:p w14:paraId="75575398" w14:textId="77777777" w:rsidR="00902DAB" w:rsidRPr="00902DAB" w:rsidRDefault="00902DAB">
            <w:pPr>
              <w:pStyle w:val="Default"/>
              <w:rPr>
                <w:sz w:val="28"/>
                <w:szCs w:val="28"/>
              </w:rPr>
            </w:pPr>
            <w:r>
              <w:rPr>
                <w:sz w:val="28"/>
                <w:szCs w:val="28"/>
              </w:rPr>
              <w:t xml:space="preserve">• </w:t>
            </w:r>
            <w:r w:rsidRPr="00902DAB">
              <w:rPr>
                <w:sz w:val="28"/>
                <w:szCs w:val="28"/>
              </w:rPr>
              <w:t xml:space="preserve">Сложность административно-правового и нормативного-технического порядка тестирования и внедрения разработок в сфере ИИ </w:t>
            </w:r>
          </w:p>
          <w:p w14:paraId="322EE103" w14:textId="77777777" w:rsidR="00902DAB" w:rsidRPr="00902DAB" w:rsidRDefault="00902DAB" w:rsidP="00902DAB">
            <w:pPr>
              <w:pStyle w:val="Default"/>
              <w:rPr>
                <w:sz w:val="28"/>
                <w:szCs w:val="28"/>
              </w:rPr>
            </w:pPr>
            <w:r>
              <w:rPr>
                <w:sz w:val="28"/>
                <w:szCs w:val="28"/>
              </w:rPr>
              <w:t xml:space="preserve">• </w:t>
            </w:r>
            <w:r w:rsidRPr="00902DAB">
              <w:rPr>
                <w:sz w:val="28"/>
                <w:szCs w:val="28"/>
              </w:rPr>
              <w:t xml:space="preserve">Несовместимость некоторых положений законодательства о защите данных с технологиями ИИ </w:t>
            </w:r>
          </w:p>
        </w:tc>
      </w:tr>
    </w:tbl>
    <w:p w14:paraId="47C61D53" w14:textId="77777777" w:rsidR="004A6FBD" w:rsidRDefault="004A6FBD" w:rsidP="00757566">
      <w:pPr>
        <w:spacing w:after="0" w:line="360" w:lineRule="auto"/>
        <w:ind w:firstLine="709"/>
        <w:jc w:val="both"/>
        <w:rPr>
          <w:rFonts w:ascii="Times New Roman" w:hAnsi="Times New Roman" w:cs="Times New Roman"/>
          <w:sz w:val="28"/>
          <w:szCs w:val="28"/>
        </w:rPr>
      </w:pPr>
    </w:p>
    <w:p w14:paraId="165FE294" w14:textId="77777777" w:rsidR="00B84062" w:rsidRDefault="00B84062" w:rsidP="00757566">
      <w:pPr>
        <w:spacing w:after="0" w:line="360" w:lineRule="auto"/>
        <w:ind w:firstLine="709"/>
        <w:jc w:val="both"/>
        <w:rPr>
          <w:rFonts w:ascii="Times New Roman" w:hAnsi="Times New Roman" w:cs="Times New Roman"/>
          <w:sz w:val="28"/>
          <w:szCs w:val="28"/>
        </w:rPr>
      </w:pPr>
    </w:p>
    <w:p w14:paraId="7784110B" w14:textId="77777777" w:rsidR="001D3DA5" w:rsidRPr="00C9408B" w:rsidRDefault="001D3DA5" w:rsidP="00C9408B">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15" w:name="_Toc50732714"/>
      <w:r w:rsidRPr="00C9408B">
        <w:rPr>
          <w:rFonts w:ascii="Times New Roman" w:hAnsi="Times New Roman" w:cs="Times New Roman"/>
          <w:i/>
          <w:color w:val="000000" w:themeColor="text1"/>
          <w:sz w:val="28"/>
          <w:szCs w:val="28"/>
        </w:rPr>
        <w:t>Выводы по разделу</w:t>
      </w:r>
      <w:bookmarkEnd w:id="15"/>
    </w:p>
    <w:p w14:paraId="208EC590" w14:textId="77777777" w:rsidR="002A0AA4" w:rsidRDefault="002A0AA4" w:rsidP="00757566">
      <w:pPr>
        <w:spacing w:after="0" w:line="360" w:lineRule="auto"/>
        <w:ind w:firstLine="709"/>
        <w:jc w:val="both"/>
        <w:rPr>
          <w:rFonts w:ascii="Times New Roman" w:hAnsi="Times New Roman" w:cs="Times New Roman"/>
          <w:sz w:val="28"/>
          <w:szCs w:val="28"/>
        </w:rPr>
      </w:pPr>
    </w:p>
    <w:p w14:paraId="203DF4D0" w14:textId="77777777" w:rsidR="001D3DA5" w:rsidRDefault="00EF2A02"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 настоящий момент происходит интенсивное развитие и внедрение технологий искусственного интеллекта</w:t>
      </w:r>
      <w:r w:rsidR="004153B0">
        <w:rPr>
          <w:rFonts w:ascii="Times New Roman" w:hAnsi="Times New Roman" w:cs="Times New Roman"/>
          <w:sz w:val="28"/>
          <w:szCs w:val="28"/>
        </w:rPr>
        <w:t xml:space="preserve"> в различные сферы жизни человека и его </w:t>
      </w:r>
      <w:r w:rsidR="004153B0">
        <w:rPr>
          <w:rFonts w:ascii="Times New Roman" w:hAnsi="Times New Roman" w:cs="Times New Roman"/>
          <w:sz w:val="28"/>
          <w:szCs w:val="28"/>
        </w:rPr>
        <w:lastRenderedPageBreak/>
        <w:t>деятельности. Значительной количество нейросетевых решений находится на высоком уровне развития технологий.</w:t>
      </w:r>
    </w:p>
    <w:p w14:paraId="03E59EB1" w14:textId="77777777" w:rsidR="004153B0" w:rsidRPr="00D7652D" w:rsidRDefault="004153B0"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Наблюдается существенный рост рынка продуктов и услуг с применением искусственного интеллекта, а также рост инвестиций как в исследования в указанной предметной области, так и во внедрение новых методов и подходов. Кроме того возрастает влияние технологий</w:t>
      </w:r>
      <w:r w:rsidR="004A31EC">
        <w:rPr>
          <w:rFonts w:ascii="Times New Roman" w:hAnsi="Times New Roman" w:cs="Times New Roman"/>
          <w:sz w:val="28"/>
          <w:szCs w:val="28"/>
        </w:rPr>
        <w:t xml:space="preserve"> искусственного интеллекта на мировую и российскую экономику.</w:t>
      </w:r>
    </w:p>
    <w:p w14:paraId="1B059896" w14:textId="77777777" w:rsidR="004153B0" w:rsidRDefault="004153B0" w:rsidP="00757566">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w:t>
      </w:r>
      <w:r w:rsidR="00682D2F">
        <w:rPr>
          <w:rFonts w:ascii="Times New Roman" w:hAnsi="Times New Roman" w:cs="Times New Roman"/>
          <w:sz w:val="28"/>
          <w:szCs w:val="28"/>
        </w:rPr>
        <w:t> </w:t>
      </w:r>
      <w:r w:rsidR="00AC4675">
        <w:rPr>
          <w:rFonts w:ascii="Times New Roman" w:hAnsi="Times New Roman" w:cs="Times New Roman"/>
          <w:sz w:val="28"/>
          <w:szCs w:val="28"/>
        </w:rPr>
        <w:t xml:space="preserve">Расширяется перечень сфер применения нейросетевых технологий. В промышленности и энергетики внедрение </w:t>
      </w:r>
      <w:r w:rsidR="00A517D1">
        <w:rPr>
          <w:rFonts w:ascii="Times New Roman" w:hAnsi="Times New Roman" w:cs="Times New Roman"/>
          <w:sz w:val="28"/>
          <w:szCs w:val="28"/>
        </w:rPr>
        <w:t>компьютерного зрения и интеллектуальных систем поддержки принятия решения</w:t>
      </w:r>
      <w:r w:rsidR="00AC4675">
        <w:rPr>
          <w:rFonts w:ascii="Times New Roman" w:hAnsi="Times New Roman" w:cs="Times New Roman"/>
          <w:sz w:val="28"/>
          <w:szCs w:val="28"/>
        </w:rPr>
        <w:t xml:space="preserve"> направлено</w:t>
      </w:r>
      <w:r w:rsidR="00D7652D">
        <w:rPr>
          <w:rFonts w:ascii="Times New Roman" w:hAnsi="Times New Roman" w:cs="Times New Roman"/>
          <w:sz w:val="28"/>
          <w:szCs w:val="28"/>
        </w:rPr>
        <w:t xml:space="preserve"> </w:t>
      </w:r>
      <w:r w:rsidR="00126D07">
        <w:rPr>
          <w:rFonts w:ascii="Times New Roman" w:hAnsi="Times New Roman" w:cs="Times New Roman"/>
          <w:sz w:val="28"/>
          <w:szCs w:val="28"/>
        </w:rPr>
        <w:t xml:space="preserve">на повышение качества при производстве продукции и обеспечение исправности оборудования при эксплуатации, в том числе </w:t>
      </w:r>
      <w:r w:rsidR="00126D07" w:rsidRPr="000938C0">
        <w:rPr>
          <w:rFonts w:ascii="Times New Roman" w:hAnsi="Times New Roman" w:cs="Times New Roman"/>
          <w:color w:val="000000" w:themeColor="text1"/>
          <w:sz w:val="28"/>
          <w:szCs w:val="28"/>
        </w:rPr>
        <w:t>оптимизаци</w:t>
      </w:r>
      <w:r w:rsidR="00126D07">
        <w:rPr>
          <w:rFonts w:ascii="Times New Roman" w:hAnsi="Times New Roman" w:cs="Times New Roman"/>
          <w:color w:val="000000" w:themeColor="text1"/>
          <w:sz w:val="28"/>
          <w:szCs w:val="28"/>
        </w:rPr>
        <w:t>ю</w:t>
      </w:r>
      <w:r w:rsidR="00126D07" w:rsidRPr="000938C0">
        <w:rPr>
          <w:rFonts w:ascii="Times New Roman" w:hAnsi="Times New Roman" w:cs="Times New Roman"/>
          <w:color w:val="000000" w:themeColor="text1"/>
          <w:sz w:val="28"/>
          <w:szCs w:val="28"/>
        </w:rPr>
        <w:t xml:space="preserve"> ремонт</w:t>
      </w:r>
      <w:r w:rsidR="00126D07">
        <w:rPr>
          <w:rFonts w:ascii="Times New Roman" w:hAnsi="Times New Roman" w:cs="Times New Roman"/>
          <w:color w:val="000000" w:themeColor="text1"/>
          <w:sz w:val="28"/>
          <w:szCs w:val="28"/>
        </w:rPr>
        <w:t>а и</w:t>
      </w:r>
      <w:r w:rsidR="00126D07" w:rsidRPr="000938C0">
        <w:rPr>
          <w:rFonts w:ascii="Times New Roman" w:hAnsi="Times New Roman" w:cs="Times New Roman"/>
          <w:color w:val="000000" w:themeColor="text1"/>
          <w:sz w:val="28"/>
          <w:szCs w:val="28"/>
        </w:rPr>
        <w:t xml:space="preserve"> обслуживания</w:t>
      </w:r>
      <w:r w:rsidR="00126D07">
        <w:rPr>
          <w:rFonts w:ascii="Times New Roman" w:hAnsi="Times New Roman" w:cs="Times New Roman"/>
          <w:color w:val="000000" w:themeColor="text1"/>
          <w:sz w:val="28"/>
          <w:szCs w:val="28"/>
        </w:rPr>
        <w:t>, автоматизированное распознавание дефектов.</w:t>
      </w:r>
    </w:p>
    <w:p w14:paraId="40BB7361" w14:textId="77777777" w:rsidR="00126D07" w:rsidRPr="00AC4675" w:rsidRDefault="00126D07"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Одним из наиболее значимых ограничений для внедрения технологий искусственного интеллекта в предметной области данного исследования</w:t>
      </w:r>
      <w:r w:rsidR="00531505">
        <w:rPr>
          <w:rFonts w:ascii="Times New Roman" w:hAnsi="Times New Roman" w:cs="Times New Roman"/>
          <w:sz w:val="28"/>
          <w:szCs w:val="28"/>
        </w:rPr>
        <w:t xml:space="preserve"> является отсутствие доступных структурированных баз данных дефектов оборудования, их классификации, дата-сетов для машинного обучения распознаванию дефектов.</w:t>
      </w:r>
    </w:p>
    <w:p w14:paraId="7246359D" w14:textId="77777777" w:rsidR="002A0AA4" w:rsidRDefault="002A0AA4">
      <w:pPr>
        <w:rPr>
          <w:rFonts w:ascii="Times New Roman" w:hAnsi="Times New Roman" w:cs="Times New Roman"/>
          <w:sz w:val="28"/>
          <w:szCs w:val="28"/>
        </w:rPr>
      </w:pPr>
      <w:r>
        <w:rPr>
          <w:rFonts w:ascii="Times New Roman" w:hAnsi="Times New Roman" w:cs="Times New Roman"/>
          <w:sz w:val="28"/>
          <w:szCs w:val="28"/>
        </w:rPr>
        <w:br w:type="page"/>
      </w:r>
    </w:p>
    <w:p w14:paraId="0A83BF06" w14:textId="77777777" w:rsidR="009D2D7C" w:rsidRPr="0076578E" w:rsidRDefault="009D2D7C" w:rsidP="0076578E">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16" w:name="_Toc50732715"/>
      <w:r w:rsidRPr="0076578E">
        <w:rPr>
          <w:rFonts w:ascii="Times New Roman" w:hAnsi="Times New Roman" w:cs="Times New Roman"/>
          <w:b/>
          <w:color w:val="000000" w:themeColor="text1"/>
          <w:szCs w:val="28"/>
          <w:lang w:val="ru-RU"/>
        </w:rPr>
        <w:lastRenderedPageBreak/>
        <w:t xml:space="preserve">2. </w:t>
      </w:r>
      <w:r w:rsidR="00E1548B" w:rsidRPr="0076578E">
        <w:rPr>
          <w:rFonts w:ascii="Times New Roman" w:hAnsi="Times New Roman" w:cs="Times New Roman"/>
          <w:b/>
          <w:color w:val="000000" w:themeColor="text1"/>
          <w:szCs w:val="28"/>
          <w:lang w:val="ru-RU"/>
        </w:rPr>
        <w:t xml:space="preserve">Дефектоскопия. Неразрушающий контроль </w:t>
      </w:r>
      <w:r w:rsidR="00BE2198">
        <w:rPr>
          <w:rFonts w:ascii="Times New Roman" w:hAnsi="Times New Roman" w:cs="Times New Roman"/>
          <w:b/>
          <w:color w:val="000000" w:themeColor="text1"/>
          <w:szCs w:val="28"/>
          <w:lang w:val="ru-RU"/>
        </w:rPr>
        <w:t>оборудования</w:t>
      </w:r>
      <w:bookmarkEnd w:id="16"/>
    </w:p>
    <w:p w14:paraId="7B440DBC" w14:textId="77777777" w:rsidR="0076578E" w:rsidRDefault="0076578E" w:rsidP="00757566">
      <w:pPr>
        <w:spacing w:after="0" w:line="360" w:lineRule="auto"/>
        <w:ind w:firstLine="709"/>
        <w:jc w:val="both"/>
        <w:rPr>
          <w:rFonts w:ascii="Times New Roman" w:hAnsi="Times New Roman" w:cs="Times New Roman"/>
          <w:sz w:val="28"/>
          <w:szCs w:val="28"/>
        </w:rPr>
      </w:pPr>
    </w:p>
    <w:p w14:paraId="7CCFED37" w14:textId="77777777" w:rsidR="00B55FC4" w:rsidRPr="00404D48" w:rsidRDefault="00F33E2A" w:rsidP="00757566">
      <w:pPr>
        <w:spacing w:after="0" w:line="360" w:lineRule="auto"/>
        <w:ind w:firstLine="709"/>
        <w:jc w:val="both"/>
        <w:rPr>
          <w:rFonts w:ascii="Times New Roman" w:hAnsi="Times New Roman" w:cs="Times New Roman"/>
          <w:color w:val="00B050"/>
          <w:sz w:val="28"/>
          <w:szCs w:val="28"/>
        </w:rPr>
      </w:pPr>
      <w:r w:rsidRPr="00404D48">
        <w:rPr>
          <w:rFonts w:ascii="Times New Roman" w:hAnsi="Times New Roman" w:cs="Times New Roman"/>
          <w:color w:val="00B050"/>
          <w:sz w:val="28"/>
          <w:szCs w:val="28"/>
        </w:rPr>
        <w:t>Надежность и долговечность ответственных узлов и агрегатов</w:t>
      </w:r>
      <w:r w:rsidR="005F04FD" w:rsidRPr="00404D48">
        <w:rPr>
          <w:rFonts w:ascii="Times New Roman" w:hAnsi="Times New Roman" w:cs="Times New Roman"/>
          <w:color w:val="00B050"/>
          <w:sz w:val="28"/>
          <w:szCs w:val="28"/>
        </w:rPr>
        <w:t xml:space="preserve">, и как следствие эффективность их эксплуатации в </w:t>
      </w:r>
      <w:r w:rsidR="00C80A4A" w:rsidRPr="00404D48">
        <w:rPr>
          <w:rFonts w:ascii="Times New Roman" w:hAnsi="Times New Roman" w:cs="Times New Roman"/>
          <w:color w:val="00B050"/>
          <w:sz w:val="28"/>
          <w:szCs w:val="28"/>
        </w:rPr>
        <w:t>существенной</w:t>
      </w:r>
      <w:r w:rsidR="005F04FD" w:rsidRPr="00404D48">
        <w:rPr>
          <w:rFonts w:ascii="Times New Roman" w:hAnsi="Times New Roman" w:cs="Times New Roman"/>
          <w:color w:val="00B050"/>
          <w:sz w:val="28"/>
          <w:szCs w:val="28"/>
        </w:rPr>
        <w:t xml:space="preserve"> мере </w:t>
      </w:r>
      <w:r w:rsidR="0042642B" w:rsidRPr="00404D48">
        <w:rPr>
          <w:rFonts w:ascii="Times New Roman" w:hAnsi="Times New Roman" w:cs="Times New Roman"/>
          <w:color w:val="00B050"/>
          <w:sz w:val="28"/>
          <w:szCs w:val="28"/>
        </w:rPr>
        <w:t>определяет</w:t>
      </w:r>
      <w:r w:rsidR="00C80A4A" w:rsidRPr="00404D48">
        <w:rPr>
          <w:rFonts w:ascii="Times New Roman" w:hAnsi="Times New Roman" w:cs="Times New Roman"/>
          <w:color w:val="00B050"/>
          <w:sz w:val="28"/>
          <w:szCs w:val="28"/>
        </w:rPr>
        <w:t>ся</w:t>
      </w:r>
      <w:r w:rsidR="0042642B" w:rsidRPr="00404D48">
        <w:rPr>
          <w:rFonts w:ascii="Times New Roman" w:hAnsi="Times New Roman" w:cs="Times New Roman"/>
          <w:color w:val="00B050"/>
          <w:sz w:val="28"/>
          <w:szCs w:val="28"/>
        </w:rPr>
        <w:t xml:space="preserve"> оперативность</w:t>
      </w:r>
      <w:r w:rsidR="00C80A4A" w:rsidRPr="00404D48">
        <w:rPr>
          <w:rFonts w:ascii="Times New Roman" w:hAnsi="Times New Roman" w:cs="Times New Roman"/>
          <w:color w:val="00B050"/>
          <w:sz w:val="28"/>
          <w:szCs w:val="28"/>
        </w:rPr>
        <w:t>ю</w:t>
      </w:r>
      <w:r w:rsidR="0042642B" w:rsidRPr="00404D48">
        <w:rPr>
          <w:rFonts w:ascii="Times New Roman" w:hAnsi="Times New Roman" w:cs="Times New Roman"/>
          <w:color w:val="00B050"/>
          <w:sz w:val="28"/>
          <w:szCs w:val="28"/>
        </w:rPr>
        <w:t xml:space="preserve"> и точность</w:t>
      </w:r>
      <w:r w:rsidR="00C80A4A" w:rsidRPr="00404D48">
        <w:rPr>
          <w:rFonts w:ascii="Times New Roman" w:hAnsi="Times New Roman" w:cs="Times New Roman"/>
          <w:color w:val="00B050"/>
          <w:sz w:val="28"/>
          <w:szCs w:val="28"/>
        </w:rPr>
        <w:t>ю</w:t>
      </w:r>
      <w:r w:rsidR="0042642B" w:rsidRPr="00404D48">
        <w:rPr>
          <w:rFonts w:ascii="Times New Roman" w:hAnsi="Times New Roman" w:cs="Times New Roman"/>
          <w:color w:val="00B050"/>
          <w:sz w:val="28"/>
          <w:szCs w:val="28"/>
        </w:rPr>
        <w:t xml:space="preserve"> </w:t>
      </w:r>
      <w:r w:rsidR="004800BE" w:rsidRPr="00404D48">
        <w:rPr>
          <w:rFonts w:ascii="Times New Roman" w:hAnsi="Times New Roman" w:cs="Times New Roman"/>
          <w:color w:val="00B050"/>
          <w:sz w:val="28"/>
          <w:szCs w:val="28"/>
        </w:rPr>
        <w:t>выявления</w:t>
      </w:r>
      <w:r w:rsidR="0042642B" w:rsidRPr="00404D48">
        <w:rPr>
          <w:rFonts w:ascii="Times New Roman" w:hAnsi="Times New Roman" w:cs="Times New Roman"/>
          <w:color w:val="00B050"/>
          <w:sz w:val="28"/>
          <w:szCs w:val="28"/>
        </w:rPr>
        <w:t xml:space="preserve"> дефектов оборудования, </w:t>
      </w:r>
      <w:r w:rsidR="00A25CCD" w:rsidRPr="00404D48">
        <w:rPr>
          <w:rFonts w:ascii="Times New Roman" w:hAnsi="Times New Roman" w:cs="Times New Roman"/>
          <w:color w:val="00B050"/>
          <w:sz w:val="28"/>
          <w:szCs w:val="28"/>
        </w:rPr>
        <w:t xml:space="preserve">а также возможностью </w:t>
      </w:r>
      <w:r w:rsidR="0042642B" w:rsidRPr="00404D48">
        <w:rPr>
          <w:rFonts w:ascii="Times New Roman" w:hAnsi="Times New Roman" w:cs="Times New Roman"/>
          <w:color w:val="00B050"/>
          <w:sz w:val="28"/>
          <w:szCs w:val="28"/>
        </w:rPr>
        <w:t>предупреждени</w:t>
      </w:r>
      <w:r w:rsidR="00A25CCD" w:rsidRPr="00404D48">
        <w:rPr>
          <w:rFonts w:ascii="Times New Roman" w:hAnsi="Times New Roman" w:cs="Times New Roman"/>
          <w:color w:val="00B050"/>
          <w:sz w:val="28"/>
          <w:szCs w:val="28"/>
        </w:rPr>
        <w:t>я</w:t>
      </w:r>
      <w:r w:rsidR="0042642B" w:rsidRPr="00404D48">
        <w:rPr>
          <w:rFonts w:ascii="Times New Roman" w:hAnsi="Times New Roman" w:cs="Times New Roman"/>
          <w:color w:val="00B050"/>
          <w:sz w:val="28"/>
          <w:szCs w:val="28"/>
        </w:rPr>
        <w:t xml:space="preserve"> </w:t>
      </w:r>
      <w:r w:rsidR="00A25CCD" w:rsidRPr="00404D48">
        <w:rPr>
          <w:rFonts w:ascii="Times New Roman" w:hAnsi="Times New Roman" w:cs="Times New Roman"/>
          <w:color w:val="00B050"/>
          <w:sz w:val="28"/>
          <w:szCs w:val="28"/>
        </w:rPr>
        <w:t>потенциальных</w:t>
      </w:r>
      <w:r w:rsidR="0042642B" w:rsidRPr="00404D48">
        <w:rPr>
          <w:rFonts w:ascii="Times New Roman" w:hAnsi="Times New Roman" w:cs="Times New Roman"/>
          <w:color w:val="00B050"/>
          <w:sz w:val="28"/>
          <w:szCs w:val="28"/>
        </w:rPr>
        <w:t xml:space="preserve"> сбоев в работе или аварийных ситуаций.</w:t>
      </w:r>
      <w:r w:rsidR="00C80A4A" w:rsidRPr="00404D48">
        <w:rPr>
          <w:rFonts w:ascii="Times New Roman" w:hAnsi="Times New Roman" w:cs="Times New Roman"/>
          <w:color w:val="00B050"/>
          <w:sz w:val="28"/>
          <w:szCs w:val="28"/>
        </w:rPr>
        <w:t xml:space="preserve"> В данном контексте большое значение приобретают неразрушающие методы дефектоскопии (контроля), позволяющие непрерывно (или с заданной периодичностью) диагностировать состояние оборудования, в том числе в ходе его эксплуатации.</w:t>
      </w:r>
    </w:p>
    <w:p w14:paraId="4FCC4400" w14:textId="77777777" w:rsidR="001D1473" w:rsidRDefault="001D1473" w:rsidP="00757566">
      <w:pPr>
        <w:spacing w:after="0" w:line="360" w:lineRule="auto"/>
        <w:ind w:firstLine="709"/>
        <w:jc w:val="both"/>
        <w:rPr>
          <w:rFonts w:ascii="Times New Roman" w:hAnsi="Times New Roman" w:cs="Times New Roman"/>
          <w:sz w:val="28"/>
          <w:szCs w:val="28"/>
        </w:rPr>
      </w:pPr>
    </w:p>
    <w:p w14:paraId="6A5998ED" w14:textId="77777777" w:rsidR="001D1473" w:rsidRPr="001D1473" w:rsidRDefault="001D1473" w:rsidP="001D1473">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17" w:name="_Toc50732716"/>
      <w:r w:rsidRPr="001D1473">
        <w:rPr>
          <w:rFonts w:ascii="Times New Roman" w:hAnsi="Times New Roman" w:cs="Times New Roman"/>
          <w:i/>
          <w:color w:val="000000" w:themeColor="text1"/>
          <w:sz w:val="28"/>
          <w:szCs w:val="28"/>
        </w:rPr>
        <w:t>2.1 Основные методы неразрушающего контроля</w:t>
      </w:r>
      <w:bookmarkEnd w:id="17"/>
    </w:p>
    <w:p w14:paraId="0A4CAFA4" w14:textId="77777777" w:rsidR="001D1473" w:rsidRDefault="001D1473" w:rsidP="00757566">
      <w:pPr>
        <w:spacing w:after="0" w:line="360" w:lineRule="auto"/>
        <w:ind w:firstLine="709"/>
        <w:jc w:val="both"/>
        <w:rPr>
          <w:rFonts w:ascii="Times New Roman" w:hAnsi="Times New Roman" w:cs="Times New Roman"/>
          <w:sz w:val="28"/>
          <w:szCs w:val="28"/>
        </w:rPr>
      </w:pPr>
    </w:p>
    <w:p w14:paraId="3AFADD80" w14:textId="77777777" w:rsidR="00084E23" w:rsidRPr="00DE6B2F" w:rsidRDefault="00084E23" w:rsidP="00084E23">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Основными методами неразрушающего контроля металла и сварных соединений являются:</w:t>
      </w:r>
    </w:p>
    <w:p w14:paraId="451056CF" w14:textId="77777777" w:rsidR="00084E23" w:rsidRPr="00DE6B2F" w:rsidRDefault="00084E23" w:rsidP="00084E23">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Визуальный контроль – плановый визуальный осмотр различного оборудования, труб на предмет трудоспособности, с использованием оптических приборов или видеоаппаратуры;</w:t>
      </w:r>
    </w:p>
    <w:p w14:paraId="1EDF1ED7" w14:textId="77777777" w:rsidR="00084E23" w:rsidRPr="00DE6B2F" w:rsidRDefault="00084E23" w:rsidP="00084E23">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Ультразвуковой контроль – дефектоскопия материала при помощи звуковых волн;</w:t>
      </w:r>
    </w:p>
    <w:p w14:paraId="70AED733" w14:textId="77777777" w:rsidR="00084E23" w:rsidRPr="00DE6B2F" w:rsidRDefault="00084E23" w:rsidP="00084E23">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xml:space="preserve">- </w:t>
      </w:r>
      <w:r w:rsidR="00C1365F" w:rsidRPr="00DE6B2F">
        <w:rPr>
          <w:rFonts w:ascii="Times New Roman" w:hAnsi="Times New Roman" w:cs="Times New Roman"/>
          <w:color w:val="00B050"/>
          <w:sz w:val="28"/>
          <w:szCs w:val="28"/>
        </w:rPr>
        <w:t>Р</w:t>
      </w:r>
      <w:r w:rsidRPr="00DE6B2F">
        <w:rPr>
          <w:rFonts w:ascii="Times New Roman" w:hAnsi="Times New Roman" w:cs="Times New Roman"/>
          <w:color w:val="00B050"/>
          <w:sz w:val="28"/>
          <w:szCs w:val="28"/>
        </w:rPr>
        <w:t>адиографический</w:t>
      </w:r>
      <w:r w:rsidR="00C1365F" w:rsidRPr="00DE6B2F">
        <w:rPr>
          <w:rFonts w:ascii="Times New Roman" w:hAnsi="Times New Roman" w:cs="Times New Roman"/>
          <w:color w:val="00B050"/>
          <w:sz w:val="28"/>
          <w:szCs w:val="28"/>
        </w:rPr>
        <w:t xml:space="preserve"> контроль (гамма-радиография) – дефектоскопия изделий при помощи двухмерных снимков, в основном тестируют трубы и сварные швы нефтегазовой и атомной отрасли</w:t>
      </w:r>
      <w:r w:rsidRPr="00DE6B2F">
        <w:rPr>
          <w:rFonts w:ascii="Times New Roman" w:hAnsi="Times New Roman" w:cs="Times New Roman"/>
          <w:color w:val="00B050"/>
          <w:sz w:val="28"/>
          <w:szCs w:val="28"/>
        </w:rPr>
        <w:t>;</w:t>
      </w:r>
    </w:p>
    <w:p w14:paraId="7E82A919" w14:textId="77777777" w:rsidR="00084E23" w:rsidRPr="00DE6B2F" w:rsidRDefault="00084E23" w:rsidP="00084E23">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Капиллярный контроль – диагностика поверхностей всех непористых материалов;</w:t>
      </w:r>
    </w:p>
    <w:p w14:paraId="759E21BC" w14:textId="77777777" w:rsidR="00084E23" w:rsidRPr="00DE6B2F" w:rsidRDefault="00084E23" w:rsidP="00084E23">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Магнитопорошковый контроль – выявление легких повреждений в изделиях из ферромагнитных материалов (с низкой проводимостью) путем намагничивания внешним полем;</w:t>
      </w:r>
    </w:p>
    <w:p w14:paraId="4E811AAA" w14:textId="77777777" w:rsidR="00084E23" w:rsidRPr="00DE6B2F" w:rsidRDefault="00084E23" w:rsidP="00084E23">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xml:space="preserve">- </w:t>
      </w:r>
      <w:r w:rsidR="00C1365F" w:rsidRPr="00DE6B2F">
        <w:rPr>
          <w:rFonts w:ascii="Times New Roman" w:hAnsi="Times New Roman" w:cs="Times New Roman"/>
          <w:color w:val="00B050"/>
          <w:sz w:val="28"/>
          <w:szCs w:val="28"/>
        </w:rPr>
        <w:t>В</w:t>
      </w:r>
      <w:r w:rsidRPr="00DE6B2F">
        <w:rPr>
          <w:rFonts w:ascii="Times New Roman" w:hAnsi="Times New Roman" w:cs="Times New Roman"/>
          <w:color w:val="00B050"/>
          <w:sz w:val="28"/>
          <w:szCs w:val="28"/>
        </w:rPr>
        <w:t>ихретоковый</w:t>
      </w:r>
      <w:r w:rsidR="00C1365F" w:rsidRPr="00DE6B2F">
        <w:rPr>
          <w:rFonts w:ascii="Times New Roman" w:hAnsi="Times New Roman" w:cs="Times New Roman"/>
          <w:color w:val="00B050"/>
          <w:sz w:val="28"/>
          <w:szCs w:val="28"/>
        </w:rPr>
        <w:t xml:space="preserve"> контроль – определение дефектов в проводящих материалах методом электромагнитной индукции</w:t>
      </w:r>
      <w:r w:rsidRPr="00DE6B2F">
        <w:rPr>
          <w:rFonts w:ascii="Times New Roman" w:hAnsi="Times New Roman" w:cs="Times New Roman"/>
          <w:color w:val="00B050"/>
          <w:sz w:val="28"/>
          <w:szCs w:val="28"/>
        </w:rPr>
        <w:t>;</w:t>
      </w:r>
    </w:p>
    <w:p w14:paraId="49E8BEDA" w14:textId="77777777" w:rsidR="00084E23" w:rsidRPr="00DE6B2F" w:rsidRDefault="00084E23" w:rsidP="00084E23">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xml:space="preserve">- </w:t>
      </w:r>
      <w:r w:rsidR="00C1365F" w:rsidRPr="00DE6B2F">
        <w:rPr>
          <w:rFonts w:ascii="Times New Roman" w:hAnsi="Times New Roman" w:cs="Times New Roman"/>
          <w:color w:val="00B050"/>
          <w:sz w:val="28"/>
          <w:szCs w:val="28"/>
        </w:rPr>
        <w:t>Г</w:t>
      </w:r>
      <w:r w:rsidRPr="00DE6B2F">
        <w:rPr>
          <w:rFonts w:ascii="Times New Roman" w:hAnsi="Times New Roman" w:cs="Times New Roman"/>
          <w:color w:val="00B050"/>
          <w:sz w:val="28"/>
          <w:szCs w:val="28"/>
        </w:rPr>
        <w:t>идравлическое испытание</w:t>
      </w:r>
      <w:r w:rsidR="00C1365F" w:rsidRPr="00DE6B2F">
        <w:rPr>
          <w:rFonts w:ascii="Times New Roman" w:hAnsi="Times New Roman" w:cs="Times New Roman"/>
          <w:color w:val="00B050"/>
          <w:sz w:val="28"/>
          <w:szCs w:val="28"/>
        </w:rPr>
        <w:t xml:space="preserve"> – выявление утечки в трубах и других изделиях, путем заполнения изделия жидкими веществами</w:t>
      </w:r>
      <w:r w:rsidRPr="00DE6B2F">
        <w:rPr>
          <w:rFonts w:ascii="Times New Roman" w:hAnsi="Times New Roman" w:cs="Times New Roman"/>
          <w:color w:val="00B050"/>
          <w:sz w:val="28"/>
          <w:szCs w:val="28"/>
        </w:rPr>
        <w:t>.</w:t>
      </w:r>
    </w:p>
    <w:p w14:paraId="00EE9BE6" w14:textId="77777777" w:rsidR="00084E23" w:rsidRPr="00DE6B2F" w:rsidRDefault="004800BE" w:rsidP="00757566">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lastRenderedPageBreak/>
        <w:t>Кроме того, применяются и другие методы неразрушающего контроля:</w:t>
      </w:r>
    </w:p>
    <w:p w14:paraId="5CDF6CD7" w14:textId="77777777" w:rsidR="0029028A" w:rsidRPr="00DE6B2F" w:rsidRDefault="0029028A" w:rsidP="0029028A">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акустикоэмиссионный</w:t>
      </w:r>
      <w:r w:rsidR="004800BE" w:rsidRPr="00DE6B2F">
        <w:rPr>
          <w:rFonts w:ascii="Times New Roman" w:hAnsi="Times New Roman" w:cs="Times New Roman"/>
          <w:color w:val="00B050"/>
          <w:sz w:val="28"/>
          <w:szCs w:val="28"/>
        </w:rPr>
        <w:t xml:space="preserve"> контроль</w:t>
      </w:r>
      <w:r w:rsidRPr="00DE6B2F">
        <w:rPr>
          <w:rFonts w:ascii="Times New Roman" w:hAnsi="Times New Roman" w:cs="Times New Roman"/>
          <w:color w:val="00B050"/>
          <w:sz w:val="28"/>
          <w:szCs w:val="28"/>
        </w:rPr>
        <w:t>;</w:t>
      </w:r>
    </w:p>
    <w:p w14:paraId="025F6D58" w14:textId="77777777" w:rsidR="0029028A" w:rsidRPr="00DE6B2F" w:rsidRDefault="0029028A" w:rsidP="0029028A">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измерение твердости;</w:t>
      </w:r>
    </w:p>
    <w:p w14:paraId="21F283DD" w14:textId="77777777" w:rsidR="0029028A" w:rsidRPr="00DE6B2F" w:rsidRDefault="0029028A" w:rsidP="0029028A">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магнитный контроль тепловой неравномерности;</w:t>
      </w:r>
    </w:p>
    <w:p w14:paraId="6FB98648" w14:textId="77777777" w:rsidR="0029028A" w:rsidRPr="00DE6B2F" w:rsidRDefault="0029028A" w:rsidP="0029028A">
      <w:pPr>
        <w:spacing w:after="0" w:line="360" w:lineRule="auto"/>
        <w:ind w:firstLine="709"/>
        <w:jc w:val="both"/>
        <w:rPr>
          <w:rFonts w:ascii="Times New Roman" w:hAnsi="Times New Roman" w:cs="Times New Roman"/>
          <w:color w:val="00B050"/>
          <w:sz w:val="28"/>
          <w:szCs w:val="28"/>
        </w:rPr>
      </w:pPr>
      <w:r w:rsidRPr="00DE6B2F">
        <w:rPr>
          <w:rFonts w:ascii="Times New Roman" w:hAnsi="Times New Roman" w:cs="Times New Roman"/>
          <w:color w:val="00B050"/>
          <w:sz w:val="28"/>
          <w:szCs w:val="28"/>
        </w:rPr>
        <w:t>- металлографический анализ</w:t>
      </w:r>
      <w:r w:rsidR="004800BE" w:rsidRPr="00DE6B2F">
        <w:rPr>
          <w:rFonts w:ascii="Times New Roman" w:hAnsi="Times New Roman" w:cs="Times New Roman"/>
          <w:color w:val="00B050"/>
          <w:sz w:val="28"/>
          <w:szCs w:val="28"/>
        </w:rPr>
        <w:t>.</w:t>
      </w:r>
    </w:p>
    <w:p w14:paraId="3B617690" w14:textId="77777777" w:rsidR="006E4CAA" w:rsidRDefault="006E4CAA" w:rsidP="006E4CAA">
      <w:pPr>
        <w:spacing w:after="0" w:line="360" w:lineRule="auto"/>
        <w:ind w:firstLine="709"/>
        <w:jc w:val="both"/>
        <w:rPr>
          <w:rFonts w:ascii="Times New Roman" w:hAnsi="Times New Roman" w:cs="Times New Roman"/>
          <w:sz w:val="28"/>
          <w:szCs w:val="28"/>
        </w:rPr>
      </w:pPr>
    </w:p>
    <w:p w14:paraId="250E3646" w14:textId="77777777" w:rsidR="00E459ED" w:rsidRPr="00E459ED" w:rsidRDefault="00E459ED" w:rsidP="00E459ED">
      <w:pPr>
        <w:pStyle w:val="3"/>
        <w:spacing w:before="0" w:line="360" w:lineRule="auto"/>
        <w:ind w:left="709" w:firstLine="0"/>
        <w:rPr>
          <w:rFonts w:ascii="Times New Roman" w:hAnsi="Times New Roman" w:cs="Times New Roman"/>
          <w:color w:val="000000" w:themeColor="text1"/>
          <w:sz w:val="28"/>
          <w:szCs w:val="28"/>
          <w:u w:val="single"/>
          <w:lang w:val="ru-RU"/>
        </w:rPr>
      </w:pPr>
      <w:bookmarkStart w:id="18" w:name="_Toc50732717"/>
      <w:r w:rsidRPr="00E459ED">
        <w:rPr>
          <w:rFonts w:ascii="Times New Roman" w:hAnsi="Times New Roman" w:cs="Times New Roman"/>
          <w:color w:val="000000" w:themeColor="text1"/>
          <w:sz w:val="28"/>
          <w:szCs w:val="28"/>
          <w:u w:val="single"/>
          <w:lang w:val="ru-RU"/>
        </w:rPr>
        <w:t>2.1.1 Визуальный контроль</w:t>
      </w:r>
      <w:bookmarkEnd w:id="18"/>
    </w:p>
    <w:p w14:paraId="2D44EB9B" w14:textId="77777777" w:rsidR="00E459ED" w:rsidRDefault="00E459ED" w:rsidP="00E459ED">
      <w:pPr>
        <w:spacing w:after="0" w:line="360" w:lineRule="auto"/>
        <w:ind w:firstLine="709"/>
        <w:jc w:val="both"/>
        <w:rPr>
          <w:rFonts w:ascii="Times New Roman" w:hAnsi="Times New Roman"/>
          <w:sz w:val="28"/>
          <w:szCs w:val="28"/>
        </w:rPr>
      </w:pPr>
    </w:p>
    <w:p w14:paraId="480F5A6C" w14:textId="77777777" w:rsidR="00E459ED" w:rsidRPr="00C35D01" w:rsidRDefault="00E459ED" w:rsidP="00E459ED">
      <w:pPr>
        <w:spacing w:after="0" w:line="360" w:lineRule="auto"/>
        <w:ind w:firstLine="709"/>
        <w:jc w:val="both"/>
        <w:rPr>
          <w:rFonts w:ascii="Times New Roman" w:hAnsi="Times New Roman"/>
          <w:color w:val="00B050"/>
          <w:sz w:val="28"/>
          <w:szCs w:val="28"/>
        </w:rPr>
      </w:pPr>
      <w:r w:rsidRPr="00C35D01">
        <w:rPr>
          <w:rFonts w:ascii="Times New Roman" w:hAnsi="Times New Roman"/>
          <w:color w:val="00B050"/>
          <w:sz w:val="28"/>
          <w:szCs w:val="28"/>
        </w:rPr>
        <w:t>При существующем многообразии методов неразрушающей дефектоскопии визуальный контроль остается самым распространенным способом выявления дефектов.</w:t>
      </w:r>
    </w:p>
    <w:p w14:paraId="100CB528" w14:textId="77777777" w:rsidR="00E459ED" w:rsidRDefault="00E459ED" w:rsidP="00E459ED">
      <w:pPr>
        <w:spacing w:after="0" w:line="360" w:lineRule="auto"/>
        <w:ind w:firstLine="709"/>
        <w:jc w:val="both"/>
        <w:rPr>
          <w:rFonts w:ascii="Times New Roman" w:hAnsi="Times New Roman" w:cs="Times New Roman"/>
          <w:sz w:val="28"/>
          <w:szCs w:val="28"/>
        </w:rPr>
      </w:pPr>
      <w:r w:rsidRPr="00B55FC4">
        <w:rPr>
          <w:rFonts w:ascii="Times New Roman" w:hAnsi="Times New Roman" w:cs="Times New Roman"/>
          <w:sz w:val="28"/>
          <w:szCs w:val="28"/>
        </w:rPr>
        <w:t>Визуальный и измерительный контроль изделий при техническом диагностировании производят с целью выявления изменений их формы, а также поверхностных дефектов в основном материале и сварных соединениях, образовавшихся в процессе эксплуатации (трещины всех видов и направлений, коррозионный и эрозионный износ поверхностей, деформация изделия и пр.).</w:t>
      </w:r>
    </w:p>
    <w:p w14:paraId="17F5754B" w14:textId="2E19E92E" w:rsidR="00432681" w:rsidRDefault="00432681" w:rsidP="00432681">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В соответствии с ГОСТ </w:t>
      </w:r>
      <w:r w:rsidRPr="00432681">
        <w:rPr>
          <w:rFonts w:ascii="Times New Roman" w:hAnsi="Times New Roman" w:cs="Times New Roman"/>
          <w:sz w:val="28"/>
          <w:szCs w:val="28"/>
        </w:rPr>
        <w:t xml:space="preserve">Р 58399-2019 </w:t>
      </w:r>
      <w:r>
        <w:rPr>
          <w:rFonts w:ascii="Times New Roman" w:hAnsi="Times New Roman" w:cs="Times New Roman"/>
          <w:sz w:val="28"/>
          <w:szCs w:val="28"/>
        </w:rPr>
        <w:t>«</w:t>
      </w:r>
      <w:r w:rsidRPr="00432681">
        <w:rPr>
          <w:rFonts w:ascii="Times New Roman" w:hAnsi="Times New Roman" w:cs="Times New Roman"/>
          <w:sz w:val="28"/>
          <w:szCs w:val="28"/>
        </w:rPr>
        <w:t>Контроль неразрушающий. Методы оптические. Общие требования</w:t>
      </w:r>
      <w:r>
        <w:rPr>
          <w:rFonts w:ascii="Times New Roman" w:hAnsi="Times New Roman" w:cs="Times New Roman"/>
          <w:sz w:val="28"/>
          <w:szCs w:val="28"/>
        </w:rPr>
        <w:t xml:space="preserve">» визуальный контроль разделяют на прямой и непрямой. Под общим </w:t>
      </w:r>
      <w:r w:rsidRPr="00432681">
        <w:rPr>
          <w:rFonts w:ascii="Times New Roman" w:hAnsi="Times New Roman" w:cs="Times New Roman"/>
          <w:color w:val="000000" w:themeColor="text1"/>
          <w:sz w:val="28"/>
          <w:szCs w:val="28"/>
        </w:rPr>
        <w:t>названием «прямой визуальный контроль» объединены визуальный и визуально-оптический методы, подразумевающие контроль непосредственно глазами оператора без использования (визуальный метод) или с использованием оптических устройств и приборов (визуально-оптический метод).</w:t>
      </w:r>
    </w:p>
    <w:p w14:paraId="4743613E" w14:textId="2989FAD3" w:rsidR="00407E43" w:rsidRPr="00432681" w:rsidRDefault="00407E43" w:rsidP="00407E43">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w:t>
      </w:r>
      <w:r w:rsidRPr="00407E43">
        <w:rPr>
          <w:rFonts w:ascii="Times New Roman" w:hAnsi="Times New Roman" w:cs="Times New Roman"/>
          <w:color w:val="000000" w:themeColor="text1"/>
          <w:sz w:val="28"/>
          <w:szCs w:val="28"/>
        </w:rPr>
        <w:t>епрямой визуальный контроль</w:t>
      </w:r>
      <w:r>
        <w:rPr>
          <w:rFonts w:ascii="Times New Roman" w:hAnsi="Times New Roman" w:cs="Times New Roman"/>
          <w:color w:val="000000" w:themeColor="text1"/>
          <w:sz w:val="28"/>
          <w:szCs w:val="28"/>
        </w:rPr>
        <w:t xml:space="preserve"> или</w:t>
      </w:r>
      <w:r w:rsidRPr="00407E43">
        <w:rPr>
          <w:rFonts w:ascii="Times New Roman" w:hAnsi="Times New Roman" w:cs="Times New Roman"/>
          <w:color w:val="000000" w:themeColor="text1"/>
          <w:sz w:val="28"/>
          <w:szCs w:val="28"/>
        </w:rPr>
        <w:t xml:space="preserve"> телевизионный метод</w:t>
      </w:r>
      <w:r>
        <w:rPr>
          <w:rFonts w:ascii="Times New Roman" w:hAnsi="Times New Roman" w:cs="Times New Roman"/>
          <w:color w:val="000000" w:themeColor="text1"/>
          <w:sz w:val="28"/>
          <w:szCs w:val="28"/>
        </w:rPr>
        <w:t xml:space="preserve"> представляет собой оптический неразрушающий контроль</w:t>
      </w:r>
      <w:r w:rsidRPr="00407E43">
        <w:rPr>
          <w:rFonts w:ascii="Times New Roman" w:hAnsi="Times New Roman" w:cs="Times New Roman"/>
          <w:color w:val="000000" w:themeColor="text1"/>
          <w:sz w:val="28"/>
          <w:szCs w:val="28"/>
        </w:rPr>
        <w:t>, основанный на визуальном анализе изображения контролируемого</w:t>
      </w:r>
      <w:r>
        <w:rPr>
          <w:rFonts w:ascii="Times New Roman" w:hAnsi="Times New Roman" w:cs="Times New Roman"/>
          <w:color w:val="000000" w:themeColor="text1"/>
          <w:sz w:val="28"/>
          <w:szCs w:val="28"/>
        </w:rPr>
        <w:t xml:space="preserve"> </w:t>
      </w:r>
      <w:r w:rsidRPr="00407E43">
        <w:rPr>
          <w:rFonts w:ascii="Times New Roman" w:hAnsi="Times New Roman" w:cs="Times New Roman"/>
          <w:color w:val="000000" w:themeColor="text1"/>
          <w:sz w:val="28"/>
          <w:szCs w:val="28"/>
        </w:rPr>
        <w:t>объекта, регистрируемого оптико-электронными устройствами, средствами</w:t>
      </w:r>
      <w:r>
        <w:rPr>
          <w:rFonts w:ascii="Times New Roman" w:hAnsi="Times New Roman" w:cs="Times New Roman"/>
          <w:color w:val="000000" w:themeColor="text1"/>
          <w:sz w:val="28"/>
          <w:szCs w:val="28"/>
        </w:rPr>
        <w:t xml:space="preserve"> </w:t>
      </w:r>
      <w:r w:rsidRPr="00407E43">
        <w:rPr>
          <w:rFonts w:ascii="Times New Roman" w:hAnsi="Times New Roman" w:cs="Times New Roman"/>
          <w:color w:val="000000" w:themeColor="text1"/>
          <w:sz w:val="28"/>
          <w:szCs w:val="28"/>
        </w:rPr>
        <w:t>фото- и видеотехники</w:t>
      </w:r>
      <w:r>
        <w:rPr>
          <w:rFonts w:ascii="Times New Roman" w:hAnsi="Times New Roman" w:cs="Times New Roman"/>
          <w:color w:val="000000" w:themeColor="text1"/>
          <w:sz w:val="28"/>
          <w:szCs w:val="28"/>
        </w:rPr>
        <w:t>.</w:t>
      </w:r>
    </w:p>
    <w:p w14:paraId="528E83CA" w14:textId="3ED1B75E" w:rsidR="00E459ED" w:rsidRPr="001D0A84" w:rsidRDefault="00407E43" w:rsidP="00E459ED">
      <w:pPr>
        <w:spacing w:after="0" w:line="360" w:lineRule="auto"/>
        <w:ind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Визуальный</w:t>
      </w:r>
      <w:r w:rsidR="00E459ED" w:rsidRPr="001D0A84">
        <w:rPr>
          <w:rFonts w:ascii="Times New Roman" w:hAnsi="Times New Roman"/>
          <w:color w:val="000000" w:themeColor="text1"/>
          <w:sz w:val="28"/>
          <w:szCs w:val="28"/>
        </w:rPr>
        <w:t xml:space="preserve"> метод контроля является н</w:t>
      </w:r>
      <w:r w:rsidR="00E459ED" w:rsidRPr="001D0A84">
        <w:rPr>
          <w:rFonts w:ascii="Times New Roman" w:hAnsi="Times New Roman" w:cs="Times New Roman"/>
          <w:color w:val="000000" w:themeColor="text1"/>
          <w:sz w:val="28"/>
          <w:szCs w:val="28"/>
        </w:rPr>
        <w:t xml:space="preserve">аиболее простым и одновременно с тем достаточно информативным. Визуальный контроль предшествует другим видам проверки, и практически не используется в качестве основного. Обычно осуществляется без применения </w:t>
      </w:r>
      <w:r w:rsidR="00E459ED">
        <w:rPr>
          <w:rFonts w:ascii="Times New Roman" w:hAnsi="Times New Roman" w:cs="Times New Roman"/>
          <w:color w:val="000000" w:themeColor="text1"/>
          <w:sz w:val="28"/>
          <w:szCs w:val="28"/>
        </w:rPr>
        <w:t xml:space="preserve">специального </w:t>
      </w:r>
      <w:r w:rsidR="00E459ED" w:rsidRPr="001D0A84">
        <w:rPr>
          <w:rFonts w:ascii="Times New Roman" w:hAnsi="Times New Roman" w:cs="Times New Roman"/>
          <w:color w:val="000000" w:themeColor="text1"/>
          <w:sz w:val="28"/>
          <w:szCs w:val="28"/>
        </w:rPr>
        <w:t>оборудования.</w:t>
      </w:r>
    </w:p>
    <w:p w14:paraId="4062C86E" w14:textId="77777777" w:rsidR="00E459ED" w:rsidRPr="000B2F30" w:rsidRDefault="00E459ED" w:rsidP="00E459ED">
      <w:pPr>
        <w:spacing w:after="0" w:line="360" w:lineRule="auto"/>
        <w:ind w:firstLine="709"/>
        <w:jc w:val="both"/>
        <w:rPr>
          <w:rFonts w:ascii="Times New Roman" w:hAnsi="Times New Roman" w:cs="Times New Roman"/>
          <w:color w:val="000000" w:themeColor="text1"/>
          <w:sz w:val="28"/>
          <w:szCs w:val="28"/>
        </w:rPr>
      </w:pPr>
      <w:r w:rsidRPr="000B2F30">
        <w:rPr>
          <w:rFonts w:ascii="Times New Roman" w:hAnsi="Times New Roman" w:cs="Times New Roman"/>
          <w:color w:val="000000" w:themeColor="text1"/>
          <w:sz w:val="28"/>
          <w:szCs w:val="28"/>
        </w:rPr>
        <w:t>Визуальный контроль состояния оборудования обладает рядом достоинств:</w:t>
      </w:r>
    </w:p>
    <w:p w14:paraId="28AFFAF4" w14:textId="77777777" w:rsidR="00E459ED" w:rsidRPr="000B2F30" w:rsidRDefault="00E459ED" w:rsidP="00E459ED">
      <w:pPr>
        <w:spacing w:after="0" w:line="360" w:lineRule="auto"/>
        <w:ind w:firstLine="709"/>
        <w:jc w:val="both"/>
        <w:rPr>
          <w:rFonts w:ascii="Times New Roman" w:hAnsi="Times New Roman" w:cs="Times New Roman"/>
          <w:color w:val="000000" w:themeColor="text1"/>
          <w:sz w:val="28"/>
          <w:szCs w:val="28"/>
        </w:rPr>
      </w:pPr>
      <w:r w:rsidRPr="000B2F30">
        <w:rPr>
          <w:rFonts w:ascii="Times New Roman" w:hAnsi="Times New Roman" w:cs="Times New Roman"/>
          <w:color w:val="000000" w:themeColor="text1"/>
          <w:sz w:val="28"/>
          <w:szCs w:val="28"/>
        </w:rPr>
        <w:lastRenderedPageBreak/>
        <w:t>-</w:t>
      </w:r>
      <w:r>
        <w:rPr>
          <w:rFonts w:ascii="Times New Roman" w:hAnsi="Times New Roman" w:cs="Times New Roman"/>
          <w:color w:val="000000" w:themeColor="text1"/>
          <w:sz w:val="28"/>
          <w:szCs w:val="28"/>
        </w:rPr>
        <w:t> </w:t>
      </w:r>
      <w:r w:rsidRPr="000B2F30">
        <w:rPr>
          <w:rFonts w:ascii="Times New Roman" w:hAnsi="Times New Roman" w:cs="Times New Roman"/>
          <w:color w:val="000000" w:themeColor="text1"/>
          <w:sz w:val="28"/>
          <w:szCs w:val="28"/>
        </w:rPr>
        <w:t>Самый экономичный метод, не требующий практически никаких затрат помимо работы специалиста-контролера.</w:t>
      </w:r>
    </w:p>
    <w:p w14:paraId="023B3810" w14:textId="77777777" w:rsidR="00E459ED" w:rsidRPr="000B2F30" w:rsidRDefault="00E459ED" w:rsidP="00E459ED">
      <w:pPr>
        <w:spacing w:after="0" w:line="360" w:lineRule="auto"/>
        <w:ind w:firstLine="709"/>
        <w:jc w:val="both"/>
        <w:rPr>
          <w:rFonts w:ascii="Times New Roman" w:hAnsi="Times New Roman" w:cs="Times New Roman"/>
          <w:color w:val="000000" w:themeColor="text1"/>
          <w:sz w:val="28"/>
          <w:szCs w:val="28"/>
        </w:rPr>
      </w:pPr>
      <w:r w:rsidRPr="000B2F30">
        <w:rPr>
          <w:rFonts w:ascii="Times New Roman" w:hAnsi="Times New Roman" w:cs="Times New Roman"/>
          <w:color w:val="000000" w:themeColor="text1"/>
          <w:sz w:val="28"/>
          <w:szCs w:val="28"/>
        </w:rPr>
        <w:t>- Отсутствует надобность в специальном оборудовании, реактивах, других расходных материалах.</w:t>
      </w:r>
    </w:p>
    <w:p w14:paraId="34E273FD" w14:textId="77777777" w:rsidR="00E459ED" w:rsidRPr="000B2F30" w:rsidRDefault="00E459ED" w:rsidP="00E459ED">
      <w:pPr>
        <w:spacing w:after="0" w:line="360" w:lineRule="auto"/>
        <w:ind w:firstLine="709"/>
        <w:jc w:val="both"/>
        <w:rPr>
          <w:rFonts w:ascii="Times New Roman" w:hAnsi="Times New Roman" w:cs="Times New Roman"/>
          <w:color w:val="000000" w:themeColor="text1"/>
          <w:sz w:val="28"/>
          <w:szCs w:val="28"/>
        </w:rPr>
      </w:pPr>
      <w:r w:rsidRPr="000B2F30">
        <w:rPr>
          <w:rFonts w:ascii="Times New Roman" w:hAnsi="Times New Roman" w:cs="Times New Roman"/>
          <w:color w:val="000000" w:themeColor="text1"/>
          <w:sz w:val="28"/>
          <w:szCs w:val="28"/>
        </w:rPr>
        <w:t>- Дает возможность выявить основную массу дефектов.</w:t>
      </w:r>
    </w:p>
    <w:p w14:paraId="6E8870E6" w14:textId="77777777" w:rsidR="00E459ED" w:rsidRPr="000B2F30" w:rsidRDefault="00E459ED" w:rsidP="00E459ED">
      <w:pPr>
        <w:spacing w:after="0" w:line="360" w:lineRule="auto"/>
        <w:ind w:firstLine="709"/>
        <w:jc w:val="both"/>
        <w:rPr>
          <w:rFonts w:ascii="Times New Roman" w:hAnsi="Times New Roman" w:cs="Times New Roman"/>
          <w:color w:val="000000" w:themeColor="text1"/>
          <w:sz w:val="28"/>
          <w:szCs w:val="28"/>
        </w:rPr>
      </w:pPr>
      <w:r w:rsidRPr="000B2F30">
        <w:rPr>
          <w:rFonts w:ascii="Times New Roman" w:hAnsi="Times New Roman" w:cs="Times New Roman"/>
          <w:color w:val="000000" w:themeColor="text1"/>
          <w:sz w:val="28"/>
          <w:szCs w:val="28"/>
        </w:rPr>
        <w:t>- Оценка состояния поверхности может быть выполнена достаточно оперативно.</w:t>
      </w:r>
    </w:p>
    <w:p w14:paraId="03601D0C" w14:textId="4D7BD8E4" w:rsidR="00E459ED" w:rsidRPr="001C7EA8" w:rsidRDefault="00E459ED" w:rsidP="00E459ED">
      <w:pPr>
        <w:spacing w:after="0" w:line="360" w:lineRule="auto"/>
        <w:ind w:firstLine="709"/>
        <w:jc w:val="both"/>
        <w:rPr>
          <w:rFonts w:ascii="Times New Roman" w:hAnsi="Times New Roman" w:cs="Times New Roman"/>
          <w:color w:val="000000" w:themeColor="text1"/>
          <w:sz w:val="28"/>
          <w:szCs w:val="28"/>
        </w:rPr>
      </w:pPr>
      <w:r w:rsidRPr="001C7EA8">
        <w:rPr>
          <w:rFonts w:ascii="Times New Roman" w:hAnsi="Times New Roman" w:cs="Times New Roman"/>
          <w:color w:val="000000" w:themeColor="text1"/>
          <w:sz w:val="28"/>
          <w:szCs w:val="28"/>
        </w:rPr>
        <w:t xml:space="preserve">- </w:t>
      </w:r>
      <w:r w:rsidR="007746BB">
        <w:rPr>
          <w:rFonts w:ascii="Times New Roman" w:hAnsi="Times New Roman" w:cs="Times New Roman"/>
          <w:color w:val="000000" w:themeColor="text1"/>
          <w:sz w:val="28"/>
          <w:szCs w:val="28"/>
        </w:rPr>
        <w:t>Сотрудник</w:t>
      </w:r>
      <w:r w:rsidRPr="001C7EA8">
        <w:rPr>
          <w:rFonts w:ascii="Times New Roman" w:hAnsi="Times New Roman" w:cs="Times New Roman"/>
          <w:color w:val="000000" w:themeColor="text1"/>
          <w:sz w:val="28"/>
          <w:szCs w:val="28"/>
        </w:rPr>
        <w:t>, выполняющий визуальный неразрушающий контроль, может не иметь специальных знаний и навыков, в том числе работы с оборудованием, применяем</w:t>
      </w:r>
      <w:r>
        <w:rPr>
          <w:rFonts w:ascii="Times New Roman" w:hAnsi="Times New Roman" w:cs="Times New Roman"/>
          <w:color w:val="000000" w:themeColor="text1"/>
          <w:sz w:val="28"/>
          <w:szCs w:val="28"/>
        </w:rPr>
        <w:t>ым</w:t>
      </w:r>
      <w:r w:rsidRPr="001C7EA8">
        <w:rPr>
          <w:rFonts w:ascii="Times New Roman" w:hAnsi="Times New Roman" w:cs="Times New Roman"/>
          <w:color w:val="000000" w:themeColor="text1"/>
          <w:sz w:val="28"/>
          <w:szCs w:val="28"/>
        </w:rPr>
        <w:t xml:space="preserve"> при других методах неразрушающей дефектоскопии.</w:t>
      </w:r>
    </w:p>
    <w:p w14:paraId="194701A5" w14:textId="77777777" w:rsidR="00E459ED" w:rsidRPr="00C759AA" w:rsidRDefault="00E459ED" w:rsidP="00E459ED">
      <w:pPr>
        <w:spacing w:after="0" w:line="360" w:lineRule="auto"/>
        <w:ind w:firstLine="709"/>
        <w:jc w:val="both"/>
        <w:rPr>
          <w:rFonts w:ascii="Times New Roman" w:hAnsi="Times New Roman" w:cs="Times New Roman"/>
          <w:color w:val="000000" w:themeColor="text1"/>
          <w:sz w:val="28"/>
          <w:szCs w:val="28"/>
        </w:rPr>
      </w:pPr>
      <w:r w:rsidRPr="00C759AA">
        <w:rPr>
          <w:rFonts w:ascii="Times New Roman" w:hAnsi="Times New Roman" w:cs="Times New Roman"/>
          <w:color w:val="000000" w:themeColor="text1"/>
          <w:sz w:val="28"/>
          <w:szCs w:val="28"/>
        </w:rPr>
        <w:t>Однако у данного метода есть отрицательные стороны, основными из которых являются:</w:t>
      </w:r>
    </w:p>
    <w:p w14:paraId="5416D7D4" w14:textId="77777777" w:rsidR="00E459ED" w:rsidRPr="00C759AA" w:rsidRDefault="00E459ED" w:rsidP="00E459ED">
      <w:pPr>
        <w:spacing w:after="0" w:line="360" w:lineRule="auto"/>
        <w:ind w:firstLine="709"/>
        <w:jc w:val="both"/>
        <w:rPr>
          <w:rFonts w:ascii="Times New Roman" w:hAnsi="Times New Roman" w:cs="Times New Roman"/>
          <w:color w:val="000000" w:themeColor="text1"/>
          <w:sz w:val="28"/>
          <w:szCs w:val="28"/>
        </w:rPr>
      </w:pPr>
      <w:r w:rsidRPr="00C759AA">
        <w:rPr>
          <w:rFonts w:ascii="Times New Roman" w:hAnsi="Times New Roman" w:cs="Times New Roman"/>
          <w:color w:val="000000" w:themeColor="text1"/>
          <w:sz w:val="28"/>
          <w:szCs w:val="28"/>
        </w:rPr>
        <w:t xml:space="preserve">- Визуальный контроль дает возможность выявить лишь изъяны на поверхности изделия. </w:t>
      </w:r>
    </w:p>
    <w:p w14:paraId="0B62C566" w14:textId="77777777" w:rsidR="00E459ED" w:rsidRPr="00C759AA" w:rsidRDefault="00E459ED" w:rsidP="00E459ED">
      <w:pPr>
        <w:spacing w:after="0" w:line="360" w:lineRule="auto"/>
        <w:ind w:firstLine="709"/>
        <w:jc w:val="both"/>
        <w:rPr>
          <w:rFonts w:ascii="Times New Roman" w:hAnsi="Times New Roman" w:cs="Times New Roman"/>
          <w:color w:val="000000" w:themeColor="text1"/>
          <w:sz w:val="28"/>
          <w:szCs w:val="28"/>
        </w:rPr>
      </w:pPr>
      <w:r w:rsidRPr="00C759AA">
        <w:rPr>
          <w:rFonts w:ascii="Times New Roman" w:hAnsi="Times New Roman" w:cs="Times New Roman"/>
          <w:color w:val="000000" w:themeColor="text1"/>
          <w:sz w:val="28"/>
          <w:szCs w:val="28"/>
        </w:rPr>
        <w:t>- Дефекты можно зарегистрировать только вручную, даже если применяются приборы визуального контроля.</w:t>
      </w:r>
    </w:p>
    <w:p w14:paraId="673B8450" w14:textId="77777777" w:rsidR="00E459ED" w:rsidRPr="00C759AA" w:rsidRDefault="00E459ED" w:rsidP="00E459ED">
      <w:pPr>
        <w:spacing w:after="0" w:line="360" w:lineRule="auto"/>
        <w:ind w:firstLine="709"/>
        <w:jc w:val="both"/>
        <w:rPr>
          <w:rFonts w:ascii="Times New Roman" w:hAnsi="Times New Roman" w:cs="Times New Roman"/>
          <w:color w:val="000000" w:themeColor="text1"/>
          <w:sz w:val="28"/>
          <w:szCs w:val="28"/>
        </w:rPr>
      </w:pPr>
      <w:r w:rsidRPr="00C759AA">
        <w:rPr>
          <w:rFonts w:ascii="Times New Roman" w:hAnsi="Times New Roman" w:cs="Times New Roman"/>
          <w:color w:val="000000" w:themeColor="text1"/>
          <w:sz w:val="28"/>
          <w:szCs w:val="28"/>
        </w:rPr>
        <w:t>- Небольшая вероятность обнаружения поверхностных дефектов небольшого размера.</w:t>
      </w:r>
    </w:p>
    <w:p w14:paraId="714FDBFC" w14:textId="77777777" w:rsidR="00E459ED" w:rsidRPr="00C759AA" w:rsidRDefault="00E459ED" w:rsidP="00E459ED">
      <w:pPr>
        <w:spacing w:after="0" w:line="360" w:lineRule="auto"/>
        <w:ind w:firstLine="709"/>
        <w:jc w:val="both"/>
        <w:rPr>
          <w:rFonts w:ascii="Times New Roman" w:hAnsi="Times New Roman" w:cs="Times New Roman"/>
          <w:color w:val="000000" w:themeColor="text1"/>
          <w:sz w:val="28"/>
          <w:szCs w:val="28"/>
        </w:rPr>
      </w:pPr>
      <w:r w:rsidRPr="00C759AA">
        <w:rPr>
          <w:rFonts w:ascii="Times New Roman" w:hAnsi="Times New Roman" w:cs="Times New Roman"/>
          <w:color w:val="000000" w:themeColor="text1"/>
          <w:sz w:val="28"/>
          <w:szCs w:val="28"/>
        </w:rPr>
        <w:t xml:space="preserve">- Большая зависимость обнаружения </w:t>
      </w:r>
      <w:r>
        <w:rPr>
          <w:rFonts w:ascii="Times New Roman" w:hAnsi="Times New Roman" w:cs="Times New Roman"/>
          <w:color w:val="000000" w:themeColor="text1"/>
          <w:sz w:val="28"/>
          <w:szCs w:val="28"/>
        </w:rPr>
        <w:t>дефектов</w:t>
      </w:r>
      <w:r w:rsidRPr="00C759AA">
        <w:rPr>
          <w:rFonts w:ascii="Times New Roman" w:hAnsi="Times New Roman" w:cs="Times New Roman"/>
          <w:color w:val="000000" w:themeColor="text1"/>
          <w:sz w:val="28"/>
          <w:szCs w:val="28"/>
        </w:rPr>
        <w:t xml:space="preserve"> от субъективных обстоятельств. Среди них острота зрения, переутомление, недостаточные навыки сотрудника, осуществляющего проверку.</w:t>
      </w:r>
    </w:p>
    <w:p w14:paraId="1FB7341B" w14:textId="77777777" w:rsidR="00E459ED" w:rsidRPr="00C759AA" w:rsidRDefault="00E459ED" w:rsidP="00E459E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Кро</w:t>
      </w:r>
      <w:r w:rsidRPr="00C759AA">
        <w:rPr>
          <w:rFonts w:ascii="Times New Roman" w:hAnsi="Times New Roman" w:cs="Times New Roman"/>
          <w:color w:val="000000" w:themeColor="text1"/>
          <w:sz w:val="28"/>
          <w:szCs w:val="28"/>
        </w:rPr>
        <w:t>ме того визуальный контроль при диагностировании состояния оборудования ТЭС обладает рядом особенностей:</w:t>
      </w:r>
    </w:p>
    <w:p w14:paraId="5256B677" w14:textId="77777777" w:rsidR="00E459ED" w:rsidRDefault="00E459ED" w:rsidP="00E459E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в силу больших площадей, на которых расположено оборудование, больших размеров и объемов оборудования, значительного его количества и номенклатуры не всегда достижим необходимый уровень оперативности контроля (при заданной периодичности и составе персонала) и как, следствие, своевременности обнаружения дефектов;</w:t>
      </w:r>
    </w:p>
    <w:p w14:paraId="63A2D815" w14:textId="77777777" w:rsidR="00E459ED" w:rsidRDefault="00E459ED" w:rsidP="00E459E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ряд объектов для диагностирования находятся в труднодоступных зонах, что затрудняет оперативный и периодичный контроль (без применения </w:t>
      </w:r>
      <w:r>
        <w:rPr>
          <w:rFonts w:ascii="Times New Roman" w:hAnsi="Times New Roman" w:cs="Times New Roman"/>
          <w:color w:val="000000" w:themeColor="text1"/>
          <w:sz w:val="28"/>
          <w:szCs w:val="28"/>
        </w:rPr>
        <w:lastRenderedPageBreak/>
        <w:t>дополнительного оборудования и средств, например, возведения лесов), а также снижает точность при выявлении дефектов.</w:t>
      </w:r>
    </w:p>
    <w:p w14:paraId="79488A32" w14:textId="77777777" w:rsidR="00E459ED" w:rsidRDefault="00E459ED" w:rsidP="00E459E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Таким образом, для повышения качества визуального контроля актуальным является внедрение автоматизированных систем, обеспечивающих оперативный доступ средств визуального контроля к диагностируемому оборудованию, а также интеллектуальных систем (в том числе с применением нейросетевых технологий), повышающих точность и своевременность выявления дефектов.</w:t>
      </w:r>
    </w:p>
    <w:p w14:paraId="6EEAA7EE" w14:textId="77777777" w:rsidR="00E459ED" w:rsidRDefault="00E459ED" w:rsidP="006E4CAA">
      <w:pPr>
        <w:spacing w:after="0" w:line="360" w:lineRule="auto"/>
        <w:ind w:firstLine="709"/>
        <w:jc w:val="both"/>
        <w:rPr>
          <w:rFonts w:ascii="Times New Roman" w:hAnsi="Times New Roman" w:cs="Times New Roman"/>
          <w:sz w:val="28"/>
          <w:szCs w:val="28"/>
        </w:rPr>
      </w:pPr>
    </w:p>
    <w:p w14:paraId="3B395AC2" w14:textId="77777777" w:rsidR="000A7A86" w:rsidRPr="00E459ED" w:rsidRDefault="001D1473" w:rsidP="00E459ED">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19" w:name="_Toc50732718"/>
      <w:r w:rsidRPr="00E459ED">
        <w:rPr>
          <w:rFonts w:ascii="Times New Roman" w:hAnsi="Times New Roman" w:cs="Times New Roman"/>
          <w:i/>
          <w:color w:val="000000" w:themeColor="text1"/>
          <w:sz w:val="28"/>
          <w:szCs w:val="28"/>
        </w:rPr>
        <w:t xml:space="preserve">2.2 </w:t>
      </w:r>
      <w:r w:rsidR="000A7A86" w:rsidRPr="00E459ED">
        <w:rPr>
          <w:rFonts w:ascii="Times New Roman" w:hAnsi="Times New Roman" w:cs="Times New Roman"/>
          <w:i/>
          <w:color w:val="000000" w:themeColor="text1"/>
          <w:sz w:val="28"/>
          <w:szCs w:val="28"/>
        </w:rPr>
        <w:t>Применимость методов неразрушающего контроля</w:t>
      </w:r>
      <w:bookmarkEnd w:id="19"/>
    </w:p>
    <w:p w14:paraId="225BA3B6" w14:textId="77777777" w:rsidR="000A7A86" w:rsidRPr="00B42773" w:rsidRDefault="00B42773" w:rsidP="00B42773">
      <w:pPr>
        <w:spacing w:after="0" w:line="360" w:lineRule="auto"/>
        <w:ind w:firstLine="709"/>
        <w:jc w:val="both"/>
        <w:rPr>
          <w:rFonts w:ascii="Times New Roman" w:hAnsi="Times New Roman"/>
          <w:sz w:val="28"/>
          <w:szCs w:val="28"/>
        </w:rPr>
      </w:pPr>
      <w:r w:rsidRPr="00B42773">
        <w:rPr>
          <w:rFonts w:ascii="Times New Roman" w:hAnsi="Times New Roman" w:cs="Times New Roman"/>
          <w:sz w:val="28"/>
          <w:szCs w:val="28"/>
        </w:rPr>
        <w:t>1.</w:t>
      </w:r>
      <w:r>
        <w:rPr>
          <w:rFonts w:ascii="Times New Roman" w:hAnsi="Times New Roman"/>
          <w:sz w:val="28"/>
          <w:szCs w:val="28"/>
        </w:rPr>
        <w:t> </w:t>
      </w:r>
      <w:r w:rsidR="00551F8B" w:rsidRPr="00B42773">
        <w:rPr>
          <w:rFonts w:ascii="Times New Roman" w:hAnsi="Times New Roman"/>
          <w:sz w:val="28"/>
          <w:szCs w:val="28"/>
        </w:rPr>
        <w:t>Если дефект определяется на поверхности, то применяют методы визуального, капиллярного, магнитопорошкового либо вихретокового контроля (в зависимости от целей анализа).</w:t>
      </w:r>
      <w:r w:rsidR="00C80BD7" w:rsidRPr="00B42773">
        <w:rPr>
          <w:rFonts w:ascii="Times New Roman" w:hAnsi="Times New Roman"/>
          <w:sz w:val="28"/>
          <w:szCs w:val="28"/>
        </w:rPr>
        <w:t xml:space="preserve"> Иногда совмещают методы, например, при исследовании износа изделия</w:t>
      </w:r>
      <w:r w:rsidRPr="00B42773">
        <w:rPr>
          <w:rFonts w:ascii="Times New Roman" w:hAnsi="Times New Roman"/>
          <w:sz w:val="28"/>
          <w:szCs w:val="28"/>
        </w:rPr>
        <w:t xml:space="preserve"> может подойти визуальный метод (поверхностный), а случае более сложного анализа может потребоваться радиографический контроль. Коррозия лучше всего определяется магнитопорошковым и ультразвуковым методом.</w:t>
      </w:r>
    </w:p>
    <w:p w14:paraId="30A451CA" w14:textId="77777777" w:rsidR="00B42773" w:rsidRDefault="00B42773" w:rsidP="00B42773">
      <w:pPr>
        <w:spacing w:after="0" w:line="360" w:lineRule="auto"/>
        <w:ind w:firstLine="709"/>
        <w:jc w:val="both"/>
        <w:rPr>
          <w:rFonts w:ascii="Times New Roman" w:hAnsi="Times New Roman"/>
          <w:sz w:val="28"/>
          <w:szCs w:val="28"/>
        </w:rPr>
      </w:pPr>
      <w:r w:rsidRPr="00B42773">
        <w:rPr>
          <w:rFonts w:ascii="Times New Roman" w:hAnsi="Times New Roman"/>
          <w:sz w:val="28"/>
          <w:szCs w:val="28"/>
        </w:rPr>
        <w:t>2</w:t>
      </w:r>
      <w:r>
        <w:rPr>
          <w:rFonts w:ascii="Times New Roman" w:hAnsi="Times New Roman"/>
          <w:sz w:val="28"/>
          <w:szCs w:val="28"/>
        </w:rPr>
        <w:t xml:space="preserve">. </w:t>
      </w:r>
      <w:r w:rsidR="00C24ED8">
        <w:rPr>
          <w:rFonts w:ascii="Times New Roman" w:hAnsi="Times New Roman"/>
          <w:sz w:val="28"/>
          <w:szCs w:val="28"/>
        </w:rPr>
        <w:t>В случаях, когда дефект определяется в объеме, используется либо радиография, либо ультразвуковые/акустические методы.</w:t>
      </w:r>
    </w:p>
    <w:p w14:paraId="4BE029C8" w14:textId="77777777" w:rsidR="000D4A9C" w:rsidRDefault="000D4A9C" w:rsidP="00B42773">
      <w:pPr>
        <w:spacing w:after="0" w:line="360" w:lineRule="auto"/>
        <w:ind w:firstLine="709"/>
        <w:jc w:val="both"/>
        <w:rPr>
          <w:rFonts w:ascii="Times New Roman" w:hAnsi="Times New Roman"/>
          <w:sz w:val="28"/>
          <w:szCs w:val="28"/>
        </w:rPr>
      </w:pPr>
    </w:p>
    <w:p w14:paraId="71AFB864" w14:textId="77777777" w:rsidR="00E459ED" w:rsidRPr="00643BFB" w:rsidRDefault="00E459ED" w:rsidP="00E459E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работе </w:t>
      </w:r>
      <w:r w:rsidRPr="00643BFB">
        <w:rPr>
          <w:rFonts w:ascii="Times New Roman" w:hAnsi="Times New Roman" w:cs="Times New Roman"/>
          <w:sz w:val="28"/>
          <w:szCs w:val="28"/>
        </w:rPr>
        <w:t>[</w:t>
      </w:r>
      <w:r>
        <w:rPr>
          <w:rFonts w:ascii="Times New Roman" w:hAnsi="Times New Roman" w:cs="Times New Roman"/>
          <w:sz w:val="28"/>
          <w:szCs w:val="28"/>
        </w:rPr>
        <w:t>4</w:t>
      </w:r>
      <w:r w:rsidRPr="00643BFB">
        <w:rPr>
          <w:rFonts w:ascii="Times New Roman" w:hAnsi="Times New Roman" w:cs="Times New Roman"/>
          <w:sz w:val="28"/>
          <w:szCs w:val="28"/>
        </w:rPr>
        <w:t xml:space="preserve">] </w:t>
      </w:r>
      <w:r>
        <w:rPr>
          <w:rFonts w:ascii="Times New Roman" w:hAnsi="Times New Roman" w:cs="Times New Roman"/>
          <w:sz w:val="28"/>
          <w:szCs w:val="28"/>
        </w:rPr>
        <w:t>приведен сравнительный анализ методов неразрушающего контроля по возможности выявления дефектов (см. таблицу).</w:t>
      </w:r>
    </w:p>
    <w:p w14:paraId="7D41D341" w14:textId="77777777" w:rsidR="00E459ED" w:rsidRDefault="00E459ED" w:rsidP="00E459ED">
      <w:pPr>
        <w:spacing w:after="0" w:line="360" w:lineRule="auto"/>
        <w:ind w:firstLine="709"/>
        <w:jc w:val="both"/>
        <w:rPr>
          <w:rFonts w:ascii="Times New Roman" w:hAnsi="Times New Roman" w:cs="Times New Roman"/>
          <w:sz w:val="28"/>
          <w:szCs w:val="28"/>
        </w:rPr>
      </w:pPr>
    </w:p>
    <w:p w14:paraId="6152596D" w14:textId="67E69AEB" w:rsidR="00E459ED" w:rsidRDefault="00E459ED" w:rsidP="00E459E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w:t>
      </w:r>
      <w:r w:rsidR="006260E0">
        <w:rPr>
          <w:rFonts w:ascii="Times New Roman" w:hAnsi="Times New Roman" w:cs="Times New Roman"/>
          <w:sz w:val="28"/>
          <w:szCs w:val="28"/>
        </w:rPr>
        <w:t xml:space="preserve"> 8</w:t>
      </w:r>
      <w:r>
        <w:rPr>
          <w:rFonts w:ascii="Times New Roman" w:hAnsi="Times New Roman" w:cs="Times New Roman"/>
          <w:sz w:val="28"/>
          <w:szCs w:val="28"/>
        </w:rPr>
        <w:t>. Сравнение методов неразрушающего контроля по возможности распознавания дефектов</w:t>
      </w:r>
    </w:p>
    <w:tbl>
      <w:tblPr>
        <w:tblStyle w:val="af0"/>
        <w:tblW w:w="10488" w:type="dxa"/>
        <w:tblLook w:val="04A0" w:firstRow="1" w:lastRow="0" w:firstColumn="1" w:lastColumn="0" w:noHBand="0" w:noVBand="1"/>
      </w:tblPr>
      <w:tblGrid>
        <w:gridCol w:w="5345"/>
        <w:gridCol w:w="567"/>
        <w:gridCol w:w="567"/>
        <w:gridCol w:w="575"/>
        <w:gridCol w:w="533"/>
        <w:gridCol w:w="566"/>
        <w:gridCol w:w="567"/>
        <w:gridCol w:w="636"/>
        <w:gridCol w:w="599"/>
        <w:gridCol w:w="533"/>
      </w:tblGrid>
      <w:tr w:rsidR="00E459ED" w:rsidRPr="002C1C67" w14:paraId="6A88E956" w14:textId="77777777" w:rsidTr="00CC0646">
        <w:trPr>
          <w:cantSplit/>
          <w:trHeight w:val="2470"/>
        </w:trPr>
        <w:tc>
          <w:tcPr>
            <w:tcW w:w="5345" w:type="dxa"/>
            <w:vAlign w:val="center"/>
          </w:tcPr>
          <w:p w14:paraId="2F3D8B55" w14:textId="77777777" w:rsidR="00E459ED" w:rsidRPr="002C1C67" w:rsidRDefault="00E459ED" w:rsidP="00CC0646">
            <w:pPr>
              <w:spacing w:line="276" w:lineRule="auto"/>
              <w:jc w:val="center"/>
              <w:rPr>
                <w:rFonts w:ascii="Times New Roman" w:hAnsi="Times New Roman" w:cs="Times New Roman"/>
                <w:sz w:val="24"/>
                <w:szCs w:val="24"/>
              </w:rPr>
            </w:pPr>
            <w:r w:rsidRPr="002C1C67">
              <w:rPr>
                <w:rFonts w:ascii="Times New Roman" w:hAnsi="Times New Roman" w:cs="Times New Roman"/>
                <w:sz w:val="24"/>
                <w:szCs w:val="24"/>
              </w:rPr>
              <w:t>Дефекты и методы неразрушающего контроля, наиболее пригодные для их выявления</w:t>
            </w:r>
          </w:p>
        </w:tc>
        <w:tc>
          <w:tcPr>
            <w:tcW w:w="567" w:type="dxa"/>
            <w:textDirection w:val="btLr"/>
            <w:vAlign w:val="center"/>
          </w:tcPr>
          <w:p w14:paraId="67170276" w14:textId="77777777" w:rsidR="00E459ED" w:rsidRPr="002C1C67" w:rsidRDefault="00E459ED" w:rsidP="00CC0646">
            <w:pPr>
              <w:ind w:left="113" w:right="113"/>
              <w:jc w:val="center"/>
              <w:rPr>
                <w:rFonts w:ascii="Times New Roman" w:hAnsi="Times New Roman" w:cs="Times New Roman"/>
                <w:sz w:val="24"/>
                <w:szCs w:val="24"/>
              </w:rPr>
            </w:pPr>
            <w:r>
              <w:rPr>
                <w:rFonts w:ascii="Times New Roman" w:hAnsi="Times New Roman" w:cs="Times New Roman"/>
                <w:sz w:val="24"/>
                <w:szCs w:val="24"/>
              </w:rPr>
              <w:t>Визуальный контроль</w:t>
            </w:r>
          </w:p>
        </w:tc>
        <w:tc>
          <w:tcPr>
            <w:tcW w:w="567" w:type="dxa"/>
            <w:textDirection w:val="btLr"/>
            <w:vAlign w:val="center"/>
          </w:tcPr>
          <w:p w14:paraId="78C646C0" w14:textId="77777777" w:rsidR="00E459ED" w:rsidRPr="002C1C67" w:rsidRDefault="00E459ED" w:rsidP="00CC0646">
            <w:pPr>
              <w:ind w:left="113" w:right="113"/>
              <w:jc w:val="center"/>
              <w:rPr>
                <w:rFonts w:ascii="Times New Roman" w:hAnsi="Times New Roman" w:cs="Times New Roman"/>
                <w:sz w:val="24"/>
                <w:szCs w:val="24"/>
              </w:rPr>
            </w:pPr>
            <w:r>
              <w:rPr>
                <w:rFonts w:ascii="Times New Roman" w:hAnsi="Times New Roman" w:cs="Times New Roman"/>
                <w:sz w:val="24"/>
                <w:szCs w:val="24"/>
              </w:rPr>
              <w:t>Капиллярный контроль</w:t>
            </w:r>
          </w:p>
        </w:tc>
        <w:tc>
          <w:tcPr>
            <w:tcW w:w="575" w:type="dxa"/>
            <w:textDirection w:val="btLr"/>
            <w:vAlign w:val="center"/>
          </w:tcPr>
          <w:p w14:paraId="69952471" w14:textId="77777777" w:rsidR="00E459ED" w:rsidRPr="002C1C67" w:rsidRDefault="00E459ED" w:rsidP="00CC0646">
            <w:pPr>
              <w:ind w:left="113" w:right="113"/>
              <w:jc w:val="center"/>
              <w:rPr>
                <w:rFonts w:ascii="Times New Roman" w:hAnsi="Times New Roman" w:cs="Times New Roman"/>
                <w:sz w:val="24"/>
                <w:szCs w:val="24"/>
              </w:rPr>
            </w:pPr>
            <w:r>
              <w:rPr>
                <w:rFonts w:ascii="Times New Roman" w:hAnsi="Times New Roman" w:cs="Times New Roman"/>
                <w:sz w:val="24"/>
                <w:szCs w:val="24"/>
              </w:rPr>
              <w:t>Магнитопорошковый контроль</w:t>
            </w:r>
          </w:p>
        </w:tc>
        <w:tc>
          <w:tcPr>
            <w:tcW w:w="533" w:type="dxa"/>
            <w:textDirection w:val="btLr"/>
            <w:vAlign w:val="center"/>
          </w:tcPr>
          <w:p w14:paraId="19A3E416" w14:textId="77777777" w:rsidR="00E459ED" w:rsidRPr="002C1C67" w:rsidRDefault="00E459ED" w:rsidP="00CC0646">
            <w:pPr>
              <w:ind w:left="113" w:right="113"/>
              <w:jc w:val="center"/>
              <w:rPr>
                <w:rFonts w:ascii="Times New Roman" w:hAnsi="Times New Roman" w:cs="Times New Roman"/>
                <w:sz w:val="24"/>
                <w:szCs w:val="24"/>
              </w:rPr>
            </w:pPr>
            <w:r>
              <w:rPr>
                <w:rFonts w:ascii="Times New Roman" w:hAnsi="Times New Roman" w:cs="Times New Roman"/>
                <w:sz w:val="24"/>
                <w:szCs w:val="24"/>
              </w:rPr>
              <w:t>Вихретоковый контроль</w:t>
            </w:r>
          </w:p>
        </w:tc>
        <w:tc>
          <w:tcPr>
            <w:tcW w:w="566" w:type="dxa"/>
            <w:textDirection w:val="btLr"/>
            <w:vAlign w:val="center"/>
          </w:tcPr>
          <w:p w14:paraId="3F71DC16" w14:textId="77777777" w:rsidR="00E459ED" w:rsidRPr="002C1C67" w:rsidRDefault="00E459ED" w:rsidP="00CC0646">
            <w:pPr>
              <w:ind w:left="113" w:right="113"/>
              <w:jc w:val="center"/>
              <w:rPr>
                <w:rFonts w:ascii="Times New Roman" w:hAnsi="Times New Roman" w:cs="Times New Roman"/>
                <w:sz w:val="24"/>
                <w:szCs w:val="24"/>
              </w:rPr>
            </w:pPr>
            <w:r>
              <w:rPr>
                <w:rFonts w:ascii="Times New Roman" w:hAnsi="Times New Roman" w:cs="Times New Roman"/>
                <w:sz w:val="24"/>
                <w:szCs w:val="24"/>
              </w:rPr>
              <w:t>Радиография</w:t>
            </w:r>
          </w:p>
        </w:tc>
        <w:tc>
          <w:tcPr>
            <w:tcW w:w="567" w:type="dxa"/>
            <w:textDirection w:val="btLr"/>
            <w:vAlign w:val="center"/>
          </w:tcPr>
          <w:p w14:paraId="0E150566" w14:textId="77777777" w:rsidR="00E459ED" w:rsidRPr="002C1C67" w:rsidRDefault="00E459ED" w:rsidP="00CC0646">
            <w:pPr>
              <w:ind w:left="113" w:right="113"/>
              <w:jc w:val="center"/>
              <w:rPr>
                <w:rFonts w:ascii="Times New Roman" w:hAnsi="Times New Roman" w:cs="Times New Roman"/>
                <w:sz w:val="24"/>
                <w:szCs w:val="24"/>
              </w:rPr>
            </w:pPr>
            <w:r>
              <w:rPr>
                <w:rFonts w:ascii="Times New Roman" w:hAnsi="Times New Roman" w:cs="Times New Roman"/>
                <w:sz w:val="24"/>
                <w:szCs w:val="24"/>
              </w:rPr>
              <w:t>Ультразвуковой угловой</w:t>
            </w:r>
          </w:p>
        </w:tc>
        <w:tc>
          <w:tcPr>
            <w:tcW w:w="636" w:type="dxa"/>
            <w:textDirection w:val="btLr"/>
            <w:vAlign w:val="center"/>
          </w:tcPr>
          <w:p w14:paraId="577CBF85" w14:textId="77777777" w:rsidR="00E459ED" w:rsidRPr="002C1C67" w:rsidRDefault="00E459ED" w:rsidP="00CC0646">
            <w:pPr>
              <w:ind w:left="113" w:right="113"/>
              <w:jc w:val="center"/>
              <w:rPr>
                <w:rFonts w:ascii="Times New Roman" w:hAnsi="Times New Roman" w:cs="Times New Roman"/>
                <w:sz w:val="24"/>
                <w:szCs w:val="24"/>
              </w:rPr>
            </w:pPr>
            <w:r>
              <w:rPr>
                <w:rFonts w:ascii="Times New Roman" w:hAnsi="Times New Roman" w:cs="Times New Roman"/>
                <w:sz w:val="24"/>
                <w:szCs w:val="24"/>
              </w:rPr>
              <w:t>Ультразвуковой прямой</w:t>
            </w:r>
          </w:p>
        </w:tc>
        <w:tc>
          <w:tcPr>
            <w:tcW w:w="599" w:type="dxa"/>
            <w:textDirection w:val="btLr"/>
            <w:vAlign w:val="center"/>
          </w:tcPr>
          <w:p w14:paraId="67CC2443" w14:textId="77777777" w:rsidR="00E459ED" w:rsidRPr="002C1C67" w:rsidRDefault="00E459ED" w:rsidP="00CC0646">
            <w:pPr>
              <w:ind w:left="113" w:right="113"/>
              <w:jc w:val="center"/>
              <w:rPr>
                <w:rFonts w:ascii="Times New Roman" w:hAnsi="Times New Roman" w:cs="Times New Roman"/>
                <w:sz w:val="24"/>
                <w:szCs w:val="24"/>
              </w:rPr>
            </w:pPr>
            <w:r>
              <w:rPr>
                <w:rFonts w:ascii="Times New Roman" w:hAnsi="Times New Roman" w:cs="Times New Roman"/>
                <w:sz w:val="24"/>
                <w:szCs w:val="24"/>
              </w:rPr>
              <w:t>Акустический</w:t>
            </w:r>
          </w:p>
        </w:tc>
        <w:tc>
          <w:tcPr>
            <w:tcW w:w="533" w:type="dxa"/>
            <w:textDirection w:val="btLr"/>
            <w:vAlign w:val="center"/>
          </w:tcPr>
          <w:p w14:paraId="1D97FB1A" w14:textId="77777777" w:rsidR="00E459ED" w:rsidRPr="002C1C67" w:rsidRDefault="00E459ED" w:rsidP="00CC0646">
            <w:pPr>
              <w:ind w:left="113" w:right="113"/>
              <w:jc w:val="center"/>
              <w:rPr>
                <w:rFonts w:ascii="Times New Roman" w:hAnsi="Times New Roman" w:cs="Times New Roman"/>
                <w:sz w:val="24"/>
                <w:szCs w:val="24"/>
              </w:rPr>
            </w:pPr>
            <w:r>
              <w:rPr>
                <w:rFonts w:ascii="Times New Roman" w:hAnsi="Times New Roman" w:cs="Times New Roman"/>
                <w:sz w:val="24"/>
                <w:szCs w:val="24"/>
              </w:rPr>
              <w:t>Ультразвуковой толщиномерный</w:t>
            </w:r>
          </w:p>
        </w:tc>
      </w:tr>
      <w:tr w:rsidR="00E459ED" w:rsidRPr="002C1C67" w14:paraId="5A933C68" w14:textId="77777777" w:rsidTr="00CC0646">
        <w:tc>
          <w:tcPr>
            <w:tcW w:w="10488" w:type="dxa"/>
            <w:gridSpan w:val="10"/>
            <w:vAlign w:val="center"/>
          </w:tcPr>
          <w:p w14:paraId="216C80BB" w14:textId="77777777" w:rsidR="00E459ED" w:rsidRPr="002C1C67" w:rsidRDefault="00E459ED" w:rsidP="00CC0646">
            <w:pPr>
              <w:spacing w:line="276" w:lineRule="auto"/>
              <w:jc w:val="center"/>
              <w:rPr>
                <w:rFonts w:ascii="Times New Roman" w:hAnsi="Times New Roman" w:cs="Times New Roman"/>
                <w:sz w:val="24"/>
                <w:szCs w:val="24"/>
              </w:rPr>
            </w:pPr>
            <w:r w:rsidRPr="002C1C67">
              <w:rPr>
                <w:rFonts w:ascii="Times New Roman" w:hAnsi="Times New Roman" w:cs="Times New Roman"/>
                <w:sz w:val="24"/>
                <w:szCs w:val="24"/>
              </w:rPr>
              <w:t>Эксплуатационные дефекты</w:t>
            </w:r>
          </w:p>
        </w:tc>
      </w:tr>
      <w:tr w:rsidR="00E459ED" w:rsidRPr="002C1C67" w14:paraId="0255791D" w14:textId="77777777" w:rsidTr="00CC0646">
        <w:tc>
          <w:tcPr>
            <w:tcW w:w="5345" w:type="dxa"/>
            <w:vAlign w:val="center"/>
          </w:tcPr>
          <w:p w14:paraId="5D813DA4"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Вызываемый трением износ (локальный)</w:t>
            </w:r>
          </w:p>
        </w:tc>
        <w:tc>
          <w:tcPr>
            <w:tcW w:w="567" w:type="dxa"/>
            <w:vAlign w:val="center"/>
          </w:tcPr>
          <w:p w14:paraId="4226B0F1"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67" w:type="dxa"/>
            <w:vAlign w:val="center"/>
          </w:tcPr>
          <w:p w14:paraId="615EEAC3"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75" w:type="dxa"/>
            <w:vAlign w:val="center"/>
          </w:tcPr>
          <w:p w14:paraId="1161132F"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33" w:type="dxa"/>
            <w:vAlign w:val="center"/>
          </w:tcPr>
          <w:p w14:paraId="5429AB78"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5DA3F9AD"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67" w:type="dxa"/>
            <w:vAlign w:val="center"/>
          </w:tcPr>
          <w:p w14:paraId="76AE4EF1"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636" w:type="dxa"/>
            <w:vAlign w:val="center"/>
          </w:tcPr>
          <w:p w14:paraId="18175F60"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99" w:type="dxa"/>
            <w:vAlign w:val="center"/>
          </w:tcPr>
          <w:p w14:paraId="53B2A809"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07E54A06"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r>
      <w:tr w:rsidR="00E459ED" w:rsidRPr="002C1C67" w14:paraId="2315D1A7" w14:textId="77777777" w:rsidTr="00CC0646">
        <w:tc>
          <w:tcPr>
            <w:tcW w:w="5345" w:type="dxa"/>
            <w:vAlign w:val="center"/>
          </w:tcPr>
          <w:p w14:paraId="2413F21A"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lastRenderedPageBreak/>
              <w:t>Износ перегородки (диффузора) радиатора</w:t>
            </w:r>
          </w:p>
        </w:tc>
        <w:tc>
          <w:tcPr>
            <w:tcW w:w="567" w:type="dxa"/>
            <w:vAlign w:val="center"/>
          </w:tcPr>
          <w:p w14:paraId="2C3B9B80"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67" w:type="dxa"/>
            <w:vAlign w:val="center"/>
          </w:tcPr>
          <w:p w14:paraId="05C955FF" w14:textId="77777777" w:rsidR="00E459ED" w:rsidRPr="002C1C67" w:rsidRDefault="00E459ED" w:rsidP="00CC0646">
            <w:pPr>
              <w:jc w:val="center"/>
              <w:rPr>
                <w:rFonts w:ascii="Times New Roman" w:hAnsi="Times New Roman" w:cs="Times New Roman"/>
                <w:sz w:val="24"/>
                <w:szCs w:val="24"/>
              </w:rPr>
            </w:pPr>
          </w:p>
        </w:tc>
        <w:tc>
          <w:tcPr>
            <w:tcW w:w="575" w:type="dxa"/>
            <w:vAlign w:val="center"/>
          </w:tcPr>
          <w:p w14:paraId="17F4B89C"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225AE927"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66" w:type="dxa"/>
            <w:vAlign w:val="center"/>
          </w:tcPr>
          <w:p w14:paraId="14AF44A7" w14:textId="77777777" w:rsidR="00E459ED" w:rsidRPr="002C1C67" w:rsidRDefault="00E459ED" w:rsidP="00CC0646">
            <w:pPr>
              <w:jc w:val="center"/>
              <w:rPr>
                <w:rFonts w:ascii="Times New Roman" w:hAnsi="Times New Roman" w:cs="Times New Roman"/>
                <w:sz w:val="24"/>
                <w:szCs w:val="24"/>
              </w:rPr>
            </w:pPr>
          </w:p>
        </w:tc>
        <w:tc>
          <w:tcPr>
            <w:tcW w:w="567" w:type="dxa"/>
            <w:vAlign w:val="center"/>
          </w:tcPr>
          <w:p w14:paraId="22E97916" w14:textId="77777777" w:rsidR="00E459ED" w:rsidRPr="002C1C67" w:rsidRDefault="00E459ED" w:rsidP="00CC0646">
            <w:pPr>
              <w:jc w:val="center"/>
              <w:rPr>
                <w:rFonts w:ascii="Times New Roman" w:hAnsi="Times New Roman" w:cs="Times New Roman"/>
                <w:sz w:val="24"/>
                <w:szCs w:val="24"/>
              </w:rPr>
            </w:pPr>
          </w:p>
        </w:tc>
        <w:tc>
          <w:tcPr>
            <w:tcW w:w="636" w:type="dxa"/>
            <w:vAlign w:val="center"/>
          </w:tcPr>
          <w:p w14:paraId="71D7003B"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6030BCF6"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48CE0800" w14:textId="77777777" w:rsidR="00E459ED" w:rsidRPr="002C1C67" w:rsidRDefault="00E459ED" w:rsidP="00CC0646">
            <w:pPr>
              <w:jc w:val="center"/>
              <w:rPr>
                <w:rFonts w:ascii="Times New Roman" w:hAnsi="Times New Roman" w:cs="Times New Roman"/>
                <w:sz w:val="24"/>
                <w:szCs w:val="24"/>
              </w:rPr>
            </w:pPr>
          </w:p>
        </w:tc>
      </w:tr>
      <w:tr w:rsidR="00E459ED" w:rsidRPr="002C1C67" w14:paraId="4F02225E" w14:textId="77777777" w:rsidTr="00CC0646">
        <w:tc>
          <w:tcPr>
            <w:tcW w:w="5345" w:type="dxa"/>
            <w:vAlign w:val="center"/>
          </w:tcPr>
          <w:p w14:paraId="1718AB7E"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Трещины от усталости материала, дополненные коррозией</w:t>
            </w:r>
          </w:p>
        </w:tc>
        <w:tc>
          <w:tcPr>
            <w:tcW w:w="567" w:type="dxa"/>
            <w:vAlign w:val="center"/>
          </w:tcPr>
          <w:p w14:paraId="2877C09D"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567" w:type="dxa"/>
            <w:vAlign w:val="center"/>
          </w:tcPr>
          <w:p w14:paraId="15251796"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75" w:type="dxa"/>
            <w:vAlign w:val="center"/>
          </w:tcPr>
          <w:p w14:paraId="4B069315"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33" w:type="dxa"/>
            <w:vAlign w:val="center"/>
          </w:tcPr>
          <w:p w14:paraId="5645724E"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413F06D5"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567" w:type="dxa"/>
            <w:vAlign w:val="center"/>
          </w:tcPr>
          <w:p w14:paraId="29F5F3D2"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636" w:type="dxa"/>
            <w:vAlign w:val="center"/>
          </w:tcPr>
          <w:p w14:paraId="5B977BFB"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5D7C2AF7"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33" w:type="dxa"/>
            <w:vAlign w:val="center"/>
          </w:tcPr>
          <w:p w14:paraId="7F893D50" w14:textId="77777777" w:rsidR="00E459ED" w:rsidRPr="002C1C67" w:rsidRDefault="00E459ED" w:rsidP="00CC0646">
            <w:pPr>
              <w:jc w:val="center"/>
              <w:rPr>
                <w:rFonts w:ascii="Times New Roman" w:hAnsi="Times New Roman" w:cs="Times New Roman"/>
                <w:sz w:val="24"/>
                <w:szCs w:val="24"/>
              </w:rPr>
            </w:pPr>
          </w:p>
        </w:tc>
      </w:tr>
      <w:tr w:rsidR="00E459ED" w:rsidRPr="002C1C67" w14:paraId="39C6A89C" w14:textId="77777777" w:rsidTr="00CC0646">
        <w:tc>
          <w:tcPr>
            <w:tcW w:w="5345" w:type="dxa"/>
            <w:vAlign w:val="center"/>
          </w:tcPr>
          <w:p w14:paraId="1FED572D"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Коррозия (щель)</w:t>
            </w:r>
          </w:p>
        </w:tc>
        <w:tc>
          <w:tcPr>
            <w:tcW w:w="567" w:type="dxa"/>
            <w:vAlign w:val="center"/>
          </w:tcPr>
          <w:p w14:paraId="6F3629D1"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67" w:type="dxa"/>
            <w:vAlign w:val="center"/>
          </w:tcPr>
          <w:p w14:paraId="0BEF3A47" w14:textId="77777777" w:rsidR="00E459ED" w:rsidRPr="002C1C67" w:rsidRDefault="00E459ED" w:rsidP="00CC0646">
            <w:pPr>
              <w:jc w:val="center"/>
              <w:rPr>
                <w:rFonts w:ascii="Times New Roman" w:hAnsi="Times New Roman" w:cs="Times New Roman"/>
                <w:sz w:val="24"/>
                <w:szCs w:val="24"/>
              </w:rPr>
            </w:pPr>
          </w:p>
        </w:tc>
        <w:tc>
          <w:tcPr>
            <w:tcW w:w="575" w:type="dxa"/>
            <w:vAlign w:val="center"/>
          </w:tcPr>
          <w:p w14:paraId="739B794D"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2E897210"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69E9A9A6" w14:textId="77777777" w:rsidR="00E459ED" w:rsidRPr="002C1C67" w:rsidRDefault="00E459ED" w:rsidP="00CC0646">
            <w:pPr>
              <w:jc w:val="center"/>
              <w:rPr>
                <w:rFonts w:ascii="Times New Roman" w:hAnsi="Times New Roman" w:cs="Times New Roman"/>
                <w:sz w:val="24"/>
                <w:szCs w:val="24"/>
              </w:rPr>
            </w:pPr>
          </w:p>
        </w:tc>
        <w:tc>
          <w:tcPr>
            <w:tcW w:w="567" w:type="dxa"/>
            <w:vAlign w:val="center"/>
          </w:tcPr>
          <w:p w14:paraId="441E3D57" w14:textId="77777777" w:rsidR="00E459ED" w:rsidRPr="002C1C67" w:rsidRDefault="00E459ED" w:rsidP="00CC0646">
            <w:pPr>
              <w:jc w:val="center"/>
              <w:rPr>
                <w:rFonts w:ascii="Times New Roman" w:hAnsi="Times New Roman" w:cs="Times New Roman"/>
                <w:sz w:val="24"/>
                <w:szCs w:val="24"/>
              </w:rPr>
            </w:pPr>
          </w:p>
        </w:tc>
        <w:tc>
          <w:tcPr>
            <w:tcW w:w="636" w:type="dxa"/>
            <w:vAlign w:val="center"/>
          </w:tcPr>
          <w:p w14:paraId="57240BFE"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1CED03DD"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4BBA010A"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r>
      <w:tr w:rsidR="00E459ED" w:rsidRPr="002C1C67" w14:paraId="275A9A25" w14:textId="77777777" w:rsidTr="00CC0646">
        <w:tc>
          <w:tcPr>
            <w:tcW w:w="5345" w:type="dxa"/>
            <w:vAlign w:val="center"/>
          </w:tcPr>
          <w:p w14:paraId="153F498F"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 xml:space="preserve">Общая </w:t>
            </w:r>
            <w:r>
              <w:rPr>
                <w:rFonts w:ascii="Times New Roman" w:hAnsi="Times New Roman" w:cs="Times New Roman"/>
                <w:sz w:val="24"/>
                <w:szCs w:val="24"/>
              </w:rPr>
              <w:t>коррозия –</w:t>
            </w:r>
            <w:r w:rsidRPr="002C1C67">
              <w:rPr>
                <w:rFonts w:ascii="Times New Roman" w:hAnsi="Times New Roman" w:cs="Times New Roman"/>
                <w:sz w:val="24"/>
                <w:szCs w:val="24"/>
              </w:rPr>
              <w:t xml:space="preserve"> однородная</w:t>
            </w:r>
          </w:p>
        </w:tc>
        <w:tc>
          <w:tcPr>
            <w:tcW w:w="567" w:type="dxa"/>
            <w:vAlign w:val="center"/>
          </w:tcPr>
          <w:p w14:paraId="37F5A11B"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2</w:t>
            </w:r>
          </w:p>
        </w:tc>
        <w:tc>
          <w:tcPr>
            <w:tcW w:w="567" w:type="dxa"/>
            <w:vAlign w:val="center"/>
          </w:tcPr>
          <w:p w14:paraId="65325E73" w14:textId="77777777" w:rsidR="00E459ED" w:rsidRPr="002C1C67" w:rsidRDefault="00E459ED" w:rsidP="00CC0646">
            <w:pPr>
              <w:jc w:val="center"/>
              <w:rPr>
                <w:rFonts w:ascii="Times New Roman" w:hAnsi="Times New Roman" w:cs="Times New Roman"/>
                <w:sz w:val="24"/>
                <w:szCs w:val="24"/>
              </w:rPr>
            </w:pPr>
          </w:p>
        </w:tc>
        <w:tc>
          <w:tcPr>
            <w:tcW w:w="575" w:type="dxa"/>
            <w:vAlign w:val="center"/>
          </w:tcPr>
          <w:p w14:paraId="585E5338"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35AB6555"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566" w:type="dxa"/>
            <w:vAlign w:val="center"/>
          </w:tcPr>
          <w:p w14:paraId="0B5B4D7E"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67" w:type="dxa"/>
            <w:vAlign w:val="center"/>
          </w:tcPr>
          <w:p w14:paraId="48B8858F" w14:textId="77777777" w:rsidR="00E459ED" w:rsidRPr="002C1C67" w:rsidRDefault="00E459ED" w:rsidP="00CC0646">
            <w:pPr>
              <w:jc w:val="center"/>
              <w:rPr>
                <w:rFonts w:ascii="Times New Roman" w:hAnsi="Times New Roman" w:cs="Times New Roman"/>
                <w:sz w:val="24"/>
                <w:szCs w:val="24"/>
              </w:rPr>
            </w:pPr>
          </w:p>
        </w:tc>
        <w:tc>
          <w:tcPr>
            <w:tcW w:w="636" w:type="dxa"/>
            <w:vAlign w:val="center"/>
          </w:tcPr>
          <w:p w14:paraId="69E88DEC"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99" w:type="dxa"/>
            <w:vAlign w:val="center"/>
          </w:tcPr>
          <w:p w14:paraId="199981CF"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3115AB55"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r>
      <w:tr w:rsidR="00E459ED" w:rsidRPr="002C1C67" w14:paraId="596DC414" w14:textId="77777777" w:rsidTr="00CC0646">
        <w:tc>
          <w:tcPr>
            <w:tcW w:w="5345" w:type="dxa"/>
            <w:vAlign w:val="center"/>
          </w:tcPr>
          <w:p w14:paraId="59D8551B"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Питинговая коррозия (в виде раковин)</w:t>
            </w:r>
          </w:p>
        </w:tc>
        <w:tc>
          <w:tcPr>
            <w:tcW w:w="567" w:type="dxa"/>
            <w:vAlign w:val="center"/>
          </w:tcPr>
          <w:p w14:paraId="5B45DA94"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67" w:type="dxa"/>
            <w:vAlign w:val="center"/>
          </w:tcPr>
          <w:p w14:paraId="21DF3D94"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75" w:type="dxa"/>
            <w:vAlign w:val="center"/>
          </w:tcPr>
          <w:p w14:paraId="0C4A1A21"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533" w:type="dxa"/>
            <w:vAlign w:val="center"/>
          </w:tcPr>
          <w:p w14:paraId="11D922C8"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52180E60"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67" w:type="dxa"/>
            <w:vAlign w:val="center"/>
          </w:tcPr>
          <w:p w14:paraId="7FEC49CB"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636" w:type="dxa"/>
            <w:vAlign w:val="center"/>
          </w:tcPr>
          <w:p w14:paraId="26D7F78B"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599" w:type="dxa"/>
            <w:vAlign w:val="center"/>
          </w:tcPr>
          <w:p w14:paraId="464060A5"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33" w:type="dxa"/>
            <w:vAlign w:val="center"/>
          </w:tcPr>
          <w:p w14:paraId="2EC868EB"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r>
      <w:tr w:rsidR="00E459ED" w:rsidRPr="002C1C67" w14:paraId="7F4DEE41" w14:textId="77777777" w:rsidTr="00CC0646">
        <w:tc>
          <w:tcPr>
            <w:tcW w:w="5345" w:type="dxa"/>
            <w:vAlign w:val="center"/>
          </w:tcPr>
          <w:p w14:paraId="630822C2"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Выборочная</w:t>
            </w:r>
            <w:r>
              <w:rPr>
                <w:rFonts w:ascii="Times New Roman" w:hAnsi="Times New Roman" w:cs="Times New Roman"/>
                <w:sz w:val="24"/>
                <w:szCs w:val="24"/>
              </w:rPr>
              <w:t xml:space="preserve"> </w:t>
            </w:r>
            <w:r w:rsidRPr="002C1C67">
              <w:rPr>
                <w:rFonts w:ascii="Times New Roman" w:hAnsi="Times New Roman" w:cs="Times New Roman"/>
                <w:sz w:val="24"/>
                <w:szCs w:val="24"/>
              </w:rPr>
              <w:t>коррозия</w:t>
            </w:r>
          </w:p>
        </w:tc>
        <w:tc>
          <w:tcPr>
            <w:tcW w:w="567" w:type="dxa"/>
            <w:vAlign w:val="center"/>
          </w:tcPr>
          <w:p w14:paraId="4A2A511B"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67" w:type="dxa"/>
            <w:vAlign w:val="center"/>
          </w:tcPr>
          <w:p w14:paraId="54765079"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75" w:type="dxa"/>
            <w:vAlign w:val="center"/>
          </w:tcPr>
          <w:p w14:paraId="59FA1FBA"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533" w:type="dxa"/>
            <w:vAlign w:val="center"/>
          </w:tcPr>
          <w:p w14:paraId="6BA00061"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743B72F6" w14:textId="77777777" w:rsidR="00E459ED" w:rsidRPr="002C1C67" w:rsidRDefault="00E459ED" w:rsidP="00CC0646">
            <w:pPr>
              <w:jc w:val="center"/>
              <w:rPr>
                <w:rFonts w:ascii="Times New Roman" w:hAnsi="Times New Roman" w:cs="Times New Roman"/>
                <w:sz w:val="24"/>
                <w:szCs w:val="24"/>
              </w:rPr>
            </w:pPr>
          </w:p>
        </w:tc>
        <w:tc>
          <w:tcPr>
            <w:tcW w:w="567" w:type="dxa"/>
            <w:vAlign w:val="center"/>
          </w:tcPr>
          <w:p w14:paraId="27B62C99" w14:textId="77777777" w:rsidR="00E459ED" w:rsidRPr="002C1C67" w:rsidRDefault="00E459ED" w:rsidP="00CC0646">
            <w:pPr>
              <w:jc w:val="center"/>
              <w:rPr>
                <w:rFonts w:ascii="Times New Roman" w:hAnsi="Times New Roman" w:cs="Times New Roman"/>
                <w:sz w:val="24"/>
                <w:szCs w:val="24"/>
              </w:rPr>
            </w:pPr>
          </w:p>
        </w:tc>
        <w:tc>
          <w:tcPr>
            <w:tcW w:w="636" w:type="dxa"/>
            <w:vAlign w:val="center"/>
          </w:tcPr>
          <w:p w14:paraId="12D9AC59"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43B57FBD"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24F25259"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r>
      <w:tr w:rsidR="00E459ED" w:rsidRPr="002C1C67" w14:paraId="4F0B70D9" w14:textId="77777777" w:rsidTr="00CC0646">
        <w:tc>
          <w:tcPr>
            <w:tcW w:w="5345" w:type="dxa"/>
            <w:vAlign w:val="center"/>
          </w:tcPr>
          <w:p w14:paraId="6BBA3037"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Ползучесть металла (первичная)</w:t>
            </w:r>
          </w:p>
        </w:tc>
        <w:tc>
          <w:tcPr>
            <w:tcW w:w="567" w:type="dxa"/>
            <w:vAlign w:val="center"/>
          </w:tcPr>
          <w:p w14:paraId="60D8B0E1"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2</w:t>
            </w:r>
          </w:p>
        </w:tc>
        <w:tc>
          <w:tcPr>
            <w:tcW w:w="567" w:type="dxa"/>
            <w:vAlign w:val="center"/>
          </w:tcPr>
          <w:p w14:paraId="74068E2A" w14:textId="77777777" w:rsidR="00E459ED" w:rsidRPr="002C1C67" w:rsidRDefault="00E459ED" w:rsidP="00CC0646">
            <w:pPr>
              <w:jc w:val="center"/>
              <w:rPr>
                <w:rFonts w:ascii="Times New Roman" w:hAnsi="Times New Roman" w:cs="Times New Roman"/>
                <w:sz w:val="24"/>
                <w:szCs w:val="24"/>
              </w:rPr>
            </w:pPr>
          </w:p>
        </w:tc>
        <w:tc>
          <w:tcPr>
            <w:tcW w:w="575" w:type="dxa"/>
            <w:vAlign w:val="center"/>
          </w:tcPr>
          <w:p w14:paraId="3A88C6B6"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2C3C0BDC"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169FC54D" w14:textId="77777777" w:rsidR="00E459ED" w:rsidRPr="002C1C67" w:rsidRDefault="00E459ED" w:rsidP="00CC0646">
            <w:pPr>
              <w:jc w:val="center"/>
              <w:rPr>
                <w:rFonts w:ascii="Times New Roman" w:hAnsi="Times New Roman" w:cs="Times New Roman"/>
                <w:sz w:val="24"/>
                <w:szCs w:val="24"/>
              </w:rPr>
            </w:pPr>
          </w:p>
        </w:tc>
        <w:tc>
          <w:tcPr>
            <w:tcW w:w="567" w:type="dxa"/>
            <w:vAlign w:val="center"/>
          </w:tcPr>
          <w:p w14:paraId="0A60CE4D" w14:textId="77777777" w:rsidR="00E459ED" w:rsidRPr="002C1C67" w:rsidRDefault="00E459ED" w:rsidP="00CC0646">
            <w:pPr>
              <w:jc w:val="center"/>
              <w:rPr>
                <w:rFonts w:ascii="Times New Roman" w:hAnsi="Times New Roman" w:cs="Times New Roman"/>
                <w:sz w:val="24"/>
                <w:szCs w:val="24"/>
              </w:rPr>
            </w:pPr>
          </w:p>
        </w:tc>
        <w:tc>
          <w:tcPr>
            <w:tcW w:w="636" w:type="dxa"/>
            <w:vAlign w:val="center"/>
          </w:tcPr>
          <w:p w14:paraId="3ED723B5"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5E81B862"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318B7B71" w14:textId="77777777" w:rsidR="00E459ED" w:rsidRPr="002C1C67" w:rsidRDefault="00E459ED" w:rsidP="00CC0646">
            <w:pPr>
              <w:jc w:val="center"/>
              <w:rPr>
                <w:rFonts w:ascii="Times New Roman" w:hAnsi="Times New Roman" w:cs="Times New Roman"/>
                <w:sz w:val="24"/>
                <w:szCs w:val="24"/>
              </w:rPr>
            </w:pPr>
          </w:p>
        </w:tc>
      </w:tr>
      <w:tr w:rsidR="00E459ED" w:rsidRPr="002C1C67" w14:paraId="305017E3" w14:textId="77777777" w:rsidTr="00CC0646">
        <w:tc>
          <w:tcPr>
            <w:tcW w:w="5345" w:type="dxa"/>
            <w:vAlign w:val="center"/>
          </w:tcPr>
          <w:p w14:paraId="04F503A9"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Эрозия (разъедание)</w:t>
            </w:r>
          </w:p>
        </w:tc>
        <w:tc>
          <w:tcPr>
            <w:tcW w:w="567" w:type="dxa"/>
            <w:vAlign w:val="center"/>
          </w:tcPr>
          <w:p w14:paraId="469A212B"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67" w:type="dxa"/>
            <w:vAlign w:val="center"/>
          </w:tcPr>
          <w:p w14:paraId="21F73FFF" w14:textId="77777777" w:rsidR="00E459ED" w:rsidRPr="002C1C67" w:rsidRDefault="00E459ED" w:rsidP="00CC0646">
            <w:pPr>
              <w:jc w:val="center"/>
              <w:rPr>
                <w:rFonts w:ascii="Times New Roman" w:hAnsi="Times New Roman" w:cs="Times New Roman"/>
                <w:sz w:val="24"/>
                <w:szCs w:val="24"/>
              </w:rPr>
            </w:pPr>
          </w:p>
        </w:tc>
        <w:tc>
          <w:tcPr>
            <w:tcW w:w="575" w:type="dxa"/>
            <w:vAlign w:val="center"/>
          </w:tcPr>
          <w:p w14:paraId="255ED728"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4270D1E1"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7D306EFD"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67" w:type="dxa"/>
            <w:vAlign w:val="center"/>
          </w:tcPr>
          <w:p w14:paraId="461EE056"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636" w:type="dxa"/>
            <w:vAlign w:val="center"/>
          </w:tcPr>
          <w:p w14:paraId="299129F8"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99" w:type="dxa"/>
            <w:vAlign w:val="center"/>
          </w:tcPr>
          <w:p w14:paraId="4103EA0F"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4E37088E"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r>
      <w:tr w:rsidR="00E459ED" w:rsidRPr="002C1C67" w14:paraId="6D49558A" w14:textId="77777777" w:rsidTr="00CC0646">
        <w:tc>
          <w:tcPr>
            <w:tcW w:w="5345" w:type="dxa"/>
            <w:vAlign w:val="center"/>
          </w:tcPr>
          <w:p w14:paraId="0BB13350"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Трещины от усталости материала</w:t>
            </w:r>
          </w:p>
        </w:tc>
        <w:tc>
          <w:tcPr>
            <w:tcW w:w="567" w:type="dxa"/>
            <w:vAlign w:val="center"/>
          </w:tcPr>
          <w:p w14:paraId="280A415B"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567" w:type="dxa"/>
            <w:vAlign w:val="center"/>
          </w:tcPr>
          <w:p w14:paraId="2C7A09DD"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75" w:type="dxa"/>
            <w:vAlign w:val="center"/>
          </w:tcPr>
          <w:p w14:paraId="60D939E7"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33" w:type="dxa"/>
            <w:vAlign w:val="center"/>
          </w:tcPr>
          <w:p w14:paraId="088F2BDD"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66" w:type="dxa"/>
            <w:vAlign w:val="center"/>
          </w:tcPr>
          <w:p w14:paraId="779261B2"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67" w:type="dxa"/>
            <w:vAlign w:val="center"/>
          </w:tcPr>
          <w:p w14:paraId="45BAF482"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636" w:type="dxa"/>
            <w:vAlign w:val="center"/>
          </w:tcPr>
          <w:p w14:paraId="3042E908"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11F2AE87"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1</w:t>
            </w:r>
          </w:p>
        </w:tc>
        <w:tc>
          <w:tcPr>
            <w:tcW w:w="533" w:type="dxa"/>
            <w:vAlign w:val="center"/>
          </w:tcPr>
          <w:p w14:paraId="261E239F" w14:textId="77777777" w:rsidR="00E459ED" w:rsidRPr="002C1C67" w:rsidRDefault="00E459ED" w:rsidP="00CC0646">
            <w:pPr>
              <w:jc w:val="center"/>
              <w:rPr>
                <w:rFonts w:ascii="Times New Roman" w:hAnsi="Times New Roman" w:cs="Times New Roman"/>
                <w:sz w:val="24"/>
                <w:szCs w:val="24"/>
              </w:rPr>
            </w:pPr>
          </w:p>
        </w:tc>
      </w:tr>
      <w:tr w:rsidR="00E459ED" w:rsidRPr="002C1C67" w14:paraId="41096520" w14:textId="77777777" w:rsidTr="00CC0646">
        <w:tc>
          <w:tcPr>
            <w:tcW w:w="5345" w:type="dxa"/>
            <w:vAlign w:val="center"/>
          </w:tcPr>
          <w:p w14:paraId="3163739D"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Разъедание (тюбинг радиатора)</w:t>
            </w:r>
          </w:p>
        </w:tc>
        <w:tc>
          <w:tcPr>
            <w:tcW w:w="567" w:type="dxa"/>
            <w:vAlign w:val="center"/>
          </w:tcPr>
          <w:p w14:paraId="4F5717D7"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67" w:type="dxa"/>
            <w:vAlign w:val="center"/>
          </w:tcPr>
          <w:p w14:paraId="5B3A69B9" w14:textId="77777777" w:rsidR="00E459ED" w:rsidRPr="002C1C67" w:rsidRDefault="00E459ED" w:rsidP="00CC0646">
            <w:pPr>
              <w:jc w:val="center"/>
              <w:rPr>
                <w:rFonts w:ascii="Times New Roman" w:hAnsi="Times New Roman" w:cs="Times New Roman"/>
                <w:sz w:val="24"/>
                <w:szCs w:val="24"/>
              </w:rPr>
            </w:pPr>
          </w:p>
        </w:tc>
        <w:tc>
          <w:tcPr>
            <w:tcW w:w="575" w:type="dxa"/>
            <w:vAlign w:val="center"/>
          </w:tcPr>
          <w:p w14:paraId="6AF6B725"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15DCF796"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66" w:type="dxa"/>
            <w:vAlign w:val="center"/>
          </w:tcPr>
          <w:p w14:paraId="5912F3C2" w14:textId="77777777" w:rsidR="00E459ED" w:rsidRPr="002C1C67" w:rsidRDefault="00E459ED" w:rsidP="00CC0646">
            <w:pPr>
              <w:jc w:val="center"/>
              <w:rPr>
                <w:rFonts w:ascii="Times New Roman" w:hAnsi="Times New Roman" w:cs="Times New Roman"/>
                <w:sz w:val="24"/>
                <w:szCs w:val="24"/>
              </w:rPr>
            </w:pPr>
          </w:p>
        </w:tc>
        <w:tc>
          <w:tcPr>
            <w:tcW w:w="567" w:type="dxa"/>
            <w:vAlign w:val="center"/>
          </w:tcPr>
          <w:p w14:paraId="471E3124" w14:textId="77777777" w:rsidR="00E459ED" w:rsidRPr="002C1C67" w:rsidRDefault="00E459ED" w:rsidP="00CC0646">
            <w:pPr>
              <w:jc w:val="center"/>
              <w:rPr>
                <w:rFonts w:ascii="Times New Roman" w:hAnsi="Times New Roman" w:cs="Times New Roman"/>
                <w:sz w:val="24"/>
                <w:szCs w:val="24"/>
              </w:rPr>
            </w:pPr>
          </w:p>
        </w:tc>
        <w:tc>
          <w:tcPr>
            <w:tcW w:w="636" w:type="dxa"/>
            <w:vAlign w:val="center"/>
          </w:tcPr>
          <w:p w14:paraId="6C501FD8"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58E2A5A4"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09F96E4E"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r>
      <w:tr w:rsidR="00E459ED" w:rsidRPr="002C1C67" w14:paraId="2084B97C" w14:textId="77777777" w:rsidTr="00CC0646">
        <w:tc>
          <w:tcPr>
            <w:tcW w:w="5345" w:type="dxa"/>
            <w:vAlign w:val="center"/>
          </w:tcPr>
          <w:p w14:paraId="20795EB5"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Горячие трещины</w:t>
            </w:r>
          </w:p>
        </w:tc>
        <w:tc>
          <w:tcPr>
            <w:tcW w:w="567" w:type="dxa"/>
            <w:vAlign w:val="center"/>
          </w:tcPr>
          <w:p w14:paraId="6B3316AD" w14:textId="77777777" w:rsidR="00E459ED" w:rsidRPr="002C1C67" w:rsidRDefault="00E459ED" w:rsidP="00CC0646">
            <w:pPr>
              <w:jc w:val="center"/>
              <w:rPr>
                <w:rFonts w:ascii="Times New Roman" w:hAnsi="Times New Roman" w:cs="Times New Roman"/>
                <w:sz w:val="24"/>
                <w:szCs w:val="24"/>
              </w:rPr>
            </w:pPr>
          </w:p>
        </w:tc>
        <w:tc>
          <w:tcPr>
            <w:tcW w:w="567" w:type="dxa"/>
            <w:vAlign w:val="center"/>
          </w:tcPr>
          <w:p w14:paraId="21F9CB48"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75" w:type="dxa"/>
            <w:vAlign w:val="center"/>
          </w:tcPr>
          <w:p w14:paraId="06F85A4F"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33" w:type="dxa"/>
            <w:vAlign w:val="center"/>
          </w:tcPr>
          <w:p w14:paraId="00AD3151"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0F498EC6"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67" w:type="dxa"/>
            <w:vAlign w:val="center"/>
          </w:tcPr>
          <w:p w14:paraId="13F70B10"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636" w:type="dxa"/>
            <w:vAlign w:val="center"/>
          </w:tcPr>
          <w:p w14:paraId="07702E95"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75B7CA14"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33" w:type="dxa"/>
            <w:vAlign w:val="center"/>
          </w:tcPr>
          <w:p w14:paraId="26D04F73" w14:textId="77777777" w:rsidR="00E459ED" w:rsidRPr="002C1C67" w:rsidRDefault="00E459ED" w:rsidP="00CC0646">
            <w:pPr>
              <w:jc w:val="center"/>
              <w:rPr>
                <w:rFonts w:ascii="Times New Roman" w:hAnsi="Times New Roman" w:cs="Times New Roman"/>
                <w:sz w:val="24"/>
                <w:szCs w:val="24"/>
              </w:rPr>
            </w:pPr>
          </w:p>
        </w:tc>
      </w:tr>
      <w:tr w:rsidR="00E459ED" w:rsidRPr="002C1C67" w14:paraId="6C0D0219" w14:textId="77777777" w:rsidTr="00CC0646">
        <w:tc>
          <w:tcPr>
            <w:tcW w:w="5345" w:type="dxa"/>
            <w:vAlign w:val="center"/>
          </w:tcPr>
          <w:p w14:paraId="1ECC8132"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Деструктивная гидрогенизация</w:t>
            </w:r>
          </w:p>
        </w:tc>
        <w:tc>
          <w:tcPr>
            <w:tcW w:w="567" w:type="dxa"/>
            <w:vAlign w:val="center"/>
          </w:tcPr>
          <w:p w14:paraId="26852904" w14:textId="77777777" w:rsidR="00E459ED" w:rsidRPr="002C1C67" w:rsidRDefault="00E459ED" w:rsidP="00CC0646">
            <w:pPr>
              <w:jc w:val="center"/>
              <w:rPr>
                <w:rFonts w:ascii="Times New Roman" w:hAnsi="Times New Roman" w:cs="Times New Roman"/>
                <w:sz w:val="24"/>
                <w:szCs w:val="24"/>
              </w:rPr>
            </w:pPr>
          </w:p>
        </w:tc>
        <w:tc>
          <w:tcPr>
            <w:tcW w:w="567" w:type="dxa"/>
            <w:vAlign w:val="center"/>
          </w:tcPr>
          <w:p w14:paraId="5D834DBA"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75" w:type="dxa"/>
            <w:vAlign w:val="center"/>
          </w:tcPr>
          <w:p w14:paraId="1149B928"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33" w:type="dxa"/>
            <w:vAlign w:val="center"/>
          </w:tcPr>
          <w:p w14:paraId="5450EC2D"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3F81607A"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567" w:type="dxa"/>
            <w:vAlign w:val="center"/>
          </w:tcPr>
          <w:p w14:paraId="615EF1E6"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636" w:type="dxa"/>
            <w:vAlign w:val="center"/>
          </w:tcPr>
          <w:p w14:paraId="1272ECA2"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5DECC1CA"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2</w:t>
            </w:r>
          </w:p>
        </w:tc>
        <w:tc>
          <w:tcPr>
            <w:tcW w:w="533" w:type="dxa"/>
            <w:vAlign w:val="center"/>
          </w:tcPr>
          <w:p w14:paraId="5ED35266" w14:textId="77777777" w:rsidR="00E459ED" w:rsidRPr="002C1C67" w:rsidRDefault="00E459ED" w:rsidP="00CC0646">
            <w:pPr>
              <w:jc w:val="center"/>
              <w:rPr>
                <w:rFonts w:ascii="Times New Roman" w:hAnsi="Times New Roman" w:cs="Times New Roman"/>
                <w:sz w:val="24"/>
                <w:szCs w:val="24"/>
              </w:rPr>
            </w:pPr>
          </w:p>
        </w:tc>
      </w:tr>
      <w:tr w:rsidR="00E459ED" w:rsidRPr="002C1C67" w14:paraId="5BCA8D8F" w14:textId="77777777" w:rsidTr="00CC0646">
        <w:tc>
          <w:tcPr>
            <w:tcW w:w="5345" w:type="dxa"/>
            <w:vAlign w:val="center"/>
          </w:tcPr>
          <w:p w14:paraId="4A165A44"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Межкристаллические трещины</w:t>
            </w:r>
          </w:p>
          <w:p w14:paraId="5691ACCE"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(от внешнего воздействия и коррозии)</w:t>
            </w:r>
          </w:p>
        </w:tc>
        <w:tc>
          <w:tcPr>
            <w:tcW w:w="567" w:type="dxa"/>
            <w:vAlign w:val="center"/>
          </w:tcPr>
          <w:p w14:paraId="2D9F4D54" w14:textId="77777777" w:rsidR="00E459ED" w:rsidRPr="002C1C67" w:rsidRDefault="00E459ED" w:rsidP="00CC0646">
            <w:pPr>
              <w:jc w:val="center"/>
              <w:rPr>
                <w:rFonts w:ascii="Times New Roman" w:hAnsi="Times New Roman" w:cs="Times New Roman"/>
                <w:sz w:val="24"/>
                <w:szCs w:val="24"/>
              </w:rPr>
            </w:pPr>
          </w:p>
        </w:tc>
        <w:tc>
          <w:tcPr>
            <w:tcW w:w="567" w:type="dxa"/>
            <w:vAlign w:val="center"/>
          </w:tcPr>
          <w:p w14:paraId="536657F8" w14:textId="77777777" w:rsidR="00E459ED" w:rsidRPr="002C1C67" w:rsidRDefault="00E459ED" w:rsidP="00CC0646">
            <w:pPr>
              <w:jc w:val="center"/>
              <w:rPr>
                <w:rFonts w:ascii="Times New Roman" w:hAnsi="Times New Roman" w:cs="Times New Roman"/>
                <w:sz w:val="24"/>
                <w:szCs w:val="24"/>
              </w:rPr>
            </w:pPr>
          </w:p>
        </w:tc>
        <w:tc>
          <w:tcPr>
            <w:tcW w:w="575" w:type="dxa"/>
            <w:vAlign w:val="center"/>
          </w:tcPr>
          <w:p w14:paraId="1849B7BD"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5F1A7DB0" w14:textId="77777777" w:rsidR="00E459ED" w:rsidRPr="002C1C67" w:rsidRDefault="00E459ED" w:rsidP="00CC0646">
            <w:pPr>
              <w:jc w:val="center"/>
              <w:rPr>
                <w:rFonts w:ascii="Times New Roman" w:hAnsi="Times New Roman" w:cs="Times New Roman"/>
                <w:sz w:val="24"/>
                <w:szCs w:val="24"/>
              </w:rPr>
            </w:pPr>
          </w:p>
        </w:tc>
        <w:tc>
          <w:tcPr>
            <w:tcW w:w="566" w:type="dxa"/>
            <w:vAlign w:val="center"/>
          </w:tcPr>
          <w:p w14:paraId="1654B357" w14:textId="77777777" w:rsidR="00E459ED" w:rsidRPr="002C1C67" w:rsidRDefault="00E459ED" w:rsidP="00CC0646">
            <w:pPr>
              <w:jc w:val="center"/>
              <w:rPr>
                <w:rFonts w:ascii="Times New Roman" w:hAnsi="Times New Roman" w:cs="Times New Roman"/>
                <w:sz w:val="24"/>
                <w:szCs w:val="24"/>
              </w:rPr>
            </w:pPr>
          </w:p>
        </w:tc>
        <w:tc>
          <w:tcPr>
            <w:tcW w:w="567" w:type="dxa"/>
            <w:vAlign w:val="center"/>
          </w:tcPr>
          <w:p w14:paraId="4A70C162"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3</w:t>
            </w:r>
          </w:p>
        </w:tc>
        <w:tc>
          <w:tcPr>
            <w:tcW w:w="636" w:type="dxa"/>
            <w:vAlign w:val="center"/>
          </w:tcPr>
          <w:p w14:paraId="62B7AFF4"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3BE61E4C" w14:textId="77777777" w:rsidR="00E459ED" w:rsidRPr="002C1C67" w:rsidRDefault="00E459ED" w:rsidP="00CC0646">
            <w:pPr>
              <w:jc w:val="center"/>
              <w:rPr>
                <w:rFonts w:ascii="Times New Roman" w:hAnsi="Times New Roman" w:cs="Times New Roman"/>
                <w:sz w:val="24"/>
                <w:szCs w:val="24"/>
              </w:rPr>
            </w:pPr>
          </w:p>
        </w:tc>
        <w:tc>
          <w:tcPr>
            <w:tcW w:w="533" w:type="dxa"/>
            <w:vAlign w:val="center"/>
          </w:tcPr>
          <w:p w14:paraId="062530B7" w14:textId="77777777" w:rsidR="00E459ED" w:rsidRPr="002C1C67" w:rsidRDefault="00E459ED" w:rsidP="00CC0646">
            <w:pPr>
              <w:jc w:val="center"/>
              <w:rPr>
                <w:rFonts w:ascii="Times New Roman" w:hAnsi="Times New Roman" w:cs="Times New Roman"/>
                <w:sz w:val="24"/>
                <w:szCs w:val="24"/>
              </w:rPr>
            </w:pPr>
          </w:p>
        </w:tc>
      </w:tr>
      <w:tr w:rsidR="00E459ED" w:rsidRPr="002C1C67" w14:paraId="6D1F4D5D" w14:textId="77777777" w:rsidTr="00CC0646">
        <w:tc>
          <w:tcPr>
            <w:tcW w:w="5345" w:type="dxa"/>
            <w:vAlign w:val="center"/>
          </w:tcPr>
          <w:p w14:paraId="04A57FD1"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Внутрикристаллические трещины</w:t>
            </w:r>
          </w:p>
          <w:p w14:paraId="5C2538BC" w14:textId="77777777" w:rsidR="00E459ED" w:rsidRPr="002C1C67" w:rsidRDefault="00E459ED" w:rsidP="00CC0646">
            <w:pPr>
              <w:spacing w:line="276" w:lineRule="auto"/>
              <w:rPr>
                <w:rFonts w:ascii="Times New Roman" w:hAnsi="Times New Roman" w:cs="Times New Roman"/>
                <w:sz w:val="24"/>
                <w:szCs w:val="24"/>
              </w:rPr>
            </w:pPr>
            <w:r w:rsidRPr="002C1C67">
              <w:rPr>
                <w:rFonts w:ascii="Times New Roman" w:hAnsi="Times New Roman" w:cs="Times New Roman"/>
                <w:sz w:val="24"/>
                <w:szCs w:val="24"/>
              </w:rPr>
              <w:t>(от внешнего воздействия и коррозии)</w:t>
            </w:r>
          </w:p>
        </w:tc>
        <w:tc>
          <w:tcPr>
            <w:tcW w:w="567" w:type="dxa"/>
            <w:vAlign w:val="center"/>
          </w:tcPr>
          <w:p w14:paraId="1AFE6CE6" w14:textId="77777777" w:rsidR="00E459ED" w:rsidRPr="002C1C67" w:rsidRDefault="00E459ED" w:rsidP="00CC0646">
            <w:pPr>
              <w:jc w:val="center"/>
              <w:rPr>
                <w:rFonts w:ascii="Times New Roman" w:hAnsi="Times New Roman" w:cs="Times New Roman"/>
                <w:sz w:val="24"/>
                <w:szCs w:val="24"/>
              </w:rPr>
            </w:pPr>
            <w:r w:rsidRPr="002C1C67">
              <w:rPr>
                <w:rFonts w:ascii="Times New Roman" w:hAnsi="Times New Roman" w:cs="Times New Roman"/>
                <w:sz w:val="24"/>
                <w:szCs w:val="24"/>
              </w:rPr>
              <w:t>3</w:t>
            </w:r>
          </w:p>
        </w:tc>
        <w:tc>
          <w:tcPr>
            <w:tcW w:w="567" w:type="dxa"/>
            <w:vAlign w:val="center"/>
          </w:tcPr>
          <w:p w14:paraId="2DA47CE9"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2</w:t>
            </w:r>
          </w:p>
        </w:tc>
        <w:tc>
          <w:tcPr>
            <w:tcW w:w="575" w:type="dxa"/>
            <w:vAlign w:val="center"/>
          </w:tcPr>
          <w:p w14:paraId="1A58C9D1"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1</w:t>
            </w:r>
          </w:p>
        </w:tc>
        <w:tc>
          <w:tcPr>
            <w:tcW w:w="533" w:type="dxa"/>
            <w:vAlign w:val="center"/>
          </w:tcPr>
          <w:p w14:paraId="5B43223A"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3</w:t>
            </w:r>
          </w:p>
        </w:tc>
        <w:tc>
          <w:tcPr>
            <w:tcW w:w="566" w:type="dxa"/>
            <w:vAlign w:val="center"/>
          </w:tcPr>
          <w:p w14:paraId="3984F9F7"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2</w:t>
            </w:r>
          </w:p>
        </w:tc>
        <w:tc>
          <w:tcPr>
            <w:tcW w:w="567" w:type="dxa"/>
            <w:vAlign w:val="center"/>
          </w:tcPr>
          <w:p w14:paraId="3D764BFA"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2</w:t>
            </w:r>
          </w:p>
        </w:tc>
        <w:tc>
          <w:tcPr>
            <w:tcW w:w="636" w:type="dxa"/>
            <w:vAlign w:val="center"/>
          </w:tcPr>
          <w:p w14:paraId="7E4D8817" w14:textId="77777777" w:rsidR="00E459ED" w:rsidRPr="002C1C67" w:rsidRDefault="00E459ED" w:rsidP="00CC0646">
            <w:pPr>
              <w:jc w:val="center"/>
              <w:rPr>
                <w:rFonts w:ascii="Times New Roman" w:hAnsi="Times New Roman" w:cs="Times New Roman"/>
                <w:sz w:val="24"/>
                <w:szCs w:val="24"/>
              </w:rPr>
            </w:pPr>
          </w:p>
        </w:tc>
        <w:tc>
          <w:tcPr>
            <w:tcW w:w="599" w:type="dxa"/>
            <w:vAlign w:val="center"/>
          </w:tcPr>
          <w:p w14:paraId="7F6AC520"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2</w:t>
            </w:r>
          </w:p>
        </w:tc>
        <w:tc>
          <w:tcPr>
            <w:tcW w:w="533" w:type="dxa"/>
            <w:vAlign w:val="center"/>
          </w:tcPr>
          <w:p w14:paraId="3E1956AF" w14:textId="77777777" w:rsidR="00E459ED" w:rsidRPr="002C1C67" w:rsidRDefault="00E459ED" w:rsidP="00CC0646">
            <w:pPr>
              <w:jc w:val="center"/>
              <w:rPr>
                <w:rFonts w:ascii="Times New Roman" w:hAnsi="Times New Roman" w:cs="Times New Roman"/>
                <w:sz w:val="24"/>
                <w:szCs w:val="24"/>
              </w:rPr>
            </w:pPr>
          </w:p>
        </w:tc>
      </w:tr>
      <w:tr w:rsidR="00E459ED" w:rsidRPr="002C1C67" w14:paraId="2FC26502" w14:textId="77777777" w:rsidTr="00CC0646">
        <w:trPr>
          <w:trHeight w:val="355"/>
        </w:trPr>
        <w:tc>
          <w:tcPr>
            <w:tcW w:w="10488" w:type="dxa"/>
            <w:gridSpan w:val="10"/>
            <w:vAlign w:val="center"/>
          </w:tcPr>
          <w:p w14:paraId="64E7E829" w14:textId="77777777" w:rsidR="00E459ED" w:rsidRPr="002C1C67" w:rsidRDefault="00E459ED" w:rsidP="00CC0646">
            <w:pPr>
              <w:jc w:val="center"/>
              <w:rPr>
                <w:rFonts w:ascii="Times New Roman" w:hAnsi="Times New Roman" w:cs="Times New Roman"/>
                <w:sz w:val="24"/>
                <w:szCs w:val="24"/>
              </w:rPr>
            </w:pPr>
            <w:r>
              <w:rPr>
                <w:rFonts w:ascii="Times New Roman" w:hAnsi="Times New Roman" w:cs="Times New Roman"/>
                <w:sz w:val="24"/>
                <w:szCs w:val="24"/>
              </w:rPr>
              <w:t>Сварочные дефекты</w:t>
            </w:r>
          </w:p>
        </w:tc>
      </w:tr>
      <w:tr w:rsidR="00E459ED" w:rsidRPr="002C1C67" w14:paraId="51C494B3" w14:textId="77777777" w:rsidTr="00CC0646">
        <w:tc>
          <w:tcPr>
            <w:tcW w:w="5345" w:type="dxa"/>
          </w:tcPr>
          <w:p w14:paraId="4FA9B7B8"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Прожиги</w:t>
            </w:r>
          </w:p>
        </w:tc>
        <w:tc>
          <w:tcPr>
            <w:tcW w:w="567" w:type="dxa"/>
            <w:vAlign w:val="center"/>
          </w:tcPr>
          <w:p w14:paraId="3CF9FE50"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5D9E0F30" w14:textId="77777777" w:rsidR="00E459ED" w:rsidRPr="006E4CAA" w:rsidRDefault="00E459ED" w:rsidP="00CC0646">
            <w:pPr>
              <w:spacing w:line="276" w:lineRule="auto"/>
              <w:jc w:val="center"/>
              <w:rPr>
                <w:rFonts w:ascii="Times New Roman" w:hAnsi="Times New Roman" w:cs="Times New Roman"/>
                <w:sz w:val="24"/>
                <w:szCs w:val="24"/>
              </w:rPr>
            </w:pPr>
          </w:p>
        </w:tc>
        <w:tc>
          <w:tcPr>
            <w:tcW w:w="575" w:type="dxa"/>
            <w:vAlign w:val="center"/>
          </w:tcPr>
          <w:p w14:paraId="13B99342"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51531741" w14:textId="77777777" w:rsidR="00E459ED" w:rsidRPr="006E4CAA" w:rsidRDefault="00E459ED" w:rsidP="00CC0646">
            <w:pPr>
              <w:spacing w:line="276" w:lineRule="auto"/>
              <w:jc w:val="center"/>
              <w:rPr>
                <w:rFonts w:ascii="Times New Roman" w:hAnsi="Times New Roman" w:cs="Times New Roman"/>
                <w:sz w:val="24"/>
                <w:szCs w:val="24"/>
              </w:rPr>
            </w:pPr>
          </w:p>
        </w:tc>
        <w:tc>
          <w:tcPr>
            <w:tcW w:w="566" w:type="dxa"/>
            <w:vAlign w:val="center"/>
          </w:tcPr>
          <w:p w14:paraId="7BAFEF01"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2770E3C3"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636" w:type="dxa"/>
            <w:vAlign w:val="center"/>
          </w:tcPr>
          <w:p w14:paraId="30DE86FC" w14:textId="77777777" w:rsidR="00E459ED" w:rsidRPr="006E4CAA" w:rsidRDefault="00E459ED" w:rsidP="00CC0646">
            <w:pPr>
              <w:spacing w:line="276" w:lineRule="auto"/>
              <w:jc w:val="center"/>
              <w:rPr>
                <w:rFonts w:ascii="Times New Roman" w:hAnsi="Times New Roman" w:cs="Times New Roman"/>
                <w:sz w:val="24"/>
                <w:szCs w:val="24"/>
              </w:rPr>
            </w:pPr>
          </w:p>
        </w:tc>
        <w:tc>
          <w:tcPr>
            <w:tcW w:w="599" w:type="dxa"/>
            <w:vAlign w:val="center"/>
          </w:tcPr>
          <w:p w14:paraId="63ED2E89"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1D1F386E"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r>
      <w:tr w:rsidR="00E459ED" w:rsidRPr="002C1C67" w14:paraId="5043FB4A" w14:textId="77777777" w:rsidTr="00CC0646">
        <w:tc>
          <w:tcPr>
            <w:tcW w:w="5345" w:type="dxa"/>
          </w:tcPr>
          <w:p w14:paraId="7D896E77"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Трещины</w:t>
            </w:r>
          </w:p>
        </w:tc>
        <w:tc>
          <w:tcPr>
            <w:tcW w:w="567" w:type="dxa"/>
            <w:vAlign w:val="center"/>
          </w:tcPr>
          <w:p w14:paraId="1C5FCA76"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67" w:type="dxa"/>
            <w:vAlign w:val="center"/>
          </w:tcPr>
          <w:p w14:paraId="21E6D4D4"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75" w:type="dxa"/>
            <w:vAlign w:val="center"/>
          </w:tcPr>
          <w:p w14:paraId="2F7F9931"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33" w:type="dxa"/>
            <w:vAlign w:val="center"/>
          </w:tcPr>
          <w:p w14:paraId="4D24ADEA"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66" w:type="dxa"/>
            <w:vAlign w:val="center"/>
          </w:tcPr>
          <w:p w14:paraId="1330BDEE"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67" w:type="dxa"/>
            <w:vAlign w:val="center"/>
          </w:tcPr>
          <w:p w14:paraId="4FF317B8"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636" w:type="dxa"/>
            <w:vAlign w:val="center"/>
          </w:tcPr>
          <w:p w14:paraId="3BE1D9E4"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99" w:type="dxa"/>
            <w:vAlign w:val="center"/>
          </w:tcPr>
          <w:p w14:paraId="6270D6D1"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33" w:type="dxa"/>
            <w:vAlign w:val="center"/>
          </w:tcPr>
          <w:p w14:paraId="1DEE0BB6" w14:textId="77777777" w:rsidR="00E459ED" w:rsidRPr="006E4CAA" w:rsidRDefault="00E459ED" w:rsidP="00CC0646">
            <w:pPr>
              <w:spacing w:line="276" w:lineRule="auto"/>
              <w:jc w:val="center"/>
              <w:rPr>
                <w:rFonts w:ascii="Times New Roman" w:hAnsi="Times New Roman" w:cs="Times New Roman"/>
                <w:sz w:val="24"/>
                <w:szCs w:val="24"/>
              </w:rPr>
            </w:pPr>
          </w:p>
        </w:tc>
      </w:tr>
      <w:tr w:rsidR="00E459ED" w:rsidRPr="002C1C67" w14:paraId="5924B8E5" w14:textId="77777777" w:rsidTr="00CC0646">
        <w:tc>
          <w:tcPr>
            <w:tcW w:w="5345" w:type="dxa"/>
          </w:tcPr>
          <w:p w14:paraId="5B0C2C3C"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Чрезмерное/несоответствующие уплотнение</w:t>
            </w:r>
          </w:p>
        </w:tc>
        <w:tc>
          <w:tcPr>
            <w:tcW w:w="567" w:type="dxa"/>
            <w:vAlign w:val="center"/>
          </w:tcPr>
          <w:p w14:paraId="7D09D847"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7DBB1DDD" w14:textId="77777777" w:rsidR="00E459ED" w:rsidRPr="006E4CAA" w:rsidRDefault="00E459ED" w:rsidP="00CC0646">
            <w:pPr>
              <w:spacing w:line="276" w:lineRule="auto"/>
              <w:jc w:val="center"/>
              <w:rPr>
                <w:rFonts w:ascii="Times New Roman" w:hAnsi="Times New Roman" w:cs="Times New Roman"/>
                <w:sz w:val="24"/>
                <w:szCs w:val="24"/>
              </w:rPr>
            </w:pPr>
          </w:p>
        </w:tc>
        <w:tc>
          <w:tcPr>
            <w:tcW w:w="575" w:type="dxa"/>
            <w:vAlign w:val="center"/>
          </w:tcPr>
          <w:p w14:paraId="0E75B414"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548A226E" w14:textId="77777777" w:rsidR="00E459ED" w:rsidRPr="006E4CAA" w:rsidRDefault="00E459ED" w:rsidP="00CC0646">
            <w:pPr>
              <w:spacing w:line="276" w:lineRule="auto"/>
              <w:jc w:val="center"/>
              <w:rPr>
                <w:rFonts w:ascii="Times New Roman" w:hAnsi="Times New Roman" w:cs="Times New Roman"/>
                <w:sz w:val="24"/>
                <w:szCs w:val="24"/>
              </w:rPr>
            </w:pPr>
          </w:p>
        </w:tc>
        <w:tc>
          <w:tcPr>
            <w:tcW w:w="566" w:type="dxa"/>
            <w:vAlign w:val="center"/>
          </w:tcPr>
          <w:p w14:paraId="5257B485"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09B53500"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636" w:type="dxa"/>
            <w:vAlign w:val="center"/>
          </w:tcPr>
          <w:p w14:paraId="07BEFCF2"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99" w:type="dxa"/>
            <w:vAlign w:val="center"/>
          </w:tcPr>
          <w:p w14:paraId="44FA8F61"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5B5B504E"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r>
      <w:tr w:rsidR="00E459ED" w:rsidRPr="002C1C67" w14:paraId="20A21884" w14:textId="77777777" w:rsidTr="00CC0646">
        <w:tc>
          <w:tcPr>
            <w:tcW w:w="5345" w:type="dxa"/>
          </w:tcPr>
          <w:p w14:paraId="70D60CFE"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Примеси (шлак, вольфрам…)</w:t>
            </w:r>
          </w:p>
        </w:tc>
        <w:tc>
          <w:tcPr>
            <w:tcW w:w="567" w:type="dxa"/>
            <w:vAlign w:val="center"/>
          </w:tcPr>
          <w:p w14:paraId="5EBD6A60" w14:textId="77777777" w:rsidR="00E459ED" w:rsidRPr="006E4CAA" w:rsidRDefault="00E459ED" w:rsidP="00CC0646">
            <w:pPr>
              <w:spacing w:line="276" w:lineRule="auto"/>
              <w:jc w:val="center"/>
              <w:rPr>
                <w:rFonts w:ascii="Times New Roman" w:hAnsi="Times New Roman" w:cs="Times New Roman"/>
                <w:sz w:val="24"/>
                <w:szCs w:val="24"/>
              </w:rPr>
            </w:pPr>
          </w:p>
        </w:tc>
        <w:tc>
          <w:tcPr>
            <w:tcW w:w="567" w:type="dxa"/>
            <w:vAlign w:val="center"/>
          </w:tcPr>
          <w:p w14:paraId="23A6D9B1" w14:textId="77777777" w:rsidR="00E459ED" w:rsidRPr="006E4CAA" w:rsidRDefault="00E459ED" w:rsidP="00CC0646">
            <w:pPr>
              <w:spacing w:line="276" w:lineRule="auto"/>
              <w:jc w:val="center"/>
              <w:rPr>
                <w:rFonts w:ascii="Times New Roman" w:hAnsi="Times New Roman" w:cs="Times New Roman"/>
                <w:sz w:val="24"/>
                <w:szCs w:val="24"/>
              </w:rPr>
            </w:pPr>
          </w:p>
        </w:tc>
        <w:tc>
          <w:tcPr>
            <w:tcW w:w="575" w:type="dxa"/>
            <w:vAlign w:val="center"/>
          </w:tcPr>
          <w:p w14:paraId="52FA1598"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5F1B4E32" w14:textId="77777777" w:rsidR="00E459ED" w:rsidRPr="006E4CAA" w:rsidRDefault="00E459ED" w:rsidP="00CC0646">
            <w:pPr>
              <w:spacing w:line="276" w:lineRule="auto"/>
              <w:jc w:val="center"/>
              <w:rPr>
                <w:rFonts w:ascii="Times New Roman" w:hAnsi="Times New Roman" w:cs="Times New Roman"/>
                <w:sz w:val="24"/>
                <w:szCs w:val="24"/>
              </w:rPr>
            </w:pPr>
          </w:p>
        </w:tc>
        <w:tc>
          <w:tcPr>
            <w:tcW w:w="566" w:type="dxa"/>
            <w:vAlign w:val="center"/>
          </w:tcPr>
          <w:p w14:paraId="3593B62C"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7EC07FEF"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636" w:type="dxa"/>
            <w:vAlign w:val="center"/>
          </w:tcPr>
          <w:p w14:paraId="39F8FEBE"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99" w:type="dxa"/>
            <w:vAlign w:val="center"/>
          </w:tcPr>
          <w:p w14:paraId="20518FE0"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33" w:type="dxa"/>
            <w:vAlign w:val="center"/>
          </w:tcPr>
          <w:p w14:paraId="74093779" w14:textId="77777777" w:rsidR="00E459ED" w:rsidRPr="006E4CAA" w:rsidRDefault="00E459ED" w:rsidP="00CC0646">
            <w:pPr>
              <w:spacing w:line="276" w:lineRule="auto"/>
              <w:jc w:val="center"/>
              <w:rPr>
                <w:rFonts w:ascii="Times New Roman" w:hAnsi="Times New Roman" w:cs="Times New Roman"/>
                <w:sz w:val="24"/>
                <w:szCs w:val="24"/>
              </w:rPr>
            </w:pPr>
          </w:p>
        </w:tc>
      </w:tr>
      <w:tr w:rsidR="00E459ED" w:rsidRPr="002C1C67" w14:paraId="3F28DF59" w14:textId="77777777" w:rsidTr="00CC0646">
        <w:tc>
          <w:tcPr>
            <w:tcW w:w="5345" w:type="dxa"/>
          </w:tcPr>
          <w:p w14:paraId="059347AA"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Недостаточное сплавление</w:t>
            </w:r>
          </w:p>
        </w:tc>
        <w:tc>
          <w:tcPr>
            <w:tcW w:w="567" w:type="dxa"/>
            <w:vAlign w:val="center"/>
          </w:tcPr>
          <w:p w14:paraId="7E30F1B6"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67" w:type="dxa"/>
            <w:vAlign w:val="center"/>
          </w:tcPr>
          <w:p w14:paraId="36B5D2B9" w14:textId="77777777" w:rsidR="00E459ED" w:rsidRPr="006E4CAA" w:rsidRDefault="00E459ED" w:rsidP="00CC0646">
            <w:pPr>
              <w:spacing w:line="276" w:lineRule="auto"/>
              <w:jc w:val="center"/>
              <w:rPr>
                <w:rFonts w:ascii="Times New Roman" w:hAnsi="Times New Roman" w:cs="Times New Roman"/>
                <w:sz w:val="24"/>
                <w:szCs w:val="24"/>
              </w:rPr>
            </w:pPr>
          </w:p>
        </w:tc>
        <w:tc>
          <w:tcPr>
            <w:tcW w:w="575" w:type="dxa"/>
            <w:vAlign w:val="center"/>
          </w:tcPr>
          <w:p w14:paraId="7861C391"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59989300" w14:textId="77777777" w:rsidR="00E459ED" w:rsidRPr="006E4CAA" w:rsidRDefault="00E459ED" w:rsidP="00CC0646">
            <w:pPr>
              <w:spacing w:line="276" w:lineRule="auto"/>
              <w:jc w:val="center"/>
              <w:rPr>
                <w:rFonts w:ascii="Times New Roman" w:hAnsi="Times New Roman" w:cs="Times New Roman"/>
                <w:sz w:val="24"/>
                <w:szCs w:val="24"/>
              </w:rPr>
            </w:pPr>
          </w:p>
        </w:tc>
        <w:tc>
          <w:tcPr>
            <w:tcW w:w="566" w:type="dxa"/>
            <w:vAlign w:val="center"/>
          </w:tcPr>
          <w:p w14:paraId="4D4C549F"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67" w:type="dxa"/>
            <w:vAlign w:val="center"/>
          </w:tcPr>
          <w:p w14:paraId="045727A4"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636" w:type="dxa"/>
            <w:vAlign w:val="center"/>
          </w:tcPr>
          <w:p w14:paraId="1E9863D2"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99" w:type="dxa"/>
            <w:vAlign w:val="center"/>
          </w:tcPr>
          <w:p w14:paraId="573A2D54"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33" w:type="dxa"/>
            <w:vAlign w:val="center"/>
          </w:tcPr>
          <w:p w14:paraId="6DE9D8A3" w14:textId="77777777" w:rsidR="00E459ED" w:rsidRPr="006E4CAA" w:rsidRDefault="00E459ED" w:rsidP="00CC0646">
            <w:pPr>
              <w:spacing w:line="276" w:lineRule="auto"/>
              <w:jc w:val="center"/>
              <w:rPr>
                <w:rFonts w:ascii="Times New Roman" w:hAnsi="Times New Roman" w:cs="Times New Roman"/>
                <w:sz w:val="24"/>
                <w:szCs w:val="24"/>
              </w:rPr>
            </w:pPr>
          </w:p>
        </w:tc>
      </w:tr>
      <w:tr w:rsidR="00E459ED" w:rsidRPr="002C1C67" w14:paraId="3C50A41D" w14:textId="77777777" w:rsidTr="00CC0646">
        <w:tc>
          <w:tcPr>
            <w:tcW w:w="5345" w:type="dxa"/>
          </w:tcPr>
          <w:p w14:paraId="1E0D362C"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Недостаточное проникание</w:t>
            </w:r>
          </w:p>
        </w:tc>
        <w:tc>
          <w:tcPr>
            <w:tcW w:w="567" w:type="dxa"/>
            <w:vAlign w:val="center"/>
          </w:tcPr>
          <w:p w14:paraId="7BE3EB7B"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67" w:type="dxa"/>
            <w:vAlign w:val="center"/>
          </w:tcPr>
          <w:p w14:paraId="71CDC20B"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75" w:type="dxa"/>
            <w:vAlign w:val="center"/>
          </w:tcPr>
          <w:p w14:paraId="7D9A23A4"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33" w:type="dxa"/>
            <w:vAlign w:val="center"/>
          </w:tcPr>
          <w:p w14:paraId="1D565054"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66" w:type="dxa"/>
            <w:vAlign w:val="center"/>
          </w:tcPr>
          <w:p w14:paraId="135462D6"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276067B0"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636" w:type="dxa"/>
            <w:vAlign w:val="center"/>
          </w:tcPr>
          <w:p w14:paraId="38768A67"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99" w:type="dxa"/>
            <w:vAlign w:val="center"/>
          </w:tcPr>
          <w:p w14:paraId="36A8657D"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33" w:type="dxa"/>
            <w:vAlign w:val="center"/>
          </w:tcPr>
          <w:p w14:paraId="754A3E9B" w14:textId="77777777" w:rsidR="00E459ED" w:rsidRPr="006E4CAA" w:rsidRDefault="00E459ED" w:rsidP="00CC0646">
            <w:pPr>
              <w:spacing w:line="276" w:lineRule="auto"/>
              <w:jc w:val="center"/>
              <w:rPr>
                <w:rFonts w:ascii="Times New Roman" w:hAnsi="Times New Roman" w:cs="Times New Roman"/>
                <w:sz w:val="24"/>
                <w:szCs w:val="24"/>
              </w:rPr>
            </w:pPr>
          </w:p>
        </w:tc>
      </w:tr>
      <w:tr w:rsidR="00E459ED" w:rsidRPr="002C1C67" w14:paraId="6B31D7A2" w14:textId="77777777" w:rsidTr="00CC0646">
        <w:tc>
          <w:tcPr>
            <w:tcW w:w="5345" w:type="dxa"/>
          </w:tcPr>
          <w:p w14:paraId="7CB4C446"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Неточное совмещение</w:t>
            </w:r>
          </w:p>
        </w:tc>
        <w:tc>
          <w:tcPr>
            <w:tcW w:w="567" w:type="dxa"/>
            <w:vAlign w:val="center"/>
          </w:tcPr>
          <w:p w14:paraId="3DDAA62B"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08259977" w14:textId="77777777" w:rsidR="00E459ED" w:rsidRPr="006E4CAA" w:rsidRDefault="00E459ED" w:rsidP="00CC0646">
            <w:pPr>
              <w:spacing w:line="276" w:lineRule="auto"/>
              <w:jc w:val="center"/>
              <w:rPr>
                <w:rFonts w:ascii="Times New Roman" w:hAnsi="Times New Roman" w:cs="Times New Roman"/>
                <w:sz w:val="24"/>
                <w:szCs w:val="24"/>
              </w:rPr>
            </w:pPr>
          </w:p>
        </w:tc>
        <w:tc>
          <w:tcPr>
            <w:tcW w:w="575" w:type="dxa"/>
            <w:vAlign w:val="center"/>
          </w:tcPr>
          <w:p w14:paraId="257D158A"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4AB02886" w14:textId="77777777" w:rsidR="00E459ED" w:rsidRPr="006E4CAA" w:rsidRDefault="00E459ED" w:rsidP="00CC0646">
            <w:pPr>
              <w:spacing w:line="276" w:lineRule="auto"/>
              <w:jc w:val="center"/>
              <w:rPr>
                <w:rFonts w:ascii="Times New Roman" w:hAnsi="Times New Roman" w:cs="Times New Roman"/>
                <w:sz w:val="24"/>
                <w:szCs w:val="24"/>
              </w:rPr>
            </w:pPr>
          </w:p>
        </w:tc>
        <w:tc>
          <w:tcPr>
            <w:tcW w:w="566" w:type="dxa"/>
            <w:vAlign w:val="center"/>
          </w:tcPr>
          <w:p w14:paraId="630F6AE7"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61851208"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636" w:type="dxa"/>
            <w:vAlign w:val="center"/>
          </w:tcPr>
          <w:p w14:paraId="4911AF3F" w14:textId="77777777" w:rsidR="00E459ED" w:rsidRPr="006E4CAA" w:rsidRDefault="00E459ED" w:rsidP="00CC0646">
            <w:pPr>
              <w:spacing w:line="276" w:lineRule="auto"/>
              <w:jc w:val="center"/>
              <w:rPr>
                <w:rFonts w:ascii="Times New Roman" w:hAnsi="Times New Roman" w:cs="Times New Roman"/>
                <w:sz w:val="24"/>
                <w:szCs w:val="24"/>
              </w:rPr>
            </w:pPr>
          </w:p>
        </w:tc>
        <w:tc>
          <w:tcPr>
            <w:tcW w:w="599" w:type="dxa"/>
            <w:vAlign w:val="center"/>
          </w:tcPr>
          <w:p w14:paraId="467CE4C5"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40612E16" w14:textId="77777777" w:rsidR="00E459ED" w:rsidRPr="006E4CAA" w:rsidRDefault="00E459ED" w:rsidP="00CC0646">
            <w:pPr>
              <w:spacing w:line="276" w:lineRule="auto"/>
              <w:jc w:val="center"/>
              <w:rPr>
                <w:rFonts w:ascii="Times New Roman" w:hAnsi="Times New Roman" w:cs="Times New Roman"/>
                <w:sz w:val="24"/>
                <w:szCs w:val="24"/>
              </w:rPr>
            </w:pPr>
          </w:p>
        </w:tc>
      </w:tr>
      <w:tr w:rsidR="00E459ED" w:rsidRPr="002C1C67" w14:paraId="2365CFC4" w14:textId="77777777" w:rsidTr="00CC0646">
        <w:tc>
          <w:tcPr>
            <w:tcW w:w="5345" w:type="dxa"/>
          </w:tcPr>
          <w:p w14:paraId="722A534A"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Нахлест</w:t>
            </w:r>
          </w:p>
        </w:tc>
        <w:tc>
          <w:tcPr>
            <w:tcW w:w="567" w:type="dxa"/>
            <w:vAlign w:val="center"/>
          </w:tcPr>
          <w:p w14:paraId="5CCA3E62"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67" w:type="dxa"/>
            <w:vAlign w:val="center"/>
          </w:tcPr>
          <w:p w14:paraId="55C82338"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75" w:type="dxa"/>
            <w:vAlign w:val="center"/>
          </w:tcPr>
          <w:p w14:paraId="79FC1194"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33" w:type="dxa"/>
            <w:vAlign w:val="center"/>
          </w:tcPr>
          <w:p w14:paraId="563B4CBB"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66" w:type="dxa"/>
            <w:vAlign w:val="center"/>
          </w:tcPr>
          <w:p w14:paraId="3BFB866A" w14:textId="77777777" w:rsidR="00E459ED" w:rsidRPr="006E4CAA" w:rsidRDefault="00E459ED" w:rsidP="00CC0646">
            <w:pPr>
              <w:spacing w:line="276" w:lineRule="auto"/>
              <w:jc w:val="center"/>
              <w:rPr>
                <w:rFonts w:ascii="Times New Roman" w:hAnsi="Times New Roman" w:cs="Times New Roman"/>
                <w:sz w:val="24"/>
                <w:szCs w:val="24"/>
              </w:rPr>
            </w:pPr>
          </w:p>
        </w:tc>
        <w:tc>
          <w:tcPr>
            <w:tcW w:w="567" w:type="dxa"/>
            <w:vAlign w:val="center"/>
          </w:tcPr>
          <w:p w14:paraId="3B605A3D"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636" w:type="dxa"/>
            <w:vAlign w:val="center"/>
          </w:tcPr>
          <w:p w14:paraId="7A72A5CE" w14:textId="77777777" w:rsidR="00E459ED" w:rsidRPr="006E4CAA" w:rsidRDefault="00E459ED" w:rsidP="00CC0646">
            <w:pPr>
              <w:spacing w:line="276" w:lineRule="auto"/>
              <w:jc w:val="center"/>
              <w:rPr>
                <w:rFonts w:ascii="Times New Roman" w:hAnsi="Times New Roman" w:cs="Times New Roman"/>
                <w:sz w:val="24"/>
                <w:szCs w:val="24"/>
              </w:rPr>
            </w:pPr>
          </w:p>
        </w:tc>
        <w:tc>
          <w:tcPr>
            <w:tcW w:w="599" w:type="dxa"/>
            <w:vAlign w:val="center"/>
          </w:tcPr>
          <w:p w14:paraId="1B4FD343"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60687BE4" w14:textId="77777777" w:rsidR="00E459ED" w:rsidRPr="006E4CAA" w:rsidRDefault="00E459ED" w:rsidP="00CC0646">
            <w:pPr>
              <w:spacing w:line="276" w:lineRule="auto"/>
              <w:jc w:val="center"/>
              <w:rPr>
                <w:rFonts w:ascii="Times New Roman" w:hAnsi="Times New Roman" w:cs="Times New Roman"/>
                <w:sz w:val="24"/>
                <w:szCs w:val="24"/>
              </w:rPr>
            </w:pPr>
          </w:p>
        </w:tc>
      </w:tr>
      <w:tr w:rsidR="00E459ED" w:rsidRPr="002C1C67" w14:paraId="2E24ED06" w14:textId="77777777" w:rsidTr="00CC0646">
        <w:tc>
          <w:tcPr>
            <w:tcW w:w="5345" w:type="dxa"/>
          </w:tcPr>
          <w:p w14:paraId="13E0684C"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Пористость</w:t>
            </w:r>
          </w:p>
        </w:tc>
        <w:tc>
          <w:tcPr>
            <w:tcW w:w="567" w:type="dxa"/>
            <w:vAlign w:val="center"/>
          </w:tcPr>
          <w:p w14:paraId="230DFA23"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6A41D1FA"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75" w:type="dxa"/>
            <w:vAlign w:val="center"/>
          </w:tcPr>
          <w:p w14:paraId="7A2145AC"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33" w:type="dxa"/>
            <w:vAlign w:val="center"/>
          </w:tcPr>
          <w:p w14:paraId="697AE03A" w14:textId="77777777" w:rsidR="00E459ED" w:rsidRPr="006E4CAA" w:rsidRDefault="00E459ED" w:rsidP="00CC0646">
            <w:pPr>
              <w:spacing w:line="276" w:lineRule="auto"/>
              <w:jc w:val="center"/>
              <w:rPr>
                <w:rFonts w:ascii="Times New Roman" w:hAnsi="Times New Roman" w:cs="Times New Roman"/>
                <w:sz w:val="24"/>
                <w:szCs w:val="24"/>
              </w:rPr>
            </w:pPr>
          </w:p>
        </w:tc>
        <w:tc>
          <w:tcPr>
            <w:tcW w:w="566" w:type="dxa"/>
            <w:vAlign w:val="center"/>
          </w:tcPr>
          <w:p w14:paraId="29F8FDF1"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5032DD78"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636" w:type="dxa"/>
            <w:vAlign w:val="center"/>
          </w:tcPr>
          <w:p w14:paraId="4A67130B"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99" w:type="dxa"/>
            <w:vAlign w:val="center"/>
          </w:tcPr>
          <w:p w14:paraId="6F526DA7"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33" w:type="dxa"/>
            <w:vAlign w:val="center"/>
          </w:tcPr>
          <w:p w14:paraId="484585A5" w14:textId="77777777" w:rsidR="00E459ED" w:rsidRPr="006E4CAA" w:rsidRDefault="00E459ED" w:rsidP="00CC0646">
            <w:pPr>
              <w:spacing w:line="276" w:lineRule="auto"/>
              <w:jc w:val="center"/>
              <w:rPr>
                <w:rFonts w:ascii="Times New Roman" w:hAnsi="Times New Roman" w:cs="Times New Roman"/>
                <w:sz w:val="24"/>
                <w:szCs w:val="24"/>
              </w:rPr>
            </w:pPr>
          </w:p>
        </w:tc>
      </w:tr>
      <w:tr w:rsidR="00E459ED" w:rsidRPr="002C1C67" w14:paraId="3ED76D50" w14:textId="77777777" w:rsidTr="00CC0646">
        <w:tc>
          <w:tcPr>
            <w:tcW w:w="5345" w:type="dxa"/>
          </w:tcPr>
          <w:p w14:paraId="59A5D01A"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Вогнутость</w:t>
            </w:r>
          </w:p>
        </w:tc>
        <w:tc>
          <w:tcPr>
            <w:tcW w:w="567" w:type="dxa"/>
            <w:vAlign w:val="center"/>
          </w:tcPr>
          <w:p w14:paraId="492D55E1"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6B4469CF" w14:textId="77777777" w:rsidR="00E459ED" w:rsidRPr="006E4CAA" w:rsidRDefault="00E459ED" w:rsidP="00CC0646">
            <w:pPr>
              <w:spacing w:line="276" w:lineRule="auto"/>
              <w:jc w:val="center"/>
              <w:rPr>
                <w:rFonts w:ascii="Times New Roman" w:hAnsi="Times New Roman" w:cs="Times New Roman"/>
                <w:sz w:val="24"/>
                <w:szCs w:val="24"/>
              </w:rPr>
            </w:pPr>
          </w:p>
        </w:tc>
        <w:tc>
          <w:tcPr>
            <w:tcW w:w="575" w:type="dxa"/>
            <w:vAlign w:val="center"/>
          </w:tcPr>
          <w:p w14:paraId="3A9C1892" w14:textId="77777777" w:rsidR="00E459ED" w:rsidRPr="006E4CAA" w:rsidRDefault="00E459ED" w:rsidP="00CC0646">
            <w:pPr>
              <w:spacing w:line="276" w:lineRule="auto"/>
              <w:jc w:val="center"/>
              <w:rPr>
                <w:rFonts w:ascii="Times New Roman" w:hAnsi="Times New Roman" w:cs="Times New Roman"/>
                <w:sz w:val="24"/>
                <w:szCs w:val="24"/>
              </w:rPr>
            </w:pPr>
          </w:p>
        </w:tc>
        <w:tc>
          <w:tcPr>
            <w:tcW w:w="533" w:type="dxa"/>
            <w:vAlign w:val="center"/>
          </w:tcPr>
          <w:p w14:paraId="116761F3" w14:textId="77777777" w:rsidR="00E459ED" w:rsidRPr="006E4CAA" w:rsidRDefault="00E459ED" w:rsidP="00CC0646">
            <w:pPr>
              <w:spacing w:line="276" w:lineRule="auto"/>
              <w:jc w:val="center"/>
              <w:rPr>
                <w:rFonts w:ascii="Times New Roman" w:hAnsi="Times New Roman" w:cs="Times New Roman"/>
                <w:sz w:val="24"/>
                <w:szCs w:val="24"/>
              </w:rPr>
            </w:pPr>
          </w:p>
        </w:tc>
        <w:tc>
          <w:tcPr>
            <w:tcW w:w="566" w:type="dxa"/>
            <w:vAlign w:val="center"/>
          </w:tcPr>
          <w:p w14:paraId="462550A3"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2093613F"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636" w:type="dxa"/>
            <w:vAlign w:val="center"/>
          </w:tcPr>
          <w:p w14:paraId="5106742B"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99" w:type="dxa"/>
            <w:vAlign w:val="center"/>
          </w:tcPr>
          <w:p w14:paraId="7FA37DFE"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33" w:type="dxa"/>
            <w:vAlign w:val="center"/>
          </w:tcPr>
          <w:p w14:paraId="3E257A73"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r>
      <w:tr w:rsidR="00E459ED" w:rsidRPr="002C1C67" w14:paraId="2C76CB4D" w14:textId="77777777" w:rsidTr="00CC0646">
        <w:tc>
          <w:tcPr>
            <w:tcW w:w="5345" w:type="dxa"/>
          </w:tcPr>
          <w:p w14:paraId="6989603D" w14:textId="77777777" w:rsidR="00E459ED" w:rsidRPr="006E4CAA" w:rsidRDefault="00E459ED" w:rsidP="00CC0646">
            <w:pPr>
              <w:rPr>
                <w:rFonts w:ascii="Times New Roman" w:hAnsi="Times New Roman" w:cs="Times New Roman"/>
                <w:sz w:val="24"/>
                <w:szCs w:val="24"/>
              </w:rPr>
            </w:pPr>
            <w:r w:rsidRPr="006E4CAA">
              <w:rPr>
                <w:rFonts w:ascii="Times New Roman" w:hAnsi="Times New Roman" w:cs="Times New Roman"/>
                <w:sz w:val="24"/>
                <w:szCs w:val="24"/>
              </w:rPr>
              <w:t>Поднутрение</w:t>
            </w:r>
          </w:p>
        </w:tc>
        <w:tc>
          <w:tcPr>
            <w:tcW w:w="567" w:type="dxa"/>
            <w:vAlign w:val="center"/>
          </w:tcPr>
          <w:p w14:paraId="563DFD9E"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23378119"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75" w:type="dxa"/>
            <w:vAlign w:val="center"/>
          </w:tcPr>
          <w:p w14:paraId="236068BC"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533" w:type="dxa"/>
            <w:vAlign w:val="center"/>
          </w:tcPr>
          <w:p w14:paraId="449EC72B"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66" w:type="dxa"/>
            <w:vAlign w:val="center"/>
          </w:tcPr>
          <w:p w14:paraId="1A4B926B"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1</w:t>
            </w:r>
          </w:p>
        </w:tc>
        <w:tc>
          <w:tcPr>
            <w:tcW w:w="567" w:type="dxa"/>
            <w:vAlign w:val="center"/>
          </w:tcPr>
          <w:p w14:paraId="603CC585"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2</w:t>
            </w:r>
          </w:p>
        </w:tc>
        <w:tc>
          <w:tcPr>
            <w:tcW w:w="636" w:type="dxa"/>
            <w:vAlign w:val="center"/>
          </w:tcPr>
          <w:p w14:paraId="1672776E"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99" w:type="dxa"/>
            <w:vAlign w:val="center"/>
          </w:tcPr>
          <w:p w14:paraId="405C70F5" w14:textId="77777777" w:rsidR="00E459ED" w:rsidRPr="006E4CAA" w:rsidRDefault="00E459ED" w:rsidP="00CC0646">
            <w:pPr>
              <w:spacing w:line="276" w:lineRule="auto"/>
              <w:jc w:val="center"/>
              <w:rPr>
                <w:rFonts w:ascii="Times New Roman" w:hAnsi="Times New Roman" w:cs="Times New Roman"/>
                <w:sz w:val="24"/>
                <w:szCs w:val="24"/>
              </w:rPr>
            </w:pPr>
            <w:r w:rsidRPr="006E4CAA">
              <w:rPr>
                <w:rFonts w:ascii="Times New Roman" w:hAnsi="Times New Roman" w:cs="Times New Roman"/>
                <w:sz w:val="24"/>
                <w:szCs w:val="24"/>
              </w:rPr>
              <w:t>3</w:t>
            </w:r>
          </w:p>
        </w:tc>
        <w:tc>
          <w:tcPr>
            <w:tcW w:w="533" w:type="dxa"/>
            <w:vAlign w:val="center"/>
          </w:tcPr>
          <w:p w14:paraId="3566311C" w14:textId="77777777" w:rsidR="00E459ED" w:rsidRPr="006E4CAA" w:rsidRDefault="00E459ED" w:rsidP="00CC0646">
            <w:pPr>
              <w:spacing w:line="276" w:lineRule="auto"/>
              <w:jc w:val="center"/>
              <w:rPr>
                <w:rFonts w:ascii="Times New Roman" w:hAnsi="Times New Roman" w:cs="Times New Roman"/>
                <w:sz w:val="24"/>
                <w:szCs w:val="24"/>
              </w:rPr>
            </w:pPr>
          </w:p>
        </w:tc>
      </w:tr>
    </w:tbl>
    <w:p w14:paraId="6462116D" w14:textId="77777777" w:rsidR="00E459ED" w:rsidRPr="000A7A86" w:rsidRDefault="00E459ED" w:rsidP="00E459ED">
      <w:pPr>
        <w:spacing w:after="0" w:line="360" w:lineRule="auto"/>
        <w:ind w:firstLine="709"/>
        <w:jc w:val="both"/>
        <w:rPr>
          <w:rFonts w:ascii="Times New Roman" w:hAnsi="Times New Roman" w:cs="Times New Roman"/>
          <w:sz w:val="28"/>
          <w:szCs w:val="28"/>
        </w:rPr>
      </w:pPr>
      <w:r w:rsidRPr="000A7A86">
        <w:rPr>
          <w:rFonts w:ascii="Times New Roman" w:hAnsi="Times New Roman" w:cs="Times New Roman"/>
          <w:sz w:val="28"/>
          <w:szCs w:val="28"/>
        </w:rPr>
        <w:t>Условные обозначения</w:t>
      </w:r>
    </w:p>
    <w:p w14:paraId="2143753D" w14:textId="77777777" w:rsidR="00E459ED" w:rsidRPr="000A7A86" w:rsidRDefault="00E459ED" w:rsidP="00E459ED">
      <w:pPr>
        <w:spacing w:after="0" w:line="360" w:lineRule="auto"/>
        <w:ind w:firstLine="709"/>
        <w:jc w:val="both"/>
        <w:rPr>
          <w:rFonts w:ascii="Times New Roman" w:hAnsi="Times New Roman" w:cs="Times New Roman"/>
          <w:sz w:val="28"/>
          <w:szCs w:val="28"/>
        </w:rPr>
      </w:pPr>
      <w:r w:rsidRPr="000A7A86">
        <w:rPr>
          <w:rFonts w:ascii="Times New Roman" w:hAnsi="Times New Roman" w:cs="Times New Roman"/>
          <w:sz w:val="28"/>
          <w:szCs w:val="28"/>
        </w:rPr>
        <w:t>1</w:t>
      </w:r>
      <w:r>
        <w:rPr>
          <w:rFonts w:ascii="Times New Roman" w:hAnsi="Times New Roman" w:cs="Times New Roman"/>
          <w:sz w:val="28"/>
          <w:szCs w:val="28"/>
        </w:rPr>
        <w:t> </w:t>
      </w:r>
      <w:r w:rsidRPr="000A7A86">
        <w:rPr>
          <w:rFonts w:ascii="Times New Roman" w:hAnsi="Times New Roman" w:cs="Times New Roman"/>
          <w:sz w:val="28"/>
          <w:szCs w:val="28"/>
        </w:rPr>
        <w:t>–</w:t>
      </w:r>
      <w:r>
        <w:rPr>
          <w:rFonts w:ascii="Times New Roman" w:hAnsi="Times New Roman" w:cs="Times New Roman"/>
          <w:sz w:val="28"/>
          <w:szCs w:val="28"/>
        </w:rPr>
        <w:t> </w:t>
      </w:r>
      <w:r w:rsidRPr="000A7A86">
        <w:rPr>
          <w:rFonts w:ascii="Times New Roman" w:hAnsi="Times New Roman" w:cs="Times New Roman"/>
          <w:sz w:val="28"/>
          <w:szCs w:val="28"/>
        </w:rPr>
        <w:t>все или наиболее стандартные техники позволят найти дефект в практически любых условиях.</w:t>
      </w:r>
    </w:p>
    <w:p w14:paraId="33F57B8E" w14:textId="77777777" w:rsidR="00E459ED" w:rsidRPr="000A7A86" w:rsidRDefault="00E459ED" w:rsidP="00E459ED">
      <w:pPr>
        <w:spacing w:after="0" w:line="360" w:lineRule="auto"/>
        <w:ind w:firstLine="709"/>
        <w:jc w:val="both"/>
        <w:rPr>
          <w:rFonts w:ascii="Times New Roman" w:hAnsi="Times New Roman" w:cs="Times New Roman"/>
          <w:sz w:val="28"/>
          <w:szCs w:val="28"/>
        </w:rPr>
      </w:pPr>
      <w:r w:rsidRPr="000A7A86">
        <w:rPr>
          <w:rFonts w:ascii="Times New Roman" w:hAnsi="Times New Roman" w:cs="Times New Roman"/>
          <w:sz w:val="28"/>
          <w:szCs w:val="28"/>
        </w:rPr>
        <w:t>2</w:t>
      </w:r>
      <w:r>
        <w:rPr>
          <w:rFonts w:ascii="Times New Roman" w:hAnsi="Times New Roman" w:cs="Times New Roman"/>
          <w:sz w:val="28"/>
          <w:szCs w:val="28"/>
        </w:rPr>
        <w:t> </w:t>
      </w:r>
      <w:r w:rsidRPr="000A7A86">
        <w:rPr>
          <w:rFonts w:ascii="Times New Roman" w:hAnsi="Times New Roman" w:cs="Times New Roman"/>
          <w:sz w:val="28"/>
          <w:szCs w:val="28"/>
        </w:rPr>
        <w:t>–</w:t>
      </w:r>
      <w:r>
        <w:rPr>
          <w:rFonts w:ascii="Times New Roman" w:hAnsi="Times New Roman" w:cs="Times New Roman"/>
          <w:sz w:val="28"/>
          <w:szCs w:val="28"/>
        </w:rPr>
        <w:t> </w:t>
      </w:r>
      <w:r w:rsidRPr="000A7A86">
        <w:rPr>
          <w:rFonts w:ascii="Times New Roman" w:hAnsi="Times New Roman" w:cs="Times New Roman"/>
          <w:sz w:val="28"/>
          <w:szCs w:val="28"/>
        </w:rPr>
        <w:t>одна или несколько стандартных техник позволят найти дефект при определённых условиях.</w:t>
      </w:r>
    </w:p>
    <w:p w14:paraId="6B91BA9E" w14:textId="77777777" w:rsidR="00E459ED" w:rsidRPr="000A7A86" w:rsidRDefault="00E459ED" w:rsidP="00E459ED">
      <w:pPr>
        <w:spacing w:after="0" w:line="360" w:lineRule="auto"/>
        <w:ind w:firstLine="709"/>
        <w:jc w:val="both"/>
        <w:rPr>
          <w:rFonts w:ascii="Times New Roman" w:hAnsi="Times New Roman" w:cs="Times New Roman"/>
          <w:sz w:val="28"/>
          <w:szCs w:val="28"/>
        </w:rPr>
      </w:pPr>
      <w:r w:rsidRPr="000A7A86">
        <w:rPr>
          <w:rFonts w:ascii="Times New Roman" w:hAnsi="Times New Roman" w:cs="Times New Roman"/>
          <w:sz w:val="28"/>
          <w:szCs w:val="28"/>
        </w:rPr>
        <w:t>3</w:t>
      </w:r>
      <w:r>
        <w:rPr>
          <w:rFonts w:ascii="Times New Roman" w:hAnsi="Times New Roman" w:cs="Times New Roman"/>
          <w:sz w:val="28"/>
          <w:szCs w:val="28"/>
        </w:rPr>
        <w:t> </w:t>
      </w:r>
      <w:r w:rsidRPr="000A7A86">
        <w:rPr>
          <w:rFonts w:ascii="Times New Roman" w:hAnsi="Times New Roman" w:cs="Times New Roman"/>
          <w:sz w:val="28"/>
          <w:szCs w:val="28"/>
        </w:rPr>
        <w:t>–</w:t>
      </w:r>
      <w:r>
        <w:rPr>
          <w:rFonts w:ascii="Times New Roman" w:hAnsi="Times New Roman" w:cs="Times New Roman"/>
          <w:sz w:val="28"/>
          <w:szCs w:val="28"/>
        </w:rPr>
        <w:t> с</w:t>
      </w:r>
      <w:r w:rsidRPr="000A7A86">
        <w:rPr>
          <w:rFonts w:ascii="Times New Roman" w:hAnsi="Times New Roman" w:cs="Times New Roman"/>
          <w:sz w:val="28"/>
          <w:szCs w:val="28"/>
        </w:rPr>
        <w:t>пециальные техники, условия и/или квалификация персонала необходимы для нахождения дефекта</w:t>
      </w:r>
    </w:p>
    <w:p w14:paraId="50B13CE7" w14:textId="77777777" w:rsidR="00E459ED" w:rsidRPr="00C9408B" w:rsidRDefault="00E459ED" w:rsidP="00B42773">
      <w:pPr>
        <w:spacing w:after="0" w:line="360" w:lineRule="auto"/>
        <w:ind w:firstLine="709"/>
        <w:jc w:val="both"/>
        <w:rPr>
          <w:rFonts w:ascii="Times New Roman" w:hAnsi="Times New Roman"/>
          <w:sz w:val="28"/>
          <w:szCs w:val="28"/>
        </w:rPr>
      </w:pPr>
    </w:p>
    <w:p w14:paraId="3A7A4D59" w14:textId="77777777" w:rsidR="00CD7170" w:rsidRDefault="005E2E65" w:rsidP="00B42773">
      <w:pPr>
        <w:spacing w:after="0" w:line="360" w:lineRule="auto"/>
        <w:ind w:firstLine="709"/>
        <w:jc w:val="both"/>
        <w:rPr>
          <w:rFonts w:ascii="Times New Roman" w:hAnsi="Times New Roman"/>
          <w:sz w:val="28"/>
          <w:szCs w:val="28"/>
        </w:rPr>
      </w:pPr>
      <w:r>
        <w:rPr>
          <w:rFonts w:ascii="Times New Roman" w:hAnsi="Times New Roman"/>
          <w:sz w:val="28"/>
          <w:szCs w:val="28"/>
        </w:rPr>
        <w:t xml:space="preserve">В работе </w:t>
      </w:r>
      <w:r w:rsidRPr="005E2E65">
        <w:rPr>
          <w:rFonts w:ascii="Times New Roman" w:hAnsi="Times New Roman"/>
          <w:sz w:val="28"/>
          <w:szCs w:val="28"/>
        </w:rPr>
        <w:t xml:space="preserve">[5] </w:t>
      </w:r>
      <w:r>
        <w:rPr>
          <w:rFonts w:ascii="Times New Roman" w:hAnsi="Times New Roman"/>
          <w:sz w:val="28"/>
          <w:szCs w:val="28"/>
        </w:rPr>
        <w:t>р</w:t>
      </w:r>
      <w:r w:rsidRPr="005E2E65">
        <w:rPr>
          <w:rFonts w:ascii="Times New Roman" w:hAnsi="Times New Roman"/>
          <w:sz w:val="28"/>
          <w:szCs w:val="28"/>
        </w:rPr>
        <w:t xml:space="preserve">аскрывается важная роль методов неразрушающего контроля (НК) как источника информации при оценке качества изделий. Обозначена проблема необоснованного выбора методов НК при оценке технического состояния </w:t>
      </w:r>
      <w:r w:rsidRPr="005E2E65">
        <w:rPr>
          <w:rFonts w:ascii="Times New Roman" w:hAnsi="Times New Roman"/>
          <w:sz w:val="28"/>
          <w:szCs w:val="28"/>
        </w:rPr>
        <w:lastRenderedPageBreak/>
        <w:t>и намечены пути решения этой проблемы за счет обоснованного выбора средств НК в конкретных условиях применения. Дана четкая классификация методов неразрушающего контроля по критериям: применимости в ограниченных условиях, чувствительности при выявлении самого опасного дефекта – трещины, выявляемости сварных дефектов и коррозионных поражений.</w:t>
      </w:r>
    </w:p>
    <w:p w14:paraId="00F62A99" w14:textId="77777777" w:rsidR="00CD7170" w:rsidRDefault="00CD7170" w:rsidP="00B42773">
      <w:pPr>
        <w:spacing w:after="0" w:line="360" w:lineRule="auto"/>
        <w:ind w:firstLine="709"/>
        <w:jc w:val="both"/>
        <w:rPr>
          <w:rFonts w:ascii="Times New Roman" w:hAnsi="Times New Roman"/>
          <w:sz w:val="28"/>
          <w:szCs w:val="28"/>
        </w:rPr>
      </w:pPr>
    </w:p>
    <w:p w14:paraId="7ECCEC32" w14:textId="14D21220" w:rsidR="00662634" w:rsidRPr="00662634" w:rsidRDefault="00662634" w:rsidP="00662634">
      <w:pPr>
        <w:spacing w:after="0" w:line="360" w:lineRule="auto"/>
        <w:jc w:val="both"/>
        <w:rPr>
          <w:rFonts w:ascii="Times New Roman" w:hAnsi="Times New Roman"/>
          <w:sz w:val="28"/>
          <w:szCs w:val="28"/>
        </w:rPr>
      </w:pPr>
      <w:r>
        <w:rPr>
          <w:rFonts w:ascii="Times New Roman" w:hAnsi="Times New Roman"/>
          <w:sz w:val="28"/>
          <w:szCs w:val="28"/>
        </w:rPr>
        <w:t>Таблица</w:t>
      </w:r>
      <w:r w:rsidR="006260E0">
        <w:rPr>
          <w:rFonts w:ascii="Times New Roman" w:hAnsi="Times New Roman"/>
          <w:sz w:val="28"/>
          <w:szCs w:val="28"/>
        </w:rPr>
        <w:t xml:space="preserve"> 9</w:t>
      </w:r>
      <w:r>
        <w:rPr>
          <w:rFonts w:ascii="Times New Roman" w:hAnsi="Times New Roman"/>
          <w:sz w:val="28"/>
          <w:szCs w:val="28"/>
        </w:rPr>
        <w:t>.</w:t>
      </w:r>
      <w:r w:rsidRPr="00662634">
        <w:rPr>
          <w:rFonts w:ascii="Times New Roman" w:hAnsi="Times New Roman"/>
          <w:sz w:val="28"/>
          <w:szCs w:val="28"/>
        </w:rPr>
        <w:t xml:space="preserve"> Применимость основных методов НК </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567"/>
        <w:gridCol w:w="426"/>
        <w:gridCol w:w="424"/>
        <w:gridCol w:w="425"/>
        <w:gridCol w:w="567"/>
        <w:gridCol w:w="709"/>
        <w:gridCol w:w="567"/>
        <w:gridCol w:w="425"/>
        <w:gridCol w:w="567"/>
        <w:gridCol w:w="425"/>
        <w:gridCol w:w="426"/>
        <w:gridCol w:w="567"/>
        <w:gridCol w:w="619"/>
        <w:gridCol w:w="657"/>
      </w:tblGrid>
      <w:tr w:rsidR="00D81546" w:rsidRPr="00662634" w14:paraId="4F0747B7" w14:textId="77777777" w:rsidTr="007D4C04">
        <w:trPr>
          <w:trHeight w:val="721"/>
        </w:trPr>
        <w:tc>
          <w:tcPr>
            <w:tcW w:w="2802" w:type="dxa"/>
            <w:vMerge w:val="restart"/>
            <w:vAlign w:val="center"/>
          </w:tcPr>
          <w:p w14:paraId="168E3859" w14:textId="77777777" w:rsidR="00D81546" w:rsidRPr="00405533" w:rsidRDefault="00D81546" w:rsidP="00405533">
            <w:pPr>
              <w:autoSpaceDE w:val="0"/>
              <w:autoSpaceDN w:val="0"/>
              <w:adjustRightInd w:val="0"/>
              <w:spacing w:after="0" w:line="240" w:lineRule="auto"/>
              <w:jc w:val="center"/>
              <w:rPr>
                <w:rFonts w:ascii="Times New Roman" w:hAnsi="Times New Roman" w:cs="Times New Roman"/>
                <w:b/>
                <w:color w:val="000000"/>
                <w:sz w:val="23"/>
                <w:szCs w:val="23"/>
              </w:rPr>
            </w:pPr>
            <w:r w:rsidRPr="00662634">
              <w:rPr>
                <w:rFonts w:ascii="Times New Roman" w:hAnsi="Times New Roman" w:cs="Times New Roman"/>
                <w:b/>
                <w:color w:val="000000"/>
                <w:sz w:val="23"/>
                <w:szCs w:val="23"/>
              </w:rPr>
              <w:t>Метод НК</w:t>
            </w:r>
          </w:p>
        </w:tc>
        <w:tc>
          <w:tcPr>
            <w:tcW w:w="7371" w:type="dxa"/>
            <w:gridSpan w:val="14"/>
            <w:vAlign w:val="center"/>
          </w:tcPr>
          <w:p w14:paraId="691468D9" w14:textId="77777777" w:rsidR="00D81546" w:rsidRPr="00662634" w:rsidRDefault="00D81546" w:rsidP="00D81546">
            <w:pPr>
              <w:autoSpaceDE w:val="0"/>
              <w:autoSpaceDN w:val="0"/>
              <w:adjustRightInd w:val="0"/>
              <w:spacing w:after="0" w:line="240" w:lineRule="auto"/>
              <w:jc w:val="center"/>
              <w:rPr>
                <w:rFonts w:ascii="Times New Roman" w:hAnsi="Times New Roman" w:cs="Times New Roman"/>
                <w:b/>
                <w:color w:val="000000"/>
                <w:sz w:val="23"/>
                <w:szCs w:val="23"/>
              </w:rPr>
            </w:pPr>
            <w:r w:rsidRPr="00662634">
              <w:rPr>
                <w:rFonts w:ascii="Times New Roman" w:hAnsi="Times New Roman" w:cs="Times New Roman"/>
                <w:b/>
                <w:color w:val="000000"/>
                <w:sz w:val="23"/>
                <w:szCs w:val="23"/>
              </w:rPr>
              <w:t>Условия контроля</w:t>
            </w:r>
          </w:p>
        </w:tc>
      </w:tr>
      <w:tr w:rsidR="00D81546" w:rsidRPr="00662634" w14:paraId="08745F80" w14:textId="77777777" w:rsidTr="007D4C04">
        <w:trPr>
          <w:trHeight w:val="880"/>
        </w:trPr>
        <w:tc>
          <w:tcPr>
            <w:tcW w:w="2802" w:type="dxa"/>
            <w:vMerge/>
            <w:vAlign w:val="center"/>
          </w:tcPr>
          <w:p w14:paraId="65570D1F" w14:textId="77777777" w:rsidR="00D81546" w:rsidRPr="00662634" w:rsidRDefault="00D81546" w:rsidP="00662634">
            <w:pPr>
              <w:autoSpaceDE w:val="0"/>
              <w:autoSpaceDN w:val="0"/>
              <w:adjustRightInd w:val="0"/>
              <w:spacing w:after="0" w:line="240" w:lineRule="auto"/>
              <w:rPr>
                <w:rFonts w:ascii="Times New Roman" w:hAnsi="Times New Roman" w:cs="Times New Roman"/>
                <w:color w:val="000000"/>
                <w:sz w:val="23"/>
                <w:szCs w:val="23"/>
              </w:rPr>
            </w:pPr>
          </w:p>
        </w:tc>
        <w:tc>
          <w:tcPr>
            <w:tcW w:w="1417" w:type="dxa"/>
            <w:gridSpan w:val="3"/>
            <w:vAlign w:val="center"/>
          </w:tcPr>
          <w:p w14:paraId="579F4FB4" w14:textId="77777777" w:rsidR="00D81546" w:rsidRPr="00662634" w:rsidRDefault="00D81546" w:rsidP="007D4C04">
            <w:pPr>
              <w:autoSpaceDE w:val="0"/>
              <w:autoSpaceDN w:val="0"/>
              <w:adjustRightInd w:val="0"/>
              <w:spacing w:after="0" w:line="240" w:lineRule="auto"/>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Материал</w:t>
            </w:r>
          </w:p>
        </w:tc>
        <w:tc>
          <w:tcPr>
            <w:tcW w:w="992" w:type="dxa"/>
            <w:gridSpan w:val="2"/>
            <w:vAlign w:val="center"/>
          </w:tcPr>
          <w:p w14:paraId="15C18662" w14:textId="77777777" w:rsidR="00D81546" w:rsidRPr="00662634" w:rsidRDefault="00D81546" w:rsidP="007D4C04">
            <w:pPr>
              <w:autoSpaceDE w:val="0"/>
              <w:autoSpaceDN w:val="0"/>
              <w:adjustRightInd w:val="0"/>
              <w:spacing w:after="0" w:line="240" w:lineRule="auto"/>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Форма</w:t>
            </w:r>
          </w:p>
        </w:tc>
        <w:tc>
          <w:tcPr>
            <w:tcW w:w="1276" w:type="dxa"/>
            <w:gridSpan w:val="2"/>
            <w:vAlign w:val="center"/>
          </w:tcPr>
          <w:p w14:paraId="3C4D16D9" w14:textId="77777777" w:rsidR="00D81546" w:rsidRPr="00662634" w:rsidRDefault="00D81546" w:rsidP="007D4C04">
            <w:pPr>
              <w:autoSpaceDE w:val="0"/>
              <w:autoSpaceDN w:val="0"/>
              <w:adjustRightInd w:val="0"/>
              <w:spacing w:after="0" w:line="240" w:lineRule="auto"/>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Чистота</w:t>
            </w:r>
          </w:p>
          <w:p w14:paraId="747253FA" w14:textId="77777777" w:rsidR="00D81546" w:rsidRPr="00662634" w:rsidRDefault="00D81546" w:rsidP="007D4C04">
            <w:pPr>
              <w:autoSpaceDE w:val="0"/>
              <w:autoSpaceDN w:val="0"/>
              <w:adjustRightInd w:val="0"/>
              <w:spacing w:after="0" w:line="240" w:lineRule="auto"/>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обработки</w:t>
            </w:r>
          </w:p>
        </w:tc>
        <w:tc>
          <w:tcPr>
            <w:tcW w:w="1843" w:type="dxa"/>
            <w:gridSpan w:val="4"/>
            <w:vAlign w:val="center"/>
          </w:tcPr>
          <w:p w14:paraId="610C9328" w14:textId="77777777" w:rsidR="007D4C04" w:rsidRDefault="00D81546" w:rsidP="007D4C04">
            <w:pPr>
              <w:autoSpaceDE w:val="0"/>
              <w:autoSpaceDN w:val="0"/>
              <w:adjustRightInd w:val="0"/>
              <w:spacing w:after="0" w:line="240" w:lineRule="auto"/>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Место</w:t>
            </w:r>
          </w:p>
          <w:p w14:paraId="3A7650C1" w14:textId="77777777" w:rsidR="00D81546" w:rsidRPr="00662634" w:rsidRDefault="00D81546" w:rsidP="007D4C04">
            <w:pPr>
              <w:autoSpaceDE w:val="0"/>
              <w:autoSpaceDN w:val="0"/>
              <w:adjustRightInd w:val="0"/>
              <w:spacing w:after="0" w:line="240" w:lineRule="auto"/>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расположения дефекта</w:t>
            </w:r>
          </w:p>
        </w:tc>
        <w:tc>
          <w:tcPr>
            <w:tcW w:w="1843" w:type="dxa"/>
            <w:gridSpan w:val="3"/>
            <w:vAlign w:val="center"/>
          </w:tcPr>
          <w:p w14:paraId="6804D32E" w14:textId="77777777" w:rsidR="00D81546" w:rsidRPr="00662634" w:rsidRDefault="00D81546" w:rsidP="007D4C04">
            <w:pPr>
              <w:autoSpaceDE w:val="0"/>
              <w:autoSpaceDN w:val="0"/>
              <w:adjustRightInd w:val="0"/>
              <w:spacing w:after="0" w:line="240" w:lineRule="auto"/>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Место</w:t>
            </w:r>
          </w:p>
          <w:p w14:paraId="1C26681A" w14:textId="77777777" w:rsidR="00D81546" w:rsidRPr="00662634" w:rsidRDefault="00D81546" w:rsidP="007D4C04">
            <w:pPr>
              <w:autoSpaceDE w:val="0"/>
              <w:autoSpaceDN w:val="0"/>
              <w:adjustRightInd w:val="0"/>
              <w:spacing w:after="0" w:line="240" w:lineRule="auto"/>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контроля</w:t>
            </w:r>
          </w:p>
        </w:tc>
      </w:tr>
      <w:tr w:rsidR="007D4C04" w:rsidRPr="00662634" w14:paraId="667470C6" w14:textId="77777777" w:rsidTr="007D4C04">
        <w:trPr>
          <w:cantSplit/>
          <w:trHeight w:val="2665"/>
        </w:trPr>
        <w:tc>
          <w:tcPr>
            <w:tcW w:w="2802" w:type="dxa"/>
            <w:vMerge/>
            <w:vAlign w:val="center"/>
          </w:tcPr>
          <w:p w14:paraId="738071DC" w14:textId="77777777" w:rsidR="007D4C04" w:rsidRPr="00662634" w:rsidRDefault="007D4C04" w:rsidP="00662634">
            <w:pPr>
              <w:autoSpaceDE w:val="0"/>
              <w:autoSpaceDN w:val="0"/>
              <w:adjustRightInd w:val="0"/>
              <w:spacing w:after="0" w:line="240" w:lineRule="auto"/>
              <w:rPr>
                <w:rFonts w:ascii="Times New Roman" w:hAnsi="Times New Roman" w:cs="Times New Roman"/>
                <w:color w:val="000000"/>
                <w:sz w:val="23"/>
                <w:szCs w:val="23"/>
              </w:rPr>
            </w:pPr>
          </w:p>
        </w:tc>
        <w:tc>
          <w:tcPr>
            <w:tcW w:w="567" w:type="dxa"/>
            <w:textDirection w:val="btLr"/>
            <w:vAlign w:val="center"/>
          </w:tcPr>
          <w:p w14:paraId="219D0640"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магнитный</w:t>
            </w:r>
          </w:p>
        </w:tc>
        <w:tc>
          <w:tcPr>
            <w:tcW w:w="426" w:type="dxa"/>
            <w:textDirection w:val="btLr"/>
            <w:vAlign w:val="center"/>
          </w:tcPr>
          <w:p w14:paraId="20058C82"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немагнитный</w:t>
            </w:r>
          </w:p>
        </w:tc>
        <w:tc>
          <w:tcPr>
            <w:tcW w:w="424" w:type="dxa"/>
            <w:textDirection w:val="btLr"/>
            <w:vAlign w:val="center"/>
          </w:tcPr>
          <w:p w14:paraId="0FEC271A"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неметалл</w:t>
            </w:r>
          </w:p>
        </w:tc>
        <w:tc>
          <w:tcPr>
            <w:tcW w:w="425" w:type="dxa"/>
            <w:textDirection w:val="btLr"/>
            <w:vAlign w:val="center"/>
          </w:tcPr>
          <w:p w14:paraId="71A4DC0C"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простая</w:t>
            </w:r>
          </w:p>
        </w:tc>
        <w:tc>
          <w:tcPr>
            <w:tcW w:w="567" w:type="dxa"/>
            <w:textDirection w:val="btLr"/>
            <w:vAlign w:val="center"/>
          </w:tcPr>
          <w:p w14:paraId="5C9A9CC3"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сложная</w:t>
            </w:r>
          </w:p>
        </w:tc>
        <w:tc>
          <w:tcPr>
            <w:tcW w:w="709" w:type="dxa"/>
            <w:textDirection w:val="btLr"/>
            <w:vAlign w:val="center"/>
          </w:tcPr>
          <w:p w14:paraId="327CCDF7"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грубая, шероховатая</w:t>
            </w:r>
          </w:p>
        </w:tc>
        <w:tc>
          <w:tcPr>
            <w:tcW w:w="567" w:type="dxa"/>
            <w:textDirection w:val="btLr"/>
            <w:vAlign w:val="center"/>
          </w:tcPr>
          <w:p w14:paraId="78F6507F"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Rz≤200 мкм</w:t>
            </w:r>
          </w:p>
        </w:tc>
        <w:tc>
          <w:tcPr>
            <w:tcW w:w="425" w:type="dxa"/>
            <w:textDirection w:val="btLr"/>
            <w:vAlign w:val="center"/>
          </w:tcPr>
          <w:p w14:paraId="1C7B1B30"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поверхность</w:t>
            </w:r>
          </w:p>
        </w:tc>
        <w:tc>
          <w:tcPr>
            <w:tcW w:w="567" w:type="dxa"/>
            <w:textDirection w:val="btLr"/>
            <w:vAlign w:val="center"/>
          </w:tcPr>
          <w:p w14:paraId="39CECE70"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подповерхностный слой</w:t>
            </w:r>
          </w:p>
        </w:tc>
        <w:tc>
          <w:tcPr>
            <w:tcW w:w="425" w:type="dxa"/>
            <w:textDirection w:val="btLr"/>
            <w:vAlign w:val="center"/>
          </w:tcPr>
          <w:p w14:paraId="4DD27BE6"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в глубине</w:t>
            </w:r>
          </w:p>
        </w:tc>
        <w:tc>
          <w:tcPr>
            <w:tcW w:w="426" w:type="dxa"/>
            <w:textDirection w:val="btLr"/>
            <w:vAlign w:val="center"/>
          </w:tcPr>
          <w:p w14:paraId="1EE7FEE6"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под покрытием</w:t>
            </w:r>
          </w:p>
        </w:tc>
        <w:tc>
          <w:tcPr>
            <w:tcW w:w="567" w:type="dxa"/>
            <w:textDirection w:val="btLr"/>
            <w:vAlign w:val="center"/>
          </w:tcPr>
          <w:p w14:paraId="452A76F3"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на производстве</w:t>
            </w:r>
          </w:p>
        </w:tc>
        <w:tc>
          <w:tcPr>
            <w:tcW w:w="619" w:type="dxa"/>
            <w:textDirection w:val="btLr"/>
            <w:vAlign w:val="center"/>
          </w:tcPr>
          <w:p w14:paraId="0922275D"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при эксплуатации</w:t>
            </w:r>
          </w:p>
        </w:tc>
        <w:tc>
          <w:tcPr>
            <w:tcW w:w="657" w:type="dxa"/>
            <w:textDirection w:val="btLr"/>
            <w:vAlign w:val="center"/>
          </w:tcPr>
          <w:p w14:paraId="7E4CE184" w14:textId="77777777" w:rsidR="007D4C04" w:rsidRPr="00662634" w:rsidRDefault="007D4C04" w:rsidP="007D4C04">
            <w:pPr>
              <w:autoSpaceDE w:val="0"/>
              <w:autoSpaceDN w:val="0"/>
              <w:adjustRightInd w:val="0"/>
              <w:spacing w:after="0" w:line="240" w:lineRule="auto"/>
              <w:ind w:left="113" w:right="113"/>
              <w:jc w:val="center"/>
              <w:rPr>
                <w:rFonts w:ascii="Times New Roman" w:hAnsi="Times New Roman" w:cs="Times New Roman"/>
                <w:color w:val="000000"/>
                <w:sz w:val="23"/>
                <w:szCs w:val="23"/>
              </w:rPr>
            </w:pPr>
            <w:r w:rsidRPr="00662634">
              <w:rPr>
                <w:rFonts w:ascii="Times New Roman" w:hAnsi="Times New Roman" w:cs="Times New Roman"/>
                <w:color w:val="000000"/>
                <w:sz w:val="23"/>
                <w:szCs w:val="23"/>
              </w:rPr>
              <w:t>при ремонте</w:t>
            </w:r>
          </w:p>
        </w:tc>
      </w:tr>
      <w:tr w:rsidR="00405533" w:rsidRPr="00662634" w14:paraId="5A3491AD" w14:textId="77777777" w:rsidTr="00405533">
        <w:trPr>
          <w:cantSplit/>
          <w:trHeight w:val="421"/>
        </w:trPr>
        <w:tc>
          <w:tcPr>
            <w:tcW w:w="2802" w:type="dxa"/>
            <w:vAlign w:val="center"/>
          </w:tcPr>
          <w:p w14:paraId="1C174475" w14:textId="77777777" w:rsidR="00405533" w:rsidRDefault="00405533">
            <w:pPr>
              <w:pStyle w:val="Default"/>
              <w:rPr>
                <w:sz w:val="23"/>
                <w:szCs w:val="23"/>
              </w:rPr>
            </w:pPr>
            <w:r>
              <w:rPr>
                <w:sz w:val="23"/>
                <w:szCs w:val="23"/>
              </w:rPr>
              <w:t xml:space="preserve">Оптико-визуальный </w:t>
            </w:r>
          </w:p>
        </w:tc>
        <w:tc>
          <w:tcPr>
            <w:tcW w:w="567" w:type="dxa"/>
            <w:vAlign w:val="center"/>
          </w:tcPr>
          <w:p w14:paraId="43A9FEE4" w14:textId="77777777" w:rsidR="00405533" w:rsidRDefault="00405533" w:rsidP="00405533">
            <w:pPr>
              <w:pStyle w:val="Default"/>
              <w:jc w:val="center"/>
              <w:rPr>
                <w:sz w:val="23"/>
                <w:szCs w:val="23"/>
              </w:rPr>
            </w:pPr>
            <w:r>
              <w:rPr>
                <w:sz w:val="23"/>
                <w:szCs w:val="23"/>
              </w:rPr>
              <w:t>+</w:t>
            </w:r>
          </w:p>
        </w:tc>
        <w:tc>
          <w:tcPr>
            <w:tcW w:w="426" w:type="dxa"/>
            <w:vAlign w:val="center"/>
          </w:tcPr>
          <w:p w14:paraId="6BA4481E" w14:textId="77777777" w:rsidR="00405533" w:rsidRDefault="00405533" w:rsidP="00405533">
            <w:pPr>
              <w:pStyle w:val="Default"/>
              <w:jc w:val="center"/>
              <w:rPr>
                <w:sz w:val="23"/>
                <w:szCs w:val="23"/>
              </w:rPr>
            </w:pPr>
            <w:r>
              <w:rPr>
                <w:sz w:val="23"/>
                <w:szCs w:val="23"/>
              </w:rPr>
              <w:t>+</w:t>
            </w:r>
          </w:p>
        </w:tc>
        <w:tc>
          <w:tcPr>
            <w:tcW w:w="424" w:type="dxa"/>
            <w:vAlign w:val="center"/>
          </w:tcPr>
          <w:p w14:paraId="186F9831" w14:textId="77777777" w:rsidR="00405533" w:rsidRDefault="00405533" w:rsidP="00405533">
            <w:pPr>
              <w:pStyle w:val="Default"/>
              <w:jc w:val="center"/>
              <w:rPr>
                <w:sz w:val="23"/>
                <w:szCs w:val="23"/>
              </w:rPr>
            </w:pPr>
            <w:r>
              <w:rPr>
                <w:sz w:val="23"/>
                <w:szCs w:val="23"/>
              </w:rPr>
              <w:t>+</w:t>
            </w:r>
          </w:p>
        </w:tc>
        <w:tc>
          <w:tcPr>
            <w:tcW w:w="425" w:type="dxa"/>
            <w:vAlign w:val="center"/>
          </w:tcPr>
          <w:p w14:paraId="0C2E5BDB" w14:textId="77777777" w:rsidR="00405533" w:rsidRDefault="00405533" w:rsidP="00405533">
            <w:pPr>
              <w:pStyle w:val="Default"/>
              <w:jc w:val="center"/>
              <w:rPr>
                <w:sz w:val="23"/>
                <w:szCs w:val="23"/>
              </w:rPr>
            </w:pPr>
            <w:r>
              <w:rPr>
                <w:sz w:val="23"/>
                <w:szCs w:val="23"/>
              </w:rPr>
              <w:t>+</w:t>
            </w:r>
          </w:p>
        </w:tc>
        <w:tc>
          <w:tcPr>
            <w:tcW w:w="567" w:type="dxa"/>
            <w:vAlign w:val="center"/>
          </w:tcPr>
          <w:p w14:paraId="6986A20B" w14:textId="77777777" w:rsidR="00405533" w:rsidRDefault="00405533" w:rsidP="00405533">
            <w:pPr>
              <w:pStyle w:val="Default"/>
              <w:jc w:val="center"/>
              <w:rPr>
                <w:sz w:val="23"/>
                <w:szCs w:val="23"/>
              </w:rPr>
            </w:pPr>
            <w:r>
              <w:rPr>
                <w:sz w:val="23"/>
                <w:szCs w:val="23"/>
              </w:rPr>
              <w:t>+</w:t>
            </w:r>
          </w:p>
        </w:tc>
        <w:tc>
          <w:tcPr>
            <w:tcW w:w="709" w:type="dxa"/>
            <w:vAlign w:val="center"/>
          </w:tcPr>
          <w:p w14:paraId="6D0376C1" w14:textId="77777777" w:rsidR="00405533" w:rsidRDefault="00405533" w:rsidP="00405533">
            <w:pPr>
              <w:pStyle w:val="Default"/>
              <w:jc w:val="center"/>
              <w:rPr>
                <w:sz w:val="23"/>
                <w:szCs w:val="23"/>
              </w:rPr>
            </w:pPr>
            <w:r>
              <w:rPr>
                <w:sz w:val="23"/>
                <w:szCs w:val="23"/>
              </w:rPr>
              <w:t>+</w:t>
            </w:r>
          </w:p>
        </w:tc>
        <w:tc>
          <w:tcPr>
            <w:tcW w:w="567" w:type="dxa"/>
            <w:vAlign w:val="center"/>
          </w:tcPr>
          <w:p w14:paraId="38EFC67F" w14:textId="77777777" w:rsidR="00405533" w:rsidRDefault="00405533" w:rsidP="00405533">
            <w:pPr>
              <w:pStyle w:val="Default"/>
              <w:jc w:val="center"/>
              <w:rPr>
                <w:sz w:val="23"/>
                <w:szCs w:val="23"/>
              </w:rPr>
            </w:pPr>
            <w:r>
              <w:rPr>
                <w:sz w:val="23"/>
                <w:szCs w:val="23"/>
              </w:rPr>
              <w:t>+</w:t>
            </w:r>
          </w:p>
        </w:tc>
        <w:tc>
          <w:tcPr>
            <w:tcW w:w="425" w:type="dxa"/>
            <w:vAlign w:val="center"/>
          </w:tcPr>
          <w:p w14:paraId="619EBDB1" w14:textId="77777777" w:rsidR="00405533" w:rsidRDefault="00405533" w:rsidP="00405533">
            <w:pPr>
              <w:pStyle w:val="Default"/>
              <w:jc w:val="center"/>
              <w:rPr>
                <w:sz w:val="23"/>
                <w:szCs w:val="23"/>
              </w:rPr>
            </w:pPr>
            <w:r>
              <w:rPr>
                <w:sz w:val="23"/>
                <w:szCs w:val="23"/>
              </w:rPr>
              <w:t>+</w:t>
            </w:r>
          </w:p>
        </w:tc>
        <w:tc>
          <w:tcPr>
            <w:tcW w:w="567" w:type="dxa"/>
            <w:vAlign w:val="center"/>
          </w:tcPr>
          <w:p w14:paraId="21E01B0D" w14:textId="77777777" w:rsidR="00405533" w:rsidRDefault="00405533" w:rsidP="00405533">
            <w:pPr>
              <w:pStyle w:val="Default"/>
              <w:jc w:val="center"/>
              <w:rPr>
                <w:sz w:val="23"/>
                <w:szCs w:val="23"/>
              </w:rPr>
            </w:pPr>
            <w:r>
              <w:rPr>
                <w:sz w:val="23"/>
                <w:szCs w:val="23"/>
              </w:rPr>
              <w:t>—</w:t>
            </w:r>
          </w:p>
        </w:tc>
        <w:tc>
          <w:tcPr>
            <w:tcW w:w="425" w:type="dxa"/>
            <w:vAlign w:val="center"/>
          </w:tcPr>
          <w:p w14:paraId="2D7A7CD8" w14:textId="77777777" w:rsidR="00405533" w:rsidRDefault="00405533" w:rsidP="00405533">
            <w:pPr>
              <w:pStyle w:val="Default"/>
              <w:jc w:val="center"/>
              <w:rPr>
                <w:sz w:val="23"/>
                <w:szCs w:val="23"/>
              </w:rPr>
            </w:pPr>
            <w:r>
              <w:rPr>
                <w:sz w:val="23"/>
                <w:szCs w:val="23"/>
              </w:rPr>
              <w:t>—</w:t>
            </w:r>
          </w:p>
        </w:tc>
        <w:tc>
          <w:tcPr>
            <w:tcW w:w="426" w:type="dxa"/>
            <w:vAlign w:val="center"/>
          </w:tcPr>
          <w:p w14:paraId="4F142A02" w14:textId="77777777" w:rsidR="00405533" w:rsidRDefault="00405533" w:rsidP="00405533">
            <w:pPr>
              <w:pStyle w:val="Default"/>
              <w:jc w:val="center"/>
              <w:rPr>
                <w:sz w:val="23"/>
                <w:szCs w:val="23"/>
              </w:rPr>
            </w:pPr>
            <w:r>
              <w:rPr>
                <w:sz w:val="23"/>
                <w:szCs w:val="23"/>
              </w:rPr>
              <w:t>—</w:t>
            </w:r>
          </w:p>
        </w:tc>
        <w:tc>
          <w:tcPr>
            <w:tcW w:w="567" w:type="dxa"/>
            <w:vAlign w:val="center"/>
          </w:tcPr>
          <w:p w14:paraId="539C69C3" w14:textId="77777777" w:rsidR="00405533" w:rsidRDefault="00405533" w:rsidP="00405533">
            <w:pPr>
              <w:pStyle w:val="Default"/>
              <w:jc w:val="center"/>
              <w:rPr>
                <w:sz w:val="23"/>
                <w:szCs w:val="23"/>
              </w:rPr>
            </w:pPr>
            <w:r>
              <w:rPr>
                <w:sz w:val="23"/>
                <w:szCs w:val="23"/>
              </w:rPr>
              <w:t>+</w:t>
            </w:r>
          </w:p>
        </w:tc>
        <w:tc>
          <w:tcPr>
            <w:tcW w:w="619" w:type="dxa"/>
            <w:vAlign w:val="center"/>
          </w:tcPr>
          <w:p w14:paraId="32925248" w14:textId="77777777" w:rsidR="00405533" w:rsidRDefault="00405533" w:rsidP="00405533">
            <w:pPr>
              <w:pStyle w:val="Default"/>
              <w:jc w:val="center"/>
              <w:rPr>
                <w:sz w:val="23"/>
                <w:szCs w:val="23"/>
              </w:rPr>
            </w:pPr>
            <w:r>
              <w:rPr>
                <w:sz w:val="23"/>
                <w:szCs w:val="23"/>
              </w:rPr>
              <w:t>+</w:t>
            </w:r>
          </w:p>
        </w:tc>
        <w:tc>
          <w:tcPr>
            <w:tcW w:w="657" w:type="dxa"/>
            <w:vAlign w:val="center"/>
          </w:tcPr>
          <w:p w14:paraId="326B51F9" w14:textId="77777777" w:rsidR="00405533" w:rsidRDefault="00405533" w:rsidP="00405533">
            <w:pPr>
              <w:pStyle w:val="Default"/>
              <w:jc w:val="center"/>
              <w:rPr>
                <w:sz w:val="23"/>
                <w:szCs w:val="23"/>
              </w:rPr>
            </w:pPr>
            <w:r>
              <w:rPr>
                <w:sz w:val="23"/>
                <w:szCs w:val="23"/>
              </w:rPr>
              <w:t>+</w:t>
            </w:r>
          </w:p>
        </w:tc>
      </w:tr>
      <w:tr w:rsidR="00405533" w:rsidRPr="00662634" w14:paraId="4190965B" w14:textId="77777777" w:rsidTr="00405533">
        <w:trPr>
          <w:cantSplit/>
          <w:trHeight w:val="568"/>
        </w:trPr>
        <w:tc>
          <w:tcPr>
            <w:tcW w:w="2802" w:type="dxa"/>
            <w:vAlign w:val="center"/>
          </w:tcPr>
          <w:p w14:paraId="2DC579FB" w14:textId="77777777" w:rsidR="00405533" w:rsidRDefault="00405533">
            <w:pPr>
              <w:pStyle w:val="Default"/>
              <w:rPr>
                <w:sz w:val="23"/>
                <w:szCs w:val="23"/>
              </w:rPr>
            </w:pPr>
            <w:r>
              <w:rPr>
                <w:sz w:val="23"/>
                <w:szCs w:val="23"/>
              </w:rPr>
              <w:t xml:space="preserve">Рентгенографический </w:t>
            </w:r>
          </w:p>
          <w:p w14:paraId="0BE56DC0" w14:textId="77777777" w:rsidR="00405533" w:rsidRDefault="00405533">
            <w:pPr>
              <w:pStyle w:val="Default"/>
              <w:rPr>
                <w:sz w:val="23"/>
                <w:szCs w:val="23"/>
              </w:rPr>
            </w:pPr>
            <w:r>
              <w:rPr>
                <w:sz w:val="23"/>
                <w:szCs w:val="23"/>
              </w:rPr>
              <w:t xml:space="preserve">Гамма-графический </w:t>
            </w:r>
          </w:p>
        </w:tc>
        <w:tc>
          <w:tcPr>
            <w:tcW w:w="567" w:type="dxa"/>
            <w:vAlign w:val="center"/>
          </w:tcPr>
          <w:p w14:paraId="7BB010E0" w14:textId="77777777" w:rsidR="00405533" w:rsidRDefault="00405533" w:rsidP="00405533">
            <w:pPr>
              <w:pStyle w:val="Default"/>
              <w:jc w:val="center"/>
              <w:rPr>
                <w:sz w:val="23"/>
                <w:szCs w:val="23"/>
              </w:rPr>
            </w:pPr>
            <w:r>
              <w:rPr>
                <w:sz w:val="23"/>
                <w:szCs w:val="23"/>
              </w:rPr>
              <w:t>+</w:t>
            </w:r>
          </w:p>
          <w:p w14:paraId="2C844F12" w14:textId="77777777" w:rsidR="00405533" w:rsidRDefault="00405533" w:rsidP="00405533">
            <w:pPr>
              <w:pStyle w:val="Default"/>
              <w:jc w:val="center"/>
              <w:rPr>
                <w:sz w:val="23"/>
                <w:szCs w:val="23"/>
              </w:rPr>
            </w:pPr>
            <w:r>
              <w:rPr>
                <w:sz w:val="23"/>
                <w:szCs w:val="23"/>
              </w:rPr>
              <w:t>+</w:t>
            </w:r>
          </w:p>
        </w:tc>
        <w:tc>
          <w:tcPr>
            <w:tcW w:w="426" w:type="dxa"/>
            <w:vAlign w:val="center"/>
          </w:tcPr>
          <w:p w14:paraId="6ADA3C61" w14:textId="77777777" w:rsidR="00405533" w:rsidRDefault="00405533" w:rsidP="00405533">
            <w:pPr>
              <w:pStyle w:val="Default"/>
              <w:jc w:val="center"/>
              <w:rPr>
                <w:sz w:val="23"/>
                <w:szCs w:val="23"/>
              </w:rPr>
            </w:pPr>
            <w:r>
              <w:rPr>
                <w:sz w:val="23"/>
                <w:szCs w:val="23"/>
              </w:rPr>
              <w:t>+</w:t>
            </w:r>
          </w:p>
          <w:p w14:paraId="514B4315" w14:textId="77777777" w:rsidR="00405533" w:rsidRDefault="00405533" w:rsidP="00405533">
            <w:pPr>
              <w:pStyle w:val="Default"/>
              <w:jc w:val="center"/>
              <w:rPr>
                <w:sz w:val="23"/>
                <w:szCs w:val="23"/>
              </w:rPr>
            </w:pPr>
            <w:r>
              <w:rPr>
                <w:sz w:val="23"/>
                <w:szCs w:val="23"/>
              </w:rPr>
              <w:t>+</w:t>
            </w:r>
          </w:p>
        </w:tc>
        <w:tc>
          <w:tcPr>
            <w:tcW w:w="424" w:type="dxa"/>
            <w:vAlign w:val="center"/>
          </w:tcPr>
          <w:p w14:paraId="4F59618F" w14:textId="77777777" w:rsidR="00405533" w:rsidRDefault="00405533" w:rsidP="00405533">
            <w:pPr>
              <w:pStyle w:val="Default"/>
              <w:jc w:val="center"/>
              <w:rPr>
                <w:sz w:val="23"/>
                <w:szCs w:val="23"/>
              </w:rPr>
            </w:pPr>
            <w:r>
              <w:rPr>
                <w:sz w:val="23"/>
                <w:szCs w:val="23"/>
              </w:rPr>
              <w:t>±</w:t>
            </w:r>
          </w:p>
          <w:p w14:paraId="33007820" w14:textId="77777777" w:rsidR="00405533" w:rsidRDefault="00405533" w:rsidP="00405533">
            <w:pPr>
              <w:pStyle w:val="Default"/>
              <w:jc w:val="center"/>
              <w:rPr>
                <w:sz w:val="23"/>
                <w:szCs w:val="23"/>
              </w:rPr>
            </w:pPr>
            <w:r>
              <w:rPr>
                <w:sz w:val="23"/>
                <w:szCs w:val="23"/>
              </w:rPr>
              <w:t>+</w:t>
            </w:r>
          </w:p>
        </w:tc>
        <w:tc>
          <w:tcPr>
            <w:tcW w:w="425" w:type="dxa"/>
            <w:vAlign w:val="center"/>
          </w:tcPr>
          <w:p w14:paraId="340D40E9" w14:textId="77777777" w:rsidR="00405533" w:rsidRDefault="00405533" w:rsidP="00405533">
            <w:pPr>
              <w:pStyle w:val="Default"/>
              <w:jc w:val="center"/>
              <w:rPr>
                <w:sz w:val="23"/>
                <w:szCs w:val="23"/>
              </w:rPr>
            </w:pPr>
            <w:r>
              <w:rPr>
                <w:sz w:val="23"/>
                <w:szCs w:val="23"/>
              </w:rPr>
              <w:t>+</w:t>
            </w:r>
          </w:p>
          <w:p w14:paraId="7B8009F3" w14:textId="77777777" w:rsidR="00405533" w:rsidRDefault="00405533" w:rsidP="00405533">
            <w:pPr>
              <w:pStyle w:val="Default"/>
              <w:jc w:val="center"/>
              <w:rPr>
                <w:sz w:val="23"/>
                <w:szCs w:val="23"/>
              </w:rPr>
            </w:pPr>
            <w:r>
              <w:rPr>
                <w:sz w:val="23"/>
                <w:szCs w:val="23"/>
              </w:rPr>
              <w:t>+</w:t>
            </w:r>
          </w:p>
        </w:tc>
        <w:tc>
          <w:tcPr>
            <w:tcW w:w="567" w:type="dxa"/>
            <w:vAlign w:val="center"/>
          </w:tcPr>
          <w:p w14:paraId="7A0AB146" w14:textId="77777777" w:rsidR="00405533" w:rsidRDefault="00405533" w:rsidP="00405533">
            <w:pPr>
              <w:pStyle w:val="Default"/>
              <w:jc w:val="center"/>
              <w:rPr>
                <w:sz w:val="23"/>
                <w:szCs w:val="23"/>
              </w:rPr>
            </w:pPr>
            <w:r>
              <w:rPr>
                <w:sz w:val="23"/>
                <w:szCs w:val="23"/>
              </w:rPr>
              <w:t>±</w:t>
            </w:r>
          </w:p>
          <w:p w14:paraId="073FD055" w14:textId="77777777" w:rsidR="00405533" w:rsidRDefault="00405533" w:rsidP="00405533">
            <w:pPr>
              <w:pStyle w:val="Default"/>
              <w:jc w:val="center"/>
              <w:rPr>
                <w:sz w:val="23"/>
                <w:szCs w:val="23"/>
              </w:rPr>
            </w:pPr>
            <w:r>
              <w:rPr>
                <w:sz w:val="23"/>
                <w:szCs w:val="23"/>
              </w:rPr>
              <w:t>±</w:t>
            </w:r>
          </w:p>
        </w:tc>
        <w:tc>
          <w:tcPr>
            <w:tcW w:w="709" w:type="dxa"/>
            <w:vAlign w:val="center"/>
          </w:tcPr>
          <w:p w14:paraId="3627F0C5" w14:textId="77777777" w:rsidR="00405533" w:rsidRDefault="00405533" w:rsidP="00405533">
            <w:pPr>
              <w:pStyle w:val="Default"/>
              <w:jc w:val="center"/>
              <w:rPr>
                <w:sz w:val="23"/>
                <w:szCs w:val="23"/>
              </w:rPr>
            </w:pPr>
            <w:r>
              <w:rPr>
                <w:sz w:val="23"/>
                <w:szCs w:val="23"/>
              </w:rPr>
              <w:t>+</w:t>
            </w:r>
          </w:p>
          <w:p w14:paraId="354C8FA2" w14:textId="77777777" w:rsidR="00405533" w:rsidRDefault="00405533" w:rsidP="00405533">
            <w:pPr>
              <w:pStyle w:val="Default"/>
              <w:jc w:val="center"/>
              <w:rPr>
                <w:sz w:val="23"/>
                <w:szCs w:val="23"/>
              </w:rPr>
            </w:pPr>
            <w:r>
              <w:rPr>
                <w:sz w:val="23"/>
                <w:szCs w:val="23"/>
              </w:rPr>
              <w:t>+</w:t>
            </w:r>
          </w:p>
        </w:tc>
        <w:tc>
          <w:tcPr>
            <w:tcW w:w="567" w:type="dxa"/>
            <w:vAlign w:val="center"/>
          </w:tcPr>
          <w:p w14:paraId="552EFA10" w14:textId="77777777" w:rsidR="00405533" w:rsidRDefault="00405533" w:rsidP="00405533">
            <w:pPr>
              <w:pStyle w:val="Default"/>
              <w:jc w:val="center"/>
              <w:rPr>
                <w:sz w:val="23"/>
                <w:szCs w:val="23"/>
              </w:rPr>
            </w:pPr>
            <w:r>
              <w:rPr>
                <w:sz w:val="23"/>
                <w:szCs w:val="23"/>
              </w:rPr>
              <w:t>+</w:t>
            </w:r>
          </w:p>
          <w:p w14:paraId="063C2B35" w14:textId="77777777" w:rsidR="00405533" w:rsidRDefault="00405533" w:rsidP="00405533">
            <w:pPr>
              <w:pStyle w:val="Default"/>
              <w:jc w:val="center"/>
              <w:rPr>
                <w:sz w:val="23"/>
                <w:szCs w:val="23"/>
              </w:rPr>
            </w:pPr>
            <w:r>
              <w:rPr>
                <w:sz w:val="23"/>
                <w:szCs w:val="23"/>
              </w:rPr>
              <w:t>+</w:t>
            </w:r>
          </w:p>
        </w:tc>
        <w:tc>
          <w:tcPr>
            <w:tcW w:w="425" w:type="dxa"/>
            <w:vAlign w:val="center"/>
          </w:tcPr>
          <w:p w14:paraId="4D52393D" w14:textId="77777777" w:rsidR="00405533" w:rsidRDefault="00405533" w:rsidP="00405533">
            <w:pPr>
              <w:pStyle w:val="Default"/>
              <w:jc w:val="center"/>
              <w:rPr>
                <w:sz w:val="23"/>
                <w:szCs w:val="23"/>
              </w:rPr>
            </w:pPr>
            <w:r>
              <w:rPr>
                <w:sz w:val="23"/>
                <w:szCs w:val="23"/>
              </w:rPr>
              <w:t>+</w:t>
            </w:r>
          </w:p>
          <w:p w14:paraId="666AC0B6" w14:textId="77777777" w:rsidR="00405533" w:rsidRDefault="00405533" w:rsidP="00405533">
            <w:pPr>
              <w:pStyle w:val="Default"/>
              <w:jc w:val="center"/>
              <w:rPr>
                <w:sz w:val="23"/>
                <w:szCs w:val="23"/>
              </w:rPr>
            </w:pPr>
            <w:r>
              <w:rPr>
                <w:sz w:val="23"/>
                <w:szCs w:val="23"/>
              </w:rPr>
              <w:t>+</w:t>
            </w:r>
          </w:p>
        </w:tc>
        <w:tc>
          <w:tcPr>
            <w:tcW w:w="567" w:type="dxa"/>
            <w:vAlign w:val="center"/>
          </w:tcPr>
          <w:p w14:paraId="286FE102" w14:textId="77777777" w:rsidR="00405533" w:rsidRDefault="00405533" w:rsidP="00405533">
            <w:pPr>
              <w:pStyle w:val="Default"/>
              <w:jc w:val="center"/>
              <w:rPr>
                <w:sz w:val="23"/>
                <w:szCs w:val="23"/>
              </w:rPr>
            </w:pPr>
            <w:r>
              <w:rPr>
                <w:sz w:val="23"/>
                <w:szCs w:val="23"/>
              </w:rPr>
              <w:t>+</w:t>
            </w:r>
          </w:p>
          <w:p w14:paraId="6717C9DD" w14:textId="77777777" w:rsidR="00405533" w:rsidRDefault="00405533" w:rsidP="00405533">
            <w:pPr>
              <w:pStyle w:val="Default"/>
              <w:jc w:val="center"/>
              <w:rPr>
                <w:sz w:val="23"/>
                <w:szCs w:val="23"/>
              </w:rPr>
            </w:pPr>
            <w:r>
              <w:rPr>
                <w:sz w:val="23"/>
                <w:szCs w:val="23"/>
              </w:rPr>
              <w:t>+</w:t>
            </w:r>
          </w:p>
        </w:tc>
        <w:tc>
          <w:tcPr>
            <w:tcW w:w="425" w:type="dxa"/>
            <w:vAlign w:val="center"/>
          </w:tcPr>
          <w:p w14:paraId="16A80FB6" w14:textId="77777777" w:rsidR="00405533" w:rsidRDefault="00405533" w:rsidP="00405533">
            <w:pPr>
              <w:pStyle w:val="Default"/>
              <w:jc w:val="center"/>
              <w:rPr>
                <w:sz w:val="23"/>
                <w:szCs w:val="23"/>
              </w:rPr>
            </w:pPr>
            <w:r>
              <w:rPr>
                <w:sz w:val="23"/>
                <w:szCs w:val="23"/>
              </w:rPr>
              <w:t>+</w:t>
            </w:r>
          </w:p>
          <w:p w14:paraId="486F6639" w14:textId="77777777" w:rsidR="00405533" w:rsidRDefault="00405533" w:rsidP="00405533">
            <w:pPr>
              <w:pStyle w:val="Default"/>
              <w:jc w:val="center"/>
              <w:rPr>
                <w:sz w:val="23"/>
                <w:szCs w:val="23"/>
              </w:rPr>
            </w:pPr>
            <w:r>
              <w:rPr>
                <w:sz w:val="23"/>
                <w:szCs w:val="23"/>
              </w:rPr>
              <w:t>+</w:t>
            </w:r>
          </w:p>
        </w:tc>
        <w:tc>
          <w:tcPr>
            <w:tcW w:w="426" w:type="dxa"/>
            <w:vAlign w:val="center"/>
          </w:tcPr>
          <w:p w14:paraId="74B17FE1" w14:textId="77777777" w:rsidR="00405533" w:rsidRDefault="00405533" w:rsidP="00405533">
            <w:pPr>
              <w:pStyle w:val="Default"/>
              <w:jc w:val="center"/>
              <w:rPr>
                <w:sz w:val="23"/>
                <w:szCs w:val="23"/>
              </w:rPr>
            </w:pPr>
            <w:r>
              <w:rPr>
                <w:sz w:val="23"/>
                <w:szCs w:val="23"/>
              </w:rPr>
              <w:t>+</w:t>
            </w:r>
          </w:p>
          <w:p w14:paraId="5883DF83" w14:textId="77777777" w:rsidR="00405533" w:rsidRDefault="00405533" w:rsidP="00405533">
            <w:pPr>
              <w:pStyle w:val="Default"/>
              <w:jc w:val="center"/>
              <w:rPr>
                <w:sz w:val="23"/>
                <w:szCs w:val="23"/>
              </w:rPr>
            </w:pPr>
            <w:r>
              <w:rPr>
                <w:sz w:val="23"/>
                <w:szCs w:val="23"/>
              </w:rPr>
              <w:t>+</w:t>
            </w:r>
          </w:p>
        </w:tc>
        <w:tc>
          <w:tcPr>
            <w:tcW w:w="567" w:type="dxa"/>
            <w:vAlign w:val="center"/>
          </w:tcPr>
          <w:p w14:paraId="56227955" w14:textId="77777777" w:rsidR="00405533" w:rsidRDefault="00405533" w:rsidP="00405533">
            <w:pPr>
              <w:pStyle w:val="Default"/>
              <w:jc w:val="center"/>
              <w:rPr>
                <w:sz w:val="23"/>
                <w:szCs w:val="23"/>
              </w:rPr>
            </w:pPr>
            <w:r>
              <w:rPr>
                <w:sz w:val="23"/>
                <w:szCs w:val="23"/>
              </w:rPr>
              <w:t>+</w:t>
            </w:r>
          </w:p>
          <w:p w14:paraId="03959C6E" w14:textId="77777777" w:rsidR="00405533" w:rsidRDefault="00405533" w:rsidP="00405533">
            <w:pPr>
              <w:pStyle w:val="Default"/>
              <w:jc w:val="center"/>
              <w:rPr>
                <w:sz w:val="23"/>
                <w:szCs w:val="23"/>
              </w:rPr>
            </w:pPr>
            <w:r>
              <w:rPr>
                <w:sz w:val="23"/>
                <w:szCs w:val="23"/>
              </w:rPr>
              <w:t>+</w:t>
            </w:r>
          </w:p>
        </w:tc>
        <w:tc>
          <w:tcPr>
            <w:tcW w:w="619" w:type="dxa"/>
            <w:vAlign w:val="center"/>
          </w:tcPr>
          <w:p w14:paraId="1D9EE6AE" w14:textId="77777777" w:rsidR="00405533" w:rsidRDefault="00405533" w:rsidP="00405533">
            <w:pPr>
              <w:pStyle w:val="Default"/>
              <w:jc w:val="center"/>
              <w:rPr>
                <w:sz w:val="23"/>
                <w:szCs w:val="23"/>
              </w:rPr>
            </w:pPr>
            <w:r>
              <w:rPr>
                <w:sz w:val="23"/>
                <w:szCs w:val="23"/>
              </w:rPr>
              <w:t>±</w:t>
            </w:r>
          </w:p>
          <w:p w14:paraId="740455F5" w14:textId="77777777" w:rsidR="00405533" w:rsidRDefault="00405533" w:rsidP="00405533">
            <w:pPr>
              <w:pStyle w:val="Default"/>
              <w:jc w:val="center"/>
              <w:rPr>
                <w:sz w:val="23"/>
                <w:szCs w:val="23"/>
              </w:rPr>
            </w:pPr>
            <w:r>
              <w:rPr>
                <w:sz w:val="23"/>
                <w:szCs w:val="23"/>
              </w:rPr>
              <w:t>±</w:t>
            </w:r>
          </w:p>
        </w:tc>
        <w:tc>
          <w:tcPr>
            <w:tcW w:w="657" w:type="dxa"/>
            <w:vAlign w:val="center"/>
          </w:tcPr>
          <w:p w14:paraId="65629369" w14:textId="77777777" w:rsidR="00405533" w:rsidRDefault="00405533" w:rsidP="00405533">
            <w:pPr>
              <w:pStyle w:val="Default"/>
              <w:jc w:val="center"/>
              <w:rPr>
                <w:sz w:val="23"/>
                <w:szCs w:val="23"/>
              </w:rPr>
            </w:pPr>
            <w:r>
              <w:rPr>
                <w:sz w:val="23"/>
                <w:szCs w:val="23"/>
              </w:rPr>
              <w:t>+</w:t>
            </w:r>
          </w:p>
          <w:p w14:paraId="11BE0348" w14:textId="77777777" w:rsidR="00405533" w:rsidRDefault="00405533" w:rsidP="00405533">
            <w:pPr>
              <w:pStyle w:val="Default"/>
              <w:jc w:val="center"/>
              <w:rPr>
                <w:sz w:val="23"/>
                <w:szCs w:val="23"/>
              </w:rPr>
            </w:pPr>
            <w:r>
              <w:rPr>
                <w:sz w:val="23"/>
                <w:szCs w:val="23"/>
              </w:rPr>
              <w:t>+</w:t>
            </w:r>
          </w:p>
        </w:tc>
      </w:tr>
      <w:tr w:rsidR="00405533" w:rsidRPr="00662634" w14:paraId="23DD56DE" w14:textId="77777777" w:rsidTr="00405533">
        <w:trPr>
          <w:cantSplit/>
          <w:trHeight w:val="974"/>
        </w:trPr>
        <w:tc>
          <w:tcPr>
            <w:tcW w:w="2802" w:type="dxa"/>
            <w:vAlign w:val="center"/>
          </w:tcPr>
          <w:p w14:paraId="62E4F98C" w14:textId="77777777" w:rsidR="00405533" w:rsidRDefault="00405533">
            <w:pPr>
              <w:pStyle w:val="Default"/>
              <w:rPr>
                <w:sz w:val="23"/>
                <w:szCs w:val="23"/>
              </w:rPr>
            </w:pPr>
            <w:r>
              <w:rPr>
                <w:sz w:val="23"/>
                <w:szCs w:val="23"/>
              </w:rPr>
              <w:t xml:space="preserve">Магнитопорошковый </w:t>
            </w:r>
          </w:p>
          <w:p w14:paraId="05465D8F" w14:textId="77777777" w:rsidR="00405533" w:rsidRDefault="00405533">
            <w:pPr>
              <w:pStyle w:val="Default"/>
              <w:rPr>
                <w:sz w:val="23"/>
                <w:szCs w:val="23"/>
              </w:rPr>
            </w:pPr>
            <w:r>
              <w:rPr>
                <w:sz w:val="23"/>
                <w:szCs w:val="23"/>
              </w:rPr>
              <w:t xml:space="preserve">Магнитографический </w:t>
            </w:r>
          </w:p>
          <w:p w14:paraId="777FE76D" w14:textId="77777777" w:rsidR="00405533" w:rsidRDefault="00405533">
            <w:pPr>
              <w:pStyle w:val="Default"/>
              <w:rPr>
                <w:sz w:val="23"/>
                <w:szCs w:val="23"/>
              </w:rPr>
            </w:pPr>
            <w:r>
              <w:rPr>
                <w:sz w:val="23"/>
                <w:szCs w:val="23"/>
              </w:rPr>
              <w:t xml:space="preserve">Феррозондовый </w:t>
            </w:r>
          </w:p>
        </w:tc>
        <w:tc>
          <w:tcPr>
            <w:tcW w:w="567" w:type="dxa"/>
            <w:vAlign w:val="center"/>
          </w:tcPr>
          <w:p w14:paraId="00DE2E72" w14:textId="77777777" w:rsidR="00405533" w:rsidRDefault="00405533" w:rsidP="00405533">
            <w:pPr>
              <w:pStyle w:val="Default"/>
              <w:jc w:val="center"/>
              <w:rPr>
                <w:sz w:val="23"/>
                <w:szCs w:val="23"/>
              </w:rPr>
            </w:pPr>
            <w:r>
              <w:rPr>
                <w:sz w:val="23"/>
                <w:szCs w:val="23"/>
              </w:rPr>
              <w:t>+</w:t>
            </w:r>
          </w:p>
          <w:p w14:paraId="66A889FA" w14:textId="77777777" w:rsidR="00405533" w:rsidRDefault="00405533" w:rsidP="00405533">
            <w:pPr>
              <w:pStyle w:val="Default"/>
              <w:jc w:val="center"/>
              <w:rPr>
                <w:sz w:val="23"/>
                <w:szCs w:val="23"/>
              </w:rPr>
            </w:pPr>
            <w:r>
              <w:rPr>
                <w:sz w:val="23"/>
                <w:szCs w:val="23"/>
              </w:rPr>
              <w:t>+</w:t>
            </w:r>
          </w:p>
          <w:p w14:paraId="6AC22F5C" w14:textId="77777777" w:rsidR="00405533" w:rsidRDefault="00405533" w:rsidP="00405533">
            <w:pPr>
              <w:pStyle w:val="Default"/>
              <w:jc w:val="center"/>
              <w:rPr>
                <w:sz w:val="23"/>
                <w:szCs w:val="23"/>
              </w:rPr>
            </w:pPr>
            <w:r>
              <w:rPr>
                <w:sz w:val="23"/>
                <w:szCs w:val="23"/>
              </w:rPr>
              <w:t>+</w:t>
            </w:r>
          </w:p>
        </w:tc>
        <w:tc>
          <w:tcPr>
            <w:tcW w:w="426" w:type="dxa"/>
            <w:vAlign w:val="center"/>
          </w:tcPr>
          <w:p w14:paraId="369FC52C" w14:textId="77777777" w:rsidR="00405533" w:rsidRDefault="00405533" w:rsidP="00405533">
            <w:pPr>
              <w:pStyle w:val="Default"/>
              <w:jc w:val="center"/>
              <w:rPr>
                <w:sz w:val="23"/>
                <w:szCs w:val="23"/>
              </w:rPr>
            </w:pPr>
            <w:r>
              <w:rPr>
                <w:sz w:val="23"/>
                <w:szCs w:val="23"/>
              </w:rPr>
              <w:t>+</w:t>
            </w:r>
          </w:p>
          <w:p w14:paraId="2A5C0047" w14:textId="77777777" w:rsidR="00405533" w:rsidRDefault="00405533" w:rsidP="00405533">
            <w:pPr>
              <w:pStyle w:val="Default"/>
              <w:jc w:val="center"/>
              <w:rPr>
                <w:sz w:val="23"/>
                <w:szCs w:val="23"/>
              </w:rPr>
            </w:pPr>
            <w:r>
              <w:rPr>
                <w:sz w:val="23"/>
                <w:szCs w:val="23"/>
              </w:rPr>
              <w:t>+</w:t>
            </w:r>
          </w:p>
          <w:p w14:paraId="26836EB9" w14:textId="77777777" w:rsidR="00405533" w:rsidRDefault="00405533" w:rsidP="00405533">
            <w:pPr>
              <w:pStyle w:val="Default"/>
              <w:jc w:val="center"/>
              <w:rPr>
                <w:sz w:val="23"/>
                <w:szCs w:val="23"/>
              </w:rPr>
            </w:pPr>
            <w:r>
              <w:rPr>
                <w:sz w:val="23"/>
                <w:szCs w:val="23"/>
              </w:rPr>
              <w:t>+</w:t>
            </w:r>
          </w:p>
        </w:tc>
        <w:tc>
          <w:tcPr>
            <w:tcW w:w="424" w:type="dxa"/>
            <w:vAlign w:val="center"/>
          </w:tcPr>
          <w:p w14:paraId="1B3B7B43" w14:textId="77777777" w:rsidR="00405533" w:rsidRDefault="00405533" w:rsidP="00405533">
            <w:pPr>
              <w:pStyle w:val="Default"/>
              <w:jc w:val="center"/>
              <w:rPr>
                <w:sz w:val="23"/>
                <w:szCs w:val="23"/>
              </w:rPr>
            </w:pPr>
            <w:r>
              <w:rPr>
                <w:sz w:val="23"/>
                <w:szCs w:val="23"/>
              </w:rPr>
              <w:t>+</w:t>
            </w:r>
          </w:p>
          <w:p w14:paraId="53F47AD4" w14:textId="77777777" w:rsidR="00405533" w:rsidRDefault="00405533" w:rsidP="00405533">
            <w:pPr>
              <w:pStyle w:val="Default"/>
              <w:jc w:val="center"/>
              <w:rPr>
                <w:sz w:val="23"/>
                <w:szCs w:val="23"/>
              </w:rPr>
            </w:pPr>
            <w:r>
              <w:rPr>
                <w:sz w:val="23"/>
                <w:szCs w:val="23"/>
              </w:rPr>
              <w:t>+</w:t>
            </w:r>
          </w:p>
          <w:p w14:paraId="6518E769" w14:textId="77777777" w:rsidR="00405533" w:rsidRDefault="00405533" w:rsidP="00405533">
            <w:pPr>
              <w:pStyle w:val="Default"/>
              <w:jc w:val="center"/>
              <w:rPr>
                <w:sz w:val="23"/>
                <w:szCs w:val="23"/>
              </w:rPr>
            </w:pPr>
            <w:r>
              <w:rPr>
                <w:sz w:val="23"/>
                <w:szCs w:val="23"/>
              </w:rPr>
              <w:t>+</w:t>
            </w:r>
          </w:p>
        </w:tc>
        <w:tc>
          <w:tcPr>
            <w:tcW w:w="425" w:type="dxa"/>
            <w:vAlign w:val="center"/>
          </w:tcPr>
          <w:p w14:paraId="0772A387" w14:textId="77777777" w:rsidR="00405533" w:rsidRDefault="00405533" w:rsidP="00405533">
            <w:pPr>
              <w:pStyle w:val="Default"/>
              <w:jc w:val="center"/>
              <w:rPr>
                <w:sz w:val="23"/>
                <w:szCs w:val="23"/>
              </w:rPr>
            </w:pPr>
            <w:r>
              <w:rPr>
                <w:sz w:val="23"/>
                <w:szCs w:val="23"/>
              </w:rPr>
              <w:t>+</w:t>
            </w:r>
          </w:p>
          <w:p w14:paraId="53F83999" w14:textId="77777777" w:rsidR="00405533" w:rsidRDefault="00405533" w:rsidP="00405533">
            <w:pPr>
              <w:pStyle w:val="Default"/>
              <w:jc w:val="center"/>
              <w:rPr>
                <w:sz w:val="23"/>
                <w:szCs w:val="23"/>
              </w:rPr>
            </w:pPr>
            <w:r>
              <w:rPr>
                <w:sz w:val="23"/>
                <w:szCs w:val="23"/>
              </w:rPr>
              <w:t>+</w:t>
            </w:r>
          </w:p>
          <w:p w14:paraId="74C68E53" w14:textId="77777777" w:rsidR="00405533" w:rsidRDefault="00405533" w:rsidP="00405533">
            <w:pPr>
              <w:pStyle w:val="Default"/>
              <w:jc w:val="center"/>
              <w:rPr>
                <w:sz w:val="23"/>
                <w:szCs w:val="23"/>
              </w:rPr>
            </w:pPr>
            <w:r>
              <w:rPr>
                <w:sz w:val="23"/>
                <w:szCs w:val="23"/>
              </w:rPr>
              <w:t>+</w:t>
            </w:r>
          </w:p>
        </w:tc>
        <w:tc>
          <w:tcPr>
            <w:tcW w:w="567" w:type="dxa"/>
            <w:vAlign w:val="center"/>
          </w:tcPr>
          <w:p w14:paraId="004F0E00" w14:textId="77777777" w:rsidR="00405533" w:rsidRDefault="00405533" w:rsidP="00405533">
            <w:pPr>
              <w:pStyle w:val="Default"/>
              <w:jc w:val="center"/>
              <w:rPr>
                <w:sz w:val="23"/>
                <w:szCs w:val="23"/>
              </w:rPr>
            </w:pPr>
            <w:r>
              <w:rPr>
                <w:sz w:val="23"/>
                <w:szCs w:val="23"/>
              </w:rPr>
              <w:t>±</w:t>
            </w:r>
          </w:p>
          <w:p w14:paraId="73D8D59C" w14:textId="77777777" w:rsidR="00405533" w:rsidRDefault="00405533" w:rsidP="00405533">
            <w:pPr>
              <w:pStyle w:val="Default"/>
              <w:jc w:val="center"/>
              <w:rPr>
                <w:sz w:val="23"/>
                <w:szCs w:val="23"/>
              </w:rPr>
            </w:pPr>
            <w:r>
              <w:rPr>
                <w:sz w:val="23"/>
                <w:szCs w:val="23"/>
              </w:rPr>
              <w:t>±</w:t>
            </w:r>
          </w:p>
          <w:p w14:paraId="6087CA0B" w14:textId="77777777" w:rsidR="00405533" w:rsidRDefault="00405533" w:rsidP="00405533">
            <w:pPr>
              <w:pStyle w:val="Default"/>
              <w:jc w:val="center"/>
              <w:rPr>
                <w:sz w:val="23"/>
                <w:szCs w:val="23"/>
              </w:rPr>
            </w:pPr>
            <w:r>
              <w:rPr>
                <w:sz w:val="23"/>
                <w:szCs w:val="23"/>
              </w:rPr>
              <w:t>+</w:t>
            </w:r>
          </w:p>
        </w:tc>
        <w:tc>
          <w:tcPr>
            <w:tcW w:w="709" w:type="dxa"/>
            <w:vAlign w:val="center"/>
          </w:tcPr>
          <w:p w14:paraId="545EE056" w14:textId="77777777" w:rsidR="00405533" w:rsidRDefault="00405533" w:rsidP="00405533">
            <w:pPr>
              <w:pStyle w:val="Default"/>
              <w:jc w:val="center"/>
              <w:rPr>
                <w:sz w:val="23"/>
                <w:szCs w:val="23"/>
              </w:rPr>
            </w:pPr>
            <w:r>
              <w:rPr>
                <w:sz w:val="23"/>
                <w:szCs w:val="23"/>
              </w:rPr>
              <w:t>—</w:t>
            </w:r>
          </w:p>
          <w:p w14:paraId="56D12300" w14:textId="77777777" w:rsidR="00405533" w:rsidRDefault="00405533" w:rsidP="00405533">
            <w:pPr>
              <w:pStyle w:val="Default"/>
              <w:jc w:val="center"/>
              <w:rPr>
                <w:sz w:val="23"/>
                <w:szCs w:val="23"/>
              </w:rPr>
            </w:pPr>
            <w:r>
              <w:rPr>
                <w:sz w:val="23"/>
                <w:szCs w:val="23"/>
              </w:rPr>
              <w:t>±</w:t>
            </w:r>
          </w:p>
          <w:p w14:paraId="30389616" w14:textId="77777777" w:rsidR="00405533" w:rsidRDefault="00405533" w:rsidP="00405533">
            <w:pPr>
              <w:pStyle w:val="Default"/>
              <w:jc w:val="center"/>
              <w:rPr>
                <w:sz w:val="23"/>
                <w:szCs w:val="23"/>
              </w:rPr>
            </w:pPr>
            <w:r>
              <w:rPr>
                <w:sz w:val="23"/>
                <w:szCs w:val="23"/>
              </w:rPr>
              <w:t>—</w:t>
            </w:r>
          </w:p>
        </w:tc>
        <w:tc>
          <w:tcPr>
            <w:tcW w:w="567" w:type="dxa"/>
            <w:vAlign w:val="center"/>
          </w:tcPr>
          <w:p w14:paraId="05E290BA" w14:textId="77777777" w:rsidR="00405533" w:rsidRDefault="00405533" w:rsidP="00405533">
            <w:pPr>
              <w:pStyle w:val="Default"/>
              <w:jc w:val="center"/>
              <w:rPr>
                <w:sz w:val="23"/>
                <w:szCs w:val="23"/>
              </w:rPr>
            </w:pPr>
            <w:r>
              <w:rPr>
                <w:sz w:val="23"/>
                <w:szCs w:val="23"/>
              </w:rPr>
              <w:t>+</w:t>
            </w:r>
          </w:p>
          <w:p w14:paraId="5FD6F507" w14:textId="77777777" w:rsidR="00405533" w:rsidRDefault="00405533" w:rsidP="00405533">
            <w:pPr>
              <w:pStyle w:val="Default"/>
              <w:jc w:val="center"/>
              <w:rPr>
                <w:sz w:val="23"/>
                <w:szCs w:val="23"/>
              </w:rPr>
            </w:pPr>
            <w:r>
              <w:rPr>
                <w:sz w:val="23"/>
                <w:szCs w:val="23"/>
              </w:rPr>
              <w:t>+</w:t>
            </w:r>
          </w:p>
          <w:p w14:paraId="5482F5FE" w14:textId="77777777" w:rsidR="00405533" w:rsidRDefault="00405533" w:rsidP="00405533">
            <w:pPr>
              <w:pStyle w:val="Default"/>
              <w:jc w:val="center"/>
              <w:rPr>
                <w:sz w:val="23"/>
                <w:szCs w:val="23"/>
              </w:rPr>
            </w:pPr>
            <w:r>
              <w:rPr>
                <w:sz w:val="23"/>
                <w:szCs w:val="23"/>
              </w:rPr>
              <w:t>+</w:t>
            </w:r>
          </w:p>
        </w:tc>
        <w:tc>
          <w:tcPr>
            <w:tcW w:w="425" w:type="dxa"/>
            <w:vAlign w:val="center"/>
          </w:tcPr>
          <w:p w14:paraId="3F23F30E" w14:textId="77777777" w:rsidR="00405533" w:rsidRDefault="00405533" w:rsidP="00405533">
            <w:pPr>
              <w:pStyle w:val="Default"/>
              <w:jc w:val="center"/>
              <w:rPr>
                <w:sz w:val="23"/>
                <w:szCs w:val="23"/>
              </w:rPr>
            </w:pPr>
            <w:r>
              <w:rPr>
                <w:sz w:val="23"/>
                <w:szCs w:val="23"/>
              </w:rPr>
              <w:t>+</w:t>
            </w:r>
          </w:p>
          <w:p w14:paraId="61303B7F" w14:textId="77777777" w:rsidR="00405533" w:rsidRDefault="00405533" w:rsidP="00405533">
            <w:pPr>
              <w:pStyle w:val="Default"/>
              <w:jc w:val="center"/>
              <w:rPr>
                <w:sz w:val="23"/>
                <w:szCs w:val="23"/>
              </w:rPr>
            </w:pPr>
            <w:r>
              <w:rPr>
                <w:sz w:val="23"/>
                <w:szCs w:val="23"/>
              </w:rPr>
              <w:t>+</w:t>
            </w:r>
          </w:p>
          <w:p w14:paraId="1267680F" w14:textId="77777777" w:rsidR="00405533" w:rsidRDefault="00405533" w:rsidP="00405533">
            <w:pPr>
              <w:pStyle w:val="Default"/>
              <w:jc w:val="center"/>
              <w:rPr>
                <w:sz w:val="23"/>
                <w:szCs w:val="23"/>
              </w:rPr>
            </w:pPr>
            <w:r>
              <w:rPr>
                <w:sz w:val="23"/>
                <w:szCs w:val="23"/>
              </w:rPr>
              <w:t>+</w:t>
            </w:r>
          </w:p>
        </w:tc>
        <w:tc>
          <w:tcPr>
            <w:tcW w:w="567" w:type="dxa"/>
            <w:vAlign w:val="center"/>
          </w:tcPr>
          <w:p w14:paraId="240FB0A9" w14:textId="77777777" w:rsidR="00405533" w:rsidRDefault="00405533" w:rsidP="00405533">
            <w:pPr>
              <w:pStyle w:val="Default"/>
              <w:jc w:val="center"/>
              <w:rPr>
                <w:sz w:val="23"/>
                <w:szCs w:val="23"/>
              </w:rPr>
            </w:pPr>
            <w:r>
              <w:rPr>
                <w:sz w:val="23"/>
                <w:szCs w:val="23"/>
              </w:rPr>
              <w:t>±</w:t>
            </w:r>
          </w:p>
          <w:p w14:paraId="08F9197E" w14:textId="77777777" w:rsidR="00405533" w:rsidRDefault="00405533" w:rsidP="00405533">
            <w:pPr>
              <w:pStyle w:val="Default"/>
              <w:jc w:val="center"/>
              <w:rPr>
                <w:sz w:val="23"/>
                <w:szCs w:val="23"/>
              </w:rPr>
            </w:pPr>
            <w:r>
              <w:rPr>
                <w:sz w:val="23"/>
                <w:szCs w:val="23"/>
              </w:rPr>
              <w:t>±</w:t>
            </w:r>
          </w:p>
          <w:p w14:paraId="57539EEF" w14:textId="77777777" w:rsidR="00405533" w:rsidRDefault="00405533" w:rsidP="00405533">
            <w:pPr>
              <w:pStyle w:val="Default"/>
              <w:jc w:val="center"/>
              <w:rPr>
                <w:sz w:val="23"/>
                <w:szCs w:val="23"/>
              </w:rPr>
            </w:pPr>
            <w:r>
              <w:rPr>
                <w:sz w:val="23"/>
                <w:szCs w:val="23"/>
              </w:rPr>
              <w:t>±</w:t>
            </w:r>
          </w:p>
        </w:tc>
        <w:tc>
          <w:tcPr>
            <w:tcW w:w="425" w:type="dxa"/>
            <w:vAlign w:val="center"/>
          </w:tcPr>
          <w:p w14:paraId="3E051E73" w14:textId="77777777" w:rsidR="00405533" w:rsidRDefault="00405533" w:rsidP="00405533">
            <w:pPr>
              <w:pStyle w:val="Default"/>
              <w:jc w:val="center"/>
              <w:rPr>
                <w:sz w:val="23"/>
                <w:szCs w:val="23"/>
              </w:rPr>
            </w:pPr>
            <w:r>
              <w:rPr>
                <w:sz w:val="23"/>
                <w:szCs w:val="23"/>
              </w:rPr>
              <w:t>—</w:t>
            </w:r>
          </w:p>
          <w:p w14:paraId="656E03A2" w14:textId="77777777" w:rsidR="00405533" w:rsidRDefault="00405533" w:rsidP="00405533">
            <w:pPr>
              <w:pStyle w:val="Default"/>
              <w:jc w:val="center"/>
              <w:rPr>
                <w:sz w:val="23"/>
                <w:szCs w:val="23"/>
              </w:rPr>
            </w:pPr>
            <w:r>
              <w:rPr>
                <w:sz w:val="23"/>
                <w:szCs w:val="23"/>
              </w:rPr>
              <w:t>—</w:t>
            </w:r>
          </w:p>
          <w:p w14:paraId="488E403B" w14:textId="77777777" w:rsidR="00405533" w:rsidRDefault="00405533" w:rsidP="00405533">
            <w:pPr>
              <w:pStyle w:val="Default"/>
              <w:jc w:val="center"/>
              <w:rPr>
                <w:sz w:val="23"/>
                <w:szCs w:val="23"/>
              </w:rPr>
            </w:pPr>
            <w:r>
              <w:rPr>
                <w:sz w:val="23"/>
                <w:szCs w:val="23"/>
              </w:rPr>
              <w:t>±</w:t>
            </w:r>
          </w:p>
        </w:tc>
        <w:tc>
          <w:tcPr>
            <w:tcW w:w="426" w:type="dxa"/>
            <w:vAlign w:val="center"/>
          </w:tcPr>
          <w:p w14:paraId="1443043C" w14:textId="77777777" w:rsidR="00405533" w:rsidRDefault="00405533" w:rsidP="00405533">
            <w:pPr>
              <w:pStyle w:val="Default"/>
              <w:jc w:val="center"/>
              <w:rPr>
                <w:sz w:val="23"/>
                <w:szCs w:val="23"/>
              </w:rPr>
            </w:pPr>
            <w:r>
              <w:rPr>
                <w:sz w:val="23"/>
                <w:szCs w:val="23"/>
              </w:rPr>
              <w:t>±</w:t>
            </w:r>
          </w:p>
          <w:p w14:paraId="6A061B61" w14:textId="77777777" w:rsidR="00405533" w:rsidRDefault="00405533" w:rsidP="00405533">
            <w:pPr>
              <w:pStyle w:val="Default"/>
              <w:jc w:val="center"/>
              <w:rPr>
                <w:sz w:val="23"/>
                <w:szCs w:val="23"/>
              </w:rPr>
            </w:pPr>
            <w:r>
              <w:rPr>
                <w:sz w:val="23"/>
                <w:szCs w:val="23"/>
              </w:rPr>
              <w:t>±</w:t>
            </w:r>
          </w:p>
          <w:p w14:paraId="0755512D" w14:textId="77777777" w:rsidR="00405533" w:rsidRDefault="00405533" w:rsidP="00405533">
            <w:pPr>
              <w:pStyle w:val="Default"/>
              <w:jc w:val="center"/>
              <w:rPr>
                <w:sz w:val="23"/>
                <w:szCs w:val="23"/>
              </w:rPr>
            </w:pPr>
            <w:r>
              <w:rPr>
                <w:sz w:val="23"/>
                <w:szCs w:val="23"/>
              </w:rPr>
              <w:t>±</w:t>
            </w:r>
          </w:p>
        </w:tc>
        <w:tc>
          <w:tcPr>
            <w:tcW w:w="567" w:type="dxa"/>
            <w:vAlign w:val="center"/>
          </w:tcPr>
          <w:p w14:paraId="6F17E544" w14:textId="77777777" w:rsidR="00405533" w:rsidRDefault="00405533" w:rsidP="00405533">
            <w:pPr>
              <w:pStyle w:val="Default"/>
              <w:jc w:val="center"/>
              <w:rPr>
                <w:sz w:val="23"/>
                <w:szCs w:val="23"/>
              </w:rPr>
            </w:pPr>
            <w:r>
              <w:rPr>
                <w:sz w:val="23"/>
                <w:szCs w:val="23"/>
              </w:rPr>
              <w:t>+</w:t>
            </w:r>
          </w:p>
          <w:p w14:paraId="02C34B35" w14:textId="77777777" w:rsidR="00405533" w:rsidRDefault="00405533" w:rsidP="00405533">
            <w:pPr>
              <w:pStyle w:val="Default"/>
              <w:jc w:val="center"/>
              <w:rPr>
                <w:sz w:val="23"/>
                <w:szCs w:val="23"/>
              </w:rPr>
            </w:pPr>
            <w:r>
              <w:rPr>
                <w:sz w:val="23"/>
                <w:szCs w:val="23"/>
              </w:rPr>
              <w:t>+</w:t>
            </w:r>
          </w:p>
          <w:p w14:paraId="1928DA24" w14:textId="77777777" w:rsidR="00405533" w:rsidRDefault="00405533" w:rsidP="00405533">
            <w:pPr>
              <w:pStyle w:val="Default"/>
              <w:jc w:val="center"/>
              <w:rPr>
                <w:sz w:val="23"/>
                <w:szCs w:val="23"/>
              </w:rPr>
            </w:pPr>
            <w:r>
              <w:rPr>
                <w:sz w:val="23"/>
                <w:szCs w:val="23"/>
              </w:rPr>
              <w:t>+</w:t>
            </w:r>
          </w:p>
        </w:tc>
        <w:tc>
          <w:tcPr>
            <w:tcW w:w="619" w:type="dxa"/>
            <w:vAlign w:val="center"/>
          </w:tcPr>
          <w:p w14:paraId="4F455F29" w14:textId="77777777" w:rsidR="00405533" w:rsidRDefault="00405533" w:rsidP="00405533">
            <w:pPr>
              <w:pStyle w:val="Default"/>
              <w:jc w:val="center"/>
              <w:rPr>
                <w:sz w:val="23"/>
                <w:szCs w:val="23"/>
              </w:rPr>
            </w:pPr>
            <w:r>
              <w:rPr>
                <w:sz w:val="23"/>
                <w:szCs w:val="23"/>
              </w:rPr>
              <w:t>+</w:t>
            </w:r>
          </w:p>
          <w:p w14:paraId="33608EB2" w14:textId="77777777" w:rsidR="00405533" w:rsidRDefault="00405533" w:rsidP="00405533">
            <w:pPr>
              <w:pStyle w:val="Default"/>
              <w:jc w:val="center"/>
              <w:rPr>
                <w:sz w:val="23"/>
                <w:szCs w:val="23"/>
              </w:rPr>
            </w:pPr>
            <w:r>
              <w:rPr>
                <w:sz w:val="23"/>
                <w:szCs w:val="23"/>
              </w:rPr>
              <w:t>+</w:t>
            </w:r>
          </w:p>
          <w:p w14:paraId="1A4F2499" w14:textId="77777777" w:rsidR="00405533" w:rsidRDefault="00405533" w:rsidP="00405533">
            <w:pPr>
              <w:pStyle w:val="Default"/>
              <w:jc w:val="center"/>
              <w:rPr>
                <w:sz w:val="23"/>
                <w:szCs w:val="23"/>
              </w:rPr>
            </w:pPr>
            <w:r>
              <w:rPr>
                <w:sz w:val="23"/>
                <w:szCs w:val="23"/>
              </w:rPr>
              <w:t>+</w:t>
            </w:r>
          </w:p>
        </w:tc>
        <w:tc>
          <w:tcPr>
            <w:tcW w:w="657" w:type="dxa"/>
            <w:vAlign w:val="center"/>
          </w:tcPr>
          <w:p w14:paraId="693BC491" w14:textId="77777777" w:rsidR="00405533" w:rsidRDefault="00405533" w:rsidP="00405533">
            <w:pPr>
              <w:pStyle w:val="Default"/>
              <w:jc w:val="center"/>
              <w:rPr>
                <w:sz w:val="23"/>
                <w:szCs w:val="23"/>
              </w:rPr>
            </w:pPr>
            <w:r>
              <w:rPr>
                <w:sz w:val="23"/>
                <w:szCs w:val="23"/>
              </w:rPr>
              <w:t>+</w:t>
            </w:r>
          </w:p>
          <w:p w14:paraId="34F0D75A" w14:textId="77777777" w:rsidR="00405533" w:rsidRDefault="00405533" w:rsidP="00405533">
            <w:pPr>
              <w:pStyle w:val="Default"/>
              <w:jc w:val="center"/>
              <w:rPr>
                <w:sz w:val="23"/>
                <w:szCs w:val="23"/>
              </w:rPr>
            </w:pPr>
            <w:r>
              <w:rPr>
                <w:sz w:val="23"/>
                <w:szCs w:val="23"/>
              </w:rPr>
              <w:t>+</w:t>
            </w:r>
          </w:p>
          <w:p w14:paraId="16826805" w14:textId="77777777" w:rsidR="00405533" w:rsidRDefault="00405533" w:rsidP="00405533">
            <w:pPr>
              <w:pStyle w:val="Default"/>
              <w:jc w:val="center"/>
              <w:rPr>
                <w:sz w:val="23"/>
                <w:szCs w:val="23"/>
              </w:rPr>
            </w:pPr>
            <w:r>
              <w:rPr>
                <w:sz w:val="23"/>
                <w:szCs w:val="23"/>
              </w:rPr>
              <w:t>+</w:t>
            </w:r>
          </w:p>
        </w:tc>
      </w:tr>
      <w:tr w:rsidR="00405533" w:rsidRPr="00662634" w14:paraId="01119B27" w14:textId="77777777" w:rsidTr="00405533">
        <w:trPr>
          <w:cantSplit/>
          <w:trHeight w:val="447"/>
        </w:trPr>
        <w:tc>
          <w:tcPr>
            <w:tcW w:w="2802" w:type="dxa"/>
            <w:vAlign w:val="center"/>
          </w:tcPr>
          <w:p w14:paraId="7D5A4E53" w14:textId="77777777" w:rsidR="00405533" w:rsidRDefault="00405533">
            <w:pPr>
              <w:pStyle w:val="Default"/>
              <w:rPr>
                <w:sz w:val="23"/>
                <w:szCs w:val="23"/>
              </w:rPr>
            </w:pPr>
            <w:r>
              <w:rPr>
                <w:sz w:val="23"/>
                <w:szCs w:val="23"/>
              </w:rPr>
              <w:t xml:space="preserve">Электромагнитный </w:t>
            </w:r>
          </w:p>
        </w:tc>
        <w:tc>
          <w:tcPr>
            <w:tcW w:w="567" w:type="dxa"/>
            <w:vAlign w:val="center"/>
          </w:tcPr>
          <w:p w14:paraId="0C7BB187" w14:textId="77777777" w:rsidR="00405533" w:rsidRDefault="00405533" w:rsidP="00405533">
            <w:pPr>
              <w:pStyle w:val="Default"/>
              <w:jc w:val="center"/>
              <w:rPr>
                <w:sz w:val="23"/>
                <w:szCs w:val="23"/>
              </w:rPr>
            </w:pPr>
            <w:r>
              <w:rPr>
                <w:sz w:val="23"/>
                <w:szCs w:val="23"/>
              </w:rPr>
              <w:t>+</w:t>
            </w:r>
          </w:p>
        </w:tc>
        <w:tc>
          <w:tcPr>
            <w:tcW w:w="426" w:type="dxa"/>
            <w:vAlign w:val="center"/>
          </w:tcPr>
          <w:p w14:paraId="005646C3" w14:textId="77777777" w:rsidR="00405533" w:rsidRDefault="00405533" w:rsidP="00405533">
            <w:pPr>
              <w:pStyle w:val="Default"/>
              <w:jc w:val="center"/>
              <w:rPr>
                <w:sz w:val="23"/>
                <w:szCs w:val="23"/>
              </w:rPr>
            </w:pPr>
            <w:r>
              <w:rPr>
                <w:sz w:val="23"/>
                <w:szCs w:val="23"/>
              </w:rPr>
              <w:t>+</w:t>
            </w:r>
          </w:p>
        </w:tc>
        <w:tc>
          <w:tcPr>
            <w:tcW w:w="424" w:type="dxa"/>
            <w:vAlign w:val="center"/>
          </w:tcPr>
          <w:p w14:paraId="08E55B98" w14:textId="77777777" w:rsidR="00405533" w:rsidRDefault="00405533" w:rsidP="00405533">
            <w:pPr>
              <w:pStyle w:val="Default"/>
              <w:jc w:val="center"/>
              <w:rPr>
                <w:sz w:val="23"/>
                <w:szCs w:val="23"/>
              </w:rPr>
            </w:pPr>
            <w:r>
              <w:rPr>
                <w:sz w:val="23"/>
                <w:szCs w:val="23"/>
              </w:rPr>
              <w:t>±</w:t>
            </w:r>
          </w:p>
        </w:tc>
        <w:tc>
          <w:tcPr>
            <w:tcW w:w="425" w:type="dxa"/>
            <w:vAlign w:val="center"/>
          </w:tcPr>
          <w:p w14:paraId="61F784E6" w14:textId="77777777" w:rsidR="00405533" w:rsidRDefault="00405533" w:rsidP="00405533">
            <w:pPr>
              <w:pStyle w:val="Default"/>
              <w:jc w:val="center"/>
              <w:rPr>
                <w:sz w:val="23"/>
                <w:szCs w:val="23"/>
              </w:rPr>
            </w:pPr>
            <w:r>
              <w:rPr>
                <w:sz w:val="23"/>
                <w:szCs w:val="23"/>
              </w:rPr>
              <w:t>+</w:t>
            </w:r>
          </w:p>
        </w:tc>
        <w:tc>
          <w:tcPr>
            <w:tcW w:w="567" w:type="dxa"/>
            <w:vAlign w:val="center"/>
          </w:tcPr>
          <w:p w14:paraId="6FB259FD" w14:textId="77777777" w:rsidR="00405533" w:rsidRDefault="00405533" w:rsidP="00405533">
            <w:pPr>
              <w:pStyle w:val="Default"/>
              <w:jc w:val="center"/>
              <w:rPr>
                <w:sz w:val="23"/>
                <w:szCs w:val="23"/>
              </w:rPr>
            </w:pPr>
            <w:r>
              <w:rPr>
                <w:sz w:val="23"/>
                <w:szCs w:val="23"/>
              </w:rPr>
              <w:t>+</w:t>
            </w:r>
          </w:p>
        </w:tc>
        <w:tc>
          <w:tcPr>
            <w:tcW w:w="709" w:type="dxa"/>
            <w:vAlign w:val="center"/>
          </w:tcPr>
          <w:p w14:paraId="283325CA" w14:textId="77777777" w:rsidR="00405533" w:rsidRDefault="00405533" w:rsidP="00405533">
            <w:pPr>
              <w:pStyle w:val="Default"/>
              <w:jc w:val="center"/>
              <w:rPr>
                <w:sz w:val="23"/>
                <w:szCs w:val="23"/>
              </w:rPr>
            </w:pPr>
            <w:r>
              <w:rPr>
                <w:sz w:val="23"/>
                <w:szCs w:val="23"/>
              </w:rPr>
              <w:t>—</w:t>
            </w:r>
          </w:p>
        </w:tc>
        <w:tc>
          <w:tcPr>
            <w:tcW w:w="567" w:type="dxa"/>
            <w:vAlign w:val="center"/>
          </w:tcPr>
          <w:p w14:paraId="4D3D78FE" w14:textId="77777777" w:rsidR="00405533" w:rsidRDefault="00405533" w:rsidP="00405533">
            <w:pPr>
              <w:pStyle w:val="Default"/>
              <w:jc w:val="center"/>
              <w:rPr>
                <w:sz w:val="23"/>
                <w:szCs w:val="23"/>
              </w:rPr>
            </w:pPr>
            <w:r>
              <w:rPr>
                <w:sz w:val="23"/>
                <w:szCs w:val="23"/>
              </w:rPr>
              <w:t>+</w:t>
            </w:r>
          </w:p>
        </w:tc>
        <w:tc>
          <w:tcPr>
            <w:tcW w:w="425" w:type="dxa"/>
            <w:vAlign w:val="center"/>
          </w:tcPr>
          <w:p w14:paraId="4A579478" w14:textId="77777777" w:rsidR="00405533" w:rsidRDefault="00405533" w:rsidP="00405533">
            <w:pPr>
              <w:pStyle w:val="Default"/>
              <w:jc w:val="center"/>
              <w:rPr>
                <w:sz w:val="23"/>
                <w:szCs w:val="23"/>
              </w:rPr>
            </w:pPr>
            <w:r>
              <w:rPr>
                <w:sz w:val="23"/>
                <w:szCs w:val="23"/>
              </w:rPr>
              <w:t>+</w:t>
            </w:r>
          </w:p>
        </w:tc>
        <w:tc>
          <w:tcPr>
            <w:tcW w:w="567" w:type="dxa"/>
            <w:vAlign w:val="center"/>
          </w:tcPr>
          <w:p w14:paraId="1CE7A486" w14:textId="77777777" w:rsidR="00405533" w:rsidRDefault="00405533" w:rsidP="00405533">
            <w:pPr>
              <w:pStyle w:val="Default"/>
              <w:jc w:val="center"/>
              <w:rPr>
                <w:sz w:val="23"/>
                <w:szCs w:val="23"/>
              </w:rPr>
            </w:pPr>
            <w:r>
              <w:rPr>
                <w:sz w:val="23"/>
                <w:szCs w:val="23"/>
              </w:rPr>
              <w:t>±</w:t>
            </w:r>
          </w:p>
        </w:tc>
        <w:tc>
          <w:tcPr>
            <w:tcW w:w="425" w:type="dxa"/>
            <w:vAlign w:val="center"/>
          </w:tcPr>
          <w:p w14:paraId="7D9F75DA" w14:textId="77777777" w:rsidR="00405533" w:rsidRDefault="00405533" w:rsidP="00405533">
            <w:pPr>
              <w:pStyle w:val="Default"/>
              <w:jc w:val="center"/>
              <w:rPr>
                <w:sz w:val="23"/>
                <w:szCs w:val="23"/>
              </w:rPr>
            </w:pPr>
            <w:r>
              <w:rPr>
                <w:sz w:val="23"/>
                <w:szCs w:val="23"/>
              </w:rPr>
              <w:t>±</w:t>
            </w:r>
          </w:p>
        </w:tc>
        <w:tc>
          <w:tcPr>
            <w:tcW w:w="426" w:type="dxa"/>
            <w:vAlign w:val="center"/>
          </w:tcPr>
          <w:p w14:paraId="69792FD8" w14:textId="77777777" w:rsidR="00405533" w:rsidRDefault="00405533" w:rsidP="00405533">
            <w:pPr>
              <w:pStyle w:val="Default"/>
              <w:jc w:val="center"/>
              <w:rPr>
                <w:sz w:val="23"/>
                <w:szCs w:val="23"/>
              </w:rPr>
            </w:pPr>
            <w:r>
              <w:rPr>
                <w:i/>
                <w:iCs/>
                <w:sz w:val="23"/>
                <w:szCs w:val="23"/>
              </w:rPr>
              <w:t>±</w:t>
            </w:r>
          </w:p>
        </w:tc>
        <w:tc>
          <w:tcPr>
            <w:tcW w:w="567" w:type="dxa"/>
            <w:vAlign w:val="center"/>
          </w:tcPr>
          <w:p w14:paraId="692D50DA" w14:textId="77777777" w:rsidR="00405533" w:rsidRDefault="00405533" w:rsidP="00405533">
            <w:pPr>
              <w:pStyle w:val="Default"/>
              <w:jc w:val="center"/>
              <w:rPr>
                <w:sz w:val="23"/>
                <w:szCs w:val="23"/>
              </w:rPr>
            </w:pPr>
            <w:r>
              <w:rPr>
                <w:sz w:val="23"/>
                <w:szCs w:val="23"/>
              </w:rPr>
              <w:t>+</w:t>
            </w:r>
          </w:p>
        </w:tc>
        <w:tc>
          <w:tcPr>
            <w:tcW w:w="619" w:type="dxa"/>
            <w:vAlign w:val="center"/>
          </w:tcPr>
          <w:p w14:paraId="0A839DCE" w14:textId="77777777" w:rsidR="00405533" w:rsidRDefault="00405533" w:rsidP="00405533">
            <w:pPr>
              <w:pStyle w:val="Default"/>
              <w:jc w:val="center"/>
              <w:rPr>
                <w:sz w:val="23"/>
                <w:szCs w:val="23"/>
              </w:rPr>
            </w:pPr>
            <w:r>
              <w:rPr>
                <w:sz w:val="23"/>
                <w:szCs w:val="23"/>
              </w:rPr>
              <w:t>+</w:t>
            </w:r>
          </w:p>
        </w:tc>
        <w:tc>
          <w:tcPr>
            <w:tcW w:w="657" w:type="dxa"/>
            <w:vAlign w:val="center"/>
          </w:tcPr>
          <w:p w14:paraId="76499CCF" w14:textId="77777777" w:rsidR="00405533" w:rsidRDefault="00405533" w:rsidP="00405533">
            <w:pPr>
              <w:pStyle w:val="Default"/>
              <w:jc w:val="center"/>
              <w:rPr>
                <w:sz w:val="23"/>
                <w:szCs w:val="23"/>
              </w:rPr>
            </w:pPr>
            <w:r>
              <w:rPr>
                <w:sz w:val="23"/>
                <w:szCs w:val="23"/>
              </w:rPr>
              <w:t>+</w:t>
            </w:r>
          </w:p>
        </w:tc>
      </w:tr>
      <w:tr w:rsidR="00405533" w:rsidRPr="00662634" w14:paraId="1070DFD3" w14:textId="77777777" w:rsidTr="00405533">
        <w:trPr>
          <w:cantSplit/>
          <w:trHeight w:val="568"/>
        </w:trPr>
        <w:tc>
          <w:tcPr>
            <w:tcW w:w="2802" w:type="dxa"/>
            <w:vAlign w:val="center"/>
          </w:tcPr>
          <w:p w14:paraId="1B79D4A7" w14:textId="77777777" w:rsidR="00405533" w:rsidRDefault="00405533">
            <w:pPr>
              <w:pStyle w:val="Default"/>
              <w:rPr>
                <w:sz w:val="23"/>
                <w:szCs w:val="23"/>
              </w:rPr>
            </w:pPr>
            <w:r>
              <w:rPr>
                <w:sz w:val="23"/>
                <w:szCs w:val="23"/>
              </w:rPr>
              <w:t xml:space="preserve">Метод красок </w:t>
            </w:r>
          </w:p>
          <w:p w14:paraId="2BDFC7F6" w14:textId="77777777" w:rsidR="00405533" w:rsidRDefault="00405533">
            <w:pPr>
              <w:pStyle w:val="Default"/>
              <w:rPr>
                <w:sz w:val="23"/>
                <w:szCs w:val="23"/>
              </w:rPr>
            </w:pPr>
            <w:r>
              <w:rPr>
                <w:sz w:val="23"/>
                <w:szCs w:val="23"/>
              </w:rPr>
              <w:t xml:space="preserve">Люминесцентный </w:t>
            </w:r>
          </w:p>
        </w:tc>
        <w:tc>
          <w:tcPr>
            <w:tcW w:w="567" w:type="dxa"/>
            <w:vAlign w:val="center"/>
          </w:tcPr>
          <w:p w14:paraId="4306FDAC" w14:textId="77777777" w:rsidR="00405533" w:rsidRDefault="00405533" w:rsidP="00405533">
            <w:pPr>
              <w:pStyle w:val="Default"/>
              <w:jc w:val="center"/>
              <w:rPr>
                <w:sz w:val="23"/>
                <w:szCs w:val="23"/>
              </w:rPr>
            </w:pPr>
            <w:r>
              <w:rPr>
                <w:sz w:val="23"/>
                <w:szCs w:val="23"/>
              </w:rPr>
              <w:t>+</w:t>
            </w:r>
          </w:p>
          <w:p w14:paraId="7E3E94BF" w14:textId="77777777" w:rsidR="00405533" w:rsidRDefault="00405533" w:rsidP="00405533">
            <w:pPr>
              <w:pStyle w:val="Default"/>
              <w:jc w:val="center"/>
              <w:rPr>
                <w:sz w:val="23"/>
                <w:szCs w:val="23"/>
              </w:rPr>
            </w:pPr>
            <w:r>
              <w:rPr>
                <w:sz w:val="23"/>
                <w:szCs w:val="23"/>
              </w:rPr>
              <w:t>+</w:t>
            </w:r>
          </w:p>
        </w:tc>
        <w:tc>
          <w:tcPr>
            <w:tcW w:w="426" w:type="dxa"/>
            <w:vAlign w:val="center"/>
          </w:tcPr>
          <w:p w14:paraId="41DD6311" w14:textId="77777777" w:rsidR="00405533" w:rsidRDefault="00405533" w:rsidP="00405533">
            <w:pPr>
              <w:pStyle w:val="Default"/>
              <w:jc w:val="center"/>
              <w:rPr>
                <w:sz w:val="23"/>
                <w:szCs w:val="23"/>
              </w:rPr>
            </w:pPr>
            <w:r>
              <w:rPr>
                <w:sz w:val="23"/>
                <w:szCs w:val="23"/>
              </w:rPr>
              <w:t>+</w:t>
            </w:r>
          </w:p>
          <w:p w14:paraId="652E4A6E" w14:textId="77777777" w:rsidR="00405533" w:rsidRDefault="00405533" w:rsidP="00405533">
            <w:pPr>
              <w:pStyle w:val="Default"/>
              <w:jc w:val="center"/>
              <w:rPr>
                <w:sz w:val="23"/>
                <w:szCs w:val="23"/>
              </w:rPr>
            </w:pPr>
            <w:r>
              <w:rPr>
                <w:sz w:val="23"/>
                <w:szCs w:val="23"/>
              </w:rPr>
              <w:t>+</w:t>
            </w:r>
          </w:p>
        </w:tc>
        <w:tc>
          <w:tcPr>
            <w:tcW w:w="424" w:type="dxa"/>
            <w:vAlign w:val="center"/>
          </w:tcPr>
          <w:p w14:paraId="3BEA5433" w14:textId="77777777" w:rsidR="00405533" w:rsidRDefault="00405533" w:rsidP="00405533">
            <w:pPr>
              <w:pStyle w:val="Default"/>
              <w:jc w:val="center"/>
              <w:rPr>
                <w:sz w:val="23"/>
                <w:szCs w:val="23"/>
              </w:rPr>
            </w:pPr>
            <w:r>
              <w:rPr>
                <w:sz w:val="23"/>
                <w:szCs w:val="23"/>
              </w:rPr>
              <w:t>±</w:t>
            </w:r>
          </w:p>
          <w:p w14:paraId="27ACF422" w14:textId="77777777" w:rsidR="00405533" w:rsidRDefault="00405533" w:rsidP="00405533">
            <w:pPr>
              <w:pStyle w:val="Default"/>
              <w:jc w:val="center"/>
              <w:rPr>
                <w:sz w:val="23"/>
                <w:szCs w:val="23"/>
              </w:rPr>
            </w:pPr>
            <w:r>
              <w:rPr>
                <w:sz w:val="23"/>
                <w:szCs w:val="23"/>
              </w:rPr>
              <w:t>±</w:t>
            </w:r>
          </w:p>
        </w:tc>
        <w:tc>
          <w:tcPr>
            <w:tcW w:w="425" w:type="dxa"/>
            <w:vAlign w:val="center"/>
          </w:tcPr>
          <w:p w14:paraId="311E7A65" w14:textId="77777777" w:rsidR="00405533" w:rsidRDefault="00405533" w:rsidP="00405533">
            <w:pPr>
              <w:pStyle w:val="Default"/>
              <w:jc w:val="center"/>
              <w:rPr>
                <w:sz w:val="23"/>
                <w:szCs w:val="23"/>
              </w:rPr>
            </w:pPr>
            <w:r>
              <w:rPr>
                <w:sz w:val="23"/>
                <w:szCs w:val="23"/>
              </w:rPr>
              <w:t>+</w:t>
            </w:r>
          </w:p>
          <w:p w14:paraId="794A3773" w14:textId="77777777" w:rsidR="00405533" w:rsidRDefault="00405533" w:rsidP="00405533">
            <w:pPr>
              <w:pStyle w:val="Default"/>
              <w:jc w:val="center"/>
              <w:rPr>
                <w:sz w:val="23"/>
                <w:szCs w:val="23"/>
              </w:rPr>
            </w:pPr>
            <w:r>
              <w:rPr>
                <w:sz w:val="23"/>
                <w:szCs w:val="23"/>
              </w:rPr>
              <w:t>+</w:t>
            </w:r>
          </w:p>
        </w:tc>
        <w:tc>
          <w:tcPr>
            <w:tcW w:w="567" w:type="dxa"/>
            <w:vAlign w:val="center"/>
          </w:tcPr>
          <w:p w14:paraId="2F3E30E9" w14:textId="77777777" w:rsidR="00405533" w:rsidRDefault="00405533" w:rsidP="00405533">
            <w:pPr>
              <w:pStyle w:val="Default"/>
              <w:jc w:val="center"/>
              <w:rPr>
                <w:sz w:val="23"/>
                <w:szCs w:val="23"/>
              </w:rPr>
            </w:pPr>
            <w:r>
              <w:rPr>
                <w:sz w:val="23"/>
                <w:szCs w:val="23"/>
              </w:rPr>
              <w:t>+</w:t>
            </w:r>
          </w:p>
          <w:p w14:paraId="7FE7377A" w14:textId="77777777" w:rsidR="00405533" w:rsidRDefault="00405533" w:rsidP="00405533">
            <w:pPr>
              <w:pStyle w:val="Default"/>
              <w:jc w:val="center"/>
              <w:rPr>
                <w:sz w:val="23"/>
                <w:szCs w:val="23"/>
              </w:rPr>
            </w:pPr>
            <w:r>
              <w:rPr>
                <w:sz w:val="23"/>
                <w:szCs w:val="23"/>
              </w:rPr>
              <w:t>+</w:t>
            </w:r>
          </w:p>
        </w:tc>
        <w:tc>
          <w:tcPr>
            <w:tcW w:w="709" w:type="dxa"/>
            <w:vAlign w:val="center"/>
          </w:tcPr>
          <w:p w14:paraId="6448458B" w14:textId="77777777" w:rsidR="00405533" w:rsidRDefault="00405533" w:rsidP="00405533">
            <w:pPr>
              <w:pStyle w:val="Default"/>
              <w:jc w:val="center"/>
              <w:rPr>
                <w:sz w:val="23"/>
                <w:szCs w:val="23"/>
              </w:rPr>
            </w:pPr>
            <w:r>
              <w:rPr>
                <w:sz w:val="23"/>
                <w:szCs w:val="23"/>
              </w:rPr>
              <w:t>±</w:t>
            </w:r>
          </w:p>
          <w:p w14:paraId="43A0DA02" w14:textId="77777777" w:rsidR="00405533" w:rsidRDefault="00405533" w:rsidP="00405533">
            <w:pPr>
              <w:pStyle w:val="Default"/>
              <w:jc w:val="center"/>
              <w:rPr>
                <w:sz w:val="23"/>
                <w:szCs w:val="23"/>
              </w:rPr>
            </w:pPr>
            <w:r>
              <w:rPr>
                <w:i/>
                <w:iCs/>
                <w:sz w:val="23"/>
                <w:szCs w:val="23"/>
              </w:rPr>
              <w:t>±</w:t>
            </w:r>
          </w:p>
        </w:tc>
        <w:tc>
          <w:tcPr>
            <w:tcW w:w="567" w:type="dxa"/>
            <w:vAlign w:val="center"/>
          </w:tcPr>
          <w:p w14:paraId="0CD869E1" w14:textId="77777777" w:rsidR="00405533" w:rsidRDefault="00405533" w:rsidP="00405533">
            <w:pPr>
              <w:pStyle w:val="Default"/>
              <w:jc w:val="center"/>
              <w:rPr>
                <w:sz w:val="23"/>
                <w:szCs w:val="23"/>
              </w:rPr>
            </w:pPr>
            <w:r>
              <w:rPr>
                <w:sz w:val="23"/>
                <w:szCs w:val="23"/>
              </w:rPr>
              <w:t>+</w:t>
            </w:r>
          </w:p>
          <w:p w14:paraId="65628679" w14:textId="77777777" w:rsidR="00405533" w:rsidRDefault="00405533" w:rsidP="00405533">
            <w:pPr>
              <w:pStyle w:val="Default"/>
              <w:jc w:val="center"/>
              <w:rPr>
                <w:sz w:val="23"/>
                <w:szCs w:val="23"/>
              </w:rPr>
            </w:pPr>
            <w:r>
              <w:rPr>
                <w:sz w:val="23"/>
                <w:szCs w:val="23"/>
              </w:rPr>
              <w:t>+</w:t>
            </w:r>
          </w:p>
        </w:tc>
        <w:tc>
          <w:tcPr>
            <w:tcW w:w="425" w:type="dxa"/>
            <w:vAlign w:val="center"/>
          </w:tcPr>
          <w:p w14:paraId="0FCDB078" w14:textId="77777777" w:rsidR="00405533" w:rsidRDefault="00405533" w:rsidP="00405533">
            <w:pPr>
              <w:pStyle w:val="Default"/>
              <w:jc w:val="center"/>
              <w:rPr>
                <w:sz w:val="23"/>
                <w:szCs w:val="23"/>
              </w:rPr>
            </w:pPr>
            <w:r>
              <w:rPr>
                <w:sz w:val="23"/>
                <w:szCs w:val="23"/>
              </w:rPr>
              <w:t>+</w:t>
            </w:r>
          </w:p>
          <w:p w14:paraId="60F79D45" w14:textId="77777777" w:rsidR="00405533" w:rsidRDefault="00405533" w:rsidP="00405533">
            <w:pPr>
              <w:pStyle w:val="Default"/>
              <w:jc w:val="center"/>
              <w:rPr>
                <w:sz w:val="23"/>
                <w:szCs w:val="23"/>
              </w:rPr>
            </w:pPr>
            <w:r>
              <w:rPr>
                <w:sz w:val="23"/>
                <w:szCs w:val="23"/>
              </w:rPr>
              <w:t>+</w:t>
            </w:r>
          </w:p>
        </w:tc>
        <w:tc>
          <w:tcPr>
            <w:tcW w:w="567" w:type="dxa"/>
            <w:vAlign w:val="center"/>
          </w:tcPr>
          <w:p w14:paraId="16594A51" w14:textId="77777777" w:rsidR="00405533" w:rsidRDefault="00405533" w:rsidP="00405533">
            <w:pPr>
              <w:pStyle w:val="Default"/>
              <w:jc w:val="center"/>
              <w:rPr>
                <w:sz w:val="23"/>
                <w:szCs w:val="23"/>
              </w:rPr>
            </w:pPr>
            <w:r>
              <w:rPr>
                <w:sz w:val="23"/>
                <w:szCs w:val="23"/>
              </w:rPr>
              <w:t>—</w:t>
            </w:r>
          </w:p>
          <w:p w14:paraId="7A84CEA1" w14:textId="77777777" w:rsidR="00405533" w:rsidRDefault="00405533" w:rsidP="00405533">
            <w:pPr>
              <w:pStyle w:val="Default"/>
              <w:jc w:val="center"/>
              <w:rPr>
                <w:sz w:val="23"/>
                <w:szCs w:val="23"/>
              </w:rPr>
            </w:pPr>
            <w:r>
              <w:rPr>
                <w:sz w:val="23"/>
                <w:szCs w:val="23"/>
              </w:rPr>
              <w:t>—</w:t>
            </w:r>
          </w:p>
        </w:tc>
        <w:tc>
          <w:tcPr>
            <w:tcW w:w="425" w:type="dxa"/>
            <w:vAlign w:val="center"/>
          </w:tcPr>
          <w:p w14:paraId="53F7E216" w14:textId="77777777" w:rsidR="00405533" w:rsidRDefault="00405533" w:rsidP="00405533">
            <w:pPr>
              <w:pStyle w:val="Default"/>
              <w:jc w:val="center"/>
              <w:rPr>
                <w:sz w:val="23"/>
                <w:szCs w:val="23"/>
              </w:rPr>
            </w:pPr>
            <w:r>
              <w:rPr>
                <w:sz w:val="23"/>
                <w:szCs w:val="23"/>
              </w:rPr>
              <w:t>—</w:t>
            </w:r>
          </w:p>
          <w:p w14:paraId="67A93989" w14:textId="77777777" w:rsidR="00405533" w:rsidRDefault="00405533" w:rsidP="00405533">
            <w:pPr>
              <w:pStyle w:val="Default"/>
              <w:jc w:val="center"/>
              <w:rPr>
                <w:sz w:val="23"/>
                <w:szCs w:val="23"/>
              </w:rPr>
            </w:pPr>
            <w:r>
              <w:rPr>
                <w:sz w:val="23"/>
                <w:szCs w:val="23"/>
              </w:rPr>
              <w:t>—</w:t>
            </w:r>
          </w:p>
        </w:tc>
        <w:tc>
          <w:tcPr>
            <w:tcW w:w="426" w:type="dxa"/>
            <w:vAlign w:val="center"/>
          </w:tcPr>
          <w:p w14:paraId="62112AEA" w14:textId="77777777" w:rsidR="00405533" w:rsidRDefault="00405533" w:rsidP="00405533">
            <w:pPr>
              <w:pStyle w:val="Default"/>
              <w:jc w:val="center"/>
              <w:rPr>
                <w:sz w:val="23"/>
                <w:szCs w:val="23"/>
              </w:rPr>
            </w:pPr>
            <w:r>
              <w:rPr>
                <w:i/>
                <w:iCs/>
                <w:sz w:val="23"/>
                <w:szCs w:val="23"/>
              </w:rPr>
              <w:t>—</w:t>
            </w:r>
          </w:p>
          <w:p w14:paraId="47A82D4C" w14:textId="77777777" w:rsidR="00405533" w:rsidRDefault="00405533" w:rsidP="00405533">
            <w:pPr>
              <w:pStyle w:val="Default"/>
              <w:jc w:val="center"/>
              <w:rPr>
                <w:sz w:val="23"/>
                <w:szCs w:val="23"/>
              </w:rPr>
            </w:pPr>
            <w:r>
              <w:rPr>
                <w:i/>
                <w:iCs/>
                <w:sz w:val="23"/>
                <w:szCs w:val="23"/>
              </w:rPr>
              <w:t>—</w:t>
            </w:r>
          </w:p>
        </w:tc>
        <w:tc>
          <w:tcPr>
            <w:tcW w:w="567" w:type="dxa"/>
            <w:vAlign w:val="center"/>
          </w:tcPr>
          <w:p w14:paraId="19DE91BB" w14:textId="77777777" w:rsidR="00405533" w:rsidRDefault="00405533" w:rsidP="00405533">
            <w:pPr>
              <w:pStyle w:val="Default"/>
              <w:jc w:val="center"/>
              <w:rPr>
                <w:sz w:val="23"/>
                <w:szCs w:val="23"/>
              </w:rPr>
            </w:pPr>
            <w:r>
              <w:rPr>
                <w:sz w:val="23"/>
                <w:szCs w:val="23"/>
              </w:rPr>
              <w:t>+</w:t>
            </w:r>
          </w:p>
          <w:p w14:paraId="0A89739A" w14:textId="77777777" w:rsidR="00405533" w:rsidRDefault="00405533" w:rsidP="00405533">
            <w:pPr>
              <w:pStyle w:val="Default"/>
              <w:jc w:val="center"/>
              <w:rPr>
                <w:sz w:val="23"/>
                <w:szCs w:val="23"/>
              </w:rPr>
            </w:pPr>
            <w:r>
              <w:rPr>
                <w:sz w:val="23"/>
                <w:szCs w:val="23"/>
              </w:rPr>
              <w:t>+</w:t>
            </w:r>
          </w:p>
        </w:tc>
        <w:tc>
          <w:tcPr>
            <w:tcW w:w="619" w:type="dxa"/>
            <w:vAlign w:val="center"/>
          </w:tcPr>
          <w:p w14:paraId="5624850E" w14:textId="77777777" w:rsidR="00405533" w:rsidRDefault="00405533" w:rsidP="00405533">
            <w:pPr>
              <w:pStyle w:val="Default"/>
              <w:jc w:val="center"/>
              <w:rPr>
                <w:sz w:val="23"/>
                <w:szCs w:val="23"/>
              </w:rPr>
            </w:pPr>
            <w:r>
              <w:rPr>
                <w:sz w:val="23"/>
                <w:szCs w:val="23"/>
              </w:rPr>
              <w:t>+</w:t>
            </w:r>
          </w:p>
          <w:p w14:paraId="52114712" w14:textId="77777777" w:rsidR="00405533" w:rsidRDefault="00405533" w:rsidP="00405533">
            <w:pPr>
              <w:pStyle w:val="Default"/>
              <w:jc w:val="center"/>
              <w:rPr>
                <w:sz w:val="23"/>
                <w:szCs w:val="23"/>
              </w:rPr>
            </w:pPr>
            <w:r>
              <w:rPr>
                <w:i/>
                <w:iCs/>
                <w:sz w:val="23"/>
                <w:szCs w:val="23"/>
              </w:rPr>
              <w:t>—</w:t>
            </w:r>
          </w:p>
        </w:tc>
        <w:tc>
          <w:tcPr>
            <w:tcW w:w="657" w:type="dxa"/>
            <w:vAlign w:val="center"/>
          </w:tcPr>
          <w:p w14:paraId="7BE06756" w14:textId="77777777" w:rsidR="00405533" w:rsidRDefault="00405533" w:rsidP="00405533">
            <w:pPr>
              <w:pStyle w:val="Default"/>
              <w:jc w:val="center"/>
              <w:rPr>
                <w:sz w:val="23"/>
                <w:szCs w:val="23"/>
              </w:rPr>
            </w:pPr>
            <w:r>
              <w:rPr>
                <w:sz w:val="23"/>
                <w:szCs w:val="23"/>
              </w:rPr>
              <w:t>+</w:t>
            </w:r>
          </w:p>
          <w:p w14:paraId="6AE93A5D" w14:textId="77777777" w:rsidR="00405533" w:rsidRDefault="00405533" w:rsidP="00405533">
            <w:pPr>
              <w:pStyle w:val="Default"/>
              <w:jc w:val="center"/>
              <w:rPr>
                <w:sz w:val="23"/>
                <w:szCs w:val="23"/>
              </w:rPr>
            </w:pPr>
            <w:r>
              <w:rPr>
                <w:sz w:val="23"/>
                <w:szCs w:val="23"/>
              </w:rPr>
              <w:t>+</w:t>
            </w:r>
          </w:p>
        </w:tc>
      </w:tr>
      <w:tr w:rsidR="00405533" w:rsidRPr="00662634" w14:paraId="458C7296" w14:textId="77777777" w:rsidTr="00405533">
        <w:trPr>
          <w:cantSplit/>
          <w:trHeight w:val="568"/>
        </w:trPr>
        <w:tc>
          <w:tcPr>
            <w:tcW w:w="2802" w:type="dxa"/>
            <w:vAlign w:val="center"/>
          </w:tcPr>
          <w:p w14:paraId="554753A1" w14:textId="77777777" w:rsidR="00405533" w:rsidRDefault="00405533">
            <w:pPr>
              <w:pStyle w:val="Default"/>
              <w:rPr>
                <w:sz w:val="23"/>
                <w:szCs w:val="23"/>
              </w:rPr>
            </w:pPr>
            <w:r>
              <w:rPr>
                <w:sz w:val="23"/>
                <w:szCs w:val="23"/>
              </w:rPr>
              <w:t xml:space="preserve">Теневой УЗК </w:t>
            </w:r>
          </w:p>
          <w:p w14:paraId="2C602740" w14:textId="77777777" w:rsidR="00405533" w:rsidRDefault="00405533">
            <w:pPr>
              <w:pStyle w:val="Default"/>
              <w:rPr>
                <w:sz w:val="23"/>
                <w:szCs w:val="23"/>
              </w:rPr>
            </w:pPr>
            <w:r>
              <w:rPr>
                <w:sz w:val="23"/>
                <w:szCs w:val="23"/>
              </w:rPr>
              <w:t xml:space="preserve">Резонансный УЗК </w:t>
            </w:r>
          </w:p>
          <w:p w14:paraId="7FCE7AF8" w14:textId="77777777" w:rsidR="00405533" w:rsidRDefault="00405533">
            <w:pPr>
              <w:pStyle w:val="Default"/>
              <w:rPr>
                <w:sz w:val="23"/>
                <w:szCs w:val="23"/>
              </w:rPr>
            </w:pPr>
            <w:r>
              <w:rPr>
                <w:sz w:val="23"/>
                <w:szCs w:val="23"/>
              </w:rPr>
              <w:t xml:space="preserve">Эхо-метод УЗК </w:t>
            </w:r>
          </w:p>
          <w:p w14:paraId="2F506931" w14:textId="77777777" w:rsidR="00405533" w:rsidRDefault="00405533">
            <w:pPr>
              <w:pStyle w:val="Default"/>
              <w:rPr>
                <w:sz w:val="23"/>
                <w:szCs w:val="23"/>
              </w:rPr>
            </w:pPr>
            <w:r>
              <w:rPr>
                <w:sz w:val="23"/>
                <w:szCs w:val="23"/>
              </w:rPr>
              <w:t xml:space="preserve">Импедансный </w:t>
            </w:r>
          </w:p>
        </w:tc>
        <w:tc>
          <w:tcPr>
            <w:tcW w:w="567" w:type="dxa"/>
            <w:vAlign w:val="center"/>
          </w:tcPr>
          <w:p w14:paraId="3AE04243" w14:textId="77777777" w:rsidR="00405533" w:rsidRDefault="00405533" w:rsidP="00405533">
            <w:pPr>
              <w:pStyle w:val="Default"/>
              <w:jc w:val="center"/>
              <w:rPr>
                <w:sz w:val="23"/>
                <w:szCs w:val="23"/>
              </w:rPr>
            </w:pPr>
            <w:r>
              <w:rPr>
                <w:sz w:val="23"/>
                <w:szCs w:val="23"/>
              </w:rPr>
              <w:t>+</w:t>
            </w:r>
          </w:p>
          <w:p w14:paraId="485AC66D" w14:textId="77777777" w:rsidR="00405533" w:rsidRDefault="00405533" w:rsidP="00405533">
            <w:pPr>
              <w:pStyle w:val="Default"/>
              <w:jc w:val="center"/>
              <w:rPr>
                <w:sz w:val="23"/>
                <w:szCs w:val="23"/>
              </w:rPr>
            </w:pPr>
            <w:r>
              <w:rPr>
                <w:sz w:val="23"/>
                <w:szCs w:val="23"/>
              </w:rPr>
              <w:t>+</w:t>
            </w:r>
          </w:p>
          <w:p w14:paraId="5D7B2561" w14:textId="77777777" w:rsidR="00405533" w:rsidRDefault="00405533" w:rsidP="00405533">
            <w:pPr>
              <w:pStyle w:val="Default"/>
              <w:jc w:val="center"/>
              <w:rPr>
                <w:sz w:val="23"/>
                <w:szCs w:val="23"/>
              </w:rPr>
            </w:pPr>
            <w:r>
              <w:rPr>
                <w:sz w:val="23"/>
                <w:szCs w:val="23"/>
              </w:rPr>
              <w:t>+</w:t>
            </w:r>
          </w:p>
          <w:p w14:paraId="5855D5A6" w14:textId="77777777" w:rsidR="00405533" w:rsidRDefault="00405533" w:rsidP="00405533">
            <w:pPr>
              <w:pStyle w:val="Default"/>
              <w:jc w:val="center"/>
              <w:rPr>
                <w:sz w:val="23"/>
                <w:szCs w:val="23"/>
              </w:rPr>
            </w:pPr>
            <w:r>
              <w:rPr>
                <w:sz w:val="23"/>
                <w:szCs w:val="23"/>
              </w:rPr>
              <w:t>+</w:t>
            </w:r>
          </w:p>
        </w:tc>
        <w:tc>
          <w:tcPr>
            <w:tcW w:w="426" w:type="dxa"/>
            <w:vAlign w:val="center"/>
          </w:tcPr>
          <w:p w14:paraId="6FF23238" w14:textId="77777777" w:rsidR="00405533" w:rsidRDefault="00405533" w:rsidP="00405533">
            <w:pPr>
              <w:pStyle w:val="Default"/>
              <w:jc w:val="center"/>
              <w:rPr>
                <w:sz w:val="23"/>
                <w:szCs w:val="23"/>
              </w:rPr>
            </w:pPr>
            <w:r>
              <w:rPr>
                <w:sz w:val="23"/>
                <w:szCs w:val="23"/>
              </w:rPr>
              <w:t>+</w:t>
            </w:r>
          </w:p>
          <w:p w14:paraId="397D8448" w14:textId="77777777" w:rsidR="00405533" w:rsidRDefault="00405533" w:rsidP="00405533">
            <w:pPr>
              <w:pStyle w:val="Default"/>
              <w:jc w:val="center"/>
              <w:rPr>
                <w:sz w:val="23"/>
                <w:szCs w:val="23"/>
              </w:rPr>
            </w:pPr>
            <w:r>
              <w:rPr>
                <w:sz w:val="23"/>
                <w:szCs w:val="23"/>
              </w:rPr>
              <w:t>+</w:t>
            </w:r>
          </w:p>
          <w:p w14:paraId="1F489467" w14:textId="77777777" w:rsidR="00405533" w:rsidRDefault="00405533" w:rsidP="00405533">
            <w:pPr>
              <w:pStyle w:val="Default"/>
              <w:jc w:val="center"/>
              <w:rPr>
                <w:sz w:val="23"/>
                <w:szCs w:val="23"/>
              </w:rPr>
            </w:pPr>
            <w:r>
              <w:rPr>
                <w:sz w:val="23"/>
                <w:szCs w:val="23"/>
              </w:rPr>
              <w:t>+</w:t>
            </w:r>
          </w:p>
          <w:p w14:paraId="3E71E984" w14:textId="77777777" w:rsidR="00405533" w:rsidRDefault="00405533" w:rsidP="00405533">
            <w:pPr>
              <w:pStyle w:val="Default"/>
              <w:jc w:val="center"/>
              <w:rPr>
                <w:sz w:val="23"/>
                <w:szCs w:val="23"/>
              </w:rPr>
            </w:pPr>
            <w:r>
              <w:rPr>
                <w:sz w:val="23"/>
                <w:szCs w:val="23"/>
              </w:rPr>
              <w:t>+</w:t>
            </w:r>
          </w:p>
        </w:tc>
        <w:tc>
          <w:tcPr>
            <w:tcW w:w="424" w:type="dxa"/>
            <w:vAlign w:val="center"/>
          </w:tcPr>
          <w:p w14:paraId="33184C57" w14:textId="77777777" w:rsidR="00405533" w:rsidRDefault="00405533" w:rsidP="00405533">
            <w:pPr>
              <w:pStyle w:val="Default"/>
              <w:jc w:val="center"/>
              <w:rPr>
                <w:sz w:val="23"/>
                <w:szCs w:val="23"/>
              </w:rPr>
            </w:pPr>
            <w:r>
              <w:rPr>
                <w:sz w:val="23"/>
                <w:szCs w:val="23"/>
              </w:rPr>
              <w:t>+</w:t>
            </w:r>
          </w:p>
          <w:p w14:paraId="463561D9" w14:textId="77777777" w:rsidR="00405533" w:rsidRDefault="00405533" w:rsidP="00405533">
            <w:pPr>
              <w:pStyle w:val="Default"/>
              <w:jc w:val="center"/>
              <w:rPr>
                <w:sz w:val="23"/>
                <w:szCs w:val="23"/>
              </w:rPr>
            </w:pPr>
            <w:r>
              <w:rPr>
                <w:sz w:val="23"/>
                <w:szCs w:val="23"/>
              </w:rPr>
              <w:t>+</w:t>
            </w:r>
          </w:p>
          <w:p w14:paraId="08F79D2C" w14:textId="77777777" w:rsidR="00405533" w:rsidRDefault="00405533" w:rsidP="00405533">
            <w:pPr>
              <w:pStyle w:val="Default"/>
              <w:jc w:val="center"/>
              <w:rPr>
                <w:sz w:val="23"/>
                <w:szCs w:val="23"/>
              </w:rPr>
            </w:pPr>
            <w:r>
              <w:rPr>
                <w:sz w:val="23"/>
                <w:szCs w:val="23"/>
              </w:rPr>
              <w:t>+</w:t>
            </w:r>
          </w:p>
          <w:p w14:paraId="1E556492" w14:textId="77777777" w:rsidR="00405533" w:rsidRDefault="00405533" w:rsidP="00405533">
            <w:pPr>
              <w:pStyle w:val="Default"/>
              <w:jc w:val="center"/>
              <w:rPr>
                <w:sz w:val="23"/>
                <w:szCs w:val="23"/>
              </w:rPr>
            </w:pPr>
            <w:r>
              <w:rPr>
                <w:sz w:val="23"/>
                <w:szCs w:val="23"/>
              </w:rPr>
              <w:t>+</w:t>
            </w:r>
          </w:p>
        </w:tc>
        <w:tc>
          <w:tcPr>
            <w:tcW w:w="425" w:type="dxa"/>
            <w:vAlign w:val="center"/>
          </w:tcPr>
          <w:p w14:paraId="4D0008BC" w14:textId="77777777" w:rsidR="00405533" w:rsidRDefault="00405533" w:rsidP="00405533">
            <w:pPr>
              <w:pStyle w:val="Default"/>
              <w:jc w:val="center"/>
              <w:rPr>
                <w:sz w:val="23"/>
                <w:szCs w:val="23"/>
              </w:rPr>
            </w:pPr>
            <w:r>
              <w:rPr>
                <w:sz w:val="23"/>
                <w:szCs w:val="23"/>
              </w:rPr>
              <w:t>+</w:t>
            </w:r>
          </w:p>
          <w:p w14:paraId="155BEA05" w14:textId="77777777" w:rsidR="00405533" w:rsidRDefault="00405533" w:rsidP="00405533">
            <w:pPr>
              <w:pStyle w:val="Default"/>
              <w:jc w:val="center"/>
              <w:rPr>
                <w:sz w:val="23"/>
                <w:szCs w:val="23"/>
              </w:rPr>
            </w:pPr>
            <w:r>
              <w:rPr>
                <w:sz w:val="23"/>
                <w:szCs w:val="23"/>
              </w:rPr>
              <w:t>+</w:t>
            </w:r>
          </w:p>
          <w:p w14:paraId="022D6D81" w14:textId="77777777" w:rsidR="00405533" w:rsidRDefault="00405533" w:rsidP="00405533">
            <w:pPr>
              <w:pStyle w:val="Default"/>
              <w:jc w:val="center"/>
              <w:rPr>
                <w:sz w:val="23"/>
                <w:szCs w:val="23"/>
              </w:rPr>
            </w:pPr>
            <w:r>
              <w:rPr>
                <w:sz w:val="23"/>
                <w:szCs w:val="23"/>
              </w:rPr>
              <w:t>+</w:t>
            </w:r>
          </w:p>
          <w:p w14:paraId="23CE9D5F" w14:textId="77777777" w:rsidR="00405533" w:rsidRDefault="00405533" w:rsidP="00405533">
            <w:pPr>
              <w:pStyle w:val="Default"/>
              <w:jc w:val="center"/>
              <w:rPr>
                <w:sz w:val="23"/>
                <w:szCs w:val="23"/>
              </w:rPr>
            </w:pPr>
            <w:r>
              <w:rPr>
                <w:sz w:val="23"/>
                <w:szCs w:val="23"/>
              </w:rPr>
              <w:t>+</w:t>
            </w:r>
          </w:p>
        </w:tc>
        <w:tc>
          <w:tcPr>
            <w:tcW w:w="567" w:type="dxa"/>
            <w:vAlign w:val="center"/>
          </w:tcPr>
          <w:p w14:paraId="4877FF22" w14:textId="77777777" w:rsidR="00405533" w:rsidRDefault="00405533" w:rsidP="00405533">
            <w:pPr>
              <w:pStyle w:val="Default"/>
              <w:jc w:val="center"/>
              <w:rPr>
                <w:sz w:val="23"/>
                <w:szCs w:val="23"/>
              </w:rPr>
            </w:pPr>
            <w:r>
              <w:rPr>
                <w:i/>
                <w:iCs/>
                <w:sz w:val="23"/>
                <w:szCs w:val="23"/>
              </w:rPr>
              <w:t>±</w:t>
            </w:r>
          </w:p>
          <w:p w14:paraId="3E839FFB" w14:textId="77777777" w:rsidR="00405533" w:rsidRDefault="00405533" w:rsidP="00405533">
            <w:pPr>
              <w:pStyle w:val="Default"/>
              <w:jc w:val="center"/>
              <w:rPr>
                <w:sz w:val="23"/>
                <w:szCs w:val="23"/>
              </w:rPr>
            </w:pPr>
            <w:r>
              <w:rPr>
                <w:sz w:val="23"/>
                <w:szCs w:val="23"/>
              </w:rPr>
              <w:t>—</w:t>
            </w:r>
          </w:p>
          <w:p w14:paraId="5A9D37D9" w14:textId="77777777" w:rsidR="00405533" w:rsidRDefault="00405533" w:rsidP="00405533">
            <w:pPr>
              <w:pStyle w:val="Default"/>
              <w:jc w:val="center"/>
              <w:rPr>
                <w:sz w:val="23"/>
                <w:szCs w:val="23"/>
              </w:rPr>
            </w:pPr>
            <w:r>
              <w:rPr>
                <w:i/>
                <w:iCs/>
                <w:sz w:val="23"/>
                <w:szCs w:val="23"/>
              </w:rPr>
              <w:t>±</w:t>
            </w:r>
          </w:p>
          <w:p w14:paraId="5C746D9A" w14:textId="77777777" w:rsidR="00405533" w:rsidRDefault="00405533" w:rsidP="00405533">
            <w:pPr>
              <w:pStyle w:val="Default"/>
              <w:jc w:val="center"/>
              <w:rPr>
                <w:sz w:val="23"/>
                <w:szCs w:val="23"/>
              </w:rPr>
            </w:pPr>
            <w:r>
              <w:rPr>
                <w:sz w:val="23"/>
                <w:szCs w:val="23"/>
              </w:rPr>
              <w:t>—</w:t>
            </w:r>
          </w:p>
        </w:tc>
        <w:tc>
          <w:tcPr>
            <w:tcW w:w="709" w:type="dxa"/>
            <w:vAlign w:val="center"/>
          </w:tcPr>
          <w:p w14:paraId="799D8AC1" w14:textId="77777777" w:rsidR="00405533" w:rsidRDefault="00405533" w:rsidP="00405533">
            <w:pPr>
              <w:pStyle w:val="Default"/>
              <w:jc w:val="center"/>
              <w:rPr>
                <w:sz w:val="23"/>
                <w:szCs w:val="23"/>
              </w:rPr>
            </w:pPr>
            <w:r>
              <w:rPr>
                <w:i/>
                <w:iCs/>
                <w:sz w:val="23"/>
                <w:szCs w:val="23"/>
              </w:rPr>
              <w:t>±</w:t>
            </w:r>
          </w:p>
          <w:p w14:paraId="2BE0F7D7" w14:textId="77777777" w:rsidR="00405533" w:rsidRDefault="00405533" w:rsidP="00405533">
            <w:pPr>
              <w:pStyle w:val="Default"/>
              <w:jc w:val="center"/>
              <w:rPr>
                <w:sz w:val="23"/>
                <w:szCs w:val="23"/>
              </w:rPr>
            </w:pPr>
            <w:r>
              <w:rPr>
                <w:sz w:val="23"/>
                <w:szCs w:val="23"/>
              </w:rPr>
              <w:t>—</w:t>
            </w:r>
          </w:p>
          <w:p w14:paraId="7090B1F8" w14:textId="77777777" w:rsidR="00405533" w:rsidRDefault="00405533" w:rsidP="00405533">
            <w:pPr>
              <w:pStyle w:val="Default"/>
              <w:jc w:val="center"/>
              <w:rPr>
                <w:sz w:val="23"/>
                <w:szCs w:val="23"/>
              </w:rPr>
            </w:pPr>
            <w:r>
              <w:rPr>
                <w:i/>
                <w:iCs/>
                <w:sz w:val="23"/>
                <w:szCs w:val="23"/>
              </w:rPr>
              <w:t>±</w:t>
            </w:r>
          </w:p>
          <w:p w14:paraId="7A086024" w14:textId="77777777" w:rsidR="00405533" w:rsidRDefault="00405533" w:rsidP="00405533">
            <w:pPr>
              <w:pStyle w:val="Default"/>
              <w:jc w:val="center"/>
              <w:rPr>
                <w:sz w:val="23"/>
                <w:szCs w:val="23"/>
              </w:rPr>
            </w:pPr>
            <w:r>
              <w:rPr>
                <w:sz w:val="23"/>
                <w:szCs w:val="23"/>
              </w:rPr>
              <w:t>+</w:t>
            </w:r>
          </w:p>
        </w:tc>
        <w:tc>
          <w:tcPr>
            <w:tcW w:w="567" w:type="dxa"/>
            <w:vAlign w:val="center"/>
          </w:tcPr>
          <w:p w14:paraId="2E5D3865" w14:textId="77777777" w:rsidR="00405533" w:rsidRDefault="00405533" w:rsidP="00405533">
            <w:pPr>
              <w:pStyle w:val="Default"/>
              <w:jc w:val="center"/>
              <w:rPr>
                <w:sz w:val="23"/>
                <w:szCs w:val="23"/>
              </w:rPr>
            </w:pPr>
            <w:r>
              <w:rPr>
                <w:sz w:val="23"/>
                <w:szCs w:val="23"/>
              </w:rPr>
              <w:t>+</w:t>
            </w:r>
          </w:p>
          <w:p w14:paraId="49494326" w14:textId="77777777" w:rsidR="00405533" w:rsidRDefault="00405533" w:rsidP="00405533">
            <w:pPr>
              <w:pStyle w:val="Default"/>
              <w:jc w:val="center"/>
              <w:rPr>
                <w:sz w:val="23"/>
                <w:szCs w:val="23"/>
              </w:rPr>
            </w:pPr>
            <w:r>
              <w:rPr>
                <w:sz w:val="23"/>
                <w:szCs w:val="23"/>
              </w:rPr>
              <w:t>+</w:t>
            </w:r>
          </w:p>
          <w:p w14:paraId="1AA1D516" w14:textId="77777777" w:rsidR="00405533" w:rsidRDefault="00405533" w:rsidP="00405533">
            <w:pPr>
              <w:pStyle w:val="Default"/>
              <w:jc w:val="center"/>
              <w:rPr>
                <w:sz w:val="23"/>
                <w:szCs w:val="23"/>
              </w:rPr>
            </w:pPr>
            <w:r>
              <w:rPr>
                <w:sz w:val="23"/>
                <w:szCs w:val="23"/>
              </w:rPr>
              <w:t>+</w:t>
            </w:r>
          </w:p>
          <w:p w14:paraId="4D785D05" w14:textId="77777777" w:rsidR="00405533" w:rsidRDefault="00405533" w:rsidP="00405533">
            <w:pPr>
              <w:pStyle w:val="Default"/>
              <w:jc w:val="center"/>
              <w:rPr>
                <w:sz w:val="23"/>
                <w:szCs w:val="23"/>
              </w:rPr>
            </w:pPr>
            <w:r>
              <w:rPr>
                <w:sz w:val="23"/>
                <w:szCs w:val="23"/>
              </w:rPr>
              <w:t>+</w:t>
            </w:r>
          </w:p>
        </w:tc>
        <w:tc>
          <w:tcPr>
            <w:tcW w:w="425" w:type="dxa"/>
            <w:vAlign w:val="center"/>
          </w:tcPr>
          <w:p w14:paraId="1D957338" w14:textId="77777777" w:rsidR="00405533" w:rsidRDefault="00405533" w:rsidP="00405533">
            <w:pPr>
              <w:pStyle w:val="Default"/>
              <w:jc w:val="center"/>
              <w:rPr>
                <w:sz w:val="23"/>
                <w:szCs w:val="23"/>
              </w:rPr>
            </w:pPr>
            <w:r>
              <w:rPr>
                <w:sz w:val="23"/>
                <w:szCs w:val="23"/>
              </w:rPr>
              <w:t>+</w:t>
            </w:r>
          </w:p>
          <w:p w14:paraId="0971DC20" w14:textId="77777777" w:rsidR="00405533" w:rsidRDefault="00405533" w:rsidP="00405533">
            <w:pPr>
              <w:pStyle w:val="Default"/>
              <w:jc w:val="center"/>
              <w:rPr>
                <w:sz w:val="23"/>
                <w:szCs w:val="23"/>
              </w:rPr>
            </w:pPr>
            <w:r>
              <w:rPr>
                <w:sz w:val="23"/>
                <w:szCs w:val="23"/>
              </w:rPr>
              <w:t>—</w:t>
            </w:r>
          </w:p>
          <w:p w14:paraId="7016749D" w14:textId="77777777" w:rsidR="00405533" w:rsidRDefault="00405533" w:rsidP="00405533">
            <w:pPr>
              <w:pStyle w:val="Default"/>
              <w:jc w:val="center"/>
              <w:rPr>
                <w:sz w:val="23"/>
                <w:szCs w:val="23"/>
              </w:rPr>
            </w:pPr>
            <w:r>
              <w:rPr>
                <w:sz w:val="23"/>
                <w:szCs w:val="23"/>
              </w:rPr>
              <w:t>±</w:t>
            </w:r>
          </w:p>
          <w:p w14:paraId="2884A5B2" w14:textId="77777777" w:rsidR="00405533" w:rsidRDefault="00405533" w:rsidP="00405533">
            <w:pPr>
              <w:pStyle w:val="Default"/>
              <w:jc w:val="center"/>
              <w:rPr>
                <w:sz w:val="23"/>
                <w:szCs w:val="23"/>
              </w:rPr>
            </w:pPr>
            <w:r>
              <w:rPr>
                <w:sz w:val="23"/>
                <w:szCs w:val="23"/>
              </w:rPr>
              <w:t>—</w:t>
            </w:r>
          </w:p>
        </w:tc>
        <w:tc>
          <w:tcPr>
            <w:tcW w:w="567" w:type="dxa"/>
            <w:vAlign w:val="center"/>
          </w:tcPr>
          <w:p w14:paraId="03D55E7B" w14:textId="77777777" w:rsidR="00405533" w:rsidRDefault="00405533" w:rsidP="00405533">
            <w:pPr>
              <w:pStyle w:val="Default"/>
              <w:jc w:val="center"/>
              <w:rPr>
                <w:sz w:val="23"/>
                <w:szCs w:val="23"/>
              </w:rPr>
            </w:pPr>
            <w:r>
              <w:rPr>
                <w:sz w:val="23"/>
                <w:szCs w:val="23"/>
              </w:rPr>
              <w:t>+</w:t>
            </w:r>
          </w:p>
          <w:p w14:paraId="2B964CBB" w14:textId="77777777" w:rsidR="00405533" w:rsidRDefault="00405533" w:rsidP="00405533">
            <w:pPr>
              <w:pStyle w:val="Default"/>
              <w:jc w:val="center"/>
              <w:rPr>
                <w:sz w:val="23"/>
                <w:szCs w:val="23"/>
              </w:rPr>
            </w:pPr>
            <w:r>
              <w:rPr>
                <w:sz w:val="23"/>
                <w:szCs w:val="23"/>
              </w:rPr>
              <w:t>+</w:t>
            </w:r>
          </w:p>
          <w:p w14:paraId="400A76AE" w14:textId="77777777" w:rsidR="00405533" w:rsidRDefault="00405533" w:rsidP="00405533">
            <w:pPr>
              <w:pStyle w:val="Default"/>
              <w:jc w:val="center"/>
              <w:rPr>
                <w:sz w:val="23"/>
                <w:szCs w:val="23"/>
              </w:rPr>
            </w:pPr>
            <w:r>
              <w:rPr>
                <w:sz w:val="23"/>
                <w:szCs w:val="23"/>
              </w:rPr>
              <w:t>+</w:t>
            </w:r>
          </w:p>
          <w:p w14:paraId="6C77B565" w14:textId="77777777" w:rsidR="00405533" w:rsidRDefault="00405533" w:rsidP="00405533">
            <w:pPr>
              <w:pStyle w:val="Default"/>
              <w:jc w:val="center"/>
              <w:rPr>
                <w:sz w:val="23"/>
                <w:szCs w:val="23"/>
              </w:rPr>
            </w:pPr>
            <w:r>
              <w:rPr>
                <w:sz w:val="23"/>
                <w:szCs w:val="23"/>
              </w:rPr>
              <w:t>—</w:t>
            </w:r>
          </w:p>
        </w:tc>
        <w:tc>
          <w:tcPr>
            <w:tcW w:w="425" w:type="dxa"/>
            <w:vAlign w:val="center"/>
          </w:tcPr>
          <w:p w14:paraId="4776C8C5" w14:textId="77777777" w:rsidR="00405533" w:rsidRDefault="00405533" w:rsidP="00405533">
            <w:pPr>
              <w:pStyle w:val="Default"/>
              <w:jc w:val="center"/>
              <w:rPr>
                <w:sz w:val="23"/>
                <w:szCs w:val="23"/>
              </w:rPr>
            </w:pPr>
            <w:r>
              <w:rPr>
                <w:sz w:val="23"/>
                <w:szCs w:val="23"/>
              </w:rPr>
              <w:t>+</w:t>
            </w:r>
          </w:p>
          <w:p w14:paraId="330108C1" w14:textId="77777777" w:rsidR="00405533" w:rsidRDefault="00405533" w:rsidP="00405533">
            <w:pPr>
              <w:pStyle w:val="Default"/>
              <w:jc w:val="center"/>
              <w:rPr>
                <w:sz w:val="23"/>
                <w:szCs w:val="23"/>
              </w:rPr>
            </w:pPr>
            <w:r>
              <w:rPr>
                <w:sz w:val="23"/>
                <w:szCs w:val="23"/>
              </w:rPr>
              <w:t>+</w:t>
            </w:r>
          </w:p>
          <w:p w14:paraId="49B9B020" w14:textId="77777777" w:rsidR="00405533" w:rsidRDefault="00405533" w:rsidP="00405533">
            <w:pPr>
              <w:pStyle w:val="Default"/>
              <w:jc w:val="center"/>
              <w:rPr>
                <w:sz w:val="23"/>
                <w:szCs w:val="23"/>
              </w:rPr>
            </w:pPr>
            <w:r>
              <w:rPr>
                <w:sz w:val="23"/>
                <w:szCs w:val="23"/>
              </w:rPr>
              <w:t>+</w:t>
            </w:r>
          </w:p>
          <w:p w14:paraId="73A6978F" w14:textId="77777777" w:rsidR="00405533" w:rsidRDefault="00405533" w:rsidP="00405533">
            <w:pPr>
              <w:pStyle w:val="Default"/>
              <w:jc w:val="center"/>
              <w:rPr>
                <w:sz w:val="23"/>
                <w:szCs w:val="23"/>
              </w:rPr>
            </w:pPr>
            <w:r>
              <w:rPr>
                <w:sz w:val="23"/>
                <w:szCs w:val="23"/>
              </w:rPr>
              <w:t>+</w:t>
            </w:r>
          </w:p>
        </w:tc>
        <w:tc>
          <w:tcPr>
            <w:tcW w:w="426" w:type="dxa"/>
            <w:vAlign w:val="center"/>
          </w:tcPr>
          <w:p w14:paraId="59114448" w14:textId="77777777" w:rsidR="00405533" w:rsidRDefault="00405533" w:rsidP="00405533">
            <w:pPr>
              <w:pStyle w:val="Default"/>
              <w:jc w:val="center"/>
              <w:rPr>
                <w:sz w:val="23"/>
                <w:szCs w:val="23"/>
              </w:rPr>
            </w:pPr>
            <w:r>
              <w:rPr>
                <w:i/>
                <w:iCs/>
                <w:sz w:val="23"/>
                <w:szCs w:val="23"/>
              </w:rPr>
              <w:t>±</w:t>
            </w:r>
          </w:p>
          <w:p w14:paraId="06755766" w14:textId="77777777" w:rsidR="00405533" w:rsidRDefault="00405533" w:rsidP="00405533">
            <w:pPr>
              <w:pStyle w:val="Default"/>
              <w:jc w:val="center"/>
              <w:rPr>
                <w:sz w:val="23"/>
                <w:szCs w:val="23"/>
              </w:rPr>
            </w:pPr>
            <w:r>
              <w:rPr>
                <w:sz w:val="23"/>
                <w:szCs w:val="23"/>
              </w:rPr>
              <w:t>—</w:t>
            </w:r>
          </w:p>
          <w:p w14:paraId="5EA6A457" w14:textId="77777777" w:rsidR="00405533" w:rsidRDefault="00405533" w:rsidP="00405533">
            <w:pPr>
              <w:pStyle w:val="Default"/>
              <w:jc w:val="center"/>
              <w:rPr>
                <w:sz w:val="23"/>
                <w:szCs w:val="23"/>
              </w:rPr>
            </w:pPr>
            <w:r>
              <w:rPr>
                <w:i/>
                <w:iCs/>
                <w:sz w:val="23"/>
                <w:szCs w:val="23"/>
              </w:rPr>
              <w:t>±</w:t>
            </w:r>
          </w:p>
          <w:p w14:paraId="39FB97F7" w14:textId="77777777" w:rsidR="00405533" w:rsidRDefault="00405533" w:rsidP="00405533">
            <w:pPr>
              <w:pStyle w:val="Default"/>
              <w:jc w:val="center"/>
              <w:rPr>
                <w:sz w:val="23"/>
                <w:szCs w:val="23"/>
              </w:rPr>
            </w:pPr>
            <w:r>
              <w:rPr>
                <w:sz w:val="23"/>
                <w:szCs w:val="23"/>
              </w:rPr>
              <w:t>—</w:t>
            </w:r>
          </w:p>
        </w:tc>
        <w:tc>
          <w:tcPr>
            <w:tcW w:w="567" w:type="dxa"/>
            <w:vAlign w:val="center"/>
          </w:tcPr>
          <w:p w14:paraId="0401A9F6" w14:textId="77777777" w:rsidR="00405533" w:rsidRDefault="00405533" w:rsidP="00405533">
            <w:pPr>
              <w:pStyle w:val="Default"/>
              <w:jc w:val="center"/>
              <w:rPr>
                <w:sz w:val="23"/>
                <w:szCs w:val="23"/>
              </w:rPr>
            </w:pPr>
            <w:r>
              <w:rPr>
                <w:sz w:val="23"/>
                <w:szCs w:val="23"/>
              </w:rPr>
              <w:t>+</w:t>
            </w:r>
          </w:p>
          <w:p w14:paraId="4EE203EE" w14:textId="77777777" w:rsidR="00405533" w:rsidRDefault="00405533" w:rsidP="00405533">
            <w:pPr>
              <w:pStyle w:val="Default"/>
              <w:jc w:val="center"/>
              <w:rPr>
                <w:sz w:val="23"/>
                <w:szCs w:val="23"/>
              </w:rPr>
            </w:pPr>
            <w:r>
              <w:rPr>
                <w:sz w:val="23"/>
                <w:szCs w:val="23"/>
              </w:rPr>
              <w:t>+</w:t>
            </w:r>
          </w:p>
          <w:p w14:paraId="4FBD98D4" w14:textId="77777777" w:rsidR="00405533" w:rsidRDefault="00405533" w:rsidP="00405533">
            <w:pPr>
              <w:pStyle w:val="Default"/>
              <w:jc w:val="center"/>
              <w:rPr>
                <w:sz w:val="23"/>
                <w:szCs w:val="23"/>
              </w:rPr>
            </w:pPr>
            <w:r>
              <w:rPr>
                <w:sz w:val="23"/>
                <w:szCs w:val="23"/>
              </w:rPr>
              <w:t>+</w:t>
            </w:r>
          </w:p>
          <w:p w14:paraId="379CCEEA" w14:textId="77777777" w:rsidR="00405533" w:rsidRDefault="00405533" w:rsidP="00405533">
            <w:pPr>
              <w:pStyle w:val="Default"/>
              <w:jc w:val="center"/>
              <w:rPr>
                <w:sz w:val="23"/>
                <w:szCs w:val="23"/>
              </w:rPr>
            </w:pPr>
            <w:r>
              <w:rPr>
                <w:sz w:val="23"/>
                <w:szCs w:val="23"/>
              </w:rPr>
              <w:t>+</w:t>
            </w:r>
          </w:p>
        </w:tc>
        <w:tc>
          <w:tcPr>
            <w:tcW w:w="619" w:type="dxa"/>
            <w:vAlign w:val="center"/>
          </w:tcPr>
          <w:p w14:paraId="15BAAEF1" w14:textId="77777777" w:rsidR="00405533" w:rsidRDefault="00405533" w:rsidP="00405533">
            <w:pPr>
              <w:pStyle w:val="Default"/>
              <w:jc w:val="center"/>
              <w:rPr>
                <w:sz w:val="23"/>
                <w:szCs w:val="23"/>
              </w:rPr>
            </w:pPr>
            <w:r>
              <w:rPr>
                <w:sz w:val="23"/>
                <w:szCs w:val="23"/>
              </w:rPr>
              <w:t>—</w:t>
            </w:r>
          </w:p>
          <w:p w14:paraId="35D6156A" w14:textId="77777777" w:rsidR="00405533" w:rsidRDefault="00405533" w:rsidP="00405533">
            <w:pPr>
              <w:pStyle w:val="Default"/>
              <w:jc w:val="center"/>
              <w:rPr>
                <w:sz w:val="23"/>
                <w:szCs w:val="23"/>
              </w:rPr>
            </w:pPr>
            <w:r>
              <w:rPr>
                <w:sz w:val="23"/>
                <w:szCs w:val="23"/>
              </w:rPr>
              <w:t>—</w:t>
            </w:r>
          </w:p>
          <w:p w14:paraId="71005062" w14:textId="77777777" w:rsidR="00405533" w:rsidRDefault="00405533" w:rsidP="00405533">
            <w:pPr>
              <w:pStyle w:val="Default"/>
              <w:jc w:val="center"/>
              <w:rPr>
                <w:sz w:val="23"/>
                <w:szCs w:val="23"/>
              </w:rPr>
            </w:pPr>
            <w:r>
              <w:rPr>
                <w:i/>
                <w:iCs/>
                <w:sz w:val="23"/>
                <w:szCs w:val="23"/>
              </w:rPr>
              <w:t>+</w:t>
            </w:r>
          </w:p>
          <w:p w14:paraId="3418A761" w14:textId="77777777" w:rsidR="00405533" w:rsidRDefault="00405533" w:rsidP="00405533">
            <w:pPr>
              <w:pStyle w:val="Default"/>
              <w:jc w:val="center"/>
              <w:rPr>
                <w:sz w:val="23"/>
                <w:szCs w:val="23"/>
              </w:rPr>
            </w:pPr>
            <w:r>
              <w:rPr>
                <w:i/>
                <w:iCs/>
                <w:sz w:val="23"/>
                <w:szCs w:val="23"/>
              </w:rPr>
              <w:t>±</w:t>
            </w:r>
          </w:p>
        </w:tc>
        <w:tc>
          <w:tcPr>
            <w:tcW w:w="657" w:type="dxa"/>
            <w:vAlign w:val="center"/>
          </w:tcPr>
          <w:p w14:paraId="30D9FDBF" w14:textId="77777777" w:rsidR="00405533" w:rsidRDefault="00405533" w:rsidP="00405533">
            <w:pPr>
              <w:pStyle w:val="Default"/>
              <w:jc w:val="center"/>
              <w:rPr>
                <w:sz w:val="23"/>
                <w:szCs w:val="23"/>
              </w:rPr>
            </w:pPr>
            <w:r>
              <w:rPr>
                <w:sz w:val="23"/>
                <w:szCs w:val="23"/>
              </w:rPr>
              <w:t>—</w:t>
            </w:r>
          </w:p>
          <w:p w14:paraId="35E84322" w14:textId="77777777" w:rsidR="00405533" w:rsidRDefault="00405533" w:rsidP="00405533">
            <w:pPr>
              <w:pStyle w:val="Default"/>
              <w:jc w:val="center"/>
              <w:rPr>
                <w:sz w:val="23"/>
                <w:szCs w:val="23"/>
              </w:rPr>
            </w:pPr>
            <w:r>
              <w:rPr>
                <w:sz w:val="23"/>
                <w:szCs w:val="23"/>
              </w:rPr>
              <w:t>—</w:t>
            </w:r>
          </w:p>
          <w:p w14:paraId="2A64326A" w14:textId="77777777" w:rsidR="00405533" w:rsidRDefault="00405533" w:rsidP="00405533">
            <w:pPr>
              <w:pStyle w:val="Default"/>
              <w:jc w:val="center"/>
              <w:rPr>
                <w:sz w:val="23"/>
                <w:szCs w:val="23"/>
              </w:rPr>
            </w:pPr>
            <w:r>
              <w:rPr>
                <w:i/>
                <w:iCs/>
                <w:sz w:val="23"/>
                <w:szCs w:val="23"/>
              </w:rPr>
              <w:t>+</w:t>
            </w:r>
          </w:p>
          <w:p w14:paraId="60EED5C9" w14:textId="77777777" w:rsidR="00405533" w:rsidRDefault="00405533" w:rsidP="00405533">
            <w:pPr>
              <w:pStyle w:val="Default"/>
              <w:jc w:val="center"/>
              <w:rPr>
                <w:sz w:val="23"/>
                <w:szCs w:val="23"/>
              </w:rPr>
            </w:pPr>
            <w:r>
              <w:rPr>
                <w:sz w:val="23"/>
                <w:szCs w:val="23"/>
              </w:rPr>
              <w:t>—</w:t>
            </w:r>
          </w:p>
        </w:tc>
      </w:tr>
    </w:tbl>
    <w:p w14:paraId="3814B3EB" w14:textId="77777777" w:rsidR="0066508D" w:rsidRPr="000A7A86" w:rsidRDefault="0066508D" w:rsidP="0066508D">
      <w:pPr>
        <w:spacing w:after="0" w:line="360" w:lineRule="auto"/>
        <w:ind w:firstLine="709"/>
        <w:jc w:val="both"/>
        <w:rPr>
          <w:rFonts w:ascii="Times New Roman" w:hAnsi="Times New Roman" w:cs="Times New Roman"/>
          <w:sz w:val="28"/>
          <w:szCs w:val="28"/>
        </w:rPr>
      </w:pPr>
      <w:r w:rsidRPr="000A7A86">
        <w:rPr>
          <w:rFonts w:ascii="Times New Roman" w:hAnsi="Times New Roman" w:cs="Times New Roman"/>
          <w:sz w:val="28"/>
          <w:szCs w:val="28"/>
        </w:rPr>
        <w:t>Условные обозначения</w:t>
      </w:r>
    </w:p>
    <w:p w14:paraId="0D470688" w14:textId="77777777" w:rsidR="0066508D" w:rsidRDefault="0066508D" w:rsidP="0066508D">
      <w:pPr>
        <w:spacing w:after="0" w:line="360" w:lineRule="auto"/>
        <w:ind w:firstLine="709"/>
        <w:jc w:val="both"/>
        <w:rPr>
          <w:rFonts w:ascii="Times New Roman" w:hAnsi="Times New Roman"/>
          <w:sz w:val="28"/>
          <w:szCs w:val="28"/>
        </w:rPr>
      </w:pPr>
      <w:r w:rsidRPr="0066508D">
        <w:rPr>
          <w:rFonts w:ascii="Times New Roman" w:hAnsi="Times New Roman"/>
          <w:sz w:val="28"/>
          <w:szCs w:val="28"/>
        </w:rPr>
        <w:t xml:space="preserve">«+» и «–» указывают соответственно на возможность или невозможность применения того или иного метода, </w:t>
      </w:r>
    </w:p>
    <w:p w14:paraId="78D23FCF" w14:textId="77777777" w:rsidR="004E5BC0" w:rsidRDefault="0066508D" w:rsidP="0066508D">
      <w:pPr>
        <w:spacing w:after="0" w:line="360" w:lineRule="auto"/>
        <w:ind w:firstLine="709"/>
        <w:jc w:val="both"/>
        <w:rPr>
          <w:rFonts w:ascii="Times New Roman" w:hAnsi="Times New Roman"/>
          <w:sz w:val="28"/>
          <w:szCs w:val="28"/>
        </w:rPr>
      </w:pPr>
      <w:r w:rsidRPr="0066508D">
        <w:rPr>
          <w:rFonts w:ascii="Times New Roman" w:hAnsi="Times New Roman"/>
          <w:sz w:val="28"/>
          <w:szCs w:val="28"/>
        </w:rPr>
        <w:t>± – применимость метода в ограниченных, специальных условиях.</w:t>
      </w:r>
    </w:p>
    <w:p w14:paraId="34E6CF14" w14:textId="77777777" w:rsidR="00405533" w:rsidRDefault="00405533" w:rsidP="00B42773">
      <w:pPr>
        <w:spacing w:after="0" w:line="360" w:lineRule="auto"/>
        <w:ind w:firstLine="709"/>
        <w:jc w:val="both"/>
        <w:rPr>
          <w:rFonts w:ascii="Times New Roman" w:hAnsi="Times New Roman"/>
          <w:sz w:val="28"/>
          <w:szCs w:val="28"/>
        </w:rPr>
      </w:pPr>
    </w:p>
    <w:p w14:paraId="15A2F4E1" w14:textId="77777777" w:rsidR="00405533" w:rsidRDefault="00F00536" w:rsidP="00B42773">
      <w:pPr>
        <w:spacing w:after="0" w:line="360" w:lineRule="auto"/>
        <w:ind w:firstLine="709"/>
        <w:jc w:val="both"/>
        <w:rPr>
          <w:rFonts w:ascii="Times New Roman" w:hAnsi="Times New Roman"/>
          <w:sz w:val="28"/>
          <w:szCs w:val="28"/>
        </w:rPr>
      </w:pPr>
      <w:r w:rsidRPr="00F00536">
        <w:rPr>
          <w:rFonts w:ascii="Times New Roman" w:hAnsi="Times New Roman"/>
          <w:sz w:val="28"/>
          <w:szCs w:val="28"/>
        </w:rPr>
        <w:lastRenderedPageBreak/>
        <w:t>Из данн</w:t>
      </w:r>
      <w:r>
        <w:rPr>
          <w:rFonts w:ascii="Times New Roman" w:hAnsi="Times New Roman"/>
          <w:sz w:val="28"/>
          <w:szCs w:val="28"/>
        </w:rPr>
        <w:t>ой</w:t>
      </w:r>
      <w:r w:rsidRPr="00F00536">
        <w:rPr>
          <w:rFonts w:ascii="Times New Roman" w:hAnsi="Times New Roman"/>
          <w:sz w:val="28"/>
          <w:szCs w:val="28"/>
        </w:rPr>
        <w:t xml:space="preserve"> табл</w:t>
      </w:r>
      <w:r>
        <w:rPr>
          <w:rFonts w:ascii="Times New Roman" w:hAnsi="Times New Roman"/>
          <w:sz w:val="28"/>
          <w:szCs w:val="28"/>
        </w:rPr>
        <w:t>ицы</w:t>
      </w:r>
      <w:r w:rsidRPr="00F00536">
        <w:rPr>
          <w:rFonts w:ascii="Times New Roman" w:hAnsi="Times New Roman"/>
          <w:sz w:val="28"/>
          <w:szCs w:val="28"/>
        </w:rPr>
        <w:t xml:space="preserve"> следует, что все существующие методы НК имеют ограниченную применимость. Особенно сильное влияние на этот показатель оказывают такие факторы, как состояние поверхности и сложность формы объекта контроля, глубина залегания в нем дефекта и наличие покрытий. При этом наибольшей универсальностью обладают радиационные методы НК. Однако если принять во внимание, например, условия безопасности их применения, габариты и веса аппаратуры, производительность и стоимость контрольных операций, то и эти методы получат существенные ограничения в применении.</w:t>
      </w:r>
    </w:p>
    <w:p w14:paraId="27992193" w14:textId="77777777" w:rsidR="00405533" w:rsidRDefault="00405533" w:rsidP="00B42773">
      <w:pPr>
        <w:spacing w:after="0" w:line="360" w:lineRule="auto"/>
        <w:ind w:firstLine="709"/>
        <w:jc w:val="both"/>
        <w:rPr>
          <w:rFonts w:ascii="Times New Roman" w:hAnsi="Times New Roman"/>
          <w:sz w:val="28"/>
          <w:szCs w:val="28"/>
        </w:rPr>
      </w:pPr>
    </w:p>
    <w:p w14:paraId="38A9C2F8" w14:textId="5A0E068D" w:rsidR="00A406BB" w:rsidRPr="00A406BB" w:rsidRDefault="00092BDE" w:rsidP="00092BDE">
      <w:pPr>
        <w:spacing w:after="0" w:line="360" w:lineRule="auto"/>
        <w:jc w:val="both"/>
        <w:rPr>
          <w:rFonts w:ascii="Times New Roman" w:hAnsi="Times New Roman"/>
          <w:sz w:val="28"/>
          <w:szCs w:val="28"/>
        </w:rPr>
      </w:pPr>
      <w:r>
        <w:rPr>
          <w:rFonts w:ascii="Times New Roman" w:hAnsi="Times New Roman"/>
          <w:sz w:val="28"/>
          <w:szCs w:val="28"/>
        </w:rPr>
        <w:t>Таблица</w:t>
      </w:r>
      <w:r w:rsidR="006260E0">
        <w:rPr>
          <w:rFonts w:ascii="Times New Roman" w:hAnsi="Times New Roman"/>
          <w:sz w:val="28"/>
          <w:szCs w:val="28"/>
        </w:rPr>
        <w:t xml:space="preserve"> 10</w:t>
      </w:r>
      <w:r>
        <w:rPr>
          <w:rFonts w:ascii="Times New Roman" w:hAnsi="Times New Roman"/>
          <w:sz w:val="28"/>
          <w:szCs w:val="28"/>
        </w:rPr>
        <w:t>.</w:t>
      </w:r>
      <w:r w:rsidR="00A406BB" w:rsidRPr="00A406BB">
        <w:rPr>
          <w:rFonts w:ascii="Times New Roman" w:hAnsi="Times New Roman"/>
          <w:sz w:val="28"/>
          <w:szCs w:val="28"/>
        </w:rPr>
        <w:t xml:space="preserve"> Чувствительность основных методов НК по трещинам</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1559"/>
        <w:gridCol w:w="1843"/>
        <w:gridCol w:w="1276"/>
        <w:gridCol w:w="1417"/>
        <w:gridCol w:w="1701"/>
      </w:tblGrid>
      <w:tr w:rsidR="00092BDE" w:rsidRPr="00A406BB" w14:paraId="15B0E415" w14:textId="77777777" w:rsidTr="00092BDE">
        <w:trPr>
          <w:trHeight w:val="253"/>
        </w:trPr>
        <w:tc>
          <w:tcPr>
            <w:tcW w:w="2518" w:type="dxa"/>
            <w:vMerge w:val="restart"/>
          </w:tcPr>
          <w:p w14:paraId="63A97145" w14:textId="77777777" w:rsidR="00092BDE" w:rsidRPr="00092BDE" w:rsidRDefault="00092BDE" w:rsidP="00092BDE">
            <w:pPr>
              <w:autoSpaceDE w:val="0"/>
              <w:autoSpaceDN w:val="0"/>
              <w:adjustRightInd w:val="0"/>
              <w:spacing w:after="0" w:line="240" w:lineRule="auto"/>
              <w:jc w:val="center"/>
              <w:rPr>
                <w:rFonts w:ascii="Times New Roman" w:hAnsi="Times New Roman" w:cs="Times New Roman"/>
                <w:b/>
                <w:color w:val="000000"/>
                <w:sz w:val="23"/>
                <w:szCs w:val="23"/>
              </w:rPr>
            </w:pPr>
            <w:r w:rsidRPr="00A406BB">
              <w:rPr>
                <w:rFonts w:ascii="Times New Roman" w:hAnsi="Times New Roman" w:cs="Times New Roman"/>
                <w:b/>
                <w:color w:val="000000"/>
                <w:sz w:val="23"/>
                <w:szCs w:val="23"/>
              </w:rPr>
              <w:t>Метод НК</w:t>
            </w:r>
          </w:p>
        </w:tc>
        <w:tc>
          <w:tcPr>
            <w:tcW w:w="4678" w:type="dxa"/>
            <w:gridSpan w:val="3"/>
          </w:tcPr>
          <w:p w14:paraId="766B4159" w14:textId="77777777" w:rsidR="00092BDE" w:rsidRPr="00092BDE" w:rsidRDefault="00092BDE" w:rsidP="00092BDE">
            <w:pPr>
              <w:autoSpaceDE w:val="0"/>
              <w:autoSpaceDN w:val="0"/>
              <w:adjustRightInd w:val="0"/>
              <w:spacing w:after="0" w:line="240" w:lineRule="auto"/>
              <w:jc w:val="center"/>
              <w:rPr>
                <w:rFonts w:ascii="Times New Roman" w:hAnsi="Times New Roman" w:cs="Times New Roman"/>
                <w:b/>
                <w:color w:val="000000"/>
                <w:sz w:val="23"/>
                <w:szCs w:val="23"/>
              </w:rPr>
            </w:pPr>
            <w:r w:rsidRPr="00A406BB">
              <w:rPr>
                <w:rFonts w:ascii="Times New Roman" w:hAnsi="Times New Roman" w:cs="Times New Roman"/>
                <w:b/>
                <w:color w:val="000000"/>
                <w:sz w:val="23"/>
                <w:szCs w:val="23"/>
              </w:rPr>
              <w:t>Минимальные размеры, мм</w:t>
            </w:r>
          </w:p>
        </w:tc>
        <w:tc>
          <w:tcPr>
            <w:tcW w:w="1417" w:type="dxa"/>
          </w:tcPr>
          <w:p w14:paraId="0BB6F902" w14:textId="77777777" w:rsidR="00092BDE" w:rsidRPr="00092BDE" w:rsidRDefault="00092BDE" w:rsidP="00092BDE">
            <w:pPr>
              <w:autoSpaceDE w:val="0"/>
              <w:autoSpaceDN w:val="0"/>
              <w:adjustRightInd w:val="0"/>
              <w:spacing w:after="0" w:line="240" w:lineRule="auto"/>
              <w:jc w:val="center"/>
              <w:rPr>
                <w:rFonts w:ascii="Times New Roman" w:hAnsi="Times New Roman" w:cs="Times New Roman"/>
                <w:b/>
                <w:color w:val="000000"/>
                <w:sz w:val="23"/>
                <w:szCs w:val="23"/>
              </w:rPr>
            </w:pPr>
            <w:r w:rsidRPr="00A406BB">
              <w:rPr>
                <w:rFonts w:ascii="Times New Roman" w:hAnsi="Times New Roman" w:cs="Times New Roman"/>
                <w:b/>
                <w:color w:val="000000"/>
                <w:sz w:val="23"/>
                <w:szCs w:val="23"/>
              </w:rPr>
              <w:t>Площадь, мм</w:t>
            </w:r>
            <w:r w:rsidRPr="00A406BB">
              <w:rPr>
                <w:rFonts w:ascii="Times New Roman" w:hAnsi="Times New Roman" w:cs="Times New Roman"/>
                <w:b/>
                <w:color w:val="000000"/>
                <w:sz w:val="16"/>
                <w:szCs w:val="16"/>
              </w:rPr>
              <w:t>2</w:t>
            </w:r>
          </w:p>
        </w:tc>
        <w:tc>
          <w:tcPr>
            <w:tcW w:w="1701" w:type="dxa"/>
          </w:tcPr>
          <w:p w14:paraId="057B7701" w14:textId="77777777" w:rsidR="00092BDE" w:rsidRPr="00A406BB" w:rsidRDefault="00092BDE" w:rsidP="00092BDE">
            <w:pPr>
              <w:autoSpaceDE w:val="0"/>
              <w:autoSpaceDN w:val="0"/>
              <w:adjustRightInd w:val="0"/>
              <w:spacing w:after="0" w:line="240" w:lineRule="auto"/>
              <w:jc w:val="center"/>
              <w:rPr>
                <w:rFonts w:ascii="Times New Roman" w:hAnsi="Times New Roman" w:cs="Times New Roman"/>
                <w:b/>
                <w:color w:val="000000"/>
                <w:sz w:val="23"/>
                <w:szCs w:val="23"/>
              </w:rPr>
            </w:pPr>
            <w:r w:rsidRPr="00A406BB">
              <w:rPr>
                <w:rFonts w:ascii="Times New Roman" w:hAnsi="Times New Roman" w:cs="Times New Roman"/>
                <w:b/>
                <w:color w:val="000000"/>
                <w:sz w:val="23"/>
                <w:szCs w:val="23"/>
              </w:rPr>
              <w:t>Глубина</w:t>
            </w:r>
          </w:p>
          <w:p w14:paraId="6C911A75" w14:textId="77777777" w:rsidR="00092BDE" w:rsidRPr="00092BDE" w:rsidRDefault="00092BDE" w:rsidP="00092BDE">
            <w:pPr>
              <w:autoSpaceDE w:val="0"/>
              <w:autoSpaceDN w:val="0"/>
              <w:adjustRightInd w:val="0"/>
              <w:spacing w:after="0" w:line="240" w:lineRule="auto"/>
              <w:jc w:val="center"/>
              <w:rPr>
                <w:rFonts w:ascii="Times New Roman" w:hAnsi="Times New Roman" w:cs="Times New Roman"/>
                <w:b/>
                <w:color w:val="000000"/>
                <w:sz w:val="23"/>
                <w:szCs w:val="23"/>
              </w:rPr>
            </w:pPr>
            <w:r w:rsidRPr="00A406BB">
              <w:rPr>
                <w:rFonts w:ascii="Times New Roman" w:hAnsi="Times New Roman" w:cs="Times New Roman"/>
                <w:b/>
                <w:color w:val="000000"/>
                <w:sz w:val="23"/>
                <w:szCs w:val="23"/>
              </w:rPr>
              <w:t>залегания, мм</w:t>
            </w:r>
          </w:p>
        </w:tc>
      </w:tr>
      <w:tr w:rsidR="00092BDE" w:rsidRPr="00A406BB" w14:paraId="04E95AA2" w14:textId="77777777" w:rsidTr="00092BDE">
        <w:trPr>
          <w:trHeight w:val="253"/>
        </w:trPr>
        <w:tc>
          <w:tcPr>
            <w:tcW w:w="2518" w:type="dxa"/>
            <w:vMerge/>
          </w:tcPr>
          <w:p w14:paraId="3E2AAA8F" w14:textId="77777777" w:rsidR="00092BDE" w:rsidRPr="00A406BB" w:rsidRDefault="00092BDE" w:rsidP="00092BDE">
            <w:pPr>
              <w:autoSpaceDE w:val="0"/>
              <w:autoSpaceDN w:val="0"/>
              <w:adjustRightInd w:val="0"/>
              <w:spacing w:after="0" w:line="240" w:lineRule="auto"/>
              <w:jc w:val="center"/>
              <w:rPr>
                <w:rFonts w:ascii="Times New Roman" w:hAnsi="Times New Roman" w:cs="Times New Roman"/>
                <w:color w:val="000000"/>
                <w:sz w:val="23"/>
                <w:szCs w:val="23"/>
              </w:rPr>
            </w:pPr>
          </w:p>
        </w:tc>
        <w:tc>
          <w:tcPr>
            <w:tcW w:w="1559" w:type="dxa"/>
            <w:vAlign w:val="center"/>
          </w:tcPr>
          <w:p w14:paraId="05DDFAE2" w14:textId="77777777" w:rsidR="00092BDE" w:rsidRPr="00A406BB" w:rsidRDefault="00092BDE"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ширина раскрытия</w:t>
            </w:r>
          </w:p>
        </w:tc>
        <w:tc>
          <w:tcPr>
            <w:tcW w:w="1843" w:type="dxa"/>
            <w:vAlign w:val="center"/>
          </w:tcPr>
          <w:p w14:paraId="2FEE55CB" w14:textId="77777777" w:rsidR="00092BDE" w:rsidRPr="00A406BB" w:rsidRDefault="00092BDE"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протяженность</w:t>
            </w:r>
          </w:p>
        </w:tc>
        <w:tc>
          <w:tcPr>
            <w:tcW w:w="1276" w:type="dxa"/>
            <w:vAlign w:val="center"/>
          </w:tcPr>
          <w:p w14:paraId="655E0E3B" w14:textId="77777777" w:rsidR="00092BDE" w:rsidRPr="00A406BB" w:rsidRDefault="00092BDE"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глубина</w:t>
            </w:r>
          </w:p>
        </w:tc>
        <w:tc>
          <w:tcPr>
            <w:tcW w:w="1417" w:type="dxa"/>
            <w:vAlign w:val="center"/>
          </w:tcPr>
          <w:p w14:paraId="6454E431" w14:textId="77777777" w:rsidR="00092BDE" w:rsidRPr="00A406BB" w:rsidRDefault="00092BDE" w:rsidP="00092BDE">
            <w:pPr>
              <w:autoSpaceDE w:val="0"/>
              <w:autoSpaceDN w:val="0"/>
              <w:adjustRightInd w:val="0"/>
              <w:spacing w:after="0" w:line="240" w:lineRule="auto"/>
              <w:jc w:val="center"/>
              <w:rPr>
                <w:rFonts w:ascii="Times New Roman" w:hAnsi="Times New Roman" w:cs="Times New Roman"/>
                <w:color w:val="000000"/>
                <w:sz w:val="23"/>
                <w:szCs w:val="23"/>
              </w:rPr>
            </w:pPr>
          </w:p>
        </w:tc>
        <w:tc>
          <w:tcPr>
            <w:tcW w:w="1701" w:type="dxa"/>
            <w:vAlign w:val="center"/>
          </w:tcPr>
          <w:p w14:paraId="27C3282F" w14:textId="77777777" w:rsidR="00092BDE" w:rsidRPr="00A406BB" w:rsidRDefault="00092BDE" w:rsidP="00092BDE">
            <w:pPr>
              <w:autoSpaceDE w:val="0"/>
              <w:autoSpaceDN w:val="0"/>
              <w:adjustRightInd w:val="0"/>
              <w:spacing w:after="0" w:line="240" w:lineRule="auto"/>
              <w:jc w:val="center"/>
              <w:rPr>
                <w:rFonts w:ascii="Times New Roman" w:hAnsi="Times New Roman" w:cs="Times New Roman"/>
                <w:color w:val="000000"/>
                <w:sz w:val="23"/>
                <w:szCs w:val="23"/>
              </w:rPr>
            </w:pPr>
          </w:p>
        </w:tc>
      </w:tr>
      <w:tr w:rsidR="00092BDE" w:rsidRPr="00A406BB" w14:paraId="2DC1815E" w14:textId="77777777" w:rsidTr="00C9408B">
        <w:trPr>
          <w:trHeight w:val="125"/>
        </w:trPr>
        <w:tc>
          <w:tcPr>
            <w:tcW w:w="2518" w:type="dxa"/>
            <w:vAlign w:val="center"/>
          </w:tcPr>
          <w:p w14:paraId="0746BE3D"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Оптико-визуальный </w:t>
            </w:r>
          </w:p>
        </w:tc>
        <w:tc>
          <w:tcPr>
            <w:tcW w:w="1559" w:type="dxa"/>
            <w:vAlign w:val="center"/>
          </w:tcPr>
          <w:p w14:paraId="3FFCE547"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0,005 – 0,01</w:t>
            </w:r>
          </w:p>
        </w:tc>
        <w:tc>
          <w:tcPr>
            <w:tcW w:w="1843" w:type="dxa"/>
            <w:vAlign w:val="center"/>
          </w:tcPr>
          <w:p w14:paraId="63F4BAB2"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0,05 – 0,1</w:t>
            </w:r>
          </w:p>
        </w:tc>
        <w:tc>
          <w:tcPr>
            <w:tcW w:w="1276" w:type="dxa"/>
            <w:vAlign w:val="center"/>
          </w:tcPr>
          <w:p w14:paraId="3EAB19B4" w14:textId="77777777" w:rsidR="00A406BB" w:rsidRPr="00A406BB" w:rsidRDefault="00A406BB" w:rsidP="00092BDE">
            <w:pPr>
              <w:autoSpaceDE w:val="0"/>
              <w:autoSpaceDN w:val="0"/>
              <w:adjustRightInd w:val="0"/>
              <w:spacing w:after="0" w:line="240" w:lineRule="auto"/>
              <w:jc w:val="center"/>
              <w:rPr>
                <w:rFonts w:ascii="MS Gothic" w:eastAsia="MS Gothic" w:hAnsi="Times New Roman" w:cs="MS Gothic"/>
                <w:color w:val="000000"/>
                <w:sz w:val="23"/>
                <w:szCs w:val="23"/>
              </w:rPr>
            </w:pPr>
            <w:r w:rsidRPr="00A406BB">
              <w:rPr>
                <w:rFonts w:ascii="MS Gothic" w:eastAsia="MS Gothic" w:hAnsi="Times New Roman" w:cs="MS Gothic"/>
                <w:color w:val="000000"/>
                <w:sz w:val="23"/>
                <w:szCs w:val="23"/>
              </w:rPr>
              <w:t>—</w:t>
            </w:r>
          </w:p>
        </w:tc>
        <w:tc>
          <w:tcPr>
            <w:tcW w:w="1417" w:type="dxa"/>
            <w:vAlign w:val="center"/>
          </w:tcPr>
          <w:p w14:paraId="4505DC77" w14:textId="77777777" w:rsidR="00A406BB" w:rsidRPr="00A406BB" w:rsidRDefault="00A406BB" w:rsidP="00092BDE">
            <w:pPr>
              <w:autoSpaceDE w:val="0"/>
              <w:autoSpaceDN w:val="0"/>
              <w:adjustRightInd w:val="0"/>
              <w:spacing w:after="0" w:line="240" w:lineRule="auto"/>
              <w:jc w:val="center"/>
              <w:rPr>
                <w:rFonts w:ascii="MS Gothic" w:eastAsia="MS Gothic" w:hAnsi="Times New Roman" w:cs="MS Gothic"/>
                <w:color w:val="000000"/>
                <w:sz w:val="23"/>
                <w:szCs w:val="23"/>
              </w:rPr>
            </w:pPr>
            <w:r w:rsidRPr="00A406BB">
              <w:rPr>
                <w:rFonts w:ascii="MS Gothic" w:eastAsia="MS Gothic" w:hAnsi="Times New Roman" w:cs="MS Gothic"/>
                <w:color w:val="000000"/>
                <w:sz w:val="23"/>
                <w:szCs w:val="23"/>
              </w:rPr>
              <w:t>—</w:t>
            </w:r>
          </w:p>
        </w:tc>
        <w:tc>
          <w:tcPr>
            <w:tcW w:w="1701" w:type="dxa"/>
            <w:vAlign w:val="center"/>
          </w:tcPr>
          <w:p w14:paraId="0CE7A56A"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поверхность</w:t>
            </w:r>
          </w:p>
        </w:tc>
      </w:tr>
      <w:tr w:rsidR="00092BDE" w:rsidRPr="00A406BB" w14:paraId="406E59C9" w14:textId="77777777" w:rsidTr="00C9408B">
        <w:trPr>
          <w:trHeight w:val="126"/>
        </w:trPr>
        <w:tc>
          <w:tcPr>
            <w:tcW w:w="2518" w:type="dxa"/>
            <w:vAlign w:val="center"/>
          </w:tcPr>
          <w:p w14:paraId="738CACEA"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Капиллярный </w:t>
            </w:r>
          </w:p>
        </w:tc>
        <w:tc>
          <w:tcPr>
            <w:tcW w:w="1559" w:type="dxa"/>
            <w:vAlign w:val="center"/>
          </w:tcPr>
          <w:p w14:paraId="76D28EEE"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0,001 – 0,03</w:t>
            </w:r>
          </w:p>
        </w:tc>
        <w:tc>
          <w:tcPr>
            <w:tcW w:w="1843" w:type="dxa"/>
            <w:vAlign w:val="center"/>
          </w:tcPr>
          <w:p w14:paraId="06C23F78"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0,1 – 0,3</w:t>
            </w:r>
          </w:p>
        </w:tc>
        <w:tc>
          <w:tcPr>
            <w:tcW w:w="1276" w:type="dxa"/>
            <w:vAlign w:val="center"/>
          </w:tcPr>
          <w:p w14:paraId="65098D92" w14:textId="77777777" w:rsidR="00A406BB" w:rsidRPr="00A406BB" w:rsidRDefault="00A406BB" w:rsidP="00092BDE">
            <w:pPr>
              <w:autoSpaceDE w:val="0"/>
              <w:autoSpaceDN w:val="0"/>
              <w:adjustRightInd w:val="0"/>
              <w:spacing w:after="0" w:line="240" w:lineRule="auto"/>
              <w:jc w:val="center"/>
              <w:rPr>
                <w:rFonts w:ascii="MS Gothic" w:eastAsia="MS Gothic" w:hAnsi="Times New Roman" w:cs="MS Gothic"/>
                <w:color w:val="000000"/>
                <w:sz w:val="23"/>
                <w:szCs w:val="23"/>
              </w:rPr>
            </w:pPr>
            <w:r w:rsidRPr="00A406BB">
              <w:rPr>
                <w:rFonts w:ascii="MS Gothic" w:eastAsia="MS Gothic" w:hAnsi="Times New Roman" w:cs="MS Gothic"/>
                <w:color w:val="000000"/>
                <w:sz w:val="23"/>
                <w:szCs w:val="23"/>
              </w:rPr>
              <w:t>—</w:t>
            </w:r>
          </w:p>
        </w:tc>
        <w:tc>
          <w:tcPr>
            <w:tcW w:w="1417" w:type="dxa"/>
            <w:vAlign w:val="center"/>
          </w:tcPr>
          <w:p w14:paraId="3A8915F9" w14:textId="77777777" w:rsidR="00A406BB" w:rsidRPr="00A406BB" w:rsidRDefault="00A406BB" w:rsidP="00092BDE">
            <w:pPr>
              <w:autoSpaceDE w:val="0"/>
              <w:autoSpaceDN w:val="0"/>
              <w:adjustRightInd w:val="0"/>
              <w:spacing w:after="0" w:line="240" w:lineRule="auto"/>
              <w:jc w:val="center"/>
              <w:rPr>
                <w:rFonts w:ascii="MS Gothic" w:eastAsia="MS Gothic" w:hAnsi="Times New Roman" w:cs="MS Gothic"/>
                <w:color w:val="000000"/>
                <w:sz w:val="23"/>
                <w:szCs w:val="23"/>
              </w:rPr>
            </w:pPr>
            <w:r w:rsidRPr="00A406BB">
              <w:rPr>
                <w:rFonts w:ascii="MS Gothic" w:eastAsia="MS Gothic" w:hAnsi="Times New Roman" w:cs="MS Gothic"/>
                <w:color w:val="000000"/>
                <w:sz w:val="23"/>
                <w:szCs w:val="23"/>
              </w:rPr>
              <w:t>—</w:t>
            </w:r>
          </w:p>
        </w:tc>
        <w:tc>
          <w:tcPr>
            <w:tcW w:w="1701" w:type="dxa"/>
            <w:vAlign w:val="center"/>
          </w:tcPr>
          <w:p w14:paraId="381CB591"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поверхность</w:t>
            </w:r>
          </w:p>
        </w:tc>
      </w:tr>
      <w:tr w:rsidR="00092BDE" w:rsidRPr="00A406BB" w14:paraId="4F004725" w14:textId="77777777" w:rsidTr="00C9408B">
        <w:trPr>
          <w:trHeight w:val="247"/>
        </w:trPr>
        <w:tc>
          <w:tcPr>
            <w:tcW w:w="2518" w:type="dxa"/>
            <w:vAlign w:val="center"/>
          </w:tcPr>
          <w:p w14:paraId="64775340"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Магнито-порошковый </w:t>
            </w:r>
          </w:p>
          <w:p w14:paraId="50C1B948"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Феррозондовый </w:t>
            </w:r>
          </w:p>
        </w:tc>
        <w:tc>
          <w:tcPr>
            <w:tcW w:w="1559" w:type="dxa"/>
            <w:vAlign w:val="center"/>
          </w:tcPr>
          <w:p w14:paraId="32EDE2BD"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0,001 – 0,003</w:t>
            </w:r>
          </w:p>
          <w:p w14:paraId="6B202F7E"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0,015</w:t>
            </w:r>
          </w:p>
        </w:tc>
        <w:tc>
          <w:tcPr>
            <w:tcW w:w="1843" w:type="dxa"/>
            <w:vAlign w:val="center"/>
          </w:tcPr>
          <w:p w14:paraId="4CCAF5E0"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0,5</w:t>
            </w:r>
          </w:p>
          <w:p w14:paraId="21476B04"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2</w:t>
            </w:r>
          </w:p>
        </w:tc>
        <w:tc>
          <w:tcPr>
            <w:tcW w:w="1276" w:type="dxa"/>
            <w:vAlign w:val="center"/>
          </w:tcPr>
          <w:p w14:paraId="4BE14DB9"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0,01</w:t>
            </w:r>
          </w:p>
          <w:p w14:paraId="1D6F80CF"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0,01 – 0,05</w:t>
            </w:r>
          </w:p>
        </w:tc>
        <w:tc>
          <w:tcPr>
            <w:tcW w:w="1417" w:type="dxa"/>
            <w:vAlign w:val="center"/>
          </w:tcPr>
          <w:p w14:paraId="59AD4D6E"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≥2</w:t>
            </w:r>
          </w:p>
        </w:tc>
        <w:tc>
          <w:tcPr>
            <w:tcW w:w="1701" w:type="dxa"/>
            <w:vAlign w:val="center"/>
          </w:tcPr>
          <w:p w14:paraId="688052B2"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 0,2 – 3,0</w:t>
            </w:r>
          </w:p>
          <w:p w14:paraId="1DF1596C"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 8 – 25</w:t>
            </w:r>
          </w:p>
        </w:tc>
      </w:tr>
      <w:tr w:rsidR="00092BDE" w:rsidRPr="00A406BB" w14:paraId="4DC30F92" w14:textId="77777777" w:rsidTr="00C9408B">
        <w:trPr>
          <w:trHeight w:val="131"/>
        </w:trPr>
        <w:tc>
          <w:tcPr>
            <w:tcW w:w="2518" w:type="dxa"/>
            <w:vAlign w:val="center"/>
          </w:tcPr>
          <w:p w14:paraId="58B63826"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Электромагнитный </w:t>
            </w:r>
          </w:p>
        </w:tc>
        <w:tc>
          <w:tcPr>
            <w:tcW w:w="1559" w:type="dxa"/>
            <w:vAlign w:val="center"/>
          </w:tcPr>
          <w:p w14:paraId="6194DE3F"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0,005 – 0,01</w:t>
            </w:r>
          </w:p>
        </w:tc>
        <w:tc>
          <w:tcPr>
            <w:tcW w:w="1843" w:type="dxa"/>
            <w:vAlign w:val="center"/>
          </w:tcPr>
          <w:p w14:paraId="271F0BED"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1,0 – 2,0</w:t>
            </w:r>
          </w:p>
        </w:tc>
        <w:tc>
          <w:tcPr>
            <w:tcW w:w="1276" w:type="dxa"/>
            <w:vAlign w:val="center"/>
          </w:tcPr>
          <w:p w14:paraId="6D19524B"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0,1</w:t>
            </w:r>
            <w:r w:rsidRPr="00A406BB">
              <w:rPr>
                <w:rFonts w:ascii="Times New Roman" w:hAnsi="Times New Roman" w:cs="Times New Roman"/>
                <w:b/>
                <w:bCs/>
                <w:color w:val="000000"/>
                <w:sz w:val="23"/>
                <w:szCs w:val="23"/>
              </w:rPr>
              <w:t xml:space="preserve">– </w:t>
            </w:r>
            <w:r w:rsidRPr="00A406BB">
              <w:rPr>
                <w:rFonts w:ascii="Times New Roman" w:hAnsi="Times New Roman" w:cs="Times New Roman"/>
                <w:color w:val="000000"/>
                <w:sz w:val="23"/>
                <w:szCs w:val="23"/>
              </w:rPr>
              <w:t>0,2</w:t>
            </w:r>
          </w:p>
        </w:tc>
        <w:tc>
          <w:tcPr>
            <w:tcW w:w="1417" w:type="dxa"/>
            <w:vAlign w:val="center"/>
          </w:tcPr>
          <w:p w14:paraId="7F770738" w14:textId="77777777" w:rsidR="00A406BB" w:rsidRPr="00A406BB" w:rsidRDefault="00A406BB" w:rsidP="00092BDE">
            <w:pPr>
              <w:autoSpaceDE w:val="0"/>
              <w:autoSpaceDN w:val="0"/>
              <w:adjustRightInd w:val="0"/>
              <w:spacing w:after="0" w:line="240" w:lineRule="auto"/>
              <w:jc w:val="center"/>
              <w:rPr>
                <w:rFonts w:ascii="MS Gothic" w:eastAsia="MS Gothic" w:hAnsi="Times New Roman" w:cs="MS Gothic"/>
                <w:color w:val="000000"/>
                <w:sz w:val="23"/>
                <w:szCs w:val="23"/>
              </w:rPr>
            </w:pPr>
            <w:r w:rsidRPr="00A406BB">
              <w:rPr>
                <w:rFonts w:ascii="MS Gothic" w:eastAsia="MS Gothic" w:hAnsi="Times New Roman" w:cs="MS Gothic"/>
                <w:color w:val="000000"/>
                <w:sz w:val="23"/>
                <w:szCs w:val="23"/>
              </w:rPr>
              <w:t>—</w:t>
            </w:r>
          </w:p>
        </w:tc>
        <w:tc>
          <w:tcPr>
            <w:tcW w:w="1701" w:type="dxa"/>
            <w:vAlign w:val="center"/>
          </w:tcPr>
          <w:p w14:paraId="145CF8D7"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Constantia" w:hAnsi="Constantia" w:cs="Constantia"/>
                <w:color w:val="000000"/>
                <w:sz w:val="23"/>
                <w:szCs w:val="23"/>
              </w:rPr>
              <w:t xml:space="preserve">≤ </w:t>
            </w:r>
            <w:r w:rsidRPr="00A406BB">
              <w:rPr>
                <w:rFonts w:ascii="Times New Roman" w:hAnsi="Times New Roman" w:cs="Times New Roman"/>
                <w:color w:val="000000"/>
                <w:sz w:val="23"/>
                <w:szCs w:val="23"/>
              </w:rPr>
              <w:t>1,0</w:t>
            </w:r>
          </w:p>
        </w:tc>
      </w:tr>
      <w:tr w:rsidR="00092BDE" w:rsidRPr="00A406BB" w14:paraId="358B32F4" w14:textId="77777777" w:rsidTr="00C9408B">
        <w:trPr>
          <w:trHeight w:val="385"/>
        </w:trPr>
        <w:tc>
          <w:tcPr>
            <w:tcW w:w="2518" w:type="dxa"/>
            <w:vAlign w:val="center"/>
          </w:tcPr>
          <w:p w14:paraId="4F39281C"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Рентгенографический </w:t>
            </w:r>
          </w:p>
          <w:p w14:paraId="5EC48C5E"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Гаммаграфический </w:t>
            </w:r>
          </w:p>
        </w:tc>
        <w:tc>
          <w:tcPr>
            <w:tcW w:w="1559" w:type="dxa"/>
            <w:vAlign w:val="center"/>
          </w:tcPr>
          <w:p w14:paraId="3549D5F4"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0,025 – 0,01</w:t>
            </w:r>
          </w:p>
          <w:p w14:paraId="6CA1C961"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0,1 – 0,2</w:t>
            </w:r>
          </w:p>
        </w:tc>
        <w:tc>
          <w:tcPr>
            <w:tcW w:w="1843" w:type="dxa"/>
            <w:vAlign w:val="center"/>
          </w:tcPr>
          <w:p w14:paraId="15B782FB"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0,5 – 2,0</w:t>
            </w:r>
          </w:p>
          <w:p w14:paraId="3C288AA9"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0,5 – 3,0</w:t>
            </w:r>
          </w:p>
        </w:tc>
        <w:tc>
          <w:tcPr>
            <w:tcW w:w="1276" w:type="dxa"/>
            <w:vAlign w:val="center"/>
          </w:tcPr>
          <w:p w14:paraId="7A5C4710"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1,5 – 3% δ 2 2 – 4% δ</w:t>
            </w:r>
          </w:p>
        </w:tc>
        <w:tc>
          <w:tcPr>
            <w:tcW w:w="1417" w:type="dxa"/>
            <w:vAlign w:val="center"/>
          </w:tcPr>
          <w:p w14:paraId="411F3091" w14:textId="77777777" w:rsidR="00A406BB" w:rsidRPr="00A406BB" w:rsidRDefault="00A406BB" w:rsidP="00092BDE">
            <w:pPr>
              <w:autoSpaceDE w:val="0"/>
              <w:autoSpaceDN w:val="0"/>
              <w:adjustRightInd w:val="0"/>
              <w:spacing w:after="0" w:line="240" w:lineRule="auto"/>
              <w:jc w:val="center"/>
              <w:rPr>
                <w:rFonts w:ascii="MS Gothic" w:eastAsia="MS Gothic" w:hAnsi="Times New Roman" w:cs="MS Gothic"/>
                <w:color w:val="000000"/>
                <w:sz w:val="23"/>
                <w:szCs w:val="23"/>
              </w:rPr>
            </w:pPr>
            <w:r w:rsidRPr="00A406BB">
              <w:rPr>
                <w:rFonts w:ascii="MS Gothic" w:eastAsia="MS Gothic" w:hAnsi="Times New Roman" w:cs="MS Gothic"/>
                <w:color w:val="000000"/>
                <w:sz w:val="23"/>
                <w:szCs w:val="23"/>
              </w:rPr>
              <w:t>—</w:t>
            </w:r>
          </w:p>
        </w:tc>
        <w:tc>
          <w:tcPr>
            <w:tcW w:w="1701" w:type="dxa"/>
            <w:vAlign w:val="center"/>
          </w:tcPr>
          <w:p w14:paraId="6496F8F9"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 120 – 160</w:t>
            </w:r>
          </w:p>
          <w:p w14:paraId="0EDA618B"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 200 – 250</w:t>
            </w:r>
          </w:p>
          <w:p w14:paraId="6ADCD95A"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по стали</w:t>
            </w:r>
          </w:p>
        </w:tc>
      </w:tr>
      <w:tr w:rsidR="00092BDE" w:rsidRPr="00A406BB" w14:paraId="3C824A7F" w14:textId="77777777" w:rsidTr="00C9408B">
        <w:trPr>
          <w:trHeight w:val="385"/>
        </w:trPr>
        <w:tc>
          <w:tcPr>
            <w:tcW w:w="2518" w:type="dxa"/>
            <w:vAlign w:val="center"/>
          </w:tcPr>
          <w:p w14:paraId="382E8BCA"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Теневой УЗК </w:t>
            </w:r>
          </w:p>
          <w:p w14:paraId="6CB5935B"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Эхо-метод </w:t>
            </w:r>
          </w:p>
          <w:p w14:paraId="0CE2F522" w14:textId="77777777" w:rsidR="00A406BB" w:rsidRPr="00A406BB" w:rsidRDefault="00A406BB" w:rsidP="00A406BB">
            <w:pPr>
              <w:autoSpaceDE w:val="0"/>
              <w:autoSpaceDN w:val="0"/>
              <w:adjustRightInd w:val="0"/>
              <w:spacing w:after="0" w:line="240" w:lineRule="auto"/>
              <w:rPr>
                <w:rFonts w:ascii="Times New Roman" w:hAnsi="Times New Roman" w:cs="Times New Roman"/>
                <w:color w:val="000000"/>
                <w:sz w:val="23"/>
                <w:szCs w:val="23"/>
              </w:rPr>
            </w:pPr>
            <w:r w:rsidRPr="00A406BB">
              <w:rPr>
                <w:rFonts w:ascii="Times New Roman" w:hAnsi="Times New Roman" w:cs="Times New Roman"/>
                <w:color w:val="000000"/>
                <w:sz w:val="23"/>
                <w:szCs w:val="23"/>
              </w:rPr>
              <w:t xml:space="preserve">УЗК </w:t>
            </w:r>
          </w:p>
        </w:tc>
        <w:tc>
          <w:tcPr>
            <w:tcW w:w="1559" w:type="dxa"/>
            <w:vAlign w:val="center"/>
          </w:tcPr>
          <w:p w14:paraId="79E2E28E"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0,001 – 0,03</w:t>
            </w:r>
          </w:p>
        </w:tc>
        <w:tc>
          <w:tcPr>
            <w:tcW w:w="1843" w:type="dxa"/>
            <w:vAlign w:val="center"/>
          </w:tcPr>
          <w:p w14:paraId="101A4D30"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0,3 – 1,0</w:t>
            </w:r>
          </w:p>
        </w:tc>
        <w:tc>
          <w:tcPr>
            <w:tcW w:w="1276" w:type="dxa"/>
            <w:vAlign w:val="center"/>
          </w:tcPr>
          <w:p w14:paraId="5C0FD79E"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0,01 – 0,1</w:t>
            </w:r>
          </w:p>
        </w:tc>
        <w:tc>
          <w:tcPr>
            <w:tcW w:w="1417" w:type="dxa"/>
            <w:vAlign w:val="center"/>
          </w:tcPr>
          <w:p w14:paraId="66CFB68A"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0,25</w:t>
            </w:r>
          </w:p>
          <w:p w14:paraId="499ACCC9"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0,5 – 1,0</w:t>
            </w:r>
          </w:p>
        </w:tc>
        <w:tc>
          <w:tcPr>
            <w:tcW w:w="1701" w:type="dxa"/>
            <w:vAlign w:val="center"/>
          </w:tcPr>
          <w:p w14:paraId="52AF1023"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 5000</w:t>
            </w:r>
          </w:p>
          <w:p w14:paraId="210AF5BE" w14:textId="77777777" w:rsidR="00A406BB" w:rsidRPr="00A406BB" w:rsidRDefault="00A406BB" w:rsidP="00092BDE">
            <w:pPr>
              <w:autoSpaceDE w:val="0"/>
              <w:autoSpaceDN w:val="0"/>
              <w:adjustRightInd w:val="0"/>
              <w:spacing w:after="0" w:line="240" w:lineRule="auto"/>
              <w:jc w:val="center"/>
              <w:rPr>
                <w:rFonts w:ascii="Times New Roman" w:hAnsi="Times New Roman" w:cs="Times New Roman"/>
                <w:color w:val="000000"/>
                <w:sz w:val="23"/>
                <w:szCs w:val="23"/>
              </w:rPr>
            </w:pPr>
            <w:r w:rsidRPr="00A406BB">
              <w:rPr>
                <w:rFonts w:ascii="Times New Roman" w:hAnsi="Times New Roman" w:cs="Times New Roman"/>
                <w:color w:val="000000"/>
                <w:sz w:val="23"/>
                <w:szCs w:val="23"/>
              </w:rPr>
              <w:t>по стали</w:t>
            </w:r>
          </w:p>
        </w:tc>
      </w:tr>
    </w:tbl>
    <w:p w14:paraId="6D70C71F" w14:textId="77777777" w:rsidR="00405533" w:rsidRDefault="00405533" w:rsidP="00B42773">
      <w:pPr>
        <w:spacing w:after="0" w:line="360" w:lineRule="auto"/>
        <w:ind w:firstLine="709"/>
        <w:jc w:val="both"/>
        <w:rPr>
          <w:rFonts w:ascii="Times New Roman" w:hAnsi="Times New Roman"/>
          <w:sz w:val="28"/>
          <w:szCs w:val="28"/>
        </w:rPr>
      </w:pPr>
    </w:p>
    <w:p w14:paraId="1A93DA10" w14:textId="77777777" w:rsidR="002A1725" w:rsidRPr="002A1725" w:rsidRDefault="002A1725" w:rsidP="002A1725">
      <w:pPr>
        <w:spacing w:after="0" w:line="360" w:lineRule="auto"/>
        <w:ind w:firstLine="709"/>
        <w:jc w:val="both"/>
        <w:rPr>
          <w:rFonts w:ascii="Times New Roman" w:hAnsi="Times New Roman"/>
          <w:sz w:val="28"/>
          <w:szCs w:val="28"/>
        </w:rPr>
      </w:pPr>
      <w:r w:rsidRPr="002A1725">
        <w:rPr>
          <w:rFonts w:ascii="Times New Roman" w:hAnsi="Times New Roman"/>
          <w:sz w:val="28"/>
          <w:szCs w:val="28"/>
        </w:rPr>
        <w:t>Под чувствительностью метода контроля понимают наименьшие размеры выявляемых им опасных дефектов. Обычно таким дефектом считают трещину и при оценке чувствительности принимают во внимание ее протяженность (длину), ширину раскрытия и глубину (размер в направлении контроля). Иногда учитывают также глубину залегания трещины (расстояния до нее от поверхностей) и площадь.</w:t>
      </w:r>
    </w:p>
    <w:p w14:paraId="35215D92" w14:textId="77777777" w:rsidR="002A1725" w:rsidRDefault="002A1725" w:rsidP="002A1725">
      <w:pPr>
        <w:spacing w:after="0" w:line="360" w:lineRule="auto"/>
        <w:ind w:firstLine="709"/>
        <w:jc w:val="both"/>
        <w:rPr>
          <w:rFonts w:ascii="Times New Roman" w:hAnsi="Times New Roman"/>
          <w:sz w:val="28"/>
          <w:szCs w:val="28"/>
        </w:rPr>
      </w:pPr>
      <w:r w:rsidRPr="002A1725">
        <w:rPr>
          <w:rFonts w:ascii="Times New Roman" w:hAnsi="Times New Roman"/>
          <w:sz w:val="28"/>
          <w:szCs w:val="28"/>
        </w:rPr>
        <w:t xml:space="preserve">Усредненные данные по чувствительности основных методов НК (табл. </w:t>
      </w:r>
      <w:r>
        <w:rPr>
          <w:rFonts w:ascii="Times New Roman" w:hAnsi="Times New Roman"/>
          <w:sz w:val="28"/>
          <w:szCs w:val="28"/>
        </w:rPr>
        <w:t>выше</w:t>
      </w:r>
      <w:r w:rsidRPr="002A1725">
        <w:rPr>
          <w:rFonts w:ascii="Times New Roman" w:hAnsi="Times New Roman"/>
          <w:sz w:val="28"/>
          <w:szCs w:val="28"/>
        </w:rPr>
        <w:t xml:space="preserve">) указывают на высокую в целом чувствительность существующих методов НК: они позволяют обнаружить дефекты размером по отдельным показателям в несколько десятков микрометров. Во-вторых, чувствительность НК по разным ее показателям оказывается различной. Так, по протяженности трещины большинство методов НК является практически равноценным; по ширине раскрытия радиационные и </w:t>
      </w:r>
      <w:r w:rsidRPr="002A1725">
        <w:rPr>
          <w:rFonts w:ascii="Times New Roman" w:hAnsi="Times New Roman"/>
          <w:sz w:val="28"/>
          <w:szCs w:val="28"/>
        </w:rPr>
        <w:lastRenderedPageBreak/>
        <w:t>феррозондовый методы обладают наименьшей чувствительностью, а осталь</w:t>
      </w:r>
      <w:r>
        <w:rPr>
          <w:rFonts w:ascii="Times New Roman" w:hAnsi="Times New Roman"/>
          <w:sz w:val="28"/>
          <w:szCs w:val="28"/>
        </w:rPr>
        <w:t>н</w:t>
      </w:r>
      <w:r w:rsidRPr="002A1725">
        <w:rPr>
          <w:rFonts w:ascii="Times New Roman" w:hAnsi="Times New Roman"/>
          <w:sz w:val="28"/>
          <w:szCs w:val="28"/>
        </w:rPr>
        <w:t xml:space="preserve">ые методы – примерно равноценной. По глубине трещины наиболее эффективными оказались УЗК и магнитные методы; по глубине ее залегания – УЗК и радиационные. Третьим основным показателем различных методов контроля служит выявляемость ими дефектов, под которой понимают вероятность обнаружения дефектов минимального размера. Этот показатель определяет надежность контроля и поэтому особенно важен в производстве и эксплуатации. Выявляемость зависит от многочисленных, в том числе и от субъективных факторов: состояния оборудования и инструмента, квалификации и самочувствия операторов, характера и уровня внешних воздействий и т.п. Поэтому оценивают выявляемость обычно по относительной пятибалльной шкале, в которой оценка в 5 баллов соответствует наивысшей выявляемости. Типичные значения выявляемости сварочных и коррозионных дефектов основными методами НК содержатся в </w:t>
      </w:r>
      <w:r>
        <w:rPr>
          <w:rFonts w:ascii="Times New Roman" w:hAnsi="Times New Roman"/>
          <w:sz w:val="28"/>
          <w:szCs w:val="28"/>
        </w:rPr>
        <w:t xml:space="preserve">нижеследующих </w:t>
      </w:r>
      <w:r w:rsidRPr="002A1725">
        <w:rPr>
          <w:rFonts w:ascii="Times New Roman" w:hAnsi="Times New Roman"/>
          <w:sz w:val="28"/>
          <w:szCs w:val="28"/>
        </w:rPr>
        <w:t>табл</w:t>
      </w:r>
      <w:r>
        <w:rPr>
          <w:rFonts w:ascii="Times New Roman" w:hAnsi="Times New Roman"/>
          <w:sz w:val="28"/>
          <w:szCs w:val="28"/>
        </w:rPr>
        <w:t>ицах</w:t>
      </w:r>
      <w:r w:rsidRPr="002A1725">
        <w:rPr>
          <w:rFonts w:ascii="Times New Roman" w:hAnsi="Times New Roman"/>
          <w:sz w:val="28"/>
          <w:szCs w:val="28"/>
        </w:rPr>
        <w:t>.</w:t>
      </w:r>
    </w:p>
    <w:p w14:paraId="5C0F87FF" w14:textId="77777777" w:rsidR="002A1725" w:rsidRDefault="002A1725" w:rsidP="00B42773">
      <w:pPr>
        <w:spacing w:after="0" w:line="360" w:lineRule="auto"/>
        <w:ind w:firstLine="709"/>
        <w:jc w:val="both"/>
        <w:rPr>
          <w:rFonts w:ascii="Times New Roman" w:hAnsi="Times New Roman"/>
          <w:sz w:val="28"/>
          <w:szCs w:val="28"/>
        </w:rPr>
      </w:pPr>
    </w:p>
    <w:p w14:paraId="5AE1394C" w14:textId="3AD2CDF3" w:rsidR="00A7599D" w:rsidRPr="006260E0" w:rsidRDefault="002A1725" w:rsidP="002A1725">
      <w:pPr>
        <w:spacing w:after="0" w:line="360" w:lineRule="auto"/>
        <w:jc w:val="both"/>
        <w:rPr>
          <w:rFonts w:ascii="Times New Roman" w:hAnsi="Times New Roman"/>
          <w:sz w:val="28"/>
          <w:szCs w:val="28"/>
        </w:rPr>
      </w:pPr>
      <w:r w:rsidRPr="006260E0">
        <w:rPr>
          <w:rFonts w:ascii="Times New Roman" w:hAnsi="Times New Roman"/>
          <w:sz w:val="28"/>
          <w:szCs w:val="28"/>
        </w:rPr>
        <w:t>Таблица</w:t>
      </w:r>
      <w:r w:rsidR="006260E0">
        <w:rPr>
          <w:rFonts w:ascii="Times New Roman" w:hAnsi="Times New Roman"/>
          <w:sz w:val="28"/>
          <w:szCs w:val="28"/>
        </w:rPr>
        <w:t xml:space="preserve"> 11</w:t>
      </w:r>
      <w:r w:rsidRPr="006260E0">
        <w:rPr>
          <w:rFonts w:ascii="Times New Roman" w:hAnsi="Times New Roman"/>
          <w:sz w:val="28"/>
          <w:szCs w:val="28"/>
        </w:rPr>
        <w:t>. Выявляемость основных видов сварочных дефектов различными методами НК</w:t>
      </w:r>
    </w:p>
    <w:tbl>
      <w:tblPr>
        <w:tblW w:w="10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418"/>
        <w:gridCol w:w="1276"/>
        <w:gridCol w:w="1417"/>
        <w:gridCol w:w="1134"/>
        <w:gridCol w:w="1175"/>
        <w:gridCol w:w="1520"/>
      </w:tblGrid>
      <w:tr w:rsidR="002A1725" w:rsidRPr="00A7599D" w14:paraId="783CC5AE" w14:textId="77777777" w:rsidTr="002A1725">
        <w:trPr>
          <w:trHeight w:val="464"/>
        </w:trPr>
        <w:tc>
          <w:tcPr>
            <w:tcW w:w="2376" w:type="dxa"/>
            <w:vMerge w:val="restart"/>
            <w:vAlign w:val="center"/>
          </w:tcPr>
          <w:p w14:paraId="0D5FF586" w14:textId="77777777" w:rsidR="002A1725" w:rsidRPr="00A7599D" w:rsidRDefault="002A1725" w:rsidP="00A7599D">
            <w:pPr>
              <w:autoSpaceDE w:val="0"/>
              <w:autoSpaceDN w:val="0"/>
              <w:adjustRightInd w:val="0"/>
              <w:spacing w:after="0" w:line="240" w:lineRule="auto"/>
              <w:jc w:val="center"/>
              <w:rPr>
                <w:rFonts w:ascii="Times New Roman" w:hAnsi="Times New Roman" w:cs="Times New Roman"/>
                <w:b/>
                <w:color w:val="000000"/>
                <w:sz w:val="23"/>
                <w:szCs w:val="23"/>
              </w:rPr>
            </w:pPr>
            <w:r w:rsidRPr="00A7599D">
              <w:rPr>
                <w:rFonts w:ascii="Times New Roman" w:hAnsi="Times New Roman" w:cs="Times New Roman"/>
                <w:b/>
                <w:color w:val="000000"/>
                <w:sz w:val="23"/>
                <w:szCs w:val="23"/>
              </w:rPr>
              <w:t>Вид дефекта</w:t>
            </w:r>
          </w:p>
        </w:tc>
        <w:tc>
          <w:tcPr>
            <w:tcW w:w="7940" w:type="dxa"/>
            <w:gridSpan w:val="6"/>
            <w:vAlign w:val="center"/>
          </w:tcPr>
          <w:p w14:paraId="355AD226" w14:textId="77777777" w:rsidR="002A1725" w:rsidRPr="00A7599D" w:rsidRDefault="002A1725" w:rsidP="00A7599D">
            <w:pPr>
              <w:autoSpaceDE w:val="0"/>
              <w:autoSpaceDN w:val="0"/>
              <w:adjustRightInd w:val="0"/>
              <w:spacing w:after="0" w:line="240" w:lineRule="auto"/>
              <w:jc w:val="center"/>
              <w:rPr>
                <w:rFonts w:ascii="Times New Roman" w:hAnsi="Times New Roman" w:cs="Times New Roman"/>
                <w:b/>
                <w:color w:val="000000"/>
                <w:sz w:val="23"/>
                <w:szCs w:val="23"/>
              </w:rPr>
            </w:pPr>
            <w:r w:rsidRPr="00A7599D">
              <w:rPr>
                <w:rFonts w:ascii="Times New Roman" w:hAnsi="Times New Roman" w:cs="Times New Roman"/>
                <w:b/>
                <w:color w:val="000000"/>
                <w:sz w:val="23"/>
                <w:szCs w:val="23"/>
              </w:rPr>
              <w:t>Методы НК</w:t>
            </w:r>
          </w:p>
        </w:tc>
      </w:tr>
      <w:tr w:rsidR="002A1725" w:rsidRPr="00A7599D" w14:paraId="4AC97481" w14:textId="77777777" w:rsidTr="002A1725">
        <w:trPr>
          <w:trHeight w:val="109"/>
        </w:trPr>
        <w:tc>
          <w:tcPr>
            <w:tcW w:w="2376" w:type="dxa"/>
            <w:vMerge/>
            <w:vAlign w:val="center"/>
          </w:tcPr>
          <w:p w14:paraId="4E78A829" w14:textId="77777777" w:rsidR="002A1725" w:rsidRPr="00A7599D" w:rsidRDefault="002A1725" w:rsidP="00A7599D">
            <w:pPr>
              <w:autoSpaceDE w:val="0"/>
              <w:autoSpaceDN w:val="0"/>
              <w:adjustRightInd w:val="0"/>
              <w:spacing w:after="0" w:line="240" w:lineRule="auto"/>
              <w:jc w:val="center"/>
              <w:rPr>
                <w:rFonts w:ascii="Times New Roman" w:hAnsi="Times New Roman" w:cs="Times New Roman"/>
                <w:b/>
                <w:color w:val="000000"/>
                <w:sz w:val="23"/>
                <w:szCs w:val="23"/>
              </w:rPr>
            </w:pPr>
          </w:p>
        </w:tc>
        <w:tc>
          <w:tcPr>
            <w:tcW w:w="7940" w:type="dxa"/>
            <w:gridSpan w:val="6"/>
            <w:vAlign w:val="center"/>
          </w:tcPr>
          <w:p w14:paraId="05D801CB" w14:textId="77777777" w:rsidR="002A1725" w:rsidRPr="00A7599D" w:rsidRDefault="002A1725" w:rsidP="00A7599D">
            <w:pPr>
              <w:autoSpaceDE w:val="0"/>
              <w:autoSpaceDN w:val="0"/>
              <w:adjustRightInd w:val="0"/>
              <w:spacing w:after="0" w:line="240" w:lineRule="auto"/>
              <w:jc w:val="center"/>
              <w:rPr>
                <w:rFonts w:ascii="Times New Roman" w:hAnsi="Times New Roman" w:cs="Times New Roman"/>
                <w:b/>
                <w:color w:val="000000"/>
                <w:sz w:val="23"/>
                <w:szCs w:val="23"/>
              </w:rPr>
            </w:pPr>
            <w:r w:rsidRPr="00A7599D">
              <w:rPr>
                <w:rFonts w:ascii="Times New Roman" w:hAnsi="Times New Roman" w:cs="Times New Roman"/>
                <w:b/>
                <w:color w:val="000000"/>
                <w:sz w:val="23"/>
                <w:szCs w:val="23"/>
              </w:rPr>
              <w:t>Выявляемость дефектов по пятибалльной шкале</w:t>
            </w:r>
          </w:p>
        </w:tc>
      </w:tr>
      <w:tr w:rsidR="002A1725" w:rsidRPr="00A7599D" w14:paraId="41028719" w14:textId="77777777" w:rsidTr="002A1725">
        <w:trPr>
          <w:trHeight w:val="253"/>
        </w:trPr>
        <w:tc>
          <w:tcPr>
            <w:tcW w:w="2376" w:type="dxa"/>
            <w:vMerge/>
            <w:vAlign w:val="center"/>
          </w:tcPr>
          <w:p w14:paraId="2D8755B3" w14:textId="77777777" w:rsidR="002A1725" w:rsidRPr="00A7599D" w:rsidRDefault="002A1725" w:rsidP="00A7599D">
            <w:pPr>
              <w:autoSpaceDE w:val="0"/>
              <w:autoSpaceDN w:val="0"/>
              <w:adjustRightInd w:val="0"/>
              <w:spacing w:after="0" w:line="240" w:lineRule="auto"/>
              <w:rPr>
                <w:rFonts w:ascii="Times New Roman" w:hAnsi="Times New Roman" w:cs="Times New Roman"/>
                <w:color w:val="000000"/>
                <w:sz w:val="23"/>
                <w:szCs w:val="23"/>
              </w:rPr>
            </w:pPr>
          </w:p>
        </w:tc>
        <w:tc>
          <w:tcPr>
            <w:tcW w:w="1418" w:type="dxa"/>
            <w:vAlign w:val="center"/>
          </w:tcPr>
          <w:p w14:paraId="3BEF8FE4"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Pr>
                <w:rFonts w:ascii="Times New Roman" w:hAnsi="Times New Roman" w:cs="Times New Roman"/>
                <w:color w:val="000000"/>
                <w:sz w:val="23"/>
                <w:szCs w:val="23"/>
              </w:rPr>
              <w:t>О</w:t>
            </w:r>
            <w:r w:rsidRPr="00A7599D">
              <w:rPr>
                <w:rFonts w:ascii="Times New Roman" w:hAnsi="Times New Roman" w:cs="Times New Roman"/>
                <w:color w:val="000000"/>
                <w:sz w:val="23"/>
                <w:szCs w:val="23"/>
              </w:rPr>
              <w:t>птико-визуальные</w:t>
            </w:r>
          </w:p>
        </w:tc>
        <w:tc>
          <w:tcPr>
            <w:tcW w:w="1276" w:type="dxa"/>
            <w:vAlign w:val="center"/>
          </w:tcPr>
          <w:p w14:paraId="706FEBD3"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Pr>
                <w:rFonts w:ascii="Times New Roman" w:hAnsi="Times New Roman" w:cs="Times New Roman"/>
                <w:color w:val="000000"/>
                <w:sz w:val="23"/>
                <w:szCs w:val="23"/>
              </w:rPr>
              <w:t>К</w:t>
            </w:r>
            <w:r w:rsidRPr="00A7599D">
              <w:rPr>
                <w:rFonts w:ascii="Times New Roman" w:hAnsi="Times New Roman" w:cs="Times New Roman"/>
                <w:color w:val="000000"/>
                <w:sz w:val="23"/>
                <w:szCs w:val="23"/>
              </w:rPr>
              <w:t>апилляр-ные</w:t>
            </w:r>
          </w:p>
        </w:tc>
        <w:tc>
          <w:tcPr>
            <w:tcW w:w="1417" w:type="dxa"/>
            <w:vAlign w:val="center"/>
          </w:tcPr>
          <w:p w14:paraId="10B7013B"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sidRPr="00A7599D">
              <w:rPr>
                <w:rFonts w:ascii="Times New Roman" w:hAnsi="Times New Roman" w:cs="Times New Roman"/>
                <w:color w:val="000000"/>
                <w:sz w:val="23"/>
                <w:szCs w:val="23"/>
              </w:rPr>
              <w:t>Радиацион</w:t>
            </w:r>
            <w:r>
              <w:rPr>
                <w:rFonts w:ascii="Times New Roman" w:hAnsi="Times New Roman" w:cs="Times New Roman"/>
                <w:color w:val="000000"/>
                <w:sz w:val="23"/>
                <w:szCs w:val="23"/>
              </w:rPr>
              <w:t>-</w:t>
            </w:r>
            <w:r w:rsidRPr="00A7599D">
              <w:rPr>
                <w:rFonts w:ascii="Times New Roman" w:hAnsi="Times New Roman" w:cs="Times New Roman"/>
                <w:color w:val="000000"/>
                <w:sz w:val="23"/>
                <w:szCs w:val="23"/>
              </w:rPr>
              <w:t>ные</w:t>
            </w:r>
          </w:p>
        </w:tc>
        <w:tc>
          <w:tcPr>
            <w:tcW w:w="1134" w:type="dxa"/>
            <w:vAlign w:val="center"/>
          </w:tcPr>
          <w:p w14:paraId="57B6E669"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Pr>
                <w:rFonts w:ascii="Times New Roman" w:hAnsi="Times New Roman" w:cs="Times New Roman"/>
                <w:color w:val="000000"/>
                <w:sz w:val="23"/>
                <w:szCs w:val="23"/>
              </w:rPr>
              <w:t>М</w:t>
            </w:r>
            <w:r w:rsidRPr="00A7599D">
              <w:rPr>
                <w:rFonts w:ascii="Times New Roman" w:hAnsi="Times New Roman" w:cs="Times New Roman"/>
                <w:color w:val="000000"/>
                <w:sz w:val="23"/>
                <w:szCs w:val="23"/>
              </w:rPr>
              <w:t>агнитные</w:t>
            </w:r>
          </w:p>
        </w:tc>
        <w:tc>
          <w:tcPr>
            <w:tcW w:w="1175" w:type="dxa"/>
            <w:vAlign w:val="center"/>
          </w:tcPr>
          <w:p w14:paraId="1EB229E8"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Pr>
                <w:rFonts w:ascii="Times New Roman" w:hAnsi="Times New Roman" w:cs="Times New Roman"/>
                <w:color w:val="000000"/>
                <w:sz w:val="23"/>
                <w:szCs w:val="23"/>
              </w:rPr>
              <w:t>Э</w:t>
            </w:r>
            <w:r w:rsidRPr="00A7599D">
              <w:rPr>
                <w:rFonts w:ascii="Times New Roman" w:hAnsi="Times New Roman" w:cs="Times New Roman"/>
                <w:color w:val="000000"/>
                <w:sz w:val="23"/>
                <w:szCs w:val="23"/>
              </w:rPr>
              <w:t>лектро-магнитный</w:t>
            </w:r>
          </w:p>
        </w:tc>
        <w:tc>
          <w:tcPr>
            <w:tcW w:w="1520" w:type="dxa"/>
            <w:vAlign w:val="center"/>
          </w:tcPr>
          <w:p w14:paraId="33FE6201"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sidRPr="00A7599D">
              <w:rPr>
                <w:rFonts w:ascii="Times New Roman" w:hAnsi="Times New Roman" w:cs="Times New Roman"/>
                <w:color w:val="000000"/>
                <w:sz w:val="23"/>
                <w:szCs w:val="23"/>
              </w:rPr>
              <w:t>Акустичес</w:t>
            </w:r>
            <w:r>
              <w:rPr>
                <w:rFonts w:ascii="Times New Roman" w:hAnsi="Times New Roman" w:cs="Times New Roman"/>
                <w:color w:val="000000"/>
                <w:sz w:val="23"/>
                <w:szCs w:val="23"/>
              </w:rPr>
              <w:t>-</w:t>
            </w:r>
            <w:r w:rsidRPr="00A7599D">
              <w:rPr>
                <w:rFonts w:ascii="Times New Roman" w:hAnsi="Times New Roman" w:cs="Times New Roman"/>
                <w:color w:val="000000"/>
                <w:sz w:val="23"/>
                <w:szCs w:val="23"/>
              </w:rPr>
              <w:t>кие</w:t>
            </w:r>
          </w:p>
        </w:tc>
      </w:tr>
      <w:tr w:rsidR="002A1725" w:rsidRPr="00A7599D" w14:paraId="1B3DD2D7" w14:textId="77777777" w:rsidTr="002A1725">
        <w:trPr>
          <w:trHeight w:val="253"/>
        </w:trPr>
        <w:tc>
          <w:tcPr>
            <w:tcW w:w="2376" w:type="dxa"/>
          </w:tcPr>
          <w:p w14:paraId="19058F8B" w14:textId="77777777" w:rsidR="002A1725" w:rsidRDefault="002A1725">
            <w:pPr>
              <w:pStyle w:val="Default"/>
              <w:rPr>
                <w:sz w:val="23"/>
                <w:szCs w:val="23"/>
              </w:rPr>
            </w:pPr>
            <w:r>
              <w:rPr>
                <w:sz w:val="23"/>
                <w:szCs w:val="23"/>
              </w:rPr>
              <w:t xml:space="preserve">Неметаллические </w:t>
            </w:r>
          </w:p>
          <w:p w14:paraId="05608996" w14:textId="77777777" w:rsidR="002A1725" w:rsidRDefault="002A1725">
            <w:pPr>
              <w:pStyle w:val="Default"/>
              <w:rPr>
                <w:sz w:val="23"/>
                <w:szCs w:val="23"/>
              </w:rPr>
            </w:pPr>
            <w:r>
              <w:rPr>
                <w:sz w:val="23"/>
                <w:szCs w:val="23"/>
              </w:rPr>
              <w:t xml:space="preserve">включения </w:t>
            </w:r>
          </w:p>
        </w:tc>
        <w:tc>
          <w:tcPr>
            <w:tcW w:w="1418" w:type="dxa"/>
            <w:vAlign w:val="center"/>
          </w:tcPr>
          <w:p w14:paraId="638AFAE9" w14:textId="77777777" w:rsidR="002A1725" w:rsidRPr="002A1725" w:rsidRDefault="002A1725" w:rsidP="002A1725">
            <w:pPr>
              <w:pStyle w:val="Default"/>
              <w:jc w:val="center"/>
              <w:rPr>
                <w:sz w:val="23"/>
                <w:szCs w:val="23"/>
              </w:rPr>
            </w:pPr>
            <w:r w:rsidRPr="002A1725">
              <w:rPr>
                <w:sz w:val="23"/>
                <w:szCs w:val="23"/>
              </w:rPr>
              <w:t>0</w:t>
            </w:r>
          </w:p>
        </w:tc>
        <w:tc>
          <w:tcPr>
            <w:tcW w:w="1276" w:type="dxa"/>
            <w:vAlign w:val="center"/>
          </w:tcPr>
          <w:p w14:paraId="65C8980E" w14:textId="77777777" w:rsidR="002A1725" w:rsidRPr="002A1725" w:rsidRDefault="002A1725" w:rsidP="002A1725">
            <w:pPr>
              <w:pStyle w:val="Default"/>
              <w:jc w:val="center"/>
              <w:rPr>
                <w:sz w:val="23"/>
                <w:szCs w:val="23"/>
              </w:rPr>
            </w:pPr>
            <w:r w:rsidRPr="002A1725">
              <w:rPr>
                <w:sz w:val="23"/>
                <w:szCs w:val="23"/>
              </w:rPr>
              <w:t>0</w:t>
            </w:r>
          </w:p>
        </w:tc>
        <w:tc>
          <w:tcPr>
            <w:tcW w:w="1417" w:type="dxa"/>
            <w:vAlign w:val="center"/>
          </w:tcPr>
          <w:p w14:paraId="5B7E4200" w14:textId="77777777" w:rsidR="002A1725" w:rsidRPr="002A1725" w:rsidRDefault="002A1725" w:rsidP="002A1725">
            <w:pPr>
              <w:pStyle w:val="Default"/>
              <w:jc w:val="center"/>
              <w:rPr>
                <w:sz w:val="23"/>
                <w:szCs w:val="23"/>
              </w:rPr>
            </w:pPr>
            <w:r w:rsidRPr="002A1725">
              <w:rPr>
                <w:sz w:val="23"/>
                <w:szCs w:val="23"/>
              </w:rPr>
              <w:t>4</w:t>
            </w:r>
          </w:p>
        </w:tc>
        <w:tc>
          <w:tcPr>
            <w:tcW w:w="1134" w:type="dxa"/>
            <w:vAlign w:val="center"/>
          </w:tcPr>
          <w:p w14:paraId="15B6EFF1" w14:textId="77777777" w:rsidR="002A1725" w:rsidRPr="002A1725" w:rsidRDefault="002A1725" w:rsidP="002A1725">
            <w:pPr>
              <w:pStyle w:val="Default"/>
              <w:jc w:val="center"/>
              <w:rPr>
                <w:sz w:val="23"/>
                <w:szCs w:val="23"/>
              </w:rPr>
            </w:pPr>
            <w:r w:rsidRPr="002A1725">
              <w:rPr>
                <w:sz w:val="23"/>
                <w:szCs w:val="23"/>
              </w:rPr>
              <w:t>3</w:t>
            </w:r>
          </w:p>
        </w:tc>
        <w:tc>
          <w:tcPr>
            <w:tcW w:w="1175" w:type="dxa"/>
            <w:vAlign w:val="center"/>
          </w:tcPr>
          <w:p w14:paraId="261FA048" w14:textId="77777777" w:rsidR="002A1725" w:rsidRPr="002A1725" w:rsidRDefault="002A1725" w:rsidP="002A1725">
            <w:pPr>
              <w:pStyle w:val="Default"/>
              <w:jc w:val="center"/>
              <w:rPr>
                <w:rFonts w:ascii="Microsoft Sans Serif" w:hAnsi="Microsoft Sans Serif" w:cs="Microsoft Sans Serif"/>
                <w:sz w:val="23"/>
                <w:szCs w:val="23"/>
              </w:rPr>
            </w:pPr>
            <w:r w:rsidRPr="002A1725">
              <w:rPr>
                <w:rFonts w:ascii="Microsoft Sans Serif" w:hAnsi="Microsoft Sans Serif" w:cs="Microsoft Sans Serif"/>
                <w:sz w:val="23"/>
                <w:szCs w:val="23"/>
              </w:rPr>
              <w:t>2</w:t>
            </w:r>
          </w:p>
        </w:tc>
        <w:tc>
          <w:tcPr>
            <w:tcW w:w="1520" w:type="dxa"/>
            <w:vAlign w:val="center"/>
          </w:tcPr>
          <w:p w14:paraId="2654B8AF" w14:textId="77777777" w:rsidR="002A1725" w:rsidRPr="002A1725" w:rsidRDefault="002A1725" w:rsidP="002A1725">
            <w:pPr>
              <w:pStyle w:val="Default"/>
              <w:jc w:val="center"/>
              <w:rPr>
                <w:sz w:val="23"/>
                <w:szCs w:val="23"/>
              </w:rPr>
            </w:pPr>
            <w:r w:rsidRPr="002A1725">
              <w:rPr>
                <w:sz w:val="23"/>
                <w:szCs w:val="23"/>
              </w:rPr>
              <w:t>4</w:t>
            </w:r>
          </w:p>
        </w:tc>
      </w:tr>
      <w:tr w:rsidR="002A1725" w:rsidRPr="00A7599D" w14:paraId="4570D467" w14:textId="77777777" w:rsidTr="002A1725">
        <w:trPr>
          <w:trHeight w:val="253"/>
        </w:trPr>
        <w:tc>
          <w:tcPr>
            <w:tcW w:w="2376" w:type="dxa"/>
          </w:tcPr>
          <w:p w14:paraId="2DCE3D9A" w14:textId="77777777" w:rsidR="002A1725" w:rsidRDefault="002A1725">
            <w:pPr>
              <w:pStyle w:val="Default"/>
              <w:rPr>
                <w:sz w:val="23"/>
                <w:szCs w:val="23"/>
              </w:rPr>
            </w:pPr>
            <w:r>
              <w:rPr>
                <w:sz w:val="23"/>
                <w:szCs w:val="23"/>
              </w:rPr>
              <w:t xml:space="preserve">Непровар </w:t>
            </w:r>
          </w:p>
        </w:tc>
        <w:tc>
          <w:tcPr>
            <w:tcW w:w="1418" w:type="dxa"/>
            <w:vAlign w:val="center"/>
          </w:tcPr>
          <w:p w14:paraId="5C1DF8F6" w14:textId="77777777" w:rsidR="002A1725" w:rsidRPr="002A1725" w:rsidRDefault="002A1725" w:rsidP="002A1725">
            <w:pPr>
              <w:pStyle w:val="Default"/>
              <w:jc w:val="center"/>
              <w:rPr>
                <w:sz w:val="23"/>
                <w:szCs w:val="23"/>
              </w:rPr>
            </w:pPr>
            <w:r w:rsidRPr="002A1725">
              <w:rPr>
                <w:sz w:val="23"/>
                <w:szCs w:val="23"/>
              </w:rPr>
              <w:t>2</w:t>
            </w:r>
          </w:p>
        </w:tc>
        <w:tc>
          <w:tcPr>
            <w:tcW w:w="1276" w:type="dxa"/>
            <w:vAlign w:val="center"/>
          </w:tcPr>
          <w:p w14:paraId="04E4E22B" w14:textId="77777777" w:rsidR="002A1725" w:rsidRPr="002A1725" w:rsidRDefault="002A1725" w:rsidP="002A1725">
            <w:pPr>
              <w:pStyle w:val="Default"/>
              <w:jc w:val="center"/>
              <w:rPr>
                <w:sz w:val="23"/>
                <w:szCs w:val="23"/>
              </w:rPr>
            </w:pPr>
            <w:r w:rsidRPr="002A1725">
              <w:rPr>
                <w:sz w:val="23"/>
                <w:szCs w:val="23"/>
              </w:rPr>
              <w:t>0</w:t>
            </w:r>
          </w:p>
        </w:tc>
        <w:tc>
          <w:tcPr>
            <w:tcW w:w="1417" w:type="dxa"/>
            <w:vAlign w:val="center"/>
          </w:tcPr>
          <w:p w14:paraId="5BC53534" w14:textId="77777777" w:rsidR="002A1725" w:rsidRPr="002A1725" w:rsidRDefault="002A1725" w:rsidP="002A1725">
            <w:pPr>
              <w:pStyle w:val="Default"/>
              <w:jc w:val="center"/>
              <w:rPr>
                <w:sz w:val="23"/>
                <w:szCs w:val="23"/>
              </w:rPr>
            </w:pPr>
            <w:r w:rsidRPr="002A1725">
              <w:rPr>
                <w:sz w:val="23"/>
                <w:szCs w:val="23"/>
              </w:rPr>
              <w:t>3</w:t>
            </w:r>
          </w:p>
        </w:tc>
        <w:tc>
          <w:tcPr>
            <w:tcW w:w="1134" w:type="dxa"/>
            <w:vAlign w:val="center"/>
          </w:tcPr>
          <w:p w14:paraId="379704D3" w14:textId="77777777" w:rsidR="002A1725" w:rsidRPr="002A1725" w:rsidRDefault="002A1725" w:rsidP="002A1725">
            <w:pPr>
              <w:pStyle w:val="Default"/>
              <w:jc w:val="center"/>
              <w:rPr>
                <w:sz w:val="23"/>
                <w:szCs w:val="23"/>
              </w:rPr>
            </w:pPr>
            <w:r w:rsidRPr="002A1725">
              <w:rPr>
                <w:bCs/>
                <w:sz w:val="23"/>
                <w:szCs w:val="23"/>
              </w:rPr>
              <w:t>3</w:t>
            </w:r>
          </w:p>
        </w:tc>
        <w:tc>
          <w:tcPr>
            <w:tcW w:w="1175" w:type="dxa"/>
            <w:vAlign w:val="center"/>
          </w:tcPr>
          <w:p w14:paraId="37A0F2F0" w14:textId="77777777" w:rsidR="002A1725" w:rsidRPr="002A1725" w:rsidRDefault="002A1725" w:rsidP="002A1725">
            <w:pPr>
              <w:pStyle w:val="Default"/>
              <w:jc w:val="center"/>
              <w:rPr>
                <w:sz w:val="23"/>
                <w:szCs w:val="23"/>
              </w:rPr>
            </w:pPr>
            <w:r w:rsidRPr="002A1725">
              <w:rPr>
                <w:sz w:val="23"/>
                <w:szCs w:val="23"/>
              </w:rPr>
              <w:t>2</w:t>
            </w:r>
          </w:p>
        </w:tc>
        <w:tc>
          <w:tcPr>
            <w:tcW w:w="1520" w:type="dxa"/>
            <w:vAlign w:val="center"/>
          </w:tcPr>
          <w:p w14:paraId="3494A453" w14:textId="77777777" w:rsidR="002A1725" w:rsidRPr="002A1725" w:rsidRDefault="002A1725" w:rsidP="002A1725">
            <w:pPr>
              <w:pStyle w:val="Default"/>
              <w:jc w:val="center"/>
              <w:rPr>
                <w:sz w:val="23"/>
                <w:szCs w:val="23"/>
              </w:rPr>
            </w:pPr>
            <w:r w:rsidRPr="002A1725">
              <w:rPr>
                <w:sz w:val="23"/>
                <w:szCs w:val="23"/>
              </w:rPr>
              <w:t>4</w:t>
            </w:r>
          </w:p>
        </w:tc>
      </w:tr>
      <w:tr w:rsidR="002A1725" w:rsidRPr="00A7599D" w14:paraId="72BC9ED3" w14:textId="77777777" w:rsidTr="002A1725">
        <w:trPr>
          <w:trHeight w:val="253"/>
        </w:trPr>
        <w:tc>
          <w:tcPr>
            <w:tcW w:w="2376" w:type="dxa"/>
          </w:tcPr>
          <w:p w14:paraId="14913B81" w14:textId="77777777" w:rsidR="002A1725" w:rsidRDefault="002A1725">
            <w:pPr>
              <w:pStyle w:val="Default"/>
              <w:rPr>
                <w:sz w:val="23"/>
                <w:szCs w:val="23"/>
              </w:rPr>
            </w:pPr>
            <w:r>
              <w:rPr>
                <w:sz w:val="23"/>
                <w:szCs w:val="23"/>
              </w:rPr>
              <w:t xml:space="preserve">Пористость </w:t>
            </w:r>
          </w:p>
        </w:tc>
        <w:tc>
          <w:tcPr>
            <w:tcW w:w="1418" w:type="dxa"/>
            <w:vAlign w:val="center"/>
          </w:tcPr>
          <w:p w14:paraId="22A46D4D" w14:textId="77777777" w:rsidR="002A1725" w:rsidRPr="002A1725" w:rsidRDefault="002A1725" w:rsidP="002A1725">
            <w:pPr>
              <w:pStyle w:val="Default"/>
              <w:jc w:val="center"/>
              <w:rPr>
                <w:sz w:val="23"/>
                <w:szCs w:val="23"/>
              </w:rPr>
            </w:pPr>
            <w:r w:rsidRPr="002A1725">
              <w:rPr>
                <w:bCs/>
                <w:sz w:val="23"/>
                <w:szCs w:val="23"/>
              </w:rPr>
              <w:t>2</w:t>
            </w:r>
          </w:p>
        </w:tc>
        <w:tc>
          <w:tcPr>
            <w:tcW w:w="1276" w:type="dxa"/>
            <w:vAlign w:val="center"/>
          </w:tcPr>
          <w:p w14:paraId="1901E79C" w14:textId="77777777" w:rsidR="002A1725" w:rsidRPr="002A1725" w:rsidRDefault="002A1725" w:rsidP="002A1725">
            <w:pPr>
              <w:pStyle w:val="Default"/>
              <w:jc w:val="center"/>
              <w:rPr>
                <w:sz w:val="23"/>
                <w:szCs w:val="23"/>
              </w:rPr>
            </w:pPr>
            <w:r w:rsidRPr="002A1725">
              <w:rPr>
                <w:sz w:val="23"/>
                <w:szCs w:val="23"/>
              </w:rPr>
              <w:t>3</w:t>
            </w:r>
          </w:p>
        </w:tc>
        <w:tc>
          <w:tcPr>
            <w:tcW w:w="1417" w:type="dxa"/>
            <w:vAlign w:val="center"/>
          </w:tcPr>
          <w:p w14:paraId="791F0DD5" w14:textId="77777777" w:rsidR="002A1725" w:rsidRPr="002A1725" w:rsidRDefault="002A1725" w:rsidP="002A1725">
            <w:pPr>
              <w:pStyle w:val="Default"/>
              <w:jc w:val="center"/>
              <w:rPr>
                <w:sz w:val="23"/>
                <w:szCs w:val="23"/>
              </w:rPr>
            </w:pPr>
            <w:r w:rsidRPr="002A1725">
              <w:rPr>
                <w:sz w:val="23"/>
                <w:szCs w:val="23"/>
              </w:rPr>
              <w:t>4</w:t>
            </w:r>
          </w:p>
        </w:tc>
        <w:tc>
          <w:tcPr>
            <w:tcW w:w="1134" w:type="dxa"/>
            <w:vAlign w:val="center"/>
          </w:tcPr>
          <w:p w14:paraId="37628D21" w14:textId="77777777" w:rsidR="002A1725" w:rsidRPr="002A1725" w:rsidRDefault="002A1725" w:rsidP="002A1725">
            <w:pPr>
              <w:pStyle w:val="Default"/>
              <w:jc w:val="center"/>
              <w:rPr>
                <w:sz w:val="23"/>
                <w:szCs w:val="23"/>
              </w:rPr>
            </w:pPr>
            <w:r w:rsidRPr="002A1725">
              <w:rPr>
                <w:sz w:val="23"/>
                <w:szCs w:val="23"/>
              </w:rPr>
              <w:t>3</w:t>
            </w:r>
          </w:p>
        </w:tc>
        <w:tc>
          <w:tcPr>
            <w:tcW w:w="1175" w:type="dxa"/>
            <w:vAlign w:val="center"/>
          </w:tcPr>
          <w:p w14:paraId="5ACD026E" w14:textId="77777777" w:rsidR="002A1725" w:rsidRPr="002A1725" w:rsidRDefault="002A1725" w:rsidP="002A1725">
            <w:pPr>
              <w:pStyle w:val="Default"/>
              <w:jc w:val="center"/>
              <w:rPr>
                <w:sz w:val="23"/>
                <w:szCs w:val="23"/>
              </w:rPr>
            </w:pPr>
            <w:r w:rsidRPr="002A1725">
              <w:rPr>
                <w:sz w:val="23"/>
                <w:szCs w:val="23"/>
              </w:rPr>
              <w:t>3</w:t>
            </w:r>
          </w:p>
        </w:tc>
        <w:tc>
          <w:tcPr>
            <w:tcW w:w="1520" w:type="dxa"/>
            <w:vAlign w:val="center"/>
          </w:tcPr>
          <w:p w14:paraId="05E30ED4" w14:textId="77777777" w:rsidR="002A1725" w:rsidRPr="002A1725" w:rsidRDefault="002A1725" w:rsidP="002A1725">
            <w:pPr>
              <w:pStyle w:val="Default"/>
              <w:jc w:val="center"/>
              <w:rPr>
                <w:sz w:val="23"/>
                <w:szCs w:val="23"/>
              </w:rPr>
            </w:pPr>
            <w:r w:rsidRPr="002A1725">
              <w:rPr>
                <w:sz w:val="23"/>
                <w:szCs w:val="23"/>
              </w:rPr>
              <w:t>3</w:t>
            </w:r>
          </w:p>
        </w:tc>
      </w:tr>
      <w:tr w:rsidR="002A1725" w:rsidRPr="00A7599D" w14:paraId="39C46198" w14:textId="77777777" w:rsidTr="002A1725">
        <w:trPr>
          <w:trHeight w:val="253"/>
        </w:trPr>
        <w:tc>
          <w:tcPr>
            <w:tcW w:w="2376" w:type="dxa"/>
          </w:tcPr>
          <w:p w14:paraId="4925ED41" w14:textId="77777777" w:rsidR="002A1725" w:rsidRDefault="002A1725">
            <w:pPr>
              <w:pStyle w:val="Default"/>
              <w:rPr>
                <w:sz w:val="23"/>
                <w:szCs w:val="23"/>
              </w:rPr>
            </w:pPr>
            <w:r>
              <w:rPr>
                <w:sz w:val="23"/>
                <w:szCs w:val="23"/>
              </w:rPr>
              <w:t xml:space="preserve">Трещины </w:t>
            </w:r>
          </w:p>
        </w:tc>
        <w:tc>
          <w:tcPr>
            <w:tcW w:w="1418" w:type="dxa"/>
            <w:vAlign w:val="center"/>
          </w:tcPr>
          <w:p w14:paraId="4F0B9FF8" w14:textId="77777777" w:rsidR="002A1725" w:rsidRPr="002A1725" w:rsidRDefault="002A1725" w:rsidP="002A1725">
            <w:pPr>
              <w:pStyle w:val="Default"/>
              <w:jc w:val="center"/>
              <w:rPr>
                <w:sz w:val="23"/>
                <w:szCs w:val="23"/>
              </w:rPr>
            </w:pPr>
            <w:r w:rsidRPr="002A1725">
              <w:rPr>
                <w:sz w:val="23"/>
                <w:szCs w:val="23"/>
              </w:rPr>
              <w:t>3</w:t>
            </w:r>
          </w:p>
        </w:tc>
        <w:tc>
          <w:tcPr>
            <w:tcW w:w="1276" w:type="dxa"/>
            <w:vAlign w:val="center"/>
          </w:tcPr>
          <w:p w14:paraId="0C04C045" w14:textId="77777777" w:rsidR="002A1725" w:rsidRPr="002A1725" w:rsidRDefault="002A1725" w:rsidP="002A1725">
            <w:pPr>
              <w:pStyle w:val="Default"/>
              <w:jc w:val="center"/>
              <w:rPr>
                <w:sz w:val="23"/>
                <w:szCs w:val="23"/>
              </w:rPr>
            </w:pPr>
            <w:r w:rsidRPr="002A1725">
              <w:rPr>
                <w:sz w:val="23"/>
                <w:szCs w:val="23"/>
              </w:rPr>
              <w:t>4</w:t>
            </w:r>
          </w:p>
        </w:tc>
        <w:tc>
          <w:tcPr>
            <w:tcW w:w="1417" w:type="dxa"/>
            <w:vAlign w:val="center"/>
          </w:tcPr>
          <w:p w14:paraId="2D50BC02" w14:textId="77777777" w:rsidR="002A1725" w:rsidRPr="002A1725" w:rsidRDefault="002A1725" w:rsidP="002A1725">
            <w:pPr>
              <w:pStyle w:val="Default"/>
              <w:jc w:val="center"/>
              <w:rPr>
                <w:sz w:val="23"/>
                <w:szCs w:val="23"/>
              </w:rPr>
            </w:pPr>
            <w:r w:rsidRPr="002A1725">
              <w:rPr>
                <w:sz w:val="23"/>
                <w:szCs w:val="23"/>
              </w:rPr>
              <w:t>3</w:t>
            </w:r>
          </w:p>
        </w:tc>
        <w:tc>
          <w:tcPr>
            <w:tcW w:w="1134" w:type="dxa"/>
            <w:vAlign w:val="center"/>
          </w:tcPr>
          <w:p w14:paraId="0D496143" w14:textId="77777777" w:rsidR="002A1725" w:rsidRPr="002A1725" w:rsidRDefault="002A1725" w:rsidP="002A1725">
            <w:pPr>
              <w:pStyle w:val="Default"/>
              <w:jc w:val="center"/>
              <w:rPr>
                <w:sz w:val="23"/>
                <w:szCs w:val="23"/>
              </w:rPr>
            </w:pPr>
            <w:r w:rsidRPr="002A1725">
              <w:rPr>
                <w:sz w:val="23"/>
                <w:szCs w:val="23"/>
              </w:rPr>
              <w:t>4</w:t>
            </w:r>
          </w:p>
        </w:tc>
        <w:tc>
          <w:tcPr>
            <w:tcW w:w="1175" w:type="dxa"/>
            <w:vAlign w:val="center"/>
          </w:tcPr>
          <w:p w14:paraId="5324F439" w14:textId="77777777" w:rsidR="002A1725" w:rsidRPr="002A1725" w:rsidRDefault="002A1725" w:rsidP="002A1725">
            <w:pPr>
              <w:pStyle w:val="Default"/>
              <w:jc w:val="center"/>
              <w:rPr>
                <w:sz w:val="23"/>
                <w:szCs w:val="23"/>
              </w:rPr>
            </w:pPr>
            <w:r w:rsidRPr="002A1725">
              <w:rPr>
                <w:sz w:val="23"/>
                <w:szCs w:val="23"/>
              </w:rPr>
              <w:t>3</w:t>
            </w:r>
          </w:p>
        </w:tc>
        <w:tc>
          <w:tcPr>
            <w:tcW w:w="1520" w:type="dxa"/>
            <w:vAlign w:val="center"/>
          </w:tcPr>
          <w:p w14:paraId="4BBA00FA" w14:textId="77777777" w:rsidR="002A1725" w:rsidRPr="002A1725" w:rsidRDefault="002A1725" w:rsidP="002A1725">
            <w:pPr>
              <w:pStyle w:val="Default"/>
              <w:jc w:val="center"/>
              <w:rPr>
                <w:sz w:val="23"/>
                <w:szCs w:val="23"/>
              </w:rPr>
            </w:pPr>
            <w:r w:rsidRPr="002A1725">
              <w:rPr>
                <w:sz w:val="23"/>
                <w:szCs w:val="23"/>
              </w:rPr>
              <w:t>4</w:t>
            </w:r>
          </w:p>
        </w:tc>
      </w:tr>
      <w:tr w:rsidR="002A1725" w:rsidRPr="00A7599D" w14:paraId="7795A3C1" w14:textId="77777777" w:rsidTr="002A1725">
        <w:trPr>
          <w:trHeight w:val="253"/>
        </w:trPr>
        <w:tc>
          <w:tcPr>
            <w:tcW w:w="2376" w:type="dxa"/>
          </w:tcPr>
          <w:p w14:paraId="3DE0D7D7" w14:textId="77777777" w:rsidR="002A1725" w:rsidRDefault="002A1725">
            <w:pPr>
              <w:pStyle w:val="Default"/>
              <w:rPr>
                <w:sz w:val="23"/>
                <w:szCs w:val="23"/>
              </w:rPr>
            </w:pPr>
            <w:r>
              <w:rPr>
                <w:sz w:val="23"/>
                <w:szCs w:val="23"/>
              </w:rPr>
              <w:t xml:space="preserve">Подрезы </w:t>
            </w:r>
          </w:p>
        </w:tc>
        <w:tc>
          <w:tcPr>
            <w:tcW w:w="1418" w:type="dxa"/>
            <w:vAlign w:val="center"/>
          </w:tcPr>
          <w:p w14:paraId="75C521DA" w14:textId="77777777" w:rsidR="002A1725" w:rsidRPr="002A1725" w:rsidRDefault="002A1725" w:rsidP="002A1725">
            <w:pPr>
              <w:pStyle w:val="Default"/>
              <w:jc w:val="center"/>
              <w:rPr>
                <w:sz w:val="23"/>
                <w:szCs w:val="23"/>
              </w:rPr>
            </w:pPr>
            <w:r w:rsidRPr="002A1725">
              <w:rPr>
                <w:sz w:val="23"/>
                <w:szCs w:val="23"/>
              </w:rPr>
              <w:t>4</w:t>
            </w:r>
          </w:p>
        </w:tc>
        <w:tc>
          <w:tcPr>
            <w:tcW w:w="1276" w:type="dxa"/>
            <w:vAlign w:val="center"/>
          </w:tcPr>
          <w:p w14:paraId="26B0A4BA" w14:textId="77777777" w:rsidR="002A1725" w:rsidRPr="002A1725" w:rsidRDefault="002A1725" w:rsidP="002A1725">
            <w:pPr>
              <w:pStyle w:val="Default"/>
              <w:jc w:val="center"/>
              <w:rPr>
                <w:sz w:val="23"/>
                <w:szCs w:val="23"/>
              </w:rPr>
            </w:pPr>
            <w:r w:rsidRPr="002A1725">
              <w:rPr>
                <w:sz w:val="23"/>
                <w:szCs w:val="23"/>
              </w:rPr>
              <w:t>0</w:t>
            </w:r>
          </w:p>
        </w:tc>
        <w:tc>
          <w:tcPr>
            <w:tcW w:w="1417" w:type="dxa"/>
            <w:vAlign w:val="center"/>
          </w:tcPr>
          <w:p w14:paraId="61AC4936" w14:textId="77777777" w:rsidR="002A1725" w:rsidRPr="002A1725" w:rsidRDefault="002A1725" w:rsidP="002A1725">
            <w:pPr>
              <w:pStyle w:val="Default"/>
              <w:jc w:val="center"/>
              <w:rPr>
                <w:sz w:val="23"/>
                <w:szCs w:val="23"/>
              </w:rPr>
            </w:pPr>
            <w:r w:rsidRPr="002A1725">
              <w:rPr>
                <w:sz w:val="23"/>
                <w:szCs w:val="23"/>
              </w:rPr>
              <w:t>4</w:t>
            </w:r>
          </w:p>
        </w:tc>
        <w:tc>
          <w:tcPr>
            <w:tcW w:w="1134" w:type="dxa"/>
            <w:vAlign w:val="center"/>
          </w:tcPr>
          <w:p w14:paraId="29818E0F" w14:textId="77777777" w:rsidR="002A1725" w:rsidRPr="002A1725" w:rsidRDefault="002A1725" w:rsidP="002A1725">
            <w:pPr>
              <w:pStyle w:val="Default"/>
              <w:jc w:val="center"/>
              <w:rPr>
                <w:sz w:val="23"/>
                <w:szCs w:val="23"/>
              </w:rPr>
            </w:pPr>
            <w:r w:rsidRPr="002A1725">
              <w:rPr>
                <w:sz w:val="23"/>
                <w:szCs w:val="23"/>
              </w:rPr>
              <w:t>0</w:t>
            </w:r>
          </w:p>
        </w:tc>
        <w:tc>
          <w:tcPr>
            <w:tcW w:w="1175" w:type="dxa"/>
            <w:vAlign w:val="center"/>
          </w:tcPr>
          <w:p w14:paraId="6A33AF70" w14:textId="77777777" w:rsidR="002A1725" w:rsidRPr="002A1725" w:rsidRDefault="002A1725" w:rsidP="002A1725">
            <w:pPr>
              <w:pStyle w:val="Default"/>
              <w:jc w:val="center"/>
              <w:rPr>
                <w:sz w:val="23"/>
                <w:szCs w:val="23"/>
              </w:rPr>
            </w:pPr>
            <w:r w:rsidRPr="002A1725">
              <w:rPr>
                <w:sz w:val="23"/>
                <w:szCs w:val="23"/>
              </w:rPr>
              <w:t>0</w:t>
            </w:r>
          </w:p>
        </w:tc>
        <w:tc>
          <w:tcPr>
            <w:tcW w:w="1520" w:type="dxa"/>
            <w:vAlign w:val="center"/>
          </w:tcPr>
          <w:p w14:paraId="5BDE3B4B" w14:textId="77777777" w:rsidR="002A1725" w:rsidRPr="002A1725" w:rsidRDefault="002A1725" w:rsidP="002A1725">
            <w:pPr>
              <w:pStyle w:val="Default"/>
              <w:jc w:val="center"/>
              <w:rPr>
                <w:sz w:val="23"/>
                <w:szCs w:val="23"/>
              </w:rPr>
            </w:pPr>
            <w:r w:rsidRPr="002A1725">
              <w:rPr>
                <w:sz w:val="23"/>
                <w:szCs w:val="23"/>
              </w:rPr>
              <w:t>2</w:t>
            </w:r>
          </w:p>
        </w:tc>
      </w:tr>
      <w:tr w:rsidR="002A1725" w:rsidRPr="00A7599D" w14:paraId="39B9A0A9" w14:textId="77777777" w:rsidTr="002A1725">
        <w:trPr>
          <w:trHeight w:val="253"/>
        </w:trPr>
        <w:tc>
          <w:tcPr>
            <w:tcW w:w="2376" w:type="dxa"/>
          </w:tcPr>
          <w:p w14:paraId="42B81873" w14:textId="77777777" w:rsidR="002A1725" w:rsidRDefault="002A1725">
            <w:pPr>
              <w:pStyle w:val="Default"/>
              <w:rPr>
                <w:sz w:val="23"/>
                <w:szCs w:val="23"/>
              </w:rPr>
            </w:pPr>
            <w:r>
              <w:rPr>
                <w:sz w:val="23"/>
                <w:szCs w:val="23"/>
              </w:rPr>
              <w:t xml:space="preserve">Крупнозернистость </w:t>
            </w:r>
          </w:p>
        </w:tc>
        <w:tc>
          <w:tcPr>
            <w:tcW w:w="1418" w:type="dxa"/>
            <w:vAlign w:val="center"/>
          </w:tcPr>
          <w:p w14:paraId="2B8EDF00" w14:textId="77777777" w:rsidR="002A1725" w:rsidRPr="002A1725" w:rsidRDefault="002A1725" w:rsidP="002A1725">
            <w:pPr>
              <w:pStyle w:val="Default"/>
              <w:jc w:val="center"/>
              <w:rPr>
                <w:sz w:val="23"/>
                <w:szCs w:val="23"/>
              </w:rPr>
            </w:pPr>
            <w:r w:rsidRPr="002A1725">
              <w:rPr>
                <w:sz w:val="23"/>
                <w:szCs w:val="23"/>
              </w:rPr>
              <w:t>0</w:t>
            </w:r>
          </w:p>
        </w:tc>
        <w:tc>
          <w:tcPr>
            <w:tcW w:w="1276" w:type="dxa"/>
            <w:vAlign w:val="center"/>
          </w:tcPr>
          <w:p w14:paraId="230DDA12" w14:textId="77777777" w:rsidR="002A1725" w:rsidRPr="002A1725" w:rsidRDefault="002A1725" w:rsidP="002A1725">
            <w:pPr>
              <w:pStyle w:val="Default"/>
              <w:jc w:val="center"/>
              <w:rPr>
                <w:sz w:val="23"/>
                <w:szCs w:val="23"/>
              </w:rPr>
            </w:pPr>
            <w:r w:rsidRPr="002A1725">
              <w:rPr>
                <w:sz w:val="23"/>
                <w:szCs w:val="23"/>
              </w:rPr>
              <w:t>0</w:t>
            </w:r>
          </w:p>
        </w:tc>
        <w:tc>
          <w:tcPr>
            <w:tcW w:w="1417" w:type="dxa"/>
            <w:vAlign w:val="center"/>
          </w:tcPr>
          <w:p w14:paraId="65739A8F" w14:textId="77777777" w:rsidR="002A1725" w:rsidRPr="002A1725" w:rsidRDefault="002A1725" w:rsidP="002A1725">
            <w:pPr>
              <w:pStyle w:val="Default"/>
              <w:jc w:val="center"/>
              <w:rPr>
                <w:sz w:val="23"/>
                <w:szCs w:val="23"/>
              </w:rPr>
            </w:pPr>
            <w:r w:rsidRPr="002A1725">
              <w:rPr>
                <w:sz w:val="23"/>
                <w:szCs w:val="23"/>
              </w:rPr>
              <w:t>0</w:t>
            </w:r>
          </w:p>
        </w:tc>
        <w:tc>
          <w:tcPr>
            <w:tcW w:w="1134" w:type="dxa"/>
            <w:vAlign w:val="center"/>
          </w:tcPr>
          <w:p w14:paraId="1EFD5EBB" w14:textId="77777777" w:rsidR="002A1725" w:rsidRPr="002A1725" w:rsidRDefault="002A1725" w:rsidP="002A1725">
            <w:pPr>
              <w:pStyle w:val="Default"/>
              <w:jc w:val="center"/>
              <w:rPr>
                <w:sz w:val="23"/>
                <w:szCs w:val="23"/>
              </w:rPr>
            </w:pPr>
            <w:r w:rsidRPr="002A1725">
              <w:rPr>
                <w:sz w:val="23"/>
                <w:szCs w:val="23"/>
              </w:rPr>
              <w:t>0</w:t>
            </w:r>
          </w:p>
        </w:tc>
        <w:tc>
          <w:tcPr>
            <w:tcW w:w="1175" w:type="dxa"/>
            <w:vAlign w:val="center"/>
          </w:tcPr>
          <w:p w14:paraId="7927EC4B" w14:textId="77777777" w:rsidR="002A1725" w:rsidRPr="002A1725" w:rsidRDefault="002A1725" w:rsidP="002A1725">
            <w:pPr>
              <w:pStyle w:val="Default"/>
              <w:jc w:val="center"/>
              <w:rPr>
                <w:sz w:val="23"/>
                <w:szCs w:val="23"/>
              </w:rPr>
            </w:pPr>
            <w:r w:rsidRPr="002A1725">
              <w:rPr>
                <w:sz w:val="23"/>
                <w:szCs w:val="23"/>
              </w:rPr>
              <w:t>3</w:t>
            </w:r>
          </w:p>
        </w:tc>
        <w:tc>
          <w:tcPr>
            <w:tcW w:w="1520" w:type="dxa"/>
            <w:vAlign w:val="center"/>
          </w:tcPr>
          <w:p w14:paraId="0BA0FA93" w14:textId="77777777" w:rsidR="002A1725" w:rsidRPr="002A1725" w:rsidRDefault="002A1725" w:rsidP="002A1725">
            <w:pPr>
              <w:pStyle w:val="Default"/>
              <w:jc w:val="center"/>
              <w:rPr>
                <w:sz w:val="23"/>
                <w:szCs w:val="23"/>
              </w:rPr>
            </w:pPr>
            <w:r w:rsidRPr="002A1725">
              <w:rPr>
                <w:sz w:val="23"/>
                <w:szCs w:val="23"/>
              </w:rPr>
              <w:t>4</w:t>
            </w:r>
          </w:p>
        </w:tc>
      </w:tr>
    </w:tbl>
    <w:p w14:paraId="21554345" w14:textId="77777777" w:rsidR="00A7599D" w:rsidRDefault="00A7599D" w:rsidP="00B42773">
      <w:pPr>
        <w:spacing w:after="0" w:line="360" w:lineRule="auto"/>
        <w:ind w:firstLine="709"/>
        <w:jc w:val="both"/>
        <w:rPr>
          <w:rFonts w:ascii="Times New Roman" w:hAnsi="Times New Roman"/>
          <w:sz w:val="28"/>
          <w:szCs w:val="28"/>
        </w:rPr>
      </w:pPr>
    </w:p>
    <w:p w14:paraId="5F0279AB" w14:textId="4433B639" w:rsidR="002A1725" w:rsidRDefault="002A1725" w:rsidP="002A1725">
      <w:pPr>
        <w:spacing w:after="0" w:line="360" w:lineRule="auto"/>
        <w:jc w:val="both"/>
        <w:rPr>
          <w:rFonts w:ascii="Times New Roman" w:hAnsi="Times New Roman"/>
          <w:sz w:val="28"/>
          <w:szCs w:val="28"/>
        </w:rPr>
      </w:pPr>
      <w:r>
        <w:rPr>
          <w:rFonts w:ascii="Times New Roman" w:hAnsi="Times New Roman"/>
          <w:sz w:val="28"/>
          <w:szCs w:val="28"/>
        </w:rPr>
        <w:t>Таблица</w:t>
      </w:r>
      <w:r w:rsidR="006260E0">
        <w:rPr>
          <w:rFonts w:ascii="Times New Roman" w:hAnsi="Times New Roman"/>
          <w:sz w:val="28"/>
          <w:szCs w:val="28"/>
        </w:rPr>
        <w:t xml:space="preserve"> 12</w:t>
      </w:r>
      <w:r>
        <w:rPr>
          <w:rFonts w:ascii="Times New Roman" w:hAnsi="Times New Roman"/>
          <w:sz w:val="28"/>
          <w:szCs w:val="28"/>
        </w:rPr>
        <w:t>.</w:t>
      </w:r>
      <w:r w:rsidRPr="00A406BB">
        <w:rPr>
          <w:rFonts w:ascii="Times New Roman" w:hAnsi="Times New Roman"/>
          <w:sz w:val="28"/>
          <w:szCs w:val="28"/>
        </w:rPr>
        <w:t xml:space="preserve"> </w:t>
      </w:r>
      <w:r w:rsidRPr="002A1725">
        <w:rPr>
          <w:rFonts w:ascii="Times New Roman" w:hAnsi="Times New Roman"/>
          <w:sz w:val="28"/>
          <w:szCs w:val="28"/>
        </w:rPr>
        <w:t>Выявляемость коррозионных поражений различными методами НК</w:t>
      </w:r>
    </w:p>
    <w:tbl>
      <w:tblPr>
        <w:tblW w:w="10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418"/>
        <w:gridCol w:w="1276"/>
        <w:gridCol w:w="1417"/>
        <w:gridCol w:w="1134"/>
        <w:gridCol w:w="1175"/>
        <w:gridCol w:w="1520"/>
      </w:tblGrid>
      <w:tr w:rsidR="002A1725" w:rsidRPr="00A7599D" w14:paraId="1CFB9CAF" w14:textId="77777777" w:rsidTr="002A1725">
        <w:trPr>
          <w:trHeight w:val="464"/>
        </w:trPr>
        <w:tc>
          <w:tcPr>
            <w:tcW w:w="2376" w:type="dxa"/>
            <w:vMerge w:val="restart"/>
            <w:vAlign w:val="center"/>
          </w:tcPr>
          <w:p w14:paraId="7D027986"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b/>
                <w:color w:val="000000"/>
                <w:sz w:val="23"/>
                <w:szCs w:val="23"/>
              </w:rPr>
            </w:pPr>
            <w:r w:rsidRPr="00A7599D">
              <w:rPr>
                <w:rFonts w:ascii="Times New Roman" w:hAnsi="Times New Roman" w:cs="Times New Roman"/>
                <w:b/>
                <w:color w:val="000000"/>
                <w:sz w:val="23"/>
                <w:szCs w:val="23"/>
              </w:rPr>
              <w:t xml:space="preserve">Вид </w:t>
            </w:r>
            <w:r>
              <w:rPr>
                <w:rFonts w:ascii="Times New Roman" w:hAnsi="Times New Roman" w:cs="Times New Roman"/>
                <w:b/>
                <w:color w:val="000000"/>
                <w:sz w:val="23"/>
                <w:szCs w:val="23"/>
              </w:rPr>
              <w:t>коррозии</w:t>
            </w:r>
          </w:p>
        </w:tc>
        <w:tc>
          <w:tcPr>
            <w:tcW w:w="7940" w:type="dxa"/>
            <w:gridSpan w:val="6"/>
            <w:vAlign w:val="center"/>
          </w:tcPr>
          <w:p w14:paraId="62FCF2CD"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b/>
                <w:color w:val="000000"/>
                <w:sz w:val="23"/>
                <w:szCs w:val="23"/>
              </w:rPr>
            </w:pPr>
            <w:r w:rsidRPr="00A7599D">
              <w:rPr>
                <w:rFonts w:ascii="Times New Roman" w:hAnsi="Times New Roman" w:cs="Times New Roman"/>
                <w:b/>
                <w:color w:val="000000"/>
                <w:sz w:val="23"/>
                <w:szCs w:val="23"/>
              </w:rPr>
              <w:t>Методы НК</w:t>
            </w:r>
          </w:p>
        </w:tc>
      </w:tr>
      <w:tr w:rsidR="002A1725" w:rsidRPr="00A7599D" w14:paraId="26EC80D6" w14:textId="77777777" w:rsidTr="002A1725">
        <w:trPr>
          <w:trHeight w:val="109"/>
        </w:trPr>
        <w:tc>
          <w:tcPr>
            <w:tcW w:w="2376" w:type="dxa"/>
            <w:vMerge/>
            <w:vAlign w:val="center"/>
          </w:tcPr>
          <w:p w14:paraId="7BB6A2DD"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b/>
                <w:color w:val="000000"/>
                <w:sz w:val="23"/>
                <w:szCs w:val="23"/>
              </w:rPr>
            </w:pPr>
          </w:p>
        </w:tc>
        <w:tc>
          <w:tcPr>
            <w:tcW w:w="7940" w:type="dxa"/>
            <w:gridSpan w:val="6"/>
            <w:vAlign w:val="center"/>
          </w:tcPr>
          <w:p w14:paraId="2892E874"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b/>
                <w:color w:val="000000"/>
                <w:sz w:val="23"/>
                <w:szCs w:val="23"/>
              </w:rPr>
            </w:pPr>
            <w:r w:rsidRPr="00A7599D">
              <w:rPr>
                <w:rFonts w:ascii="Times New Roman" w:hAnsi="Times New Roman" w:cs="Times New Roman"/>
                <w:b/>
                <w:color w:val="000000"/>
                <w:sz w:val="23"/>
                <w:szCs w:val="23"/>
              </w:rPr>
              <w:t xml:space="preserve">Выявляемость </w:t>
            </w:r>
            <w:r>
              <w:rPr>
                <w:rFonts w:ascii="Times New Roman" w:hAnsi="Times New Roman" w:cs="Times New Roman"/>
                <w:b/>
                <w:color w:val="000000"/>
                <w:sz w:val="23"/>
                <w:szCs w:val="23"/>
              </w:rPr>
              <w:t>поражений</w:t>
            </w:r>
            <w:r w:rsidRPr="00A7599D">
              <w:rPr>
                <w:rFonts w:ascii="Times New Roman" w:hAnsi="Times New Roman" w:cs="Times New Roman"/>
                <w:b/>
                <w:color w:val="000000"/>
                <w:sz w:val="23"/>
                <w:szCs w:val="23"/>
              </w:rPr>
              <w:t xml:space="preserve"> по пятибалльной шкале</w:t>
            </w:r>
          </w:p>
        </w:tc>
      </w:tr>
      <w:tr w:rsidR="002A1725" w:rsidRPr="00A7599D" w14:paraId="402AD9C5" w14:textId="77777777" w:rsidTr="002A1725">
        <w:trPr>
          <w:trHeight w:val="253"/>
        </w:trPr>
        <w:tc>
          <w:tcPr>
            <w:tcW w:w="2376" w:type="dxa"/>
            <w:vMerge/>
            <w:vAlign w:val="center"/>
          </w:tcPr>
          <w:p w14:paraId="5A174B49" w14:textId="77777777" w:rsidR="002A1725" w:rsidRPr="00A7599D" w:rsidRDefault="002A1725" w:rsidP="002A1725">
            <w:pPr>
              <w:autoSpaceDE w:val="0"/>
              <w:autoSpaceDN w:val="0"/>
              <w:adjustRightInd w:val="0"/>
              <w:spacing w:after="0" w:line="240" w:lineRule="auto"/>
              <w:rPr>
                <w:rFonts w:ascii="Times New Roman" w:hAnsi="Times New Roman" w:cs="Times New Roman"/>
                <w:color w:val="000000"/>
                <w:sz w:val="23"/>
                <w:szCs w:val="23"/>
              </w:rPr>
            </w:pPr>
          </w:p>
        </w:tc>
        <w:tc>
          <w:tcPr>
            <w:tcW w:w="1418" w:type="dxa"/>
            <w:vAlign w:val="center"/>
          </w:tcPr>
          <w:p w14:paraId="4AB01C8A"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Pr>
                <w:rFonts w:ascii="Times New Roman" w:hAnsi="Times New Roman" w:cs="Times New Roman"/>
                <w:color w:val="000000"/>
                <w:sz w:val="23"/>
                <w:szCs w:val="23"/>
              </w:rPr>
              <w:t>О</w:t>
            </w:r>
            <w:r w:rsidRPr="00A7599D">
              <w:rPr>
                <w:rFonts w:ascii="Times New Roman" w:hAnsi="Times New Roman" w:cs="Times New Roman"/>
                <w:color w:val="000000"/>
                <w:sz w:val="23"/>
                <w:szCs w:val="23"/>
              </w:rPr>
              <w:t>птико-визуальные</w:t>
            </w:r>
          </w:p>
        </w:tc>
        <w:tc>
          <w:tcPr>
            <w:tcW w:w="1276" w:type="dxa"/>
            <w:vAlign w:val="center"/>
          </w:tcPr>
          <w:p w14:paraId="6143BEFC"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Pr>
                <w:rFonts w:ascii="Times New Roman" w:hAnsi="Times New Roman" w:cs="Times New Roman"/>
                <w:color w:val="000000"/>
                <w:sz w:val="23"/>
                <w:szCs w:val="23"/>
              </w:rPr>
              <w:t>К</w:t>
            </w:r>
            <w:r w:rsidRPr="00A7599D">
              <w:rPr>
                <w:rFonts w:ascii="Times New Roman" w:hAnsi="Times New Roman" w:cs="Times New Roman"/>
                <w:color w:val="000000"/>
                <w:sz w:val="23"/>
                <w:szCs w:val="23"/>
              </w:rPr>
              <w:t>апилляр-ные</w:t>
            </w:r>
          </w:p>
        </w:tc>
        <w:tc>
          <w:tcPr>
            <w:tcW w:w="1417" w:type="dxa"/>
            <w:vAlign w:val="center"/>
          </w:tcPr>
          <w:p w14:paraId="7F02B61D"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sidRPr="00A7599D">
              <w:rPr>
                <w:rFonts w:ascii="Times New Roman" w:hAnsi="Times New Roman" w:cs="Times New Roman"/>
                <w:color w:val="000000"/>
                <w:sz w:val="23"/>
                <w:szCs w:val="23"/>
              </w:rPr>
              <w:t>Радиацион</w:t>
            </w:r>
            <w:r>
              <w:rPr>
                <w:rFonts w:ascii="Times New Roman" w:hAnsi="Times New Roman" w:cs="Times New Roman"/>
                <w:color w:val="000000"/>
                <w:sz w:val="23"/>
                <w:szCs w:val="23"/>
              </w:rPr>
              <w:t>-</w:t>
            </w:r>
            <w:r w:rsidRPr="00A7599D">
              <w:rPr>
                <w:rFonts w:ascii="Times New Roman" w:hAnsi="Times New Roman" w:cs="Times New Roman"/>
                <w:color w:val="000000"/>
                <w:sz w:val="23"/>
                <w:szCs w:val="23"/>
              </w:rPr>
              <w:t>ные</w:t>
            </w:r>
          </w:p>
        </w:tc>
        <w:tc>
          <w:tcPr>
            <w:tcW w:w="1134" w:type="dxa"/>
            <w:vAlign w:val="center"/>
          </w:tcPr>
          <w:p w14:paraId="26117E4F"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Pr>
                <w:rFonts w:ascii="Times New Roman" w:hAnsi="Times New Roman" w:cs="Times New Roman"/>
                <w:color w:val="000000"/>
                <w:sz w:val="23"/>
                <w:szCs w:val="23"/>
              </w:rPr>
              <w:t>М</w:t>
            </w:r>
            <w:r w:rsidRPr="00A7599D">
              <w:rPr>
                <w:rFonts w:ascii="Times New Roman" w:hAnsi="Times New Roman" w:cs="Times New Roman"/>
                <w:color w:val="000000"/>
                <w:sz w:val="23"/>
                <w:szCs w:val="23"/>
              </w:rPr>
              <w:t>агнитные</w:t>
            </w:r>
          </w:p>
        </w:tc>
        <w:tc>
          <w:tcPr>
            <w:tcW w:w="1175" w:type="dxa"/>
            <w:vAlign w:val="center"/>
          </w:tcPr>
          <w:p w14:paraId="08275546"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Pr>
                <w:rFonts w:ascii="Times New Roman" w:hAnsi="Times New Roman" w:cs="Times New Roman"/>
                <w:color w:val="000000"/>
                <w:sz w:val="23"/>
                <w:szCs w:val="23"/>
              </w:rPr>
              <w:t>Э</w:t>
            </w:r>
            <w:r w:rsidRPr="00A7599D">
              <w:rPr>
                <w:rFonts w:ascii="Times New Roman" w:hAnsi="Times New Roman" w:cs="Times New Roman"/>
                <w:color w:val="000000"/>
                <w:sz w:val="23"/>
                <w:szCs w:val="23"/>
              </w:rPr>
              <w:t>лектро-магнитный</w:t>
            </w:r>
          </w:p>
        </w:tc>
        <w:tc>
          <w:tcPr>
            <w:tcW w:w="1520" w:type="dxa"/>
            <w:vAlign w:val="center"/>
          </w:tcPr>
          <w:p w14:paraId="67FF1739" w14:textId="77777777" w:rsidR="002A1725" w:rsidRPr="00A7599D" w:rsidRDefault="002A1725" w:rsidP="002A1725">
            <w:pPr>
              <w:autoSpaceDE w:val="0"/>
              <w:autoSpaceDN w:val="0"/>
              <w:adjustRightInd w:val="0"/>
              <w:spacing w:after="0" w:line="240" w:lineRule="auto"/>
              <w:jc w:val="center"/>
              <w:rPr>
                <w:rFonts w:ascii="Times New Roman" w:hAnsi="Times New Roman" w:cs="Times New Roman"/>
                <w:color w:val="000000"/>
                <w:sz w:val="23"/>
                <w:szCs w:val="23"/>
              </w:rPr>
            </w:pPr>
            <w:r w:rsidRPr="00A7599D">
              <w:rPr>
                <w:rFonts w:ascii="Times New Roman" w:hAnsi="Times New Roman" w:cs="Times New Roman"/>
                <w:color w:val="000000"/>
                <w:sz w:val="23"/>
                <w:szCs w:val="23"/>
              </w:rPr>
              <w:t>Акустичес</w:t>
            </w:r>
            <w:r>
              <w:rPr>
                <w:rFonts w:ascii="Times New Roman" w:hAnsi="Times New Roman" w:cs="Times New Roman"/>
                <w:color w:val="000000"/>
                <w:sz w:val="23"/>
                <w:szCs w:val="23"/>
              </w:rPr>
              <w:t>-</w:t>
            </w:r>
            <w:r w:rsidRPr="00A7599D">
              <w:rPr>
                <w:rFonts w:ascii="Times New Roman" w:hAnsi="Times New Roman" w:cs="Times New Roman"/>
                <w:color w:val="000000"/>
                <w:sz w:val="23"/>
                <w:szCs w:val="23"/>
              </w:rPr>
              <w:t>кие</w:t>
            </w:r>
          </w:p>
        </w:tc>
      </w:tr>
      <w:tr w:rsidR="002A1725" w:rsidRPr="00A7599D" w14:paraId="3885D8EA" w14:textId="77777777" w:rsidTr="002A1725">
        <w:trPr>
          <w:trHeight w:val="253"/>
        </w:trPr>
        <w:tc>
          <w:tcPr>
            <w:tcW w:w="2376" w:type="dxa"/>
          </w:tcPr>
          <w:p w14:paraId="46F14244" w14:textId="77777777" w:rsidR="002A1725" w:rsidRDefault="002A1725">
            <w:pPr>
              <w:pStyle w:val="Default"/>
              <w:rPr>
                <w:sz w:val="23"/>
                <w:szCs w:val="23"/>
              </w:rPr>
            </w:pPr>
            <w:r>
              <w:rPr>
                <w:sz w:val="23"/>
                <w:szCs w:val="23"/>
              </w:rPr>
              <w:t xml:space="preserve">Равномерная </w:t>
            </w:r>
          </w:p>
        </w:tc>
        <w:tc>
          <w:tcPr>
            <w:tcW w:w="1418" w:type="dxa"/>
            <w:vAlign w:val="center"/>
          </w:tcPr>
          <w:p w14:paraId="30881387" w14:textId="77777777" w:rsidR="002A1725" w:rsidRDefault="002A1725" w:rsidP="002A1725">
            <w:pPr>
              <w:pStyle w:val="Default"/>
              <w:jc w:val="center"/>
              <w:rPr>
                <w:sz w:val="23"/>
                <w:szCs w:val="23"/>
              </w:rPr>
            </w:pPr>
            <w:r>
              <w:rPr>
                <w:sz w:val="23"/>
                <w:szCs w:val="23"/>
              </w:rPr>
              <w:t>3</w:t>
            </w:r>
          </w:p>
        </w:tc>
        <w:tc>
          <w:tcPr>
            <w:tcW w:w="1276" w:type="dxa"/>
            <w:vAlign w:val="center"/>
          </w:tcPr>
          <w:p w14:paraId="6F62004D" w14:textId="77777777" w:rsidR="002A1725" w:rsidRDefault="002A1725" w:rsidP="002A1725">
            <w:pPr>
              <w:pStyle w:val="Default"/>
              <w:jc w:val="center"/>
              <w:rPr>
                <w:sz w:val="23"/>
                <w:szCs w:val="23"/>
              </w:rPr>
            </w:pPr>
            <w:r>
              <w:rPr>
                <w:sz w:val="23"/>
                <w:szCs w:val="23"/>
              </w:rPr>
              <w:t>3</w:t>
            </w:r>
          </w:p>
        </w:tc>
        <w:tc>
          <w:tcPr>
            <w:tcW w:w="1417" w:type="dxa"/>
            <w:vAlign w:val="center"/>
          </w:tcPr>
          <w:p w14:paraId="1DB27725" w14:textId="77777777" w:rsidR="002A1725" w:rsidRDefault="002A1725" w:rsidP="002A1725">
            <w:pPr>
              <w:pStyle w:val="Default"/>
              <w:jc w:val="center"/>
              <w:rPr>
                <w:sz w:val="23"/>
                <w:szCs w:val="23"/>
              </w:rPr>
            </w:pPr>
            <w:r>
              <w:rPr>
                <w:sz w:val="23"/>
                <w:szCs w:val="23"/>
              </w:rPr>
              <w:t>0</w:t>
            </w:r>
          </w:p>
        </w:tc>
        <w:tc>
          <w:tcPr>
            <w:tcW w:w="1134" w:type="dxa"/>
            <w:vAlign w:val="center"/>
          </w:tcPr>
          <w:p w14:paraId="629192F1" w14:textId="77777777" w:rsidR="002A1725" w:rsidRDefault="002A1725" w:rsidP="002A1725">
            <w:pPr>
              <w:pStyle w:val="Default"/>
              <w:jc w:val="center"/>
              <w:rPr>
                <w:sz w:val="23"/>
                <w:szCs w:val="23"/>
              </w:rPr>
            </w:pPr>
            <w:r>
              <w:rPr>
                <w:sz w:val="23"/>
                <w:szCs w:val="23"/>
              </w:rPr>
              <w:t>0</w:t>
            </w:r>
          </w:p>
        </w:tc>
        <w:tc>
          <w:tcPr>
            <w:tcW w:w="1175" w:type="dxa"/>
            <w:vAlign w:val="center"/>
          </w:tcPr>
          <w:p w14:paraId="05BF12DA" w14:textId="77777777" w:rsidR="002A1725" w:rsidRDefault="002A1725" w:rsidP="002A1725">
            <w:pPr>
              <w:pStyle w:val="Default"/>
              <w:jc w:val="center"/>
              <w:rPr>
                <w:sz w:val="23"/>
                <w:szCs w:val="23"/>
              </w:rPr>
            </w:pPr>
            <w:r>
              <w:rPr>
                <w:sz w:val="23"/>
                <w:szCs w:val="23"/>
              </w:rPr>
              <w:t>4</w:t>
            </w:r>
          </w:p>
        </w:tc>
        <w:tc>
          <w:tcPr>
            <w:tcW w:w="1520" w:type="dxa"/>
            <w:vAlign w:val="center"/>
          </w:tcPr>
          <w:p w14:paraId="0E42ECDF" w14:textId="77777777" w:rsidR="002A1725" w:rsidRDefault="002A1725" w:rsidP="002A1725">
            <w:pPr>
              <w:pStyle w:val="Default"/>
              <w:jc w:val="center"/>
              <w:rPr>
                <w:sz w:val="23"/>
                <w:szCs w:val="23"/>
              </w:rPr>
            </w:pPr>
            <w:r>
              <w:rPr>
                <w:sz w:val="23"/>
                <w:szCs w:val="23"/>
              </w:rPr>
              <w:t>0</w:t>
            </w:r>
          </w:p>
        </w:tc>
      </w:tr>
      <w:tr w:rsidR="002A1725" w:rsidRPr="00A7599D" w14:paraId="764B1190" w14:textId="77777777" w:rsidTr="002A1725">
        <w:trPr>
          <w:trHeight w:val="253"/>
        </w:trPr>
        <w:tc>
          <w:tcPr>
            <w:tcW w:w="2376" w:type="dxa"/>
          </w:tcPr>
          <w:p w14:paraId="01DF61CD" w14:textId="77777777" w:rsidR="002A1725" w:rsidRDefault="002A1725">
            <w:pPr>
              <w:pStyle w:val="Default"/>
              <w:rPr>
                <w:sz w:val="23"/>
                <w:szCs w:val="23"/>
              </w:rPr>
            </w:pPr>
            <w:r>
              <w:rPr>
                <w:sz w:val="23"/>
                <w:szCs w:val="23"/>
              </w:rPr>
              <w:t xml:space="preserve">Равномерная и </w:t>
            </w:r>
            <w:r>
              <w:rPr>
                <w:sz w:val="23"/>
                <w:szCs w:val="23"/>
              </w:rPr>
              <w:lastRenderedPageBreak/>
              <w:t xml:space="preserve">точечная </w:t>
            </w:r>
          </w:p>
        </w:tc>
        <w:tc>
          <w:tcPr>
            <w:tcW w:w="1418" w:type="dxa"/>
            <w:vAlign w:val="center"/>
          </w:tcPr>
          <w:p w14:paraId="71B7B250" w14:textId="77777777" w:rsidR="002A1725" w:rsidRDefault="002A1725" w:rsidP="002A1725">
            <w:pPr>
              <w:pStyle w:val="Default"/>
              <w:jc w:val="center"/>
              <w:rPr>
                <w:sz w:val="23"/>
                <w:szCs w:val="23"/>
              </w:rPr>
            </w:pPr>
            <w:r>
              <w:rPr>
                <w:sz w:val="23"/>
                <w:szCs w:val="23"/>
              </w:rPr>
              <w:lastRenderedPageBreak/>
              <w:t>3</w:t>
            </w:r>
          </w:p>
        </w:tc>
        <w:tc>
          <w:tcPr>
            <w:tcW w:w="1276" w:type="dxa"/>
            <w:vAlign w:val="center"/>
          </w:tcPr>
          <w:p w14:paraId="2F4093CA" w14:textId="77777777" w:rsidR="002A1725" w:rsidRDefault="002A1725" w:rsidP="002A1725">
            <w:pPr>
              <w:pStyle w:val="Default"/>
              <w:jc w:val="center"/>
              <w:rPr>
                <w:sz w:val="23"/>
                <w:szCs w:val="23"/>
              </w:rPr>
            </w:pPr>
            <w:r>
              <w:rPr>
                <w:sz w:val="23"/>
                <w:szCs w:val="23"/>
              </w:rPr>
              <w:t>4</w:t>
            </w:r>
          </w:p>
        </w:tc>
        <w:tc>
          <w:tcPr>
            <w:tcW w:w="1417" w:type="dxa"/>
            <w:vAlign w:val="center"/>
          </w:tcPr>
          <w:p w14:paraId="5B726600" w14:textId="77777777" w:rsidR="002A1725" w:rsidRDefault="002A1725" w:rsidP="002A1725">
            <w:pPr>
              <w:pStyle w:val="Default"/>
              <w:jc w:val="center"/>
              <w:rPr>
                <w:sz w:val="23"/>
                <w:szCs w:val="23"/>
              </w:rPr>
            </w:pPr>
            <w:r>
              <w:rPr>
                <w:sz w:val="23"/>
                <w:szCs w:val="23"/>
              </w:rPr>
              <w:t>0</w:t>
            </w:r>
          </w:p>
        </w:tc>
        <w:tc>
          <w:tcPr>
            <w:tcW w:w="1134" w:type="dxa"/>
            <w:vAlign w:val="center"/>
          </w:tcPr>
          <w:p w14:paraId="4EC001FD" w14:textId="77777777" w:rsidR="002A1725" w:rsidRDefault="002A1725" w:rsidP="002A1725">
            <w:pPr>
              <w:pStyle w:val="Default"/>
              <w:jc w:val="center"/>
              <w:rPr>
                <w:sz w:val="23"/>
                <w:szCs w:val="23"/>
              </w:rPr>
            </w:pPr>
            <w:r>
              <w:rPr>
                <w:sz w:val="23"/>
                <w:szCs w:val="23"/>
              </w:rPr>
              <w:t>0</w:t>
            </w:r>
          </w:p>
        </w:tc>
        <w:tc>
          <w:tcPr>
            <w:tcW w:w="1175" w:type="dxa"/>
            <w:vAlign w:val="center"/>
          </w:tcPr>
          <w:p w14:paraId="371927A5" w14:textId="77777777" w:rsidR="002A1725" w:rsidRDefault="002A1725" w:rsidP="002A1725">
            <w:pPr>
              <w:pStyle w:val="Default"/>
              <w:jc w:val="center"/>
              <w:rPr>
                <w:sz w:val="23"/>
                <w:szCs w:val="23"/>
              </w:rPr>
            </w:pPr>
            <w:r>
              <w:rPr>
                <w:sz w:val="23"/>
                <w:szCs w:val="23"/>
              </w:rPr>
              <w:t>4</w:t>
            </w:r>
          </w:p>
        </w:tc>
        <w:tc>
          <w:tcPr>
            <w:tcW w:w="1520" w:type="dxa"/>
            <w:vAlign w:val="center"/>
          </w:tcPr>
          <w:p w14:paraId="5B12AB86" w14:textId="77777777" w:rsidR="002A1725" w:rsidRDefault="002A1725" w:rsidP="002A1725">
            <w:pPr>
              <w:pStyle w:val="Default"/>
              <w:jc w:val="center"/>
              <w:rPr>
                <w:sz w:val="23"/>
                <w:szCs w:val="23"/>
              </w:rPr>
            </w:pPr>
            <w:r>
              <w:rPr>
                <w:sz w:val="23"/>
                <w:szCs w:val="23"/>
              </w:rPr>
              <w:t>0</w:t>
            </w:r>
          </w:p>
        </w:tc>
      </w:tr>
      <w:tr w:rsidR="002A1725" w:rsidRPr="00A7599D" w14:paraId="187BF628" w14:textId="77777777" w:rsidTr="002A1725">
        <w:trPr>
          <w:trHeight w:val="253"/>
        </w:trPr>
        <w:tc>
          <w:tcPr>
            <w:tcW w:w="2376" w:type="dxa"/>
          </w:tcPr>
          <w:p w14:paraId="38EDB201" w14:textId="77777777" w:rsidR="002A1725" w:rsidRDefault="002A1725">
            <w:pPr>
              <w:pStyle w:val="Default"/>
              <w:rPr>
                <w:sz w:val="23"/>
                <w:szCs w:val="23"/>
              </w:rPr>
            </w:pPr>
            <w:r>
              <w:rPr>
                <w:sz w:val="23"/>
                <w:szCs w:val="23"/>
              </w:rPr>
              <w:lastRenderedPageBreak/>
              <w:t xml:space="preserve">Межкристаллитная </w:t>
            </w:r>
          </w:p>
        </w:tc>
        <w:tc>
          <w:tcPr>
            <w:tcW w:w="1418" w:type="dxa"/>
            <w:vAlign w:val="center"/>
          </w:tcPr>
          <w:p w14:paraId="11D2B166" w14:textId="77777777" w:rsidR="002A1725" w:rsidRDefault="002A1725" w:rsidP="002A1725">
            <w:pPr>
              <w:pStyle w:val="Default"/>
              <w:jc w:val="center"/>
              <w:rPr>
                <w:sz w:val="23"/>
                <w:szCs w:val="23"/>
              </w:rPr>
            </w:pPr>
            <w:r>
              <w:rPr>
                <w:sz w:val="23"/>
                <w:szCs w:val="23"/>
              </w:rPr>
              <w:t>3</w:t>
            </w:r>
          </w:p>
        </w:tc>
        <w:tc>
          <w:tcPr>
            <w:tcW w:w="1276" w:type="dxa"/>
            <w:vAlign w:val="center"/>
          </w:tcPr>
          <w:p w14:paraId="5AEC5225" w14:textId="77777777" w:rsidR="002A1725" w:rsidRDefault="002A1725" w:rsidP="002A1725">
            <w:pPr>
              <w:pStyle w:val="Default"/>
              <w:jc w:val="center"/>
              <w:rPr>
                <w:sz w:val="23"/>
                <w:szCs w:val="23"/>
              </w:rPr>
            </w:pPr>
            <w:r>
              <w:rPr>
                <w:sz w:val="23"/>
                <w:szCs w:val="23"/>
              </w:rPr>
              <w:t>4</w:t>
            </w:r>
          </w:p>
        </w:tc>
        <w:tc>
          <w:tcPr>
            <w:tcW w:w="1417" w:type="dxa"/>
            <w:vAlign w:val="center"/>
          </w:tcPr>
          <w:p w14:paraId="37184935" w14:textId="77777777" w:rsidR="002A1725" w:rsidRDefault="002A1725" w:rsidP="002A1725">
            <w:pPr>
              <w:pStyle w:val="Default"/>
              <w:jc w:val="center"/>
              <w:rPr>
                <w:sz w:val="23"/>
                <w:szCs w:val="23"/>
              </w:rPr>
            </w:pPr>
            <w:r>
              <w:rPr>
                <w:sz w:val="23"/>
                <w:szCs w:val="23"/>
              </w:rPr>
              <w:t>0</w:t>
            </w:r>
          </w:p>
        </w:tc>
        <w:tc>
          <w:tcPr>
            <w:tcW w:w="1134" w:type="dxa"/>
            <w:vAlign w:val="center"/>
          </w:tcPr>
          <w:p w14:paraId="39BD4215" w14:textId="77777777" w:rsidR="002A1725" w:rsidRDefault="002A1725" w:rsidP="002A1725">
            <w:pPr>
              <w:pStyle w:val="Default"/>
              <w:jc w:val="center"/>
              <w:rPr>
                <w:sz w:val="23"/>
                <w:szCs w:val="23"/>
              </w:rPr>
            </w:pPr>
            <w:r>
              <w:rPr>
                <w:sz w:val="23"/>
                <w:szCs w:val="23"/>
              </w:rPr>
              <w:t>0</w:t>
            </w:r>
          </w:p>
        </w:tc>
        <w:tc>
          <w:tcPr>
            <w:tcW w:w="1175" w:type="dxa"/>
            <w:vAlign w:val="center"/>
          </w:tcPr>
          <w:p w14:paraId="2C9CF293" w14:textId="77777777" w:rsidR="002A1725" w:rsidRDefault="002A1725" w:rsidP="002A1725">
            <w:pPr>
              <w:pStyle w:val="Default"/>
              <w:jc w:val="center"/>
              <w:rPr>
                <w:sz w:val="23"/>
                <w:szCs w:val="23"/>
              </w:rPr>
            </w:pPr>
            <w:r>
              <w:rPr>
                <w:sz w:val="23"/>
                <w:szCs w:val="23"/>
              </w:rPr>
              <w:t>5</w:t>
            </w:r>
          </w:p>
        </w:tc>
        <w:tc>
          <w:tcPr>
            <w:tcW w:w="1520" w:type="dxa"/>
            <w:vAlign w:val="center"/>
          </w:tcPr>
          <w:p w14:paraId="1C12CE2B" w14:textId="77777777" w:rsidR="002A1725" w:rsidRDefault="002A1725" w:rsidP="002A1725">
            <w:pPr>
              <w:pStyle w:val="Default"/>
              <w:jc w:val="center"/>
              <w:rPr>
                <w:sz w:val="23"/>
                <w:szCs w:val="23"/>
              </w:rPr>
            </w:pPr>
            <w:r>
              <w:rPr>
                <w:sz w:val="23"/>
                <w:szCs w:val="23"/>
              </w:rPr>
              <w:t>4</w:t>
            </w:r>
          </w:p>
        </w:tc>
      </w:tr>
      <w:tr w:rsidR="002A1725" w:rsidRPr="00A7599D" w14:paraId="0B32472D" w14:textId="77777777" w:rsidTr="002A1725">
        <w:trPr>
          <w:trHeight w:val="253"/>
        </w:trPr>
        <w:tc>
          <w:tcPr>
            <w:tcW w:w="2376" w:type="dxa"/>
          </w:tcPr>
          <w:p w14:paraId="669F084A" w14:textId="77777777" w:rsidR="002A1725" w:rsidRDefault="002A1725" w:rsidP="002A1725">
            <w:pPr>
              <w:pStyle w:val="Default"/>
              <w:rPr>
                <w:sz w:val="23"/>
                <w:szCs w:val="23"/>
              </w:rPr>
            </w:pPr>
            <w:r>
              <w:rPr>
                <w:sz w:val="23"/>
                <w:szCs w:val="23"/>
              </w:rPr>
              <w:t xml:space="preserve">Коррозионное растрескивание </w:t>
            </w:r>
          </w:p>
        </w:tc>
        <w:tc>
          <w:tcPr>
            <w:tcW w:w="1418" w:type="dxa"/>
            <w:vAlign w:val="center"/>
          </w:tcPr>
          <w:p w14:paraId="7E0DDBB7" w14:textId="77777777" w:rsidR="002A1725" w:rsidRDefault="002A1725" w:rsidP="002A1725">
            <w:pPr>
              <w:pStyle w:val="Default"/>
              <w:jc w:val="center"/>
              <w:rPr>
                <w:sz w:val="23"/>
                <w:szCs w:val="23"/>
              </w:rPr>
            </w:pPr>
            <w:r>
              <w:rPr>
                <w:sz w:val="23"/>
                <w:szCs w:val="23"/>
              </w:rPr>
              <w:t>2</w:t>
            </w:r>
          </w:p>
        </w:tc>
        <w:tc>
          <w:tcPr>
            <w:tcW w:w="1276" w:type="dxa"/>
            <w:vAlign w:val="center"/>
          </w:tcPr>
          <w:p w14:paraId="74B2FDB4" w14:textId="77777777" w:rsidR="002A1725" w:rsidRDefault="002A1725" w:rsidP="002A1725">
            <w:pPr>
              <w:pStyle w:val="Default"/>
              <w:jc w:val="center"/>
              <w:rPr>
                <w:sz w:val="23"/>
                <w:szCs w:val="23"/>
              </w:rPr>
            </w:pPr>
            <w:r>
              <w:rPr>
                <w:sz w:val="23"/>
                <w:szCs w:val="23"/>
              </w:rPr>
              <w:t>3</w:t>
            </w:r>
          </w:p>
        </w:tc>
        <w:tc>
          <w:tcPr>
            <w:tcW w:w="1417" w:type="dxa"/>
            <w:vAlign w:val="center"/>
          </w:tcPr>
          <w:p w14:paraId="11BBD6E8" w14:textId="77777777" w:rsidR="002A1725" w:rsidRDefault="002A1725" w:rsidP="002A1725">
            <w:pPr>
              <w:pStyle w:val="Default"/>
              <w:jc w:val="center"/>
              <w:rPr>
                <w:sz w:val="23"/>
                <w:szCs w:val="23"/>
              </w:rPr>
            </w:pPr>
            <w:r>
              <w:rPr>
                <w:sz w:val="23"/>
                <w:szCs w:val="23"/>
              </w:rPr>
              <w:t>0</w:t>
            </w:r>
          </w:p>
        </w:tc>
        <w:tc>
          <w:tcPr>
            <w:tcW w:w="1134" w:type="dxa"/>
            <w:vAlign w:val="center"/>
          </w:tcPr>
          <w:p w14:paraId="6E304723" w14:textId="77777777" w:rsidR="002A1725" w:rsidRDefault="002A1725" w:rsidP="002A1725">
            <w:pPr>
              <w:pStyle w:val="Default"/>
              <w:jc w:val="center"/>
              <w:rPr>
                <w:sz w:val="23"/>
                <w:szCs w:val="23"/>
              </w:rPr>
            </w:pPr>
            <w:r>
              <w:rPr>
                <w:sz w:val="23"/>
                <w:szCs w:val="23"/>
              </w:rPr>
              <w:t>4</w:t>
            </w:r>
          </w:p>
        </w:tc>
        <w:tc>
          <w:tcPr>
            <w:tcW w:w="1175" w:type="dxa"/>
            <w:vAlign w:val="center"/>
          </w:tcPr>
          <w:p w14:paraId="4D260725" w14:textId="77777777" w:rsidR="002A1725" w:rsidRDefault="002A1725" w:rsidP="002A1725">
            <w:pPr>
              <w:pStyle w:val="Default"/>
              <w:jc w:val="center"/>
              <w:rPr>
                <w:sz w:val="23"/>
                <w:szCs w:val="23"/>
              </w:rPr>
            </w:pPr>
            <w:r>
              <w:rPr>
                <w:sz w:val="23"/>
                <w:szCs w:val="23"/>
              </w:rPr>
              <w:t>5</w:t>
            </w:r>
          </w:p>
        </w:tc>
        <w:tc>
          <w:tcPr>
            <w:tcW w:w="1520" w:type="dxa"/>
            <w:vAlign w:val="center"/>
          </w:tcPr>
          <w:p w14:paraId="46ECF2FA" w14:textId="77777777" w:rsidR="002A1725" w:rsidRDefault="002A1725" w:rsidP="002A1725">
            <w:pPr>
              <w:pStyle w:val="Default"/>
              <w:jc w:val="center"/>
              <w:rPr>
                <w:sz w:val="23"/>
                <w:szCs w:val="23"/>
              </w:rPr>
            </w:pPr>
            <w:r>
              <w:rPr>
                <w:sz w:val="23"/>
                <w:szCs w:val="23"/>
              </w:rPr>
              <w:t>4</w:t>
            </w:r>
          </w:p>
        </w:tc>
      </w:tr>
    </w:tbl>
    <w:p w14:paraId="22E14179" w14:textId="77777777" w:rsidR="002A1725" w:rsidRDefault="002A1725" w:rsidP="002A1725">
      <w:pPr>
        <w:spacing w:after="0" w:line="360" w:lineRule="auto"/>
        <w:ind w:firstLine="709"/>
        <w:jc w:val="both"/>
        <w:rPr>
          <w:rFonts w:ascii="Times New Roman" w:hAnsi="Times New Roman"/>
          <w:sz w:val="28"/>
          <w:szCs w:val="28"/>
        </w:rPr>
      </w:pPr>
    </w:p>
    <w:p w14:paraId="3699744F" w14:textId="77777777" w:rsidR="00C24ED8" w:rsidRPr="00DB1609" w:rsidRDefault="00DB1609" w:rsidP="00DB1609">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20" w:name="_Toc50732719"/>
      <w:r>
        <w:rPr>
          <w:rFonts w:ascii="Times New Roman" w:hAnsi="Times New Roman" w:cs="Times New Roman"/>
          <w:i/>
          <w:color w:val="000000" w:themeColor="text1"/>
          <w:sz w:val="28"/>
          <w:szCs w:val="28"/>
        </w:rPr>
        <w:t xml:space="preserve">2.3 </w:t>
      </w:r>
      <w:r w:rsidR="00C24ED8" w:rsidRPr="00DB1609">
        <w:rPr>
          <w:rFonts w:ascii="Times New Roman" w:hAnsi="Times New Roman" w:cs="Times New Roman"/>
          <w:i/>
          <w:color w:val="000000" w:themeColor="text1"/>
          <w:sz w:val="28"/>
          <w:szCs w:val="28"/>
        </w:rPr>
        <w:t>Обзор рынка дефектоскопии</w:t>
      </w:r>
      <w:bookmarkEnd w:id="20"/>
    </w:p>
    <w:p w14:paraId="380FBAC4" w14:textId="77777777" w:rsidR="00C24ED8" w:rsidRDefault="00C24ED8" w:rsidP="00B42773">
      <w:pPr>
        <w:spacing w:after="0" w:line="360" w:lineRule="auto"/>
        <w:ind w:firstLine="709"/>
        <w:jc w:val="both"/>
        <w:rPr>
          <w:rFonts w:ascii="Times New Roman" w:hAnsi="Times New Roman"/>
          <w:sz w:val="28"/>
          <w:szCs w:val="28"/>
        </w:rPr>
      </w:pPr>
    </w:p>
    <w:p w14:paraId="4E7CB04B" w14:textId="41BA310F" w:rsidR="0076184D" w:rsidRPr="00F502EA" w:rsidRDefault="0076184D" w:rsidP="0076184D">
      <w:pPr>
        <w:spacing w:after="0" w:line="360" w:lineRule="auto"/>
        <w:ind w:firstLine="709"/>
        <w:jc w:val="both"/>
        <w:rPr>
          <w:rFonts w:ascii="Times New Roman" w:hAnsi="Times New Roman"/>
          <w:color w:val="00B050"/>
          <w:sz w:val="28"/>
          <w:szCs w:val="28"/>
        </w:rPr>
      </w:pPr>
      <w:r w:rsidRPr="00F502EA">
        <w:rPr>
          <w:rFonts w:ascii="Times New Roman" w:hAnsi="Times New Roman"/>
          <w:color w:val="00B050"/>
          <w:sz w:val="28"/>
          <w:szCs w:val="28"/>
        </w:rPr>
        <w:t xml:space="preserve">Согласно исследованиям консалтинговых компаний Markets and Markets и Mordor intelligence, совокупный объем рынка дефектоскопии в 2020 году составил 10,22 миллиарда долларов США, а к 2024 году он составит 12,6 миллиардов долларов США. Ожидается, что он будет расти в среднем на 7,24% в год вплоть до 2024 года. Самым быстроразвивающимся регионом с точки зрения рынка дефектоскопии является Азиатско-Тихоокеанский регион. Информация об объеме рынка дефектоскопии по годам и регионам сведена в таблицу </w:t>
      </w:r>
      <w:r w:rsidR="006260E0" w:rsidRPr="00F502EA">
        <w:rPr>
          <w:rFonts w:ascii="Times New Roman" w:hAnsi="Times New Roman"/>
          <w:color w:val="00B050"/>
          <w:sz w:val="28"/>
          <w:szCs w:val="28"/>
        </w:rPr>
        <w:t>13</w:t>
      </w:r>
      <w:r w:rsidRPr="00F502EA">
        <w:rPr>
          <w:rFonts w:ascii="Times New Roman" w:hAnsi="Times New Roman"/>
          <w:color w:val="00B050"/>
          <w:sz w:val="28"/>
          <w:szCs w:val="28"/>
        </w:rPr>
        <w:t xml:space="preserve">, а также проиллюстрирована на диаграмме (рис. </w:t>
      </w:r>
      <w:r w:rsidR="006501A2" w:rsidRPr="00F502EA">
        <w:rPr>
          <w:rFonts w:ascii="Times New Roman" w:hAnsi="Times New Roman"/>
          <w:color w:val="00B050"/>
          <w:sz w:val="28"/>
          <w:szCs w:val="28"/>
        </w:rPr>
        <w:t>1</w:t>
      </w:r>
      <w:r w:rsidRPr="00F502EA">
        <w:rPr>
          <w:rFonts w:ascii="Times New Roman" w:hAnsi="Times New Roman"/>
          <w:color w:val="00B050"/>
          <w:sz w:val="28"/>
          <w:szCs w:val="28"/>
        </w:rPr>
        <w:t>).</w:t>
      </w:r>
    </w:p>
    <w:p w14:paraId="208404D7" w14:textId="77777777" w:rsidR="0076184D" w:rsidRPr="00F502EA" w:rsidRDefault="0076184D" w:rsidP="0076184D">
      <w:pPr>
        <w:spacing w:after="0" w:line="360" w:lineRule="auto"/>
        <w:ind w:firstLine="709"/>
        <w:jc w:val="both"/>
        <w:rPr>
          <w:rFonts w:ascii="Times New Roman" w:hAnsi="Times New Roman"/>
          <w:color w:val="00B050"/>
          <w:sz w:val="28"/>
          <w:szCs w:val="28"/>
        </w:rPr>
      </w:pPr>
    </w:p>
    <w:p w14:paraId="03BA6C8C" w14:textId="2F3C8A88" w:rsidR="0076184D" w:rsidRPr="00F502EA" w:rsidRDefault="0076184D" w:rsidP="0076184D">
      <w:pPr>
        <w:spacing w:after="0" w:line="360" w:lineRule="auto"/>
        <w:jc w:val="both"/>
        <w:rPr>
          <w:rFonts w:ascii="Times New Roman" w:hAnsi="Times New Roman"/>
          <w:color w:val="00B050"/>
          <w:sz w:val="28"/>
          <w:szCs w:val="28"/>
        </w:rPr>
      </w:pPr>
      <w:r w:rsidRPr="00F502EA">
        <w:rPr>
          <w:rFonts w:ascii="Times New Roman" w:hAnsi="Times New Roman"/>
          <w:color w:val="00B050"/>
          <w:sz w:val="28"/>
          <w:szCs w:val="28"/>
        </w:rPr>
        <w:t xml:space="preserve">Таблица </w:t>
      </w:r>
      <w:r w:rsidR="006260E0" w:rsidRPr="00F502EA">
        <w:rPr>
          <w:rFonts w:ascii="Times New Roman" w:hAnsi="Times New Roman"/>
          <w:color w:val="00B050"/>
          <w:sz w:val="28"/>
          <w:szCs w:val="28"/>
        </w:rPr>
        <w:t>13</w:t>
      </w:r>
      <w:r w:rsidR="00305DCD" w:rsidRPr="00F502EA">
        <w:rPr>
          <w:rFonts w:ascii="Times New Roman" w:hAnsi="Times New Roman"/>
          <w:color w:val="00B050"/>
          <w:sz w:val="28"/>
          <w:szCs w:val="28"/>
        </w:rPr>
        <w:t>.</w:t>
      </w:r>
      <w:r w:rsidRPr="00F502EA">
        <w:rPr>
          <w:rFonts w:ascii="Times New Roman" w:hAnsi="Times New Roman"/>
          <w:color w:val="00B050"/>
          <w:sz w:val="28"/>
          <w:szCs w:val="28"/>
        </w:rPr>
        <w:t xml:space="preserve"> Объемы рынка дефектоскопии по годам и регионам</w:t>
      </w:r>
    </w:p>
    <w:tbl>
      <w:tblPr>
        <w:tblStyle w:val="-251"/>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5"/>
        <w:gridCol w:w="886"/>
        <w:gridCol w:w="886"/>
        <w:gridCol w:w="886"/>
        <w:gridCol w:w="886"/>
        <w:gridCol w:w="886"/>
        <w:gridCol w:w="886"/>
        <w:gridCol w:w="886"/>
        <w:gridCol w:w="886"/>
      </w:tblGrid>
      <w:tr w:rsidR="00F502EA" w:rsidRPr="00F502EA" w14:paraId="00DC5A4D" w14:textId="77777777" w:rsidTr="0096137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85" w:type="dxa"/>
            <w:tcBorders>
              <w:top w:val="single" w:sz="4" w:space="0" w:color="auto"/>
              <w:bottom w:val="single" w:sz="4" w:space="0" w:color="auto"/>
              <w:right w:val="single" w:sz="4" w:space="0" w:color="auto"/>
            </w:tcBorders>
            <w:shd w:val="clear" w:color="auto" w:fill="auto"/>
            <w:vAlign w:val="center"/>
          </w:tcPr>
          <w:p w14:paraId="21E2F26E" w14:textId="77777777" w:rsidR="0076184D" w:rsidRPr="00F502EA" w:rsidRDefault="0076184D" w:rsidP="0076184D">
            <w:pPr>
              <w:spacing w:line="276" w:lineRule="auto"/>
              <w:jc w:val="center"/>
              <w:rPr>
                <w:rFonts w:ascii="Times New Roman" w:hAnsi="Times New Roman" w:cs="Times New Roman"/>
                <w:color w:val="00B050"/>
                <w:sz w:val="28"/>
                <w:szCs w:val="28"/>
              </w:rPr>
            </w:pPr>
            <w:r w:rsidRPr="00F502EA">
              <w:rPr>
                <w:rFonts w:ascii="Times New Roman" w:hAnsi="Times New Roman" w:cs="Times New Roman"/>
                <w:color w:val="00B050"/>
                <w:sz w:val="28"/>
                <w:szCs w:val="28"/>
              </w:rPr>
              <w:t>Год</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1A7B28F3" w14:textId="77777777" w:rsidR="0076184D" w:rsidRPr="00F502EA" w:rsidRDefault="0076184D" w:rsidP="0076184D">
            <w:pPr>
              <w:spacing w:line="276" w:lineRule="auto"/>
              <w:ind w:hanging="3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2017</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01DEB498" w14:textId="77777777" w:rsidR="0076184D" w:rsidRPr="00F502EA" w:rsidRDefault="0076184D" w:rsidP="0076184D">
            <w:pPr>
              <w:spacing w:line="276" w:lineRule="auto"/>
              <w:ind w:hanging="3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2018</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57C2D52D" w14:textId="77777777" w:rsidR="0076184D" w:rsidRPr="00F502EA" w:rsidRDefault="0076184D" w:rsidP="0076184D">
            <w:pPr>
              <w:spacing w:line="276" w:lineRule="auto"/>
              <w:ind w:hanging="3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2019</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687914C3" w14:textId="77777777" w:rsidR="0076184D" w:rsidRPr="00F502EA" w:rsidRDefault="0076184D" w:rsidP="0076184D">
            <w:pPr>
              <w:spacing w:line="276" w:lineRule="auto"/>
              <w:ind w:hanging="3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2020</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081E5F86" w14:textId="77777777" w:rsidR="0076184D" w:rsidRPr="00F502EA" w:rsidRDefault="0076184D" w:rsidP="0076184D">
            <w:pPr>
              <w:spacing w:line="276" w:lineRule="auto"/>
              <w:ind w:hanging="3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2021</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104353A0" w14:textId="77777777" w:rsidR="0076184D" w:rsidRPr="00F502EA" w:rsidRDefault="0076184D" w:rsidP="0076184D">
            <w:pPr>
              <w:spacing w:line="276" w:lineRule="auto"/>
              <w:ind w:hanging="3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2022</w:t>
            </w:r>
          </w:p>
        </w:tc>
        <w:tc>
          <w:tcPr>
            <w:tcW w:w="886" w:type="dxa"/>
            <w:tcBorders>
              <w:top w:val="single" w:sz="4" w:space="0" w:color="auto"/>
              <w:left w:val="single" w:sz="4" w:space="0" w:color="auto"/>
              <w:bottom w:val="single" w:sz="4" w:space="0" w:color="auto"/>
              <w:right w:val="single" w:sz="4" w:space="0" w:color="auto"/>
            </w:tcBorders>
            <w:shd w:val="clear" w:color="auto" w:fill="auto"/>
            <w:vAlign w:val="center"/>
          </w:tcPr>
          <w:p w14:paraId="01EBE098" w14:textId="77777777" w:rsidR="0076184D" w:rsidRPr="00F502EA" w:rsidRDefault="0076184D" w:rsidP="0076184D">
            <w:pPr>
              <w:spacing w:line="276" w:lineRule="auto"/>
              <w:ind w:hanging="3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2023</w:t>
            </w:r>
          </w:p>
        </w:tc>
        <w:tc>
          <w:tcPr>
            <w:tcW w:w="886" w:type="dxa"/>
            <w:tcBorders>
              <w:top w:val="single" w:sz="4" w:space="0" w:color="auto"/>
              <w:left w:val="single" w:sz="4" w:space="0" w:color="auto"/>
              <w:bottom w:val="single" w:sz="4" w:space="0" w:color="auto"/>
            </w:tcBorders>
            <w:shd w:val="clear" w:color="auto" w:fill="auto"/>
            <w:vAlign w:val="center"/>
          </w:tcPr>
          <w:p w14:paraId="5113D4ED" w14:textId="77777777" w:rsidR="0076184D" w:rsidRPr="00F502EA" w:rsidRDefault="0076184D" w:rsidP="0076184D">
            <w:pPr>
              <w:spacing w:line="276" w:lineRule="auto"/>
              <w:ind w:hanging="3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2024</w:t>
            </w:r>
          </w:p>
        </w:tc>
      </w:tr>
      <w:tr w:rsidR="00F502EA" w:rsidRPr="00F502EA" w14:paraId="54FEC0A4" w14:textId="77777777" w:rsidTr="00961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85" w:type="dxa"/>
            <w:tcBorders>
              <w:top w:val="single" w:sz="4" w:space="0" w:color="auto"/>
            </w:tcBorders>
            <w:shd w:val="clear" w:color="auto" w:fill="auto"/>
            <w:vAlign w:val="center"/>
          </w:tcPr>
          <w:p w14:paraId="2080EA0E" w14:textId="77777777" w:rsidR="0076184D" w:rsidRPr="00F502EA" w:rsidRDefault="0076184D" w:rsidP="0076184D">
            <w:pPr>
              <w:spacing w:line="276" w:lineRule="auto"/>
              <w:rPr>
                <w:rFonts w:ascii="Times New Roman" w:hAnsi="Times New Roman" w:cs="Times New Roman"/>
                <w:b w:val="0"/>
                <w:color w:val="00B050"/>
                <w:sz w:val="28"/>
                <w:szCs w:val="28"/>
              </w:rPr>
            </w:pPr>
            <w:r w:rsidRPr="00F502EA">
              <w:rPr>
                <w:rFonts w:ascii="Times New Roman" w:hAnsi="Times New Roman" w:cs="Times New Roman"/>
                <w:b w:val="0"/>
                <w:color w:val="00B050"/>
                <w:sz w:val="28"/>
                <w:szCs w:val="28"/>
              </w:rPr>
              <w:t>Объем, млрд.$</w:t>
            </w:r>
          </w:p>
        </w:tc>
        <w:tc>
          <w:tcPr>
            <w:tcW w:w="886" w:type="dxa"/>
            <w:tcBorders>
              <w:top w:val="single" w:sz="4" w:space="0" w:color="auto"/>
            </w:tcBorders>
            <w:shd w:val="clear" w:color="auto" w:fill="auto"/>
            <w:vAlign w:val="center"/>
          </w:tcPr>
          <w:p w14:paraId="0C9FE9C4"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7,66</w:t>
            </w:r>
          </w:p>
        </w:tc>
        <w:tc>
          <w:tcPr>
            <w:tcW w:w="886" w:type="dxa"/>
            <w:tcBorders>
              <w:top w:val="single" w:sz="4" w:space="0" w:color="auto"/>
            </w:tcBorders>
            <w:shd w:val="clear" w:color="auto" w:fill="auto"/>
            <w:vAlign w:val="center"/>
          </w:tcPr>
          <w:p w14:paraId="6DD7B88A"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8,30</w:t>
            </w:r>
          </w:p>
        </w:tc>
        <w:tc>
          <w:tcPr>
            <w:tcW w:w="886" w:type="dxa"/>
            <w:tcBorders>
              <w:top w:val="single" w:sz="4" w:space="0" w:color="auto"/>
            </w:tcBorders>
            <w:shd w:val="clear" w:color="auto" w:fill="auto"/>
            <w:vAlign w:val="center"/>
          </w:tcPr>
          <w:p w14:paraId="07CF6E66"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8,94</w:t>
            </w:r>
          </w:p>
        </w:tc>
        <w:tc>
          <w:tcPr>
            <w:tcW w:w="886" w:type="dxa"/>
            <w:tcBorders>
              <w:top w:val="single" w:sz="4" w:space="0" w:color="auto"/>
            </w:tcBorders>
            <w:shd w:val="clear" w:color="auto" w:fill="auto"/>
            <w:vAlign w:val="center"/>
          </w:tcPr>
          <w:p w14:paraId="3BCAFC46"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10,22</w:t>
            </w:r>
          </w:p>
        </w:tc>
        <w:tc>
          <w:tcPr>
            <w:tcW w:w="886" w:type="dxa"/>
            <w:tcBorders>
              <w:top w:val="single" w:sz="4" w:space="0" w:color="auto"/>
            </w:tcBorders>
            <w:shd w:val="clear" w:color="auto" w:fill="auto"/>
            <w:vAlign w:val="center"/>
          </w:tcPr>
          <w:p w14:paraId="753CCC43"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10,53</w:t>
            </w:r>
          </w:p>
        </w:tc>
        <w:tc>
          <w:tcPr>
            <w:tcW w:w="886" w:type="dxa"/>
            <w:tcBorders>
              <w:top w:val="single" w:sz="4" w:space="0" w:color="auto"/>
            </w:tcBorders>
            <w:shd w:val="clear" w:color="auto" w:fill="auto"/>
            <w:vAlign w:val="center"/>
          </w:tcPr>
          <w:p w14:paraId="38752771"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11,17</w:t>
            </w:r>
          </w:p>
        </w:tc>
        <w:tc>
          <w:tcPr>
            <w:tcW w:w="886" w:type="dxa"/>
            <w:tcBorders>
              <w:top w:val="single" w:sz="4" w:space="0" w:color="auto"/>
            </w:tcBorders>
            <w:shd w:val="clear" w:color="auto" w:fill="auto"/>
            <w:vAlign w:val="center"/>
          </w:tcPr>
          <w:p w14:paraId="0176F2B2"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12,13</w:t>
            </w:r>
          </w:p>
        </w:tc>
        <w:tc>
          <w:tcPr>
            <w:tcW w:w="886" w:type="dxa"/>
            <w:tcBorders>
              <w:top w:val="single" w:sz="4" w:space="0" w:color="auto"/>
            </w:tcBorders>
            <w:shd w:val="clear" w:color="auto" w:fill="auto"/>
            <w:vAlign w:val="center"/>
          </w:tcPr>
          <w:p w14:paraId="4B494592"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12,60</w:t>
            </w:r>
          </w:p>
        </w:tc>
      </w:tr>
      <w:tr w:rsidR="00F502EA" w:rsidRPr="00F502EA" w14:paraId="6F8A9670" w14:textId="77777777" w:rsidTr="0096137E">
        <w:trPr>
          <w:trHeight w:val="315"/>
        </w:trPr>
        <w:tc>
          <w:tcPr>
            <w:cnfStyle w:val="001000000000" w:firstRow="0" w:lastRow="0" w:firstColumn="1" w:lastColumn="0" w:oddVBand="0" w:evenVBand="0" w:oddHBand="0" w:evenHBand="0" w:firstRowFirstColumn="0" w:firstRowLastColumn="0" w:lastRowFirstColumn="0" w:lastRowLastColumn="0"/>
            <w:tcW w:w="3085" w:type="dxa"/>
            <w:shd w:val="clear" w:color="auto" w:fill="auto"/>
            <w:vAlign w:val="center"/>
            <w:hideMark/>
          </w:tcPr>
          <w:p w14:paraId="4C312746" w14:textId="77777777" w:rsidR="0076184D" w:rsidRPr="00F502EA" w:rsidRDefault="0076184D" w:rsidP="0076184D">
            <w:pPr>
              <w:spacing w:line="276" w:lineRule="auto"/>
              <w:rPr>
                <w:rFonts w:ascii="Times New Roman" w:hAnsi="Times New Roman" w:cs="Times New Roman"/>
                <w:b w:val="0"/>
                <w:color w:val="00B050"/>
                <w:sz w:val="28"/>
                <w:szCs w:val="28"/>
              </w:rPr>
            </w:pPr>
            <w:r w:rsidRPr="00F502EA">
              <w:rPr>
                <w:rFonts w:ascii="Times New Roman" w:hAnsi="Times New Roman" w:cs="Times New Roman"/>
                <w:b w:val="0"/>
                <w:color w:val="00B050"/>
                <w:sz w:val="28"/>
                <w:szCs w:val="28"/>
              </w:rPr>
              <w:t>Северная Америка</w:t>
            </w:r>
          </w:p>
        </w:tc>
        <w:tc>
          <w:tcPr>
            <w:tcW w:w="886" w:type="dxa"/>
            <w:shd w:val="clear" w:color="auto" w:fill="auto"/>
            <w:vAlign w:val="center"/>
            <w:hideMark/>
          </w:tcPr>
          <w:p w14:paraId="14BC7E27"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2,87</w:t>
            </w:r>
          </w:p>
        </w:tc>
        <w:tc>
          <w:tcPr>
            <w:tcW w:w="886" w:type="dxa"/>
            <w:shd w:val="clear" w:color="auto" w:fill="auto"/>
            <w:vAlign w:val="center"/>
            <w:hideMark/>
          </w:tcPr>
          <w:p w14:paraId="1E4049DB"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2,87</w:t>
            </w:r>
          </w:p>
        </w:tc>
        <w:tc>
          <w:tcPr>
            <w:tcW w:w="886" w:type="dxa"/>
            <w:shd w:val="clear" w:color="auto" w:fill="auto"/>
            <w:vAlign w:val="center"/>
            <w:hideMark/>
          </w:tcPr>
          <w:p w14:paraId="235E0611"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3,19</w:t>
            </w:r>
          </w:p>
        </w:tc>
        <w:tc>
          <w:tcPr>
            <w:tcW w:w="886" w:type="dxa"/>
            <w:shd w:val="clear" w:color="auto" w:fill="auto"/>
            <w:vAlign w:val="center"/>
            <w:hideMark/>
          </w:tcPr>
          <w:p w14:paraId="691B73CB"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3,35</w:t>
            </w:r>
          </w:p>
        </w:tc>
        <w:tc>
          <w:tcPr>
            <w:tcW w:w="886" w:type="dxa"/>
            <w:shd w:val="clear" w:color="auto" w:fill="auto"/>
            <w:vAlign w:val="center"/>
            <w:hideMark/>
          </w:tcPr>
          <w:p w14:paraId="5D3626BC"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3,51</w:t>
            </w:r>
          </w:p>
        </w:tc>
        <w:tc>
          <w:tcPr>
            <w:tcW w:w="886" w:type="dxa"/>
            <w:shd w:val="clear" w:color="auto" w:fill="auto"/>
            <w:vAlign w:val="center"/>
            <w:hideMark/>
          </w:tcPr>
          <w:p w14:paraId="0178DB09"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4,15</w:t>
            </w:r>
          </w:p>
        </w:tc>
        <w:tc>
          <w:tcPr>
            <w:tcW w:w="886" w:type="dxa"/>
            <w:shd w:val="clear" w:color="auto" w:fill="auto"/>
            <w:vAlign w:val="center"/>
            <w:hideMark/>
          </w:tcPr>
          <w:p w14:paraId="1477887E"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4,15</w:t>
            </w:r>
          </w:p>
        </w:tc>
        <w:tc>
          <w:tcPr>
            <w:tcW w:w="886" w:type="dxa"/>
            <w:shd w:val="clear" w:color="auto" w:fill="auto"/>
            <w:vAlign w:val="center"/>
            <w:hideMark/>
          </w:tcPr>
          <w:p w14:paraId="48BC014C"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4,52</w:t>
            </w:r>
          </w:p>
        </w:tc>
      </w:tr>
      <w:tr w:rsidR="00F502EA" w:rsidRPr="00F502EA" w14:paraId="473CE8BD" w14:textId="77777777" w:rsidTr="00961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85" w:type="dxa"/>
            <w:shd w:val="clear" w:color="auto" w:fill="auto"/>
            <w:vAlign w:val="center"/>
            <w:hideMark/>
          </w:tcPr>
          <w:p w14:paraId="32BA3655" w14:textId="77777777" w:rsidR="0076184D" w:rsidRPr="00F502EA" w:rsidRDefault="0076184D" w:rsidP="0076184D">
            <w:pPr>
              <w:spacing w:line="276" w:lineRule="auto"/>
              <w:rPr>
                <w:rFonts w:ascii="Times New Roman" w:hAnsi="Times New Roman" w:cs="Times New Roman"/>
                <w:b w:val="0"/>
                <w:color w:val="00B050"/>
                <w:sz w:val="28"/>
                <w:szCs w:val="28"/>
              </w:rPr>
            </w:pPr>
            <w:r w:rsidRPr="00F502EA">
              <w:rPr>
                <w:rFonts w:ascii="Times New Roman" w:hAnsi="Times New Roman" w:cs="Times New Roman"/>
                <w:b w:val="0"/>
                <w:color w:val="00B050"/>
                <w:sz w:val="28"/>
                <w:szCs w:val="28"/>
              </w:rPr>
              <w:t>Европа</w:t>
            </w:r>
          </w:p>
        </w:tc>
        <w:tc>
          <w:tcPr>
            <w:tcW w:w="886" w:type="dxa"/>
            <w:shd w:val="clear" w:color="auto" w:fill="auto"/>
            <w:vAlign w:val="center"/>
            <w:hideMark/>
          </w:tcPr>
          <w:p w14:paraId="2CC3273B"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1,92</w:t>
            </w:r>
          </w:p>
        </w:tc>
        <w:tc>
          <w:tcPr>
            <w:tcW w:w="886" w:type="dxa"/>
            <w:shd w:val="clear" w:color="auto" w:fill="auto"/>
            <w:vAlign w:val="center"/>
            <w:hideMark/>
          </w:tcPr>
          <w:p w14:paraId="55C4DFCB"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2,08</w:t>
            </w:r>
          </w:p>
        </w:tc>
        <w:tc>
          <w:tcPr>
            <w:tcW w:w="886" w:type="dxa"/>
            <w:shd w:val="clear" w:color="auto" w:fill="auto"/>
            <w:vAlign w:val="center"/>
            <w:hideMark/>
          </w:tcPr>
          <w:p w14:paraId="7CCA5505"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2,08</w:t>
            </w:r>
          </w:p>
        </w:tc>
        <w:tc>
          <w:tcPr>
            <w:tcW w:w="886" w:type="dxa"/>
            <w:shd w:val="clear" w:color="auto" w:fill="auto"/>
            <w:vAlign w:val="center"/>
            <w:hideMark/>
          </w:tcPr>
          <w:p w14:paraId="792C9EB1"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2,23</w:t>
            </w:r>
          </w:p>
        </w:tc>
        <w:tc>
          <w:tcPr>
            <w:tcW w:w="886" w:type="dxa"/>
            <w:shd w:val="clear" w:color="auto" w:fill="auto"/>
            <w:vAlign w:val="center"/>
            <w:hideMark/>
          </w:tcPr>
          <w:p w14:paraId="3FD0F27F"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2,39</w:t>
            </w:r>
          </w:p>
        </w:tc>
        <w:tc>
          <w:tcPr>
            <w:tcW w:w="886" w:type="dxa"/>
            <w:shd w:val="clear" w:color="auto" w:fill="auto"/>
            <w:vAlign w:val="center"/>
            <w:hideMark/>
          </w:tcPr>
          <w:p w14:paraId="4DF3D843"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2,71</w:t>
            </w:r>
          </w:p>
        </w:tc>
        <w:tc>
          <w:tcPr>
            <w:tcW w:w="886" w:type="dxa"/>
            <w:shd w:val="clear" w:color="auto" w:fill="auto"/>
            <w:vAlign w:val="center"/>
            <w:hideMark/>
          </w:tcPr>
          <w:p w14:paraId="1EBC7249"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3,03</w:t>
            </w:r>
          </w:p>
        </w:tc>
        <w:tc>
          <w:tcPr>
            <w:tcW w:w="886" w:type="dxa"/>
            <w:shd w:val="clear" w:color="auto" w:fill="auto"/>
            <w:vAlign w:val="center"/>
            <w:hideMark/>
          </w:tcPr>
          <w:p w14:paraId="3E791C3B"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3,23</w:t>
            </w:r>
          </w:p>
        </w:tc>
      </w:tr>
      <w:tr w:rsidR="00F502EA" w:rsidRPr="00F502EA" w14:paraId="3A7C50E5" w14:textId="77777777" w:rsidTr="0096137E">
        <w:trPr>
          <w:trHeight w:val="315"/>
        </w:trPr>
        <w:tc>
          <w:tcPr>
            <w:cnfStyle w:val="001000000000" w:firstRow="0" w:lastRow="0" w:firstColumn="1" w:lastColumn="0" w:oddVBand="0" w:evenVBand="0" w:oddHBand="0" w:evenHBand="0" w:firstRowFirstColumn="0" w:firstRowLastColumn="0" w:lastRowFirstColumn="0" w:lastRowLastColumn="0"/>
            <w:tcW w:w="3085" w:type="dxa"/>
            <w:shd w:val="clear" w:color="auto" w:fill="auto"/>
            <w:vAlign w:val="center"/>
            <w:hideMark/>
          </w:tcPr>
          <w:p w14:paraId="06B96452" w14:textId="77777777" w:rsidR="0076184D" w:rsidRPr="00F502EA" w:rsidRDefault="0076184D" w:rsidP="0076184D">
            <w:pPr>
              <w:spacing w:line="276" w:lineRule="auto"/>
              <w:rPr>
                <w:rFonts w:ascii="Times New Roman" w:hAnsi="Times New Roman" w:cs="Times New Roman"/>
                <w:b w:val="0"/>
                <w:color w:val="00B050"/>
                <w:sz w:val="28"/>
                <w:szCs w:val="28"/>
              </w:rPr>
            </w:pPr>
            <w:r w:rsidRPr="00F502EA">
              <w:rPr>
                <w:rFonts w:ascii="Times New Roman" w:hAnsi="Times New Roman" w:cs="Times New Roman"/>
                <w:b w:val="0"/>
                <w:color w:val="00B050"/>
                <w:sz w:val="28"/>
                <w:szCs w:val="28"/>
              </w:rPr>
              <w:t>Азиатско-Тихоокеанский регион</w:t>
            </w:r>
          </w:p>
        </w:tc>
        <w:tc>
          <w:tcPr>
            <w:tcW w:w="886" w:type="dxa"/>
            <w:shd w:val="clear" w:color="auto" w:fill="auto"/>
            <w:vAlign w:val="center"/>
            <w:hideMark/>
          </w:tcPr>
          <w:p w14:paraId="114A401C"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1,92</w:t>
            </w:r>
          </w:p>
        </w:tc>
        <w:tc>
          <w:tcPr>
            <w:tcW w:w="886" w:type="dxa"/>
            <w:shd w:val="clear" w:color="auto" w:fill="auto"/>
            <w:vAlign w:val="center"/>
            <w:hideMark/>
          </w:tcPr>
          <w:p w14:paraId="688A2CFD"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2,08</w:t>
            </w:r>
          </w:p>
        </w:tc>
        <w:tc>
          <w:tcPr>
            <w:tcW w:w="886" w:type="dxa"/>
            <w:shd w:val="clear" w:color="auto" w:fill="auto"/>
            <w:vAlign w:val="center"/>
            <w:hideMark/>
          </w:tcPr>
          <w:p w14:paraId="17ECD64E"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2,23</w:t>
            </w:r>
          </w:p>
        </w:tc>
        <w:tc>
          <w:tcPr>
            <w:tcW w:w="886" w:type="dxa"/>
            <w:shd w:val="clear" w:color="auto" w:fill="auto"/>
            <w:vAlign w:val="center"/>
            <w:hideMark/>
          </w:tcPr>
          <w:p w14:paraId="73E6337E"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2,23</w:t>
            </w:r>
          </w:p>
        </w:tc>
        <w:tc>
          <w:tcPr>
            <w:tcW w:w="886" w:type="dxa"/>
            <w:shd w:val="clear" w:color="auto" w:fill="auto"/>
            <w:vAlign w:val="center"/>
            <w:hideMark/>
          </w:tcPr>
          <w:p w14:paraId="61525BB6"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2,55</w:t>
            </w:r>
          </w:p>
        </w:tc>
        <w:tc>
          <w:tcPr>
            <w:tcW w:w="886" w:type="dxa"/>
            <w:shd w:val="clear" w:color="auto" w:fill="auto"/>
            <w:vAlign w:val="center"/>
            <w:hideMark/>
          </w:tcPr>
          <w:p w14:paraId="2F954789"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2,87</w:t>
            </w:r>
          </w:p>
        </w:tc>
        <w:tc>
          <w:tcPr>
            <w:tcW w:w="886" w:type="dxa"/>
            <w:shd w:val="clear" w:color="auto" w:fill="auto"/>
            <w:vAlign w:val="center"/>
            <w:hideMark/>
          </w:tcPr>
          <w:p w14:paraId="0CE61443"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3,19</w:t>
            </w:r>
          </w:p>
        </w:tc>
        <w:tc>
          <w:tcPr>
            <w:tcW w:w="886" w:type="dxa"/>
            <w:shd w:val="clear" w:color="auto" w:fill="auto"/>
            <w:vAlign w:val="center"/>
            <w:hideMark/>
          </w:tcPr>
          <w:p w14:paraId="71A3F85F" w14:textId="77777777" w:rsidR="0076184D" w:rsidRPr="00F502EA" w:rsidRDefault="0076184D" w:rsidP="0076184D">
            <w:pPr>
              <w:spacing w:line="276" w:lineRule="auto"/>
              <w:ind w:hanging="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3,55</w:t>
            </w:r>
          </w:p>
        </w:tc>
      </w:tr>
      <w:tr w:rsidR="00F502EA" w:rsidRPr="00F502EA" w14:paraId="3311A3FD" w14:textId="77777777" w:rsidTr="00961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85" w:type="dxa"/>
            <w:shd w:val="clear" w:color="auto" w:fill="auto"/>
            <w:vAlign w:val="center"/>
            <w:hideMark/>
          </w:tcPr>
          <w:p w14:paraId="4E3828BF" w14:textId="77777777" w:rsidR="0076184D" w:rsidRPr="00F502EA" w:rsidRDefault="0076184D" w:rsidP="0076184D">
            <w:pPr>
              <w:spacing w:line="276" w:lineRule="auto"/>
              <w:rPr>
                <w:rFonts w:ascii="Times New Roman" w:hAnsi="Times New Roman" w:cs="Times New Roman"/>
                <w:b w:val="0"/>
                <w:color w:val="00B050"/>
                <w:sz w:val="28"/>
                <w:szCs w:val="28"/>
              </w:rPr>
            </w:pPr>
            <w:r w:rsidRPr="00F502EA">
              <w:rPr>
                <w:rFonts w:ascii="Times New Roman" w:hAnsi="Times New Roman" w:cs="Times New Roman"/>
                <w:b w:val="0"/>
                <w:color w:val="00B050"/>
                <w:sz w:val="28"/>
                <w:szCs w:val="28"/>
              </w:rPr>
              <w:t>Другие</w:t>
            </w:r>
          </w:p>
        </w:tc>
        <w:tc>
          <w:tcPr>
            <w:tcW w:w="886" w:type="dxa"/>
            <w:shd w:val="clear" w:color="auto" w:fill="auto"/>
            <w:vAlign w:val="center"/>
            <w:hideMark/>
          </w:tcPr>
          <w:p w14:paraId="5B801322"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0,96</w:t>
            </w:r>
          </w:p>
        </w:tc>
        <w:tc>
          <w:tcPr>
            <w:tcW w:w="886" w:type="dxa"/>
            <w:shd w:val="clear" w:color="auto" w:fill="auto"/>
            <w:vAlign w:val="center"/>
            <w:hideMark/>
          </w:tcPr>
          <w:p w14:paraId="5B6AE0D5"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1,28</w:t>
            </w:r>
          </w:p>
        </w:tc>
        <w:tc>
          <w:tcPr>
            <w:tcW w:w="886" w:type="dxa"/>
            <w:shd w:val="clear" w:color="auto" w:fill="auto"/>
            <w:vAlign w:val="center"/>
            <w:hideMark/>
          </w:tcPr>
          <w:p w14:paraId="2E403148"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1,44</w:t>
            </w:r>
          </w:p>
        </w:tc>
        <w:tc>
          <w:tcPr>
            <w:tcW w:w="886" w:type="dxa"/>
            <w:shd w:val="clear" w:color="auto" w:fill="auto"/>
            <w:vAlign w:val="center"/>
            <w:hideMark/>
          </w:tcPr>
          <w:p w14:paraId="6FAF7231"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2,39</w:t>
            </w:r>
          </w:p>
        </w:tc>
        <w:tc>
          <w:tcPr>
            <w:tcW w:w="886" w:type="dxa"/>
            <w:shd w:val="clear" w:color="auto" w:fill="auto"/>
            <w:vAlign w:val="center"/>
            <w:hideMark/>
          </w:tcPr>
          <w:p w14:paraId="38BCB63D"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2,08</w:t>
            </w:r>
          </w:p>
        </w:tc>
        <w:tc>
          <w:tcPr>
            <w:tcW w:w="886" w:type="dxa"/>
            <w:shd w:val="clear" w:color="auto" w:fill="auto"/>
            <w:vAlign w:val="center"/>
            <w:hideMark/>
          </w:tcPr>
          <w:p w14:paraId="3AA8267D"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1,44</w:t>
            </w:r>
          </w:p>
        </w:tc>
        <w:tc>
          <w:tcPr>
            <w:tcW w:w="886" w:type="dxa"/>
            <w:shd w:val="clear" w:color="auto" w:fill="auto"/>
            <w:vAlign w:val="center"/>
            <w:hideMark/>
          </w:tcPr>
          <w:p w14:paraId="5FD96B91"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1,76</w:t>
            </w:r>
          </w:p>
        </w:tc>
        <w:tc>
          <w:tcPr>
            <w:tcW w:w="886" w:type="dxa"/>
            <w:shd w:val="clear" w:color="auto" w:fill="auto"/>
            <w:vAlign w:val="center"/>
            <w:hideMark/>
          </w:tcPr>
          <w:p w14:paraId="33007191" w14:textId="77777777" w:rsidR="0076184D" w:rsidRPr="00F502EA" w:rsidRDefault="0076184D" w:rsidP="0076184D">
            <w:pPr>
              <w:spacing w:line="276" w:lineRule="auto"/>
              <w:ind w:hanging="3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F502EA">
              <w:rPr>
                <w:rFonts w:ascii="Times New Roman" w:hAnsi="Times New Roman" w:cs="Times New Roman"/>
                <w:color w:val="00B050"/>
                <w:sz w:val="28"/>
                <w:szCs w:val="28"/>
              </w:rPr>
              <w:t>1,29</w:t>
            </w:r>
          </w:p>
        </w:tc>
      </w:tr>
    </w:tbl>
    <w:p w14:paraId="46CCF25B" w14:textId="77777777" w:rsidR="0076184D" w:rsidRPr="00F502EA" w:rsidRDefault="0076184D" w:rsidP="0076184D">
      <w:pPr>
        <w:spacing w:after="0" w:line="360" w:lineRule="auto"/>
        <w:ind w:firstLine="709"/>
        <w:jc w:val="both"/>
        <w:rPr>
          <w:rFonts w:ascii="Times New Roman" w:hAnsi="Times New Roman"/>
          <w:color w:val="00B050"/>
          <w:sz w:val="28"/>
          <w:szCs w:val="28"/>
        </w:rPr>
      </w:pPr>
    </w:p>
    <w:p w14:paraId="5856D9DE" w14:textId="77777777" w:rsidR="0076184D" w:rsidRPr="00F502EA" w:rsidRDefault="0076184D" w:rsidP="0076184D">
      <w:pPr>
        <w:spacing w:after="0" w:line="360" w:lineRule="auto"/>
        <w:jc w:val="center"/>
        <w:rPr>
          <w:rFonts w:ascii="Times New Roman" w:hAnsi="Times New Roman"/>
          <w:color w:val="00B050"/>
          <w:sz w:val="28"/>
          <w:szCs w:val="28"/>
        </w:rPr>
      </w:pPr>
      <w:r w:rsidRPr="00F502EA">
        <w:rPr>
          <w:noProof/>
          <w:color w:val="00B050"/>
          <w:sz w:val="24"/>
          <w:lang w:eastAsia="ru-RU"/>
        </w:rPr>
        <w:drawing>
          <wp:inline distT="0" distB="0" distL="0" distR="0" wp14:anchorId="764E017D" wp14:editId="3B7628B1">
            <wp:extent cx="5465135" cy="234220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9066" cy="2356743"/>
                    </a:xfrm>
                    <a:prstGeom prst="rect">
                      <a:avLst/>
                    </a:prstGeom>
                    <a:noFill/>
                    <a:ln>
                      <a:noFill/>
                    </a:ln>
                  </pic:spPr>
                </pic:pic>
              </a:graphicData>
            </a:graphic>
          </wp:inline>
        </w:drawing>
      </w:r>
    </w:p>
    <w:p w14:paraId="16F10AA5" w14:textId="761D3D2F" w:rsidR="0076184D" w:rsidRPr="00F502EA" w:rsidRDefault="0076184D" w:rsidP="0076184D">
      <w:pPr>
        <w:spacing w:after="0" w:line="360" w:lineRule="auto"/>
        <w:jc w:val="center"/>
        <w:rPr>
          <w:rFonts w:ascii="Times New Roman" w:hAnsi="Times New Roman" w:cs="Times New Roman"/>
          <w:i/>
          <w:color w:val="00B050"/>
          <w:sz w:val="28"/>
          <w:szCs w:val="28"/>
        </w:rPr>
      </w:pPr>
      <w:r w:rsidRPr="00F502EA">
        <w:rPr>
          <w:rFonts w:ascii="Times New Roman" w:hAnsi="Times New Roman" w:cs="Times New Roman"/>
          <w:i/>
          <w:color w:val="00B050"/>
          <w:sz w:val="28"/>
          <w:szCs w:val="28"/>
        </w:rPr>
        <w:t>Рис</w:t>
      </w:r>
      <w:r w:rsidR="006501A2" w:rsidRPr="00F502EA">
        <w:rPr>
          <w:rFonts w:ascii="Times New Roman" w:hAnsi="Times New Roman" w:cs="Times New Roman"/>
          <w:i/>
          <w:color w:val="00B050"/>
          <w:sz w:val="28"/>
          <w:szCs w:val="28"/>
        </w:rPr>
        <w:t>.1</w:t>
      </w:r>
      <w:r w:rsidRPr="00F502EA">
        <w:rPr>
          <w:rFonts w:ascii="Times New Roman" w:hAnsi="Times New Roman" w:cs="Times New Roman"/>
          <w:i/>
          <w:color w:val="00B050"/>
          <w:sz w:val="28"/>
          <w:szCs w:val="28"/>
        </w:rPr>
        <w:t>. Объемы рынка дефектоскопии по годам и регионам, млрд. $.</w:t>
      </w:r>
    </w:p>
    <w:p w14:paraId="7307D33B" w14:textId="774F3CA5" w:rsidR="0076184D" w:rsidRPr="00F502EA" w:rsidRDefault="0076184D" w:rsidP="0076184D">
      <w:pPr>
        <w:spacing w:after="0" w:line="360" w:lineRule="auto"/>
        <w:ind w:firstLine="709"/>
        <w:jc w:val="both"/>
        <w:rPr>
          <w:rFonts w:ascii="Times New Roman" w:hAnsi="Times New Roman"/>
          <w:color w:val="00B050"/>
          <w:sz w:val="28"/>
          <w:szCs w:val="28"/>
        </w:rPr>
      </w:pPr>
      <w:r w:rsidRPr="00F502EA">
        <w:rPr>
          <w:rFonts w:ascii="Times New Roman" w:hAnsi="Times New Roman"/>
          <w:color w:val="00B050"/>
          <w:sz w:val="28"/>
          <w:szCs w:val="28"/>
        </w:rPr>
        <w:lastRenderedPageBreak/>
        <w:t xml:space="preserve">Согласно оценкам экспертов, большую часть рынка составят услуги по инспекции различных объектов при помощи методов неразрушающего контроля. Распределение рынка неразрушающего контроля на услуги и оборудование показано на диаграмме (рис. </w:t>
      </w:r>
      <w:r w:rsidR="006501A2" w:rsidRPr="00F502EA">
        <w:rPr>
          <w:rFonts w:ascii="Times New Roman" w:hAnsi="Times New Roman"/>
          <w:color w:val="00B050"/>
          <w:sz w:val="28"/>
          <w:szCs w:val="28"/>
        </w:rPr>
        <w:t>2</w:t>
      </w:r>
      <w:r w:rsidRPr="00F502EA">
        <w:rPr>
          <w:rFonts w:ascii="Times New Roman" w:hAnsi="Times New Roman"/>
          <w:color w:val="00B050"/>
          <w:sz w:val="28"/>
          <w:szCs w:val="28"/>
        </w:rPr>
        <w:t>).</w:t>
      </w:r>
    </w:p>
    <w:p w14:paraId="1EF8E684" w14:textId="77777777" w:rsidR="006501A2" w:rsidRPr="00F502EA" w:rsidRDefault="006501A2" w:rsidP="0076184D">
      <w:pPr>
        <w:spacing w:after="0" w:line="360" w:lineRule="auto"/>
        <w:ind w:firstLine="709"/>
        <w:jc w:val="both"/>
        <w:rPr>
          <w:rFonts w:ascii="Times New Roman" w:hAnsi="Times New Roman"/>
          <w:color w:val="00B050"/>
          <w:sz w:val="28"/>
          <w:szCs w:val="28"/>
        </w:rPr>
      </w:pPr>
    </w:p>
    <w:p w14:paraId="0E3F73B3" w14:textId="77777777" w:rsidR="0076184D" w:rsidRPr="00F502EA" w:rsidRDefault="0076184D" w:rsidP="0076184D">
      <w:pPr>
        <w:spacing w:line="360" w:lineRule="auto"/>
        <w:jc w:val="center"/>
        <w:rPr>
          <w:color w:val="00B050"/>
        </w:rPr>
      </w:pPr>
      <w:r w:rsidRPr="00F502EA">
        <w:rPr>
          <w:noProof/>
          <w:color w:val="00B050"/>
          <w:lang w:eastAsia="ru-RU"/>
        </w:rPr>
        <w:drawing>
          <wp:inline distT="0" distB="0" distL="0" distR="0" wp14:anchorId="64497221" wp14:editId="70AC3C58">
            <wp:extent cx="4716788" cy="2581275"/>
            <wp:effectExtent l="0" t="0" r="26670" b="9525"/>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34657D8" w14:textId="00529D4C" w:rsidR="0076184D" w:rsidRPr="00F502EA" w:rsidRDefault="00B07FAA" w:rsidP="00131AC1">
      <w:pPr>
        <w:spacing w:after="0" w:line="360" w:lineRule="auto"/>
        <w:jc w:val="center"/>
        <w:rPr>
          <w:rFonts w:ascii="Times New Roman" w:hAnsi="Times New Roman" w:cs="Times New Roman"/>
          <w:i/>
          <w:color w:val="00B050"/>
          <w:sz w:val="28"/>
          <w:szCs w:val="28"/>
        </w:rPr>
      </w:pPr>
      <w:r w:rsidRPr="00F502EA">
        <w:rPr>
          <w:rFonts w:ascii="Times New Roman" w:hAnsi="Times New Roman" w:cs="Times New Roman"/>
          <w:i/>
          <w:color w:val="00B050"/>
          <w:sz w:val="28"/>
          <w:szCs w:val="28"/>
        </w:rPr>
        <w:t>Рис.</w:t>
      </w:r>
      <w:r w:rsidR="0076184D" w:rsidRPr="00F502EA">
        <w:rPr>
          <w:rFonts w:ascii="Times New Roman" w:hAnsi="Times New Roman" w:cs="Times New Roman"/>
          <w:i/>
          <w:color w:val="00B050"/>
          <w:sz w:val="28"/>
          <w:szCs w:val="28"/>
        </w:rPr>
        <w:t xml:space="preserve"> </w:t>
      </w:r>
      <w:r w:rsidR="006501A2" w:rsidRPr="00F502EA">
        <w:rPr>
          <w:rFonts w:ascii="Times New Roman" w:hAnsi="Times New Roman" w:cs="Times New Roman"/>
          <w:i/>
          <w:color w:val="00B050"/>
          <w:sz w:val="28"/>
          <w:szCs w:val="28"/>
        </w:rPr>
        <w:t>2</w:t>
      </w:r>
      <w:r w:rsidR="0076184D" w:rsidRPr="00F502EA">
        <w:rPr>
          <w:rFonts w:ascii="Times New Roman" w:hAnsi="Times New Roman" w:cs="Times New Roman"/>
          <w:i/>
          <w:color w:val="00B050"/>
          <w:sz w:val="28"/>
          <w:szCs w:val="28"/>
        </w:rPr>
        <w:t>. Распределение рынка неразрушающего контроля на услуги и оборудование</w:t>
      </w:r>
    </w:p>
    <w:p w14:paraId="7C692819" w14:textId="77777777" w:rsidR="006501A2" w:rsidRPr="00F502EA" w:rsidRDefault="006501A2" w:rsidP="00B07FAA">
      <w:pPr>
        <w:spacing w:after="0" w:line="360" w:lineRule="auto"/>
        <w:ind w:firstLine="709"/>
        <w:jc w:val="both"/>
        <w:rPr>
          <w:rFonts w:ascii="Times New Roman" w:hAnsi="Times New Roman"/>
          <w:color w:val="00B050"/>
          <w:sz w:val="28"/>
          <w:szCs w:val="28"/>
        </w:rPr>
      </w:pPr>
    </w:p>
    <w:p w14:paraId="2CA4CDB1" w14:textId="79EBA157" w:rsidR="0076184D" w:rsidRPr="00F502EA" w:rsidRDefault="0076184D" w:rsidP="00B07FAA">
      <w:pPr>
        <w:spacing w:after="0" w:line="360" w:lineRule="auto"/>
        <w:ind w:firstLine="709"/>
        <w:jc w:val="both"/>
        <w:rPr>
          <w:rFonts w:ascii="Times New Roman" w:hAnsi="Times New Roman"/>
          <w:color w:val="00B050"/>
          <w:sz w:val="28"/>
          <w:szCs w:val="28"/>
        </w:rPr>
      </w:pPr>
      <w:r w:rsidRPr="00F502EA">
        <w:rPr>
          <w:rFonts w:ascii="Times New Roman" w:hAnsi="Times New Roman"/>
          <w:color w:val="00B050"/>
          <w:sz w:val="28"/>
          <w:szCs w:val="28"/>
        </w:rPr>
        <w:t>Объемы рынка по регионам с учетом сегментации рынка показаны в таблице</w:t>
      </w:r>
      <w:r w:rsidR="00B07FAA" w:rsidRPr="00F502EA">
        <w:rPr>
          <w:rFonts w:ascii="Times New Roman" w:hAnsi="Times New Roman"/>
          <w:color w:val="00B050"/>
          <w:sz w:val="28"/>
          <w:szCs w:val="28"/>
        </w:rPr>
        <w:t> </w:t>
      </w:r>
      <w:r w:rsidR="006260E0" w:rsidRPr="00F502EA">
        <w:rPr>
          <w:rFonts w:ascii="Times New Roman" w:hAnsi="Times New Roman"/>
          <w:color w:val="00B050"/>
          <w:sz w:val="28"/>
          <w:szCs w:val="28"/>
        </w:rPr>
        <w:t>14</w:t>
      </w:r>
      <w:r w:rsidR="00B07FAA" w:rsidRPr="00F502EA">
        <w:rPr>
          <w:rFonts w:ascii="Times New Roman" w:hAnsi="Times New Roman"/>
          <w:color w:val="00B050"/>
          <w:sz w:val="28"/>
          <w:szCs w:val="28"/>
        </w:rPr>
        <w:t xml:space="preserve">. </w:t>
      </w:r>
    </w:p>
    <w:p w14:paraId="4973B912" w14:textId="77777777" w:rsidR="0076184D" w:rsidRPr="00F502EA" w:rsidRDefault="0076184D" w:rsidP="00B42773">
      <w:pPr>
        <w:spacing w:after="0" w:line="360" w:lineRule="auto"/>
        <w:ind w:firstLine="709"/>
        <w:jc w:val="both"/>
        <w:rPr>
          <w:rFonts w:ascii="Times New Roman" w:hAnsi="Times New Roman"/>
          <w:color w:val="00B050"/>
          <w:sz w:val="28"/>
          <w:szCs w:val="28"/>
        </w:rPr>
      </w:pPr>
    </w:p>
    <w:p w14:paraId="778FC319" w14:textId="2F99CE5A" w:rsidR="00305DCD" w:rsidRPr="00F502EA" w:rsidRDefault="00305DCD" w:rsidP="0096137E">
      <w:pPr>
        <w:spacing w:after="0" w:line="360" w:lineRule="auto"/>
        <w:jc w:val="both"/>
        <w:rPr>
          <w:rFonts w:ascii="Times New Roman" w:hAnsi="Times New Roman"/>
          <w:color w:val="00B050"/>
          <w:sz w:val="28"/>
          <w:szCs w:val="28"/>
        </w:rPr>
      </w:pPr>
      <w:r w:rsidRPr="00F502EA">
        <w:rPr>
          <w:rFonts w:ascii="Times New Roman" w:hAnsi="Times New Roman"/>
          <w:color w:val="00B050"/>
          <w:sz w:val="28"/>
          <w:szCs w:val="28"/>
        </w:rPr>
        <w:t xml:space="preserve">Таблица </w:t>
      </w:r>
      <w:r w:rsidR="006260E0" w:rsidRPr="00F502EA">
        <w:rPr>
          <w:rFonts w:ascii="Times New Roman" w:hAnsi="Times New Roman"/>
          <w:color w:val="00B050"/>
          <w:sz w:val="28"/>
          <w:szCs w:val="28"/>
        </w:rPr>
        <w:t>14</w:t>
      </w:r>
      <w:r w:rsidR="0096137E" w:rsidRPr="00F502EA">
        <w:rPr>
          <w:rFonts w:ascii="Times New Roman" w:hAnsi="Times New Roman"/>
          <w:color w:val="00B050"/>
          <w:sz w:val="28"/>
          <w:szCs w:val="28"/>
        </w:rPr>
        <w:t>.</w:t>
      </w:r>
      <w:r w:rsidRPr="00F502EA">
        <w:rPr>
          <w:rFonts w:ascii="Times New Roman" w:hAnsi="Times New Roman"/>
          <w:color w:val="00B050"/>
          <w:sz w:val="28"/>
          <w:szCs w:val="28"/>
        </w:rPr>
        <w:t xml:space="preserve"> Объемы рынка дефектоскопии по годам, регионам и сегментам</w:t>
      </w:r>
    </w:p>
    <w:tbl>
      <w:tblPr>
        <w:tblW w:w="10192" w:type="dxa"/>
        <w:tblCellMar>
          <w:left w:w="0" w:type="dxa"/>
          <w:right w:w="0" w:type="dxa"/>
        </w:tblCellMar>
        <w:tblLook w:val="04A0" w:firstRow="1" w:lastRow="0" w:firstColumn="1" w:lastColumn="0" w:noHBand="0" w:noVBand="1"/>
      </w:tblPr>
      <w:tblGrid>
        <w:gridCol w:w="1321"/>
        <w:gridCol w:w="2268"/>
        <w:gridCol w:w="825"/>
        <w:gridCol w:w="825"/>
        <w:gridCol w:w="826"/>
        <w:gridCol w:w="825"/>
        <w:gridCol w:w="825"/>
        <w:gridCol w:w="826"/>
        <w:gridCol w:w="825"/>
        <w:gridCol w:w="826"/>
      </w:tblGrid>
      <w:tr w:rsidR="00F502EA" w:rsidRPr="00F502EA" w14:paraId="21BA9390" w14:textId="77777777" w:rsidTr="0096137E">
        <w:trPr>
          <w:trHeight w:val="315"/>
        </w:trPr>
        <w:tc>
          <w:tcPr>
            <w:tcW w:w="3589" w:type="dxa"/>
            <w:gridSpan w:val="2"/>
            <w:tcBorders>
              <w:top w:val="single" w:sz="6" w:space="0" w:color="000000"/>
              <w:left w:val="single" w:sz="6" w:space="0" w:color="000000"/>
              <w:bottom w:val="single" w:sz="4" w:space="0" w:color="auto"/>
              <w:right w:val="single" w:sz="6" w:space="0" w:color="000000"/>
            </w:tcBorders>
            <w:shd w:val="clear" w:color="auto" w:fill="auto"/>
            <w:tcMar>
              <w:top w:w="30" w:type="dxa"/>
              <w:left w:w="45" w:type="dxa"/>
              <w:bottom w:w="30" w:type="dxa"/>
              <w:right w:w="45" w:type="dxa"/>
            </w:tcMar>
            <w:vAlign w:val="center"/>
            <w:hideMark/>
          </w:tcPr>
          <w:p w14:paraId="613C94EF" w14:textId="77777777" w:rsidR="00305DCD" w:rsidRPr="00F502EA" w:rsidRDefault="00305DCD" w:rsidP="0096137E">
            <w:pPr>
              <w:spacing w:after="0" w:line="276" w:lineRule="auto"/>
              <w:jc w:val="center"/>
              <w:rPr>
                <w:rFonts w:ascii="Times New Roman" w:eastAsia="Times New Roman" w:hAnsi="Times New Roman" w:cs="Times New Roman"/>
                <w:b/>
                <w:color w:val="00B050"/>
                <w:sz w:val="28"/>
                <w:szCs w:val="28"/>
                <w:lang w:eastAsia="ru-RU"/>
              </w:rPr>
            </w:pPr>
            <w:r w:rsidRPr="00F502EA">
              <w:rPr>
                <w:rFonts w:ascii="Times New Roman" w:eastAsia="Times New Roman" w:hAnsi="Times New Roman" w:cs="Times New Roman"/>
                <w:b/>
                <w:color w:val="00B050"/>
                <w:sz w:val="28"/>
                <w:szCs w:val="28"/>
                <w:lang w:eastAsia="ru-RU"/>
              </w:rPr>
              <w:t>Год</w:t>
            </w:r>
          </w:p>
        </w:tc>
        <w:tc>
          <w:tcPr>
            <w:tcW w:w="825"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C2A8297" w14:textId="77777777" w:rsidR="00305DCD" w:rsidRPr="00F502EA" w:rsidRDefault="00305DCD" w:rsidP="0096137E">
            <w:pPr>
              <w:spacing w:after="0" w:line="276" w:lineRule="auto"/>
              <w:jc w:val="center"/>
              <w:rPr>
                <w:rFonts w:ascii="Times New Roman" w:eastAsia="Times New Roman" w:hAnsi="Times New Roman" w:cs="Times New Roman"/>
                <w:b/>
                <w:color w:val="00B050"/>
                <w:sz w:val="28"/>
                <w:szCs w:val="28"/>
                <w:lang w:eastAsia="ru-RU"/>
              </w:rPr>
            </w:pPr>
            <w:r w:rsidRPr="00F502EA">
              <w:rPr>
                <w:rFonts w:ascii="Times New Roman" w:eastAsia="Times New Roman" w:hAnsi="Times New Roman" w:cs="Times New Roman"/>
                <w:b/>
                <w:color w:val="00B050"/>
                <w:sz w:val="28"/>
                <w:szCs w:val="28"/>
                <w:lang w:eastAsia="ru-RU"/>
              </w:rPr>
              <w:t>2017</w:t>
            </w:r>
          </w:p>
        </w:tc>
        <w:tc>
          <w:tcPr>
            <w:tcW w:w="825"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5E0DF08" w14:textId="77777777" w:rsidR="00305DCD" w:rsidRPr="00F502EA" w:rsidRDefault="00305DCD" w:rsidP="0096137E">
            <w:pPr>
              <w:spacing w:after="0" w:line="276" w:lineRule="auto"/>
              <w:jc w:val="center"/>
              <w:rPr>
                <w:rFonts w:ascii="Times New Roman" w:eastAsia="Times New Roman" w:hAnsi="Times New Roman" w:cs="Times New Roman"/>
                <w:b/>
                <w:color w:val="00B050"/>
                <w:sz w:val="28"/>
                <w:szCs w:val="28"/>
                <w:lang w:eastAsia="ru-RU"/>
              </w:rPr>
            </w:pPr>
            <w:r w:rsidRPr="00F502EA">
              <w:rPr>
                <w:rFonts w:ascii="Times New Roman" w:eastAsia="Times New Roman" w:hAnsi="Times New Roman" w:cs="Times New Roman"/>
                <w:b/>
                <w:color w:val="00B050"/>
                <w:sz w:val="28"/>
                <w:szCs w:val="28"/>
                <w:lang w:eastAsia="ru-RU"/>
              </w:rPr>
              <w:t>2018</w:t>
            </w:r>
          </w:p>
        </w:tc>
        <w:tc>
          <w:tcPr>
            <w:tcW w:w="826"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ED8F945" w14:textId="77777777" w:rsidR="00305DCD" w:rsidRPr="00F502EA" w:rsidRDefault="00305DCD" w:rsidP="0096137E">
            <w:pPr>
              <w:spacing w:after="0" w:line="276" w:lineRule="auto"/>
              <w:jc w:val="center"/>
              <w:rPr>
                <w:rFonts w:ascii="Times New Roman" w:eastAsia="Times New Roman" w:hAnsi="Times New Roman" w:cs="Times New Roman"/>
                <w:b/>
                <w:color w:val="00B050"/>
                <w:sz w:val="28"/>
                <w:szCs w:val="28"/>
                <w:lang w:eastAsia="ru-RU"/>
              </w:rPr>
            </w:pPr>
            <w:r w:rsidRPr="00F502EA">
              <w:rPr>
                <w:rFonts w:ascii="Times New Roman" w:eastAsia="Times New Roman" w:hAnsi="Times New Roman" w:cs="Times New Roman"/>
                <w:b/>
                <w:color w:val="00B050"/>
                <w:sz w:val="28"/>
                <w:szCs w:val="28"/>
                <w:lang w:eastAsia="ru-RU"/>
              </w:rPr>
              <w:t>2019</w:t>
            </w:r>
          </w:p>
        </w:tc>
        <w:tc>
          <w:tcPr>
            <w:tcW w:w="825"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DF8ADB" w14:textId="77777777" w:rsidR="00305DCD" w:rsidRPr="00F502EA" w:rsidRDefault="00305DCD" w:rsidP="0096137E">
            <w:pPr>
              <w:spacing w:after="0" w:line="276" w:lineRule="auto"/>
              <w:jc w:val="center"/>
              <w:rPr>
                <w:rFonts w:ascii="Times New Roman" w:eastAsia="Times New Roman" w:hAnsi="Times New Roman" w:cs="Times New Roman"/>
                <w:b/>
                <w:color w:val="00B050"/>
                <w:sz w:val="28"/>
                <w:szCs w:val="28"/>
                <w:lang w:eastAsia="ru-RU"/>
              </w:rPr>
            </w:pPr>
            <w:r w:rsidRPr="00F502EA">
              <w:rPr>
                <w:rFonts w:ascii="Times New Roman" w:eastAsia="Times New Roman" w:hAnsi="Times New Roman" w:cs="Times New Roman"/>
                <w:b/>
                <w:color w:val="00B050"/>
                <w:sz w:val="28"/>
                <w:szCs w:val="28"/>
                <w:lang w:eastAsia="ru-RU"/>
              </w:rPr>
              <w:t>2020</w:t>
            </w:r>
          </w:p>
        </w:tc>
        <w:tc>
          <w:tcPr>
            <w:tcW w:w="825"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EDED5A3" w14:textId="77777777" w:rsidR="00305DCD" w:rsidRPr="00F502EA" w:rsidRDefault="00305DCD" w:rsidP="0096137E">
            <w:pPr>
              <w:spacing w:after="0" w:line="276" w:lineRule="auto"/>
              <w:jc w:val="center"/>
              <w:rPr>
                <w:rFonts w:ascii="Times New Roman" w:eastAsia="Times New Roman" w:hAnsi="Times New Roman" w:cs="Times New Roman"/>
                <w:b/>
                <w:color w:val="00B050"/>
                <w:sz w:val="28"/>
                <w:szCs w:val="28"/>
                <w:lang w:eastAsia="ru-RU"/>
              </w:rPr>
            </w:pPr>
            <w:r w:rsidRPr="00F502EA">
              <w:rPr>
                <w:rFonts w:ascii="Times New Roman" w:eastAsia="Times New Roman" w:hAnsi="Times New Roman" w:cs="Times New Roman"/>
                <w:b/>
                <w:color w:val="00B050"/>
                <w:sz w:val="28"/>
                <w:szCs w:val="28"/>
                <w:lang w:eastAsia="ru-RU"/>
              </w:rPr>
              <w:t>2021</w:t>
            </w:r>
          </w:p>
        </w:tc>
        <w:tc>
          <w:tcPr>
            <w:tcW w:w="826"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B6C580" w14:textId="77777777" w:rsidR="00305DCD" w:rsidRPr="00F502EA" w:rsidRDefault="00305DCD" w:rsidP="0096137E">
            <w:pPr>
              <w:spacing w:after="0" w:line="276" w:lineRule="auto"/>
              <w:jc w:val="center"/>
              <w:rPr>
                <w:rFonts w:ascii="Times New Roman" w:eastAsia="Times New Roman" w:hAnsi="Times New Roman" w:cs="Times New Roman"/>
                <w:b/>
                <w:color w:val="00B050"/>
                <w:sz w:val="28"/>
                <w:szCs w:val="28"/>
                <w:lang w:eastAsia="ru-RU"/>
              </w:rPr>
            </w:pPr>
            <w:r w:rsidRPr="00F502EA">
              <w:rPr>
                <w:rFonts w:ascii="Times New Roman" w:eastAsia="Times New Roman" w:hAnsi="Times New Roman" w:cs="Times New Roman"/>
                <w:b/>
                <w:color w:val="00B050"/>
                <w:sz w:val="28"/>
                <w:szCs w:val="28"/>
                <w:lang w:eastAsia="ru-RU"/>
              </w:rPr>
              <w:t>2022</w:t>
            </w:r>
          </w:p>
        </w:tc>
        <w:tc>
          <w:tcPr>
            <w:tcW w:w="825"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FC39FF0" w14:textId="77777777" w:rsidR="00305DCD" w:rsidRPr="00F502EA" w:rsidRDefault="00305DCD" w:rsidP="0096137E">
            <w:pPr>
              <w:spacing w:after="0" w:line="276" w:lineRule="auto"/>
              <w:jc w:val="center"/>
              <w:rPr>
                <w:rFonts w:ascii="Times New Roman" w:eastAsia="Times New Roman" w:hAnsi="Times New Roman" w:cs="Times New Roman"/>
                <w:b/>
                <w:color w:val="00B050"/>
                <w:sz w:val="28"/>
                <w:szCs w:val="28"/>
                <w:lang w:eastAsia="ru-RU"/>
              </w:rPr>
            </w:pPr>
            <w:r w:rsidRPr="00F502EA">
              <w:rPr>
                <w:rFonts w:ascii="Times New Roman" w:eastAsia="Times New Roman" w:hAnsi="Times New Roman" w:cs="Times New Roman"/>
                <w:b/>
                <w:color w:val="00B050"/>
                <w:sz w:val="28"/>
                <w:szCs w:val="28"/>
                <w:lang w:eastAsia="ru-RU"/>
              </w:rPr>
              <w:t>2023</w:t>
            </w:r>
          </w:p>
        </w:tc>
        <w:tc>
          <w:tcPr>
            <w:tcW w:w="826"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DB64E5" w14:textId="77777777" w:rsidR="00305DCD" w:rsidRPr="00F502EA" w:rsidRDefault="00305DCD" w:rsidP="0096137E">
            <w:pPr>
              <w:spacing w:after="0" w:line="276" w:lineRule="auto"/>
              <w:jc w:val="center"/>
              <w:rPr>
                <w:rFonts w:ascii="Times New Roman" w:eastAsia="Times New Roman" w:hAnsi="Times New Roman" w:cs="Times New Roman"/>
                <w:b/>
                <w:color w:val="00B050"/>
                <w:sz w:val="28"/>
                <w:szCs w:val="28"/>
                <w:lang w:eastAsia="ru-RU"/>
              </w:rPr>
            </w:pPr>
            <w:r w:rsidRPr="00F502EA">
              <w:rPr>
                <w:rFonts w:ascii="Times New Roman" w:eastAsia="Times New Roman" w:hAnsi="Times New Roman" w:cs="Times New Roman"/>
                <w:b/>
                <w:color w:val="00B050"/>
                <w:sz w:val="28"/>
                <w:szCs w:val="28"/>
                <w:lang w:eastAsia="ru-RU"/>
              </w:rPr>
              <w:t>2024</w:t>
            </w:r>
          </w:p>
        </w:tc>
      </w:tr>
      <w:tr w:rsidR="00F502EA" w:rsidRPr="00F502EA" w14:paraId="6FD8BF7B" w14:textId="77777777" w:rsidTr="0096137E">
        <w:trPr>
          <w:trHeight w:val="315"/>
        </w:trPr>
        <w:tc>
          <w:tcPr>
            <w:tcW w:w="1321"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0DBBC425"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Регион</w:t>
            </w:r>
          </w:p>
        </w:tc>
        <w:tc>
          <w:tcPr>
            <w:tcW w:w="2268"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77608832"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Сегмент</w:t>
            </w:r>
          </w:p>
        </w:tc>
        <w:tc>
          <w:tcPr>
            <w:tcW w:w="6603" w:type="dxa"/>
            <w:gridSpan w:val="8"/>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D55CE50"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Объем, млрд.$</w:t>
            </w:r>
          </w:p>
        </w:tc>
      </w:tr>
      <w:tr w:rsidR="00F502EA" w:rsidRPr="00F502EA" w14:paraId="4AEC3F37" w14:textId="77777777" w:rsidTr="0096137E">
        <w:trPr>
          <w:trHeight w:val="315"/>
        </w:trPr>
        <w:tc>
          <w:tcPr>
            <w:tcW w:w="1321" w:type="dxa"/>
            <w:vMerge w:val="restar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6936CB84"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NA</w:t>
            </w:r>
          </w:p>
        </w:tc>
        <w:tc>
          <w:tcPr>
            <w:tcW w:w="2268"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762A6E47"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Услуги</w:t>
            </w:r>
          </w:p>
        </w:tc>
        <w:tc>
          <w:tcPr>
            <w:tcW w:w="825" w:type="dxa"/>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4D58623"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2,01</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E87DFBB"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2,01</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D9EDBCE"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2,23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26343A1"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2,35</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5265081"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2,46</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9EB369C"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2,91</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F9ADF07"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2,91</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36B0002"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3,17</w:t>
            </w:r>
          </w:p>
        </w:tc>
      </w:tr>
      <w:tr w:rsidR="00F502EA" w:rsidRPr="00F502EA" w14:paraId="07A1DAD8" w14:textId="77777777" w:rsidTr="0096137E">
        <w:trPr>
          <w:trHeight w:val="315"/>
        </w:trPr>
        <w:tc>
          <w:tcPr>
            <w:tcW w:w="132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4420FCC"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p>
        </w:tc>
        <w:tc>
          <w:tcPr>
            <w:tcW w:w="2268"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5564F7C0"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Оборудование</w:t>
            </w:r>
          </w:p>
        </w:tc>
        <w:tc>
          <w:tcPr>
            <w:tcW w:w="825" w:type="dxa"/>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D815725"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0,86</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5F8EA7B"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0,86</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482176"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0,96</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F388F39"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1,01</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7DB5200"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1,05</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E5B11B"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1,25</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DC809E2"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1,25</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E302255"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1,36</w:t>
            </w:r>
          </w:p>
        </w:tc>
      </w:tr>
      <w:tr w:rsidR="00F502EA" w:rsidRPr="00F502EA" w14:paraId="42EB054E" w14:textId="77777777" w:rsidTr="0096137E">
        <w:trPr>
          <w:trHeight w:val="315"/>
        </w:trPr>
        <w:tc>
          <w:tcPr>
            <w:tcW w:w="1321" w:type="dxa"/>
            <w:vMerge w:val="restar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67553A47"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Eur</w:t>
            </w:r>
          </w:p>
        </w:tc>
        <w:tc>
          <w:tcPr>
            <w:tcW w:w="2268"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4BA99D45"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Услуги</w:t>
            </w:r>
          </w:p>
        </w:tc>
        <w:tc>
          <w:tcPr>
            <w:tcW w:w="825" w:type="dxa"/>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0333FC"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1,34</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6EE352C"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1,45</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B7A9EAC"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1,45</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A25DD1D"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1,56</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9A076F5"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1,68</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004B2E"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1,90</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250E3B4"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2,12</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3C2882"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2,26</w:t>
            </w:r>
          </w:p>
        </w:tc>
      </w:tr>
      <w:tr w:rsidR="00F502EA" w:rsidRPr="00F502EA" w14:paraId="5E62FA26" w14:textId="77777777" w:rsidTr="0096137E">
        <w:trPr>
          <w:trHeight w:val="315"/>
        </w:trPr>
        <w:tc>
          <w:tcPr>
            <w:tcW w:w="132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D37587A"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p>
        </w:tc>
        <w:tc>
          <w:tcPr>
            <w:tcW w:w="2268"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5F4A23AC"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Оборудование</w:t>
            </w:r>
          </w:p>
        </w:tc>
        <w:tc>
          <w:tcPr>
            <w:tcW w:w="825" w:type="dxa"/>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A477825"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0,57</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2D8E42D"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0,62</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5B69027"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0,62</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7C50109"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0,67</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BC57A15"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0,72</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1E939DF"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0,81</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B5DC300"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0,91</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70ED08A"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0,97</w:t>
            </w:r>
          </w:p>
        </w:tc>
      </w:tr>
      <w:tr w:rsidR="00F502EA" w:rsidRPr="00F502EA" w14:paraId="57AC87A4" w14:textId="77777777" w:rsidTr="0096137E">
        <w:trPr>
          <w:trHeight w:val="315"/>
        </w:trPr>
        <w:tc>
          <w:tcPr>
            <w:tcW w:w="1321" w:type="dxa"/>
            <w:vMerge w:val="restar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1623709A"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APAC</w:t>
            </w:r>
          </w:p>
        </w:tc>
        <w:tc>
          <w:tcPr>
            <w:tcW w:w="2268"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68A393E4"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Услуги</w:t>
            </w:r>
          </w:p>
        </w:tc>
        <w:tc>
          <w:tcPr>
            <w:tcW w:w="825" w:type="dxa"/>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66D8AC3"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1,34</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713B20"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1,45</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9F5FDC2"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1,56</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D14F216"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1,56</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7982483"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1,79</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2BD8C70"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2,01</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CC145CE"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2,23</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D9FD49E"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2,49</w:t>
            </w:r>
          </w:p>
        </w:tc>
      </w:tr>
      <w:tr w:rsidR="00F502EA" w:rsidRPr="00F502EA" w14:paraId="65EB6AF0" w14:textId="77777777" w:rsidTr="0096137E">
        <w:trPr>
          <w:trHeight w:val="315"/>
        </w:trPr>
        <w:tc>
          <w:tcPr>
            <w:tcW w:w="132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0DC7B0B"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p>
        </w:tc>
        <w:tc>
          <w:tcPr>
            <w:tcW w:w="2268"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75690E03"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Оборудование</w:t>
            </w:r>
          </w:p>
        </w:tc>
        <w:tc>
          <w:tcPr>
            <w:tcW w:w="825" w:type="dxa"/>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A4B920F"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0,57</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2F24CA"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0,62</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BA31CF8"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0,67</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B9B29CA"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0,67</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A9F001A"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0,77</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0D3B77D"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0,86</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53332A4"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0,96</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82A9D91"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1,07</w:t>
            </w:r>
          </w:p>
        </w:tc>
      </w:tr>
      <w:tr w:rsidR="00F502EA" w:rsidRPr="00F502EA" w14:paraId="0DFA148D" w14:textId="77777777" w:rsidTr="0096137E">
        <w:trPr>
          <w:trHeight w:val="315"/>
        </w:trPr>
        <w:tc>
          <w:tcPr>
            <w:tcW w:w="1321" w:type="dxa"/>
            <w:vMerge w:val="restar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137259EC"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RoW</w:t>
            </w:r>
          </w:p>
        </w:tc>
        <w:tc>
          <w:tcPr>
            <w:tcW w:w="2268"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24F07952"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Услуги</w:t>
            </w:r>
          </w:p>
        </w:tc>
        <w:tc>
          <w:tcPr>
            <w:tcW w:w="825" w:type="dxa"/>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86AF650"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0,67</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A782563"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0,89</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3F4E5C"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1,01</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DAE01F5"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1,68</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8DC215"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1,45</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5B94AB"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1,01</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8633353"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1,23</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0B4AA67"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0,90</w:t>
            </w:r>
          </w:p>
        </w:tc>
      </w:tr>
      <w:tr w:rsidR="00F502EA" w:rsidRPr="00F502EA" w14:paraId="090B5D8A" w14:textId="77777777" w:rsidTr="0096137E">
        <w:trPr>
          <w:trHeight w:val="315"/>
        </w:trPr>
        <w:tc>
          <w:tcPr>
            <w:tcW w:w="132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DF3249D"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p>
        </w:tc>
        <w:tc>
          <w:tcPr>
            <w:tcW w:w="2268" w:type="dxa"/>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03D06824"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Оборудование</w:t>
            </w:r>
          </w:p>
        </w:tc>
        <w:tc>
          <w:tcPr>
            <w:tcW w:w="825" w:type="dxa"/>
            <w:tcBorders>
              <w:top w:val="single" w:sz="6" w:space="0" w:color="CCCCCC"/>
              <w:left w:val="single" w:sz="4" w:space="0" w:color="auto"/>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D37DD08"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0,29</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275F57"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0,38</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8814194"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0,43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1BDB4B7"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0,72</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5CAA42D"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0,62</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A092810"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0,43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C52E638"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0,53</w:t>
            </w:r>
          </w:p>
        </w:tc>
        <w:tc>
          <w:tcPr>
            <w:tcW w:w="82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56EE94" w14:textId="77777777" w:rsidR="00305DCD" w:rsidRPr="00F502EA" w:rsidRDefault="00305DCD" w:rsidP="0096137E">
            <w:pPr>
              <w:spacing w:after="0" w:line="276" w:lineRule="auto"/>
              <w:jc w:val="center"/>
              <w:rPr>
                <w:rFonts w:ascii="Times New Roman" w:eastAsia="Times New Roman" w:hAnsi="Times New Roman" w:cs="Times New Roman"/>
                <w:color w:val="00B050"/>
                <w:sz w:val="28"/>
                <w:szCs w:val="28"/>
                <w:lang w:eastAsia="ru-RU"/>
              </w:rPr>
            </w:pPr>
            <w:r w:rsidRPr="00F502EA">
              <w:rPr>
                <w:rFonts w:ascii="Times New Roman" w:eastAsia="Times New Roman" w:hAnsi="Times New Roman" w:cs="Times New Roman"/>
                <w:color w:val="00B050"/>
                <w:sz w:val="28"/>
                <w:szCs w:val="28"/>
                <w:lang w:eastAsia="ru-RU"/>
              </w:rPr>
              <w:t>0,39</w:t>
            </w:r>
          </w:p>
        </w:tc>
      </w:tr>
    </w:tbl>
    <w:p w14:paraId="14102C56" w14:textId="77777777" w:rsidR="00305DCD" w:rsidRPr="00F502EA" w:rsidRDefault="00305DCD" w:rsidP="0096137E">
      <w:pPr>
        <w:spacing w:after="0" w:line="360" w:lineRule="auto"/>
        <w:ind w:firstLine="709"/>
        <w:jc w:val="both"/>
        <w:rPr>
          <w:rFonts w:ascii="Times New Roman" w:hAnsi="Times New Roman"/>
          <w:color w:val="00B050"/>
          <w:sz w:val="28"/>
          <w:szCs w:val="28"/>
        </w:rPr>
      </w:pPr>
    </w:p>
    <w:p w14:paraId="44B2B0D8" w14:textId="0BB50B97" w:rsidR="00305DCD" w:rsidRDefault="00CC0646" w:rsidP="0096137E">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В</w:t>
      </w:r>
      <w:r w:rsidRPr="0096137E">
        <w:rPr>
          <w:rFonts w:ascii="Times New Roman" w:hAnsi="Times New Roman"/>
          <w:sz w:val="28"/>
          <w:szCs w:val="28"/>
        </w:rPr>
        <w:t xml:space="preserve"> таблиц</w:t>
      </w:r>
      <w:r>
        <w:rPr>
          <w:rFonts w:ascii="Times New Roman" w:hAnsi="Times New Roman"/>
          <w:sz w:val="28"/>
          <w:szCs w:val="28"/>
        </w:rPr>
        <w:t>е</w:t>
      </w:r>
      <w:r w:rsidRPr="0096137E">
        <w:rPr>
          <w:rFonts w:ascii="Times New Roman" w:hAnsi="Times New Roman"/>
          <w:sz w:val="28"/>
          <w:szCs w:val="28"/>
        </w:rPr>
        <w:t xml:space="preserve"> </w:t>
      </w:r>
      <w:r w:rsidR="006260E0">
        <w:rPr>
          <w:rFonts w:ascii="Times New Roman" w:hAnsi="Times New Roman"/>
          <w:sz w:val="28"/>
          <w:szCs w:val="28"/>
        </w:rPr>
        <w:t>15</w:t>
      </w:r>
      <w:r>
        <w:rPr>
          <w:rFonts w:ascii="Times New Roman" w:hAnsi="Times New Roman"/>
          <w:sz w:val="28"/>
          <w:szCs w:val="28"/>
        </w:rPr>
        <w:t xml:space="preserve"> представлены ведущие зарубежные игроки рынка дефектоскопии, а также российские организации</w:t>
      </w:r>
      <w:r w:rsidR="00CE567C">
        <w:rPr>
          <w:rFonts w:ascii="Times New Roman" w:hAnsi="Times New Roman"/>
          <w:sz w:val="28"/>
          <w:szCs w:val="28"/>
        </w:rPr>
        <w:t>,</w:t>
      </w:r>
      <w:r>
        <w:rPr>
          <w:rFonts w:ascii="Times New Roman" w:hAnsi="Times New Roman"/>
          <w:sz w:val="28"/>
          <w:szCs w:val="28"/>
        </w:rPr>
        <w:t xml:space="preserve"> оказывающие услуги и поставляющие оборудование для контроля и диагностики продукции и оборудования</w:t>
      </w:r>
      <w:r w:rsidR="00CE567C">
        <w:rPr>
          <w:rFonts w:ascii="Times New Roman" w:hAnsi="Times New Roman"/>
          <w:sz w:val="28"/>
          <w:szCs w:val="28"/>
        </w:rPr>
        <w:t>.</w:t>
      </w:r>
    </w:p>
    <w:p w14:paraId="16372550" w14:textId="77777777" w:rsidR="0096137E" w:rsidRDefault="0096137E" w:rsidP="0096137E">
      <w:pPr>
        <w:spacing w:after="0" w:line="360" w:lineRule="auto"/>
        <w:ind w:firstLine="709"/>
        <w:jc w:val="both"/>
        <w:rPr>
          <w:rFonts w:ascii="Times New Roman" w:hAnsi="Times New Roman"/>
          <w:sz w:val="28"/>
          <w:szCs w:val="28"/>
        </w:rPr>
      </w:pPr>
    </w:p>
    <w:p w14:paraId="5C9F358B" w14:textId="1C396ED5" w:rsidR="00CE567C" w:rsidRPr="006B7577" w:rsidRDefault="00CE567C" w:rsidP="00CE567C">
      <w:pPr>
        <w:spacing w:after="0" w:line="360" w:lineRule="auto"/>
        <w:jc w:val="both"/>
        <w:rPr>
          <w:rFonts w:ascii="Times New Roman" w:hAnsi="Times New Roman"/>
          <w:color w:val="00B050"/>
          <w:sz w:val="28"/>
          <w:szCs w:val="28"/>
        </w:rPr>
      </w:pPr>
      <w:r w:rsidRPr="006B7577">
        <w:rPr>
          <w:rFonts w:ascii="Times New Roman" w:hAnsi="Times New Roman"/>
          <w:color w:val="00B050"/>
          <w:sz w:val="28"/>
          <w:szCs w:val="28"/>
        </w:rPr>
        <w:t xml:space="preserve">Таблица </w:t>
      </w:r>
      <w:r w:rsidR="006260E0" w:rsidRPr="006B7577">
        <w:rPr>
          <w:rFonts w:ascii="Times New Roman" w:hAnsi="Times New Roman"/>
          <w:color w:val="00B050"/>
          <w:sz w:val="28"/>
          <w:szCs w:val="28"/>
        </w:rPr>
        <w:t>15</w:t>
      </w:r>
      <w:r w:rsidRPr="006B7577">
        <w:rPr>
          <w:rFonts w:ascii="Times New Roman" w:hAnsi="Times New Roman"/>
          <w:color w:val="00B050"/>
          <w:sz w:val="28"/>
          <w:szCs w:val="28"/>
        </w:rPr>
        <w:t>. Крупные иностранные игроки рынка дефектоскопии и российские организации</w:t>
      </w:r>
    </w:p>
    <w:tbl>
      <w:tblPr>
        <w:tblStyle w:val="-2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6"/>
        <w:gridCol w:w="2201"/>
      </w:tblGrid>
      <w:tr w:rsidR="00305DCD" w:rsidRPr="006B7577" w14:paraId="04D25970" w14:textId="77777777" w:rsidTr="00CE567C">
        <w:trPr>
          <w:cnfStyle w:val="100000000000" w:firstRow="1" w:lastRow="0" w:firstColumn="0" w:lastColumn="0" w:oddVBand="0" w:evenVBand="0" w:oddHBand="0" w:evenHBand="0" w:firstRowFirstColumn="0" w:firstRowLastColumn="0" w:lastRowFirstColumn="0" w:lastRowLastColumn="0"/>
          <w:cantSplit/>
          <w:trHeight w:val="567"/>
          <w:tblHeader/>
        </w:trPr>
        <w:tc>
          <w:tcPr>
            <w:cnfStyle w:val="001000000000" w:firstRow="0" w:lastRow="0" w:firstColumn="1" w:lastColumn="0" w:oddVBand="0" w:evenVBand="0" w:oddHBand="0" w:evenHBand="0" w:firstRowFirstColumn="0" w:firstRowLastColumn="0" w:lastRowFirstColumn="0" w:lastRowLastColumn="0"/>
            <w:tcW w:w="8046" w:type="dxa"/>
            <w:tcBorders>
              <w:top w:val="none" w:sz="0" w:space="0" w:color="auto"/>
              <w:bottom w:val="none" w:sz="0" w:space="0" w:color="auto"/>
              <w:right w:val="none" w:sz="0" w:space="0" w:color="auto"/>
            </w:tcBorders>
            <w:shd w:val="clear" w:color="auto" w:fill="auto"/>
            <w:vAlign w:val="center"/>
          </w:tcPr>
          <w:p w14:paraId="62D5FA46" w14:textId="77777777" w:rsidR="00305DCD" w:rsidRPr="006B7577" w:rsidRDefault="00305DCD" w:rsidP="00CE567C">
            <w:pPr>
              <w:spacing w:line="276" w:lineRule="auto"/>
              <w:jc w:val="center"/>
              <w:rPr>
                <w:rFonts w:ascii="Times New Roman" w:hAnsi="Times New Roman" w:cs="Times New Roman"/>
                <w:color w:val="00B050"/>
                <w:sz w:val="28"/>
                <w:szCs w:val="28"/>
              </w:rPr>
            </w:pPr>
            <w:r w:rsidRPr="006B7577">
              <w:rPr>
                <w:rFonts w:ascii="Times New Roman" w:hAnsi="Times New Roman" w:cs="Times New Roman"/>
                <w:color w:val="00B050"/>
                <w:sz w:val="28"/>
                <w:szCs w:val="28"/>
              </w:rPr>
              <w:t>Название компании</w:t>
            </w:r>
          </w:p>
        </w:tc>
        <w:tc>
          <w:tcPr>
            <w:tcW w:w="2201" w:type="dxa"/>
            <w:tcBorders>
              <w:top w:val="none" w:sz="0" w:space="0" w:color="auto"/>
              <w:left w:val="none" w:sz="0" w:space="0" w:color="auto"/>
              <w:bottom w:val="none" w:sz="0" w:space="0" w:color="auto"/>
            </w:tcBorders>
            <w:shd w:val="clear" w:color="auto" w:fill="auto"/>
            <w:vAlign w:val="center"/>
          </w:tcPr>
          <w:p w14:paraId="45EF3508" w14:textId="77777777" w:rsidR="00305DCD" w:rsidRPr="006B7577" w:rsidRDefault="00305DCD" w:rsidP="00CE567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Регион</w:t>
            </w:r>
          </w:p>
        </w:tc>
      </w:tr>
      <w:tr w:rsidR="00305DCD" w:rsidRPr="006B7577" w14:paraId="45F3D7F6"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4BDD5E3"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General Electric</w:t>
            </w:r>
          </w:p>
        </w:tc>
        <w:tc>
          <w:tcPr>
            <w:tcW w:w="2201" w:type="dxa"/>
            <w:shd w:val="clear" w:color="auto" w:fill="auto"/>
            <w:vAlign w:val="center"/>
          </w:tcPr>
          <w:p w14:paraId="51C321C8" w14:textId="77777777" w:rsidR="00305DCD" w:rsidRPr="006B7577"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США</w:t>
            </w:r>
          </w:p>
        </w:tc>
      </w:tr>
      <w:tr w:rsidR="00305DCD" w:rsidRPr="006B7577" w14:paraId="1C67E7FF"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36B0DE32"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Olympus Corporation</w:t>
            </w:r>
          </w:p>
        </w:tc>
        <w:tc>
          <w:tcPr>
            <w:tcW w:w="2201" w:type="dxa"/>
            <w:shd w:val="clear" w:color="auto" w:fill="auto"/>
            <w:vAlign w:val="center"/>
          </w:tcPr>
          <w:p w14:paraId="3A48F83C" w14:textId="77777777" w:rsidR="00305DCD" w:rsidRPr="006B7577"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Япония</w:t>
            </w:r>
          </w:p>
        </w:tc>
      </w:tr>
      <w:tr w:rsidR="00305DCD" w:rsidRPr="006B7577" w14:paraId="6E5D4D19"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593BDF14"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MISTRAS Group</w:t>
            </w:r>
          </w:p>
        </w:tc>
        <w:tc>
          <w:tcPr>
            <w:tcW w:w="2201" w:type="dxa"/>
            <w:shd w:val="clear" w:color="auto" w:fill="auto"/>
            <w:vAlign w:val="center"/>
          </w:tcPr>
          <w:p w14:paraId="68E9DA01" w14:textId="77777777" w:rsidR="00305DCD" w:rsidRPr="006B7577"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США</w:t>
            </w:r>
          </w:p>
        </w:tc>
      </w:tr>
      <w:tr w:rsidR="00305DCD" w:rsidRPr="006B7577" w14:paraId="3E1B2F48"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C63B823"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Nikon Metrology</w:t>
            </w:r>
          </w:p>
        </w:tc>
        <w:tc>
          <w:tcPr>
            <w:tcW w:w="2201" w:type="dxa"/>
            <w:shd w:val="clear" w:color="auto" w:fill="auto"/>
            <w:vAlign w:val="center"/>
          </w:tcPr>
          <w:p w14:paraId="689BDA86" w14:textId="77777777" w:rsidR="00305DCD" w:rsidRPr="006B7577"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Бельгия</w:t>
            </w:r>
          </w:p>
        </w:tc>
      </w:tr>
      <w:tr w:rsidR="00305DCD" w:rsidRPr="006B7577" w14:paraId="51757E24"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33F1A683"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Ashtead Technology</w:t>
            </w:r>
          </w:p>
        </w:tc>
        <w:tc>
          <w:tcPr>
            <w:tcW w:w="2201" w:type="dxa"/>
            <w:shd w:val="clear" w:color="auto" w:fill="auto"/>
            <w:vAlign w:val="center"/>
          </w:tcPr>
          <w:p w14:paraId="588DC2C2" w14:textId="77777777" w:rsidR="00305DCD" w:rsidRPr="006B7577"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Шотландия</w:t>
            </w:r>
          </w:p>
        </w:tc>
      </w:tr>
      <w:tr w:rsidR="00305DCD" w:rsidRPr="006B7577" w14:paraId="5EF623A9"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37519F9"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YXLON International</w:t>
            </w:r>
          </w:p>
        </w:tc>
        <w:tc>
          <w:tcPr>
            <w:tcW w:w="2201" w:type="dxa"/>
            <w:shd w:val="clear" w:color="auto" w:fill="auto"/>
            <w:vAlign w:val="center"/>
          </w:tcPr>
          <w:p w14:paraId="5E7238B3" w14:textId="77777777" w:rsidR="00305DCD" w:rsidRPr="006B7577"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Германия</w:t>
            </w:r>
          </w:p>
        </w:tc>
      </w:tr>
      <w:tr w:rsidR="00305DCD" w:rsidRPr="006B7577" w14:paraId="1B478747"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3C2F52B"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 xml:space="preserve">Sonatest </w:t>
            </w:r>
          </w:p>
        </w:tc>
        <w:tc>
          <w:tcPr>
            <w:tcW w:w="2201" w:type="dxa"/>
            <w:shd w:val="clear" w:color="auto" w:fill="auto"/>
            <w:vAlign w:val="center"/>
          </w:tcPr>
          <w:p w14:paraId="0944463F" w14:textId="77777777" w:rsidR="00305DCD" w:rsidRPr="006B7577"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Великобритания</w:t>
            </w:r>
          </w:p>
        </w:tc>
      </w:tr>
      <w:tr w:rsidR="00305DCD" w:rsidRPr="006B7577" w14:paraId="5F746168"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21D5E99"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 xml:space="preserve">Zetec, Inc. </w:t>
            </w:r>
          </w:p>
        </w:tc>
        <w:tc>
          <w:tcPr>
            <w:tcW w:w="2201" w:type="dxa"/>
            <w:shd w:val="clear" w:color="auto" w:fill="auto"/>
            <w:vAlign w:val="center"/>
          </w:tcPr>
          <w:p w14:paraId="5BC2E913" w14:textId="77777777" w:rsidR="00305DCD" w:rsidRPr="006B7577"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США</w:t>
            </w:r>
          </w:p>
        </w:tc>
      </w:tr>
      <w:tr w:rsidR="00305DCD" w:rsidRPr="006B7577" w14:paraId="7B0DCC77"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EC9B504" w14:textId="77777777" w:rsidR="00305DCD" w:rsidRPr="006B7577" w:rsidRDefault="00305DCD" w:rsidP="00CE567C">
            <w:pPr>
              <w:spacing w:line="276" w:lineRule="auto"/>
              <w:rPr>
                <w:rFonts w:ascii="Times New Roman" w:hAnsi="Times New Roman" w:cs="Times New Roman"/>
                <w:b w:val="0"/>
                <w:color w:val="00B050"/>
                <w:sz w:val="28"/>
                <w:szCs w:val="28"/>
                <w:lang w:val="en-US"/>
              </w:rPr>
            </w:pPr>
            <w:r w:rsidRPr="006B7577">
              <w:rPr>
                <w:rFonts w:ascii="Times New Roman" w:hAnsi="Times New Roman" w:cs="Times New Roman"/>
                <w:b w:val="0"/>
                <w:color w:val="00B050"/>
                <w:sz w:val="28"/>
                <w:szCs w:val="28"/>
                <w:lang w:val="en-US"/>
              </w:rPr>
              <w:t xml:space="preserve">T.D. Williamson Inc. </w:t>
            </w:r>
          </w:p>
        </w:tc>
        <w:tc>
          <w:tcPr>
            <w:tcW w:w="2201" w:type="dxa"/>
            <w:shd w:val="clear" w:color="auto" w:fill="auto"/>
            <w:vAlign w:val="center"/>
          </w:tcPr>
          <w:p w14:paraId="6B3212F2" w14:textId="77777777" w:rsidR="00305DCD" w:rsidRPr="006B7577"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США</w:t>
            </w:r>
          </w:p>
        </w:tc>
      </w:tr>
      <w:tr w:rsidR="00305DCD" w:rsidRPr="006B7577" w14:paraId="76EE177C"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5B69E97D" w14:textId="77777777" w:rsidR="00305DCD" w:rsidRPr="006B7577" w:rsidRDefault="00305DCD" w:rsidP="00CE567C">
            <w:pPr>
              <w:spacing w:line="276" w:lineRule="auto"/>
              <w:rPr>
                <w:rFonts w:ascii="Times New Roman" w:hAnsi="Times New Roman" w:cs="Times New Roman"/>
                <w:b w:val="0"/>
                <w:color w:val="00B050"/>
                <w:sz w:val="28"/>
                <w:szCs w:val="28"/>
                <w:lang w:val="en-US"/>
              </w:rPr>
            </w:pPr>
            <w:r w:rsidRPr="006B7577">
              <w:rPr>
                <w:rFonts w:ascii="Times New Roman" w:hAnsi="Times New Roman" w:cs="Times New Roman"/>
                <w:b w:val="0"/>
                <w:color w:val="00B050"/>
                <w:sz w:val="28"/>
                <w:szCs w:val="28"/>
                <w:lang w:val="en-US"/>
              </w:rPr>
              <w:t xml:space="preserve">Bosello High Technology srl </w:t>
            </w:r>
          </w:p>
        </w:tc>
        <w:tc>
          <w:tcPr>
            <w:tcW w:w="2201" w:type="dxa"/>
            <w:shd w:val="clear" w:color="auto" w:fill="auto"/>
            <w:vAlign w:val="center"/>
          </w:tcPr>
          <w:p w14:paraId="092F4EC8" w14:textId="77777777" w:rsidR="00305DCD" w:rsidRPr="006B7577"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Италия</w:t>
            </w:r>
          </w:p>
        </w:tc>
      </w:tr>
      <w:tr w:rsidR="00305DCD" w:rsidRPr="006B7577" w14:paraId="207BFFED"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707DF2B"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 xml:space="preserve">Eddyfi </w:t>
            </w:r>
          </w:p>
        </w:tc>
        <w:tc>
          <w:tcPr>
            <w:tcW w:w="2201" w:type="dxa"/>
            <w:shd w:val="clear" w:color="auto" w:fill="auto"/>
            <w:vAlign w:val="center"/>
          </w:tcPr>
          <w:p w14:paraId="7409367B" w14:textId="77777777" w:rsidR="00305DCD" w:rsidRPr="006B7577"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Канада</w:t>
            </w:r>
          </w:p>
        </w:tc>
      </w:tr>
      <w:tr w:rsidR="00305DCD" w:rsidRPr="006B7577" w14:paraId="47BE74BD"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5015E8A9"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 xml:space="preserve">Magnaflux </w:t>
            </w:r>
          </w:p>
        </w:tc>
        <w:tc>
          <w:tcPr>
            <w:tcW w:w="2201" w:type="dxa"/>
            <w:shd w:val="clear" w:color="auto" w:fill="auto"/>
            <w:vAlign w:val="center"/>
          </w:tcPr>
          <w:p w14:paraId="738B72C2" w14:textId="77777777" w:rsidR="00305DCD" w:rsidRPr="006B7577"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США</w:t>
            </w:r>
          </w:p>
        </w:tc>
      </w:tr>
      <w:tr w:rsidR="00305DCD" w:rsidRPr="006B7577" w14:paraId="0A64CF66"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0913EAA"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 xml:space="preserve">Fischer Technology Inc. </w:t>
            </w:r>
          </w:p>
        </w:tc>
        <w:tc>
          <w:tcPr>
            <w:tcW w:w="2201" w:type="dxa"/>
            <w:shd w:val="clear" w:color="auto" w:fill="auto"/>
            <w:vAlign w:val="center"/>
          </w:tcPr>
          <w:p w14:paraId="0F1DEEF4" w14:textId="77777777" w:rsidR="00305DCD" w:rsidRPr="006B7577"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США</w:t>
            </w:r>
          </w:p>
        </w:tc>
      </w:tr>
      <w:tr w:rsidR="00305DCD" w:rsidRPr="006B7577" w14:paraId="32EF47C6"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58753DD7"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 xml:space="preserve">Cygnus Instruments Ltd. </w:t>
            </w:r>
          </w:p>
        </w:tc>
        <w:tc>
          <w:tcPr>
            <w:tcW w:w="2201" w:type="dxa"/>
            <w:shd w:val="clear" w:color="auto" w:fill="auto"/>
            <w:vAlign w:val="center"/>
          </w:tcPr>
          <w:p w14:paraId="24D24D61" w14:textId="77777777" w:rsidR="00305DCD" w:rsidRPr="006B7577"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Великобритания</w:t>
            </w:r>
          </w:p>
        </w:tc>
      </w:tr>
      <w:tr w:rsidR="00305DCD" w:rsidRPr="006B7577" w14:paraId="2B7CC10B"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0A13FFD"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 xml:space="preserve">NDT Global GmbH </w:t>
            </w:r>
          </w:p>
        </w:tc>
        <w:tc>
          <w:tcPr>
            <w:tcW w:w="2201" w:type="dxa"/>
            <w:shd w:val="clear" w:color="auto" w:fill="auto"/>
            <w:vAlign w:val="center"/>
          </w:tcPr>
          <w:p w14:paraId="65208435" w14:textId="77777777" w:rsidR="00305DCD" w:rsidRPr="006B7577"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Германия</w:t>
            </w:r>
          </w:p>
        </w:tc>
      </w:tr>
      <w:tr w:rsidR="00305DCD" w:rsidRPr="006B7577" w14:paraId="1B6FDC6B"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C068A07"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 xml:space="preserve">Acuren </w:t>
            </w:r>
          </w:p>
        </w:tc>
        <w:tc>
          <w:tcPr>
            <w:tcW w:w="2201" w:type="dxa"/>
            <w:shd w:val="clear" w:color="auto" w:fill="auto"/>
            <w:vAlign w:val="center"/>
          </w:tcPr>
          <w:p w14:paraId="51EA0FE0" w14:textId="77777777" w:rsidR="00305DCD" w:rsidRPr="006B7577"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США</w:t>
            </w:r>
          </w:p>
        </w:tc>
      </w:tr>
      <w:tr w:rsidR="00305DCD" w:rsidRPr="006B7577" w14:paraId="312505CF"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D67B8C2" w14:textId="77777777" w:rsidR="00305DCD" w:rsidRPr="006B7577" w:rsidRDefault="00305DCD" w:rsidP="00CE567C">
            <w:pPr>
              <w:spacing w:line="276" w:lineRule="auto"/>
              <w:rPr>
                <w:rFonts w:ascii="Times New Roman" w:hAnsi="Times New Roman" w:cs="Times New Roman"/>
                <w:b w:val="0"/>
                <w:color w:val="00B050"/>
                <w:sz w:val="28"/>
                <w:szCs w:val="28"/>
              </w:rPr>
            </w:pPr>
            <w:r w:rsidRPr="006B7577">
              <w:rPr>
                <w:rFonts w:ascii="Times New Roman" w:hAnsi="Times New Roman" w:cs="Times New Roman"/>
                <w:b w:val="0"/>
                <w:color w:val="00B050"/>
                <w:sz w:val="28"/>
                <w:szCs w:val="28"/>
              </w:rPr>
              <w:t xml:space="preserve">LynX Inspection </w:t>
            </w:r>
          </w:p>
        </w:tc>
        <w:tc>
          <w:tcPr>
            <w:tcW w:w="2201" w:type="dxa"/>
            <w:shd w:val="clear" w:color="auto" w:fill="auto"/>
            <w:vAlign w:val="center"/>
          </w:tcPr>
          <w:p w14:paraId="7F27B3AE" w14:textId="77777777" w:rsidR="00305DCD" w:rsidRPr="006B7577"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8"/>
                <w:szCs w:val="28"/>
              </w:rPr>
            </w:pPr>
            <w:r w:rsidRPr="006B7577">
              <w:rPr>
                <w:rFonts w:ascii="Times New Roman" w:hAnsi="Times New Roman" w:cs="Times New Roman"/>
                <w:color w:val="00B050"/>
                <w:sz w:val="28"/>
                <w:szCs w:val="28"/>
              </w:rPr>
              <w:t>Канада</w:t>
            </w:r>
          </w:p>
        </w:tc>
      </w:tr>
      <w:tr w:rsidR="00305DCD" w:rsidRPr="00CE567C" w14:paraId="7AED680E"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45CA9BE"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ЗАО «ИЦ «Технохим»</w:t>
            </w:r>
          </w:p>
        </w:tc>
        <w:tc>
          <w:tcPr>
            <w:tcW w:w="2201" w:type="dxa"/>
            <w:shd w:val="clear" w:color="auto" w:fill="auto"/>
            <w:vAlign w:val="center"/>
          </w:tcPr>
          <w:p w14:paraId="21E8CC2C"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1E4EB246"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0BDEA82"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lastRenderedPageBreak/>
              <w:t>ООО НПЦ Кропус-ПО</w:t>
            </w:r>
          </w:p>
        </w:tc>
        <w:tc>
          <w:tcPr>
            <w:tcW w:w="2201" w:type="dxa"/>
            <w:shd w:val="clear" w:color="auto" w:fill="auto"/>
            <w:vAlign w:val="center"/>
          </w:tcPr>
          <w:p w14:paraId="10DA35CD"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5E8030EC"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C19DA45"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«Флинт Евразия»</w:t>
            </w:r>
          </w:p>
        </w:tc>
        <w:tc>
          <w:tcPr>
            <w:tcW w:w="2201" w:type="dxa"/>
            <w:shd w:val="clear" w:color="auto" w:fill="auto"/>
            <w:vAlign w:val="center"/>
          </w:tcPr>
          <w:p w14:paraId="16D7590E"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56B29D21"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6E1A878"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СК «Поток»</w:t>
            </w:r>
          </w:p>
        </w:tc>
        <w:tc>
          <w:tcPr>
            <w:tcW w:w="2201" w:type="dxa"/>
            <w:shd w:val="clear" w:color="auto" w:fill="auto"/>
            <w:vAlign w:val="center"/>
          </w:tcPr>
          <w:p w14:paraId="4A090286"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47A1CF61"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D42DBA6"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«Юргац №3 НАКС»</w:t>
            </w:r>
          </w:p>
        </w:tc>
        <w:tc>
          <w:tcPr>
            <w:tcW w:w="2201" w:type="dxa"/>
            <w:shd w:val="clear" w:color="auto" w:fill="auto"/>
            <w:vAlign w:val="center"/>
          </w:tcPr>
          <w:p w14:paraId="28F12EEC"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40F875C2"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59D8632"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«Радоп»</w:t>
            </w:r>
          </w:p>
        </w:tc>
        <w:tc>
          <w:tcPr>
            <w:tcW w:w="2201" w:type="dxa"/>
            <w:shd w:val="clear" w:color="auto" w:fill="auto"/>
            <w:vAlign w:val="center"/>
          </w:tcPr>
          <w:p w14:paraId="2731EA5B"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B5F2D5C"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6CA5F02"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«Априори Системс»</w:t>
            </w:r>
          </w:p>
        </w:tc>
        <w:tc>
          <w:tcPr>
            <w:tcW w:w="2201" w:type="dxa"/>
            <w:shd w:val="clear" w:color="auto" w:fill="auto"/>
            <w:vAlign w:val="center"/>
          </w:tcPr>
          <w:p w14:paraId="6CAB86CC"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55598DA5"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5D5BCF9A"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«НПЦ «ВТД»</w:t>
            </w:r>
          </w:p>
        </w:tc>
        <w:tc>
          <w:tcPr>
            <w:tcW w:w="2201" w:type="dxa"/>
            <w:shd w:val="clear" w:color="auto" w:fill="auto"/>
            <w:vAlign w:val="center"/>
          </w:tcPr>
          <w:p w14:paraId="26383518"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433BEECB"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79BC80F"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Частное предприятие «Инфокамень»</w:t>
            </w:r>
          </w:p>
        </w:tc>
        <w:tc>
          <w:tcPr>
            <w:tcW w:w="2201" w:type="dxa"/>
            <w:shd w:val="clear" w:color="auto" w:fill="auto"/>
            <w:vAlign w:val="center"/>
          </w:tcPr>
          <w:p w14:paraId="5E56CE79"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59C0F30E"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D44BEBB"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«Велдинг-НДТ»</w:t>
            </w:r>
          </w:p>
        </w:tc>
        <w:tc>
          <w:tcPr>
            <w:tcW w:w="2201" w:type="dxa"/>
            <w:shd w:val="clear" w:color="auto" w:fill="auto"/>
            <w:vAlign w:val="center"/>
          </w:tcPr>
          <w:p w14:paraId="0155F5BD"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78328D27"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5A393E0C"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АО «НИИ мостов»</w:t>
            </w:r>
          </w:p>
        </w:tc>
        <w:tc>
          <w:tcPr>
            <w:tcW w:w="2201" w:type="dxa"/>
            <w:shd w:val="clear" w:color="auto" w:fill="auto"/>
            <w:vAlign w:val="center"/>
          </w:tcPr>
          <w:p w14:paraId="610E2F1E"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7B0FB8B9"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65E09A7"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«Экспертиза Диагностика Сервис»</w:t>
            </w:r>
            <w:r w:rsidR="00B5403F">
              <w:rPr>
                <w:rFonts w:ascii="Times New Roman" w:hAnsi="Times New Roman" w:cs="Times New Roman"/>
                <w:b w:val="0"/>
                <w:sz w:val="28"/>
                <w:szCs w:val="28"/>
              </w:rPr>
              <w:t xml:space="preserve"> (</w:t>
            </w:r>
            <w:r w:rsidR="00B5403F" w:rsidRPr="00CE567C">
              <w:rPr>
                <w:rFonts w:ascii="Times New Roman" w:hAnsi="Times New Roman" w:cs="Times New Roman"/>
                <w:b w:val="0"/>
                <w:sz w:val="28"/>
                <w:szCs w:val="28"/>
              </w:rPr>
              <w:t>ООО «ЭДС»</w:t>
            </w:r>
            <w:r w:rsidR="00B5403F">
              <w:rPr>
                <w:rFonts w:ascii="Times New Roman" w:hAnsi="Times New Roman" w:cs="Times New Roman"/>
                <w:b w:val="0"/>
                <w:sz w:val="28"/>
                <w:szCs w:val="28"/>
              </w:rPr>
              <w:t>)</w:t>
            </w:r>
          </w:p>
        </w:tc>
        <w:tc>
          <w:tcPr>
            <w:tcW w:w="2201" w:type="dxa"/>
            <w:shd w:val="clear" w:color="auto" w:fill="auto"/>
            <w:vAlign w:val="center"/>
          </w:tcPr>
          <w:p w14:paraId="20A52882"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63A3C276"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52E8593"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«Межотраслевая Лаборатория ПО Технической Диагностике»</w:t>
            </w:r>
            <w:r w:rsidR="00B5403F">
              <w:rPr>
                <w:rFonts w:ascii="Times New Roman" w:hAnsi="Times New Roman" w:cs="Times New Roman"/>
                <w:b w:val="0"/>
                <w:sz w:val="28"/>
                <w:szCs w:val="28"/>
              </w:rPr>
              <w:t xml:space="preserve"> (ООО «Лентест»)</w:t>
            </w:r>
          </w:p>
        </w:tc>
        <w:tc>
          <w:tcPr>
            <w:tcW w:w="2201" w:type="dxa"/>
            <w:shd w:val="clear" w:color="auto" w:fill="auto"/>
            <w:vAlign w:val="center"/>
          </w:tcPr>
          <w:p w14:paraId="04C70F54"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52233B5D"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C680482" w14:textId="77777777" w:rsidR="00305DCD" w:rsidRPr="00CE567C" w:rsidRDefault="00305DCD" w:rsidP="00B5403F">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 xml:space="preserve">ООО «Производственное </w:t>
            </w:r>
            <w:r w:rsidR="00B5403F">
              <w:rPr>
                <w:rFonts w:ascii="Times New Roman" w:hAnsi="Times New Roman" w:cs="Times New Roman"/>
                <w:b w:val="0"/>
                <w:sz w:val="28"/>
                <w:szCs w:val="28"/>
              </w:rPr>
              <w:t>п</w:t>
            </w:r>
            <w:r w:rsidRPr="00CE567C">
              <w:rPr>
                <w:rFonts w:ascii="Times New Roman" w:hAnsi="Times New Roman" w:cs="Times New Roman"/>
                <w:b w:val="0"/>
                <w:sz w:val="28"/>
                <w:szCs w:val="28"/>
              </w:rPr>
              <w:t>редприятие «Сваркаконтрольсервис»</w:t>
            </w:r>
            <w:r w:rsidR="00B5403F">
              <w:rPr>
                <w:rFonts w:ascii="Times New Roman" w:hAnsi="Times New Roman" w:cs="Times New Roman"/>
                <w:b w:val="0"/>
                <w:sz w:val="28"/>
                <w:szCs w:val="28"/>
              </w:rPr>
              <w:t xml:space="preserve"> (</w:t>
            </w:r>
            <w:r w:rsidR="00B5403F" w:rsidRPr="00CE567C">
              <w:rPr>
                <w:rFonts w:ascii="Times New Roman" w:hAnsi="Times New Roman" w:cs="Times New Roman"/>
                <w:b w:val="0"/>
                <w:sz w:val="28"/>
                <w:szCs w:val="28"/>
              </w:rPr>
              <w:t>ООО «ПП</w:t>
            </w:r>
            <w:r w:rsidR="00B5403F">
              <w:rPr>
                <w:rFonts w:ascii="Times New Roman" w:hAnsi="Times New Roman" w:cs="Times New Roman"/>
                <w:b w:val="0"/>
                <w:sz w:val="28"/>
                <w:szCs w:val="28"/>
              </w:rPr>
              <w:t xml:space="preserve"> </w:t>
            </w:r>
            <w:r w:rsidR="00B5403F" w:rsidRPr="00CE567C">
              <w:rPr>
                <w:rFonts w:ascii="Times New Roman" w:hAnsi="Times New Roman" w:cs="Times New Roman"/>
                <w:b w:val="0"/>
                <w:sz w:val="28"/>
                <w:szCs w:val="28"/>
              </w:rPr>
              <w:t>«Сваркаконтрольсервис»</w:t>
            </w:r>
            <w:r w:rsidR="00B5403F">
              <w:rPr>
                <w:rFonts w:ascii="Times New Roman" w:hAnsi="Times New Roman" w:cs="Times New Roman"/>
                <w:b w:val="0"/>
                <w:sz w:val="28"/>
                <w:szCs w:val="28"/>
              </w:rPr>
              <w:t>)</w:t>
            </w:r>
          </w:p>
        </w:tc>
        <w:tc>
          <w:tcPr>
            <w:tcW w:w="2201" w:type="dxa"/>
            <w:shd w:val="clear" w:color="auto" w:fill="auto"/>
            <w:vAlign w:val="center"/>
          </w:tcPr>
          <w:p w14:paraId="5D81A852"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213FA854"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CA93601"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АО «Виматек»</w:t>
            </w:r>
          </w:p>
        </w:tc>
        <w:tc>
          <w:tcPr>
            <w:tcW w:w="2201" w:type="dxa"/>
            <w:shd w:val="clear" w:color="auto" w:fill="auto"/>
            <w:vAlign w:val="center"/>
          </w:tcPr>
          <w:p w14:paraId="72898852"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EEC8F30"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2295FC8"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«ЭКОЛиНК»</w:t>
            </w:r>
          </w:p>
        </w:tc>
        <w:tc>
          <w:tcPr>
            <w:tcW w:w="2201" w:type="dxa"/>
            <w:shd w:val="clear" w:color="auto" w:fill="auto"/>
            <w:vAlign w:val="center"/>
          </w:tcPr>
          <w:p w14:paraId="284C3727"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17F77BF1"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43DEADF"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«Лукойл-Аэро-Челябинск» / ООО «ФИЛДИНС» / Fildins</w:t>
            </w:r>
          </w:p>
        </w:tc>
        <w:tc>
          <w:tcPr>
            <w:tcW w:w="2201" w:type="dxa"/>
            <w:shd w:val="clear" w:color="auto" w:fill="auto"/>
            <w:vAlign w:val="center"/>
          </w:tcPr>
          <w:p w14:paraId="76683CF5"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69D5A3BF"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C5A86A0"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АО «ГазПриборАвтоматикаСервис»</w:t>
            </w:r>
          </w:p>
        </w:tc>
        <w:tc>
          <w:tcPr>
            <w:tcW w:w="2201" w:type="dxa"/>
            <w:shd w:val="clear" w:color="auto" w:fill="auto"/>
            <w:vAlign w:val="center"/>
          </w:tcPr>
          <w:p w14:paraId="07EB52D6"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72129F40"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3F7C595" w14:textId="77777777" w:rsidR="00305DCD" w:rsidRPr="00CE567C" w:rsidRDefault="00CE567C"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«Звук»</w:t>
            </w:r>
            <w:r w:rsidR="00305DCD" w:rsidRPr="00CE567C">
              <w:rPr>
                <w:rFonts w:ascii="Times New Roman" w:hAnsi="Times New Roman" w:cs="Times New Roman"/>
                <w:b w:val="0"/>
                <w:sz w:val="28"/>
                <w:szCs w:val="28"/>
              </w:rPr>
              <w:t xml:space="preserve"> / </w:t>
            </w:r>
            <w:r w:rsidRPr="00CE567C">
              <w:rPr>
                <w:rFonts w:ascii="Times New Roman" w:hAnsi="Times New Roman" w:cs="Times New Roman"/>
                <w:b w:val="0"/>
                <w:sz w:val="28"/>
                <w:szCs w:val="28"/>
              </w:rPr>
              <w:t>Приборы и методики неразрушающего контроля</w:t>
            </w:r>
          </w:p>
        </w:tc>
        <w:tc>
          <w:tcPr>
            <w:tcW w:w="2201" w:type="dxa"/>
            <w:shd w:val="clear" w:color="auto" w:fill="auto"/>
            <w:vAlign w:val="center"/>
          </w:tcPr>
          <w:p w14:paraId="1363ADE3"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4A5C0EE8"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F744685" w14:textId="77777777" w:rsidR="00305DCD" w:rsidRPr="00CE567C" w:rsidRDefault="00CE567C"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«Лигнум»</w:t>
            </w:r>
            <w:r w:rsidR="00305DCD" w:rsidRPr="00CE567C">
              <w:rPr>
                <w:rFonts w:ascii="Times New Roman" w:hAnsi="Times New Roman" w:cs="Times New Roman"/>
                <w:b w:val="0"/>
                <w:sz w:val="28"/>
                <w:szCs w:val="28"/>
              </w:rPr>
              <w:t xml:space="preserve"> / </w:t>
            </w:r>
            <w:r w:rsidRPr="00CE567C">
              <w:rPr>
                <w:rFonts w:ascii="Times New Roman" w:hAnsi="Times New Roman" w:cs="Times New Roman"/>
                <w:b w:val="0"/>
                <w:sz w:val="28"/>
                <w:szCs w:val="28"/>
              </w:rPr>
              <w:t>Оборудование для неразрушающего контроля</w:t>
            </w:r>
          </w:p>
        </w:tc>
        <w:tc>
          <w:tcPr>
            <w:tcW w:w="2201" w:type="dxa"/>
            <w:shd w:val="clear" w:color="auto" w:fill="auto"/>
            <w:vAlign w:val="center"/>
          </w:tcPr>
          <w:p w14:paraId="3AC2484A"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19B834A7"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8B4B3D2"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«ПСК»</w:t>
            </w:r>
          </w:p>
        </w:tc>
        <w:tc>
          <w:tcPr>
            <w:tcW w:w="2201" w:type="dxa"/>
            <w:shd w:val="clear" w:color="auto" w:fill="auto"/>
            <w:vAlign w:val="center"/>
          </w:tcPr>
          <w:p w14:paraId="57635B73"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B666E15"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AC8B765"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«Панатест»</w:t>
            </w:r>
          </w:p>
        </w:tc>
        <w:tc>
          <w:tcPr>
            <w:tcW w:w="2201" w:type="dxa"/>
            <w:shd w:val="clear" w:color="auto" w:fill="auto"/>
            <w:vAlign w:val="center"/>
          </w:tcPr>
          <w:p w14:paraId="11307789"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1DFD9CBB"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399CEA7"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«ТехАстор»</w:t>
            </w:r>
          </w:p>
        </w:tc>
        <w:tc>
          <w:tcPr>
            <w:tcW w:w="2201" w:type="dxa"/>
            <w:shd w:val="clear" w:color="auto" w:fill="auto"/>
            <w:vAlign w:val="center"/>
          </w:tcPr>
          <w:p w14:paraId="6E99D141"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32135D74"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5727DFD"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«Железнодорожная компания «ТЕРРА»</w:t>
            </w:r>
          </w:p>
        </w:tc>
        <w:tc>
          <w:tcPr>
            <w:tcW w:w="2201" w:type="dxa"/>
            <w:shd w:val="clear" w:color="auto" w:fill="auto"/>
            <w:vAlign w:val="center"/>
          </w:tcPr>
          <w:p w14:paraId="34581466"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6420AC86"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BF50129"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«Горизонталь плюс»</w:t>
            </w:r>
          </w:p>
        </w:tc>
        <w:tc>
          <w:tcPr>
            <w:tcW w:w="2201" w:type="dxa"/>
            <w:shd w:val="clear" w:color="auto" w:fill="auto"/>
            <w:vAlign w:val="center"/>
          </w:tcPr>
          <w:p w14:paraId="713A4973"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CA164EF"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5487724F"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lastRenderedPageBreak/>
              <w:t>ФГУП «РТРС» / ООО «Альпстройпроект»</w:t>
            </w:r>
          </w:p>
        </w:tc>
        <w:tc>
          <w:tcPr>
            <w:tcW w:w="2201" w:type="dxa"/>
            <w:shd w:val="clear" w:color="auto" w:fill="auto"/>
            <w:vAlign w:val="center"/>
          </w:tcPr>
          <w:p w14:paraId="6B393489"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142AD64C"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6A9CD5D"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«НАКС КРЫМ»</w:t>
            </w:r>
          </w:p>
        </w:tc>
        <w:tc>
          <w:tcPr>
            <w:tcW w:w="2201" w:type="dxa"/>
            <w:shd w:val="clear" w:color="auto" w:fill="auto"/>
            <w:vAlign w:val="center"/>
          </w:tcPr>
          <w:p w14:paraId="5B382686"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2A7597F3"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A6BDF80"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«ОПТИМА-ЭНЕРГО-СЕРВИС»</w:t>
            </w:r>
            <w:r w:rsidR="00B5403F">
              <w:rPr>
                <w:rFonts w:ascii="Times New Roman" w:hAnsi="Times New Roman" w:cs="Times New Roman"/>
                <w:b w:val="0"/>
                <w:sz w:val="28"/>
                <w:szCs w:val="28"/>
              </w:rPr>
              <w:t xml:space="preserve"> (ООО «Оптима-ЭС»)</w:t>
            </w:r>
          </w:p>
        </w:tc>
        <w:tc>
          <w:tcPr>
            <w:tcW w:w="2201" w:type="dxa"/>
            <w:shd w:val="clear" w:color="auto" w:fill="auto"/>
            <w:vAlign w:val="center"/>
          </w:tcPr>
          <w:p w14:paraId="276A0CB1"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2E26B685"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C532136"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«НПКЦ «Курсор»</w:t>
            </w:r>
          </w:p>
        </w:tc>
        <w:tc>
          <w:tcPr>
            <w:tcW w:w="2201" w:type="dxa"/>
            <w:shd w:val="clear" w:color="auto" w:fill="auto"/>
            <w:vAlign w:val="center"/>
          </w:tcPr>
          <w:p w14:paraId="1C2E0FF4"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3755BD91"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E34CC9B"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«Стройконтроль»</w:t>
            </w:r>
          </w:p>
        </w:tc>
        <w:tc>
          <w:tcPr>
            <w:tcW w:w="2201" w:type="dxa"/>
            <w:shd w:val="clear" w:color="auto" w:fill="auto"/>
            <w:vAlign w:val="center"/>
          </w:tcPr>
          <w:p w14:paraId="6A9A2A4D"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54534917"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F56253C"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«Научно-производственный центр неразрушающего контроля»</w:t>
            </w:r>
          </w:p>
        </w:tc>
        <w:tc>
          <w:tcPr>
            <w:tcW w:w="2201" w:type="dxa"/>
            <w:shd w:val="clear" w:color="auto" w:fill="auto"/>
            <w:vAlign w:val="center"/>
          </w:tcPr>
          <w:p w14:paraId="56DF6C87"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7E43CAEC"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A27CD3A"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ТОО «ЭкоЭнергоГаз»</w:t>
            </w:r>
          </w:p>
        </w:tc>
        <w:tc>
          <w:tcPr>
            <w:tcW w:w="2201" w:type="dxa"/>
            <w:shd w:val="clear" w:color="auto" w:fill="auto"/>
            <w:vAlign w:val="center"/>
          </w:tcPr>
          <w:p w14:paraId="03F8E3B2"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36AC5E20"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9CCC6D5"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НПГ Планета</w:t>
            </w:r>
          </w:p>
        </w:tc>
        <w:tc>
          <w:tcPr>
            <w:tcW w:w="2201" w:type="dxa"/>
            <w:shd w:val="clear" w:color="auto" w:fill="auto"/>
            <w:vAlign w:val="center"/>
          </w:tcPr>
          <w:p w14:paraId="0FF4A00A"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3D5EC8F4"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DA3B7D6"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Инженерный центр ЭнергоАудит</w:t>
            </w:r>
          </w:p>
        </w:tc>
        <w:tc>
          <w:tcPr>
            <w:tcW w:w="2201" w:type="dxa"/>
            <w:shd w:val="clear" w:color="auto" w:fill="auto"/>
            <w:vAlign w:val="center"/>
          </w:tcPr>
          <w:p w14:paraId="5CD047C9"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30A43CC3"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85017CC"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ТОО Аsia LabService</w:t>
            </w:r>
          </w:p>
        </w:tc>
        <w:tc>
          <w:tcPr>
            <w:tcW w:w="2201" w:type="dxa"/>
            <w:shd w:val="clear" w:color="auto" w:fill="auto"/>
            <w:vAlign w:val="center"/>
          </w:tcPr>
          <w:p w14:paraId="33ADE12D"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6F52436F"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7BBCE45"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«РЭКС» / ООО «Региональная экспертная консалтинговая служба»</w:t>
            </w:r>
          </w:p>
        </w:tc>
        <w:tc>
          <w:tcPr>
            <w:tcW w:w="2201" w:type="dxa"/>
            <w:shd w:val="clear" w:color="auto" w:fill="auto"/>
            <w:vAlign w:val="center"/>
          </w:tcPr>
          <w:p w14:paraId="6AE50734"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13295B3C"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1F1E8BE"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Analyzer 24</w:t>
            </w:r>
          </w:p>
        </w:tc>
        <w:tc>
          <w:tcPr>
            <w:tcW w:w="2201" w:type="dxa"/>
            <w:shd w:val="clear" w:color="auto" w:fill="auto"/>
            <w:vAlign w:val="center"/>
          </w:tcPr>
          <w:p w14:paraId="787A9EC1"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8143B19"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349DCFDC"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«Городские Системы Безопасности»</w:t>
            </w:r>
          </w:p>
        </w:tc>
        <w:tc>
          <w:tcPr>
            <w:tcW w:w="2201" w:type="dxa"/>
            <w:shd w:val="clear" w:color="auto" w:fill="auto"/>
            <w:vAlign w:val="center"/>
          </w:tcPr>
          <w:p w14:paraId="253BF434"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3544BA5A"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B2BD725"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«Технопром»</w:t>
            </w:r>
          </w:p>
        </w:tc>
        <w:tc>
          <w:tcPr>
            <w:tcW w:w="2201" w:type="dxa"/>
            <w:shd w:val="clear" w:color="auto" w:fill="auto"/>
            <w:vAlign w:val="center"/>
          </w:tcPr>
          <w:p w14:paraId="2BE96E99"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3D4C7666"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8ADCF36"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«Автосканеры»</w:t>
            </w:r>
          </w:p>
        </w:tc>
        <w:tc>
          <w:tcPr>
            <w:tcW w:w="2201" w:type="dxa"/>
            <w:shd w:val="clear" w:color="auto" w:fill="auto"/>
            <w:vAlign w:val="center"/>
          </w:tcPr>
          <w:p w14:paraId="2EF30D28"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7C3A8175"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3966E9BE"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ЗАО Виматек</w:t>
            </w:r>
          </w:p>
        </w:tc>
        <w:tc>
          <w:tcPr>
            <w:tcW w:w="2201" w:type="dxa"/>
            <w:shd w:val="clear" w:color="auto" w:fill="auto"/>
            <w:vAlign w:val="center"/>
          </w:tcPr>
          <w:p w14:paraId="3C21EAD3"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39A12DE"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B85596A"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«ТД РусАвиаХим»</w:t>
            </w:r>
          </w:p>
        </w:tc>
        <w:tc>
          <w:tcPr>
            <w:tcW w:w="2201" w:type="dxa"/>
            <w:shd w:val="clear" w:color="auto" w:fill="auto"/>
            <w:vAlign w:val="center"/>
          </w:tcPr>
          <w:p w14:paraId="75C437B5"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B42BE61"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8D288B8"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НПП «ТрансЭнергоСервис»</w:t>
            </w:r>
          </w:p>
        </w:tc>
        <w:tc>
          <w:tcPr>
            <w:tcW w:w="2201" w:type="dxa"/>
            <w:shd w:val="clear" w:color="auto" w:fill="auto"/>
            <w:vAlign w:val="center"/>
          </w:tcPr>
          <w:p w14:paraId="4FD3CBEA"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54B4EC65"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A8E5812"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«Элитест»</w:t>
            </w:r>
          </w:p>
        </w:tc>
        <w:tc>
          <w:tcPr>
            <w:tcW w:w="2201" w:type="dxa"/>
            <w:shd w:val="clear" w:color="auto" w:fill="auto"/>
            <w:vAlign w:val="center"/>
          </w:tcPr>
          <w:p w14:paraId="61D5734B"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554898C2"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3BDDCAF7"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«ГлавДиагностика»</w:t>
            </w:r>
          </w:p>
        </w:tc>
        <w:tc>
          <w:tcPr>
            <w:tcW w:w="2201" w:type="dxa"/>
            <w:shd w:val="clear" w:color="auto" w:fill="auto"/>
            <w:vAlign w:val="center"/>
          </w:tcPr>
          <w:p w14:paraId="46C02B44"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23D7F5E6"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5D192823"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«НПК «Микрокон»</w:t>
            </w:r>
          </w:p>
        </w:tc>
        <w:tc>
          <w:tcPr>
            <w:tcW w:w="2201" w:type="dxa"/>
            <w:shd w:val="clear" w:color="auto" w:fill="auto"/>
            <w:vAlign w:val="center"/>
          </w:tcPr>
          <w:p w14:paraId="2925A281"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30BB6439"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F013386"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ПКФ«ПромТехСервис»</w:t>
            </w:r>
          </w:p>
        </w:tc>
        <w:tc>
          <w:tcPr>
            <w:tcW w:w="2201" w:type="dxa"/>
            <w:shd w:val="clear" w:color="auto" w:fill="auto"/>
            <w:vAlign w:val="center"/>
          </w:tcPr>
          <w:p w14:paraId="5C2273A5"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7B29BB0D"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000AC09"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ЗАО «СДС»</w:t>
            </w:r>
          </w:p>
        </w:tc>
        <w:tc>
          <w:tcPr>
            <w:tcW w:w="2201" w:type="dxa"/>
            <w:shd w:val="clear" w:color="auto" w:fill="auto"/>
            <w:vAlign w:val="center"/>
          </w:tcPr>
          <w:p w14:paraId="54D49A21"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4602D91C"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AF9E47A"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«АСК-РЕНТГЕН Сибирь»</w:t>
            </w:r>
          </w:p>
        </w:tc>
        <w:tc>
          <w:tcPr>
            <w:tcW w:w="2201" w:type="dxa"/>
            <w:shd w:val="clear" w:color="auto" w:fill="auto"/>
            <w:vAlign w:val="center"/>
          </w:tcPr>
          <w:p w14:paraId="2FBECE73"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68E7E3C0"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764FDE03"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lastRenderedPageBreak/>
              <w:t>ООО «ГлавДиагностика»</w:t>
            </w:r>
          </w:p>
        </w:tc>
        <w:tc>
          <w:tcPr>
            <w:tcW w:w="2201" w:type="dxa"/>
            <w:shd w:val="clear" w:color="auto" w:fill="auto"/>
            <w:vAlign w:val="center"/>
          </w:tcPr>
          <w:p w14:paraId="710506EF"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667C0ED2"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319305E"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«ИНТ-Контроль»</w:t>
            </w:r>
          </w:p>
        </w:tc>
        <w:tc>
          <w:tcPr>
            <w:tcW w:w="2201" w:type="dxa"/>
            <w:shd w:val="clear" w:color="auto" w:fill="auto"/>
            <w:vAlign w:val="center"/>
          </w:tcPr>
          <w:p w14:paraId="1861440B"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4338AA9D"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40516A4D"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«Альфа-строй»</w:t>
            </w:r>
          </w:p>
        </w:tc>
        <w:tc>
          <w:tcPr>
            <w:tcW w:w="2201" w:type="dxa"/>
            <w:shd w:val="clear" w:color="auto" w:fill="auto"/>
            <w:vAlign w:val="center"/>
          </w:tcPr>
          <w:p w14:paraId="0E67E7EA"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C352BD8"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FF6221F"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«Эндити»</w:t>
            </w:r>
          </w:p>
        </w:tc>
        <w:tc>
          <w:tcPr>
            <w:tcW w:w="2201" w:type="dxa"/>
            <w:shd w:val="clear" w:color="auto" w:fill="auto"/>
            <w:vAlign w:val="center"/>
          </w:tcPr>
          <w:p w14:paraId="5087FE57"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6182165"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EDFC7F2"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ТОО СДК Плюс</w:t>
            </w:r>
          </w:p>
        </w:tc>
        <w:tc>
          <w:tcPr>
            <w:tcW w:w="2201" w:type="dxa"/>
            <w:shd w:val="clear" w:color="auto" w:fill="auto"/>
            <w:vAlign w:val="center"/>
          </w:tcPr>
          <w:p w14:paraId="1A067DE3"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54CF0986"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6C5CE72"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ТОО Казцентрналадка</w:t>
            </w:r>
          </w:p>
        </w:tc>
        <w:tc>
          <w:tcPr>
            <w:tcW w:w="2201" w:type="dxa"/>
            <w:shd w:val="clear" w:color="auto" w:fill="auto"/>
            <w:vAlign w:val="center"/>
          </w:tcPr>
          <w:p w14:paraId="4D8DD271"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6AA390B5"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25AD36AB"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АО Челябинский завод специального машиностроения / Chelspecmash</w:t>
            </w:r>
          </w:p>
        </w:tc>
        <w:tc>
          <w:tcPr>
            <w:tcW w:w="2201" w:type="dxa"/>
            <w:shd w:val="clear" w:color="auto" w:fill="auto"/>
            <w:vAlign w:val="center"/>
          </w:tcPr>
          <w:p w14:paraId="01170190"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1C6F196B"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1FF34DB8" w14:textId="77777777" w:rsidR="00305DCD" w:rsidRPr="00CE567C" w:rsidRDefault="00305DCD" w:rsidP="00B5403F">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 xml:space="preserve">ООО </w:t>
            </w:r>
            <w:r w:rsidR="00B5403F">
              <w:rPr>
                <w:rFonts w:ascii="Times New Roman" w:hAnsi="Times New Roman" w:cs="Times New Roman"/>
                <w:b w:val="0"/>
                <w:sz w:val="28"/>
                <w:szCs w:val="28"/>
              </w:rPr>
              <w:t>«</w:t>
            </w:r>
            <w:r w:rsidRPr="00CE567C">
              <w:rPr>
                <w:rFonts w:ascii="Times New Roman" w:hAnsi="Times New Roman" w:cs="Times New Roman"/>
                <w:b w:val="0"/>
                <w:sz w:val="28"/>
                <w:szCs w:val="28"/>
              </w:rPr>
              <w:t>Н</w:t>
            </w:r>
            <w:r w:rsidR="00B5403F">
              <w:rPr>
                <w:rFonts w:ascii="Times New Roman" w:hAnsi="Times New Roman" w:cs="Times New Roman"/>
                <w:b w:val="0"/>
                <w:sz w:val="28"/>
                <w:szCs w:val="28"/>
              </w:rPr>
              <w:t>аучно</w:t>
            </w:r>
            <w:r w:rsidRPr="00CE567C">
              <w:rPr>
                <w:rFonts w:ascii="Times New Roman" w:hAnsi="Times New Roman" w:cs="Times New Roman"/>
                <w:b w:val="0"/>
                <w:sz w:val="28"/>
                <w:szCs w:val="28"/>
              </w:rPr>
              <w:t>-</w:t>
            </w:r>
            <w:r w:rsidR="00B5403F">
              <w:rPr>
                <w:rFonts w:ascii="Times New Roman" w:hAnsi="Times New Roman" w:cs="Times New Roman"/>
                <w:b w:val="0"/>
                <w:sz w:val="28"/>
                <w:szCs w:val="28"/>
              </w:rPr>
              <w:t>п</w:t>
            </w:r>
            <w:r w:rsidRPr="00CE567C">
              <w:rPr>
                <w:rFonts w:ascii="Times New Roman" w:hAnsi="Times New Roman" w:cs="Times New Roman"/>
                <w:b w:val="0"/>
                <w:sz w:val="28"/>
                <w:szCs w:val="28"/>
              </w:rPr>
              <w:t>роизводственное Предприятие Геофизической Аппаратуры «ЛУЧ»</w:t>
            </w:r>
            <w:r w:rsidR="00B5403F">
              <w:rPr>
                <w:rFonts w:ascii="Times New Roman" w:hAnsi="Times New Roman" w:cs="Times New Roman"/>
                <w:b w:val="0"/>
                <w:sz w:val="28"/>
                <w:szCs w:val="28"/>
              </w:rPr>
              <w:t xml:space="preserve"> (ООО НППГА Луч)</w:t>
            </w:r>
          </w:p>
        </w:tc>
        <w:tc>
          <w:tcPr>
            <w:tcW w:w="2201" w:type="dxa"/>
            <w:shd w:val="clear" w:color="auto" w:fill="auto"/>
            <w:vAlign w:val="center"/>
          </w:tcPr>
          <w:p w14:paraId="53F9423E"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3D0BCE1C"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6D2EEFFD"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«СТС»</w:t>
            </w:r>
          </w:p>
        </w:tc>
        <w:tc>
          <w:tcPr>
            <w:tcW w:w="2201" w:type="dxa"/>
            <w:shd w:val="clear" w:color="auto" w:fill="auto"/>
            <w:vAlign w:val="center"/>
          </w:tcPr>
          <w:p w14:paraId="3CB9C01C"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659C5556" w14:textId="77777777" w:rsidTr="00CE567C">
        <w:trPr>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08EEDD25"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ООО «Югорское отделение экспертизы» / Ugra Expert</w:t>
            </w:r>
          </w:p>
        </w:tc>
        <w:tc>
          <w:tcPr>
            <w:tcW w:w="2201" w:type="dxa"/>
            <w:shd w:val="clear" w:color="auto" w:fill="auto"/>
            <w:vAlign w:val="center"/>
          </w:tcPr>
          <w:p w14:paraId="4EA6872B" w14:textId="77777777" w:rsidR="00305DCD" w:rsidRPr="00CE567C" w:rsidRDefault="00305DCD" w:rsidP="00CE567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r w:rsidR="00305DCD" w:rsidRPr="00CE567C" w14:paraId="0F9068DE" w14:textId="77777777" w:rsidTr="00CE567C">
        <w:trPr>
          <w:cnfStyle w:val="000000100000" w:firstRow="0" w:lastRow="0" w:firstColumn="0" w:lastColumn="0" w:oddVBand="0" w:evenVBand="0" w:oddHBand="1"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8046" w:type="dxa"/>
            <w:shd w:val="clear" w:color="auto" w:fill="auto"/>
            <w:vAlign w:val="center"/>
          </w:tcPr>
          <w:p w14:paraId="3982A07B" w14:textId="77777777" w:rsidR="00305DCD" w:rsidRPr="00CE567C" w:rsidRDefault="00305DCD" w:rsidP="00CE567C">
            <w:pPr>
              <w:spacing w:line="276" w:lineRule="auto"/>
              <w:rPr>
                <w:rFonts w:ascii="Times New Roman" w:hAnsi="Times New Roman" w:cs="Times New Roman"/>
                <w:b w:val="0"/>
                <w:sz w:val="28"/>
                <w:szCs w:val="28"/>
              </w:rPr>
            </w:pPr>
            <w:r w:rsidRPr="00CE567C">
              <w:rPr>
                <w:rFonts w:ascii="Times New Roman" w:hAnsi="Times New Roman" w:cs="Times New Roman"/>
                <w:b w:val="0"/>
                <w:sz w:val="28"/>
                <w:szCs w:val="28"/>
              </w:rPr>
              <w:t>ЗАО «Юнитест-Рентген»</w:t>
            </w:r>
          </w:p>
        </w:tc>
        <w:tc>
          <w:tcPr>
            <w:tcW w:w="2201" w:type="dxa"/>
            <w:shd w:val="clear" w:color="auto" w:fill="auto"/>
            <w:vAlign w:val="center"/>
          </w:tcPr>
          <w:p w14:paraId="63535929" w14:textId="77777777" w:rsidR="00305DCD" w:rsidRPr="00CE567C" w:rsidRDefault="00305DCD" w:rsidP="00CE567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E567C">
              <w:rPr>
                <w:rFonts w:ascii="Times New Roman" w:hAnsi="Times New Roman" w:cs="Times New Roman"/>
                <w:sz w:val="28"/>
                <w:szCs w:val="28"/>
              </w:rPr>
              <w:t>РФ</w:t>
            </w:r>
          </w:p>
        </w:tc>
      </w:tr>
    </w:tbl>
    <w:p w14:paraId="3213C080" w14:textId="77777777" w:rsidR="00305DCD" w:rsidRDefault="00305DCD" w:rsidP="00EC0F80">
      <w:pPr>
        <w:spacing w:after="0" w:line="360" w:lineRule="auto"/>
        <w:ind w:firstLine="709"/>
        <w:jc w:val="both"/>
        <w:rPr>
          <w:rFonts w:ascii="Times New Roman" w:hAnsi="Times New Roman" w:cs="Times New Roman"/>
          <w:sz w:val="28"/>
          <w:szCs w:val="28"/>
        </w:rPr>
      </w:pPr>
    </w:p>
    <w:p w14:paraId="5B6E1773" w14:textId="77777777" w:rsidR="00494F8D" w:rsidRPr="00494F8D" w:rsidRDefault="00494F8D" w:rsidP="00494F8D">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21" w:name="_Toc50732720"/>
      <w:r w:rsidRPr="00494F8D">
        <w:rPr>
          <w:rFonts w:ascii="Times New Roman" w:hAnsi="Times New Roman" w:cs="Times New Roman"/>
          <w:i/>
          <w:color w:val="000000" w:themeColor="text1"/>
          <w:sz w:val="28"/>
          <w:szCs w:val="28"/>
        </w:rPr>
        <w:t>2.4 Рынок дефектоскопии в РФ</w:t>
      </w:r>
      <w:bookmarkEnd w:id="21"/>
    </w:p>
    <w:p w14:paraId="29868D3E" w14:textId="77777777" w:rsidR="00494F8D" w:rsidRDefault="00494F8D" w:rsidP="00494F8D">
      <w:pPr>
        <w:spacing w:after="0" w:line="360" w:lineRule="auto"/>
        <w:ind w:firstLine="709"/>
        <w:jc w:val="both"/>
        <w:rPr>
          <w:rFonts w:ascii="Times New Roman" w:eastAsia="Times New Roman" w:hAnsi="Times New Roman" w:cs="Times New Roman"/>
          <w:sz w:val="28"/>
          <w:szCs w:val="28"/>
        </w:rPr>
      </w:pPr>
    </w:p>
    <w:p w14:paraId="29E53DAB" w14:textId="77777777" w:rsidR="003229C8" w:rsidRDefault="003229C8" w:rsidP="003229C8">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оценки потенциального рынка услуг по расшифровке результатов дефектоскопии с применением искусственного интеллекта в работе составлен обзор рынка дефектоскопии традиционными методами. Участники данного рынка потенциально могут быть потребителями технологий расшифровки результатов дефектоскопии с применением машинного обучения.</w:t>
      </w:r>
    </w:p>
    <w:p w14:paraId="5A7BA129" w14:textId="77777777" w:rsidR="003229C8" w:rsidRPr="006B7577" w:rsidRDefault="003229C8" w:rsidP="003229C8">
      <w:pPr>
        <w:spacing w:after="0" w:line="360" w:lineRule="auto"/>
        <w:ind w:firstLine="709"/>
        <w:jc w:val="both"/>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 xml:space="preserve">Всего компаний, аттестованных на осуществление деятельности по неразрушающему контролю, в реестре АО «НТЦ «Промышленная безопасность» (http://www.oaontc.ru/services/registers/noal/) более 4200. Большинство компаний в реестре имеют в своей структуре лабораторию НК для собственных нужд, а неразрушающий контроль не является основным видом деятельности. Оценить объем оказываемых услуг внутренними подразделениями для собственных нужд или выделить услуги НК из общей выручки компании не представляется возможным. Поэтому принято решение составить перечень компаний, оказывающих </w:t>
      </w:r>
      <w:r w:rsidRPr="006B7577">
        <w:rPr>
          <w:rFonts w:ascii="Times New Roman" w:eastAsia="Times New Roman" w:hAnsi="Times New Roman" w:cs="Times New Roman"/>
          <w:color w:val="00B050"/>
          <w:sz w:val="28"/>
          <w:szCs w:val="28"/>
        </w:rPr>
        <w:lastRenderedPageBreak/>
        <w:t>исключительно услуги дефектоскопии, и оценить годовой объем их выручки. Кроме того, проведен обзор закупок на тему оказания услуг по дефектоскопии. Таким образом, мы получим фактический минимальный объем рынка дефектоскопии, который является потенциальным для внедрения технологии расшифровки результатов с применением нейронных сетей.</w:t>
      </w:r>
    </w:p>
    <w:p w14:paraId="53E28C24" w14:textId="77777777" w:rsidR="003229C8" w:rsidRPr="006B7577" w:rsidRDefault="003229C8" w:rsidP="003229C8">
      <w:pPr>
        <w:spacing w:after="0" w:line="360" w:lineRule="auto"/>
        <w:ind w:firstLine="709"/>
        <w:jc w:val="both"/>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 данный перечень вошли 37 компаний, из которых:</w:t>
      </w:r>
    </w:p>
    <w:p w14:paraId="352730A6" w14:textId="77777777" w:rsidR="003229C8" w:rsidRPr="006B7577" w:rsidRDefault="003229C8" w:rsidP="003229C8">
      <w:pPr>
        <w:spacing w:after="0" w:line="360" w:lineRule="auto"/>
        <w:ind w:firstLine="709"/>
        <w:jc w:val="both"/>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 7 – осуществляют только дефектоскопию;</w:t>
      </w:r>
    </w:p>
    <w:p w14:paraId="3B82158A" w14:textId="77777777" w:rsidR="003229C8" w:rsidRPr="006B7577" w:rsidRDefault="003229C8" w:rsidP="003229C8">
      <w:pPr>
        <w:spacing w:after="0" w:line="360" w:lineRule="auto"/>
        <w:ind w:firstLine="709"/>
        <w:jc w:val="both"/>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 15 – в том числе поставка оборудования для НК (5 из них только поставкой);</w:t>
      </w:r>
    </w:p>
    <w:p w14:paraId="088122AE" w14:textId="77777777" w:rsidR="003229C8" w:rsidRPr="006B7577" w:rsidRDefault="003229C8" w:rsidP="003229C8">
      <w:pPr>
        <w:spacing w:after="0" w:line="360" w:lineRule="auto"/>
        <w:ind w:firstLine="709"/>
        <w:jc w:val="both"/>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 16 – в том числе осуществляют проектирование и строительство зданий и сооружений, подготовку и аттестацию специалистов, экспертизу промышленной безопасности, ремонт промышленных изделий и т.д.</w:t>
      </w:r>
    </w:p>
    <w:p w14:paraId="5D1C34FE" w14:textId="77777777" w:rsidR="003229C8" w:rsidRPr="00E44C89" w:rsidRDefault="003229C8" w:rsidP="003229C8">
      <w:pPr>
        <w:spacing w:after="0" w:line="360" w:lineRule="auto"/>
        <w:ind w:firstLine="709"/>
        <w:jc w:val="both"/>
        <w:rPr>
          <w:rFonts w:ascii="Times New Roman" w:eastAsia="Times New Roman" w:hAnsi="Times New Roman" w:cs="Times New Roman"/>
          <w:color w:val="00B050"/>
          <w:sz w:val="28"/>
          <w:szCs w:val="28"/>
        </w:rPr>
      </w:pPr>
    </w:p>
    <w:p w14:paraId="1E29CE90" w14:textId="625D96E0" w:rsidR="005F7F85" w:rsidRPr="00E44C89" w:rsidRDefault="005F7F85" w:rsidP="005F7F85">
      <w:pPr>
        <w:spacing w:after="0" w:line="360" w:lineRule="auto"/>
        <w:jc w:val="both"/>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Таблица</w:t>
      </w:r>
      <w:r w:rsidR="006260E0" w:rsidRPr="00E44C89">
        <w:rPr>
          <w:rFonts w:ascii="Times New Roman" w:eastAsia="Times New Roman" w:hAnsi="Times New Roman" w:cs="Times New Roman"/>
          <w:color w:val="00B050"/>
          <w:sz w:val="28"/>
          <w:szCs w:val="28"/>
        </w:rPr>
        <w:t xml:space="preserve"> 16</w:t>
      </w:r>
      <w:r w:rsidRPr="00E44C89">
        <w:rPr>
          <w:rFonts w:ascii="Times New Roman" w:eastAsia="Times New Roman" w:hAnsi="Times New Roman" w:cs="Times New Roman"/>
          <w:color w:val="00B050"/>
          <w:sz w:val="28"/>
          <w:szCs w:val="28"/>
        </w:rPr>
        <w:t>. Специализация компаний дефектоскопии по видам деятельности</w:t>
      </w: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9"/>
        <w:gridCol w:w="4766"/>
      </w:tblGrid>
      <w:tr w:rsidR="00C27AE8" w:rsidRPr="00E44C89" w14:paraId="67B5CB62" w14:textId="77777777" w:rsidTr="00C27AE8">
        <w:trPr>
          <w:trHeight w:val="288"/>
          <w:jc w:val="center"/>
        </w:trPr>
        <w:tc>
          <w:tcPr>
            <w:tcW w:w="5309" w:type="dxa"/>
            <w:shd w:val="clear" w:color="auto" w:fill="auto"/>
            <w:noWrap/>
            <w:vAlign w:val="center"/>
            <w:hideMark/>
          </w:tcPr>
          <w:p w14:paraId="44E63F6E" w14:textId="77777777" w:rsidR="003229C8" w:rsidRPr="00E44C89" w:rsidRDefault="003229C8" w:rsidP="00C27AE8">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Вид деятельности</w:t>
            </w:r>
          </w:p>
        </w:tc>
        <w:tc>
          <w:tcPr>
            <w:tcW w:w="4766" w:type="dxa"/>
            <w:shd w:val="clear" w:color="auto" w:fill="auto"/>
            <w:noWrap/>
            <w:vAlign w:val="center"/>
            <w:hideMark/>
          </w:tcPr>
          <w:p w14:paraId="501C45FD" w14:textId="77777777" w:rsidR="003229C8" w:rsidRPr="00E44C89" w:rsidRDefault="003229C8" w:rsidP="00C27AE8">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Количество компаний</w:t>
            </w:r>
          </w:p>
        </w:tc>
      </w:tr>
      <w:tr w:rsidR="00C27AE8" w:rsidRPr="00E44C89" w14:paraId="28ED3A02" w14:textId="77777777" w:rsidTr="00C27AE8">
        <w:trPr>
          <w:trHeight w:val="288"/>
          <w:jc w:val="center"/>
        </w:trPr>
        <w:tc>
          <w:tcPr>
            <w:tcW w:w="5309" w:type="dxa"/>
            <w:shd w:val="clear" w:color="auto" w:fill="auto"/>
            <w:vAlign w:val="center"/>
            <w:hideMark/>
          </w:tcPr>
          <w:p w14:paraId="44484B96" w14:textId="77777777" w:rsidR="003229C8" w:rsidRPr="00E44C89" w:rsidRDefault="003229C8" w:rsidP="006E30C3">
            <w:pPr>
              <w:spacing w:after="0" w:line="240" w:lineRule="auto"/>
              <w:rPr>
                <w:rFonts w:ascii="Times New Roman" w:eastAsia="Times New Roman" w:hAnsi="Times New Roman" w:cs="Times New Roman"/>
                <w:bCs/>
                <w:color w:val="00B050"/>
                <w:sz w:val="28"/>
                <w:szCs w:val="28"/>
              </w:rPr>
            </w:pPr>
            <w:r w:rsidRPr="00E44C89">
              <w:rPr>
                <w:rFonts w:ascii="Times New Roman" w:eastAsia="Times New Roman" w:hAnsi="Times New Roman" w:cs="Times New Roman"/>
                <w:bCs/>
                <w:color w:val="00B050"/>
                <w:sz w:val="28"/>
                <w:szCs w:val="28"/>
              </w:rPr>
              <w:t>НК</w:t>
            </w:r>
          </w:p>
        </w:tc>
        <w:tc>
          <w:tcPr>
            <w:tcW w:w="4766" w:type="dxa"/>
            <w:shd w:val="clear" w:color="auto" w:fill="auto"/>
            <w:noWrap/>
            <w:vAlign w:val="center"/>
            <w:hideMark/>
          </w:tcPr>
          <w:p w14:paraId="2488A34B" w14:textId="77777777" w:rsidR="003229C8" w:rsidRPr="00E44C89" w:rsidRDefault="003229C8" w:rsidP="00C27AE8">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30</w:t>
            </w:r>
          </w:p>
        </w:tc>
      </w:tr>
      <w:tr w:rsidR="00C27AE8" w:rsidRPr="00E44C89" w14:paraId="780EFBAF" w14:textId="77777777" w:rsidTr="00C27AE8">
        <w:trPr>
          <w:trHeight w:val="288"/>
          <w:jc w:val="center"/>
        </w:trPr>
        <w:tc>
          <w:tcPr>
            <w:tcW w:w="5309" w:type="dxa"/>
            <w:shd w:val="clear" w:color="auto" w:fill="auto"/>
            <w:vAlign w:val="center"/>
            <w:hideMark/>
          </w:tcPr>
          <w:p w14:paraId="2FD71653" w14:textId="77777777" w:rsidR="003229C8" w:rsidRPr="00E44C89" w:rsidRDefault="003229C8" w:rsidP="006E30C3">
            <w:pPr>
              <w:spacing w:after="0" w:line="240" w:lineRule="auto"/>
              <w:rPr>
                <w:rFonts w:ascii="Times New Roman" w:eastAsia="Times New Roman" w:hAnsi="Times New Roman" w:cs="Times New Roman"/>
                <w:bCs/>
                <w:color w:val="00B050"/>
                <w:sz w:val="28"/>
                <w:szCs w:val="28"/>
              </w:rPr>
            </w:pPr>
            <w:r w:rsidRPr="00E44C89">
              <w:rPr>
                <w:rFonts w:ascii="Times New Roman" w:eastAsia="Times New Roman" w:hAnsi="Times New Roman" w:cs="Times New Roman"/>
                <w:bCs/>
                <w:color w:val="00B050"/>
                <w:sz w:val="28"/>
                <w:szCs w:val="28"/>
              </w:rPr>
              <w:t>Поставка оборудования для НК</w:t>
            </w:r>
          </w:p>
        </w:tc>
        <w:tc>
          <w:tcPr>
            <w:tcW w:w="4766" w:type="dxa"/>
            <w:shd w:val="clear" w:color="auto" w:fill="auto"/>
            <w:noWrap/>
            <w:vAlign w:val="center"/>
            <w:hideMark/>
          </w:tcPr>
          <w:p w14:paraId="69803F73" w14:textId="77777777" w:rsidR="003229C8" w:rsidRPr="00E44C89" w:rsidRDefault="003229C8" w:rsidP="00C27AE8">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15</w:t>
            </w:r>
          </w:p>
        </w:tc>
      </w:tr>
      <w:tr w:rsidR="00C27AE8" w:rsidRPr="00E44C89" w14:paraId="3A293EF2" w14:textId="77777777" w:rsidTr="00C27AE8">
        <w:trPr>
          <w:trHeight w:val="288"/>
          <w:jc w:val="center"/>
        </w:trPr>
        <w:tc>
          <w:tcPr>
            <w:tcW w:w="5309" w:type="dxa"/>
            <w:shd w:val="clear" w:color="auto" w:fill="auto"/>
            <w:vAlign w:val="center"/>
            <w:hideMark/>
          </w:tcPr>
          <w:p w14:paraId="71DA71C4" w14:textId="77777777" w:rsidR="003229C8" w:rsidRPr="00E44C89" w:rsidRDefault="003229C8" w:rsidP="006E30C3">
            <w:pPr>
              <w:spacing w:after="0" w:line="240" w:lineRule="auto"/>
              <w:rPr>
                <w:rFonts w:ascii="Times New Roman" w:eastAsia="Times New Roman" w:hAnsi="Times New Roman" w:cs="Times New Roman"/>
                <w:bCs/>
                <w:color w:val="00B050"/>
                <w:sz w:val="28"/>
                <w:szCs w:val="28"/>
              </w:rPr>
            </w:pPr>
            <w:r w:rsidRPr="00E44C89">
              <w:rPr>
                <w:rFonts w:ascii="Times New Roman" w:eastAsia="Times New Roman" w:hAnsi="Times New Roman" w:cs="Times New Roman"/>
                <w:bCs/>
                <w:color w:val="00B050"/>
                <w:sz w:val="28"/>
                <w:szCs w:val="28"/>
              </w:rPr>
              <w:t>Прочее</w:t>
            </w:r>
          </w:p>
        </w:tc>
        <w:tc>
          <w:tcPr>
            <w:tcW w:w="4766" w:type="dxa"/>
            <w:shd w:val="clear" w:color="auto" w:fill="auto"/>
            <w:noWrap/>
            <w:vAlign w:val="center"/>
            <w:hideMark/>
          </w:tcPr>
          <w:p w14:paraId="644B5C85" w14:textId="77777777" w:rsidR="003229C8" w:rsidRPr="00E44C89" w:rsidRDefault="003229C8" w:rsidP="00C27AE8">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16</w:t>
            </w:r>
          </w:p>
        </w:tc>
      </w:tr>
    </w:tbl>
    <w:p w14:paraId="5B60A194" w14:textId="77777777" w:rsidR="003229C8" w:rsidRPr="00E44C89" w:rsidRDefault="003229C8" w:rsidP="00C27AE8">
      <w:pPr>
        <w:spacing w:after="0" w:line="360" w:lineRule="auto"/>
        <w:ind w:firstLine="709"/>
        <w:jc w:val="both"/>
        <w:rPr>
          <w:rFonts w:ascii="Times New Roman" w:eastAsia="Times New Roman" w:hAnsi="Times New Roman" w:cs="Times New Roman"/>
          <w:color w:val="00B050"/>
          <w:sz w:val="28"/>
          <w:szCs w:val="28"/>
        </w:rPr>
      </w:pPr>
    </w:p>
    <w:p w14:paraId="2523988A" w14:textId="77777777" w:rsidR="003229C8" w:rsidRPr="00E44C89" w:rsidRDefault="005F7F85" w:rsidP="00C27AE8">
      <w:pPr>
        <w:spacing w:after="0" w:line="360" w:lineRule="auto"/>
        <w:ind w:firstLine="709"/>
        <w:jc w:val="both"/>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Из таблицы (ниже)</w:t>
      </w:r>
      <w:r w:rsidR="003229C8" w:rsidRPr="00E44C89">
        <w:rPr>
          <w:rFonts w:ascii="Times New Roman" w:eastAsia="Times New Roman" w:hAnsi="Times New Roman" w:cs="Times New Roman"/>
          <w:color w:val="00B050"/>
          <w:sz w:val="28"/>
          <w:szCs w:val="28"/>
        </w:rPr>
        <w:t xml:space="preserve"> видно, что большинство компаний осуществляют неразрушающий контроль акустическим (65%), магнитным (57%) и оптическим (49%) методами. Более трети компаний НК также проводят</w:t>
      </w:r>
      <w:r w:rsidRPr="00E44C89">
        <w:rPr>
          <w:rFonts w:ascii="Times New Roman" w:eastAsia="Times New Roman" w:hAnsi="Times New Roman" w:cs="Times New Roman"/>
          <w:color w:val="00B050"/>
          <w:sz w:val="28"/>
          <w:szCs w:val="28"/>
        </w:rPr>
        <w:t xml:space="preserve"> анализ</w:t>
      </w:r>
      <w:r w:rsidR="003229C8" w:rsidRPr="00E44C89">
        <w:rPr>
          <w:rFonts w:ascii="Times New Roman" w:eastAsia="Times New Roman" w:hAnsi="Times New Roman" w:cs="Times New Roman"/>
          <w:color w:val="00B050"/>
          <w:sz w:val="28"/>
          <w:szCs w:val="28"/>
        </w:rPr>
        <w:t xml:space="preserve"> проникающими веществами (38%) и радиационным методом (35%).</w:t>
      </w:r>
    </w:p>
    <w:p w14:paraId="7F8963D6" w14:textId="0DAE5A7F" w:rsidR="008F76C7" w:rsidRPr="00E44C89" w:rsidRDefault="008F76C7" w:rsidP="00C27AE8">
      <w:pPr>
        <w:spacing w:after="0" w:line="360" w:lineRule="auto"/>
        <w:ind w:firstLine="709"/>
        <w:jc w:val="both"/>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Следует отметить, что визуально-оптический контроль зачастую не заказывается организациями и предприятиями в качестве отдельной услуги, а</w:t>
      </w:r>
      <w:r w:rsidR="00BD473C" w:rsidRPr="00E44C89">
        <w:rPr>
          <w:rFonts w:ascii="Times New Roman" w:eastAsia="Times New Roman" w:hAnsi="Times New Roman" w:cs="Times New Roman"/>
          <w:color w:val="00B050"/>
          <w:sz w:val="28"/>
          <w:szCs w:val="28"/>
        </w:rPr>
        <w:t>, обычно,</w:t>
      </w:r>
      <w:r w:rsidRPr="00E44C89">
        <w:rPr>
          <w:rFonts w:ascii="Times New Roman" w:eastAsia="Times New Roman" w:hAnsi="Times New Roman" w:cs="Times New Roman"/>
          <w:color w:val="00B050"/>
          <w:sz w:val="28"/>
          <w:szCs w:val="28"/>
        </w:rPr>
        <w:t xml:space="preserve"> входит в </w:t>
      </w:r>
      <w:r w:rsidR="00BD473C" w:rsidRPr="00E44C89">
        <w:rPr>
          <w:rFonts w:ascii="Times New Roman" w:eastAsia="Times New Roman" w:hAnsi="Times New Roman" w:cs="Times New Roman"/>
          <w:color w:val="00B050"/>
          <w:sz w:val="28"/>
          <w:szCs w:val="28"/>
        </w:rPr>
        <w:t>определенный</w:t>
      </w:r>
      <w:r w:rsidRPr="00E44C89">
        <w:rPr>
          <w:rFonts w:ascii="Times New Roman" w:eastAsia="Times New Roman" w:hAnsi="Times New Roman" w:cs="Times New Roman"/>
          <w:color w:val="00B050"/>
          <w:sz w:val="28"/>
          <w:szCs w:val="28"/>
        </w:rPr>
        <w:t xml:space="preserve"> комплект услуг</w:t>
      </w:r>
      <w:r w:rsidR="00BD473C" w:rsidRPr="00E44C89">
        <w:rPr>
          <w:rFonts w:ascii="Times New Roman" w:eastAsia="Times New Roman" w:hAnsi="Times New Roman" w:cs="Times New Roman"/>
          <w:color w:val="00B050"/>
          <w:sz w:val="28"/>
          <w:szCs w:val="28"/>
        </w:rPr>
        <w:t xml:space="preserve"> по дефектоскопии</w:t>
      </w:r>
      <w:r w:rsidR="00E55044" w:rsidRPr="00E44C89">
        <w:rPr>
          <w:rFonts w:ascii="Times New Roman" w:eastAsia="Times New Roman" w:hAnsi="Times New Roman" w:cs="Times New Roman"/>
          <w:color w:val="00B050"/>
          <w:sz w:val="28"/>
          <w:szCs w:val="28"/>
        </w:rPr>
        <w:t>, выполняемых инструментальными методами. Кроме того, визуально-оптический контроль, в основном, выполняется силами внутренних подразделений предприятий</w:t>
      </w:r>
      <w:r w:rsidR="00891ED6" w:rsidRPr="00E44C89">
        <w:rPr>
          <w:rFonts w:ascii="Times New Roman" w:eastAsia="Times New Roman" w:hAnsi="Times New Roman" w:cs="Times New Roman"/>
          <w:color w:val="00B050"/>
          <w:sz w:val="28"/>
          <w:szCs w:val="28"/>
        </w:rPr>
        <w:t>, эксплуатирующих энергетические установки и агрегаты. Поэтому, с одной стороны затруднительно отдельно оценить рынок визуально-оптического метода неразрушающего контроля, с другой оптимизация данного метода контроля</w:t>
      </w:r>
      <w:r w:rsidR="00724939" w:rsidRPr="00E44C89">
        <w:rPr>
          <w:rFonts w:ascii="Times New Roman" w:eastAsia="Times New Roman" w:hAnsi="Times New Roman" w:cs="Times New Roman"/>
          <w:color w:val="00B050"/>
          <w:sz w:val="28"/>
          <w:szCs w:val="28"/>
        </w:rPr>
        <w:t xml:space="preserve"> (в том числе с применением нейросетевых технологий) позволит как повысить </w:t>
      </w:r>
      <w:r w:rsidR="00724939" w:rsidRPr="00E44C89">
        <w:rPr>
          <w:rFonts w:ascii="Times New Roman" w:eastAsia="Times New Roman" w:hAnsi="Times New Roman" w:cs="Times New Roman"/>
          <w:color w:val="00B050"/>
          <w:sz w:val="28"/>
          <w:szCs w:val="28"/>
        </w:rPr>
        <w:lastRenderedPageBreak/>
        <w:t>безопасность эксплуатации установок и агрегатов, так и получить заметный экономический эффект.</w:t>
      </w:r>
    </w:p>
    <w:p w14:paraId="619F9D94" w14:textId="77777777" w:rsidR="005F7F85" w:rsidRPr="00E44C89" w:rsidRDefault="005F7F85" w:rsidP="00C27AE8">
      <w:pPr>
        <w:spacing w:after="0" w:line="360" w:lineRule="auto"/>
        <w:ind w:firstLine="709"/>
        <w:jc w:val="both"/>
        <w:rPr>
          <w:rFonts w:ascii="Times New Roman" w:eastAsia="Times New Roman" w:hAnsi="Times New Roman" w:cs="Times New Roman"/>
          <w:color w:val="00B050"/>
          <w:sz w:val="28"/>
          <w:szCs w:val="28"/>
        </w:rPr>
      </w:pPr>
    </w:p>
    <w:p w14:paraId="436D207D" w14:textId="3B7203BD" w:rsidR="005F7F85" w:rsidRPr="00E44C89" w:rsidRDefault="005F7F85" w:rsidP="005F7F85">
      <w:pPr>
        <w:spacing w:after="0" w:line="360" w:lineRule="auto"/>
        <w:jc w:val="both"/>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Таблица</w:t>
      </w:r>
      <w:r w:rsidR="006260E0" w:rsidRPr="00E44C89">
        <w:rPr>
          <w:rFonts w:ascii="Times New Roman" w:eastAsia="Times New Roman" w:hAnsi="Times New Roman" w:cs="Times New Roman"/>
          <w:color w:val="00B050"/>
          <w:sz w:val="28"/>
          <w:szCs w:val="28"/>
        </w:rPr>
        <w:t xml:space="preserve"> 17</w:t>
      </w:r>
      <w:r w:rsidRPr="00E44C89">
        <w:rPr>
          <w:rFonts w:ascii="Times New Roman" w:eastAsia="Times New Roman" w:hAnsi="Times New Roman" w:cs="Times New Roman"/>
          <w:color w:val="00B050"/>
          <w:sz w:val="28"/>
          <w:szCs w:val="28"/>
        </w:rPr>
        <w:t>. Распределение компаний по методам НК</w:t>
      </w:r>
    </w:p>
    <w:tbl>
      <w:tblPr>
        <w:tblW w:w="101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1"/>
        <w:gridCol w:w="3004"/>
        <w:gridCol w:w="1993"/>
      </w:tblGrid>
      <w:tr w:rsidR="005F7F85" w:rsidRPr="00E44C89" w14:paraId="741F9477" w14:textId="77777777" w:rsidTr="005F7F85">
        <w:trPr>
          <w:trHeight w:val="576"/>
          <w:jc w:val="center"/>
        </w:trPr>
        <w:tc>
          <w:tcPr>
            <w:tcW w:w="5181" w:type="dxa"/>
            <w:shd w:val="clear" w:color="auto" w:fill="auto"/>
            <w:vAlign w:val="center"/>
            <w:hideMark/>
          </w:tcPr>
          <w:p w14:paraId="4C844090" w14:textId="77777777" w:rsidR="003229C8" w:rsidRPr="00E44C89" w:rsidRDefault="003229C8" w:rsidP="006E30C3">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Виды НК</w:t>
            </w:r>
          </w:p>
        </w:tc>
        <w:tc>
          <w:tcPr>
            <w:tcW w:w="3004" w:type="dxa"/>
            <w:shd w:val="clear" w:color="auto" w:fill="auto"/>
            <w:vAlign w:val="center"/>
            <w:hideMark/>
          </w:tcPr>
          <w:p w14:paraId="08ADB666" w14:textId="77777777" w:rsidR="003229C8" w:rsidRPr="00E44C89" w:rsidRDefault="003229C8" w:rsidP="006E30C3">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Количество компаний</w:t>
            </w:r>
          </w:p>
        </w:tc>
        <w:tc>
          <w:tcPr>
            <w:tcW w:w="1993" w:type="dxa"/>
            <w:shd w:val="clear" w:color="auto" w:fill="auto"/>
            <w:vAlign w:val="center"/>
            <w:hideMark/>
          </w:tcPr>
          <w:p w14:paraId="0B3B119E" w14:textId="77777777" w:rsidR="003229C8" w:rsidRPr="00E44C89" w:rsidRDefault="003229C8" w:rsidP="006E30C3">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Доля, %</w:t>
            </w:r>
          </w:p>
        </w:tc>
      </w:tr>
      <w:tr w:rsidR="005F7F85" w:rsidRPr="00E44C89" w14:paraId="7005FEC5" w14:textId="77777777" w:rsidTr="005F7F85">
        <w:trPr>
          <w:trHeight w:val="288"/>
          <w:jc w:val="center"/>
        </w:trPr>
        <w:tc>
          <w:tcPr>
            <w:tcW w:w="5181" w:type="dxa"/>
            <w:shd w:val="clear" w:color="auto" w:fill="auto"/>
            <w:vAlign w:val="center"/>
            <w:hideMark/>
          </w:tcPr>
          <w:p w14:paraId="7A8F90AA"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Акустический</w:t>
            </w:r>
          </w:p>
        </w:tc>
        <w:tc>
          <w:tcPr>
            <w:tcW w:w="3004" w:type="dxa"/>
            <w:shd w:val="clear" w:color="auto" w:fill="auto"/>
            <w:noWrap/>
            <w:vAlign w:val="bottom"/>
            <w:hideMark/>
          </w:tcPr>
          <w:p w14:paraId="70ADB846"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24</w:t>
            </w:r>
          </w:p>
        </w:tc>
        <w:tc>
          <w:tcPr>
            <w:tcW w:w="1993" w:type="dxa"/>
            <w:shd w:val="clear" w:color="auto" w:fill="auto"/>
            <w:noWrap/>
            <w:vAlign w:val="bottom"/>
            <w:hideMark/>
          </w:tcPr>
          <w:p w14:paraId="538352A2"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65%</w:t>
            </w:r>
          </w:p>
        </w:tc>
      </w:tr>
      <w:tr w:rsidR="005F7F85" w:rsidRPr="00E44C89" w14:paraId="0A246AE1" w14:textId="77777777" w:rsidTr="005F7F85">
        <w:trPr>
          <w:trHeight w:val="288"/>
          <w:jc w:val="center"/>
        </w:trPr>
        <w:tc>
          <w:tcPr>
            <w:tcW w:w="5181" w:type="dxa"/>
            <w:shd w:val="clear" w:color="auto" w:fill="auto"/>
            <w:vAlign w:val="center"/>
            <w:hideMark/>
          </w:tcPr>
          <w:p w14:paraId="310BB751"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Магнитный</w:t>
            </w:r>
          </w:p>
        </w:tc>
        <w:tc>
          <w:tcPr>
            <w:tcW w:w="3004" w:type="dxa"/>
            <w:shd w:val="clear" w:color="auto" w:fill="auto"/>
            <w:noWrap/>
            <w:vAlign w:val="bottom"/>
            <w:hideMark/>
          </w:tcPr>
          <w:p w14:paraId="298459B2"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21</w:t>
            </w:r>
          </w:p>
        </w:tc>
        <w:tc>
          <w:tcPr>
            <w:tcW w:w="1993" w:type="dxa"/>
            <w:shd w:val="clear" w:color="auto" w:fill="auto"/>
            <w:noWrap/>
            <w:vAlign w:val="bottom"/>
            <w:hideMark/>
          </w:tcPr>
          <w:p w14:paraId="5571CF24"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57%</w:t>
            </w:r>
          </w:p>
        </w:tc>
      </w:tr>
      <w:tr w:rsidR="005F7F85" w:rsidRPr="00E44C89" w14:paraId="5DBBC7DE" w14:textId="77777777" w:rsidTr="005F7F85">
        <w:trPr>
          <w:trHeight w:val="288"/>
          <w:jc w:val="center"/>
        </w:trPr>
        <w:tc>
          <w:tcPr>
            <w:tcW w:w="5181" w:type="dxa"/>
            <w:shd w:val="clear" w:color="auto" w:fill="auto"/>
            <w:vAlign w:val="center"/>
            <w:hideMark/>
          </w:tcPr>
          <w:p w14:paraId="3224E233"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Оптический</w:t>
            </w:r>
          </w:p>
        </w:tc>
        <w:tc>
          <w:tcPr>
            <w:tcW w:w="3004" w:type="dxa"/>
            <w:shd w:val="clear" w:color="auto" w:fill="auto"/>
            <w:noWrap/>
            <w:vAlign w:val="bottom"/>
            <w:hideMark/>
          </w:tcPr>
          <w:p w14:paraId="4C069BAA"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18</w:t>
            </w:r>
          </w:p>
        </w:tc>
        <w:tc>
          <w:tcPr>
            <w:tcW w:w="1993" w:type="dxa"/>
            <w:shd w:val="clear" w:color="auto" w:fill="auto"/>
            <w:noWrap/>
            <w:vAlign w:val="bottom"/>
            <w:hideMark/>
          </w:tcPr>
          <w:p w14:paraId="348E9A22"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49%</w:t>
            </w:r>
          </w:p>
        </w:tc>
      </w:tr>
      <w:tr w:rsidR="005F7F85" w:rsidRPr="00E44C89" w14:paraId="2CAB5039" w14:textId="77777777" w:rsidTr="005F7F85">
        <w:trPr>
          <w:trHeight w:val="288"/>
          <w:jc w:val="center"/>
        </w:trPr>
        <w:tc>
          <w:tcPr>
            <w:tcW w:w="5181" w:type="dxa"/>
            <w:shd w:val="clear" w:color="auto" w:fill="auto"/>
            <w:vAlign w:val="center"/>
            <w:hideMark/>
          </w:tcPr>
          <w:p w14:paraId="07EF6E5D"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проникающими веществами</w:t>
            </w:r>
          </w:p>
        </w:tc>
        <w:tc>
          <w:tcPr>
            <w:tcW w:w="3004" w:type="dxa"/>
            <w:shd w:val="clear" w:color="auto" w:fill="auto"/>
            <w:noWrap/>
            <w:vAlign w:val="bottom"/>
            <w:hideMark/>
          </w:tcPr>
          <w:p w14:paraId="076989AE"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14</w:t>
            </w:r>
          </w:p>
        </w:tc>
        <w:tc>
          <w:tcPr>
            <w:tcW w:w="1993" w:type="dxa"/>
            <w:shd w:val="clear" w:color="auto" w:fill="auto"/>
            <w:noWrap/>
            <w:vAlign w:val="bottom"/>
            <w:hideMark/>
          </w:tcPr>
          <w:p w14:paraId="76D38BE9"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38%</w:t>
            </w:r>
          </w:p>
        </w:tc>
      </w:tr>
      <w:tr w:rsidR="005F7F85" w:rsidRPr="00E44C89" w14:paraId="37E89FDD" w14:textId="77777777" w:rsidTr="005F7F85">
        <w:trPr>
          <w:trHeight w:val="288"/>
          <w:jc w:val="center"/>
        </w:trPr>
        <w:tc>
          <w:tcPr>
            <w:tcW w:w="5181" w:type="dxa"/>
            <w:shd w:val="clear" w:color="auto" w:fill="auto"/>
            <w:vAlign w:val="center"/>
            <w:hideMark/>
          </w:tcPr>
          <w:p w14:paraId="433167CF"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Радиационный</w:t>
            </w:r>
          </w:p>
        </w:tc>
        <w:tc>
          <w:tcPr>
            <w:tcW w:w="3004" w:type="dxa"/>
            <w:shd w:val="clear" w:color="auto" w:fill="auto"/>
            <w:noWrap/>
            <w:vAlign w:val="bottom"/>
            <w:hideMark/>
          </w:tcPr>
          <w:p w14:paraId="59684684"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13</w:t>
            </w:r>
          </w:p>
        </w:tc>
        <w:tc>
          <w:tcPr>
            <w:tcW w:w="1993" w:type="dxa"/>
            <w:shd w:val="clear" w:color="auto" w:fill="auto"/>
            <w:noWrap/>
            <w:vAlign w:val="bottom"/>
            <w:hideMark/>
          </w:tcPr>
          <w:p w14:paraId="10661963"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35%</w:t>
            </w:r>
          </w:p>
        </w:tc>
      </w:tr>
      <w:tr w:rsidR="005F7F85" w:rsidRPr="00E44C89" w14:paraId="798D1BF6" w14:textId="77777777" w:rsidTr="005F7F85">
        <w:trPr>
          <w:trHeight w:val="288"/>
          <w:jc w:val="center"/>
        </w:trPr>
        <w:tc>
          <w:tcPr>
            <w:tcW w:w="5181" w:type="dxa"/>
            <w:shd w:val="clear" w:color="auto" w:fill="auto"/>
            <w:vAlign w:val="center"/>
            <w:hideMark/>
          </w:tcPr>
          <w:p w14:paraId="7249C443"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Вихретоковый</w:t>
            </w:r>
          </w:p>
        </w:tc>
        <w:tc>
          <w:tcPr>
            <w:tcW w:w="3004" w:type="dxa"/>
            <w:shd w:val="clear" w:color="auto" w:fill="auto"/>
            <w:noWrap/>
            <w:vAlign w:val="bottom"/>
            <w:hideMark/>
          </w:tcPr>
          <w:p w14:paraId="12FB3C86"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7</w:t>
            </w:r>
          </w:p>
        </w:tc>
        <w:tc>
          <w:tcPr>
            <w:tcW w:w="1993" w:type="dxa"/>
            <w:shd w:val="clear" w:color="auto" w:fill="auto"/>
            <w:noWrap/>
            <w:vAlign w:val="bottom"/>
            <w:hideMark/>
          </w:tcPr>
          <w:p w14:paraId="4B4D8FA9"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19%</w:t>
            </w:r>
          </w:p>
        </w:tc>
      </w:tr>
      <w:tr w:rsidR="005F7F85" w:rsidRPr="00E44C89" w14:paraId="5E7A398A" w14:textId="77777777" w:rsidTr="005F7F85">
        <w:trPr>
          <w:trHeight w:val="288"/>
          <w:jc w:val="center"/>
        </w:trPr>
        <w:tc>
          <w:tcPr>
            <w:tcW w:w="5181" w:type="dxa"/>
            <w:shd w:val="clear" w:color="auto" w:fill="auto"/>
            <w:vAlign w:val="center"/>
            <w:hideMark/>
          </w:tcPr>
          <w:p w14:paraId="357696D7"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Радиоволновой</w:t>
            </w:r>
          </w:p>
        </w:tc>
        <w:tc>
          <w:tcPr>
            <w:tcW w:w="3004" w:type="dxa"/>
            <w:shd w:val="clear" w:color="auto" w:fill="auto"/>
            <w:noWrap/>
            <w:vAlign w:val="bottom"/>
            <w:hideMark/>
          </w:tcPr>
          <w:p w14:paraId="2185944B"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4</w:t>
            </w:r>
          </w:p>
        </w:tc>
        <w:tc>
          <w:tcPr>
            <w:tcW w:w="1993" w:type="dxa"/>
            <w:shd w:val="clear" w:color="auto" w:fill="auto"/>
            <w:noWrap/>
            <w:vAlign w:val="bottom"/>
            <w:hideMark/>
          </w:tcPr>
          <w:p w14:paraId="1C96C116"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11%</w:t>
            </w:r>
          </w:p>
        </w:tc>
      </w:tr>
      <w:tr w:rsidR="005F7F85" w:rsidRPr="00E44C89" w14:paraId="7A403FD5" w14:textId="77777777" w:rsidTr="005F7F85">
        <w:trPr>
          <w:trHeight w:val="288"/>
          <w:jc w:val="center"/>
        </w:trPr>
        <w:tc>
          <w:tcPr>
            <w:tcW w:w="5181" w:type="dxa"/>
            <w:shd w:val="clear" w:color="auto" w:fill="auto"/>
            <w:vAlign w:val="center"/>
            <w:hideMark/>
          </w:tcPr>
          <w:p w14:paraId="11FE4717"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Электрический</w:t>
            </w:r>
          </w:p>
        </w:tc>
        <w:tc>
          <w:tcPr>
            <w:tcW w:w="3004" w:type="dxa"/>
            <w:shd w:val="clear" w:color="auto" w:fill="auto"/>
            <w:noWrap/>
            <w:vAlign w:val="bottom"/>
            <w:hideMark/>
          </w:tcPr>
          <w:p w14:paraId="62F9FCAB"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2</w:t>
            </w:r>
          </w:p>
        </w:tc>
        <w:tc>
          <w:tcPr>
            <w:tcW w:w="1993" w:type="dxa"/>
            <w:shd w:val="clear" w:color="auto" w:fill="auto"/>
            <w:noWrap/>
            <w:vAlign w:val="bottom"/>
            <w:hideMark/>
          </w:tcPr>
          <w:p w14:paraId="2B5F189E"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5%</w:t>
            </w:r>
          </w:p>
        </w:tc>
      </w:tr>
      <w:tr w:rsidR="005F7F85" w:rsidRPr="00E44C89" w14:paraId="17ED093C" w14:textId="77777777" w:rsidTr="005F7F85">
        <w:trPr>
          <w:trHeight w:val="288"/>
          <w:jc w:val="center"/>
        </w:trPr>
        <w:tc>
          <w:tcPr>
            <w:tcW w:w="5181" w:type="dxa"/>
            <w:shd w:val="clear" w:color="auto" w:fill="auto"/>
            <w:vAlign w:val="center"/>
            <w:hideMark/>
          </w:tcPr>
          <w:p w14:paraId="0DDDD7CD"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Тепловой</w:t>
            </w:r>
          </w:p>
        </w:tc>
        <w:tc>
          <w:tcPr>
            <w:tcW w:w="3004" w:type="dxa"/>
            <w:shd w:val="clear" w:color="auto" w:fill="auto"/>
            <w:noWrap/>
            <w:vAlign w:val="bottom"/>
            <w:hideMark/>
          </w:tcPr>
          <w:p w14:paraId="12AC8C0C"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2</w:t>
            </w:r>
          </w:p>
        </w:tc>
        <w:tc>
          <w:tcPr>
            <w:tcW w:w="1993" w:type="dxa"/>
            <w:shd w:val="clear" w:color="auto" w:fill="auto"/>
            <w:noWrap/>
            <w:vAlign w:val="bottom"/>
            <w:hideMark/>
          </w:tcPr>
          <w:p w14:paraId="00856129"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5%</w:t>
            </w:r>
          </w:p>
        </w:tc>
      </w:tr>
    </w:tbl>
    <w:p w14:paraId="7B880422" w14:textId="77777777" w:rsidR="003229C8" w:rsidRPr="00E44C89" w:rsidRDefault="003229C8" w:rsidP="005F7F85">
      <w:pPr>
        <w:spacing w:after="0" w:line="360" w:lineRule="auto"/>
        <w:ind w:firstLine="709"/>
        <w:jc w:val="both"/>
        <w:rPr>
          <w:rFonts w:ascii="Times New Roman" w:eastAsia="Times New Roman" w:hAnsi="Times New Roman" w:cs="Times New Roman"/>
          <w:color w:val="00B050"/>
          <w:sz w:val="28"/>
          <w:szCs w:val="28"/>
        </w:rPr>
      </w:pPr>
    </w:p>
    <w:p w14:paraId="2C1380AE" w14:textId="77777777" w:rsidR="003229C8" w:rsidRPr="00E44C89" w:rsidRDefault="003229C8" w:rsidP="005F7F85">
      <w:pPr>
        <w:spacing w:after="0" w:line="360" w:lineRule="auto"/>
        <w:ind w:firstLine="709"/>
        <w:jc w:val="both"/>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В Москве и Санкт-Петербурге сосредоточен</w:t>
      </w:r>
      <w:r w:rsidR="005F7F85" w:rsidRPr="00E44C89">
        <w:rPr>
          <w:rFonts w:ascii="Times New Roman" w:eastAsia="Times New Roman" w:hAnsi="Times New Roman" w:cs="Times New Roman"/>
          <w:color w:val="00B050"/>
          <w:sz w:val="28"/>
          <w:szCs w:val="28"/>
        </w:rPr>
        <w:t>о</w:t>
      </w:r>
      <w:r w:rsidRPr="00E44C89">
        <w:rPr>
          <w:rFonts w:ascii="Times New Roman" w:eastAsia="Times New Roman" w:hAnsi="Times New Roman" w:cs="Times New Roman"/>
          <w:color w:val="00B050"/>
          <w:sz w:val="28"/>
          <w:szCs w:val="28"/>
        </w:rPr>
        <w:t xml:space="preserve"> около 48% основных компаний, специализирующихся на дефектоскопии (</w:t>
      </w:r>
      <w:r w:rsidR="005F7F85" w:rsidRPr="00E44C89">
        <w:rPr>
          <w:rFonts w:ascii="Times New Roman" w:eastAsia="Times New Roman" w:hAnsi="Times New Roman" w:cs="Times New Roman"/>
          <w:color w:val="00B050"/>
          <w:sz w:val="28"/>
          <w:szCs w:val="28"/>
        </w:rPr>
        <w:t>см. та</w:t>
      </w:r>
      <w:r w:rsidRPr="00E44C89">
        <w:rPr>
          <w:rFonts w:ascii="Times New Roman" w:eastAsia="Times New Roman" w:hAnsi="Times New Roman" w:cs="Times New Roman"/>
          <w:color w:val="00B050"/>
          <w:sz w:val="28"/>
          <w:szCs w:val="28"/>
        </w:rPr>
        <w:t>блиц</w:t>
      </w:r>
      <w:r w:rsidR="005F7F85" w:rsidRPr="00E44C89">
        <w:rPr>
          <w:rFonts w:ascii="Times New Roman" w:eastAsia="Times New Roman" w:hAnsi="Times New Roman" w:cs="Times New Roman"/>
          <w:color w:val="00B050"/>
          <w:sz w:val="28"/>
          <w:szCs w:val="28"/>
        </w:rPr>
        <w:t>у ниже</w:t>
      </w:r>
      <w:r w:rsidRPr="00E44C89">
        <w:rPr>
          <w:rFonts w:ascii="Times New Roman" w:eastAsia="Times New Roman" w:hAnsi="Times New Roman" w:cs="Times New Roman"/>
          <w:color w:val="00B050"/>
          <w:sz w:val="28"/>
          <w:szCs w:val="28"/>
        </w:rPr>
        <w:t xml:space="preserve"> </w:t>
      </w:r>
      <w:r w:rsidR="005F7F85" w:rsidRPr="00E44C89">
        <w:rPr>
          <w:rFonts w:ascii="Times New Roman" w:eastAsia="Times New Roman" w:hAnsi="Times New Roman" w:cs="Times New Roman"/>
          <w:color w:val="00B050"/>
          <w:sz w:val="28"/>
          <w:szCs w:val="28"/>
        </w:rPr>
        <w:t>и</w:t>
      </w:r>
      <w:r w:rsidRPr="00E44C89">
        <w:rPr>
          <w:rFonts w:ascii="Times New Roman" w:eastAsia="Times New Roman" w:hAnsi="Times New Roman" w:cs="Times New Roman"/>
          <w:color w:val="00B050"/>
          <w:sz w:val="28"/>
          <w:szCs w:val="28"/>
        </w:rPr>
        <w:t xml:space="preserve"> карт</w:t>
      </w:r>
      <w:r w:rsidR="005F7F85" w:rsidRPr="00E44C89">
        <w:rPr>
          <w:rFonts w:ascii="Times New Roman" w:eastAsia="Times New Roman" w:hAnsi="Times New Roman" w:cs="Times New Roman"/>
          <w:color w:val="00B050"/>
          <w:sz w:val="28"/>
          <w:szCs w:val="28"/>
        </w:rPr>
        <w:t>у</w:t>
      </w:r>
      <w:r w:rsidRPr="00E44C89">
        <w:rPr>
          <w:rFonts w:ascii="Times New Roman" w:eastAsia="Times New Roman" w:hAnsi="Times New Roman" w:cs="Times New Roman"/>
          <w:color w:val="00B050"/>
          <w:sz w:val="28"/>
          <w:szCs w:val="28"/>
        </w:rPr>
        <w:t xml:space="preserve">). </w:t>
      </w:r>
    </w:p>
    <w:p w14:paraId="033C59DF" w14:textId="77777777" w:rsidR="005F7F85" w:rsidRPr="00E44C89" w:rsidRDefault="005F7F85" w:rsidP="003229C8">
      <w:pPr>
        <w:spacing w:line="240" w:lineRule="auto"/>
        <w:ind w:firstLine="720"/>
        <w:jc w:val="both"/>
        <w:rPr>
          <w:rFonts w:ascii="Times New Roman" w:eastAsia="Times New Roman" w:hAnsi="Times New Roman" w:cs="Times New Roman"/>
          <w:color w:val="00B050"/>
          <w:sz w:val="28"/>
          <w:szCs w:val="28"/>
        </w:rPr>
      </w:pPr>
    </w:p>
    <w:p w14:paraId="3D507E81" w14:textId="200646E0" w:rsidR="005F7F85" w:rsidRPr="00E44C89" w:rsidRDefault="005F7F85" w:rsidP="005F7F85">
      <w:pPr>
        <w:spacing w:after="0" w:line="360" w:lineRule="auto"/>
        <w:jc w:val="both"/>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Таблица</w:t>
      </w:r>
      <w:r w:rsidR="006260E0" w:rsidRPr="00E44C89">
        <w:rPr>
          <w:rFonts w:ascii="Times New Roman" w:eastAsia="Times New Roman" w:hAnsi="Times New Roman" w:cs="Times New Roman"/>
          <w:color w:val="00B050"/>
          <w:sz w:val="28"/>
          <w:szCs w:val="28"/>
        </w:rPr>
        <w:t xml:space="preserve"> 18</w:t>
      </w:r>
      <w:r w:rsidRPr="00E44C89">
        <w:rPr>
          <w:rFonts w:ascii="Times New Roman" w:eastAsia="Times New Roman" w:hAnsi="Times New Roman" w:cs="Times New Roman"/>
          <w:color w:val="00B050"/>
          <w:sz w:val="28"/>
          <w:szCs w:val="28"/>
        </w:rPr>
        <w:t>. Распределение компаний дефектоскопии по городам</w:t>
      </w:r>
    </w:p>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3"/>
        <w:gridCol w:w="3270"/>
        <w:gridCol w:w="3007"/>
      </w:tblGrid>
      <w:tr w:rsidR="005F7F85" w:rsidRPr="00E44C89" w14:paraId="00668A6E" w14:textId="77777777" w:rsidTr="005F7F85">
        <w:trPr>
          <w:trHeight w:val="288"/>
          <w:jc w:val="center"/>
        </w:trPr>
        <w:tc>
          <w:tcPr>
            <w:tcW w:w="3843" w:type="dxa"/>
            <w:shd w:val="clear" w:color="auto" w:fill="auto"/>
            <w:noWrap/>
            <w:vAlign w:val="center"/>
            <w:hideMark/>
          </w:tcPr>
          <w:p w14:paraId="5411E113" w14:textId="77777777" w:rsidR="003229C8" w:rsidRPr="00E44C89" w:rsidRDefault="003229C8" w:rsidP="005F7F85">
            <w:pPr>
              <w:spacing w:after="0" w:line="240" w:lineRule="auto"/>
              <w:jc w:val="center"/>
              <w:rPr>
                <w:rFonts w:ascii="Times New Roman" w:eastAsia="Times New Roman" w:hAnsi="Times New Roman" w:cs="Times New Roman"/>
                <w:b/>
                <w:bCs/>
                <w:color w:val="00B050"/>
                <w:sz w:val="24"/>
                <w:szCs w:val="24"/>
              </w:rPr>
            </w:pPr>
            <w:r w:rsidRPr="00E44C89">
              <w:rPr>
                <w:rFonts w:ascii="Times New Roman" w:eastAsia="Times New Roman" w:hAnsi="Times New Roman" w:cs="Times New Roman"/>
                <w:b/>
                <w:bCs/>
                <w:color w:val="00B050"/>
                <w:sz w:val="24"/>
                <w:szCs w:val="24"/>
              </w:rPr>
              <w:t>Город</w:t>
            </w:r>
          </w:p>
        </w:tc>
        <w:tc>
          <w:tcPr>
            <w:tcW w:w="3270" w:type="dxa"/>
            <w:shd w:val="clear" w:color="auto" w:fill="auto"/>
            <w:noWrap/>
            <w:vAlign w:val="center"/>
            <w:hideMark/>
          </w:tcPr>
          <w:p w14:paraId="4CF467F3" w14:textId="77777777" w:rsidR="003229C8" w:rsidRPr="00E44C89" w:rsidRDefault="003229C8" w:rsidP="005F7F85">
            <w:pPr>
              <w:spacing w:after="0" w:line="240" w:lineRule="auto"/>
              <w:jc w:val="center"/>
              <w:rPr>
                <w:rFonts w:ascii="Times New Roman" w:eastAsia="Times New Roman" w:hAnsi="Times New Roman" w:cs="Times New Roman"/>
                <w:b/>
                <w:bCs/>
                <w:color w:val="00B050"/>
                <w:sz w:val="24"/>
                <w:szCs w:val="24"/>
              </w:rPr>
            </w:pPr>
            <w:r w:rsidRPr="00E44C89">
              <w:rPr>
                <w:rFonts w:ascii="Times New Roman" w:eastAsia="Times New Roman" w:hAnsi="Times New Roman" w:cs="Times New Roman"/>
                <w:b/>
                <w:bCs/>
                <w:color w:val="00B050"/>
                <w:sz w:val="24"/>
                <w:szCs w:val="24"/>
              </w:rPr>
              <w:t>Количество</w:t>
            </w:r>
          </w:p>
        </w:tc>
        <w:tc>
          <w:tcPr>
            <w:tcW w:w="3007" w:type="dxa"/>
            <w:shd w:val="clear" w:color="auto" w:fill="auto"/>
            <w:noWrap/>
            <w:vAlign w:val="center"/>
            <w:hideMark/>
          </w:tcPr>
          <w:p w14:paraId="5744AB25" w14:textId="77777777" w:rsidR="003229C8" w:rsidRPr="00E44C89" w:rsidRDefault="003229C8" w:rsidP="005F7F85">
            <w:pPr>
              <w:spacing w:after="0" w:line="240" w:lineRule="auto"/>
              <w:jc w:val="center"/>
              <w:rPr>
                <w:rFonts w:ascii="Times New Roman" w:eastAsia="Times New Roman" w:hAnsi="Times New Roman" w:cs="Times New Roman"/>
                <w:b/>
                <w:bCs/>
                <w:color w:val="00B050"/>
                <w:sz w:val="24"/>
                <w:szCs w:val="24"/>
              </w:rPr>
            </w:pPr>
            <w:r w:rsidRPr="00E44C89">
              <w:rPr>
                <w:rFonts w:ascii="Times New Roman" w:eastAsia="Times New Roman" w:hAnsi="Times New Roman" w:cs="Times New Roman"/>
                <w:b/>
                <w:bCs/>
                <w:color w:val="00B050"/>
                <w:sz w:val="24"/>
                <w:szCs w:val="24"/>
              </w:rPr>
              <w:t>Доля, %</w:t>
            </w:r>
          </w:p>
        </w:tc>
      </w:tr>
      <w:tr w:rsidR="005F7F85" w:rsidRPr="00E44C89" w14:paraId="41EF08C7" w14:textId="77777777" w:rsidTr="005F7F85">
        <w:trPr>
          <w:trHeight w:val="288"/>
          <w:jc w:val="center"/>
        </w:trPr>
        <w:tc>
          <w:tcPr>
            <w:tcW w:w="3843" w:type="dxa"/>
            <w:shd w:val="clear" w:color="auto" w:fill="auto"/>
            <w:noWrap/>
            <w:vAlign w:val="center"/>
            <w:hideMark/>
          </w:tcPr>
          <w:p w14:paraId="78D94538"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Москва</w:t>
            </w:r>
          </w:p>
        </w:tc>
        <w:tc>
          <w:tcPr>
            <w:tcW w:w="3270" w:type="dxa"/>
            <w:shd w:val="clear" w:color="auto" w:fill="auto"/>
            <w:noWrap/>
            <w:vAlign w:val="center"/>
            <w:hideMark/>
          </w:tcPr>
          <w:p w14:paraId="42417C71"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12</w:t>
            </w:r>
          </w:p>
        </w:tc>
        <w:tc>
          <w:tcPr>
            <w:tcW w:w="3007" w:type="dxa"/>
            <w:shd w:val="clear" w:color="auto" w:fill="auto"/>
            <w:noWrap/>
            <w:vAlign w:val="center"/>
            <w:hideMark/>
          </w:tcPr>
          <w:p w14:paraId="654FD018"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32%</w:t>
            </w:r>
          </w:p>
        </w:tc>
      </w:tr>
      <w:tr w:rsidR="005F7F85" w:rsidRPr="00E44C89" w14:paraId="4602C212" w14:textId="77777777" w:rsidTr="005F7F85">
        <w:trPr>
          <w:trHeight w:val="288"/>
          <w:jc w:val="center"/>
        </w:trPr>
        <w:tc>
          <w:tcPr>
            <w:tcW w:w="3843" w:type="dxa"/>
            <w:shd w:val="clear" w:color="auto" w:fill="auto"/>
            <w:noWrap/>
            <w:vAlign w:val="center"/>
            <w:hideMark/>
          </w:tcPr>
          <w:p w14:paraId="0A308EE4"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Санкт-Петербург</w:t>
            </w:r>
          </w:p>
        </w:tc>
        <w:tc>
          <w:tcPr>
            <w:tcW w:w="3270" w:type="dxa"/>
            <w:shd w:val="clear" w:color="auto" w:fill="auto"/>
            <w:noWrap/>
            <w:vAlign w:val="center"/>
            <w:hideMark/>
          </w:tcPr>
          <w:p w14:paraId="03E67715"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6</w:t>
            </w:r>
          </w:p>
        </w:tc>
        <w:tc>
          <w:tcPr>
            <w:tcW w:w="3007" w:type="dxa"/>
            <w:shd w:val="clear" w:color="auto" w:fill="auto"/>
            <w:noWrap/>
            <w:vAlign w:val="center"/>
            <w:hideMark/>
          </w:tcPr>
          <w:p w14:paraId="3B730139"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16%</w:t>
            </w:r>
          </w:p>
        </w:tc>
      </w:tr>
      <w:tr w:rsidR="005F7F85" w:rsidRPr="00E44C89" w14:paraId="2A5989A7" w14:textId="77777777" w:rsidTr="005F7F85">
        <w:trPr>
          <w:trHeight w:val="288"/>
          <w:jc w:val="center"/>
        </w:trPr>
        <w:tc>
          <w:tcPr>
            <w:tcW w:w="3843" w:type="dxa"/>
            <w:shd w:val="clear" w:color="auto" w:fill="auto"/>
            <w:noWrap/>
            <w:vAlign w:val="center"/>
            <w:hideMark/>
          </w:tcPr>
          <w:p w14:paraId="72DC08A0"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Челябинск</w:t>
            </w:r>
          </w:p>
        </w:tc>
        <w:tc>
          <w:tcPr>
            <w:tcW w:w="3270" w:type="dxa"/>
            <w:shd w:val="clear" w:color="auto" w:fill="auto"/>
            <w:noWrap/>
            <w:vAlign w:val="center"/>
            <w:hideMark/>
          </w:tcPr>
          <w:p w14:paraId="7E43C507"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2</w:t>
            </w:r>
          </w:p>
        </w:tc>
        <w:tc>
          <w:tcPr>
            <w:tcW w:w="3007" w:type="dxa"/>
            <w:shd w:val="clear" w:color="auto" w:fill="auto"/>
            <w:noWrap/>
            <w:vAlign w:val="center"/>
            <w:hideMark/>
          </w:tcPr>
          <w:p w14:paraId="08EA94C2"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5%</w:t>
            </w:r>
          </w:p>
        </w:tc>
      </w:tr>
      <w:tr w:rsidR="005F7F85" w:rsidRPr="00E44C89" w14:paraId="37EBBD6D" w14:textId="77777777" w:rsidTr="005F7F85">
        <w:trPr>
          <w:trHeight w:val="288"/>
          <w:jc w:val="center"/>
        </w:trPr>
        <w:tc>
          <w:tcPr>
            <w:tcW w:w="3843" w:type="dxa"/>
            <w:shd w:val="clear" w:color="auto" w:fill="auto"/>
            <w:noWrap/>
            <w:vAlign w:val="center"/>
            <w:hideMark/>
          </w:tcPr>
          <w:p w14:paraId="4802A7D4"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Краснодар</w:t>
            </w:r>
          </w:p>
        </w:tc>
        <w:tc>
          <w:tcPr>
            <w:tcW w:w="3270" w:type="dxa"/>
            <w:shd w:val="clear" w:color="auto" w:fill="auto"/>
            <w:noWrap/>
            <w:vAlign w:val="center"/>
            <w:hideMark/>
          </w:tcPr>
          <w:p w14:paraId="28ED59E4"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2</w:t>
            </w:r>
          </w:p>
        </w:tc>
        <w:tc>
          <w:tcPr>
            <w:tcW w:w="3007" w:type="dxa"/>
            <w:shd w:val="clear" w:color="auto" w:fill="auto"/>
            <w:noWrap/>
            <w:vAlign w:val="center"/>
            <w:hideMark/>
          </w:tcPr>
          <w:p w14:paraId="349E4C8E"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5%</w:t>
            </w:r>
          </w:p>
        </w:tc>
      </w:tr>
      <w:tr w:rsidR="005F7F85" w:rsidRPr="00E44C89" w14:paraId="3D20CFB0" w14:textId="77777777" w:rsidTr="005F7F85">
        <w:trPr>
          <w:trHeight w:val="288"/>
          <w:jc w:val="center"/>
        </w:trPr>
        <w:tc>
          <w:tcPr>
            <w:tcW w:w="3843" w:type="dxa"/>
            <w:shd w:val="clear" w:color="auto" w:fill="auto"/>
            <w:noWrap/>
            <w:vAlign w:val="center"/>
            <w:hideMark/>
          </w:tcPr>
          <w:p w14:paraId="69CED044"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Тюмень</w:t>
            </w:r>
          </w:p>
        </w:tc>
        <w:tc>
          <w:tcPr>
            <w:tcW w:w="3270" w:type="dxa"/>
            <w:shd w:val="clear" w:color="auto" w:fill="auto"/>
            <w:noWrap/>
            <w:vAlign w:val="center"/>
            <w:hideMark/>
          </w:tcPr>
          <w:p w14:paraId="3E18C075"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2</w:t>
            </w:r>
          </w:p>
        </w:tc>
        <w:tc>
          <w:tcPr>
            <w:tcW w:w="3007" w:type="dxa"/>
            <w:shd w:val="clear" w:color="auto" w:fill="auto"/>
            <w:noWrap/>
            <w:vAlign w:val="center"/>
            <w:hideMark/>
          </w:tcPr>
          <w:p w14:paraId="569C16BA"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5%</w:t>
            </w:r>
          </w:p>
        </w:tc>
      </w:tr>
      <w:tr w:rsidR="005F7F85" w:rsidRPr="00E44C89" w14:paraId="0F05DDFA" w14:textId="77777777" w:rsidTr="005F7F85">
        <w:trPr>
          <w:trHeight w:val="288"/>
          <w:jc w:val="center"/>
        </w:trPr>
        <w:tc>
          <w:tcPr>
            <w:tcW w:w="3843" w:type="dxa"/>
            <w:shd w:val="clear" w:color="auto" w:fill="auto"/>
            <w:noWrap/>
            <w:vAlign w:val="center"/>
            <w:hideMark/>
          </w:tcPr>
          <w:p w14:paraId="2ECC5EEB"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Нижний Новгород</w:t>
            </w:r>
          </w:p>
        </w:tc>
        <w:tc>
          <w:tcPr>
            <w:tcW w:w="3270" w:type="dxa"/>
            <w:shd w:val="clear" w:color="auto" w:fill="auto"/>
            <w:noWrap/>
            <w:vAlign w:val="center"/>
            <w:hideMark/>
          </w:tcPr>
          <w:p w14:paraId="716217E3"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5B3B5A59"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4A756BE7" w14:textId="77777777" w:rsidTr="005F7F85">
        <w:trPr>
          <w:trHeight w:val="288"/>
          <w:jc w:val="center"/>
        </w:trPr>
        <w:tc>
          <w:tcPr>
            <w:tcW w:w="3843" w:type="dxa"/>
            <w:shd w:val="clear" w:color="auto" w:fill="auto"/>
            <w:noWrap/>
            <w:vAlign w:val="center"/>
            <w:hideMark/>
          </w:tcPr>
          <w:p w14:paraId="6F218AE5"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Ростов-на-Дону</w:t>
            </w:r>
          </w:p>
        </w:tc>
        <w:tc>
          <w:tcPr>
            <w:tcW w:w="3270" w:type="dxa"/>
            <w:shd w:val="clear" w:color="auto" w:fill="auto"/>
            <w:noWrap/>
            <w:vAlign w:val="center"/>
            <w:hideMark/>
          </w:tcPr>
          <w:p w14:paraId="74DA738A"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7B8F7B2D"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4AE047E6" w14:textId="77777777" w:rsidTr="005F7F85">
        <w:trPr>
          <w:trHeight w:val="288"/>
          <w:jc w:val="center"/>
        </w:trPr>
        <w:tc>
          <w:tcPr>
            <w:tcW w:w="3843" w:type="dxa"/>
            <w:shd w:val="clear" w:color="auto" w:fill="auto"/>
            <w:noWrap/>
            <w:vAlign w:val="center"/>
            <w:hideMark/>
          </w:tcPr>
          <w:p w14:paraId="15B94ED1"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Симферополь</w:t>
            </w:r>
          </w:p>
        </w:tc>
        <w:tc>
          <w:tcPr>
            <w:tcW w:w="3270" w:type="dxa"/>
            <w:shd w:val="clear" w:color="auto" w:fill="auto"/>
            <w:noWrap/>
            <w:vAlign w:val="center"/>
            <w:hideMark/>
          </w:tcPr>
          <w:p w14:paraId="01116FDC"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14FD0CC9"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23D1DB8B" w14:textId="77777777" w:rsidTr="005F7F85">
        <w:trPr>
          <w:trHeight w:val="288"/>
          <w:jc w:val="center"/>
        </w:trPr>
        <w:tc>
          <w:tcPr>
            <w:tcW w:w="3843" w:type="dxa"/>
            <w:shd w:val="clear" w:color="auto" w:fill="auto"/>
            <w:noWrap/>
            <w:vAlign w:val="center"/>
            <w:hideMark/>
          </w:tcPr>
          <w:p w14:paraId="19330F79"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Ноябрьск</w:t>
            </w:r>
          </w:p>
        </w:tc>
        <w:tc>
          <w:tcPr>
            <w:tcW w:w="3270" w:type="dxa"/>
            <w:shd w:val="clear" w:color="auto" w:fill="auto"/>
            <w:noWrap/>
            <w:vAlign w:val="center"/>
            <w:hideMark/>
          </w:tcPr>
          <w:p w14:paraId="56E546B5"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34D67EF9"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79DF0788" w14:textId="77777777" w:rsidTr="005F7F85">
        <w:trPr>
          <w:trHeight w:val="288"/>
          <w:jc w:val="center"/>
        </w:trPr>
        <w:tc>
          <w:tcPr>
            <w:tcW w:w="3843" w:type="dxa"/>
            <w:shd w:val="clear" w:color="auto" w:fill="auto"/>
            <w:noWrap/>
            <w:vAlign w:val="center"/>
            <w:hideMark/>
          </w:tcPr>
          <w:p w14:paraId="44E0291B"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Самара</w:t>
            </w:r>
          </w:p>
        </w:tc>
        <w:tc>
          <w:tcPr>
            <w:tcW w:w="3270" w:type="dxa"/>
            <w:shd w:val="clear" w:color="auto" w:fill="auto"/>
            <w:noWrap/>
            <w:vAlign w:val="center"/>
            <w:hideMark/>
          </w:tcPr>
          <w:p w14:paraId="6695C0D4"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1A1384EC"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6803A80F" w14:textId="77777777" w:rsidTr="005F7F85">
        <w:trPr>
          <w:trHeight w:val="288"/>
          <w:jc w:val="center"/>
        </w:trPr>
        <w:tc>
          <w:tcPr>
            <w:tcW w:w="3843" w:type="dxa"/>
            <w:shd w:val="clear" w:color="auto" w:fill="auto"/>
            <w:noWrap/>
            <w:vAlign w:val="center"/>
            <w:hideMark/>
          </w:tcPr>
          <w:p w14:paraId="7C30D647"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Тольятти</w:t>
            </w:r>
          </w:p>
        </w:tc>
        <w:tc>
          <w:tcPr>
            <w:tcW w:w="3270" w:type="dxa"/>
            <w:shd w:val="clear" w:color="auto" w:fill="auto"/>
            <w:noWrap/>
            <w:vAlign w:val="center"/>
            <w:hideMark/>
          </w:tcPr>
          <w:p w14:paraId="789954F4"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2D5D1BE3"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56D7296B" w14:textId="77777777" w:rsidTr="005F7F85">
        <w:trPr>
          <w:trHeight w:val="288"/>
          <w:jc w:val="center"/>
        </w:trPr>
        <w:tc>
          <w:tcPr>
            <w:tcW w:w="3843" w:type="dxa"/>
            <w:shd w:val="clear" w:color="auto" w:fill="auto"/>
            <w:noWrap/>
            <w:vAlign w:val="center"/>
            <w:hideMark/>
          </w:tcPr>
          <w:p w14:paraId="6F53240F"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Саратов</w:t>
            </w:r>
          </w:p>
        </w:tc>
        <w:tc>
          <w:tcPr>
            <w:tcW w:w="3270" w:type="dxa"/>
            <w:shd w:val="clear" w:color="auto" w:fill="auto"/>
            <w:noWrap/>
            <w:vAlign w:val="center"/>
            <w:hideMark/>
          </w:tcPr>
          <w:p w14:paraId="639B40C5"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5610A001"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43B1FF8A" w14:textId="77777777" w:rsidTr="005F7F85">
        <w:trPr>
          <w:trHeight w:val="288"/>
          <w:jc w:val="center"/>
        </w:trPr>
        <w:tc>
          <w:tcPr>
            <w:tcW w:w="3843" w:type="dxa"/>
            <w:shd w:val="clear" w:color="auto" w:fill="auto"/>
            <w:noWrap/>
            <w:vAlign w:val="center"/>
            <w:hideMark/>
          </w:tcPr>
          <w:p w14:paraId="175CCCA8"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Екатеринбург</w:t>
            </w:r>
          </w:p>
        </w:tc>
        <w:tc>
          <w:tcPr>
            <w:tcW w:w="3270" w:type="dxa"/>
            <w:shd w:val="clear" w:color="auto" w:fill="auto"/>
            <w:noWrap/>
            <w:vAlign w:val="center"/>
            <w:hideMark/>
          </w:tcPr>
          <w:p w14:paraId="5E241A41"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2A10058F"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41384E43" w14:textId="77777777" w:rsidTr="005F7F85">
        <w:trPr>
          <w:trHeight w:val="288"/>
          <w:jc w:val="center"/>
        </w:trPr>
        <w:tc>
          <w:tcPr>
            <w:tcW w:w="3843" w:type="dxa"/>
            <w:shd w:val="clear" w:color="auto" w:fill="auto"/>
            <w:noWrap/>
            <w:vAlign w:val="center"/>
            <w:hideMark/>
          </w:tcPr>
          <w:p w14:paraId="1EA51AA4"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Новосибирск</w:t>
            </w:r>
          </w:p>
        </w:tc>
        <w:tc>
          <w:tcPr>
            <w:tcW w:w="3270" w:type="dxa"/>
            <w:shd w:val="clear" w:color="auto" w:fill="auto"/>
            <w:noWrap/>
            <w:vAlign w:val="center"/>
            <w:hideMark/>
          </w:tcPr>
          <w:p w14:paraId="3EFBC053"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5B0DF336"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47E64998" w14:textId="77777777" w:rsidTr="005F7F85">
        <w:trPr>
          <w:trHeight w:val="288"/>
          <w:jc w:val="center"/>
        </w:trPr>
        <w:tc>
          <w:tcPr>
            <w:tcW w:w="3843" w:type="dxa"/>
            <w:shd w:val="clear" w:color="auto" w:fill="auto"/>
            <w:noWrap/>
            <w:vAlign w:val="center"/>
            <w:hideMark/>
          </w:tcPr>
          <w:p w14:paraId="281F2C8B"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Радужный</w:t>
            </w:r>
          </w:p>
        </w:tc>
        <w:tc>
          <w:tcPr>
            <w:tcW w:w="3270" w:type="dxa"/>
            <w:shd w:val="clear" w:color="auto" w:fill="auto"/>
            <w:noWrap/>
            <w:vAlign w:val="center"/>
            <w:hideMark/>
          </w:tcPr>
          <w:p w14:paraId="4EFC9FEB"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4C8FE8E4"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5F4F352C" w14:textId="77777777" w:rsidTr="005F7F85">
        <w:trPr>
          <w:trHeight w:val="288"/>
          <w:jc w:val="center"/>
        </w:trPr>
        <w:tc>
          <w:tcPr>
            <w:tcW w:w="3843" w:type="dxa"/>
            <w:shd w:val="clear" w:color="auto" w:fill="auto"/>
            <w:noWrap/>
            <w:vAlign w:val="center"/>
            <w:hideMark/>
          </w:tcPr>
          <w:p w14:paraId="68A23318"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Орёл</w:t>
            </w:r>
          </w:p>
        </w:tc>
        <w:tc>
          <w:tcPr>
            <w:tcW w:w="3270" w:type="dxa"/>
            <w:shd w:val="clear" w:color="auto" w:fill="auto"/>
            <w:noWrap/>
            <w:vAlign w:val="center"/>
            <w:hideMark/>
          </w:tcPr>
          <w:p w14:paraId="318F089F"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574A7AA0"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6C237641" w14:textId="77777777" w:rsidTr="005F7F85">
        <w:trPr>
          <w:trHeight w:val="288"/>
          <w:jc w:val="center"/>
        </w:trPr>
        <w:tc>
          <w:tcPr>
            <w:tcW w:w="3843" w:type="dxa"/>
            <w:shd w:val="clear" w:color="auto" w:fill="auto"/>
            <w:noWrap/>
            <w:vAlign w:val="center"/>
            <w:hideMark/>
          </w:tcPr>
          <w:p w14:paraId="7CB7CC25"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Владимир</w:t>
            </w:r>
          </w:p>
        </w:tc>
        <w:tc>
          <w:tcPr>
            <w:tcW w:w="3270" w:type="dxa"/>
            <w:shd w:val="clear" w:color="auto" w:fill="auto"/>
            <w:noWrap/>
            <w:vAlign w:val="center"/>
            <w:hideMark/>
          </w:tcPr>
          <w:p w14:paraId="321FAE9D"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047A8A97"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02A9AF9E" w14:textId="77777777" w:rsidTr="005F7F85">
        <w:trPr>
          <w:trHeight w:val="288"/>
          <w:jc w:val="center"/>
        </w:trPr>
        <w:tc>
          <w:tcPr>
            <w:tcW w:w="3843" w:type="dxa"/>
            <w:shd w:val="clear" w:color="auto" w:fill="auto"/>
            <w:noWrap/>
            <w:vAlign w:val="center"/>
            <w:hideMark/>
          </w:tcPr>
          <w:p w14:paraId="277C8CAF" w14:textId="77777777" w:rsidR="003229C8" w:rsidRPr="00E44C89" w:rsidRDefault="003229C8" w:rsidP="006E30C3">
            <w:pPr>
              <w:spacing w:after="0" w:line="240" w:lineRule="auto"/>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Отрадный</w:t>
            </w:r>
          </w:p>
        </w:tc>
        <w:tc>
          <w:tcPr>
            <w:tcW w:w="3270" w:type="dxa"/>
            <w:shd w:val="clear" w:color="auto" w:fill="auto"/>
            <w:noWrap/>
            <w:vAlign w:val="center"/>
            <w:hideMark/>
          </w:tcPr>
          <w:p w14:paraId="702DCCCB"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1</w:t>
            </w:r>
          </w:p>
        </w:tc>
        <w:tc>
          <w:tcPr>
            <w:tcW w:w="3007" w:type="dxa"/>
            <w:shd w:val="clear" w:color="auto" w:fill="auto"/>
            <w:noWrap/>
            <w:vAlign w:val="center"/>
            <w:hideMark/>
          </w:tcPr>
          <w:p w14:paraId="281682EE" w14:textId="77777777" w:rsidR="003229C8" w:rsidRPr="00E44C89" w:rsidRDefault="003229C8" w:rsidP="005F7F85">
            <w:pPr>
              <w:spacing w:after="0" w:line="240" w:lineRule="auto"/>
              <w:jc w:val="center"/>
              <w:rPr>
                <w:rFonts w:ascii="Times New Roman" w:eastAsia="Times New Roman" w:hAnsi="Times New Roman" w:cs="Times New Roman"/>
                <w:color w:val="00B050"/>
                <w:sz w:val="24"/>
                <w:szCs w:val="24"/>
              </w:rPr>
            </w:pPr>
            <w:r w:rsidRPr="00E44C89">
              <w:rPr>
                <w:rFonts w:ascii="Times New Roman" w:eastAsia="Times New Roman" w:hAnsi="Times New Roman" w:cs="Times New Roman"/>
                <w:color w:val="00B050"/>
                <w:sz w:val="24"/>
                <w:szCs w:val="24"/>
              </w:rPr>
              <w:t>3%</w:t>
            </w:r>
          </w:p>
        </w:tc>
      </w:tr>
      <w:tr w:rsidR="005F7F85" w:rsidRPr="00E44C89" w14:paraId="30E73A89" w14:textId="77777777" w:rsidTr="005F7F85">
        <w:trPr>
          <w:trHeight w:val="288"/>
          <w:jc w:val="center"/>
        </w:trPr>
        <w:tc>
          <w:tcPr>
            <w:tcW w:w="3843" w:type="dxa"/>
            <w:shd w:val="clear" w:color="auto" w:fill="auto"/>
            <w:noWrap/>
            <w:vAlign w:val="center"/>
          </w:tcPr>
          <w:p w14:paraId="42C2FAFE" w14:textId="77777777" w:rsidR="003229C8" w:rsidRPr="00E44C89" w:rsidRDefault="003229C8" w:rsidP="006E30C3">
            <w:pPr>
              <w:spacing w:after="0" w:line="240" w:lineRule="auto"/>
              <w:rPr>
                <w:rFonts w:ascii="Times New Roman" w:eastAsia="Times New Roman" w:hAnsi="Times New Roman" w:cs="Times New Roman"/>
                <w:b/>
                <w:color w:val="00B050"/>
                <w:sz w:val="24"/>
                <w:szCs w:val="24"/>
              </w:rPr>
            </w:pPr>
            <w:r w:rsidRPr="00E44C89">
              <w:rPr>
                <w:rFonts w:ascii="Times New Roman" w:eastAsia="Times New Roman" w:hAnsi="Times New Roman" w:cs="Times New Roman"/>
                <w:b/>
                <w:color w:val="00B050"/>
                <w:sz w:val="24"/>
                <w:szCs w:val="24"/>
              </w:rPr>
              <w:t>Итого</w:t>
            </w:r>
          </w:p>
        </w:tc>
        <w:tc>
          <w:tcPr>
            <w:tcW w:w="3270" w:type="dxa"/>
            <w:shd w:val="clear" w:color="auto" w:fill="auto"/>
            <w:noWrap/>
            <w:vAlign w:val="center"/>
          </w:tcPr>
          <w:p w14:paraId="4D23BDC3" w14:textId="77777777" w:rsidR="003229C8" w:rsidRPr="00E44C89" w:rsidRDefault="003229C8" w:rsidP="005F7F85">
            <w:pPr>
              <w:spacing w:after="0" w:line="240" w:lineRule="auto"/>
              <w:jc w:val="center"/>
              <w:rPr>
                <w:rFonts w:ascii="Times New Roman" w:eastAsia="Times New Roman" w:hAnsi="Times New Roman" w:cs="Times New Roman"/>
                <w:b/>
                <w:color w:val="00B050"/>
                <w:sz w:val="24"/>
                <w:szCs w:val="24"/>
              </w:rPr>
            </w:pPr>
            <w:r w:rsidRPr="00E44C89">
              <w:rPr>
                <w:rFonts w:ascii="Times New Roman" w:eastAsia="Times New Roman" w:hAnsi="Times New Roman" w:cs="Times New Roman"/>
                <w:b/>
                <w:color w:val="00B050"/>
                <w:sz w:val="24"/>
                <w:szCs w:val="24"/>
              </w:rPr>
              <w:t>37</w:t>
            </w:r>
          </w:p>
        </w:tc>
        <w:tc>
          <w:tcPr>
            <w:tcW w:w="3007" w:type="dxa"/>
            <w:shd w:val="clear" w:color="auto" w:fill="auto"/>
            <w:noWrap/>
            <w:vAlign w:val="center"/>
          </w:tcPr>
          <w:p w14:paraId="6F33CA5D" w14:textId="77777777" w:rsidR="003229C8" w:rsidRPr="00E44C89" w:rsidRDefault="003229C8" w:rsidP="005F7F85">
            <w:pPr>
              <w:spacing w:after="0" w:line="240" w:lineRule="auto"/>
              <w:jc w:val="center"/>
              <w:rPr>
                <w:rFonts w:ascii="Times New Roman" w:eastAsia="Times New Roman" w:hAnsi="Times New Roman" w:cs="Times New Roman"/>
                <w:b/>
                <w:color w:val="00B050"/>
                <w:sz w:val="24"/>
                <w:szCs w:val="24"/>
              </w:rPr>
            </w:pPr>
            <w:r w:rsidRPr="00E44C89">
              <w:rPr>
                <w:rFonts w:ascii="Times New Roman" w:eastAsia="Times New Roman" w:hAnsi="Times New Roman" w:cs="Times New Roman"/>
                <w:b/>
                <w:color w:val="00B050"/>
                <w:sz w:val="24"/>
                <w:szCs w:val="24"/>
              </w:rPr>
              <w:t>100%</w:t>
            </w:r>
          </w:p>
        </w:tc>
      </w:tr>
    </w:tbl>
    <w:p w14:paraId="31BD7136" w14:textId="77777777" w:rsidR="003229C8" w:rsidRPr="00E44C89" w:rsidRDefault="003229C8" w:rsidP="00E44C89">
      <w:pPr>
        <w:spacing w:line="240" w:lineRule="auto"/>
        <w:jc w:val="both"/>
        <w:rPr>
          <w:rFonts w:ascii="Times New Roman" w:eastAsia="Times New Roman" w:hAnsi="Times New Roman" w:cs="Times New Roman"/>
          <w:color w:val="00B050"/>
          <w:sz w:val="28"/>
          <w:szCs w:val="28"/>
        </w:rPr>
      </w:pPr>
    </w:p>
    <w:p w14:paraId="13C351D1" w14:textId="77777777" w:rsidR="00E44C89" w:rsidRPr="000A3B38" w:rsidRDefault="00E44C89" w:rsidP="00E44C89">
      <w:pPr>
        <w:spacing w:line="240" w:lineRule="auto"/>
        <w:jc w:val="both"/>
        <w:rPr>
          <w:rFonts w:ascii="Times New Roman" w:eastAsia="Times New Roman" w:hAnsi="Times New Roman" w:cs="Times New Roman"/>
          <w:sz w:val="28"/>
          <w:szCs w:val="28"/>
        </w:rPr>
        <w:sectPr w:rsidR="00E44C89" w:rsidRPr="000A3B38" w:rsidSect="00955326">
          <w:footerReference w:type="default" r:id="rId10"/>
          <w:pgSz w:w="11906" w:h="16838"/>
          <w:pgMar w:top="993" w:right="850" w:bottom="709" w:left="851" w:header="708" w:footer="708" w:gutter="0"/>
          <w:pgNumType w:start="1"/>
          <w:cols w:space="720"/>
          <w:titlePg/>
          <w:docGrid w:linePitch="299"/>
        </w:sectPr>
      </w:pPr>
    </w:p>
    <w:p w14:paraId="4BACFD7B" w14:textId="77777777" w:rsidR="003229C8" w:rsidRDefault="003229C8" w:rsidP="00D765AA">
      <w:pPr>
        <w:keepNext/>
        <w:spacing w:after="0" w:line="360" w:lineRule="auto"/>
        <w:jc w:val="center"/>
      </w:pPr>
      <w:r w:rsidRPr="00474FC7">
        <w:rPr>
          <w:noProof/>
          <w:lang w:eastAsia="ru-RU"/>
        </w:rPr>
        <w:lastRenderedPageBreak/>
        <w:drawing>
          <wp:inline distT="0" distB="0" distL="0" distR="0" wp14:anchorId="1A93EC70" wp14:editId="37E250E4">
            <wp:extent cx="9714718" cy="5023262"/>
            <wp:effectExtent l="0" t="0" r="1270"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9719615" cy="5025794"/>
                    </a:xfrm>
                    <a:prstGeom prst="rect">
                      <a:avLst/>
                    </a:prstGeom>
                  </pic:spPr>
                </pic:pic>
              </a:graphicData>
            </a:graphic>
          </wp:inline>
        </w:drawing>
      </w:r>
    </w:p>
    <w:p w14:paraId="468541DB" w14:textId="6085B923" w:rsidR="003229C8" w:rsidRDefault="00077757" w:rsidP="00D765AA">
      <w:pPr>
        <w:spacing w:after="0" w:line="360" w:lineRule="auto"/>
        <w:jc w:val="center"/>
        <w:rPr>
          <w:rFonts w:ascii="Times New Roman" w:eastAsia="Times New Roman" w:hAnsi="Times New Roman" w:cs="Times New Roman"/>
          <w:sz w:val="28"/>
          <w:szCs w:val="28"/>
        </w:rPr>
        <w:sectPr w:rsidR="003229C8" w:rsidSect="00955326">
          <w:footerReference w:type="default" r:id="rId12"/>
          <w:pgSz w:w="16838" w:h="11906" w:orient="landscape"/>
          <w:pgMar w:top="851" w:right="709" w:bottom="851" w:left="992" w:header="709" w:footer="709" w:gutter="0"/>
          <w:cols w:space="720"/>
        </w:sectPr>
      </w:pPr>
      <w:r>
        <w:rPr>
          <w:rFonts w:ascii="Times New Roman" w:hAnsi="Times New Roman" w:cs="Times New Roman"/>
          <w:i/>
          <w:sz w:val="28"/>
          <w:szCs w:val="28"/>
        </w:rPr>
        <w:t>Рис</w:t>
      </w:r>
      <w:r w:rsidR="003229C8" w:rsidRPr="00D765AA">
        <w:rPr>
          <w:rFonts w:ascii="Times New Roman" w:hAnsi="Times New Roman" w:cs="Times New Roman"/>
          <w:i/>
          <w:sz w:val="28"/>
          <w:szCs w:val="28"/>
        </w:rPr>
        <w:t>.</w:t>
      </w:r>
      <w:r w:rsidR="006501A2">
        <w:rPr>
          <w:rFonts w:ascii="Times New Roman" w:hAnsi="Times New Roman" w:cs="Times New Roman"/>
          <w:i/>
          <w:sz w:val="28"/>
          <w:szCs w:val="28"/>
        </w:rPr>
        <w:t xml:space="preserve"> 3.</w:t>
      </w:r>
      <w:r w:rsidR="003229C8" w:rsidRPr="00D765AA">
        <w:rPr>
          <w:rFonts w:ascii="Times New Roman" w:hAnsi="Times New Roman" w:cs="Times New Roman"/>
          <w:i/>
          <w:sz w:val="28"/>
          <w:szCs w:val="28"/>
        </w:rPr>
        <w:t xml:space="preserve"> География компаний, специализирующихся на дефектоскопии</w:t>
      </w:r>
    </w:p>
    <w:p w14:paraId="013C572A" w14:textId="77777777" w:rsidR="003229C8" w:rsidRPr="00E44C89" w:rsidRDefault="003229C8" w:rsidP="00D765AA">
      <w:pPr>
        <w:spacing w:after="0" w:line="360" w:lineRule="auto"/>
        <w:ind w:firstLine="709"/>
        <w:jc w:val="both"/>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lastRenderedPageBreak/>
        <w:t>Общая годовая выручка компаний составляет 6,3 млрд.</w:t>
      </w:r>
      <w:r w:rsidR="00D765AA" w:rsidRPr="00E44C89">
        <w:rPr>
          <w:rFonts w:ascii="Times New Roman" w:eastAsia="Times New Roman" w:hAnsi="Times New Roman" w:cs="Times New Roman"/>
          <w:color w:val="00B050"/>
          <w:sz w:val="28"/>
          <w:szCs w:val="28"/>
        </w:rPr>
        <w:t xml:space="preserve"> </w:t>
      </w:r>
      <w:r w:rsidRPr="00E44C89">
        <w:rPr>
          <w:rFonts w:ascii="Times New Roman" w:eastAsia="Times New Roman" w:hAnsi="Times New Roman" w:cs="Times New Roman"/>
          <w:color w:val="00B050"/>
          <w:sz w:val="28"/>
          <w:szCs w:val="28"/>
        </w:rPr>
        <w:t xml:space="preserve">руб., а среднесписочное количество сотрудников </w:t>
      </w:r>
      <w:r w:rsidR="00D765AA" w:rsidRPr="00E44C89">
        <w:rPr>
          <w:rFonts w:ascii="Times New Roman" w:eastAsia="Times New Roman" w:hAnsi="Times New Roman" w:cs="Times New Roman"/>
          <w:color w:val="00B050"/>
          <w:sz w:val="28"/>
          <w:szCs w:val="28"/>
        </w:rPr>
        <w:t>–</w:t>
      </w:r>
      <w:r w:rsidRPr="00E44C89">
        <w:rPr>
          <w:rFonts w:ascii="Times New Roman" w:eastAsia="Times New Roman" w:hAnsi="Times New Roman" w:cs="Times New Roman"/>
          <w:color w:val="00B050"/>
          <w:sz w:val="28"/>
          <w:szCs w:val="28"/>
        </w:rPr>
        <w:t xml:space="preserve"> 1253 человека.</w:t>
      </w:r>
    </w:p>
    <w:p w14:paraId="02E88941" w14:textId="77777777" w:rsidR="003229C8" w:rsidRPr="00E44C89" w:rsidRDefault="003229C8" w:rsidP="00D765AA">
      <w:pPr>
        <w:spacing w:after="0" w:line="360" w:lineRule="auto"/>
        <w:ind w:firstLine="709"/>
        <w:jc w:val="both"/>
        <w:rPr>
          <w:rFonts w:ascii="Times New Roman" w:eastAsia="Times New Roman" w:hAnsi="Times New Roman" w:cs="Times New Roman"/>
          <w:color w:val="00B050"/>
          <w:sz w:val="28"/>
          <w:szCs w:val="28"/>
        </w:rPr>
      </w:pPr>
    </w:p>
    <w:p w14:paraId="2DE62F6C" w14:textId="2BD9B15B" w:rsidR="003229C8" w:rsidRPr="00E44C89" w:rsidRDefault="00D765AA" w:rsidP="00D765AA">
      <w:pPr>
        <w:spacing w:after="0" w:line="360" w:lineRule="auto"/>
        <w:jc w:val="both"/>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Таблица</w:t>
      </w:r>
      <w:r w:rsidR="006260E0" w:rsidRPr="00E44C89">
        <w:rPr>
          <w:rFonts w:ascii="Times New Roman" w:eastAsia="Times New Roman" w:hAnsi="Times New Roman" w:cs="Times New Roman"/>
          <w:color w:val="00B050"/>
          <w:sz w:val="28"/>
          <w:szCs w:val="28"/>
        </w:rPr>
        <w:t xml:space="preserve"> 19</w:t>
      </w:r>
      <w:r w:rsidRPr="00E44C89">
        <w:rPr>
          <w:rFonts w:ascii="Times New Roman" w:eastAsia="Times New Roman" w:hAnsi="Times New Roman" w:cs="Times New Roman"/>
          <w:color w:val="00B050"/>
          <w:sz w:val="28"/>
          <w:szCs w:val="28"/>
        </w:rPr>
        <w:t>.</w:t>
      </w:r>
      <w:r w:rsidR="003229C8" w:rsidRPr="00E44C89">
        <w:rPr>
          <w:rFonts w:ascii="Times New Roman" w:eastAsia="Times New Roman" w:hAnsi="Times New Roman" w:cs="Times New Roman"/>
          <w:color w:val="00B050"/>
          <w:sz w:val="28"/>
          <w:szCs w:val="28"/>
        </w:rPr>
        <w:t xml:space="preserve"> Годовой оборот компаний, тыс.</w:t>
      </w:r>
      <w:r w:rsidRPr="00E44C89">
        <w:rPr>
          <w:rFonts w:ascii="Times New Roman" w:eastAsia="Times New Roman" w:hAnsi="Times New Roman" w:cs="Times New Roman"/>
          <w:color w:val="00B050"/>
          <w:sz w:val="28"/>
          <w:szCs w:val="28"/>
        </w:rPr>
        <w:t xml:space="preserve"> </w:t>
      </w:r>
      <w:r w:rsidR="003229C8" w:rsidRPr="00E44C89">
        <w:rPr>
          <w:rFonts w:ascii="Times New Roman" w:eastAsia="Times New Roman" w:hAnsi="Times New Roman" w:cs="Times New Roman"/>
          <w:color w:val="00B050"/>
          <w:sz w:val="28"/>
          <w:szCs w:val="28"/>
        </w:rPr>
        <w:t>р</w:t>
      </w:r>
      <w:r w:rsidRPr="00E44C89">
        <w:rPr>
          <w:rFonts w:ascii="Times New Roman" w:eastAsia="Times New Roman" w:hAnsi="Times New Roman" w:cs="Times New Roman"/>
          <w:color w:val="00B050"/>
          <w:sz w:val="28"/>
          <w:szCs w:val="28"/>
        </w:rPr>
        <w:t>уб.</w:t>
      </w:r>
    </w:p>
    <w:tbl>
      <w:tblPr>
        <w:tblW w:w="100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1713"/>
        <w:gridCol w:w="2836"/>
        <w:gridCol w:w="2115"/>
      </w:tblGrid>
      <w:tr w:rsidR="00D765AA" w:rsidRPr="00E44C89" w14:paraId="04A03D5B" w14:textId="77777777" w:rsidTr="00D765AA">
        <w:trPr>
          <w:trHeight w:val="1152"/>
          <w:jc w:val="center"/>
        </w:trPr>
        <w:tc>
          <w:tcPr>
            <w:tcW w:w="3402" w:type="dxa"/>
            <w:shd w:val="clear" w:color="auto" w:fill="auto"/>
            <w:noWrap/>
            <w:vAlign w:val="center"/>
            <w:hideMark/>
          </w:tcPr>
          <w:p w14:paraId="72B61909" w14:textId="77777777" w:rsidR="003229C8" w:rsidRPr="00E44C89" w:rsidRDefault="003229C8" w:rsidP="006E30C3">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Вид деятельности</w:t>
            </w:r>
          </w:p>
        </w:tc>
        <w:tc>
          <w:tcPr>
            <w:tcW w:w="1713" w:type="dxa"/>
            <w:shd w:val="clear" w:color="auto" w:fill="auto"/>
            <w:vAlign w:val="center"/>
            <w:hideMark/>
          </w:tcPr>
          <w:p w14:paraId="4EEB54CF" w14:textId="77777777" w:rsidR="003229C8" w:rsidRPr="00E44C89" w:rsidRDefault="003229C8" w:rsidP="00D765AA">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Количество компаний</w:t>
            </w:r>
          </w:p>
        </w:tc>
        <w:tc>
          <w:tcPr>
            <w:tcW w:w="2836" w:type="dxa"/>
            <w:shd w:val="clear" w:color="auto" w:fill="auto"/>
            <w:vAlign w:val="center"/>
            <w:hideMark/>
          </w:tcPr>
          <w:p w14:paraId="35216609" w14:textId="77777777" w:rsidR="003229C8" w:rsidRPr="00E44C89" w:rsidRDefault="003229C8" w:rsidP="006E30C3">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Годовой оборот, тыс.</w:t>
            </w:r>
            <w:r w:rsidR="00D765AA" w:rsidRPr="00E44C89">
              <w:rPr>
                <w:rFonts w:ascii="Times New Roman" w:eastAsia="Times New Roman" w:hAnsi="Times New Roman" w:cs="Times New Roman"/>
                <w:b/>
                <w:bCs/>
                <w:color w:val="00B050"/>
                <w:sz w:val="28"/>
                <w:szCs w:val="28"/>
              </w:rPr>
              <w:t xml:space="preserve"> </w:t>
            </w:r>
            <w:r w:rsidRPr="00E44C89">
              <w:rPr>
                <w:rFonts w:ascii="Times New Roman" w:eastAsia="Times New Roman" w:hAnsi="Times New Roman" w:cs="Times New Roman"/>
                <w:b/>
                <w:bCs/>
                <w:color w:val="00B050"/>
                <w:sz w:val="28"/>
                <w:szCs w:val="28"/>
              </w:rPr>
              <w:t>р</w:t>
            </w:r>
            <w:r w:rsidR="00D765AA" w:rsidRPr="00E44C89">
              <w:rPr>
                <w:rFonts w:ascii="Times New Roman" w:eastAsia="Times New Roman" w:hAnsi="Times New Roman" w:cs="Times New Roman"/>
                <w:b/>
                <w:bCs/>
                <w:color w:val="00B050"/>
                <w:sz w:val="28"/>
                <w:szCs w:val="28"/>
              </w:rPr>
              <w:t>уб.</w:t>
            </w:r>
          </w:p>
        </w:tc>
        <w:tc>
          <w:tcPr>
            <w:tcW w:w="2115" w:type="dxa"/>
            <w:shd w:val="clear" w:color="auto" w:fill="auto"/>
            <w:vAlign w:val="center"/>
            <w:hideMark/>
          </w:tcPr>
          <w:p w14:paraId="5D544321" w14:textId="77777777" w:rsidR="003229C8" w:rsidRPr="00E44C89" w:rsidRDefault="003229C8" w:rsidP="006E30C3">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Количество сотрудников</w:t>
            </w:r>
          </w:p>
        </w:tc>
      </w:tr>
      <w:tr w:rsidR="00D765AA" w:rsidRPr="00E44C89" w14:paraId="5CB06826" w14:textId="77777777" w:rsidTr="00D765AA">
        <w:trPr>
          <w:trHeight w:val="288"/>
          <w:jc w:val="center"/>
        </w:trPr>
        <w:tc>
          <w:tcPr>
            <w:tcW w:w="3402" w:type="dxa"/>
            <w:shd w:val="clear" w:color="auto" w:fill="auto"/>
            <w:vAlign w:val="center"/>
            <w:hideMark/>
          </w:tcPr>
          <w:p w14:paraId="125E82E9"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НК</w:t>
            </w:r>
          </w:p>
        </w:tc>
        <w:tc>
          <w:tcPr>
            <w:tcW w:w="1713" w:type="dxa"/>
            <w:shd w:val="clear" w:color="auto" w:fill="auto"/>
            <w:noWrap/>
            <w:vAlign w:val="center"/>
            <w:hideMark/>
          </w:tcPr>
          <w:p w14:paraId="4ED0D69F" w14:textId="77777777" w:rsidR="003229C8" w:rsidRPr="00E44C89" w:rsidRDefault="003229C8" w:rsidP="00D765AA">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30</w:t>
            </w:r>
          </w:p>
        </w:tc>
        <w:tc>
          <w:tcPr>
            <w:tcW w:w="2836" w:type="dxa"/>
            <w:shd w:val="clear" w:color="auto" w:fill="auto"/>
            <w:noWrap/>
            <w:vAlign w:val="center"/>
            <w:hideMark/>
          </w:tcPr>
          <w:p w14:paraId="3CC67185"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 xml:space="preserve">6 232 000,00 </w:t>
            </w:r>
          </w:p>
        </w:tc>
        <w:tc>
          <w:tcPr>
            <w:tcW w:w="2115" w:type="dxa"/>
            <w:shd w:val="clear" w:color="auto" w:fill="auto"/>
            <w:noWrap/>
            <w:vAlign w:val="center"/>
            <w:hideMark/>
          </w:tcPr>
          <w:p w14:paraId="23FDDA67"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1 213</w:t>
            </w:r>
          </w:p>
        </w:tc>
      </w:tr>
      <w:tr w:rsidR="00D765AA" w:rsidRPr="00E44C89" w14:paraId="0ECEB7E6" w14:textId="77777777" w:rsidTr="00D765AA">
        <w:trPr>
          <w:trHeight w:val="288"/>
          <w:jc w:val="center"/>
        </w:trPr>
        <w:tc>
          <w:tcPr>
            <w:tcW w:w="3402" w:type="dxa"/>
            <w:shd w:val="clear" w:color="auto" w:fill="auto"/>
            <w:vAlign w:val="center"/>
            <w:hideMark/>
          </w:tcPr>
          <w:p w14:paraId="769865A0" w14:textId="77777777" w:rsidR="003229C8" w:rsidRPr="00E44C89" w:rsidRDefault="003229C8" w:rsidP="00D765AA">
            <w:pPr>
              <w:spacing w:after="0" w:line="240" w:lineRule="auto"/>
              <w:ind w:firstLineChars="200" w:firstLine="560"/>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только НК</w:t>
            </w:r>
          </w:p>
        </w:tc>
        <w:tc>
          <w:tcPr>
            <w:tcW w:w="1713" w:type="dxa"/>
            <w:shd w:val="clear" w:color="auto" w:fill="auto"/>
            <w:noWrap/>
            <w:vAlign w:val="center"/>
            <w:hideMark/>
          </w:tcPr>
          <w:p w14:paraId="4F7F9393" w14:textId="77777777" w:rsidR="003229C8" w:rsidRPr="00E44C89" w:rsidRDefault="003229C8" w:rsidP="00D765AA">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7</w:t>
            </w:r>
          </w:p>
        </w:tc>
        <w:tc>
          <w:tcPr>
            <w:tcW w:w="2836" w:type="dxa"/>
            <w:shd w:val="clear" w:color="auto" w:fill="auto"/>
            <w:noWrap/>
            <w:vAlign w:val="center"/>
            <w:hideMark/>
          </w:tcPr>
          <w:p w14:paraId="6C4D5055"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 xml:space="preserve">1 440 900,00 </w:t>
            </w:r>
          </w:p>
        </w:tc>
        <w:tc>
          <w:tcPr>
            <w:tcW w:w="2115" w:type="dxa"/>
            <w:shd w:val="clear" w:color="auto" w:fill="auto"/>
            <w:noWrap/>
            <w:vAlign w:val="center"/>
            <w:hideMark/>
          </w:tcPr>
          <w:p w14:paraId="6D0FB63A"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387</w:t>
            </w:r>
          </w:p>
        </w:tc>
      </w:tr>
      <w:tr w:rsidR="00D765AA" w:rsidRPr="00E44C89" w14:paraId="649C8D5E" w14:textId="77777777" w:rsidTr="00D765AA">
        <w:trPr>
          <w:trHeight w:val="288"/>
          <w:jc w:val="center"/>
        </w:trPr>
        <w:tc>
          <w:tcPr>
            <w:tcW w:w="3402" w:type="dxa"/>
            <w:shd w:val="clear" w:color="auto" w:fill="auto"/>
            <w:vAlign w:val="center"/>
            <w:hideMark/>
          </w:tcPr>
          <w:p w14:paraId="2B71AA87"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Поставка оборудования для НК</w:t>
            </w:r>
          </w:p>
        </w:tc>
        <w:tc>
          <w:tcPr>
            <w:tcW w:w="1713" w:type="dxa"/>
            <w:shd w:val="clear" w:color="auto" w:fill="auto"/>
            <w:noWrap/>
            <w:vAlign w:val="center"/>
            <w:hideMark/>
          </w:tcPr>
          <w:p w14:paraId="42A7CAD2" w14:textId="77777777" w:rsidR="003229C8" w:rsidRPr="00E44C89" w:rsidRDefault="003229C8" w:rsidP="00D765AA">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15</w:t>
            </w:r>
          </w:p>
        </w:tc>
        <w:tc>
          <w:tcPr>
            <w:tcW w:w="2836" w:type="dxa"/>
            <w:shd w:val="clear" w:color="auto" w:fill="auto"/>
            <w:noWrap/>
            <w:vAlign w:val="center"/>
            <w:hideMark/>
          </w:tcPr>
          <w:p w14:paraId="3A1CA298"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 xml:space="preserve">3 907 496,00 </w:t>
            </w:r>
          </w:p>
        </w:tc>
        <w:tc>
          <w:tcPr>
            <w:tcW w:w="2115" w:type="dxa"/>
            <w:shd w:val="clear" w:color="auto" w:fill="auto"/>
            <w:noWrap/>
            <w:vAlign w:val="center"/>
            <w:hideMark/>
          </w:tcPr>
          <w:p w14:paraId="779685EB"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432</w:t>
            </w:r>
          </w:p>
        </w:tc>
      </w:tr>
      <w:tr w:rsidR="00D765AA" w:rsidRPr="00E44C89" w14:paraId="3DADEA7A" w14:textId="77777777" w:rsidTr="00D765AA">
        <w:trPr>
          <w:trHeight w:val="288"/>
          <w:jc w:val="center"/>
        </w:trPr>
        <w:tc>
          <w:tcPr>
            <w:tcW w:w="3402" w:type="dxa"/>
            <w:shd w:val="clear" w:color="auto" w:fill="auto"/>
            <w:vAlign w:val="center"/>
            <w:hideMark/>
          </w:tcPr>
          <w:p w14:paraId="64E838DF" w14:textId="77777777" w:rsidR="003229C8" w:rsidRPr="00E44C89" w:rsidRDefault="003229C8" w:rsidP="00D765AA">
            <w:pPr>
              <w:spacing w:after="0" w:line="240" w:lineRule="auto"/>
              <w:ind w:firstLineChars="200" w:firstLine="560"/>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только поставка</w:t>
            </w:r>
          </w:p>
        </w:tc>
        <w:tc>
          <w:tcPr>
            <w:tcW w:w="1713" w:type="dxa"/>
            <w:shd w:val="clear" w:color="auto" w:fill="auto"/>
            <w:noWrap/>
            <w:vAlign w:val="center"/>
            <w:hideMark/>
          </w:tcPr>
          <w:p w14:paraId="3BDAA82A" w14:textId="77777777" w:rsidR="003229C8" w:rsidRPr="00E44C89" w:rsidRDefault="003229C8" w:rsidP="00D765AA">
            <w:pPr>
              <w:spacing w:after="0" w:line="240" w:lineRule="auto"/>
              <w:ind w:firstLineChars="12" w:firstLine="34"/>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5</w:t>
            </w:r>
          </w:p>
        </w:tc>
        <w:tc>
          <w:tcPr>
            <w:tcW w:w="2836" w:type="dxa"/>
            <w:shd w:val="clear" w:color="auto" w:fill="auto"/>
            <w:noWrap/>
            <w:vAlign w:val="center"/>
            <w:hideMark/>
          </w:tcPr>
          <w:p w14:paraId="4E723557"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 xml:space="preserve">142 496,00 </w:t>
            </w:r>
          </w:p>
        </w:tc>
        <w:tc>
          <w:tcPr>
            <w:tcW w:w="2115" w:type="dxa"/>
            <w:shd w:val="clear" w:color="auto" w:fill="auto"/>
            <w:noWrap/>
            <w:vAlign w:val="center"/>
            <w:hideMark/>
          </w:tcPr>
          <w:p w14:paraId="0E751B88"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38</w:t>
            </w:r>
          </w:p>
        </w:tc>
      </w:tr>
      <w:tr w:rsidR="00D765AA" w:rsidRPr="00E44C89" w14:paraId="5374E512" w14:textId="77777777" w:rsidTr="00D765AA">
        <w:trPr>
          <w:trHeight w:val="288"/>
          <w:jc w:val="center"/>
        </w:trPr>
        <w:tc>
          <w:tcPr>
            <w:tcW w:w="3402" w:type="dxa"/>
            <w:shd w:val="clear" w:color="auto" w:fill="auto"/>
            <w:vAlign w:val="center"/>
            <w:hideMark/>
          </w:tcPr>
          <w:p w14:paraId="54091B64" w14:textId="77777777" w:rsidR="003229C8" w:rsidRPr="00E44C89" w:rsidRDefault="003229C8" w:rsidP="006E30C3">
            <w:pPr>
              <w:spacing w:after="0" w:line="240" w:lineRule="auto"/>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Прочее</w:t>
            </w:r>
          </w:p>
        </w:tc>
        <w:tc>
          <w:tcPr>
            <w:tcW w:w="1713" w:type="dxa"/>
            <w:shd w:val="clear" w:color="auto" w:fill="auto"/>
            <w:noWrap/>
            <w:vAlign w:val="center"/>
            <w:hideMark/>
          </w:tcPr>
          <w:p w14:paraId="7C6CB9B2" w14:textId="77777777" w:rsidR="003229C8" w:rsidRPr="00E44C89" w:rsidRDefault="003229C8" w:rsidP="00D765AA">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16</w:t>
            </w:r>
          </w:p>
        </w:tc>
        <w:tc>
          <w:tcPr>
            <w:tcW w:w="2836" w:type="dxa"/>
            <w:shd w:val="clear" w:color="auto" w:fill="auto"/>
            <w:noWrap/>
            <w:vAlign w:val="center"/>
            <w:hideMark/>
          </w:tcPr>
          <w:p w14:paraId="721CD0DB"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 xml:space="preserve">3 857 000,00 </w:t>
            </w:r>
          </w:p>
        </w:tc>
        <w:tc>
          <w:tcPr>
            <w:tcW w:w="2115" w:type="dxa"/>
            <w:shd w:val="clear" w:color="auto" w:fill="auto"/>
            <w:noWrap/>
            <w:vAlign w:val="center"/>
            <w:hideMark/>
          </w:tcPr>
          <w:p w14:paraId="568550AD"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517</w:t>
            </w:r>
          </w:p>
        </w:tc>
      </w:tr>
      <w:tr w:rsidR="00D765AA" w:rsidRPr="00E44C89" w14:paraId="5682240D" w14:textId="77777777" w:rsidTr="00D765AA">
        <w:trPr>
          <w:trHeight w:val="288"/>
          <w:jc w:val="center"/>
        </w:trPr>
        <w:tc>
          <w:tcPr>
            <w:tcW w:w="3402" w:type="dxa"/>
            <w:shd w:val="clear" w:color="auto" w:fill="auto"/>
            <w:vAlign w:val="center"/>
            <w:hideMark/>
          </w:tcPr>
          <w:p w14:paraId="4684D6C7" w14:textId="77777777" w:rsidR="003229C8" w:rsidRPr="00E44C89" w:rsidRDefault="003229C8" w:rsidP="00D765AA">
            <w:pPr>
              <w:spacing w:after="0" w:line="240" w:lineRule="auto"/>
              <w:ind w:firstLineChars="200" w:firstLine="560"/>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только прочее</w:t>
            </w:r>
          </w:p>
        </w:tc>
        <w:tc>
          <w:tcPr>
            <w:tcW w:w="1713" w:type="dxa"/>
            <w:shd w:val="clear" w:color="auto" w:fill="auto"/>
            <w:noWrap/>
            <w:vAlign w:val="center"/>
            <w:hideMark/>
          </w:tcPr>
          <w:p w14:paraId="71307811" w14:textId="77777777" w:rsidR="003229C8" w:rsidRPr="00E44C89" w:rsidRDefault="003229C8" w:rsidP="00D765AA">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1</w:t>
            </w:r>
          </w:p>
        </w:tc>
        <w:tc>
          <w:tcPr>
            <w:tcW w:w="2836" w:type="dxa"/>
            <w:shd w:val="clear" w:color="auto" w:fill="auto"/>
            <w:noWrap/>
            <w:vAlign w:val="center"/>
            <w:hideMark/>
          </w:tcPr>
          <w:p w14:paraId="6B7B13F7"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 xml:space="preserve">1 900,00 </w:t>
            </w:r>
          </w:p>
        </w:tc>
        <w:tc>
          <w:tcPr>
            <w:tcW w:w="2115" w:type="dxa"/>
            <w:shd w:val="clear" w:color="auto" w:fill="auto"/>
            <w:noWrap/>
            <w:vAlign w:val="center"/>
            <w:hideMark/>
          </w:tcPr>
          <w:p w14:paraId="6BB9EB3B" w14:textId="77777777" w:rsidR="003229C8" w:rsidRPr="00E44C89" w:rsidRDefault="003229C8" w:rsidP="006E30C3">
            <w:pPr>
              <w:spacing w:after="0" w:line="240" w:lineRule="auto"/>
              <w:jc w:val="center"/>
              <w:rPr>
                <w:rFonts w:ascii="Times New Roman" w:eastAsia="Times New Roman" w:hAnsi="Times New Roman" w:cs="Times New Roman"/>
                <w:color w:val="00B050"/>
                <w:sz w:val="28"/>
                <w:szCs w:val="28"/>
              </w:rPr>
            </w:pPr>
            <w:r w:rsidRPr="00E44C89">
              <w:rPr>
                <w:rFonts w:ascii="Times New Roman" w:eastAsia="Times New Roman" w:hAnsi="Times New Roman" w:cs="Times New Roman"/>
                <w:color w:val="00B050"/>
                <w:sz w:val="28"/>
                <w:szCs w:val="28"/>
              </w:rPr>
              <w:t>2</w:t>
            </w:r>
          </w:p>
        </w:tc>
      </w:tr>
      <w:tr w:rsidR="00D765AA" w:rsidRPr="00E44C89" w14:paraId="7D625B7A" w14:textId="77777777" w:rsidTr="00D765AA">
        <w:trPr>
          <w:trHeight w:val="288"/>
          <w:jc w:val="center"/>
        </w:trPr>
        <w:tc>
          <w:tcPr>
            <w:tcW w:w="3402" w:type="dxa"/>
            <w:shd w:val="clear" w:color="auto" w:fill="auto"/>
            <w:vAlign w:val="center"/>
            <w:hideMark/>
          </w:tcPr>
          <w:p w14:paraId="59ADFD08" w14:textId="77777777" w:rsidR="003229C8" w:rsidRPr="00E44C89" w:rsidRDefault="003229C8" w:rsidP="006E30C3">
            <w:pPr>
              <w:spacing w:after="0" w:line="240" w:lineRule="auto"/>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Итого</w:t>
            </w:r>
          </w:p>
        </w:tc>
        <w:tc>
          <w:tcPr>
            <w:tcW w:w="1713" w:type="dxa"/>
            <w:shd w:val="clear" w:color="auto" w:fill="auto"/>
            <w:noWrap/>
            <w:vAlign w:val="center"/>
            <w:hideMark/>
          </w:tcPr>
          <w:p w14:paraId="02D114D8" w14:textId="77777777" w:rsidR="003229C8" w:rsidRPr="00E44C89" w:rsidRDefault="003229C8" w:rsidP="00D765AA">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37</w:t>
            </w:r>
          </w:p>
        </w:tc>
        <w:tc>
          <w:tcPr>
            <w:tcW w:w="2836" w:type="dxa"/>
            <w:shd w:val="clear" w:color="auto" w:fill="auto"/>
            <w:noWrap/>
            <w:vAlign w:val="center"/>
            <w:hideMark/>
          </w:tcPr>
          <w:p w14:paraId="2A195C64" w14:textId="77777777" w:rsidR="003229C8" w:rsidRPr="00E44C89" w:rsidRDefault="003229C8" w:rsidP="006E30C3">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 xml:space="preserve">6 376 396,00 </w:t>
            </w:r>
          </w:p>
        </w:tc>
        <w:tc>
          <w:tcPr>
            <w:tcW w:w="2115" w:type="dxa"/>
            <w:shd w:val="clear" w:color="auto" w:fill="auto"/>
            <w:noWrap/>
            <w:vAlign w:val="center"/>
            <w:hideMark/>
          </w:tcPr>
          <w:p w14:paraId="29FA2B78" w14:textId="77777777" w:rsidR="003229C8" w:rsidRPr="00E44C89" w:rsidRDefault="003229C8" w:rsidP="006E30C3">
            <w:pPr>
              <w:spacing w:after="0" w:line="240" w:lineRule="auto"/>
              <w:jc w:val="center"/>
              <w:rPr>
                <w:rFonts w:ascii="Times New Roman" w:eastAsia="Times New Roman" w:hAnsi="Times New Roman" w:cs="Times New Roman"/>
                <w:b/>
                <w:bCs/>
                <w:color w:val="00B050"/>
                <w:sz w:val="28"/>
                <w:szCs w:val="28"/>
              </w:rPr>
            </w:pPr>
            <w:r w:rsidRPr="00E44C89">
              <w:rPr>
                <w:rFonts w:ascii="Times New Roman" w:eastAsia="Times New Roman" w:hAnsi="Times New Roman" w:cs="Times New Roman"/>
                <w:b/>
                <w:bCs/>
                <w:color w:val="00B050"/>
                <w:sz w:val="28"/>
                <w:szCs w:val="28"/>
              </w:rPr>
              <w:t>1 253</w:t>
            </w:r>
          </w:p>
        </w:tc>
      </w:tr>
    </w:tbl>
    <w:p w14:paraId="415C6310" w14:textId="77777777" w:rsidR="003229C8" w:rsidRPr="00E44C89" w:rsidRDefault="003229C8" w:rsidP="00D765AA">
      <w:pPr>
        <w:spacing w:after="0" w:line="360" w:lineRule="auto"/>
        <w:ind w:firstLine="709"/>
        <w:jc w:val="both"/>
        <w:rPr>
          <w:rFonts w:ascii="Times New Roman" w:eastAsia="Times New Roman" w:hAnsi="Times New Roman" w:cs="Times New Roman"/>
          <w:color w:val="00B050"/>
          <w:sz w:val="28"/>
          <w:szCs w:val="28"/>
        </w:rPr>
      </w:pPr>
    </w:p>
    <w:p w14:paraId="10512D83" w14:textId="77777777" w:rsidR="003229C8" w:rsidRDefault="003229C8" w:rsidP="00D765AA">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установлено, что годовой объем рынка дефектоскопии методами НК, доступный указанным 37 компаниям, составляет </w:t>
      </w:r>
      <w:r w:rsidRPr="00D765AA">
        <w:rPr>
          <w:rFonts w:ascii="Times New Roman" w:eastAsia="Times New Roman" w:hAnsi="Times New Roman" w:cs="Times New Roman"/>
          <w:sz w:val="28"/>
          <w:szCs w:val="28"/>
        </w:rPr>
        <w:t>6,3</w:t>
      </w:r>
      <w:r>
        <w:rPr>
          <w:rFonts w:ascii="Times New Roman" w:eastAsia="Times New Roman" w:hAnsi="Times New Roman" w:cs="Times New Roman"/>
          <w:sz w:val="28"/>
          <w:szCs w:val="28"/>
        </w:rPr>
        <w:t xml:space="preserve"> млрд. руб. В следующем разделе оценим объем рынка тендерных закупок.</w:t>
      </w:r>
    </w:p>
    <w:p w14:paraId="154BC61F" w14:textId="77777777" w:rsidR="003229C8" w:rsidRDefault="003229C8" w:rsidP="00D765AA">
      <w:pPr>
        <w:spacing w:after="0" w:line="360" w:lineRule="auto"/>
        <w:ind w:firstLine="709"/>
        <w:jc w:val="both"/>
        <w:rPr>
          <w:rFonts w:ascii="Times New Roman" w:eastAsia="Times New Roman" w:hAnsi="Times New Roman" w:cs="Times New Roman"/>
          <w:sz w:val="28"/>
          <w:szCs w:val="28"/>
        </w:rPr>
      </w:pPr>
    </w:p>
    <w:p w14:paraId="16FC4A56" w14:textId="77777777" w:rsidR="003229C8" w:rsidRPr="002F32E5" w:rsidRDefault="003229C8" w:rsidP="002F32E5">
      <w:pPr>
        <w:pStyle w:val="3"/>
        <w:spacing w:before="0" w:line="360" w:lineRule="auto"/>
        <w:ind w:left="709" w:firstLine="0"/>
        <w:rPr>
          <w:rFonts w:ascii="Times New Roman" w:hAnsi="Times New Roman" w:cs="Times New Roman"/>
          <w:color w:val="000000" w:themeColor="text1"/>
          <w:sz w:val="28"/>
          <w:szCs w:val="28"/>
          <w:u w:val="single"/>
          <w:lang w:val="ru-RU"/>
        </w:rPr>
      </w:pPr>
      <w:bookmarkStart w:id="22" w:name="_Toc50732721"/>
      <w:r w:rsidRPr="002F32E5">
        <w:rPr>
          <w:rFonts w:ascii="Times New Roman" w:hAnsi="Times New Roman" w:cs="Times New Roman"/>
          <w:color w:val="000000" w:themeColor="text1"/>
          <w:sz w:val="28"/>
          <w:szCs w:val="28"/>
          <w:u w:val="single"/>
          <w:lang w:val="ru-RU"/>
        </w:rPr>
        <w:t xml:space="preserve">2.4.1 </w:t>
      </w:r>
      <w:r w:rsidR="00F130C5">
        <w:rPr>
          <w:rFonts w:ascii="Times New Roman" w:hAnsi="Times New Roman" w:cs="Times New Roman"/>
          <w:color w:val="000000" w:themeColor="text1"/>
          <w:sz w:val="28"/>
          <w:szCs w:val="28"/>
          <w:u w:val="single"/>
          <w:lang w:val="ru-RU"/>
        </w:rPr>
        <w:t>Обзор р</w:t>
      </w:r>
      <w:r w:rsidRPr="002F32E5">
        <w:rPr>
          <w:rFonts w:ascii="Times New Roman" w:hAnsi="Times New Roman" w:cs="Times New Roman"/>
          <w:color w:val="000000" w:themeColor="text1"/>
          <w:sz w:val="28"/>
          <w:szCs w:val="28"/>
          <w:u w:val="single"/>
          <w:lang w:val="ru-RU"/>
        </w:rPr>
        <w:t>ын</w:t>
      </w:r>
      <w:r w:rsidR="00F130C5">
        <w:rPr>
          <w:rFonts w:ascii="Times New Roman" w:hAnsi="Times New Roman" w:cs="Times New Roman"/>
          <w:color w:val="000000" w:themeColor="text1"/>
          <w:sz w:val="28"/>
          <w:szCs w:val="28"/>
          <w:u w:val="single"/>
          <w:lang w:val="ru-RU"/>
        </w:rPr>
        <w:t>ка</w:t>
      </w:r>
      <w:r w:rsidRPr="002F32E5">
        <w:rPr>
          <w:rFonts w:ascii="Times New Roman" w:hAnsi="Times New Roman" w:cs="Times New Roman"/>
          <w:color w:val="000000" w:themeColor="text1"/>
          <w:sz w:val="28"/>
          <w:szCs w:val="28"/>
          <w:u w:val="single"/>
          <w:lang w:val="ru-RU"/>
        </w:rPr>
        <w:t xml:space="preserve"> закупок</w:t>
      </w:r>
      <w:bookmarkEnd w:id="22"/>
      <w:r w:rsidRPr="002F32E5">
        <w:rPr>
          <w:rFonts w:ascii="Times New Roman" w:hAnsi="Times New Roman" w:cs="Times New Roman"/>
          <w:color w:val="000000" w:themeColor="text1"/>
          <w:sz w:val="28"/>
          <w:szCs w:val="28"/>
          <w:u w:val="single"/>
          <w:lang w:val="ru-RU"/>
        </w:rPr>
        <w:t xml:space="preserve"> </w:t>
      </w:r>
    </w:p>
    <w:p w14:paraId="67BC8C1F" w14:textId="77777777" w:rsidR="002F32E5" w:rsidRDefault="002F32E5" w:rsidP="003229C8">
      <w:pPr>
        <w:spacing w:after="0" w:line="360" w:lineRule="auto"/>
        <w:ind w:firstLine="709"/>
        <w:jc w:val="both"/>
        <w:rPr>
          <w:rFonts w:ascii="Times New Roman" w:eastAsia="Times New Roman" w:hAnsi="Times New Roman" w:cs="Times New Roman"/>
          <w:sz w:val="28"/>
          <w:szCs w:val="28"/>
        </w:rPr>
      </w:pPr>
    </w:p>
    <w:p w14:paraId="47587B05" w14:textId="77777777" w:rsidR="003229C8" w:rsidRPr="00432246" w:rsidRDefault="003229C8" w:rsidP="003229C8">
      <w:pPr>
        <w:spacing w:after="0" w:line="360" w:lineRule="auto"/>
        <w:ind w:firstLine="709"/>
        <w:jc w:val="both"/>
        <w:rPr>
          <w:rFonts w:ascii="Times New Roman" w:eastAsia="Times New Roman" w:hAnsi="Times New Roman" w:cs="Times New Roman"/>
          <w:color w:val="00B050"/>
          <w:sz w:val="28"/>
          <w:szCs w:val="28"/>
        </w:rPr>
      </w:pPr>
      <w:r w:rsidRPr="00432246">
        <w:rPr>
          <w:rFonts w:ascii="Times New Roman" w:eastAsia="Times New Roman" w:hAnsi="Times New Roman" w:cs="Times New Roman"/>
          <w:color w:val="00B050"/>
          <w:sz w:val="28"/>
          <w:szCs w:val="28"/>
        </w:rPr>
        <w:t>Для оценки рынка услуг по дефектоскопии методами НК дополнительно проанализированы более 5 тыс. закупок, проведенных на 84 электронных площадках страны (</w:t>
      </w:r>
      <w:r w:rsidR="002F32E5" w:rsidRPr="00432246">
        <w:rPr>
          <w:rFonts w:ascii="Times New Roman" w:eastAsia="Times New Roman" w:hAnsi="Times New Roman" w:cs="Times New Roman"/>
          <w:color w:val="00B050"/>
          <w:sz w:val="28"/>
          <w:szCs w:val="28"/>
        </w:rPr>
        <w:t>см. таблицу</w:t>
      </w:r>
      <w:r w:rsidRPr="00432246">
        <w:rPr>
          <w:rFonts w:ascii="Times New Roman" w:eastAsia="Times New Roman" w:hAnsi="Times New Roman" w:cs="Times New Roman"/>
          <w:color w:val="00B050"/>
          <w:sz w:val="28"/>
          <w:szCs w:val="28"/>
        </w:rPr>
        <w:t>) за период с 2016 года по июль 2020 года. Более 1,5</w:t>
      </w:r>
      <w:r w:rsidR="002F32E5" w:rsidRPr="00432246">
        <w:rPr>
          <w:rFonts w:ascii="Times New Roman" w:eastAsia="Times New Roman" w:hAnsi="Times New Roman" w:cs="Times New Roman"/>
          <w:color w:val="00B050"/>
          <w:sz w:val="28"/>
          <w:szCs w:val="28"/>
        </w:rPr>
        <w:t> </w:t>
      </w:r>
      <w:r w:rsidRPr="00432246">
        <w:rPr>
          <w:rFonts w:ascii="Times New Roman" w:eastAsia="Times New Roman" w:hAnsi="Times New Roman" w:cs="Times New Roman"/>
          <w:color w:val="00B050"/>
          <w:sz w:val="28"/>
          <w:szCs w:val="28"/>
        </w:rPr>
        <w:t xml:space="preserve">тыс. закупок проведены с начальной минимальной ценой более 200 тыс. рублей, которые и были подробно проанализированы. </w:t>
      </w:r>
    </w:p>
    <w:p w14:paraId="28744F07" w14:textId="77777777" w:rsidR="003229C8" w:rsidRPr="00432246" w:rsidRDefault="002F32E5" w:rsidP="003229C8">
      <w:pPr>
        <w:spacing w:after="0" w:line="360" w:lineRule="auto"/>
        <w:ind w:firstLine="709"/>
        <w:jc w:val="both"/>
        <w:rPr>
          <w:rFonts w:ascii="Times New Roman" w:eastAsia="Times New Roman" w:hAnsi="Times New Roman" w:cs="Times New Roman"/>
          <w:color w:val="00B050"/>
          <w:sz w:val="28"/>
          <w:szCs w:val="28"/>
        </w:rPr>
      </w:pPr>
      <w:r w:rsidRPr="00432246">
        <w:rPr>
          <w:rFonts w:ascii="Times New Roman" w:eastAsia="Times New Roman" w:hAnsi="Times New Roman" w:cs="Times New Roman"/>
          <w:color w:val="00B050"/>
          <w:sz w:val="28"/>
          <w:szCs w:val="28"/>
        </w:rPr>
        <w:t>В</w:t>
      </w:r>
      <w:r w:rsidR="003229C8" w:rsidRPr="00432246">
        <w:rPr>
          <w:rFonts w:ascii="Times New Roman" w:eastAsia="Times New Roman" w:hAnsi="Times New Roman" w:cs="Times New Roman"/>
          <w:color w:val="00B050"/>
          <w:sz w:val="28"/>
          <w:szCs w:val="28"/>
        </w:rPr>
        <w:t xml:space="preserve"> 2016 год</w:t>
      </w:r>
      <w:r w:rsidRPr="00432246">
        <w:rPr>
          <w:rFonts w:ascii="Times New Roman" w:eastAsia="Times New Roman" w:hAnsi="Times New Roman" w:cs="Times New Roman"/>
          <w:color w:val="00B050"/>
          <w:sz w:val="28"/>
          <w:szCs w:val="28"/>
        </w:rPr>
        <w:t>у</w:t>
      </w:r>
      <w:r w:rsidR="003229C8" w:rsidRPr="00432246">
        <w:rPr>
          <w:rFonts w:ascii="Times New Roman" w:eastAsia="Times New Roman" w:hAnsi="Times New Roman" w:cs="Times New Roman"/>
          <w:color w:val="00B050"/>
          <w:sz w:val="28"/>
          <w:szCs w:val="28"/>
        </w:rPr>
        <w:t xml:space="preserve"> годовой объем закупок составлял около 1,7 млрд. рублей, а в 2019 году зафиксирован рост на 35%, </w:t>
      </w:r>
      <w:r w:rsidRPr="00432246">
        <w:rPr>
          <w:rFonts w:ascii="Times New Roman" w:eastAsia="Times New Roman" w:hAnsi="Times New Roman" w:cs="Times New Roman"/>
          <w:color w:val="00B050"/>
          <w:sz w:val="28"/>
          <w:szCs w:val="28"/>
        </w:rPr>
        <w:t xml:space="preserve">объем </w:t>
      </w:r>
      <w:r w:rsidR="003229C8" w:rsidRPr="00432246">
        <w:rPr>
          <w:rFonts w:ascii="Times New Roman" w:eastAsia="Times New Roman" w:hAnsi="Times New Roman" w:cs="Times New Roman"/>
          <w:color w:val="00B050"/>
          <w:sz w:val="28"/>
          <w:szCs w:val="28"/>
        </w:rPr>
        <w:t>превыси</w:t>
      </w:r>
      <w:r w:rsidRPr="00432246">
        <w:rPr>
          <w:rFonts w:ascii="Times New Roman" w:eastAsia="Times New Roman" w:hAnsi="Times New Roman" w:cs="Times New Roman"/>
          <w:color w:val="00B050"/>
          <w:sz w:val="28"/>
          <w:szCs w:val="28"/>
        </w:rPr>
        <w:t>л</w:t>
      </w:r>
      <w:r w:rsidR="003229C8" w:rsidRPr="00432246">
        <w:rPr>
          <w:rFonts w:ascii="Times New Roman" w:eastAsia="Times New Roman" w:hAnsi="Times New Roman" w:cs="Times New Roman"/>
          <w:color w:val="00B050"/>
          <w:sz w:val="28"/>
          <w:szCs w:val="28"/>
        </w:rPr>
        <w:t xml:space="preserve"> 2,5 млрд. рублей. </w:t>
      </w:r>
    </w:p>
    <w:p w14:paraId="11087BB7" w14:textId="77777777" w:rsidR="003229C8" w:rsidRPr="00432246" w:rsidRDefault="003229C8" w:rsidP="00F130C5">
      <w:pPr>
        <w:spacing w:after="0" w:line="360" w:lineRule="auto"/>
        <w:jc w:val="center"/>
        <w:rPr>
          <w:rFonts w:ascii="Times New Roman" w:eastAsia="Times New Roman" w:hAnsi="Times New Roman" w:cs="Times New Roman"/>
          <w:color w:val="00B050"/>
          <w:sz w:val="28"/>
          <w:szCs w:val="28"/>
        </w:rPr>
      </w:pPr>
      <w:r w:rsidRPr="00432246">
        <w:rPr>
          <w:noProof/>
          <w:color w:val="00B050"/>
          <w:lang w:eastAsia="ru-RU"/>
        </w:rPr>
        <w:lastRenderedPageBreak/>
        <w:drawing>
          <wp:inline distT="0" distB="0" distL="0" distR="0" wp14:anchorId="00460A42" wp14:editId="1A0427C6">
            <wp:extent cx="5625352" cy="2752166"/>
            <wp:effectExtent l="0" t="0" r="13970" b="10160"/>
            <wp:docPr id="73" name="Диаграмма 7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B620BE99-5C93-4251-A2A8-72484B59F2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D7EC97D" w14:textId="57E57CE8" w:rsidR="002F32E5" w:rsidRPr="00432246" w:rsidRDefault="00077757" w:rsidP="00F130C5">
      <w:pPr>
        <w:spacing w:after="0" w:line="360" w:lineRule="auto"/>
        <w:jc w:val="center"/>
        <w:rPr>
          <w:rFonts w:ascii="Times New Roman" w:eastAsia="Times New Roman" w:hAnsi="Times New Roman" w:cs="Times New Roman"/>
          <w:color w:val="00B050"/>
          <w:sz w:val="28"/>
          <w:szCs w:val="28"/>
        </w:rPr>
      </w:pPr>
      <w:r w:rsidRPr="00432246">
        <w:rPr>
          <w:rFonts w:ascii="Times New Roman" w:hAnsi="Times New Roman" w:cs="Times New Roman"/>
          <w:i/>
          <w:color w:val="00B050"/>
          <w:sz w:val="28"/>
          <w:szCs w:val="28"/>
        </w:rPr>
        <w:t>Рис</w:t>
      </w:r>
      <w:r w:rsidR="00C20D42" w:rsidRPr="00432246">
        <w:rPr>
          <w:rFonts w:ascii="Times New Roman" w:hAnsi="Times New Roman" w:cs="Times New Roman"/>
          <w:i/>
          <w:color w:val="00B050"/>
          <w:sz w:val="28"/>
          <w:szCs w:val="28"/>
        </w:rPr>
        <w:t>. 4</w:t>
      </w:r>
      <w:r w:rsidR="00F130C5" w:rsidRPr="00432246">
        <w:rPr>
          <w:rFonts w:ascii="Times New Roman" w:hAnsi="Times New Roman" w:cs="Times New Roman"/>
          <w:i/>
          <w:color w:val="00B050"/>
          <w:sz w:val="28"/>
          <w:szCs w:val="28"/>
        </w:rPr>
        <w:t>. Распределение объема закупок по дефектоскопии по годам</w:t>
      </w:r>
    </w:p>
    <w:p w14:paraId="5404881E" w14:textId="77777777" w:rsidR="002F32E5" w:rsidRPr="00432246" w:rsidRDefault="002F32E5" w:rsidP="002F32E5">
      <w:pPr>
        <w:spacing w:after="0" w:line="360" w:lineRule="auto"/>
        <w:ind w:firstLine="709"/>
        <w:jc w:val="both"/>
        <w:rPr>
          <w:rFonts w:ascii="Times New Roman" w:eastAsia="Times New Roman" w:hAnsi="Times New Roman" w:cs="Times New Roman"/>
          <w:color w:val="00B050"/>
          <w:sz w:val="28"/>
          <w:szCs w:val="28"/>
        </w:rPr>
      </w:pPr>
    </w:p>
    <w:p w14:paraId="4CE6BA38" w14:textId="5975A974" w:rsidR="003229C8" w:rsidRPr="00432246" w:rsidRDefault="003229C8" w:rsidP="002F32E5">
      <w:pPr>
        <w:spacing w:after="0" w:line="360" w:lineRule="auto"/>
        <w:jc w:val="both"/>
        <w:rPr>
          <w:rFonts w:ascii="Times New Roman" w:eastAsia="Times New Roman" w:hAnsi="Times New Roman" w:cs="Times New Roman"/>
          <w:color w:val="00B050"/>
          <w:sz w:val="28"/>
          <w:szCs w:val="28"/>
        </w:rPr>
      </w:pPr>
      <w:r w:rsidRPr="00432246">
        <w:rPr>
          <w:rFonts w:ascii="Times New Roman" w:eastAsia="Times New Roman" w:hAnsi="Times New Roman" w:cs="Times New Roman"/>
          <w:color w:val="00B050"/>
          <w:sz w:val="28"/>
          <w:szCs w:val="28"/>
        </w:rPr>
        <w:t>Таблица</w:t>
      </w:r>
      <w:r w:rsidR="006260E0" w:rsidRPr="00432246">
        <w:rPr>
          <w:rFonts w:ascii="Times New Roman" w:eastAsia="Times New Roman" w:hAnsi="Times New Roman" w:cs="Times New Roman"/>
          <w:color w:val="00B050"/>
          <w:sz w:val="28"/>
          <w:szCs w:val="28"/>
        </w:rPr>
        <w:t xml:space="preserve"> 20</w:t>
      </w:r>
      <w:r w:rsidRPr="00432246">
        <w:rPr>
          <w:rFonts w:ascii="Times New Roman" w:eastAsia="Times New Roman" w:hAnsi="Times New Roman" w:cs="Times New Roman"/>
          <w:color w:val="00B050"/>
          <w:sz w:val="28"/>
          <w:szCs w:val="28"/>
        </w:rPr>
        <w:t>. Объем закупок на оказание услуг по дефектоскопии в РФ за 2016-2020</w:t>
      </w:r>
      <w:r w:rsidR="002F32E5" w:rsidRPr="00432246">
        <w:rPr>
          <w:rFonts w:ascii="Times New Roman" w:eastAsia="Times New Roman" w:hAnsi="Times New Roman" w:cs="Times New Roman"/>
          <w:color w:val="00B050"/>
          <w:sz w:val="28"/>
          <w:szCs w:val="28"/>
        </w:rPr>
        <w:t> </w:t>
      </w:r>
      <w:r w:rsidRPr="00432246">
        <w:rPr>
          <w:rFonts w:ascii="Times New Roman" w:eastAsia="Times New Roman" w:hAnsi="Times New Roman" w:cs="Times New Roman"/>
          <w:color w:val="00B050"/>
          <w:sz w:val="28"/>
          <w:szCs w:val="28"/>
        </w:rPr>
        <w:t>гг., млн. руб.</w:t>
      </w:r>
    </w:p>
    <w:tbl>
      <w:tblPr>
        <w:tblW w:w="99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1134"/>
        <w:gridCol w:w="1275"/>
        <w:gridCol w:w="1276"/>
        <w:gridCol w:w="1134"/>
        <w:gridCol w:w="1120"/>
        <w:gridCol w:w="1289"/>
      </w:tblGrid>
      <w:tr w:rsidR="00432246" w:rsidRPr="00432246" w14:paraId="1AEC5AE1" w14:textId="77777777" w:rsidTr="00F130C5">
        <w:trPr>
          <w:trHeight w:val="288"/>
        </w:trPr>
        <w:tc>
          <w:tcPr>
            <w:tcW w:w="2694" w:type="dxa"/>
            <w:shd w:val="clear" w:color="auto" w:fill="auto"/>
            <w:noWrap/>
            <w:vAlign w:val="center"/>
            <w:hideMark/>
          </w:tcPr>
          <w:p w14:paraId="4A82CF95" w14:textId="77777777" w:rsidR="003229C8" w:rsidRPr="00432246" w:rsidRDefault="003229C8" w:rsidP="006E30C3">
            <w:pPr>
              <w:spacing w:after="0" w:line="240" w:lineRule="auto"/>
              <w:rPr>
                <w:rFonts w:ascii="Times New Roman" w:eastAsia="Times New Roman" w:hAnsi="Times New Roman" w:cs="Times New Roman"/>
                <w:b/>
                <w:bCs/>
                <w:color w:val="00B050"/>
                <w:sz w:val="28"/>
                <w:szCs w:val="28"/>
              </w:rPr>
            </w:pPr>
          </w:p>
        </w:tc>
        <w:tc>
          <w:tcPr>
            <w:tcW w:w="1134" w:type="dxa"/>
            <w:shd w:val="clear" w:color="auto" w:fill="auto"/>
            <w:noWrap/>
            <w:vAlign w:val="center"/>
            <w:hideMark/>
          </w:tcPr>
          <w:p w14:paraId="17626DC9" w14:textId="77777777" w:rsidR="003229C8" w:rsidRPr="00432246" w:rsidRDefault="003229C8" w:rsidP="00F130C5">
            <w:pPr>
              <w:spacing w:after="0" w:line="240" w:lineRule="auto"/>
              <w:jc w:val="center"/>
              <w:rPr>
                <w:rFonts w:ascii="Times New Roman" w:eastAsia="Times New Roman" w:hAnsi="Times New Roman" w:cs="Times New Roman"/>
                <w:b/>
                <w:bCs/>
                <w:color w:val="00B050"/>
                <w:sz w:val="28"/>
                <w:szCs w:val="28"/>
              </w:rPr>
            </w:pPr>
            <w:r w:rsidRPr="00432246">
              <w:rPr>
                <w:rFonts w:ascii="Times New Roman" w:eastAsia="Times New Roman" w:hAnsi="Times New Roman" w:cs="Times New Roman"/>
                <w:b/>
                <w:bCs/>
                <w:color w:val="00B050"/>
                <w:sz w:val="28"/>
                <w:szCs w:val="28"/>
              </w:rPr>
              <w:t>2016</w:t>
            </w:r>
          </w:p>
        </w:tc>
        <w:tc>
          <w:tcPr>
            <w:tcW w:w="1275" w:type="dxa"/>
            <w:shd w:val="clear" w:color="auto" w:fill="auto"/>
            <w:noWrap/>
            <w:vAlign w:val="center"/>
            <w:hideMark/>
          </w:tcPr>
          <w:p w14:paraId="361A65A7" w14:textId="77777777" w:rsidR="003229C8" w:rsidRPr="00432246" w:rsidRDefault="003229C8" w:rsidP="00F130C5">
            <w:pPr>
              <w:spacing w:after="0" w:line="240" w:lineRule="auto"/>
              <w:jc w:val="center"/>
              <w:rPr>
                <w:rFonts w:ascii="Times New Roman" w:eastAsia="Times New Roman" w:hAnsi="Times New Roman" w:cs="Times New Roman"/>
                <w:b/>
                <w:bCs/>
                <w:color w:val="00B050"/>
                <w:sz w:val="28"/>
                <w:szCs w:val="28"/>
              </w:rPr>
            </w:pPr>
            <w:r w:rsidRPr="00432246">
              <w:rPr>
                <w:rFonts w:ascii="Times New Roman" w:eastAsia="Times New Roman" w:hAnsi="Times New Roman" w:cs="Times New Roman"/>
                <w:b/>
                <w:bCs/>
                <w:color w:val="00B050"/>
                <w:sz w:val="28"/>
                <w:szCs w:val="28"/>
              </w:rPr>
              <w:t>2017</w:t>
            </w:r>
          </w:p>
        </w:tc>
        <w:tc>
          <w:tcPr>
            <w:tcW w:w="1276" w:type="dxa"/>
            <w:shd w:val="clear" w:color="auto" w:fill="auto"/>
            <w:noWrap/>
            <w:vAlign w:val="center"/>
            <w:hideMark/>
          </w:tcPr>
          <w:p w14:paraId="2DBA82E6" w14:textId="77777777" w:rsidR="003229C8" w:rsidRPr="00432246" w:rsidRDefault="003229C8" w:rsidP="00F130C5">
            <w:pPr>
              <w:spacing w:after="0" w:line="240" w:lineRule="auto"/>
              <w:jc w:val="center"/>
              <w:rPr>
                <w:rFonts w:ascii="Times New Roman" w:eastAsia="Times New Roman" w:hAnsi="Times New Roman" w:cs="Times New Roman"/>
                <w:b/>
                <w:bCs/>
                <w:color w:val="00B050"/>
                <w:sz w:val="28"/>
                <w:szCs w:val="28"/>
              </w:rPr>
            </w:pPr>
            <w:r w:rsidRPr="00432246">
              <w:rPr>
                <w:rFonts w:ascii="Times New Roman" w:eastAsia="Times New Roman" w:hAnsi="Times New Roman" w:cs="Times New Roman"/>
                <w:b/>
                <w:bCs/>
                <w:color w:val="00B050"/>
                <w:sz w:val="28"/>
                <w:szCs w:val="28"/>
              </w:rPr>
              <w:t>2018</w:t>
            </w:r>
          </w:p>
        </w:tc>
        <w:tc>
          <w:tcPr>
            <w:tcW w:w="1134" w:type="dxa"/>
            <w:shd w:val="clear" w:color="auto" w:fill="auto"/>
            <w:noWrap/>
            <w:vAlign w:val="center"/>
            <w:hideMark/>
          </w:tcPr>
          <w:p w14:paraId="673C731D" w14:textId="77777777" w:rsidR="003229C8" w:rsidRPr="00432246" w:rsidRDefault="003229C8" w:rsidP="00F130C5">
            <w:pPr>
              <w:spacing w:after="0" w:line="240" w:lineRule="auto"/>
              <w:jc w:val="center"/>
              <w:rPr>
                <w:rFonts w:ascii="Times New Roman" w:eastAsia="Times New Roman" w:hAnsi="Times New Roman" w:cs="Times New Roman"/>
                <w:b/>
                <w:bCs/>
                <w:color w:val="00B050"/>
                <w:sz w:val="28"/>
                <w:szCs w:val="28"/>
              </w:rPr>
            </w:pPr>
            <w:r w:rsidRPr="00432246">
              <w:rPr>
                <w:rFonts w:ascii="Times New Roman" w:eastAsia="Times New Roman" w:hAnsi="Times New Roman" w:cs="Times New Roman"/>
                <w:b/>
                <w:bCs/>
                <w:color w:val="00B050"/>
                <w:sz w:val="28"/>
                <w:szCs w:val="28"/>
              </w:rPr>
              <w:t>2019</w:t>
            </w:r>
          </w:p>
        </w:tc>
        <w:tc>
          <w:tcPr>
            <w:tcW w:w="1120" w:type="dxa"/>
            <w:shd w:val="clear" w:color="auto" w:fill="auto"/>
            <w:noWrap/>
            <w:vAlign w:val="center"/>
            <w:hideMark/>
          </w:tcPr>
          <w:p w14:paraId="15191D45" w14:textId="77777777" w:rsidR="003229C8" w:rsidRPr="00432246" w:rsidRDefault="003229C8" w:rsidP="00F130C5">
            <w:pPr>
              <w:spacing w:after="0" w:line="240" w:lineRule="auto"/>
              <w:jc w:val="center"/>
              <w:rPr>
                <w:rFonts w:ascii="Times New Roman" w:eastAsia="Times New Roman" w:hAnsi="Times New Roman" w:cs="Times New Roman"/>
                <w:b/>
                <w:bCs/>
                <w:color w:val="00B050"/>
                <w:sz w:val="28"/>
                <w:szCs w:val="28"/>
              </w:rPr>
            </w:pPr>
            <w:r w:rsidRPr="00432246">
              <w:rPr>
                <w:rFonts w:ascii="Times New Roman" w:eastAsia="Times New Roman" w:hAnsi="Times New Roman" w:cs="Times New Roman"/>
                <w:b/>
                <w:bCs/>
                <w:color w:val="00B050"/>
                <w:sz w:val="28"/>
                <w:szCs w:val="28"/>
              </w:rPr>
              <w:t>2020</w:t>
            </w:r>
          </w:p>
        </w:tc>
        <w:tc>
          <w:tcPr>
            <w:tcW w:w="1289" w:type="dxa"/>
            <w:shd w:val="clear" w:color="auto" w:fill="auto"/>
            <w:noWrap/>
            <w:vAlign w:val="center"/>
            <w:hideMark/>
          </w:tcPr>
          <w:p w14:paraId="7F848B99" w14:textId="77777777" w:rsidR="003229C8" w:rsidRPr="00432246" w:rsidRDefault="003229C8" w:rsidP="00F130C5">
            <w:pPr>
              <w:spacing w:after="0" w:line="240" w:lineRule="auto"/>
              <w:jc w:val="center"/>
              <w:rPr>
                <w:rFonts w:ascii="Times New Roman" w:eastAsia="Times New Roman" w:hAnsi="Times New Roman" w:cs="Times New Roman"/>
                <w:b/>
                <w:bCs/>
                <w:color w:val="00B050"/>
                <w:sz w:val="28"/>
                <w:szCs w:val="28"/>
              </w:rPr>
            </w:pPr>
            <w:r w:rsidRPr="00432246">
              <w:rPr>
                <w:rFonts w:ascii="Times New Roman" w:eastAsia="Times New Roman" w:hAnsi="Times New Roman" w:cs="Times New Roman"/>
                <w:b/>
                <w:bCs/>
                <w:color w:val="00B050"/>
                <w:sz w:val="28"/>
                <w:szCs w:val="28"/>
              </w:rPr>
              <w:t>Итого</w:t>
            </w:r>
          </w:p>
        </w:tc>
      </w:tr>
      <w:tr w:rsidR="00432246" w:rsidRPr="00432246" w14:paraId="5377C2F7" w14:textId="77777777" w:rsidTr="00F130C5">
        <w:trPr>
          <w:trHeight w:val="288"/>
        </w:trPr>
        <w:tc>
          <w:tcPr>
            <w:tcW w:w="2694" w:type="dxa"/>
            <w:shd w:val="clear" w:color="auto" w:fill="auto"/>
            <w:noWrap/>
            <w:vAlign w:val="center"/>
            <w:hideMark/>
          </w:tcPr>
          <w:p w14:paraId="78672B99" w14:textId="77777777" w:rsidR="003229C8" w:rsidRPr="00432246" w:rsidRDefault="003229C8" w:rsidP="006E30C3">
            <w:pPr>
              <w:spacing w:after="0" w:line="240" w:lineRule="auto"/>
              <w:rPr>
                <w:rFonts w:ascii="Times New Roman" w:eastAsia="Times New Roman" w:hAnsi="Times New Roman" w:cs="Times New Roman"/>
                <w:color w:val="00B050"/>
                <w:sz w:val="28"/>
                <w:szCs w:val="28"/>
              </w:rPr>
            </w:pPr>
            <w:r w:rsidRPr="00432246">
              <w:rPr>
                <w:rFonts w:ascii="Times New Roman" w:eastAsia="Times New Roman" w:hAnsi="Times New Roman" w:cs="Times New Roman"/>
                <w:color w:val="00B050"/>
                <w:sz w:val="28"/>
                <w:szCs w:val="28"/>
              </w:rPr>
              <w:t>Объем закупок на оказание услуг по дефектоскопии в РФ, млн. руб.</w:t>
            </w:r>
          </w:p>
        </w:tc>
        <w:tc>
          <w:tcPr>
            <w:tcW w:w="1134" w:type="dxa"/>
            <w:shd w:val="clear" w:color="auto" w:fill="auto"/>
            <w:noWrap/>
            <w:vAlign w:val="center"/>
            <w:hideMark/>
          </w:tcPr>
          <w:p w14:paraId="29007FD3" w14:textId="77777777" w:rsidR="003229C8" w:rsidRPr="00432246" w:rsidRDefault="003229C8" w:rsidP="00F130C5">
            <w:pPr>
              <w:spacing w:after="0" w:line="240" w:lineRule="auto"/>
              <w:jc w:val="center"/>
              <w:rPr>
                <w:rFonts w:ascii="Times New Roman" w:eastAsia="Times New Roman" w:hAnsi="Times New Roman" w:cs="Times New Roman"/>
                <w:color w:val="00B050"/>
                <w:sz w:val="26"/>
                <w:szCs w:val="26"/>
              </w:rPr>
            </w:pPr>
            <w:r w:rsidRPr="00432246">
              <w:rPr>
                <w:rFonts w:ascii="Times New Roman" w:eastAsia="Times New Roman" w:hAnsi="Times New Roman" w:cs="Times New Roman"/>
                <w:color w:val="00B050"/>
                <w:sz w:val="26"/>
                <w:szCs w:val="26"/>
              </w:rPr>
              <w:t>1 668,27</w:t>
            </w:r>
          </w:p>
        </w:tc>
        <w:tc>
          <w:tcPr>
            <w:tcW w:w="1275" w:type="dxa"/>
            <w:shd w:val="clear" w:color="auto" w:fill="auto"/>
            <w:noWrap/>
            <w:vAlign w:val="center"/>
            <w:hideMark/>
          </w:tcPr>
          <w:p w14:paraId="13348338" w14:textId="77777777" w:rsidR="003229C8" w:rsidRPr="00432246" w:rsidRDefault="003229C8" w:rsidP="00F130C5">
            <w:pPr>
              <w:spacing w:after="0" w:line="240" w:lineRule="auto"/>
              <w:jc w:val="center"/>
              <w:rPr>
                <w:rFonts w:ascii="Times New Roman" w:eastAsia="Times New Roman" w:hAnsi="Times New Roman" w:cs="Times New Roman"/>
                <w:color w:val="00B050"/>
                <w:sz w:val="26"/>
                <w:szCs w:val="26"/>
              </w:rPr>
            </w:pPr>
            <w:r w:rsidRPr="00432246">
              <w:rPr>
                <w:rFonts w:ascii="Times New Roman" w:eastAsia="Times New Roman" w:hAnsi="Times New Roman" w:cs="Times New Roman"/>
                <w:color w:val="00B050"/>
                <w:sz w:val="26"/>
                <w:szCs w:val="26"/>
              </w:rPr>
              <w:t>1 739,57</w:t>
            </w:r>
          </w:p>
        </w:tc>
        <w:tc>
          <w:tcPr>
            <w:tcW w:w="1276" w:type="dxa"/>
            <w:shd w:val="clear" w:color="auto" w:fill="auto"/>
            <w:noWrap/>
            <w:vAlign w:val="center"/>
            <w:hideMark/>
          </w:tcPr>
          <w:p w14:paraId="609AAC58" w14:textId="77777777" w:rsidR="003229C8" w:rsidRPr="00432246" w:rsidRDefault="003229C8" w:rsidP="00F130C5">
            <w:pPr>
              <w:spacing w:after="0" w:line="240" w:lineRule="auto"/>
              <w:jc w:val="center"/>
              <w:rPr>
                <w:rFonts w:ascii="Times New Roman" w:eastAsia="Times New Roman" w:hAnsi="Times New Roman" w:cs="Times New Roman"/>
                <w:color w:val="00B050"/>
                <w:sz w:val="26"/>
                <w:szCs w:val="26"/>
              </w:rPr>
            </w:pPr>
            <w:r w:rsidRPr="00432246">
              <w:rPr>
                <w:rFonts w:ascii="Times New Roman" w:eastAsia="Times New Roman" w:hAnsi="Times New Roman" w:cs="Times New Roman"/>
                <w:color w:val="00B050"/>
                <w:sz w:val="26"/>
                <w:szCs w:val="26"/>
              </w:rPr>
              <w:t>1 856,84</w:t>
            </w:r>
          </w:p>
        </w:tc>
        <w:tc>
          <w:tcPr>
            <w:tcW w:w="1134" w:type="dxa"/>
            <w:shd w:val="clear" w:color="auto" w:fill="auto"/>
            <w:noWrap/>
            <w:vAlign w:val="center"/>
            <w:hideMark/>
          </w:tcPr>
          <w:p w14:paraId="28D2A43B" w14:textId="77777777" w:rsidR="003229C8" w:rsidRPr="00432246" w:rsidRDefault="003229C8" w:rsidP="00F130C5">
            <w:pPr>
              <w:spacing w:after="0" w:line="240" w:lineRule="auto"/>
              <w:jc w:val="center"/>
              <w:rPr>
                <w:rFonts w:ascii="Times New Roman" w:eastAsia="Times New Roman" w:hAnsi="Times New Roman" w:cs="Times New Roman"/>
                <w:color w:val="00B050"/>
                <w:sz w:val="26"/>
                <w:szCs w:val="26"/>
              </w:rPr>
            </w:pPr>
            <w:r w:rsidRPr="00432246">
              <w:rPr>
                <w:rFonts w:ascii="Times New Roman" w:eastAsia="Times New Roman" w:hAnsi="Times New Roman" w:cs="Times New Roman"/>
                <w:color w:val="00B050"/>
                <w:sz w:val="26"/>
                <w:szCs w:val="26"/>
              </w:rPr>
              <w:t>2 513,07</w:t>
            </w:r>
          </w:p>
        </w:tc>
        <w:tc>
          <w:tcPr>
            <w:tcW w:w="1120" w:type="dxa"/>
            <w:shd w:val="clear" w:color="auto" w:fill="auto"/>
            <w:noWrap/>
            <w:vAlign w:val="center"/>
            <w:hideMark/>
          </w:tcPr>
          <w:p w14:paraId="33F3335E" w14:textId="77777777" w:rsidR="003229C8" w:rsidRPr="00432246" w:rsidRDefault="003229C8" w:rsidP="00F130C5">
            <w:pPr>
              <w:spacing w:after="0" w:line="240" w:lineRule="auto"/>
              <w:jc w:val="center"/>
              <w:rPr>
                <w:rFonts w:ascii="Times New Roman" w:eastAsia="Times New Roman" w:hAnsi="Times New Roman" w:cs="Times New Roman"/>
                <w:color w:val="00B050"/>
                <w:sz w:val="26"/>
                <w:szCs w:val="26"/>
              </w:rPr>
            </w:pPr>
            <w:r w:rsidRPr="00432246">
              <w:rPr>
                <w:rFonts w:ascii="Times New Roman" w:eastAsia="Times New Roman" w:hAnsi="Times New Roman" w:cs="Times New Roman"/>
                <w:color w:val="00B050"/>
                <w:sz w:val="26"/>
                <w:szCs w:val="26"/>
              </w:rPr>
              <w:t>593,86</w:t>
            </w:r>
          </w:p>
        </w:tc>
        <w:tc>
          <w:tcPr>
            <w:tcW w:w="1289" w:type="dxa"/>
            <w:shd w:val="clear" w:color="auto" w:fill="auto"/>
            <w:noWrap/>
            <w:vAlign w:val="center"/>
            <w:hideMark/>
          </w:tcPr>
          <w:p w14:paraId="14065F03" w14:textId="77777777" w:rsidR="003229C8" w:rsidRPr="00432246" w:rsidRDefault="003229C8" w:rsidP="00F130C5">
            <w:pPr>
              <w:spacing w:after="0" w:line="240" w:lineRule="auto"/>
              <w:jc w:val="center"/>
              <w:rPr>
                <w:rFonts w:ascii="Times New Roman" w:eastAsia="Times New Roman" w:hAnsi="Times New Roman" w:cs="Times New Roman"/>
                <w:color w:val="00B050"/>
                <w:sz w:val="26"/>
                <w:szCs w:val="26"/>
              </w:rPr>
            </w:pPr>
            <w:r w:rsidRPr="00432246">
              <w:rPr>
                <w:rFonts w:ascii="Times New Roman" w:eastAsia="Times New Roman" w:hAnsi="Times New Roman" w:cs="Times New Roman"/>
                <w:color w:val="00B050"/>
                <w:sz w:val="26"/>
                <w:szCs w:val="26"/>
              </w:rPr>
              <w:t>8 371,62</w:t>
            </w:r>
          </w:p>
        </w:tc>
      </w:tr>
    </w:tbl>
    <w:p w14:paraId="347F6582" w14:textId="77777777" w:rsidR="003229C8" w:rsidRPr="00432246" w:rsidRDefault="003229C8" w:rsidP="002F32E5">
      <w:pPr>
        <w:spacing w:after="0" w:line="360" w:lineRule="auto"/>
        <w:ind w:firstLine="709"/>
        <w:jc w:val="both"/>
        <w:rPr>
          <w:rFonts w:ascii="Times New Roman" w:eastAsia="Times New Roman" w:hAnsi="Times New Roman" w:cs="Times New Roman"/>
          <w:color w:val="00B050"/>
          <w:sz w:val="28"/>
          <w:szCs w:val="28"/>
        </w:rPr>
      </w:pPr>
    </w:p>
    <w:p w14:paraId="1665F5A9" w14:textId="11F2A63A" w:rsidR="003229C8" w:rsidRPr="00432246" w:rsidRDefault="003229C8" w:rsidP="002F32E5">
      <w:pPr>
        <w:spacing w:after="0" w:line="360" w:lineRule="auto"/>
        <w:jc w:val="both"/>
        <w:rPr>
          <w:rFonts w:ascii="Times New Roman" w:eastAsia="Times New Roman" w:hAnsi="Times New Roman" w:cs="Times New Roman"/>
          <w:color w:val="00B050"/>
          <w:sz w:val="28"/>
          <w:szCs w:val="28"/>
        </w:rPr>
      </w:pPr>
      <w:r w:rsidRPr="00432246">
        <w:rPr>
          <w:rFonts w:ascii="Times New Roman" w:eastAsia="Times New Roman" w:hAnsi="Times New Roman" w:cs="Times New Roman"/>
          <w:color w:val="00B050"/>
          <w:sz w:val="28"/>
          <w:szCs w:val="28"/>
        </w:rPr>
        <w:t>Таблица</w:t>
      </w:r>
      <w:r w:rsidR="006260E0" w:rsidRPr="00432246">
        <w:rPr>
          <w:rFonts w:ascii="Times New Roman" w:eastAsia="Times New Roman" w:hAnsi="Times New Roman" w:cs="Times New Roman"/>
          <w:color w:val="00B050"/>
          <w:sz w:val="28"/>
          <w:szCs w:val="28"/>
        </w:rPr>
        <w:t xml:space="preserve"> 21</w:t>
      </w:r>
      <w:r w:rsidRPr="00432246">
        <w:rPr>
          <w:rFonts w:ascii="Times New Roman" w:eastAsia="Times New Roman" w:hAnsi="Times New Roman" w:cs="Times New Roman"/>
          <w:color w:val="00B050"/>
          <w:sz w:val="28"/>
          <w:szCs w:val="28"/>
        </w:rPr>
        <w:t xml:space="preserve">. </w:t>
      </w:r>
      <w:r w:rsidR="002F32E5" w:rsidRPr="00432246">
        <w:rPr>
          <w:rFonts w:ascii="Times New Roman" w:eastAsia="Times New Roman" w:hAnsi="Times New Roman" w:cs="Times New Roman"/>
          <w:color w:val="00B050"/>
          <w:sz w:val="28"/>
          <w:szCs w:val="28"/>
        </w:rPr>
        <w:t>Проанализированные э</w:t>
      </w:r>
      <w:r w:rsidRPr="00432246">
        <w:rPr>
          <w:rFonts w:ascii="Times New Roman" w:eastAsia="Times New Roman" w:hAnsi="Times New Roman" w:cs="Times New Roman"/>
          <w:color w:val="00B050"/>
          <w:sz w:val="28"/>
          <w:szCs w:val="28"/>
        </w:rPr>
        <w:t>лектронные площадки</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943"/>
        <w:gridCol w:w="452"/>
        <w:gridCol w:w="3376"/>
        <w:gridCol w:w="476"/>
        <w:gridCol w:w="2642"/>
      </w:tblGrid>
      <w:tr w:rsidR="00432246" w:rsidRPr="00432246" w14:paraId="3744FDA4" w14:textId="77777777" w:rsidTr="00F130C5">
        <w:trPr>
          <w:trHeight w:val="288"/>
          <w:tblHeader/>
        </w:trPr>
        <w:tc>
          <w:tcPr>
            <w:tcW w:w="567" w:type="dxa"/>
            <w:shd w:val="clear" w:color="auto" w:fill="auto"/>
            <w:noWrap/>
            <w:vAlign w:val="center"/>
            <w:hideMark/>
          </w:tcPr>
          <w:p w14:paraId="608E082B" w14:textId="77777777" w:rsidR="003229C8" w:rsidRPr="00432246" w:rsidRDefault="003229C8" w:rsidP="006E30C3">
            <w:pPr>
              <w:spacing w:after="0" w:line="240" w:lineRule="auto"/>
              <w:jc w:val="center"/>
              <w:rPr>
                <w:rFonts w:ascii="Times New Roman" w:eastAsia="Times New Roman" w:hAnsi="Times New Roman" w:cs="Times New Roman"/>
                <w:b/>
                <w:bCs/>
                <w:color w:val="00B050"/>
                <w:sz w:val="20"/>
                <w:szCs w:val="20"/>
              </w:rPr>
            </w:pPr>
            <w:r w:rsidRPr="00432246">
              <w:rPr>
                <w:rFonts w:ascii="Times New Roman" w:eastAsia="Times New Roman" w:hAnsi="Times New Roman" w:cs="Times New Roman"/>
                <w:b/>
                <w:bCs/>
                <w:color w:val="00B050"/>
                <w:sz w:val="20"/>
                <w:szCs w:val="20"/>
              </w:rPr>
              <w:t>пп</w:t>
            </w:r>
          </w:p>
        </w:tc>
        <w:tc>
          <w:tcPr>
            <w:tcW w:w="2943" w:type="dxa"/>
            <w:shd w:val="clear" w:color="auto" w:fill="auto"/>
            <w:noWrap/>
            <w:vAlign w:val="center"/>
            <w:hideMark/>
          </w:tcPr>
          <w:p w14:paraId="43DC472B" w14:textId="77777777" w:rsidR="003229C8" w:rsidRPr="00432246" w:rsidRDefault="003229C8" w:rsidP="006E30C3">
            <w:pPr>
              <w:spacing w:after="0" w:line="240" w:lineRule="auto"/>
              <w:rPr>
                <w:rFonts w:ascii="Times New Roman" w:eastAsia="Times New Roman" w:hAnsi="Times New Roman" w:cs="Times New Roman"/>
                <w:b/>
                <w:bCs/>
                <w:color w:val="00B050"/>
                <w:sz w:val="20"/>
                <w:szCs w:val="20"/>
              </w:rPr>
            </w:pPr>
            <w:r w:rsidRPr="00432246">
              <w:rPr>
                <w:rFonts w:ascii="Times New Roman" w:eastAsia="Times New Roman" w:hAnsi="Times New Roman" w:cs="Times New Roman"/>
                <w:b/>
                <w:bCs/>
                <w:color w:val="00B050"/>
                <w:sz w:val="20"/>
                <w:szCs w:val="20"/>
              </w:rPr>
              <w:t>Источник</w:t>
            </w:r>
          </w:p>
        </w:tc>
        <w:tc>
          <w:tcPr>
            <w:tcW w:w="452" w:type="dxa"/>
            <w:shd w:val="clear" w:color="auto" w:fill="auto"/>
            <w:noWrap/>
            <w:vAlign w:val="center"/>
            <w:hideMark/>
          </w:tcPr>
          <w:p w14:paraId="74A30586" w14:textId="77777777" w:rsidR="003229C8" w:rsidRPr="00432246" w:rsidRDefault="003229C8" w:rsidP="006E30C3">
            <w:pPr>
              <w:spacing w:after="0" w:line="240" w:lineRule="auto"/>
              <w:jc w:val="center"/>
              <w:rPr>
                <w:rFonts w:ascii="Times New Roman" w:eastAsia="Times New Roman" w:hAnsi="Times New Roman" w:cs="Times New Roman"/>
                <w:b/>
                <w:bCs/>
                <w:color w:val="00B050"/>
                <w:sz w:val="20"/>
                <w:szCs w:val="20"/>
              </w:rPr>
            </w:pPr>
            <w:r w:rsidRPr="00432246">
              <w:rPr>
                <w:rFonts w:ascii="Times New Roman" w:eastAsia="Times New Roman" w:hAnsi="Times New Roman" w:cs="Times New Roman"/>
                <w:b/>
                <w:bCs/>
                <w:color w:val="00B050"/>
                <w:sz w:val="20"/>
                <w:szCs w:val="20"/>
              </w:rPr>
              <w:t>пп</w:t>
            </w:r>
          </w:p>
        </w:tc>
        <w:tc>
          <w:tcPr>
            <w:tcW w:w="3376" w:type="dxa"/>
            <w:shd w:val="clear" w:color="auto" w:fill="auto"/>
            <w:noWrap/>
            <w:vAlign w:val="center"/>
            <w:hideMark/>
          </w:tcPr>
          <w:p w14:paraId="2D17DBC5" w14:textId="77777777" w:rsidR="003229C8" w:rsidRPr="00432246" w:rsidRDefault="003229C8" w:rsidP="006E30C3">
            <w:pPr>
              <w:spacing w:after="0" w:line="240" w:lineRule="auto"/>
              <w:rPr>
                <w:rFonts w:ascii="Times New Roman" w:eastAsia="Times New Roman" w:hAnsi="Times New Roman" w:cs="Times New Roman"/>
                <w:b/>
                <w:bCs/>
                <w:color w:val="00B050"/>
                <w:sz w:val="20"/>
                <w:szCs w:val="20"/>
              </w:rPr>
            </w:pPr>
            <w:r w:rsidRPr="00432246">
              <w:rPr>
                <w:rFonts w:ascii="Times New Roman" w:eastAsia="Times New Roman" w:hAnsi="Times New Roman" w:cs="Times New Roman"/>
                <w:b/>
                <w:bCs/>
                <w:color w:val="00B050"/>
                <w:sz w:val="20"/>
                <w:szCs w:val="20"/>
              </w:rPr>
              <w:t>Источник</w:t>
            </w:r>
          </w:p>
        </w:tc>
        <w:tc>
          <w:tcPr>
            <w:tcW w:w="476" w:type="dxa"/>
            <w:shd w:val="clear" w:color="auto" w:fill="auto"/>
            <w:noWrap/>
            <w:vAlign w:val="center"/>
            <w:hideMark/>
          </w:tcPr>
          <w:p w14:paraId="0756D23C" w14:textId="77777777" w:rsidR="003229C8" w:rsidRPr="00432246" w:rsidRDefault="003229C8" w:rsidP="006E30C3">
            <w:pPr>
              <w:spacing w:after="0" w:line="240" w:lineRule="auto"/>
              <w:jc w:val="center"/>
              <w:rPr>
                <w:rFonts w:ascii="Times New Roman" w:eastAsia="Times New Roman" w:hAnsi="Times New Roman" w:cs="Times New Roman"/>
                <w:b/>
                <w:bCs/>
                <w:color w:val="00B050"/>
                <w:sz w:val="20"/>
                <w:szCs w:val="20"/>
              </w:rPr>
            </w:pPr>
            <w:r w:rsidRPr="00432246">
              <w:rPr>
                <w:rFonts w:ascii="Times New Roman" w:eastAsia="Times New Roman" w:hAnsi="Times New Roman" w:cs="Times New Roman"/>
                <w:b/>
                <w:bCs/>
                <w:color w:val="00B050"/>
                <w:sz w:val="20"/>
                <w:szCs w:val="20"/>
              </w:rPr>
              <w:t>пп</w:t>
            </w:r>
          </w:p>
        </w:tc>
        <w:tc>
          <w:tcPr>
            <w:tcW w:w="2642" w:type="dxa"/>
            <w:shd w:val="clear" w:color="auto" w:fill="auto"/>
            <w:noWrap/>
            <w:vAlign w:val="center"/>
            <w:hideMark/>
          </w:tcPr>
          <w:p w14:paraId="28CC0E15" w14:textId="77777777" w:rsidR="003229C8" w:rsidRPr="00432246" w:rsidRDefault="003229C8" w:rsidP="006E30C3">
            <w:pPr>
              <w:spacing w:after="0" w:line="240" w:lineRule="auto"/>
              <w:rPr>
                <w:rFonts w:ascii="Times New Roman" w:eastAsia="Times New Roman" w:hAnsi="Times New Roman" w:cs="Times New Roman"/>
                <w:b/>
                <w:bCs/>
                <w:color w:val="00B050"/>
                <w:sz w:val="20"/>
                <w:szCs w:val="20"/>
              </w:rPr>
            </w:pPr>
            <w:r w:rsidRPr="00432246">
              <w:rPr>
                <w:rFonts w:ascii="Times New Roman" w:eastAsia="Times New Roman" w:hAnsi="Times New Roman" w:cs="Times New Roman"/>
                <w:b/>
                <w:bCs/>
                <w:color w:val="00B050"/>
                <w:sz w:val="20"/>
                <w:szCs w:val="20"/>
              </w:rPr>
              <w:t>Источник</w:t>
            </w:r>
          </w:p>
        </w:tc>
      </w:tr>
      <w:tr w:rsidR="00432246" w:rsidRPr="00432246" w14:paraId="7165E1F1" w14:textId="77777777" w:rsidTr="00F130C5">
        <w:trPr>
          <w:trHeight w:val="288"/>
        </w:trPr>
        <w:tc>
          <w:tcPr>
            <w:tcW w:w="567" w:type="dxa"/>
            <w:shd w:val="clear" w:color="auto" w:fill="auto"/>
            <w:noWrap/>
            <w:vAlign w:val="center"/>
            <w:hideMark/>
          </w:tcPr>
          <w:p w14:paraId="6CC35764"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w:t>
            </w:r>
          </w:p>
        </w:tc>
        <w:tc>
          <w:tcPr>
            <w:tcW w:w="2943" w:type="dxa"/>
            <w:shd w:val="clear" w:color="auto" w:fill="auto"/>
            <w:noWrap/>
            <w:vAlign w:val="center"/>
            <w:hideMark/>
          </w:tcPr>
          <w:p w14:paraId="1CFC76DD"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http://agro.zakupki.tomsk.ru</w:t>
            </w:r>
          </w:p>
        </w:tc>
        <w:tc>
          <w:tcPr>
            <w:tcW w:w="452" w:type="dxa"/>
            <w:shd w:val="clear" w:color="auto" w:fill="auto"/>
            <w:noWrap/>
            <w:vAlign w:val="center"/>
            <w:hideMark/>
          </w:tcPr>
          <w:p w14:paraId="1C68C68B"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31</w:t>
            </w:r>
          </w:p>
        </w:tc>
        <w:tc>
          <w:tcPr>
            <w:tcW w:w="3376" w:type="dxa"/>
            <w:shd w:val="clear" w:color="auto" w:fill="auto"/>
            <w:noWrap/>
            <w:vAlign w:val="center"/>
            <w:hideMark/>
          </w:tcPr>
          <w:p w14:paraId="7A95763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http://www.quartz-group.ru</w:t>
            </w:r>
          </w:p>
        </w:tc>
        <w:tc>
          <w:tcPr>
            <w:tcW w:w="476" w:type="dxa"/>
            <w:shd w:val="clear" w:color="auto" w:fill="auto"/>
            <w:noWrap/>
            <w:vAlign w:val="center"/>
            <w:hideMark/>
          </w:tcPr>
          <w:p w14:paraId="52E442BD"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61</w:t>
            </w:r>
          </w:p>
        </w:tc>
        <w:tc>
          <w:tcPr>
            <w:tcW w:w="2642" w:type="dxa"/>
            <w:shd w:val="clear" w:color="auto" w:fill="auto"/>
            <w:noWrap/>
            <w:vAlign w:val="center"/>
            <w:hideMark/>
          </w:tcPr>
          <w:p w14:paraId="19E14021"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https://etpgpb.ru</w:t>
            </w:r>
          </w:p>
        </w:tc>
      </w:tr>
      <w:tr w:rsidR="00432246" w:rsidRPr="00432246" w14:paraId="6AC4F3EE" w14:textId="77777777" w:rsidTr="00F130C5">
        <w:trPr>
          <w:trHeight w:val="288"/>
        </w:trPr>
        <w:tc>
          <w:tcPr>
            <w:tcW w:w="567" w:type="dxa"/>
            <w:shd w:val="clear" w:color="auto" w:fill="auto"/>
            <w:noWrap/>
            <w:vAlign w:val="center"/>
            <w:hideMark/>
          </w:tcPr>
          <w:p w14:paraId="6C99BDFA"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w:t>
            </w:r>
          </w:p>
        </w:tc>
        <w:tc>
          <w:tcPr>
            <w:tcW w:w="2943" w:type="dxa"/>
            <w:shd w:val="clear" w:color="auto" w:fill="auto"/>
            <w:noWrap/>
            <w:vAlign w:val="center"/>
            <w:hideMark/>
          </w:tcPr>
          <w:p w14:paraId="611A2185"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http://apps.chtpz.ru</w:t>
            </w:r>
          </w:p>
        </w:tc>
        <w:tc>
          <w:tcPr>
            <w:tcW w:w="452" w:type="dxa"/>
            <w:shd w:val="clear" w:color="auto" w:fill="auto"/>
            <w:noWrap/>
            <w:vAlign w:val="center"/>
            <w:hideMark/>
          </w:tcPr>
          <w:p w14:paraId="4284D55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32</w:t>
            </w:r>
          </w:p>
        </w:tc>
        <w:tc>
          <w:tcPr>
            <w:tcW w:w="3376" w:type="dxa"/>
            <w:shd w:val="clear" w:color="auto" w:fill="auto"/>
            <w:noWrap/>
            <w:vAlign w:val="center"/>
            <w:hideMark/>
          </w:tcPr>
          <w:p w14:paraId="7CF94544"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http://www.rt-ci.ru</w:t>
            </w:r>
          </w:p>
        </w:tc>
        <w:tc>
          <w:tcPr>
            <w:tcW w:w="476" w:type="dxa"/>
            <w:shd w:val="clear" w:color="auto" w:fill="auto"/>
            <w:noWrap/>
            <w:vAlign w:val="center"/>
            <w:hideMark/>
          </w:tcPr>
          <w:p w14:paraId="01E339AB"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62</w:t>
            </w:r>
          </w:p>
        </w:tc>
        <w:tc>
          <w:tcPr>
            <w:tcW w:w="2642" w:type="dxa"/>
            <w:shd w:val="clear" w:color="auto" w:fill="auto"/>
            <w:noWrap/>
            <w:vAlign w:val="center"/>
            <w:hideMark/>
          </w:tcPr>
          <w:p w14:paraId="0528014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https://etpreg.phosagro.ru</w:t>
            </w:r>
          </w:p>
        </w:tc>
      </w:tr>
      <w:tr w:rsidR="00432246" w:rsidRPr="00432246" w14:paraId="04405096" w14:textId="77777777" w:rsidTr="00F130C5">
        <w:trPr>
          <w:trHeight w:val="288"/>
        </w:trPr>
        <w:tc>
          <w:tcPr>
            <w:tcW w:w="567" w:type="dxa"/>
            <w:shd w:val="clear" w:color="auto" w:fill="auto"/>
            <w:noWrap/>
            <w:vAlign w:val="center"/>
            <w:hideMark/>
          </w:tcPr>
          <w:p w14:paraId="20CECFB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w:t>
            </w:r>
          </w:p>
        </w:tc>
        <w:tc>
          <w:tcPr>
            <w:tcW w:w="2943" w:type="dxa"/>
            <w:shd w:val="clear" w:color="auto" w:fill="auto"/>
            <w:noWrap/>
            <w:vAlign w:val="center"/>
            <w:hideMark/>
          </w:tcPr>
          <w:p w14:paraId="39035727"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http://b2b.sibur.ru</w:t>
            </w:r>
          </w:p>
        </w:tc>
        <w:tc>
          <w:tcPr>
            <w:tcW w:w="452" w:type="dxa"/>
            <w:shd w:val="clear" w:color="auto" w:fill="auto"/>
            <w:noWrap/>
            <w:vAlign w:val="center"/>
            <w:hideMark/>
          </w:tcPr>
          <w:p w14:paraId="50334B6F"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33</w:t>
            </w:r>
          </w:p>
        </w:tc>
        <w:tc>
          <w:tcPr>
            <w:tcW w:w="3376" w:type="dxa"/>
            <w:shd w:val="clear" w:color="auto" w:fill="auto"/>
            <w:noWrap/>
            <w:vAlign w:val="center"/>
            <w:hideMark/>
          </w:tcPr>
          <w:p w14:paraId="5AE1BA1D"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http://www.rusal.ru</w:t>
            </w:r>
          </w:p>
        </w:tc>
        <w:tc>
          <w:tcPr>
            <w:tcW w:w="476" w:type="dxa"/>
            <w:shd w:val="clear" w:color="auto" w:fill="auto"/>
            <w:noWrap/>
            <w:vAlign w:val="center"/>
            <w:hideMark/>
          </w:tcPr>
          <w:p w14:paraId="20ADCDBE"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63</w:t>
            </w:r>
          </w:p>
        </w:tc>
        <w:tc>
          <w:tcPr>
            <w:tcW w:w="2642" w:type="dxa"/>
            <w:shd w:val="clear" w:color="auto" w:fill="auto"/>
            <w:noWrap/>
            <w:vAlign w:val="center"/>
            <w:hideMark/>
          </w:tcPr>
          <w:p w14:paraId="46BAB86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https://market.otc.ru</w:t>
            </w:r>
          </w:p>
        </w:tc>
      </w:tr>
      <w:tr w:rsidR="00432246" w:rsidRPr="00432246" w14:paraId="468FE2C2" w14:textId="77777777" w:rsidTr="00F130C5">
        <w:trPr>
          <w:trHeight w:val="288"/>
        </w:trPr>
        <w:tc>
          <w:tcPr>
            <w:tcW w:w="567" w:type="dxa"/>
            <w:shd w:val="clear" w:color="auto" w:fill="auto"/>
            <w:noWrap/>
            <w:vAlign w:val="center"/>
            <w:hideMark/>
          </w:tcPr>
          <w:p w14:paraId="32603AD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w:t>
            </w:r>
          </w:p>
        </w:tc>
        <w:tc>
          <w:tcPr>
            <w:tcW w:w="2943" w:type="dxa"/>
            <w:shd w:val="clear" w:color="auto" w:fill="auto"/>
            <w:noWrap/>
            <w:vAlign w:val="center"/>
            <w:hideMark/>
          </w:tcPr>
          <w:p w14:paraId="30BD6A33"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http://etp.bashneft.ru</w:t>
            </w:r>
          </w:p>
        </w:tc>
        <w:tc>
          <w:tcPr>
            <w:tcW w:w="452" w:type="dxa"/>
            <w:shd w:val="clear" w:color="auto" w:fill="auto"/>
            <w:noWrap/>
            <w:vAlign w:val="center"/>
            <w:hideMark/>
          </w:tcPr>
          <w:p w14:paraId="6D9FED2F"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34</w:t>
            </w:r>
          </w:p>
        </w:tc>
        <w:tc>
          <w:tcPr>
            <w:tcW w:w="3376" w:type="dxa"/>
            <w:shd w:val="clear" w:color="auto" w:fill="auto"/>
            <w:noWrap/>
            <w:vAlign w:val="center"/>
            <w:hideMark/>
          </w:tcPr>
          <w:p w14:paraId="2B5B08EE"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http://www.ruscoal.ru</w:t>
            </w:r>
          </w:p>
        </w:tc>
        <w:tc>
          <w:tcPr>
            <w:tcW w:w="476" w:type="dxa"/>
            <w:shd w:val="clear" w:color="auto" w:fill="auto"/>
            <w:noWrap/>
            <w:vAlign w:val="center"/>
            <w:hideMark/>
          </w:tcPr>
          <w:p w14:paraId="5E7258D1"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64</w:t>
            </w:r>
          </w:p>
        </w:tc>
        <w:tc>
          <w:tcPr>
            <w:tcW w:w="2642" w:type="dxa"/>
            <w:shd w:val="clear" w:color="auto" w:fill="auto"/>
            <w:noWrap/>
            <w:vAlign w:val="center"/>
            <w:hideMark/>
          </w:tcPr>
          <w:p w14:paraId="63C63944"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https://pumps.transneft.ru</w:t>
            </w:r>
          </w:p>
        </w:tc>
      </w:tr>
      <w:tr w:rsidR="00432246" w:rsidRPr="00432246" w14:paraId="4C002CD5" w14:textId="77777777" w:rsidTr="00F130C5">
        <w:trPr>
          <w:trHeight w:val="288"/>
        </w:trPr>
        <w:tc>
          <w:tcPr>
            <w:tcW w:w="567" w:type="dxa"/>
            <w:shd w:val="clear" w:color="auto" w:fill="auto"/>
            <w:noWrap/>
            <w:vAlign w:val="center"/>
            <w:hideMark/>
          </w:tcPr>
          <w:p w14:paraId="18FB0C63"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w:t>
            </w:r>
          </w:p>
        </w:tc>
        <w:tc>
          <w:tcPr>
            <w:tcW w:w="2943" w:type="dxa"/>
            <w:shd w:val="clear" w:color="auto" w:fill="auto"/>
            <w:noWrap/>
            <w:vAlign w:val="center"/>
            <w:hideMark/>
          </w:tcPr>
          <w:p w14:paraId="7216F89F"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http://etp.tatneft.ru</w:t>
            </w:r>
          </w:p>
        </w:tc>
        <w:tc>
          <w:tcPr>
            <w:tcW w:w="452" w:type="dxa"/>
            <w:shd w:val="clear" w:color="auto" w:fill="auto"/>
            <w:noWrap/>
            <w:vAlign w:val="center"/>
            <w:hideMark/>
          </w:tcPr>
          <w:p w14:paraId="764CD09D"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35</w:t>
            </w:r>
          </w:p>
        </w:tc>
        <w:tc>
          <w:tcPr>
            <w:tcW w:w="3376" w:type="dxa"/>
            <w:shd w:val="clear" w:color="auto" w:fill="auto"/>
            <w:noWrap/>
            <w:vAlign w:val="center"/>
            <w:hideMark/>
          </w:tcPr>
          <w:p w14:paraId="7BEC03C1"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http://www.russneft.ru</w:t>
            </w:r>
          </w:p>
        </w:tc>
        <w:tc>
          <w:tcPr>
            <w:tcW w:w="476" w:type="dxa"/>
            <w:shd w:val="clear" w:color="auto" w:fill="auto"/>
            <w:noWrap/>
            <w:vAlign w:val="center"/>
            <w:hideMark/>
          </w:tcPr>
          <w:p w14:paraId="2858F289"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65</w:t>
            </w:r>
          </w:p>
        </w:tc>
        <w:tc>
          <w:tcPr>
            <w:tcW w:w="2642" w:type="dxa"/>
            <w:shd w:val="clear" w:color="auto" w:fill="auto"/>
            <w:noWrap/>
            <w:vAlign w:val="center"/>
            <w:hideMark/>
          </w:tcPr>
          <w:p w14:paraId="775D2923"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https://purchase.fortum.ru</w:t>
            </w:r>
          </w:p>
        </w:tc>
      </w:tr>
      <w:tr w:rsidR="00432246" w:rsidRPr="00432246" w14:paraId="13FB86D8" w14:textId="77777777" w:rsidTr="00F130C5">
        <w:trPr>
          <w:trHeight w:val="288"/>
        </w:trPr>
        <w:tc>
          <w:tcPr>
            <w:tcW w:w="567" w:type="dxa"/>
            <w:shd w:val="clear" w:color="auto" w:fill="auto"/>
            <w:noWrap/>
            <w:vAlign w:val="center"/>
            <w:hideMark/>
          </w:tcPr>
          <w:p w14:paraId="3DC4D0CE"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w:t>
            </w:r>
          </w:p>
        </w:tc>
        <w:tc>
          <w:tcPr>
            <w:tcW w:w="2943" w:type="dxa"/>
            <w:shd w:val="clear" w:color="auto" w:fill="auto"/>
            <w:noWrap/>
            <w:vAlign w:val="center"/>
            <w:hideMark/>
          </w:tcPr>
          <w:p w14:paraId="428B381E"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http://etprf.ru</w:t>
            </w:r>
          </w:p>
        </w:tc>
        <w:tc>
          <w:tcPr>
            <w:tcW w:w="452" w:type="dxa"/>
            <w:shd w:val="clear" w:color="auto" w:fill="auto"/>
            <w:noWrap/>
            <w:vAlign w:val="center"/>
            <w:hideMark/>
          </w:tcPr>
          <w:p w14:paraId="71F4A319"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36</w:t>
            </w:r>
          </w:p>
        </w:tc>
        <w:tc>
          <w:tcPr>
            <w:tcW w:w="3376" w:type="dxa"/>
            <w:shd w:val="clear" w:color="auto" w:fill="auto"/>
            <w:noWrap/>
            <w:vAlign w:val="center"/>
            <w:hideMark/>
          </w:tcPr>
          <w:p w14:paraId="5121EBDE"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http://www.siberia.transneft.ru</w:t>
            </w:r>
          </w:p>
        </w:tc>
        <w:tc>
          <w:tcPr>
            <w:tcW w:w="476" w:type="dxa"/>
            <w:shd w:val="clear" w:color="auto" w:fill="auto"/>
            <w:noWrap/>
            <w:vAlign w:val="center"/>
            <w:hideMark/>
          </w:tcPr>
          <w:p w14:paraId="1D62922C"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66</w:t>
            </w:r>
          </w:p>
        </w:tc>
        <w:tc>
          <w:tcPr>
            <w:tcW w:w="2642" w:type="dxa"/>
            <w:shd w:val="clear" w:color="auto" w:fill="auto"/>
            <w:noWrap/>
            <w:vAlign w:val="center"/>
            <w:hideMark/>
          </w:tcPr>
          <w:p w14:paraId="698E5263"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https://rusal.ru</w:t>
            </w:r>
          </w:p>
        </w:tc>
      </w:tr>
      <w:tr w:rsidR="00432246" w:rsidRPr="00432246" w14:paraId="7015AFD0" w14:textId="77777777" w:rsidTr="00F130C5">
        <w:trPr>
          <w:trHeight w:val="288"/>
        </w:trPr>
        <w:tc>
          <w:tcPr>
            <w:tcW w:w="567" w:type="dxa"/>
            <w:shd w:val="clear" w:color="auto" w:fill="auto"/>
            <w:noWrap/>
            <w:vAlign w:val="center"/>
            <w:hideMark/>
          </w:tcPr>
          <w:p w14:paraId="3370CF0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w:t>
            </w:r>
          </w:p>
        </w:tc>
        <w:tc>
          <w:tcPr>
            <w:tcW w:w="2943" w:type="dxa"/>
            <w:shd w:val="clear" w:color="auto" w:fill="auto"/>
            <w:noWrap/>
            <w:vAlign w:val="center"/>
            <w:hideMark/>
          </w:tcPr>
          <w:p w14:paraId="09C23E98"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http://mmk.ru</w:t>
            </w:r>
          </w:p>
        </w:tc>
        <w:tc>
          <w:tcPr>
            <w:tcW w:w="452" w:type="dxa"/>
            <w:shd w:val="clear" w:color="auto" w:fill="auto"/>
            <w:noWrap/>
            <w:vAlign w:val="center"/>
            <w:hideMark/>
          </w:tcPr>
          <w:p w14:paraId="7BE80FE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37</w:t>
            </w:r>
          </w:p>
        </w:tc>
        <w:tc>
          <w:tcPr>
            <w:tcW w:w="3376" w:type="dxa"/>
            <w:shd w:val="clear" w:color="auto" w:fill="auto"/>
            <w:noWrap/>
            <w:vAlign w:val="center"/>
            <w:hideMark/>
          </w:tcPr>
          <w:p w14:paraId="10B70416"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http://www.tender.pro</w:t>
            </w:r>
          </w:p>
        </w:tc>
        <w:tc>
          <w:tcPr>
            <w:tcW w:w="476" w:type="dxa"/>
            <w:shd w:val="clear" w:color="auto" w:fill="auto"/>
            <w:noWrap/>
            <w:vAlign w:val="center"/>
            <w:hideMark/>
          </w:tcPr>
          <w:p w14:paraId="58247A83"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67</w:t>
            </w:r>
          </w:p>
        </w:tc>
        <w:tc>
          <w:tcPr>
            <w:tcW w:w="2642" w:type="dxa"/>
            <w:shd w:val="clear" w:color="auto" w:fill="auto"/>
            <w:noWrap/>
            <w:vAlign w:val="center"/>
            <w:hideMark/>
          </w:tcPr>
          <w:p w14:paraId="0A7CC81D"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https://siberia.transneft.ru</w:t>
            </w:r>
          </w:p>
        </w:tc>
      </w:tr>
      <w:tr w:rsidR="00432246" w:rsidRPr="00432246" w14:paraId="602390C5" w14:textId="77777777" w:rsidTr="00F130C5">
        <w:trPr>
          <w:trHeight w:val="288"/>
        </w:trPr>
        <w:tc>
          <w:tcPr>
            <w:tcW w:w="567" w:type="dxa"/>
            <w:shd w:val="clear" w:color="auto" w:fill="auto"/>
            <w:noWrap/>
            <w:vAlign w:val="center"/>
            <w:hideMark/>
          </w:tcPr>
          <w:p w14:paraId="0B06B00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8</w:t>
            </w:r>
          </w:p>
        </w:tc>
        <w:tc>
          <w:tcPr>
            <w:tcW w:w="2943" w:type="dxa"/>
            <w:shd w:val="clear" w:color="auto" w:fill="auto"/>
            <w:noWrap/>
            <w:vAlign w:val="center"/>
            <w:hideMark/>
          </w:tcPr>
          <w:p w14:paraId="1A9AF081"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http://old-rn.tektorg.ru</w:t>
            </w:r>
          </w:p>
        </w:tc>
        <w:tc>
          <w:tcPr>
            <w:tcW w:w="452" w:type="dxa"/>
            <w:shd w:val="clear" w:color="auto" w:fill="auto"/>
            <w:noWrap/>
            <w:vAlign w:val="center"/>
            <w:hideMark/>
          </w:tcPr>
          <w:p w14:paraId="45094C0C"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38</w:t>
            </w:r>
          </w:p>
        </w:tc>
        <w:tc>
          <w:tcPr>
            <w:tcW w:w="3376" w:type="dxa"/>
            <w:shd w:val="clear" w:color="auto" w:fill="auto"/>
            <w:noWrap/>
            <w:vAlign w:val="center"/>
            <w:hideMark/>
          </w:tcPr>
          <w:p w14:paraId="10B73145"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http://www.tomzel.transneft.ru</w:t>
            </w:r>
          </w:p>
        </w:tc>
        <w:tc>
          <w:tcPr>
            <w:tcW w:w="476" w:type="dxa"/>
            <w:shd w:val="clear" w:color="auto" w:fill="auto"/>
            <w:noWrap/>
            <w:vAlign w:val="center"/>
            <w:hideMark/>
          </w:tcPr>
          <w:p w14:paraId="5EE9CD6D"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68</w:t>
            </w:r>
          </w:p>
        </w:tc>
        <w:tc>
          <w:tcPr>
            <w:tcW w:w="2642" w:type="dxa"/>
            <w:shd w:val="clear" w:color="auto" w:fill="auto"/>
            <w:noWrap/>
            <w:vAlign w:val="center"/>
            <w:hideMark/>
          </w:tcPr>
          <w:p w14:paraId="4A7AB2A0"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https://tender.stg.ru</w:t>
            </w:r>
          </w:p>
        </w:tc>
      </w:tr>
      <w:tr w:rsidR="00432246" w:rsidRPr="00432246" w14:paraId="56E39791" w14:textId="77777777" w:rsidTr="00F130C5">
        <w:trPr>
          <w:trHeight w:val="288"/>
        </w:trPr>
        <w:tc>
          <w:tcPr>
            <w:tcW w:w="567" w:type="dxa"/>
            <w:shd w:val="clear" w:color="auto" w:fill="auto"/>
            <w:noWrap/>
            <w:vAlign w:val="center"/>
            <w:hideMark/>
          </w:tcPr>
          <w:p w14:paraId="4F75BDF1"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9</w:t>
            </w:r>
          </w:p>
        </w:tc>
        <w:tc>
          <w:tcPr>
            <w:tcW w:w="2943" w:type="dxa"/>
            <w:shd w:val="clear" w:color="auto" w:fill="auto"/>
            <w:noWrap/>
            <w:vAlign w:val="center"/>
            <w:hideMark/>
          </w:tcPr>
          <w:p w14:paraId="7304A15C"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http://onlinecontract.ru</w:t>
            </w:r>
          </w:p>
        </w:tc>
        <w:tc>
          <w:tcPr>
            <w:tcW w:w="452" w:type="dxa"/>
            <w:shd w:val="clear" w:color="auto" w:fill="auto"/>
            <w:noWrap/>
            <w:vAlign w:val="center"/>
            <w:hideMark/>
          </w:tcPr>
          <w:p w14:paraId="13AF4C5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39</w:t>
            </w:r>
          </w:p>
        </w:tc>
        <w:tc>
          <w:tcPr>
            <w:tcW w:w="3376" w:type="dxa"/>
            <w:shd w:val="clear" w:color="auto" w:fill="auto"/>
            <w:noWrap/>
            <w:vAlign w:val="center"/>
            <w:hideMark/>
          </w:tcPr>
          <w:p w14:paraId="470FB00B"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http://www.unipro.energy</w:t>
            </w:r>
          </w:p>
        </w:tc>
        <w:tc>
          <w:tcPr>
            <w:tcW w:w="476" w:type="dxa"/>
            <w:shd w:val="clear" w:color="auto" w:fill="auto"/>
            <w:noWrap/>
            <w:vAlign w:val="center"/>
            <w:hideMark/>
          </w:tcPr>
          <w:p w14:paraId="3FE1700F"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69</w:t>
            </w:r>
          </w:p>
        </w:tc>
        <w:tc>
          <w:tcPr>
            <w:tcW w:w="2642" w:type="dxa"/>
            <w:shd w:val="clear" w:color="auto" w:fill="auto"/>
            <w:noWrap/>
            <w:vAlign w:val="center"/>
            <w:hideMark/>
          </w:tcPr>
          <w:p w14:paraId="4694D607"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https://tomzel.transneft.ru</w:t>
            </w:r>
          </w:p>
        </w:tc>
      </w:tr>
      <w:tr w:rsidR="00432246" w:rsidRPr="00432246" w14:paraId="07201456" w14:textId="77777777" w:rsidTr="00F130C5">
        <w:trPr>
          <w:trHeight w:val="288"/>
        </w:trPr>
        <w:tc>
          <w:tcPr>
            <w:tcW w:w="567" w:type="dxa"/>
            <w:shd w:val="clear" w:color="auto" w:fill="auto"/>
            <w:noWrap/>
            <w:vAlign w:val="center"/>
            <w:hideMark/>
          </w:tcPr>
          <w:p w14:paraId="743A8B63"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10</w:t>
            </w:r>
          </w:p>
        </w:tc>
        <w:tc>
          <w:tcPr>
            <w:tcW w:w="2943" w:type="dxa"/>
            <w:shd w:val="clear" w:color="auto" w:fill="auto"/>
            <w:noWrap/>
            <w:vAlign w:val="center"/>
            <w:hideMark/>
          </w:tcPr>
          <w:p w14:paraId="05023C85"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http://order.msco.ru</w:t>
            </w:r>
          </w:p>
        </w:tc>
        <w:tc>
          <w:tcPr>
            <w:tcW w:w="452" w:type="dxa"/>
            <w:shd w:val="clear" w:color="auto" w:fill="auto"/>
            <w:noWrap/>
            <w:vAlign w:val="center"/>
            <w:hideMark/>
          </w:tcPr>
          <w:p w14:paraId="41D86EFE"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40</w:t>
            </w:r>
          </w:p>
        </w:tc>
        <w:tc>
          <w:tcPr>
            <w:tcW w:w="3376" w:type="dxa"/>
            <w:shd w:val="clear" w:color="auto" w:fill="auto"/>
            <w:noWrap/>
            <w:vAlign w:val="center"/>
            <w:hideMark/>
          </w:tcPr>
          <w:p w14:paraId="2726D45A"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http://www.uppervolga.transneft.ru</w:t>
            </w:r>
          </w:p>
        </w:tc>
        <w:tc>
          <w:tcPr>
            <w:tcW w:w="476" w:type="dxa"/>
            <w:shd w:val="clear" w:color="auto" w:fill="auto"/>
            <w:noWrap/>
            <w:vAlign w:val="center"/>
            <w:hideMark/>
          </w:tcPr>
          <w:p w14:paraId="17AD3E84"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70</w:t>
            </w:r>
          </w:p>
        </w:tc>
        <w:tc>
          <w:tcPr>
            <w:tcW w:w="2642" w:type="dxa"/>
            <w:shd w:val="clear" w:color="auto" w:fill="auto"/>
            <w:noWrap/>
            <w:vAlign w:val="center"/>
            <w:hideMark/>
          </w:tcPr>
          <w:p w14:paraId="6C43FBCF"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https://tp.sibserv.com</w:t>
            </w:r>
          </w:p>
        </w:tc>
      </w:tr>
      <w:tr w:rsidR="00432246" w:rsidRPr="00432246" w14:paraId="1FADE6DD" w14:textId="77777777" w:rsidTr="00F130C5">
        <w:trPr>
          <w:trHeight w:val="288"/>
        </w:trPr>
        <w:tc>
          <w:tcPr>
            <w:tcW w:w="567" w:type="dxa"/>
            <w:shd w:val="clear" w:color="auto" w:fill="auto"/>
            <w:noWrap/>
            <w:vAlign w:val="center"/>
            <w:hideMark/>
          </w:tcPr>
          <w:p w14:paraId="74B8DC83"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11</w:t>
            </w:r>
          </w:p>
        </w:tc>
        <w:tc>
          <w:tcPr>
            <w:tcW w:w="2943" w:type="dxa"/>
            <w:shd w:val="clear" w:color="auto" w:fill="auto"/>
            <w:noWrap/>
            <w:vAlign w:val="center"/>
            <w:hideMark/>
          </w:tcPr>
          <w:p w14:paraId="72F09369"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http://pumps.transneft.ru</w:t>
            </w:r>
          </w:p>
        </w:tc>
        <w:tc>
          <w:tcPr>
            <w:tcW w:w="452" w:type="dxa"/>
            <w:shd w:val="clear" w:color="auto" w:fill="auto"/>
            <w:noWrap/>
            <w:vAlign w:val="center"/>
            <w:hideMark/>
          </w:tcPr>
          <w:p w14:paraId="12540CDF"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41</w:t>
            </w:r>
          </w:p>
        </w:tc>
        <w:tc>
          <w:tcPr>
            <w:tcW w:w="3376" w:type="dxa"/>
            <w:shd w:val="clear" w:color="auto" w:fill="auto"/>
            <w:noWrap/>
            <w:vAlign w:val="center"/>
            <w:hideMark/>
          </w:tcPr>
          <w:p w14:paraId="3D7E85E1"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http://www.vniineft.ru</w:t>
            </w:r>
          </w:p>
        </w:tc>
        <w:tc>
          <w:tcPr>
            <w:tcW w:w="476" w:type="dxa"/>
            <w:shd w:val="clear" w:color="auto" w:fill="auto"/>
            <w:noWrap/>
            <w:vAlign w:val="center"/>
            <w:hideMark/>
          </w:tcPr>
          <w:p w14:paraId="39E2CB6D"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71</w:t>
            </w:r>
          </w:p>
        </w:tc>
        <w:tc>
          <w:tcPr>
            <w:tcW w:w="2642" w:type="dxa"/>
            <w:shd w:val="clear" w:color="auto" w:fill="auto"/>
            <w:noWrap/>
            <w:vAlign w:val="center"/>
            <w:hideMark/>
          </w:tcPr>
          <w:p w14:paraId="4CA2E166"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https://volga.transneft.ru</w:t>
            </w:r>
          </w:p>
        </w:tc>
      </w:tr>
      <w:tr w:rsidR="00432246" w:rsidRPr="00432246" w14:paraId="0CBEB6C8" w14:textId="77777777" w:rsidTr="00F130C5">
        <w:trPr>
          <w:trHeight w:val="288"/>
        </w:trPr>
        <w:tc>
          <w:tcPr>
            <w:tcW w:w="567" w:type="dxa"/>
            <w:shd w:val="clear" w:color="auto" w:fill="auto"/>
            <w:noWrap/>
            <w:vAlign w:val="center"/>
            <w:hideMark/>
          </w:tcPr>
          <w:p w14:paraId="6D7E79D5"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12</w:t>
            </w:r>
          </w:p>
        </w:tc>
        <w:tc>
          <w:tcPr>
            <w:tcW w:w="2943" w:type="dxa"/>
            <w:shd w:val="clear" w:color="auto" w:fill="auto"/>
            <w:noWrap/>
            <w:vAlign w:val="center"/>
            <w:hideMark/>
          </w:tcPr>
          <w:p w14:paraId="2814E08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http://rn.tektorg.ru</w:t>
            </w:r>
          </w:p>
        </w:tc>
        <w:tc>
          <w:tcPr>
            <w:tcW w:w="452" w:type="dxa"/>
            <w:shd w:val="clear" w:color="auto" w:fill="auto"/>
            <w:noWrap/>
            <w:vAlign w:val="center"/>
            <w:hideMark/>
          </w:tcPr>
          <w:p w14:paraId="43F5A614"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42</w:t>
            </w:r>
          </w:p>
        </w:tc>
        <w:tc>
          <w:tcPr>
            <w:tcW w:w="3376" w:type="dxa"/>
            <w:shd w:val="clear" w:color="auto" w:fill="auto"/>
            <w:noWrap/>
            <w:vAlign w:val="center"/>
            <w:hideMark/>
          </w:tcPr>
          <w:p w14:paraId="41F138B7"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http://www.volga.transneft.ru</w:t>
            </w:r>
          </w:p>
        </w:tc>
        <w:tc>
          <w:tcPr>
            <w:tcW w:w="476" w:type="dxa"/>
            <w:shd w:val="clear" w:color="auto" w:fill="auto"/>
            <w:noWrap/>
            <w:vAlign w:val="center"/>
            <w:hideMark/>
          </w:tcPr>
          <w:p w14:paraId="5E198A16"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72</w:t>
            </w:r>
          </w:p>
        </w:tc>
        <w:tc>
          <w:tcPr>
            <w:tcW w:w="2642" w:type="dxa"/>
            <w:shd w:val="clear" w:color="auto" w:fill="auto"/>
            <w:noWrap/>
            <w:vAlign w:val="center"/>
            <w:hideMark/>
          </w:tcPr>
          <w:p w14:paraId="14D3646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https://www.b2b-center.ru</w:t>
            </w:r>
          </w:p>
        </w:tc>
      </w:tr>
      <w:tr w:rsidR="00432246" w:rsidRPr="00432246" w14:paraId="51DB6A18" w14:textId="77777777" w:rsidTr="00F130C5">
        <w:trPr>
          <w:trHeight w:val="288"/>
        </w:trPr>
        <w:tc>
          <w:tcPr>
            <w:tcW w:w="567" w:type="dxa"/>
            <w:shd w:val="clear" w:color="auto" w:fill="auto"/>
            <w:noWrap/>
            <w:vAlign w:val="center"/>
            <w:hideMark/>
          </w:tcPr>
          <w:p w14:paraId="0B76CC75"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13</w:t>
            </w:r>
          </w:p>
        </w:tc>
        <w:tc>
          <w:tcPr>
            <w:tcW w:w="2943" w:type="dxa"/>
            <w:shd w:val="clear" w:color="auto" w:fill="auto"/>
            <w:noWrap/>
            <w:vAlign w:val="center"/>
            <w:hideMark/>
          </w:tcPr>
          <w:p w14:paraId="678E6803"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http://rt-ci.ru</w:t>
            </w:r>
          </w:p>
        </w:tc>
        <w:tc>
          <w:tcPr>
            <w:tcW w:w="452" w:type="dxa"/>
            <w:shd w:val="clear" w:color="auto" w:fill="auto"/>
            <w:noWrap/>
            <w:vAlign w:val="center"/>
            <w:hideMark/>
          </w:tcPr>
          <w:p w14:paraId="5D392E2E"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43</w:t>
            </w:r>
          </w:p>
        </w:tc>
        <w:tc>
          <w:tcPr>
            <w:tcW w:w="3376" w:type="dxa"/>
            <w:shd w:val="clear" w:color="auto" w:fill="auto"/>
            <w:noWrap/>
            <w:vAlign w:val="center"/>
            <w:hideMark/>
          </w:tcPr>
          <w:p w14:paraId="75AD748C" w14:textId="77777777" w:rsidR="003229C8" w:rsidRPr="00432246" w:rsidRDefault="00B401EF" w:rsidP="006E30C3">
            <w:pPr>
              <w:spacing w:after="0" w:line="240" w:lineRule="auto"/>
              <w:rPr>
                <w:rFonts w:ascii="Times New Roman" w:eastAsia="Times New Roman" w:hAnsi="Times New Roman" w:cs="Times New Roman"/>
                <w:color w:val="00B050"/>
                <w:sz w:val="20"/>
                <w:szCs w:val="20"/>
                <w:u w:val="single"/>
              </w:rPr>
            </w:pPr>
            <w:hyperlink r:id="rId14" w:history="1">
              <w:r w:rsidR="003229C8" w:rsidRPr="00432246">
                <w:rPr>
                  <w:rFonts w:ascii="Times New Roman" w:eastAsia="Times New Roman" w:hAnsi="Times New Roman" w:cs="Times New Roman"/>
                  <w:color w:val="00B050"/>
                  <w:sz w:val="20"/>
                  <w:szCs w:val="20"/>
                  <w:u w:val="single"/>
                </w:rPr>
                <w:t>http://www.перваягрузовая.рф</w:t>
              </w:r>
            </w:hyperlink>
          </w:p>
        </w:tc>
        <w:tc>
          <w:tcPr>
            <w:tcW w:w="476" w:type="dxa"/>
            <w:shd w:val="clear" w:color="auto" w:fill="auto"/>
            <w:noWrap/>
            <w:vAlign w:val="center"/>
            <w:hideMark/>
          </w:tcPr>
          <w:p w14:paraId="1A5D16E6"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73</w:t>
            </w:r>
          </w:p>
        </w:tc>
        <w:tc>
          <w:tcPr>
            <w:tcW w:w="2642" w:type="dxa"/>
            <w:shd w:val="clear" w:color="auto" w:fill="auto"/>
            <w:noWrap/>
            <w:vAlign w:val="center"/>
            <w:hideMark/>
          </w:tcPr>
          <w:p w14:paraId="004428BC"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https://www.fabrikant.ru</w:t>
            </w:r>
          </w:p>
        </w:tc>
      </w:tr>
      <w:tr w:rsidR="00432246" w:rsidRPr="00432246" w14:paraId="428DE94D" w14:textId="77777777" w:rsidTr="00F130C5">
        <w:trPr>
          <w:trHeight w:val="288"/>
        </w:trPr>
        <w:tc>
          <w:tcPr>
            <w:tcW w:w="567" w:type="dxa"/>
            <w:shd w:val="clear" w:color="auto" w:fill="auto"/>
            <w:noWrap/>
            <w:vAlign w:val="center"/>
            <w:hideMark/>
          </w:tcPr>
          <w:p w14:paraId="6982049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14</w:t>
            </w:r>
          </w:p>
        </w:tc>
        <w:tc>
          <w:tcPr>
            <w:tcW w:w="2943" w:type="dxa"/>
            <w:shd w:val="clear" w:color="auto" w:fill="auto"/>
            <w:noWrap/>
            <w:vAlign w:val="center"/>
            <w:hideMark/>
          </w:tcPr>
          <w:p w14:paraId="3BF71655"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http://sibgenco.ru</w:t>
            </w:r>
          </w:p>
        </w:tc>
        <w:tc>
          <w:tcPr>
            <w:tcW w:w="452" w:type="dxa"/>
            <w:shd w:val="clear" w:color="auto" w:fill="auto"/>
            <w:noWrap/>
            <w:vAlign w:val="center"/>
            <w:hideMark/>
          </w:tcPr>
          <w:p w14:paraId="11208FED"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44</w:t>
            </w:r>
          </w:p>
        </w:tc>
        <w:tc>
          <w:tcPr>
            <w:tcW w:w="3376" w:type="dxa"/>
            <w:shd w:val="clear" w:color="auto" w:fill="auto"/>
            <w:noWrap/>
            <w:vAlign w:val="center"/>
            <w:hideMark/>
          </w:tcPr>
          <w:p w14:paraId="293E30CB"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http://www.zakupki.bgkrb.ru</w:t>
            </w:r>
          </w:p>
        </w:tc>
        <w:tc>
          <w:tcPr>
            <w:tcW w:w="476" w:type="dxa"/>
            <w:shd w:val="clear" w:color="auto" w:fill="auto"/>
            <w:noWrap/>
            <w:vAlign w:val="center"/>
            <w:hideMark/>
          </w:tcPr>
          <w:p w14:paraId="51E2B05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74</w:t>
            </w:r>
          </w:p>
        </w:tc>
        <w:tc>
          <w:tcPr>
            <w:tcW w:w="2642" w:type="dxa"/>
            <w:shd w:val="clear" w:color="auto" w:fill="auto"/>
            <w:noWrap/>
            <w:vAlign w:val="center"/>
            <w:hideMark/>
          </w:tcPr>
          <w:p w14:paraId="0093D639"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https://www.gazneftetorg.ru</w:t>
            </w:r>
          </w:p>
        </w:tc>
      </w:tr>
      <w:tr w:rsidR="00432246" w:rsidRPr="00432246" w14:paraId="23E47288" w14:textId="77777777" w:rsidTr="00F130C5">
        <w:trPr>
          <w:trHeight w:val="288"/>
        </w:trPr>
        <w:tc>
          <w:tcPr>
            <w:tcW w:w="567" w:type="dxa"/>
            <w:shd w:val="clear" w:color="auto" w:fill="auto"/>
            <w:noWrap/>
            <w:vAlign w:val="center"/>
            <w:hideMark/>
          </w:tcPr>
          <w:p w14:paraId="593C0956"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15</w:t>
            </w:r>
          </w:p>
        </w:tc>
        <w:tc>
          <w:tcPr>
            <w:tcW w:w="2943" w:type="dxa"/>
            <w:shd w:val="clear" w:color="auto" w:fill="auto"/>
            <w:noWrap/>
            <w:vAlign w:val="center"/>
            <w:hideMark/>
          </w:tcPr>
          <w:p w14:paraId="6F3F0FCA"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http://tender.zao-agrokomplex.ru</w:t>
            </w:r>
          </w:p>
        </w:tc>
        <w:tc>
          <w:tcPr>
            <w:tcW w:w="452" w:type="dxa"/>
            <w:shd w:val="clear" w:color="auto" w:fill="auto"/>
            <w:noWrap/>
            <w:vAlign w:val="center"/>
            <w:hideMark/>
          </w:tcPr>
          <w:p w14:paraId="614DB9A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45</w:t>
            </w:r>
          </w:p>
        </w:tc>
        <w:tc>
          <w:tcPr>
            <w:tcW w:w="3376" w:type="dxa"/>
            <w:shd w:val="clear" w:color="auto" w:fill="auto"/>
            <w:noWrap/>
            <w:vAlign w:val="center"/>
            <w:hideMark/>
          </w:tcPr>
          <w:p w14:paraId="7DD7626D"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http://www.zakupki.gov.ru</w:t>
            </w:r>
          </w:p>
        </w:tc>
        <w:tc>
          <w:tcPr>
            <w:tcW w:w="476" w:type="dxa"/>
            <w:shd w:val="clear" w:color="auto" w:fill="auto"/>
            <w:noWrap/>
            <w:vAlign w:val="center"/>
            <w:hideMark/>
          </w:tcPr>
          <w:p w14:paraId="4AE7E2FD"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75</w:t>
            </w:r>
          </w:p>
        </w:tc>
        <w:tc>
          <w:tcPr>
            <w:tcW w:w="2642" w:type="dxa"/>
            <w:shd w:val="clear" w:color="auto" w:fill="auto"/>
            <w:noWrap/>
            <w:vAlign w:val="center"/>
            <w:hideMark/>
          </w:tcPr>
          <w:p w14:paraId="3CFBD34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https://www.roseltorg.ru</w:t>
            </w:r>
          </w:p>
        </w:tc>
      </w:tr>
      <w:tr w:rsidR="00432246" w:rsidRPr="00432246" w14:paraId="507D8E7A" w14:textId="77777777" w:rsidTr="00F130C5">
        <w:trPr>
          <w:trHeight w:val="288"/>
        </w:trPr>
        <w:tc>
          <w:tcPr>
            <w:tcW w:w="567" w:type="dxa"/>
            <w:shd w:val="clear" w:color="auto" w:fill="auto"/>
            <w:noWrap/>
            <w:vAlign w:val="center"/>
            <w:hideMark/>
          </w:tcPr>
          <w:p w14:paraId="0E0A7FEF"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16</w:t>
            </w:r>
          </w:p>
        </w:tc>
        <w:tc>
          <w:tcPr>
            <w:tcW w:w="2943" w:type="dxa"/>
            <w:shd w:val="clear" w:color="auto" w:fill="auto"/>
            <w:noWrap/>
            <w:vAlign w:val="center"/>
            <w:hideMark/>
          </w:tcPr>
          <w:p w14:paraId="43DAB3F7"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http://tenders.polyusgold.com</w:t>
            </w:r>
          </w:p>
        </w:tc>
        <w:tc>
          <w:tcPr>
            <w:tcW w:w="452" w:type="dxa"/>
            <w:shd w:val="clear" w:color="auto" w:fill="auto"/>
            <w:noWrap/>
            <w:vAlign w:val="center"/>
            <w:hideMark/>
          </w:tcPr>
          <w:p w14:paraId="3836D0CA"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46</w:t>
            </w:r>
          </w:p>
        </w:tc>
        <w:tc>
          <w:tcPr>
            <w:tcW w:w="3376" w:type="dxa"/>
            <w:shd w:val="clear" w:color="auto" w:fill="auto"/>
            <w:noWrap/>
            <w:vAlign w:val="center"/>
            <w:hideMark/>
          </w:tcPr>
          <w:p w14:paraId="29F4A8DB"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http://www.zf.norilsknickel.ru</w:t>
            </w:r>
          </w:p>
        </w:tc>
        <w:tc>
          <w:tcPr>
            <w:tcW w:w="476" w:type="dxa"/>
            <w:shd w:val="clear" w:color="auto" w:fill="auto"/>
            <w:noWrap/>
            <w:vAlign w:val="center"/>
            <w:hideMark/>
          </w:tcPr>
          <w:p w14:paraId="29FE9A60"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76</w:t>
            </w:r>
          </w:p>
        </w:tc>
        <w:tc>
          <w:tcPr>
            <w:tcW w:w="2642" w:type="dxa"/>
            <w:shd w:val="clear" w:color="auto" w:fill="auto"/>
            <w:noWrap/>
            <w:vAlign w:val="center"/>
            <w:hideMark/>
          </w:tcPr>
          <w:p w14:paraId="27750CEC"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https://www.sstorg.ru:443</w:t>
            </w:r>
          </w:p>
        </w:tc>
      </w:tr>
      <w:tr w:rsidR="00432246" w:rsidRPr="00432246" w14:paraId="230ADE58" w14:textId="77777777" w:rsidTr="00F130C5">
        <w:trPr>
          <w:trHeight w:val="288"/>
        </w:trPr>
        <w:tc>
          <w:tcPr>
            <w:tcW w:w="567" w:type="dxa"/>
            <w:shd w:val="clear" w:color="auto" w:fill="auto"/>
            <w:noWrap/>
            <w:vAlign w:val="center"/>
            <w:hideMark/>
          </w:tcPr>
          <w:p w14:paraId="7BCFC8DD"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17</w:t>
            </w:r>
          </w:p>
        </w:tc>
        <w:tc>
          <w:tcPr>
            <w:tcW w:w="2943" w:type="dxa"/>
            <w:shd w:val="clear" w:color="auto" w:fill="auto"/>
            <w:noWrap/>
            <w:vAlign w:val="center"/>
            <w:hideMark/>
          </w:tcPr>
          <w:p w14:paraId="6D59D1B9"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http://utp.sberbank-ast.ru</w:t>
            </w:r>
          </w:p>
        </w:tc>
        <w:tc>
          <w:tcPr>
            <w:tcW w:w="452" w:type="dxa"/>
            <w:shd w:val="clear" w:color="auto" w:fill="auto"/>
            <w:noWrap/>
            <w:vAlign w:val="center"/>
            <w:hideMark/>
          </w:tcPr>
          <w:p w14:paraId="29CFA7C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47</w:t>
            </w:r>
          </w:p>
        </w:tc>
        <w:tc>
          <w:tcPr>
            <w:tcW w:w="3376" w:type="dxa"/>
            <w:shd w:val="clear" w:color="auto" w:fill="auto"/>
            <w:noWrap/>
            <w:vAlign w:val="center"/>
            <w:hideMark/>
          </w:tcPr>
          <w:p w14:paraId="1E639991"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http://www.zsmk.ru</w:t>
            </w:r>
          </w:p>
        </w:tc>
        <w:tc>
          <w:tcPr>
            <w:tcW w:w="476" w:type="dxa"/>
            <w:shd w:val="clear" w:color="auto" w:fill="auto"/>
            <w:noWrap/>
            <w:vAlign w:val="center"/>
            <w:hideMark/>
          </w:tcPr>
          <w:p w14:paraId="6E070C3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77</w:t>
            </w:r>
          </w:p>
        </w:tc>
        <w:tc>
          <w:tcPr>
            <w:tcW w:w="2642" w:type="dxa"/>
            <w:shd w:val="clear" w:color="auto" w:fill="auto"/>
            <w:noWrap/>
            <w:vAlign w:val="center"/>
            <w:hideMark/>
          </w:tcPr>
          <w:p w14:paraId="1F6C913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https://www.tektorg.ru</w:t>
            </w:r>
          </w:p>
        </w:tc>
      </w:tr>
      <w:tr w:rsidR="00432246" w:rsidRPr="00432246" w14:paraId="083780BE" w14:textId="77777777" w:rsidTr="00F130C5">
        <w:trPr>
          <w:trHeight w:val="288"/>
        </w:trPr>
        <w:tc>
          <w:tcPr>
            <w:tcW w:w="567" w:type="dxa"/>
            <w:shd w:val="clear" w:color="auto" w:fill="auto"/>
            <w:noWrap/>
            <w:vAlign w:val="center"/>
            <w:hideMark/>
          </w:tcPr>
          <w:p w14:paraId="73008BC4"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18</w:t>
            </w:r>
          </w:p>
        </w:tc>
        <w:tc>
          <w:tcPr>
            <w:tcW w:w="2943" w:type="dxa"/>
            <w:shd w:val="clear" w:color="auto" w:fill="auto"/>
            <w:noWrap/>
            <w:vAlign w:val="center"/>
            <w:hideMark/>
          </w:tcPr>
          <w:p w14:paraId="76FEC813"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http://webppo.etprf.ru</w:t>
            </w:r>
          </w:p>
        </w:tc>
        <w:tc>
          <w:tcPr>
            <w:tcW w:w="452" w:type="dxa"/>
            <w:shd w:val="clear" w:color="auto" w:fill="auto"/>
            <w:noWrap/>
            <w:vAlign w:val="center"/>
            <w:hideMark/>
          </w:tcPr>
          <w:p w14:paraId="274E741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48</w:t>
            </w:r>
          </w:p>
        </w:tc>
        <w:tc>
          <w:tcPr>
            <w:tcW w:w="3376" w:type="dxa"/>
            <w:shd w:val="clear" w:color="auto" w:fill="auto"/>
            <w:noWrap/>
            <w:vAlign w:val="center"/>
            <w:hideMark/>
          </w:tcPr>
          <w:p w14:paraId="07C79110"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http://zakupki.gazprom-neft.ru</w:t>
            </w:r>
          </w:p>
        </w:tc>
        <w:tc>
          <w:tcPr>
            <w:tcW w:w="476" w:type="dxa"/>
            <w:shd w:val="clear" w:color="auto" w:fill="auto"/>
            <w:noWrap/>
            <w:vAlign w:val="center"/>
            <w:hideMark/>
          </w:tcPr>
          <w:p w14:paraId="0E14C0F9"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78</w:t>
            </w:r>
          </w:p>
        </w:tc>
        <w:tc>
          <w:tcPr>
            <w:tcW w:w="2642" w:type="dxa"/>
            <w:shd w:val="clear" w:color="auto" w:fill="auto"/>
            <w:noWrap/>
            <w:vAlign w:val="center"/>
            <w:hideMark/>
          </w:tcPr>
          <w:p w14:paraId="4D3BBFBC"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https://zakupka.pro</w:t>
            </w:r>
          </w:p>
        </w:tc>
      </w:tr>
      <w:tr w:rsidR="00432246" w:rsidRPr="00432246" w14:paraId="67285D7C" w14:textId="77777777" w:rsidTr="00F130C5">
        <w:trPr>
          <w:trHeight w:val="288"/>
        </w:trPr>
        <w:tc>
          <w:tcPr>
            <w:tcW w:w="567" w:type="dxa"/>
            <w:shd w:val="clear" w:color="auto" w:fill="auto"/>
            <w:noWrap/>
            <w:vAlign w:val="center"/>
            <w:hideMark/>
          </w:tcPr>
          <w:p w14:paraId="5452ACA6"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lastRenderedPageBreak/>
              <w:t>19</w:t>
            </w:r>
          </w:p>
        </w:tc>
        <w:tc>
          <w:tcPr>
            <w:tcW w:w="2943" w:type="dxa"/>
            <w:shd w:val="clear" w:color="auto" w:fill="auto"/>
            <w:noWrap/>
            <w:vAlign w:val="center"/>
            <w:hideMark/>
          </w:tcPr>
          <w:p w14:paraId="02B63BEB"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http://www.b2b-center.ru</w:t>
            </w:r>
          </w:p>
        </w:tc>
        <w:tc>
          <w:tcPr>
            <w:tcW w:w="452" w:type="dxa"/>
            <w:shd w:val="clear" w:color="auto" w:fill="auto"/>
            <w:noWrap/>
            <w:vAlign w:val="center"/>
            <w:hideMark/>
          </w:tcPr>
          <w:p w14:paraId="24255128"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49</w:t>
            </w:r>
          </w:p>
        </w:tc>
        <w:tc>
          <w:tcPr>
            <w:tcW w:w="3376" w:type="dxa"/>
            <w:shd w:val="clear" w:color="auto" w:fill="auto"/>
            <w:noWrap/>
            <w:vAlign w:val="center"/>
            <w:hideMark/>
          </w:tcPr>
          <w:p w14:paraId="46A73A8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http://zakupki.gov.ru</w:t>
            </w:r>
          </w:p>
        </w:tc>
        <w:tc>
          <w:tcPr>
            <w:tcW w:w="476" w:type="dxa"/>
            <w:shd w:val="clear" w:color="auto" w:fill="auto"/>
            <w:noWrap/>
            <w:vAlign w:val="center"/>
            <w:hideMark/>
          </w:tcPr>
          <w:p w14:paraId="187C68F1"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79</w:t>
            </w:r>
          </w:p>
        </w:tc>
        <w:tc>
          <w:tcPr>
            <w:tcW w:w="2642" w:type="dxa"/>
            <w:shd w:val="clear" w:color="auto" w:fill="auto"/>
            <w:noWrap/>
            <w:vAlign w:val="center"/>
            <w:hideMark/>
          </w:tcPr>
          <w:p w14:paraId="77D2A59D"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https://zakupki.alrosa.ru</w:t>
            </w:r>
          </w:p>
        </w:tc>
      </w:tr>
      <w:tr w:rsidR="00432246" w:rsidRPr="00432246" w14:paraId="7A2A382B" w14:textId="77777777" w:rsidTr="00F130C5">
        <w:trPr>
          <w:trHeight w:val="288"/>
        </w:trPr>
        <w:tc>
          <w:tcPr>
            <w:tcW w:w="567" w:type="dxa"/>
            <w:shd w:val="clear" w:color="auto" w:fill="auto"/>
            <w:noWrap/>
            <w:vAlign w:val="center"/>
            <w:hideMark/>
          </w:tcPr>
          <w:p w14:paraId="12975C2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20</w:t>
            </w:r>
          </w:p>
        </w:tc>
        <w:tc>
          <w:tcPr>
            <w:tcW w:w="2943" w:type="dxa"/>
            <w:shd w:val="clear" w:color="auto" w:fill="auto"/>
            <w:noWrap/>
            <w:vAlign w:val="center"/>
            <w:hideMark/>
          </w:tcPr>
          <w:p w14:paraId="53B7128B"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http://www.baltic.transneft.ru</w:t>
            </w:r>
          </w:p>
        </w:tc>
        <w:tc>
          <w:tcPr>
            <w:tcW w:w="452" w:type="dxa"/>
            <w:shd w:val="clear" w:color="auto" w:fill="auto"/>
            <w:noWrap/>
            <w:vAlign w:val="center"/>
            <w:hideMark/>
          </w:tcPr>
          <w:p w14:paraId="314F3830"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50</w:t>
            </w:r>
          </w:p>
        </w:tc>
        <w:tc>
          <w:tcPr>
            <w:tcW w:w="3376" w:type="dxa"/>
            <w:shd w:val="clear" w:color="auto" w:fill="auto"/>
            <w:noWrap/>
            <w:vAlign w:val="center"/>
            <w:hideMark/>
          </w:tcPr>
          <w:p w14:paraId="472B4D2C"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http://zakupki.rosatom.ru</w:t>
            </w:r>
          </w:p>
        </w:tc>
        <w:tc>
          <w:tcPr>
            <w:tcW w:w="476" w:type="dxa"/>
            <w:shd w:val="clear" w:color="auto" w:fill="auto"/>
            <w:noWrap/>
            <w:vAlign w:val="center"/>
            <w:hideMark/>
          </w:tcPr>
          <w:p w14:paraId="633C729D"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80</w:t>
            </w:r>
          </w:p>
        </w:tc>
        <w:tc>
          <w:tcPr>
            <w:tcW w:w="2642" w:type="dxa"/>
            <w:shd w:val="clear" w:color="auto" w:fill="auto"/>
            <w:noWrap/>
            <w:vAlign w:val="center"/>
            <w:hideMark/>
          </w:tcPr>
          <w:p w14:paraId="2105E4E0"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https://zakupki.gazprom-neft.ru</w:t>
            </w:r>
          </w:p>
        </w:tc>
      </w:tr>
      <w:tr w:rsidR="00432246" w:rsidRPr="00432246" w14:paraId="43A7D725" w14:textId="77777777" w:rsidTr="00F130C5">
        <w:trPr>
          <w:trHeight w:val="288"/>
        </w:trPr>
        <w:tc>
          <w:tcPr>
            <w:tcW w:w="567" w:type="dxa"/>
            <w:shd w:val="clear" w:color="auto" w:fill="auto"/>
            <w:noWrap/>
            <w:vAlign w:val="center"/>
            <w:hideMark/>
          </w:tcPr>
          <w:p w14:paraId="40B9BECF"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21</w:t>
            </w:r>
          </w:p>
        </w:tc>
        <w:tc>
          <w:tcPr>
            <w:tcW w:w="2943" w:type="dxa"/>
            <w:shd w:val="clear" w:color="auto" w:fill="auto"/>
            <w:noWrap/>
            <w:vAlign w:val="center"/>
            <w:hideMark/>
          </w:tcPr>
          <w:p w14:paraId="30D9E856"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http://www.catoilag-tender.com</w:t>
            </w:r>
          </w:p>
        </w:tc>
        <w:tc>
          <w:tcPr>
            <w:tcW w:w="452" w:type="dxa"/>
            <w:shd w:val="clear" w:color="auto" w:fill="auto"/>
            <w:noWrap/>
            <w:vAlign w:val="center"/>
            <w:hideMark/>
          </w:tcPr>
          <w:p w14:paraId="32B2FC9E"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51</w:t>
            </w:r>
          </w:p>
        </w:tc>
        <w:tc>
          <w:tcPr>
            <w:tcW w:w="3376" w:type="dxa"/>
            <w:shd w:val="clear" w:color="auto" w:fill="auto"/>
            <w:noWrap/>
            <w:vAlign w:val="center"/>
            <w:hideMark/>
          </w:tcPr>
          <w:p w14:paraId="1791F6EB"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http://zakupki.rosneft.ru</w:t>
            </w:r>
          </w:p>
        </w:tc>
        <w:tc>
          <w:tcPr>
            <w:tcW w:w="476" w:type="dxa"/>
            <w:shd w:val="clear" w:color="auto" w:fill="auto"/>
            <w:noWrap/>
            <w:vAlign w:val="center"/>
            <w:hideMark/>
          </w:tcPr>
          <w:p w14:paraId="55BA4DB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81</w:t>
            </w:r>
          </w:p>
        </w:tc>
        <w:tc>
          <w:tcPr>
            <w:tcW w:w="2642" w:type="dxa"/>
            <w:shd w:val="clear" w:color="auto" w:fill="auto"/>
            <w:noWrap/>
            <w:vAlign w:val="center"/>
            <w:hideMark/>
          </w:tcPr>
          <w:p w14:paraId="67445618"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https://zakupki.gov.ru</w:t>
            </w:r>
          </w:p>
        </w:tc>
      </w:tr>
      <w:tr w:rsidR="00432246" w:rsidRPr="00432246" w14:paraId="55398967" w14:textId="77777777" w:rsidTr="00F130C5">
        <w:trPr>
          <w:trHeight w:val="288"/>
        </w:trPr>
        <w:tc>
          <w:tcPr>
            <w:tcW w:w="567" w:type="dxa"/>
            <w:shd w:val="clear" w:color="auto" w:fill="auto"/>
            <w:noWrap/>
            <w:vAlign w:val="center"/>
            <w:hideMark/>
          </w:tcPr>
          <w:p w14:paraId="18F58D05"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22</w:t>
            </w:r>
          </w:p>
        </w:tc>
        <w:tc>
          <w:tcPr>
            <w:tcW w:w="2943" w:type="dxa"/>
            <w:shd w:val="clear" w:color="auto" w:fill="auto"/>
            <w:noWrap/>
            <w:vAlign w:val="center"/>
            <w:hideMark/>
          </w:tcPr>
          <w:p w14:paraId="1F2FC5D8"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http://www.eon-russia.ru</w:t>
            </w:r>
          </w:p>
        </w:tc>
        <w:tc>
          <w:tcPr>
            <w:tcW w:w="452" w:type="dxa"/>
            <w:shd w:val="clear" w:color="auto" w:fill="auto"/>
            <w:noWrap/>
            <w:vAlign w:val="center"/>
            <w:hideMark/>
          </w:tcPr>
          <w:p w14:paraId="06C5BED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52</w:t>
            </w:r>
          </w:p>
        </w:tc>
        <w:tc>
          <w:tcPr>
            <w:tcW w:w="3376" w:type="dxa"/>
            <w:shd w:val="clear" w:color="auto" w:fill="auto"/>
            <w:noWrap/>
            <w:vAlign w:val="center"/>
            <w:hideMark/>
          </w:tcPr>
          <w:p w14:paraId="6B363F79"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http://zmo-mall.rts-tender.ru</w:t>
            </w:r>
          </w:p>
        </w:tc>
        <w:tc>
          <w:tcPr>
            <w:tcW w:w="476" w:type="dxa"/>
            <w:shd w:val="clear" w:color="auto" w:fill="auto"/>
            <w:noWrap/>
            <w:vAlign w:val="center"/>
            <w:hideMark/>
          </w:tcPr>
          <w:p w14:paraId="1B2E0636"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82</w:t>
            </w:r>
          </w:p>
        </w:tc>
        <w:tc>
          <w:tcPr>
            <w:tcW w:w="2642" w:type="dxa"/>
            <w:shd w:val="clear" w:color="auto" w:fill="auto"/>
            <w:noWrap/>
            <w:vAlign w:val="center"/>
            <w:hideMark/>
          </w:tcPr>
          <w:p w14:paraId="4FB105D5"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https://zakupki.tmk-group.com</w:t>
            </w:r>
          </w:p>
        </w:tc>
      </w:tr>
      <w:tr w:rsidR="00432246" w:rsidRPr="00432246" w14:paraId="0D8C4627" w14:textId="77777777" w:rsidTr="00F130C5">
        <w:trPr>
          <w:trHeight w:val="288"/>
        </w:trPr>
        <w:tc>
          <w:tcPr>
            <w:tcW w:w="567" w:type="dxa"/>
            <w:shd w:val="clear" w:color="auto" w:fill="auto"/>
            <w:noWrap/>
            <w:vAlign w:val="center"/>
            <w:hideMark/>
          </w:tcPr>
          <w:p w14:paraId="1B592A2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23</w:t>
            </w:r>
          </w:p>
        </w:tc>
        <w:tc>
          <w:tcPr>
            <w:tcW w:w="2943" w:type="dxa"/>
            <w:shd w:val="clear" w:color="auto" w:fill="auto"/>
            <w:noWrap/>
            <w:vAlign w:val="center"/>
            <w:hideMark/>
          </w:tcPr>
          <w:p w14:paraId="46B21B8A"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http://www.gazneftetorg.ru</w:t>
            </w:r>
          </w:p>
        </w:tc>
        <w:tc>
          <w:tcPr>
            <w:tcW w:w="452" w:type="dxa"/>
            <w:shd w:val="clear" w:color="auto" w:fill="auto"/>
            <w:noWrap/>
            <w:vAlign w:val="center"/>
            <w:hideMark/>
          </w:tcPr>
          <w:p w14:paraId="39D75806"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53</w:t>
            </w:r>
          </w:p>
        </w:tc>
        <w:tc>
          <w:tcPr>
            <w:tcW w:w="3376" w:type="dxa"/>
            <w:shd w:val="clear" w:color="auto" w:fill="auto"/>
            <w:noWrap/>
            <w:vAlign w:val="center"/>
            <w:hideMark/>
          </w:tcPr>
          <w:p w14:paraId="15589E5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https://223.rts-tender.ru</w:t>
            </w:r>
          </w:p>
        </w:tc>
        <w:tc>
          <w:tcPr>
            <w:tcW w:w="476" w:type="dxa"/>
            <w:shd w:val="clear" w:color="auto" w:fill="auto"/>
            <w:noWrap/>
            <w:vAlign w:val="center"/>
            <w:hideMark/>
          </w:tcPr>
          <w:p w14:paraId="03BE75DA"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83</w:t>
            </w:r>
          </w:p>
        </w:tc>
        <w:tc>
          <w:tcPr>
            <w:tcW w:w="2642" w:type="dxa"/>
            <w:shd w:val="clear" w:color="auto" w:fill="auto"/>
            <w:noWrap/>
            <w:vAlign w:val="center"/>
            <w:hideMark/>
          </w:tcPr>
          <w:p w14:paraId="3CBBD94D"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https://zakupki.ugmk.com</w:t>
            </w:r>
          </w:p>
        </w:tc>
      </w:tr>
      <w:tr w:rsidR="00432246" w:rsidRPr="00432246" w14:paraId="24DF42C8" w14:textId="77777777" w:rsidTr="00F130C5">
        <w:trPr>
          <w:trHeight w:val="288"/>
        </w:trPr>
        <w:tc>
          <w:tcPr>
            <w:tcW w:w="567" w:type="dxa"/>
            <w:shd w:val="clear" w:color="auto" w:fill="auto"/>
            <w:noWrap/>
            <w:vAlign w:val="center"/>
            <w:hideMark/>
          </w:tcPr>
          <w:p w14:paraId="596BFE3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24</w:t>
            </w:r>
          </w:p>
        </w:tc>
        <w:tc>
          <w:tcPr>
            <w:tcW w:w="2943" w:type="dxa"/>
            <w:shd w:val="clear" w:color="auto" w:fill="auto"/>
            <w:noWrap/>
            <w:vAlign w:val="center"/>
            <w:hideMark/>
          </w:tcPr>
          <w:p w14:paraId="1F0458BA"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http://www.gazpromlpg.ru</w:t>
            </w:r>
          </w:p>
        </w:tc>
        <w:tc>
          <w:tcPr>
            <w:tcW w:w="452" w:type="dxa"/>
            <w:shd w:val="clear" w:color="auto" w:fill="auto"/>
            <w:noWrap/>
            <w:vAlign w:val="center"/>
            <w:hideMark/>
          </w:tcPr>
          <w:p w14:paraId="04CC9BC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54</w:t>
            </w:r>
          </w:p>
        </w:tc>
        <w:tc>
          <w:tcPr>
            <w:tcW w:w="3376" w:type="dxa"/>
            <w:shd w:val="clear" w:color="auto" w:fill="auto"/>
            <w:noWrap/>
            <w:vAlign w:val="center"/>
            <w:hideMark/>
          </w:tcPr>
          <w:p w14:paraId="38802031"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https://b2b.sibur.ru</w:t>
            </w:r>
          </w:p>
        </w:tc>
        <w:tc>
          <w:tcPr>
            <w:tcW w:w="476" w:type="dxa"/>
            <w:shd w:val="clear" w:color="auto" w:fill="auto"/>
            <w:noWrap/>
            <w:vAlign w:val="center"/>
            <w:hideMark/>
          </w:tcPr>
          <w:p w14:paraId="265FD2EA"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84</w:t>
            </w:r>
          </w:p>
        </w:tc>
        <w:tc>
          <w:tcPr>
            <w:tcW w:w="2642" w:type="dxa"/>
            <w:shd w:val="clear" w:color="auto" w:fill="auto"/>
            <w:noWrap/>
            <w:vAlign w:val="center"/>
            <w:hideMark/>
          </w:tcPr>
          <w:p w14:paraId="452B300D"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https://zmo-omskobl.rts-tender.ru</w:t>
            </w:r>
          </w:p>
        </w:tc>
      </w:tr>
      <w:tr w:rsidR="00432246" w:rsidRPr="00432246" w14:paraId="7205A5D5" w14:textId="77777777" w:rsidTr="00F130C5">
        <w:trPr>
          <w:trHeight w:val="288"/>
        </w:trPr>
        <w:tc>
          <w:tcPr>
            <w:tcW w:w="567" w:type="dxa"/>
            <w:shd w:val="clear" w:color="auto" w:fill="auto"/>
            <w:noWrap/>
            <w:vAlign w:val="center"/>
            <w:hideMark/>
          </w:tcPr>
          <w:p w14:paraId="2411C741"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25</w:t>
            </w:r>
          </w:p>
        </w:tc>
        <w:tc>
          <w:tcPr>
            <w:tcW w:w="2943" w:type="dxa"/>
            <w:shd w:val="clear" w:color="auto" w:fill="auto"/>
            <w:noWrap/>
            <w:vAlign w:val="center"/>
            <w:hideMark/>
          </w:tcPr>
          <w:p w14:paraId="5915BEDC"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http://www.imperialenergy.com</w:t>
            </w:r>
          </w:p>
        </w:tc>
        <w:tc>
          <w:tcPr>
            <w:tcW w:w="452" w:type="dxa"/>
            <w:shd w:val="clear" w:color="auto" w:fill="auto"/>
            <w:noWrap/>
            <w:vAlign w:val="center"/>
            <w:hideMark/>
          </w:tcPr>
          <w:p w14:paraId="3247EB3E"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55</w:t>
            </w:r>
          </w:p>
        </w:tc>
        <w:tc>
          <w:tcPr>
            <w:tcW w:w="3376" w:type="dxa"/>
            <w:shd w:val="clear" w:color="auto" w:fill="auto"/>
            <w:noWrap/>
            <w:vAlign w:val="center"/>
            <w:hideMark/>
          </w:tcPr>
          <w:p w14:paraId="0C1883E4"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https://chernomor.transneft.ru</w:t>
            </w:r>
          </w:p>
        </w:tc>
        <w:tc>
          <w:tcPr>
            <w:tcW w:w="476" w:type="dxa"/>
            <w:shd w:val="clear" w:color="auto" w:fill="auto"/>
            <w:noWrap/>
            <w:vAlign w:val="center"/>
            <w:hideMark/>
          </w:tcPr>
          <w:p w14:paraId="2388778E"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c>
          <w:tcPr>
            <w:tcW w:w="2642" w:type="dxa"/>
            <w:shd w:val="clear" w:color="auto" w:fill="auto"/>
            <w:noWrap/>
            <w:vAlign w:val="center"/>
            <w:hideMark/>
          </w:tcPr>
          <w:p w14:paraId="455F3F21"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p>
        </w:tc>
      </w:tr>
      <w:tr w:rsidR="00432246" w:rsidRPr="00432246" w14:paraId="29AD7223" w14:textId="77777777" w:rsidTr="00F130C5">
        <w:trPr>
          <w:trHeight w:val="288"/>
        </w:trPr>
        <w:tc>
          <w:tcPr>
            <w:tcW w:w="567" w:type="dxa"/>
            <w:shd w:val="clear" w:color="auto" w:fill="auto"/>
            <w:noWrap/>
            <w:vAlign w:val="center"/>
            <w:hideMark/>
          </w:tcPr>
          <w:p w14:paraId="5DB7DC35"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26</w:t>
            </w:r>
          </w:p>
        </w:tc>
        <w:tc>
          <w:tcPr>
            <w:tcW w:w="2943" w:type="dxa"/>
            <w:shd w:val="clear" w:color="auto" w:fill="auto"/>
            <w:noWrap/>
            <w:vAlign w:val="center"/>
            <w:hideMark/>
          </w:tcPr>
          <w:p w14:paraId="7187B298"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http://www.irkutskoil.ru</w:t>
            </w:r>
          </w:p>
        </w:tc>
        <w:tc>
          <w:tcPr>
            <w:tcW w:w="452" w:type="dxa"/>
            <w:shd w:val="clear" w:color="auto" w:fill="auto"/>
            <w:noWrap/>
            <w:vAlign w:val="center"/>
            <w:hideMark/>
          </w:tcPr>
          <w:p w14:paraId="7DDB6D26"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56</w:t>
            </w:r>
          </w:p>
        </w:tc>
        <w:tc>
          <w:tcPr>
            <w:tcW w:w="3376" w:type="dxa"/>
            <w:shd w:val="clear" w:color="auto" w:fill="auto"/>
            <w:noWrap/>
            <w:vAlign w:val="center"/>
            <w:hideMark/>
          </w:tcPr>
          <w:p w14:paraId="65F7356D"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https://diascan.transneft.ru</w:t>
            </w:r>
          </w:p>
        </w:tc>
        <w:tc>
          <w:tcPr>
            <w:tcW w:w="476" w:type="dxa"/>
            <w:shd w:val="clear" w:color="auto" w:fill="auto"/>
            <w:noWrap/>
            <w:vAlign w:val="center"/>
            <w:hideMark/>
          </w:tcPr>
          <w:p w14:paraId="57C982B8"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c>
          <w:tcPr>
            <w:tcW w:w="2642" w:type="dxa"/>
            <w:shd w:val="clear" w:color="auto" w:fill="auto"/>
            <w:noWrap/>
            <w:vAlign w:val="center"/>
            <w:hideMark/>
          </w:tcPr>
          <w:p w14:paraId="68A8AACD"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r>
      <w:tr w:rsidR="00432246" w:rsidRPr="00432246" w14:paraId="64BF30D3" w14:textId="77777777" w:rsidTr="00F130C5">
        <w:trPr>
          <w:trHeight w:val="288"/>
        </w:trPr>
        <w:tc>
          <w:tcPr>
            <w:tcW w:w="567" w:type="dxa"/>
            <w:shd w:val="clear" w:color="auto" w:fill="auto"/>
            <w:noWrap/>
            <w:vAlign w:val="center"/>
            <w:hideMark/>
          </w:tcPr>
          <w:p w14:paraId="7E005F42"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27</w:t>
            </w:r>
          </w:p>
        </w:tc>
        <w:tc>
          <w:tcPr>
            <w:tcW w:w="2943" w:type="dxa"/>
            <w:shd w:val="clear" w:color="auto" w:fill="auto"/>
            <w:noWrap/>
            <w:vAlign w:val="center"/>
            <w:hideMark/>
          </w:tcPr>
          <w:p w14:paraId="6F53702B"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http://www.kolagmk.ru</w:t>
            </w:r>
          </w:p>
        </w:tc>
        <w:tc>
          <w:tcPr>
            <w:tcW w:w="452" w:type="dxa"/>
            <w:shd w:val="clear" w:color="auto" w:fill="auto"/>
            <w:noWrap/>
            <w:vAlign w:val="center"/>
            <w:hideMark/>
          </w:tcPr>
          <w:p w14:paraId="6F0311F0"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57</w:t>
            </w:r>
          </w:p>
        </w:tc>
        <w:tc>
          <w:tcPr>
            <w:tcW w:w="3376" w:type="dxa"/>
            <w:shd w:val="clear" w:color="auto" w:fill="auto"/>
            <w:noWrap/>
            <w:vAlign w:val="center"/>
            <w:hideMark/>
          </w:tcPr>
          <w:p w14:paraId="63D408D0"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https://eshoprzd.ru</w:t>
            </w:r>
          </w:p>
        </w:tc>
        <w:tc>
          <w:tcPr>
            <w:tcW w:w="476" w:type="dxa"/>
            <w:shd w:val="clear" w:color="auto" w:fill="auto"/>
            <w:noWrap/>
            <w:vAlign w:val="center"/>
            <w:hideMark/>
          </w:tcPr>
          <w:p w14:paraId="586311AA"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c>
          <w:tcPr>
            <w:tcW w:w="2642" w:type="dxa"/>
            <w:shd w:val="clear" w:color="auto" w:fill="auto"/>
            <w:noWrap/>
            <w:vAlign w:val="center"/>
            <w:hideMark/>
          </w:tcPr>
          <w:p w14:paraId="6BA99B7E"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r>
      <w:tr w:rsidR="00432246" w:rsidRPr="00432246" w14:paraId="09B1BE3A" w14:textId="77777777" w:rsidTr="00F130C5">
        <w:trPr>
          <w:trHeight w:val="288"/>
        </w:trPr>
        <w:tc>
          <w:tcPr>
            <w:tcW w:w="567" w:type="dxa"/>
            <w:shd w:val="clear" w:color="auto" w:fill="auto"/>
            <w:noWrap/>
            <w:vAlign w:val="center"/>
            <w:hideMark/>
          </w:tcPr>
          <w:p w14:paraId="15C0F8D4"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28</w:t>
            </w:r>
          </w:p>
        </w:tc>
        <w:tc>
          <w:tcPr>
            <w:tcW w:w="2943" w:type="dxa"/>
            <w:shd w:val="clear" w:color="auto" w:fill="auto"/>
            <w:noWrap/>
            <w:vAlign w:val="center"/>
            <w:hideMark/>
          </w:tcPr>
          <w:p w14:paraId="27169F41"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http://www.lukoil.ru</w:t>
            </w:r>
          </w:p>
        </w:tc>
        <w:tc>
          <w:tcPr>
            <w:tcW w:w="452" w:type="dxa"/>
            <w:shd w:val="clear" w:color="auto" w:fill="auto"/>
            <w:noWrap/>
            <w:vAlign w:val="center"/>
            <w:hideMark/>
          </w:tcPr>
          <w:p w14:paraId="29E849F8"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58</w:t>
            </w:r>
          </w:p>
        </w:tc>
        <w:tc>
          <w:tcPr>
            <w:tcW w:w="3376" w:type="dxa"/>
            <w:shd w:val="clear" w:color="auto" w:fill="auto"/>
            <w:noWrap/>
            <w:vAlign w:val="center"/>
            <w:hideMark/>
          </w:tcPr>
          <w:p w14:paraId="4F6A8243"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https://etp.gpb.ru</w:t>
            </w:r>
          </w:p>
        </w:tc>
        <w:tc>
          <w:tcPr>
            <w:tcW w:w="476" w:type="dxa"/>
            <w:shd w:val="clear" w:color="auto" w:fill="auto"/>
            <w:noWrap/>
            <w:vAlign w:val="center"/>
            <w:hideMark/>
          </w:tcPr>
          <w:p w14:paraId="4414360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c>
          <w:tcPr>
            <w:tcW w:w="2642" w:type="dxa"/>
            <w:shd w:val="clear" w:color="auto" w:fill="auto"/>
            <w:noWrap/>
            <w:vAlign w:val="center"/>
            <w:hideMark/>
          </w:tcPr>
          <w:p w14:paraId="5668B342"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r>
      <w:tr w:rsidR="00432246" w:rsidRPr="00432246" w14:paraId="09E28E92" w14:textId="77777777" w:rsidTr="00F130C5">
        <w:trPr>
          <w:trHeight w:val="288"/>
        </w:trPr>
        <w:tc>
          <w:tcPr>
            <w:tcW w:w="567" w:type="dxa"/>
            <w:shd w:val="clear" w:color="auto" w:fill="auto"/>
            <w:noWrap/>
            <w:vAlign w:val="center"/>
            <w:hideMark/>
          </w:tcPr>
          <w:p w14:paraId="02DB62FB"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29</w:t>
            </w:r>
          </w:p>
        </w:tc>
        <w:tc>
          <w:tcPr>
            <w:tcW w:w="2943" w:type="dxa"/>
            <w:shd w:val="clear" w:color="auto" w:fill="auto"/>
            <w:noWrap/>
            <w:vAlign w:val="center"/>
            <w:hideMark/>
          </w:tcPr>
          <w:p w14:paraId="3570FB98"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http://www.neftisa.ru</w:t>
            </w:r>
          </w:p>
        </w:tc>
        <w:tc>
          <w:tcPr>
            <w:tcW w:w="452" w:type="dxa"/>
            <w:shd w:val="clear" w:color="auto" w:fill="auto"/>
            <w:noWrap/>
            <w:vAlign w:val="center"/>
            <w:hideMark/>
          </w:tcPr>
          <w:p w14:paraId="4A70C9D7"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59</w:t>
            </w:r>
          </w:p>
        </w:tc>
        <w:tc>
          <w:tcPr>
            <w:tcW w:w="3376" w:type="dxa"/>
            <w:shd w:val="clear" w:color="auto" w:fill="auto"/>
            <w:noWrap/>
            <w:vAlign w:val="center"/>
            <w:hideMark/>
          </w:tcPr>
          <w:p w14:paraId="63FC22DB"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https://etp.tatneft.ru</w:t>
            </w:r>
          </w:p>
        </w:tc>
        <w:tc>
          <w:tcPr>
            <w:tcW w:w="476" w:type="dxa"/>
            <w:shd w:val="clear" w:color="auto" w:fill="auto"/>
            <w:noWrap/>
            <w:vAlign w:val="center"/>
            <w:hideMark/>
          </w:tcPr>
          <w:p w14:paraId="5AD21F06"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c>
          <w:tcPr>
            <w:tcW w:w="2642" w:type="dxa"/>
            <w:shd w:val="clear" w:color="auto" w:fill="auto"/>
            <w:noWrap/>
            <w:vAlign w:val="center"/>
            <w:hideMark/>
          </w:tcPr>
          <w:p w14:paraId="49FCFF7F"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r>
      <w:tr w:rsidR="00F130C5" w:rsidRPr="00432246" w14:paraId="0DAB1C1D" w14:textId="77777777" w:rsidTr="00F130C5">
        <w:trPr>
          <w:trHeight w:val="288"/>
        </w:trPr>
        <w:tc>
          <w:tcPr>
            <w:tcW w:w="567" w:type="dxa"/>
            <w:shd w:val="clear" w:color="auto" w:fill="auto"/>
            <w:noWrap/>
            <w:vAlign w:val="center"/>
            <w:hideMark/>
          </w:tcPr>
          <w:p w14:paraId="53842BF0"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30</w:t>
            </w:r>
          </w:p>
        </w:tc>
        <w:tc>
          <w:tcPr>
            <w:tcW w:w="2943" w:type="dxa"/>
            <w:shd w:val="clear" w:color="auto" w:fill="auto"/>
            <w:noWrap/>
            <w:vAlign w:val="center"/>
            <w:hideMark/>
          </w:tcPr>
          <w:p w14:paraId="1096792C"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http://www.niitn.transneft.ru</w:t>
            </w:r>
          </w:p>
        </w:tc>
        <w:tc>
          <w:tcPr>
            <w:tcW w:w="452" w:type="dxa"/>
            <w:shd w:val="clear" w:color="auto" w:fill="auto"/>
            <w:noWrap/>
            <w:vAlign w:val="center"/>
            <w:hideMark/>
          </w:tcPr>
          <w:p w14:paraId="77B33E6F" w14:textId="77777777" w:rsidR="003229C8" w:rsidRPr="00432246" w:rsidRDefault="003229C8" w:rsidP="006E30C3">
            <w:pPr>
              <w:spacing w:after="0" w:line="240" w:lineRule="auto"/>
              <w:jc w:val="center"/>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60</w:t>
            </w:r>
          </w:p>
        </w:tc>
        <w:tc>
          <w:tcPr>
            <w:tcW w:w="3376" w:type="dxa"/>
            <w:shd w:val="clear" w:color="auto" w:fill="auto"/>
            <w:noWrap/>
            <w:vAlign w:val="center"/>
            <w:hideMark/>
          </w:tcPr>
          <w:p w14:paraId="326F2408"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r w:rsidRPr="00432246">
              <w:rPr>
                <w:rFonts w:ascii="Times New Roman" w:eastAsia="Times New Roman" w:hAnsi="Times New Roman" w:cs="Times New Roman"/>
                <w:color w:val="00B050"/>
                <w:sz w:val="20"/>
                <w:szCs w:val="20"/>
              </w:rPr>
              <w:t>https://etpgaz.gazprombank.ru</w:t>
            </w:r>
          </w:p>
        </w:tc>
        <w:tc>
          <w:tcPr>
            <w:tcW w:w="476" w:type="dxa"/>
            <w:shd w:val="clear" w:color="auto" w:fill="auto"/>
            <w:noWrap/>
            <w:vAlign w:val="center"/>
            <w:hideMark/>
          </w:tcPr>
          <w:p w14:paraId="6CC61C8C"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c>
          <w:tcPr>
            <w:tcW w:w="2642" w:type="dxa"/>
            <w:shd w:val="clear" w:color="auto" w:fill="auto"/>
            <w:noWrap/>
            <w:vAlign w:val="center"/>
            <w:hideMark/>
          </w:tcPr>
          <w:p w14:paraId="0742184E" w14:textId="77777777" w:rsidR="003229C8" w:rsidRPr="00432246" w:rsidRDefault="003229C8" w:rsidP="006E30C3">
            <w:pPr>
              <w:spacing w:after="0" w:line="240" w:lineRule="auto"/>
              <w:rPr>
                <w:rFonts w:ascii="Times New Roman" w:eastAsia="Times New Roman" w:hAnsi="Times New Roman" w:cs="Times New Roman"/>
                <w:color w:val="00B050"/>
                <w:sz w:val="20"/>
                <w:szCs w:val="20"/>
              </w:rPr>
            </w:pPr>
          </w:p>
        </w:tc>
      </w:tr>
    </w:tbl>
    <w:p w14:paraId="78624BB7" w14:textId="77777777" w:rsidR="003229C8" w:rsidRPr="00432246" w:rsidRDefault="003229C8" w:rsidP="003229C8">
      <w:pPr>
        <w:spacing w:after="0" w:line="360" w:lineRule="auto"/>
        <w:ind w:firstLine="567"/>
        <w:rPr>
          <w:rFonts w:ascii="Times New Roman" w:eastAsia="Times New Roman" w:hAnsi="Times New Roman" w:cs="Times New Roman"/>
          <w:color w:val="00B050"/>
          <w:sz w:val="28"/>
          <w:szCs w:val="28"/>
        </w:rPr>
      </w:pPr>
    </w:p>
    <w:p w14:paraId="6DFF9ABF" w14:textId="77777777" w:rsidR="003229C8" w:rsidRPr="004230C4" w:rsidRDefault="003229C8" w:rsidP="004230C4">
      <w:pPr>
        <w:pStyle w:val="4"/>
        <w:spacing w:before="0" w:line="360" w:lineRule="auto"/>
        <w:ind w:left="0" w:firstLine="709"/>
        <w:jc w:val="left"/>
        <w:rPr>
          <w:rFonts w:ascii="Times New Roman" w:hAnsi="Times New Roman" w:cs="Times New Roman"/>
          <w:color w:val="000000" w:themeColor="text1"/>
          <w:sz w:val="28"/>
          <w:szCs w:val="28"/>
          <w:u w:val="single"/>
          <w:lang w:val="ru-RU"/>
        </w:rPr>
      </w:pPr>
      <w:bookmarkStart w:id="23" w:name="_Toc50732722"/>
      <w:r w:rsidRPr="004230C4">
        <w:rPr>
          <w:rFonts w:ascii="Times New Roman" w:hAnsi="Times New Roman" w:cs="Times New Roman"/>
          <w:color w:val="000000" w:themeColor="text1"/>
          <w:sz w:val="28"/>
          <w:szCs w:val="28"/>
          <w:u w:val="single"/>
          <w:lang w:val="ru-RU"/>
        </w:rPr>
        <w:t>2.4.</w:t>
      </w:r>
      <w:r w:rsidR="00F130C5" w:rsidRPr="004230C4">
        <w:rPr>
          <w:rFonts w:ascii="Times New Roman" w:hAnsi="Times New Roman" w:cs="Times New Roman"/>
          <w:color w:val="000000" w:themeColor="text1"/>
          <w:sz w:val="28"/>
          <w:szCs w:val="28"/>
          <w:u w:val="single"/>
          <w:lang w:val="ru-RU"/>
        </w:rPr>
        <w:t>1.1</w:t>
      </w:r>
      <w:r w:rsidRPr="004230C4">
        <w:rPr>
          <w:rFonts w:ascii="Times New Roman" w:hAnsi="Times New Roman" w:cs="Times New Roman"/>
          <w:color w:val="000000" w:themeColor="text1"/>
          <w:sz w:val="28"/>
          <w:szCs w:val="28"/>
          <w:u w:val="single"/>
          <w:lang w:val="ru-RU"/>
        </w:rPr>
        <w:t xml:space="preserve"> Основные направления рынка дефектоскопии</w:t>
      </w:r>
      <w:bookmarkEnd w:id="23"/>
    </w:p>
    <w:p w14:paraId="01E0878E" w14:textId="77777777" w:rsidR="003229C8" w:rsidRPr="00432246" w:rsidRDefault="003229C8" w:rsidP="004230C4">
      <w:pPr>
        <w:spacing w:after="0" w:line="360" w:lineRule="auto"/>
        <w:ind w:firstLine="709"/>
        <w:jc w:val="both"/>
        <w:rPr>
          <w:rFonts w:ascii="Times New Roman" w:eastAsia="Times New Roman" w:hAnsi="Times New Roman" w:cs="Times New Roman"/>
          <w:color w:val="00B050"/>
          <w:sz w:val="28"/>
          <w:szCs w:val="28"/>
        </w:rPr>
      </w:pPr>
      <w:r w:rsidRPr="00432246">
        <w:rPr>
          <w:rFonts w:ascii="Times New Roman" w:eastAsia="Times New Roman" w:hAnsi="Times New Roman" w:cs="Times New Roman"/>
          <w:color w:val="00B050"/>
          <w:sz w:val="28"/>
          <w:szCs w:val="28"/>
        </w:rPr>
        <w:t>В большинстве закупках (76%) дефектоскопия проводится комплексно несколькими методами НК</w:t>
      </w:r>
      <w:r w:rsidR="0010359D" w:rsidRPr="00432246">
        <w:rPr>
          <w:rFonts w:ascii="Times New Roman" w:eastAsia="Times New Roman" w:hAnsi="Times New Roman" w:cs="Times New Roman"/>
          <w:color w:val="00B050"/>
          <w:sz w:val="28"/>
          <w:szCs w:val="28"/>
        </w:rPr>
        <w:t>.</w:t>
      </w:r>
      <w:r w:rsidRPr="00432246">
        <w:rPr>
          <w:rFonts w:ascii="Times New Roman" w:eastAsia="Times New Roman" w:hAnsi="Times New Roman" w:cs="Times New Roman"/>
          <w:color w:val="00B050"/>
          <w:sz w:val="28"/>
          <w:szCs w:val="28"/>
        </w:rPr>
        <w:t xml:space="preserve"> </w:t>
      </w:r>
      <w:r w:rsidR="0010359D" w:rsidRPr="00432246">
        <w:rPr>
          <w:rFonts w:ascii="Times New Roman" w:eastAsia="Times New Roman" w:hAnsi="Times New Roman" w:cs="Times New Roman"/>
          <w:color w:val="00B050"/>
          <w:sz w:val="28"/>
          <w:szCs w:val="28"/>
        </w:rPr>
        <w:t>С</w:t>
      </w:r>
      <w:r w:rsidRPr="00432246">
        <w:rPr>
          <w:rFonts w:ascii="Times New Roman" w:eastAsia="Times New Roman" w:hAnsi="Times New Roman" w:cs="Times New Roman"/>
          <w:color w:val="00B050"/>
          <w:sz w:val="28"/>
          <w:szCs w:val="28"/>
        </w:rPr>
        <w:t xml:space="preserve"> 2016 по 2018 года средняя годовая сумма состав</w:t>
      </w:r>
      <w:r w:rsidR="0010359D" w:rsidRPr="00432246">
        <w:rPr>
          <w:rFonts w:ascii="Times New Roman" w:eastAsia="Times New Roman" w:hAnsi="Times New Roman" w:cs="Times New Roman"/>
          <w:color w:val="00B050"/>
          <w:sz w:val="28"/>
          <w:szCs w:val="28"/>
        </w:rPr>
        <w:t>лял</w:t>
      </w:r>
      <w:r w:rsidRPr="00432246">
        <w:rPr>
          <w:rFonts w:ascii="Times New Roman" w:eastAsia="Times New Roman" w:hAnsi="Times New Roman" w:cs="Times New Roman"/>
          <w:color w:val="00B050"/>
          <w:sz w:val="28"/>
          <w:szCs w:val="28"/>
        </w:rPr>
        <w:t>а около 1,3 млрд. рублей, а в 2019 году превысила 2 млрд. руб. Ультразвуковой НК используется в 17%</w:t>
      </w:r>
      <w:r w:rsidR="0010359D" w:rsidRPr="00432246">
        <w:rPr>
          <w:rFonts w:ascii="Times New Roman" w:eastAsia="Times New Roman" w:hAnsi="Times New Roman" w:cs="Times New Roman"/>
          <w:color w:val="00B050"/>
          <w:sz w:val="28"/>
          <w:szCs w:val="28"/>
        </w:rPr>
        <w:t xml:space="preserve"> закупок</w:t>
      </w:r>
      <w:r w:rsidRPr="00432246">
        <w:rPr>
          <w:rFonts w:ascii="Times New Roman" w:eastAsia="Times New Roman" w:hAnsi="Times New Roman" w:cs="Times New Roman"/>
          <w:color w:val="00B050"/>
          <w:sz w:val="28"/>
          <w:szCs w:val="28"/>
        </w:rPr>
        <w:t xml:space="preserve"> на сумму более 300 млн.</w:t>
      </w:r>
      <w:r w:rsidR="00F130C5" w:rsidRPr="00432246">
        <w:rPr>
          <w:rFonts w:ascii="Times New Roman" w:eastAsia="Times New Roman" w:hAnsi="Times New Roman" w:cs="Times New Roman"/>
          <w:color w:val="00B050"/>
          <w:sz w:val="28"/>
          <w:szCs w:val="28"/>
        </w:rPr>
        <w:t xml:space="preserve"> </w:t>
      </w:r>
      <w:r w:rsidRPr="00432246">
        <w:rPr>
          <w:rFonts w:ascii="Times New Roman" w:eastAsia="Times New Roman" w:hAnsi="Times New Roman" w:cs="Times New Roman"/>
          <w:color w:val="00B050"/>
          <w:sz w:val="28"/>
          <w:szCs w:val="28"/>
        </w:rPr>
        <w:t>руб. (</w:t>
      </w:r>
      <w:r w:rsidR="004230C4" w:rsidRPr="00432246">
        <w:rPr>
          <w:rFonts w:ascii="Times New Roman" w:eastAsia="Times New Roman" w:hAnsi="Times New Roman" w:cs="Times New Roman"/>
          <w:color w:val="00B050"/>
          <w:sz w:val="28"/>
          <w:szCs w:val="28"/>
        </w:rPr>
        <w:t xml:space="preserve">см. </w:t>
      </w:r>
      <w:r w:rsidRPr="00432246">
        <w:rPr>
          <w:rFonts w:ascii="Times New Roman" w:eastAsia="Times New Roman" w:hAnsi="Times New Roman" w:cs="Times New Roman"/>
          <w:color w:val="00B050"/>
          <w:sz w:val="28"/>
          <w:szCs w:val="28"/>
        </w:rPr>
        <w:t>таблиц</w:t>
      </w:r>
      <w:r w:rsidR="004230C4" w:rsidRPr="00432246">
        <w:rPr>
          <w:rFonts w:ascii="Times New Roman" w:eastAsia="Times New Roman" w:hAnsi="Times New Roman" w:cs="Times New Roman"/>
          <w:color w:val="00B050"/>
          <w:sz w:val="28"/>
          <w:szCs w:val="28"/>
        </w:rPr>
        <w:t>у</w:t>
      </w:r>
      <w:r w:rsidRPr="00432246">
        <w:rPr>
          <w:rFonts w:ascii="Times New Roman" w:eastAsia="Times New Roman" w:hAnsi="Times New Roman" w:cs="Times New Roman"/>
          <w:color w:val="00B050"/>
          <w:sz w:val="28"/>
          <w:szCs w:val="28"/>
        </w:rPr>
        <w:t>) ежегодно.</w:t>
      </w:r>
    </w:p>
    <w:p w14:paraId="1DBCF0EF" w14:textId="77777777" w:rsidR="003229C8" w:rsidRPr="00432246" w:rsidRDefault="003229C8" w:rsidP="003229C8">
      <w:pPr>
        <w:spacing w:after="0" w:line="360" w:lineRule="auto"/>
        <w:ind w:firstLine="851"/>
        <w:rPr>
          <w:rFonts w:ascii="Times New Roman" w:eastAsia="Times New Roman" w:hAnsi="Times New Roman" w:cs="Times New Roman"/>
          <w:color w:val="00B050"/>
          <w:sz w:val="28"/>
          <w:szCs w:val="28"/>
        </w:rPr>
      </w:pPr>
    </w:p>
    <w:p w14:paraId="7473C9F4" w14:textId="77777777" w:rsidR="003229C8" w:rsidRPr="00432246" w:rsidRDefault="003229C8" w:rsidP="0010359D">
      <w:pPr>
        <w:spacing w:after="0" w:line="360" w:lineRule="auto"/>
        <w:jc w:val="center"/>
        <w:rPr>
          <w:rFonts w:ascii="Times New Roman" w:eastAsia="Times New Roman" w:hAnsi="Times New Roman" w:cs="Times New Roman"/>
          <w:color w:val="00B050"/>
          <w:sz w:val="28"/>
          <w:szCs w:val="28"/>
        </w:rPr>
      </w:pPr>
      <w:r w:rsidRPr="00432246">
        <w:rPr>
          <w:noProof/>
          <w:color w:val="00B050"/>
          <w:lang w:eastAsia="ru-RU"/>
        </w:rPr>
        <w:drawing>
          <wp:inline distT="0" distB="0" distL="0" distR="0" wp14:anchorId="2C768756" wp14:editId="5A32BD1F">
            <wp:extent cx="5867400" cy="3621742"/>
            <wp:effectExtent l="0" t="0" r="0" b="17145"/>
            <wp:docPr id="80" name="Диаграмма 80">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13F0FB09-9317-4668-AE4D-90AE5A8E45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9179146" w14:textId="014430A9" w:rsidR="003229C8" w:rsidRPr="00432246" w:rsidRDefault="00077757" w:rsidP="0010359D">
      <w:pPr>
        <w:spacing w:after="0" w:line="360" w:lineRule="auto"/>
        <w:jc w:val="center"/>
        <w:rPr>
          <w:rFonts w:ascii="Times New Roman" w:eastAsia="Times New Roman" w:hAnsi="Times New Roman" w:cs="Times New Roman"/>
          <w:color w:val="00B050"/>
          <w:sz w:val="28"/>
          <w:szCs w:val="28"/>
        </w:rPr>
      </w:pPr>
      <w:r w:rsidRPr="00432246">
        <w:rPr>
          <w:rFonts w:ascii="Times New Roman" w:hAnsi="Times New Roman" w:cs="Times New Roman"/>
          <w:i/>
          <w:color w:val="00B050"/>
          <w:sz w:val="28"/>
          <w:szCs w:val="28"/>
        </w:rPr>
        <w:t>Рис</w:t>
      </w:r>
      <w:r w:rsidR="00C20D42" w:rsidRPr="00432246">
        <w:rPr>
          <w:rFonts w:ascii="Times New Roman" w:hAnsi="Times New Roman" w:cs="Times New Roman"/>
          <w:i/>
          <w:color w:val="00B050"/>
          <w:sz w:val="28"/>
          <w:szCs w:val="28"/>
        </w:rPr>
        <w:t>. 5</w:t>
      </w:r>
      <w:r w:rsidR="0010359D" w:rsidRPr="00432246">
        <w:rPr>
          <w:rFonts w:ascii="Times New Roman" w:hAnsi="Times New Roman" w:cs="Times New Roman"/>
          <w:i/>
          <w:color w:val="00B050"/>
          <w:sz w:val="28"/>
          <w:szCs w:val="28"/>
        </w:rPr>
        <w:t>. Распределение объема закупок по методу НК</w:t>
      </w:r>
    </w:p>
    <w:p w14:paraId="382CF92E" w14:textId="77777777" w:rsidR="0010359D" w:rsidRPr="00432246" w:rsidRDefault="0010359D" w:rsidP="00077757">
      <w:pPr>
        <w:spacing w:after="0" w:line="360" w:lineRule="auto"/>
        <w:ind w:firstLine="709"/>
        <w:jc w:val="both"/>
        <w:rPr>
          <w:rFonts w:ascii="Times New Roman" w:eastAsia="Times New Roman" w:hAnsi="Times New Roman" w:cs="Times New Roman"/>
          <w:color w:val="00B050"/>
          <w:sz w:val="28"/>
          <w:szCs w:val="28"/>
        </w:rPr>
      </w:pPr>
    </w:p>
    <w:p w14:paraId="30602FE1" w14:textId="77777777" w:rsidR="0010359D" w:rsidRPr="00432246" w:rsidRDefault="0010359D" w:rsidP="00077757">
      <w:pPr>
        <w:spacing w:after="0" w:line="360" w:lineRule="auto"/>
        <w:ind w:firstLine="709"/>
        <w:jc w:val="both"/>
        <w:rPr>
          <w:rFonts w:ascii="Times New Roman" w:eastAsia="Times New Roman" w:hAnsi="Times New Roman" w:cs="Times New Roman"/>
          <w:color w:val="00B050"/>
          <w:sz w:val="28"/>
          <w:szCs w:val="28"/>
        </w:rPr>
      </w:pPr>
    </w:p>
    <w:p w14:paraId="7519A03B" w14:textId="24DFC5CE" w:rsidR="003229C8" w:rsidRPr="00432246" w:rsidRDefault="003229C8" w:rsidP="0010359D">
      <w:pPr>
        <w:spacing w:after="0" w:line="360" w:lineRule="auto"/>
        <w:jc w:val="both"/>
        <w:rPr>
          <w:rFonts w:ascii="Times New Roman" w:eastAsia="Times New Roman" w:hAnsi="Times New Roman" w:cs="Times New Roman"/>
          <w:color w:val="00B050"/>
          <w:sz w:val="28"/>
          <w:szCs w:val="28"/>
        </w:rPr>
      </w:pPr>
      <w:r w:rsidRPr="00432246">
        <w:rPr>
          <w:rFonts w:ascii="Times New Roman" w:eastAsia="Times New Roman" w:hAnsi="Times New Roman" w:cs="Times New Roman"/>
          <w:color w:val="00B050"/>
          <w:sz w:val="28"/>
          <w:szCs w:val="28"/>
        </w:rPr>
        <w:lastRenderedPageBreak/>
        <w:t>Таблица</w:t>
      </w:r>
      <w:r w:rsidR="006260E0" w:rsidRPr="00432246">
        <w:rPr>
          <w:rFonts w:ascii="Times New Roman" w:eastAsia="Times New Roman" w:hAnsi="Times New Roman" w:cs="Times New Roman"/>
          <w:color w:val="00B050"/>
          <w:sz w:val="28"/>
          <w:szCs w:val="28"/>
        </w:rPr>
        <w:t xml:space="preserve"> 22</w:t>
      </w:r>
      <w:r w:rsidRPr="00432246">
        <w:rPr>
          <w:rFonts w:ascii="Times New Roman" w:eastAsia="Times New Roman" w:hAnsi="Times New Roman" w:cs="Times New Roman"/>
          <w:color w:val="00B050"/>
          <w:sz w:val="28"/>
          <w:szCs w:val="28"/>
        </w:rPr>
        <w:t>. Распределение объема закупок по методу неразрушающего контроля</w:t>
      </w:r>
    </w:p>
    <w:tbl>
      <w:tblPr>
        <w:tblW w:w="1009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992"/>
        <w:gridCol w:w="992"/>
        <w:gridCol w:w="992"/>
        <w:gridCol w:w="993"/>
        <w:gridCol w:w="850"/>
        <w:gridCol w:w="1051"/>
        <w:gridCol w:w="960"/>
      </w:tblGrid>
      <w:tr w:rsidR="00432246" w:rsidRPr="00432246" w14:paraId="7341C343" w14:textId="77777777" w:rsidTr="0010359D">
        <w:trPr>
          <w:trHeight w:val="288"/>
        </w:trPr>
        <w:tc>
          <w:tcPr>
            <w:tcW w:w="3261" w:type="dxa"/>
            <w:shd w:val="clear" w:color="auto" w:fill="auto"/>
            <w:noWrap/>
            <w:vAlign w:val="center"/>
            <w:hideMark/>
          </w:tcPr>
          <w:p w14:paraId="7324DAF0" w14:textId="77777777" w:rsidR="003229C8" w:rsidRPr="00432246" w:rsidRDefault="003229C8" w:rsidP="006E30C3">
            <w:pPr>
              <w:spacing w:after="0" w:line="240" w:lineRule="auto"/>
              <w:jc w:val="center"/>
              <w:rPr>
                <w:rFonts w:ascii="Times New Roman" w:eastAsia="Times New Roman" w:hAnsi="Times New Roman" w:cs="Times New Roman"/>
                <w:b/>
                <w:bCs/>
                <w:color w:val="00B050"/>
              </w:rPr>
            </w:pPr>
            <w:r w:rsidRPr="00432246">
              <w:rPr>
                <w:rFonts w:ascii="Times New Roman" w:eastAsia="Times New Roman" w:hAnsi="Times New Roman" w:cs="Times New Roman"/>
                <w:b/>
                <w:bCs/>
                <w:color w:val="00B050"/>
              </w:rPr>
              <w:t>Метод неразрушающего контроля</w:t>
            </w:r>
          </w:p>
        </w:tc>
        <w:tc>
          <w:tcPr>
            <w:tcW w:w="992" w:type="dxa"/>
            <w:shd w:val="clear" w:color="auto" w:fill="auto"/>
            <w:noWrap/>
            <w:vAlign w:val="center"/>
            <w:hideMark/>
          </w:tcPr>
          <w:p w14:paraId="67F00B6B" w14:textId="77777777" w:rsidR="003229C8" w:rsidRPr="00432246" w:rsidRDefault="003229C8" w:rsidP="006E30C3">
            <w:pPr>
              <w:spacing w:after="0" w:line="240" w:lineRule="auto"/>
              <w:jc w:val="center"/>
              <w:rPr>
                <w:rFonts w:ascii="Times New Roman" w:eastAsia="Times New Roman" w:hAnsi="Times New Roman" w:cs="Times New Roman"/>
                <w:b/>
                <w:bCs/>
                <w:color w:val="00B050"/>
              </w:rPr>
            </w:pPr>
            <w:r w:rsidRPr="00432246">
              <w:rPr>
                <w:rFonts w:ascii="Times New Roman" w:eastAsia="Times New Roman" w:hAnsi="Times New Roman" w:cs="Times New Roman"/>
                <w:b/>
                <w:bCs/>
                <w:color w:val="00B050"/>
              </w:rPr>
              <w:t>2016</w:t>
            </w:r>
          </w:p>
        </w:tc>
        <w:tc>
          <w:tcPr>
            <w:tcW w:w="992" w:type="dxa"/>
            <w:shd w:val="clear" w:color="auto" w:fill="auto"/>
            <w:noWrap/>
            <w:vAlign w:val="center"/>
            <w:hideMark/>
          </w:tcPr>
          <w:p w14:paraId="7EF2E6CD" w14:textId="77777777" w:rsidR="003229C8" w:rsidRPr="00432246" w:rsidRDefault="003229C8" w:rsidP="006E30C3">
            <w:pPr>
              <w:spacing w:after="0" w:line="240" w:lineRule="auto"/>
              <w:jc w:val="center"/>
              <w:rPr>
                <w:rFonts w:ascii="Times New Roman" w:eastAsia="Times New Roman" w:hAnsi="Times New Roman" w:cs="Times New Roman"/>
                <w:b/>
                <w:bCs/>
                <w:color w:val="00B050"/>
              </w:rPr>
            </w:pPr>
            <w:r w:rsidRPr="00432246">
              <w:rPr>
                <w:rFonts w:ascii="Times New Roman" w:eastAsia="Times New Roman" w:hAnsi="Times New Roman" w:cs="Times New Roman"/>
                <w:b/>
                <w:bCs/>
                <w:color w:val="00B050"/>
              </w:rPr>
              <w:t>2017</w:t>
            </w:r>
          </w:p>
        </w:tc>
        <w:tc>
          <w:tcPr>
            <w:tcW w:w="992" w:type="dxa"/>
            <w:shd w:val="clear" w:color="auto" w:fill="auto"/>
            <w:noWrap/>
            <w:vAlign w:val="center"/>
            <w:hideMark/>
          </w:tcPr>
          <w:p w14:paraId="478D4BFF" w14:textId="77777777" w:rsidR="003229C8" w:rsidRPr="00432246" w:rsidRDefault="003229C8" w:rsidP="006E30C3">
            <w:pPr>
              <w:spacing w:after="0" w:line="240" w:lineRule="auto"/>
              <w:jc w:val="center"/>
              <w:rPr>
                <w:rFonts w:ascii="Times New Roman" w:eastAsia="Times New Roman" w:hAnsi="Times New Roman" w:cs="Times New Roman"/>
                <w:b/>
                <w:bCs/>
                <w:color w:val="00B050"/>
              </w:rPr>
            </w:pPr>
            <w:r w:rsidRPr="00432246">
              <w:rPr>
                <w:rFonts w:ascii="Times New Roman" w:eastAsia="Times New Roman" w:hAnsi="Times New Roman" w:cs="Times New Roman"/>
                <w:b/>
                <w:bCs/>
                <w:color w:val="00B050"/>
              </w:rPr>
              <w:t>2018</w:t>
            </w:r>
          </w:p>
        </w:tc>
        <w:tc>
          <w:tcPr>
            <w:tcW w:w="993" w:type="dxa"/>
            <w:shd w:val="clear" w:color="auto" w:fill="auto"/>
            <w:noWrap/>
            <w:vAlign w:val="center"/>
            <w:hideMark/>
          </w:tcPr>
          <w:p w14:paraId="12A9437E" w14:textId="77777777" w:rsidR="003229C8" w:rsidRPr="00432246" w:rsidRDefault="003229C8" w:rsidP="006E30C3">
            <w:pPr>
              <w:spacing w:after="0" w:line="240" w:lineRule="auto"/>
              <w:jc w:val="center"/>
              <w:rPr>
                <w:rFonts w:ascii="Times New Roman" w:eastAsia="Times New Roman" w:hAnsi="Times New Roman" w:cs="Times New Roman"/>
                <w:b/>
                <w:bCs/>
                <w:color w:val="00B050"/>
              </w:rPr>
            </w:pPr>
            <w:r w:rsidRPr="00432246">
              <w:rPr>
                <w:rFonts w:ascii="Times New Roman" w:eastAsia="Times New Roman" w:hAnsi="Times New Roman" w:cs="Times New Roman"/>
                <w:b/>
                <w:bCs/>
                <w:color w:val="00B050"/>
              </w:rPr>
              <w:t>2019</w:t>
            </w:r>
          </w:p>
        </w:tc>
        <w:tc>
          <w:tcPr>
            <w:tcW w:w="850" w:type="dxa"/>
            <w:shd w:val="clear" w:color="auto" w:fill="auto"/>
            <w:noWrap/>
            <w:vAlign w:val="center"/>
            <w:hideMark/>
          </w:tcPr>
          <w:p w14:paraId="028EE1B0" w14:textId="77777777" w:rsidR="003229C8" w:rsidRPr="00432246" w:rsidRDefault="003229C8" w:rsidP="006E30C3">
            <w:pPr>
              <w:spacing w:after="0" w:line="240" w:lineRule="auto"/>
              <w:jc w:val="center"/>
              <w:rPr>
                <w:rFonts w:ascii="Times New Roman" w:eastAsia="Times New Roman" w:hAnsi="Times New Roman" w:cs="Times New Roman"/>
                <w:b/>
                <w:bCs/>
                <w:color w:val="00B050"/>
              </w:rPr>
            </w:pPr>
            <w:r w:rsidRPr="00432246">
              <w:rPr>
                <w:rFonts w:ascii="Times New Roman" w:eastAsia="Times New Roman" w:hAnsi="Times New Roman" w:cs="Times New Roman"/>
                <w:b/>
                <w:bCs/>
                <w:color w:val="00B050"/>
              </w:rPr>
              <w:t>2020</w:t>
            </w:r>
          </w:p>
        </w:tc>
        <w:tc>
          <w:tcPr>
            <w:tcW w:w="1051" w:type="dxa"/>
            <w:shd w:val="clear" w:color="auto" w:fill="auto"/>
            <w:noWrap/>
            <w:vAlign w:val="center"/>
            <w:hideMark/>
          </w:tcPr>
          <w:p w14:paraId="3E74D728" w14:textId="77777777" w:rsidR="003229C8" w:rsidRPr="00432246" w:rsidRDefault="003229C8" w:rsidP="006E30C3">
            <w:pPr>
              <w:spacing w:after="0" w:line="240" w:lineRule="auto"/>
              <w:jc w:val="center"/>
              <w:rPr>
                <w:rFonts w:ascii="Times New Roman" w:eastAsia="Times New Roman" w:hAnsi="Times New Roman" w:cs="Times New Roman"/>
                <w:b/>
                <w:bCs/>
                <w:color w:val="00B050"/>
              </w:rPr>
            </w:pPr>
            <w:r w:rsidRPr="00432246">
              <w:rPr>
                <w:rFonts w:ascii="Times New Roman" w:eastAsia="Times New Roman" w:hAnsi="Times New Roman" w:cs="Times New Roman"/>
                <w:b/>
                <w:bCs/>
                <w:color w:val="00B050"/>
              </w:rPr>
              <w:t>Итого</w:t>
            </w:r>
          </w:p>
        </w:tc>
        <w:tc>
          <w:tcPr>
            <w:tcW w:w="960" w:type="dxa"/>
            <w:shd w:val="clear" w:color="auto" w:fill="auto"/>
            <w:noWrap/>
            <w:vAlign w:val="center"/>
            <w:hideMark/>
          </w:tcPr>
          <w:p w14:paraId="236EF88B" w14:textId="77777777" w:rsidR="003229C8" w:rsidRPr="00432246" w:rsidRDefault="003229C8" w:rsidP="006E30C3">
            <w:pPr>
              <w:spacing w:after="0" w:line="240" w:lineRule="auto"/>
              <w:jc w:val="center"/>
              <w:rPr>
                <w:rFonts w:ascii="Times New Roman" w:eastAsia="Times New Roman" w:hAnsi="Times New Roman" w:cs="Times New Roman"/>
                <w:b/>
                <w:bCs/>
                <w:color w:val="00B050"/>
              </w:rPr>
            </w:pPr>
            <w:r w:rsidRPr="00432246">
              <w:rPr>
                <w:rFonts w:ascii="Times New Roman" w:eastAsia="Times New Roman" w:hAnsi="Times New Roman" w:cs="Times New Roman"/>
                <w:b/>
                <w:bCs/>
                <w:color w:val="00B050"/>
              </w:rPr>
              <w:t>Доля, %</w:t>
            </w:r>
          </w:p>
        </w:tc>
      </w:tr>
      <w:tr w:rsidR="00432246" w:rsidRPr="00432246" w14:paraId="5F3AD53F" w14:textId="77777777" w:rsidTr="0010359D">
        <w:trPr>
          <w:trHeight w:val="288"/>
        </w:trPr>
        <w:tc>
          <w:tcPr>
            <w:tcW w:w="3261" w:type="dxa"/>
            <w:shd w:val="clear" w:color="auto" w:fill="auto"/>
            <w:noWrap/>
            <w:vAlign w:val="center"/>
            <w:hideMark/>
          </w:tcPr>
          <w:p w14:paraId="3CECC838" w14:textId="77777777" w:rsidR="003229C8" w:rsidRPr="00432246" w:rsidRDefault="003229C8" w:rsidP="006E30C3">
            <w:pPr>
              <w:spacing w:after="0" w:line="240" w:lineRule="auto"/>
              <w:rPr>
                <w:rFonts w:ascii="Times New Roman" w:eastAsia="Times New Roman" w:hAnsi="Times New Roman" w:cs="Times New Roman"/>
                <w:color w:val="00B050"/>
              </w:rPr>
            </w:pPr>
            <w:r w:rsidRPr="00432246">
              <w:rPr>
                <w:rFonts w:ascii="Times New Roman" w:eastAsia="Times New Roman" w:hAnsi="Times New Roman" w:cs="Times New Roman"/>
                <w:color w:val="00B050"/>
              </w:rPr>
              <w:t>НК различных типов</w:t>
            </w:r>
          </w:p>
        </w:tc>
        <w:tc>
          <w:tcPr>
            <w:tcW w:w="992" w:type="dxa"/>
            <w:shd w:val="clear" w:color="auto" w:fill="auto"/>
            <w:noWrap/>
            <w:vAlign w:val="center"/>
            <w:hideMark/>
          </w:tcPr>
          <w:p w14:paraId="62C9CEF4"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1 272,56</w:t>
            </w:r>
          </w:p>
        </w:tc>
        <w:tc>
          <w:tcPr>
            <w:tcW w:w="992" w:type="dxa"/>
            <w:shd w:val="clear" w:color="auto" w:fill="auto"/>
            <w:noWrap/>
            <w:vAlign w:val="center"/>
            <w:hideMark/>
          </w:tcPr>
          <w:p w14:paraId="731552D6"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1 308,06</w:t>
            </w:r>
          </w:p>
        </w:tc>
        <w:tc>
          <w:tcPr>
            <w:tcW w:w="992" w:type="dxa"/>
            <w:shd w:val="clear" w:color="auto" w:fill="auto"/>
            <w:noWrap/>
            <w:vAlign w:val="center"/>
            <w:hideMark/>
          </w:tcPr>
          <w:p w14:paraId="1417C0AC"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1 368,76</w:t>
            </w:r>
          </w:p>
        </w:tc>
        <w:tc>
          <w:tcPr>
            <w:tcW w:w="993" w:type="dxa"/>
            <w:shd w:val="clear" w:color="auto" w:fill="auto"/>
            <w:noWrap/>
            <w:vAlign w:val="center"/>
            <w:hideMark/>
          </w:tcPr>
          <w:p w14:paraId="6E4753BC"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2 029,33</w:t>
            </w:r>
          </w:p>
        </w:tc>
        <w:tc>
          <w:tcPr>
            <w:tcW w:w="850" w:type="dxa"/>
            <w:shd w:val="clear" w:color="auto" w:fill="auto"/>
            <w:noWrap/>
            <w:vAlign w:val="center"/>
            <w:hideMark/>
          </w:tcPr>
          <w:p w14:paraId="4164378D"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418,96</w:t>
            </w:r>
          </w:p>
        </w:tc>
        <w:tc>
          <w:tcPr>
            <w:tcW w:w="1051" w:type="dxa"/>
            <w:shd w:val="clear" w:color="auto" w:fill="auto"/>
            <w:noWrap/>
            <w:vAlign w:val="center"/>
            <w:hideMark/>
          </w:tcPr>
          <w:p w14:paraId="3CB3F790"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6 397,66</w:t>
            </w:r>
          </w:p>
        </w:tc>
        <w:tc>
          <w:tcPr>
            <w:tcW w:w="960" w:type="dxa"/>
            <w:shd w:val="clear" w:color="auto" w:fill="auto"/>
            <w:noWrap/>
            <w:vAlign w:val="center"/>
            <w:hideMark/>
          </w:tcPr>
          <w:p w14:paraId="5F2D12E5"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76%</w:t>
            </w:r>
          </w:p>
        </w:tc>
      </w:tr>
      <w:tr w:rsidR="00432246" w:rsidRPr="00432246" w14:paraId="14E3AE2A" w14:textId="77777777" w:rsidTr="0010359D">
        <w:trPr>
          <w:trHeight w:val="288"/>
        </w:trPr>
        <w:tc>
          <w:tcPr>
            <w:tcW w:w="3261" w:type="dxa"/>
            <w:shd w:val="clear" w:color="auto" w:fill="auto"/>
            <w:noWrap/>
            <w:vAlign w:val="center"/>
            <w:hideMark/>
          </w:tcPr>
          <w:p w14:paraId="6F13CDF7" w14:textId="77777777" w:rsidR="003229C8" w:rsidRPr="00432246" w:rsidRDefault="003229C8" w:rsidP="006E30C3">
            <w:pPr>
              <w:spacing w:after="0" w:line="240" w:lineRule="auto"/>
              <w:rPr>
                <w:rFonts w:ascii="Times New Roman" w:eastAsia="Times New Roman" w:hAnsi="Times New Roman" w:cs="Times New Roman"/>
                <w:color w:val="00B050"/>
              </w:rPr>
            </w:pPr>
            <w:r w:rsidRPr="00432246">
              <w:rPr>
                <w:rFonts w:ascii="Times New Roman" w:eastAsia="Times New Roman" w:hAnsi="Times New Roman" w:cs="Times New Roman"/>
                <w:color w:val="00B050"/>
              </w:rPr>
              <w:t>Ультразвуковой НК</w:t>
            </w:r>
          </w:p>
        </w:tc>
        <w:tc>
          <w:tcPr>
            <w:tcW w:w="992" w:type="dxa"/>
            <w:shd w:val="clear" w:color="auto" w:fill="auto"/>
            <w:noWrap/>
            <w:vAlign w:val="center"/>
            <w:hideMark/>
          </w:tcPr>
          <w:p w14:paraId="65D17523"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338,18</w:t>
            </w:r>
          </w:p>
        </w:tc>
        <w:tc>
          <w:tcPr>
            <w:tcW w:w="992" w:type="dxa"/>
            <w:shd w:val="clear" w:color="auto" w:fill="auto"/>
            <w:noWrap/>
            <w:vAlign w:val="center"/>
            <w:hideMark/>
          </w:tcPr>
          <w:p w14:paraId="2F87BC06"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288,78</w:t>
            </w:r>
          </w:p>
        </w:tc>
        <w:tc>
          <w:tcPr>
            <w:tcW w:w="992" w:type="dxa"/>
            <w:shd w:val="clear" w:color="auto" w:fill="auto"/>
            <w:noWrap/>
            <w:vAlign w:val="center"/>
            <w:hideMark/>
          </w:tcPr>
          <w:p w14:paraId="0544F2C6"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315,51</w:t>
            </w:r>
          </w:p>
        </w:tc>
        <w:tc>
          <w:tcPr>
            <w:tcW w:w="993" w:type="dxa"/>
            <w:shd w:val="clear" w:color="auto" w:fill="auto"/>
            <w:noWrap/>
            <w:vAlign w:val="center"/>
            <w:hideMark/>
          </w:tcPr>
          <w:p w14:paraId="41223912"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340,80</w:t>
            </w:r>
          </w:p>
        </w:tc>
        <w:tc>
          <w:tcPr>
            <w:tcW w:w="850" w:type="dxa"/>
            <w:shd w:val="clear" w:color="auto" w:fill="auto"/>
            <w:noWrap/>
            <w:vAlign w:val="center"/>
            <w:hideMark/>
          </w:tcPr>
          <w:p w14:paraId="58F448A5"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141,09</w:t>
            </w:r>
          </w:p>
        </w:tc>
        <w:tc>
          <w:tcPr>
            <w:tcW w:w="1051" w:type="dxa"/>
            <w:shd w:val="clear" w:color="auto" w:fill="auto"/>
            <w:noWrap/>
            <w:vAlign w:val="center"/>
            <w:hideMark/>
          </w:tcPr>
          <w:p w14:paraId="2E93CB5E"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1 424,35</w:t>
            </w:r>
          </w:p>
        </w:tc>
        <w:tc>
          <w:tcPr>
            <w:tcW w:w="960" w:type="dxa"/>
            <w:shd w:val="clear" w:color="auto" w:fill="auto"/>
            <w:noWrap/>
            <w:vAlign w:val="center"/>
            <w:hideMark/>
          </w:tcPr>
          <w:p w14:paraId="76ED9E6D"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17%</w:t>
            </w:r>
          </w:p>
        </w:tc>
      </w:tr>
      <w:tr w:rsidR="00432246" w:rsidRPr="00432246" w14:paraId="437E26EB" w14:textId="77777777" w:rsidTr="0010359D">
        <w:trPr>
          <w:trHeight w:val="288"/>
        </w:trPr>
        <w:tc>
          <w:tcPr>
            <w:tcW w:w="3261" w:type="dxa"/>
            <w:shd w:val="clear" w:color="auto" w:fill="auto"/>
            <w:noWrap/>
            <w:vAlign w:val="center"/>
            <w:hideMark/>
          </w:tcPr>
          <w:p w14:paraId="7D9D50C1" w14:textId="77777777" w:rsidR="003229C8" w:rsidRPr="00432246" w:rsidRDefault="003229C8" w:rsidP="006E30C3">
            <w:pPr>
              <w:spacing w:after="0" w:line="240" w:lineRule="auto"/>
              <w:rPr>
                <w:rFonts w:ascii="Times New Roman" w:eastAsia="Times New Roman" w:hAnsi="Times New Roman" w:cs="Times New Roman"/>
                <w:color w:val="00B050"/>
              </w:rPr>
            </w:pPr>
            <w:r w:rsidRPr="00432246">
              <w:rPr>
                <w:rFonts w:ascii="Times New Roman" w:eastAsia="Times New Roman" w:hAnsi="Times New Roman" w:cs="Times New Roman"/>
                <w:color w:val="00B050"/>
              </w:rPr>
              <w:t>Радиографический НК</w:t>
            </w:r>
          </w:p>
        </w:tc>
        <w:tc>
          <w:tcPr>
            <w:tcW w:w="992" w:type="dxa"/>
            <w:shd w:val="clear" w:color="auto" w:fill="auto"/>
            <w:noWrap/>
            <w:vAlign w:val="center"/>
            <w:hideMark/>
          </w:tcPr>
          <w:p w14:paraId="172FF19B"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41,81</w:t>
            </w:r>
          </w:p>
        </w:tc>
        <w:tc>
          <w:tcPr>
            <w:tcW w:w="992" w:type="dxa"/>
            <w:shd w:val="clear" w:color="auto" w:fill="auto"/>
            <w:noWrap/>
            <w:vAlign w:val="center"/>
            <w:hideMark/>
          </w:tcPr>
          <w:p w14:paraId="25547398"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41,93</w:t>
            </w:r>
          </w:p>
        </w:tc>
        <w:tc>
          <w:tcPr>
            <w:tcW w:w="992" w:type="dxa"/>
            <w:shd w:val="clear" w:color="auto" w:fill="auto"/>
            <w:noWrap/>
            <w:vAlign w:val="center"/>
            <w:hideMark/>
          </w:tcPr>
          <w:p w14:paraId="33E34F1C"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29,75</w:t>
            </w:r>
          </w:p>
        </w:tc>
        <w:tc>
          <w:tcPr>
            <w:tcW w:w="993" w:type="dxa"/>
            <w:shd w:val="clear" w:color="auto" w:fill="auto"/>
            <w:noWrap/>
            <w:vAlign w:val="center"/>
            <w:hideMark/>
          </w:tcPr>
          <w:p w14:paraId="325EA430"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79,74</w:t>
            </w:r>
          </w:p>
        </w:tc>
        <w:tc>
          <w:tcPr>
            <w:tcW w:w="850" w:type="dxa"/>
            <w:shd w:val="clear" w:color="auto" w:fill="auto"/>
            <w:noWrap/>
            <w:vAlign w:val="center"/>
            <w:hideMark/>
          </w:tcPr>
          <w:p w14:paraId="73CD960F"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33,81</w:t>
            </w:r>
          </w:p>
        </w:tc>
        <w:tc>
          <w:tcPr>
            <w:tcW w:w="1051" w:type="dxa"/>
            <w:shd w:val="clear" w:color="auto" w:fill="auto"/>
            <w:noWrap/>
            <w:vAlign w:val="center"/>
            <w:hideMark/>
          </w:tcPr>
          <w:p w14:paraId="3102A860"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227,04</w:t>
            </w:r>
          </w:p>
        </w:tc>
        <w:tc>
          <w:tcPr>
            <w:tcW w:w="960" w:type="dxa"/>
            <w:shd w:val="clear" w:color="auto" w:fill="auto"/>
            <w:noWrap/>
            <w:vAlign w:val="center"/>
            <w:hideMark/>
          </w:tcPr>
          <w:p w14:paraId="4E022625"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3%</w:t>
            </w:r>
          </w:p>
        </w:tc>
      </w:tr>
      <w:tr w:rsidR="00432246" w:rsidRPr="00432246" w14:paraId="26A03443" w14:textId="77777777" w:rsidTr="0010359D">
        <w:trPr>
          <w:trHeight w:val="288"/>
        </w:trPr>
        <w:tc>
          <w:tcPr>
            <w:tcW w:w="3261" w:type="dxa"/>
            <w:shd w:val="clear" w:color="auto" w:fill="auto"/>
            <w:noWrap/>
            <w:vAlign w:val="center"/>
            <w:hideMark/>
          </w:tcPr>
          <w:p w14:paraId="59A7D82A" w14:textId="77777777" w:rsidR="003229C8" w:rsidRPr="00432246" w:rsidRDefault="003229C8" w:rsidP="006E30C3">
            <w:pPr>
              <w:spacing w:after="0" w:line="240" w:lineRule="auto"/>
              <w:rPr>
                <w:rFonts w:ascii="Times New Roman" w:eastAsia="Times New Roman" w:hAnsi="Times New Roman" w:cs="Times New Roman"/>
                <w:color w:val="00B050"/>
              </w:rPr>
            </w:pPr>
            <w:r w:rsidRPr="00432246">
              <w:rPr>
                <w:rFonts w:ascii="Times New Roman" w:eastAsia="Times New Roman" w:hAnsi="Times New Roman" w:cs="Times New Roman"/>
                <w:color w:val="00B050"/>
              </w:rPr>
              <w:t>Рентгенографический НК</w:t>
            </w:r>
          </w:p>
        </w:tc>
        <w:tc>
          <w:tcPr>
            <w:tcW w:w="992" w:type="dxa"/>
            <w:shd w:val="clear" w:color="auto" w:fill="auto"/>
            <w:noWrap/>
            <w:vAlign w:val="center"/>
            <w:hideMark/>
          </w:tcPr>
          <w:p w14:paraId="171CB873"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1,00</w:t>
            </w:r>
          </w:p>
        </w:tc>
        <w:tc>
          <w:tcPr>
            <w:tcW w:w="992" w:type="dxa"/>
            <w:shd w:val="clear" w:color="auto" w:fill="auto"/>
            <w:noWrap/>
            <w:vAlign w:val="center"/>
            <w:hideMark/>
          </w:tcPr>
          <w:p w14:paraId="43DCCA8D"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6,33</w:t>
            </w:r>
          </w:p>
        </w:tc>
        <w:tc>
          <w:tcPr>
            <w:tcW w:w="992" w:type="dxa"/>
            <w:shd w:val="clear" w:color="auto" w:fill="auto"/>
            <w:noWrap/>
            <w:vAlign w:val="center"/>
            <w:hideMark/>
          </w:tcPr>
          <w:p w14:paraId="08535499"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57,13</w:t>
            </w:r>
          </w:p>
        </w:tc>
        <w:tc>
          <w:tcPr>
            <w:tcW w:w="993" w:type="dxa"/>
            <w:shd w:val="clear" w:color="auto" w:fill="auto"/>
            <w:noWrap/>
            <w:vAlign w:val="center"/>
            <w:hideMark/>
          </w:tcPr>
          <w:p w14:paraId="7FE12F18"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37,19</w:t>
            </w:r>
          </w:p>
        </w:tc>
        <w:tc>
          <w:tcPr>
            <w:tcW w:w="850" w:type="dxa"/>
            <w:shd w:val="clear" w:color="auto" w:fill="auto"/>
            <w:noWrap/>
            <w:vAlign w:val="center"/>
            <w:hideMark/>
          </w:tcPr>
          <w:p w14:paraId="7CD8B0CA" w14:textId="77777777" w:rsidR="003229C8" w:rsidRPr="00432246" w:rsidRDefault="003229C8" w:rsidP="0010359D">
            <w:pPr>
              <w:spacing w:after="0" w:line="240" w:lineRule="auto"/>
              <w:jc w:val="center"/>
              <w:rPr>
                <w:rFonts w:ascii="Times New Roman" w:eastAsia="Times New Roman" w:hAnsi="Times New Roman" w:cs="Times New Roman"/>
                <w:color w:val="00B050"/>
              </w:rPr>
            </w:pPr>
          </w:p>
        </w:tc>
        <w:tc>
          <w:tcPr>
            <w:tcW w:w="1051" w:type="dxa"/>
            <w:shd w:val="clear" w:color="auto" w:fill="auto"/>
            <w:noWrap/>
            <w:vAlign w:val="center"/>
            <w:hideMark/>
          </w:tcPr>
          <w:p w14:paraId="20032601"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101,65</w:t>
            </w:r>
          </w:p>
        </w:tc>
        <w:tc>
          <w:tcPr>
            <w:tcW w:w="960" w:type="dxa"/>
            <w:shd w:val="clear" w:color="auto" w:fill="auto"/>
            <w:noWrap/>
            <w:vAlign w:val="center"/>
            <w:hideMark/>
          </w:tcPr>
          <w:p w14:paraId="33D5A824"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w:t>
            </w:r>
          </w:p>
        </w:tc>
      </w:tr>
      <w:tr w:rsidR="00432246" w:rsidRPr="00432246" w14:paraId="630B9B0B" w14:textId="77777777" w:rsidTr="0010359D">
        <w:trPr>
          <w:trHeight w:val="288"/>
        </w:trPr>
        <w:tc>
          <w:tcPr>
            <w:tcW w:w="3261" w:type="dxa"/>
            <w:shd w:val="clear" w:color="auto" w:fill="auto"/>
            <w:noWrap/>
            <w:vAlign w:val="center"/>
            <w:hideMark/>
          </w:tcPr>
          <w:p w14:paraId="6B01B73E" w14:textId="77777777" w:rsidR="003229C8" w:rsidRPr="00432246" w:rsidRDefault="003229C8" w:rsidP="006E30C3">
            <w:pPr>
              <w:spacing w:after="0" w:line="240" w:lineRule="auto"/>
              <w:rPr>
                <w:rFonts w:ascii="Times New Roman" w:eastAsia="Times New Roman" w:hAnsi="Times New Roman" w:cs="Times New Roman"/>
                <w:color w:val="00B050"/>
              </w:rPr>
            </w:pPr>
            <w:r w:rsidRPr="00432246">
              <w:rPr>
                <w:rFonts w:ascii="Times New Roman" w:eastAsia="Times New Roman" w:hAnsi="Times New Roman" w:cs="Times New Roman"/>
                <w:color w:val="00B050"/>
              </w:rPr>
              <w:t>Вихретоковый НК</w:t>
            </w:r>
          </w:p>
        </w:tc>
        <w:tc>
          <w:tcPr>
            <w:tcW w:w="992" w:type="dxa"/>
            <w:shd w:val="clear" w:color="auto" w:fill="auto"/>
            <w:noWrap/>
            <w:vAlign w:val="center"/>
            <w:hideMark/>
          </w:tcPr>
          <w:p w14:paraId="3BDFBB9C"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0,60</w:t>
            </w:r>
          </w:p>
        </w:tc>
        <w:tc>
          <w:tcPr>
            <w:tcW w:w="992" w:type="dxa"/>
            <w:shd w:val="clear" w:color="auto" w:fill="auto"/>
            <w:noWrap/>
            <w:vAlign w:val="center"/>
            <w:hideMark/>
          </w:tcPr>
          <w:p w14:paraId="112D33B4"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78,56</w:t>
            </w:r>
          </w:p>
        </w:tc>
        <w:tc>
          <w:tcPr>
            <w:tcW w:w="992" w:type="dxa"/>
            <w:shd w:val="clear" w:color="auto" w:fill="auto"/>
            <w:noWrap/>
            <w:vAlign w:val="center"/>
            <w:hideMark/>
          </w:tcPr>
          <w:p w14:paraId="0E2546AD"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0,00</w:t>
            </w:r>
          </w:p>
        </w:tc>
        <w:tc>
          <w:tcPr>
            <w:tcW w:w="993" w:type="dxa"/>
            <w:shd w:val="clear" w:color="auto" w:fill="auto"/>
            <w:noWrap/>
            <w:vAlign w:val="center"/>
            <w:hideMark/>
          </w:tcPr>
          <w:p w14:paraId="47151CDC"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16,15</w:t>
            </w:r>
          </w:p>
        </w:tc>
        <w:tc>
          <w:tcPr>
            <w:tcW w:w="850" w:type="dxa"/>
            <w:shd w:val="clear" w:color="auto" w:fill="auto"/>
            <w:noWrap/>
            <w:vAlign w:val="center"/>
            <w:hideMark/>
          </w:tcPr>
          <w:p w14:paraId="1000FEBD" w14:textId="77777777" w:rsidR="003229C8" w:rsidRPr="00432246" w:rsidRDefault="003229C8" w:rsidP="0010359D">
            <w:pPr>
              <w:spacing w:after="0" w:line="240" w:lineRule="auto"/>
              <w:jc w:val="center"/>
              <w:rPr>
                <w:rFonts w:ascii="Times New Roman" w:eastAsia="Times New Roman" w:hAnsi="Times New Roman" w:cs="Times New Roman"/>
                <w:color w:val="00B050"/>
              </w:rPr>
            </w:pPr>
          </w:p>
        </w:tc>
        <w:tc>
          <w:tcPr>
            <w:tcW w:w="1051" w:type="dxa"/>
            <w:shd w:val="clear" w:color="auto" w:fill="auto"/>
            <w:noWrap/>
            <w:vAlign w:val="center"/>
            <w:hideMark/>
          </w:tcPr>
          <w:p w14:paraId="113951D5"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95,31</w:t>
            </w:r>
          </w:p>
        </w:tc>
        <w:tc>
          <w:tcPr>
            <w:tcW w:w="960" w:type="dxa"/>
            <w:shd w:val="clear" w:color="auto" w:fill="auto"/>
            <w:noWrap/>
            <w:vAlign w:val="center"/>
            <w:hideMark/>
          </w:tcPr>
          <w:p w14:paraId="5F05228E"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w:t>
            </w:r>
          </w:p>
        </w:tc>
      </w:tr>
      <w:tr w:rsidR="00432246" w:rsidRPr="00432246" w14:paraId="1CC46199" w14:textId="77777777" w:rsidTr="0010359D">
        <w:trPr>
          <w:trHeight w:val="288"/>
        </w:trPr>
        <w:tc>
          <w:tcPr>
            <w:tcW w:w="3261" w:type="dxa"/>
            <w:shd w:val="clear" w:color="auto" w:fill="auto"/>
            <w:noWrap/>
            <w:vAlign w:val="center"/>
            <w:hideMark/>
          </w:tcPr>
          <w:p w14:paraId="4F47DFB2" w14:textId="77777777" w:rsidR="003229C8" w:rsidRPr="00432246" w:rsidRDefault="003229C8" w:rsidP="006E30C3">
            <w:pPr>
              <w:spacing w:after="0" w:line="240" w:lineRule="auto"/>
              <w:rPr>
                <w:rFonts w:ascii="Times New Roman" w:eastAsia="Times New Roman" w:hAnsi="Times New Roman" w:cs="Times New Roman"/>
                <w:color w:val="00B050"/>
              </w:rPr>
            </w:pPr>
            <w:r w:rsidRPr="00432246">
              <w:rPr>
                <w:rFonts w:ascii="Times New Roman" w:eastAsia="Times New Roman" w:hAnsi="Times New Roman" w:cs="Times New Roman"/>
                <w:color w:val="00B050"/>
              </w:rPr>
              <w:t>Магнитоимпульсный НК</w:t>
            </w:r>
          </w:p>
        </w:tc>
        <w:tc>
          <w:tcPr>
            <w:tcW w:w="992" w:type="dxa"/>
            <w:shd w:val="clear" w:color="auto" w:fill="auto"/>
            <w:noWrap/>
            <w:vAlign w:val="center"/>
            <w:hideMark/>
          </w:tcPr>
          <w:p w14:paraId="135D7C52"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6,09</w:t>
            </w:r>
          </w:p>
        </w:tc>
        <w:tc>
          <w:tcPr>
            <w:tcW w:w="992" w:type="dxa"/>
            <w:shd w:val="clear" w:color="auto" w:fill="auto"/>
            <w:noWrap/>
            <w:vAlign w:val="center"/>
            <w:hideMark/>
          </w:tcPr>
          <w:p w14:paraId="0477024D"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15,91</w:t>
            </w:r>
          </w:p>
        </w:tc>
        <w:tc>
          <w:tcPr>
            <w:tcW w:w="992" w:type="dxa"/>
            <w:shd w:val="clear" w:color="auto" w:fill="auto"/>
            <w:noWrap/>
            <w:vAlign w:val="center"/>
            <w:hideMark/>
          </w:tcPr>
          <w:p w14:paraId="649FF366"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62,34</w:t>
            </w:r>
          </w:p>
        </w:tc>
        <w:tc>
          <w:tcPr>
            <w:tcW w:w="993" w:type="dxa"/>
            <w:shd w:val="clear" w:color="auto" w:fill="auto"/>
            <w:noWrap/>
            <w:vAlign w:val="center"/>
            <w:hideMark/>
          </w:tcPr>
          <w:p w14:paraId="67498F6E"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4,57</w:t>
            </w:r>
          </w:p>
        </w:tc>
        <w:tc>
          <w:tcPr>
            <w:tcW w:w="850" w:type="dxa"/>
            <w:shd w:val="clear" w:color="auto" w:fill="auto"/>
            <w:noWrap/>
            <w:vAlign w:val="center"/>
            <w:hideMark/>
          </w:tcPr>
          <w:p w14:paraId="0C106713" w14:textId="77777777" w:rsidR="003229C8" w:rsidRPr="00432246" w:rsidRDefault="003229C8" w:rsidP="0010359D">
            <w:pPr>
              <w:spacing w:after="0" w:line="240" w:lineRule="auto"/>
              <w:jc w:val="center"/>
              <w:rPr>
                <w:rFonts w:ascii="Times New Roman" w:eastAsia="Times New Roman" w:hAnsi="Times New Roman" w:cs="Times New Roman"/>
                <w:color w:val="00B050"/>
              </w:rPr>
            </w:pPr>
          </w:p>
        </w:tc>
        <w:tc>
          <w:tcPr>
            <w:tcW w:w="1051" w:type="dxa"/>
            <w:shd w:val="clear" w:color="auto" w:fill="auto"/>
            <w:noWrap/>
            <w:vAlign w:val="center"/>
            <w:hideMark/>
          </w:tcPr>
          <w:p w14:paraId="6C4EFDE5"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88,90</w:t>
            </w:r>
          </w:p>
        </w:tc>
        <w:tc>
          <w:tcPr>
            <w:tcW w:w="960" w:type="dxa"/>
            <w:shd w:val="clear" w:color="auto" w:fill="auto"/>
            <w:noWrap/>
            <w:vAlign w:val="center"/>
            <w:hideMark/>
          </w:tcPr>
          <w:p w14:paraId="2D6F2AA9"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w:t>
            </w:r>
          </w:p>
        </w:tc>
      </w:tr>
      <w:tr w:rsidR="00432246" w:rsidRPr="00432246" w14:paraId="62E914B2" w14:textId="77777777" w:rsidTr="0010359D">
        <w:trPr>
          <w:trHeight w:val="288"/>
        </w:trPr>
        <w:tc>
          <w:tcPr>
            <w:tcW w:w="3261" w:type="dxa"/>
            <w:shd w:val="clear" w:color="auto" w:fill="auto"/>
            <w:noWrap/>
            <w:vAlign w:val="center"/>
            <w:hideMark/>
          </w:tcPr>
          <w:p w14:paraId="34E0FA02" w14:textId="77777777" w:rsidR="003229C8" w:rsidRPr="00432246" w:rsidRDefault="003229C8" w:rsidP="006E30C3">
            <w:pPr>
              <w:spacing w:after="0" w:line="240" w:lineRule="auto"/>
              <w:rPr>
                <w:rFonts w:ascii="Times New Roman" w:eastAsia="Times New Roman" w:hAnsi="Times New Roman" w:cs="Times New Roman"/>
                <w:color w:val="00B050"/>
              </w:rPr>
            </w:pPr>
            <w:r w:rsidRPr="00432246">
              <w:rPr>
                <w:rFonts w:ascii="Times New Roman" w:eastAsia="Times New Roman" w:hAnsi="Times New Roman" w:cs="Times New Roman"/>
                <w:color w:val="00B050"/>
              </w:rPr>
              <w:t>Капиллярный НК</w:t>
            </w:r>
          </w:p>
        </w:tc>
        <w:tc>
          <w:tcPr>
            <w:tcW w:w="992" w:type="dxa"/>
            <w:shd w:val="clear" w:color="auto" w:fill="auto"/>
            <w:noWrap/>
            <w:vAlign w:val="center"/>
            <w:hideMark/>
          </w:tcPr>
          <w:p w14:paraId="35E3E6E2"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8,04</w:t>
            </w:r>
          </w:p>
        </w:tc>
        <w:tc>
          <w:tcPr>
            <w:tcW w:w="992" w:type="dxa"/>
            <w:shd w:val="clear" w:color="auto" w:fill="auto"/>
            <w:noWrap/>
            <w:vAlign w:val="center"/>
            <w:hideMark/>
          </w:tcPr>
          <w:p w14:paraId="031D42DF" w14:textId="77777777" w:rsidR="003229C8" w:rsidRPr="00432246" w:rsidRDefault="003229C8" w:rsidP="0010359D">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center"/>
            <w:hideMark/>
          </w:tcPr>
          <w:p w14:paraId="149B2587"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13,32</w:t>
            </w:r>
          </w:p>
        </w:tc>
        <w:tc>
          <w:tcPr>
            <w:tcW w:w="993" w:type="dxa"/>
            <w:shd w:val="clear" w:color="auto" w:fill="auto"/>
            <w:noWrap/>
            <w:vAlign w:val="center"/>
            <w:hideMark/>
          </w:tcPr>
          <w:p w14:paraId="1EFB6E95"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1,75</w:t>
            </w:r>
          </w:p>
        </w:tc>
        <w:tc>
          <w:tcPr>
            <w:tcW w:w="850" w:type="dxa"/>
            <w:shd w:val="clear" w:color="auto" w:fill="auto"/>
            <w:noWrap/>
            <w:vAlign w:val="center"/>
            <w:hideMark/>
          </w:tcPr>
          <w:p w14:paraId="2ECE2000" w14:textId="77777777" w:rsidR="003229C8" w:rsidRPr="00432246" w:rsidRDefault="003229C8" w:rsidP="0010359D">
            <w:pPr>
              <w:spacing w:after="0" w:line="240" w:lineRule="auto"/>
              <w:jc w:val="center"/>
              <w:rPr>
                <w:rFonts w:ascii="Times New Roman" w:eastAsia="Times New Roman" w:hAnsi="Times New Roman" w:cs="Times New Roman"/>
                <w:color w:val="00B050"/>
              </w:rPr>
            </w:pPr>
          </w:p>
        </w:tc>
        <w:tc>
          <w:tcPr>
            <w:tcW w:w="1051" w:type="dxa"/>
            <w:shd w:val="clear" w:color="auto" w:fill="auto"/>
            <w:noWrap/>
            <w:vAlign w:val="center"/>
            <w:hideMark/>
          </w:tcPr>
          <w:p w14:paraId="34AE599F"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23,12</w:t>
            </w:r>
          </w:p>
        </w:tc>
        <w:tc>
          <w:tcPr>
            <w:tcW w:w="960" w:type="dxa"/>
            <w:shd w:val="clear" w:color="auto" w:fill="auto"/>
            <w:noWrap/>
            <w:vAlign w:val="center"/>
            <w:hideMark/>
          </w:tcPr>
          <w:p w14:paraId="1FB0F664"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0%</w:t>
            </w:r>
          </w:p>
        </w:tc>
      </w:tr>
      <w:tr w:rsidR="00432246" w:rsidRPr="00432246" w14:paraId="03A27490" w14:textId="77777777" w:rsidTr="0010359D">
        <w:trPr>
          <w:trHeight w:val="288"/>
        </w:trPr>
        <w:tc>
          <w:tcPr>
            <w:tcW w:w="3261" w:type="dxa"/>
            <w:shd w:val="clear" w:color="auto" w:fill="auto"/>
            <w:noWrap/>
            <w:vAlign w:val="center"/>
            <w:hideMark/>
          </w:tcPr>
          <w:p w14:paraId="22CBDD9D" w14:textId="77777777" w:rsidR="003229C8" w:rsidRPr="00432246" w:rsidRDefault="003229C8" w:rsidP="006E30C3">
            <w:pPr>
              <w:spacing w:after="0" w:line="240" w:lineRule="auto"/>
              <w:rPr>
                <w:rFonts w:ascii="Times New Roman" w:eastAsia="Times New Roman" w:hAnsi="Times New Roman" w:cs="Times New Roman"/>
                <w:color w:val="00B050"/>
              </w:rPr>
            </w:pPr>
            <w:r w:rsidRPr="00432246">
              <w:rPr>
                <w:rFonts w:ascii="Times New Roman" w:eastAsia="Times New Roman" w:hAnsi="Times New Roman" w:cs="Times New Roman"/>
                <w:color w:val="00B050"/>
              </w:rPr>
              <w:t>Телевизионный НК</w:t>
            </w:r>
          </w:p>
        </w:tc>
        <w:tc>
          <w:tcPr>
            <w:tcW w:w="992" w:type="dxa"/>
            <w:shd w:val="clear" w:color="auto" w:fill="auto"/>
            <w:noWrap/>
            <w:vAlign w:val="center"/>
            <w:hideMark/>
          </w:tcPr>
          <w:p w14:paraId="02018790" w14:textId="77777777" w:rsidR="003229C8" w:rsidRPr="00432246" w:rsidRDefault="003229C8" w:rsidP="0010359D">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center"/>
            <w:hideMark/>
          </w:tcPr>
          <w:p w14:paraId="0FBA4348" w14:textId="77777777" w:rsidR="003229C8" w:rsidRPr="00432246" w:rsidRDefault="003229C8" w:rsidP="0010359D">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center"/>
            <w:hideMark/>
          </w:tcPr>
          <w:p w14:paraId="77B3DBD3"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10,04</w:t>
            </w:r>
          </w:p>
        </w:tc>
        <w:tc>
          <w:tcPr>
            <w:tcW w:w="993" w:type="dxa"/>
            <w:shd w:val="clear" w:color="auto" w:fill="auto"/>
            <w:noWrap/>
            <w:vAlign w:val="center"/>
            <w:hideMark/>
          </w:tcPr>
          <w:p w14:paraId="4A05271C"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3,55</w:t>
            </w:r>
          </w:p>
        </w:tc>
        <w:tc>
          <w:tcPr>
            <w:tcW w:w="850" w:type="dxa"/>
            <w:shd w:val="clear" w:color="auto" w:fill="auto"/>
            <w:noWrap/>
            <w:vAlign w:val="center"/>
            <w:hideMark/>
          </w:tcPr>
          <w:p w14:paraId="42BA47F2" w14:textId="77777777" w:rsidR="003229C8" w:rsidRPr="00432246" w:rsidRDefault="003229C8" w:rsidP="0010359D">
            <w:pPr>
              <w:spacing w:after="0" w:line="240" w:lineRule="auto"/>
              <w:jc w:val="center"/>
              <w:rPr>
                <w:rFonts w:ascii="Times New Roman" w:eastAsia="Times New Roman" w:hAnsi="Times New Roman" w:cs="Times New Roman"/>
                <w:color w:val="00B050"/>
              </w:rPr>
            </w:pPr>
          </w:p>
        </w:tc>
        <w:tc>
          <w:tcPr>
            <w:tcW w:w="1051" w:type="dxa"/>
            <w:shd w:val="clear" w:color="auto" w:fill="auto"/>
            <w:noWrap/>
            <w:vAlign w:val="center"/>
            <w:hideMark/>
          </w:tcPr>
          <w:p w14:paraId="7F66E288"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13,59</w:t>
            </w:r>
          </w:p>
        </w:tc>
        <w:tc>
          <w:tcPr>
            <w:tcW w:w="960" w:type="dxa"/>
            <w:shd w:val="clear" w:color="auto" w:fill="auto"/>
            <w:noWrap/>
            <w:vAlign w:val="center"/>
            <w:hideMark/>
          </w:tcPr>
          <w:p w14:paraId="290D7085"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0%</w:t>
            </w:r>
          </w:p>
        </w:tc>
      </w:tr>
      <w:tr w:rsidR="00432246" w:rsidRPr="00432246" w14:paraId="624C6963" w14:textId="77777777" w:rsidTr="0010359D">
        <w:trPr>
          <w:trHeight w:val="288"/>
        </w:trPr>
        <w:tc>
          <w:tcPr>
            <w:tcW w:w="3261" w:type="dxa"/>
            <w:shd w:val="clear" w:color="auto" w:fill="auto"/>
            <w:noWrap/>
            <w:vAlign w:val="center"/>
            <w:hideMark/>
          </w:tcPr>
          <w:p w14:paraId="0A5E6E6A" w14:textId="77777777" w:rsidR="003229C8" w:rsidRPr="00432246" w:rsidRDefault="003229C8" w:rsidP="006E30C3">
            <w:pPr>
              <w:spacing w:after="0" w:line="240" w:lineRule="auto"/>
              <w:rPr>
                <w:rFonts w:ascii="Times New Roman" w:eastAsia="Times New Roman" w:hAnsi="Times New Roman" w:cs="Times New Roman"/>
                <w:color w:val="00B050"/>
              </w:rPr>
            </w:pPr>
            <w:r w:rsidRPr="00432246">
              <w:rPr>
                <w:rFonts w:ascii="Times New Roman" w:eastAsia="Times New Roman" w:hAnsi="Times New Roman" w:cs="Times New Roman"/>
                <w:color w:val="00B050"/>
              </w:rPr>
              <w:t>Общий итог</w:t>
            </w:r>
          </w:p>
        </w:tc>
        <w:tc>
          <w:tcPr>
            <w:tcW w:w="992" w:type="dxa"/>
            <w:shd w:val="clear" w:color="auto" w:fill="auto"/>
            <w:noWrap/>
            <w:vAlign w:val="center"/>
            <w:hideMark/>
          </w:tcPr>
          <w:p w14:paraId="63BE9187"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1 668,27</w:t>
            </w:r>
          </w:p>
        </w:tc>
        <w:tc>
          <w:tcPr>
            <w:tcW w:w="992" w:type="dxa"/>
            <w:shd w:val="clear" w:color="auto" w:fill="auto"/>
            <w:noWrap/>
            <w:vAlign w:val="center"/>
            <w:hideMark/>
          </w:tcPr>
          <w:p w14:paraId="20E1CAA7"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1 739,57</w:t>
            </w:r>
          </w:p>
        </w:tc>
        <w:tc>
          <w:tcPr>
            <w:tcW w:w="992" w:type="dxa"/>
            <w:shd w:val="clear" w:color="auto" w:fill="auto"/>
            <w:noWrap/>
            <w:vAlign w:val="center"/>
            <w:hideMark/>
          </w:tcPr>
          <w:p w14:paraId="11281DA5"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1 856,84</w:t>
            </w:r>
          </w:p>
        </w:tc>
        <w:tc>
          <w:tcPr>
            <w:tcW w:w="993" w:type="dxa"/>
            <w:shd w:val="clear" w:color="auto" w:fill="auto"/>
            <w:noWrap/>
            <w:vAlign w:val="center"/>
            <w:hideMark/>
          </w:tcPr>
          <w:p w14:paraId="4B060687"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2 513,07</w:t>
            </w:r>
          </w:p>
        </w:tc>
        <w:tc>
          <w:tcPr>
            <w:tcW w:w="850" w:type="dxa"/>
            <w:shd w:val="clear" w:color="auto" w:fill="auto"/>
            <w:noWrap/>
            <w:vAlign w:val="center"/>
            <w:hideMark/>
          </w:tcPr>
          <w:p w14:paraId="41353CBD"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593,86</w:t>
            </w:r>
          </w:p>
        </w:tc>
        <w:tc>
          <w:tcPr>
            <w:tcW w:w="1051" w:type="dxa"/>
            <w:shd w:val="clear" w:color="auto" w:fill="auto"/>
            <w:noWrap/>
            <w:vAlign w:val="center"/>
            <w:hideMark/>
          </w:tcPr>
          <w:p w14:paraId="3267F461"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8 371,62</w:t>
            </w:r>
          </w:p>
        </w:tc>
        <w:tc>
          <w:tcPr>
            <w:tcW w:w="960" w:type="dxa"/>
            <w:shd w:val="clear" w:color="auto" w:fill="auto"/>
            <w:noWrap/>
            <w:vAlign w:val="center"/>
            <w:hideMark/>
          </w:tcPr>
          <w:p w14:paraId="5916FF49" w14:textId="77777777" w:rsidR="003229C8" w:rsidRPr="00432246" w:rsidRDefault="003229C8" w:rsidP="0010359D">
            <w:pPr>
              <w:spacing w:after="0" w:line="240" w:lineRule="auto"/>
              <w:jc w:val="center"/>
              <w:rPr>
                <w:rFonts w:ascii="Times New Roman" w:eastAsia="Times New Roman" w:hAnsi="Times New Roman" w:cs="Times New Roman"/>
                <w:color w:val="00B050"/>
              </w:rPr>
            </w:pPr>
            <w:r w:rsidRPr="00432246">
              <w:rPr>
                <w:rFonts w:ascii="Times New Roman" w:eastAsia="Times New Roman" w:hAnsi="Times New Roman" w:cs="Times New Roman"/>
                <w:color w:val="00B050"/>
              </w:rPr>
              <w:t>100%</w:t>
            </w:r>
          </w:p>
        </w:tc>
      </w:tr>
    </w:tbl>
    <w:p w14:paraId="2873DAF3" w14:textId="77777777" w:rsidR="003229C8" w:rsidRPr="00432246" w:rsidRDefault="003229C8" w:rsidP="0010359D">
      <w:pPr>
        <w:spacing w:after="0" w:line="360" w:lineRule="auto"/>
        <w:ind w:firstLine="709"/>
        <w:jc w:val="both"/>
        <w:rPr>
          <w:rFonts w:ascii="Times New Roman" w:eastAsia="Times New Roman" w:hAnsi="Times New Roman" w:cs="Times New Roman"/>
          <w:color w:val="00B050"/>
          <w:sz w:val="28"/>
          <w:szCs w:val="28"/>
        </w:rPr>
      </w:pPr>
    </w:p>
    <w:p w14:paraId="7FA369E6" w14:textId="77777777" w:rsidR="003229C8" w:rsidRPr="0010359D" w:rsidRDefault="003229C8" w:rsidP="0010359D">
      <w:pPr>
        <w:pStyle w:val="4"/>
        <w:spacing w:before="0" w:line="360" w:lineRule="auto"/>
        <w:ind w:left="0" w:firstLine="709"/>
        <w:jc w:val="left"/>
        <w:rPr>
          <w:rFonts w:ascii="Times New Roman" w:hAnsi="Times New Roman" w:cs="Times New Roman"/>
          <w:color w:val="000000" w:themeColor="text1"/>
          <w:sz w:val="28"/>
          <w:szCs w:val="28"/>
          <w:u w:val="single"/>
          <w:lang w:val="ru-RU"/>
        </w:rPr>
      </w:pPr>
      <w:bookmarkStart w:id="24" w:name="_Toc50732723"/>
      <w:r w:rsidRPr="0010359D">
        <w:rPr>
          <w:rFonts w:ascii="Times New Roman" w:hAnsi="Times New Roman" w:cs="Times New Roman"/>
          <w:color w:val="000000" w:themeColor="text1"/>
          <w:sz w:val="28"/>
          <w:szCs w:val="28"/>
          <w:u w:val="single"/>
          <w:lang w:val="ru-RU"/>
        </w:rPr>
        <w:t>2.4.</w:t>
      </w:r>
      <w:r w:rsidR="0010359D">
        <w:rPr>
          <w:rFonts w:ascii="Times New Roman" w:hAnsi="Times New Roman" w:cs="Times New Roman"/>
          <w:color w:val="000000" w:themeColor="text1"/>
          <w:sz w:val="28"/>
          <w:szCs w:val="28"/>
          <w:u w:val="single"/>
          <w:lang w:val="ru-RU"/>
        </w:rPr>
        <w:t>1.2</w:t>
      </w:r>
      <w:r w:rsidRPr="0010359D">
        <w:rPr>
          <w:rFonts w:ascii="Times New Roman" w:hAnsi="Times New Roman" w:cs="Times New Roman"/>
          <w:color w:val="000000" w:themeColor="text1"/>
          <w:sz w:val="28"/>
          <w:szCs w:val="28"/>
          <w:u w:val="single"/>
          <w:lang w:val="ru-RU"/>
        </w:rPr>
        <w:t xml:space="preserve"> </w:t>
      </w:r>
      <w:r w:rsidR="0010359D">
        <w:rPr>
          <w:rFonts w:ascii="Times New Roman" w:hAnsi="Times New Roman" w:cs="Times New Roman"/>
          <w:color w:val="000000" w:themeColor="text1"/>
          <w:sz w:val="28"/>
          <w:szCs w:val="28"/>
          <w:u w:val="single"/>
          <w:lang w:val="ru-RU"/>
        </w:rPr>
        <w:t>Основные поставщики услуг</w:t>
      </w:r>
      <w:bookmarkEnd w:id="24"/>
    </w:p>
    <w:p w14:paraId="3B22A3A7" w14:textId="77777777" w:rsidR="003229C8" w:rsidRPr="00A117DF" w:rsidRDefault="003229C8" w:rsidP="0010359D">
      <w:pPr>
        <w:spacing w:after="0" w:line="360" w:lineRule="auto"/>
        <w:ind w:firstLine="709"/>
        <w:jc w:val="both"/>
        <w:rPr>
          <w:rFonts w:ascii="Times New Roman" w:eastAsia="Times New Roman" w:hAnsi="Times New Roman" w:cs="Times New Roman"/>
          <w:color w:val="00B050"/>
          <w:sz w:val="28"/>
          <w:szCs w:val="28"/>
        </w:rPr>
      </w:pPr>
      <w:bookmarkStart w:id="25" w:name="_GoBack"/>
      <w:r w:rsidRPr="00A117DF">
        <w:rPr>
          <w:rFonts w:ascii="Times New Roman" w:eastAsia="Times New Roman" w:hAnsi="Times New Roman" w:cs="Times New Roman"/>
          <w:color w:val="00B050"/>
          <w:sz w:val="28"/>
          <w:szCs w:val="28"/>
        </w:rPr>
        <w:t xml:space="preserve">В 50% закупок наименование победителя не были опубликованы. В таблице выделены основные 20 поставщиков, участвовавших в закупках по дефектоскопии. Доля </w:t>
      </w:r>
      <w:r w:rsidR="0010359D" w:rsidRPr="00A117DF">
        <w:rPr>
          <w:rFonts w:ascii="Times New Roman" w:eastAsia="Times New Roman" w:hAnsi="Times New Roman" w:cs="Times New Roman"/>
          <w:color w:val="00B050"/>
          <w:sz w:val="28"/>
          <w:szCs w:val="28"/>
        </w:rPr>
        <w:t xml:space="preserve">этих </w:t>
      </w:r>
      <w:r w:rsidRPr="00A117DF">
        <w:rPr>
          <w:rFonts w:ascii="Times New Roman" w:eastAsia="Times New Roman" w:hAnsi="Times New Roman" w:cs="Times New Roman"/>
          <w:color w:val="00B050"/>
          <w:sz w:val="28"/>
          <w:szCs w:val="28"/>
        </w:rPr>
        <w:t xml:space="preserve">двадцати </w:t>
      </w:r>
      <w:r w:rsidR="0010359D" w:rsidRPr="00A117DF">
        <w:rPr>
          <w:rFonts w:ascii="Times New Roman" w:eastAsia="Times New Roman" w:hAnsi="Times New Roman" w:cs="Times New Roman"/>
          <w:color w:val="00B050"/>
          <w:sz w:val="28"/>
          <w:szCs w:val="28"/>
        </w:rPr>
        <w:t xml:space="preserve">компаний </w:t>
      </w:r>
      <w:r w:rsidRPr="00A117DF">
        <w:rPr>
          <w:rFonts w:ascii="Times New Roman" w:eastAsia="Times New Roman" w:hAnsi="Times New Roman" w:cs="Times New Roman"/>
          <w:color w:val="00B050"/>
          <w:sz w:val="28"/>
          <w:szCs w:val="28"/>
        </w:rPr>
        <w:t xml:space="preserve">составляет порядка 30% от общего объема закупок. </w:t>
      </w:r>
    </w:p>
    <w:p w14:paraId="3AED0453" w14:textId="77777777" w:rsidR="0010359D" w:rsidRPr="00A117DF" w:rsidRDefault="0010359D" w:rsidP="0010359D">
      <w:pPr>
        <w:spacing w:after="0" w:line="360" w:lineRule="auto"/>
        <w:ind w:firstLine="709"/>
        <w:jc w:val="both"/>
        <w:rPr>
          <w:rFonts w:ascii="Times New Roman" w:eastAsia="Times New Roman" w:hAnsi="Times New Roman" w:cs="Times New Roman"/>
          <w:color w:val="00B050"/>
          <w:sz w:val="28"/>
          <w:szCs w:val="28"/>
        </w:rPr>
      </w:pPr>
    </w:p>
    <w:p w14:paraId="31CBC902" w14:textId="37B4354C" w:rsidR="003229C8" w:rsidRPr="00A117DF" w:rsidRDefault="003229C8" w:rsidP="0010359D">
      <w:pPr>
        <w:spacing w:after="0" w:line="360" w:lineRule="auto"/>
        <w:jc w:val="both"/>
        <w:rPr>
          <w:rFonts w:ascii="Times New Roman" w:eastAsia="Times New Roman" w:hAnsi="Times New Roman" w:cs="Times New Roman"/>
          <w:color w:val="00B050"/>
          <w:sz w:val="28"/>
          <w:szCs w:val="28"/>
        </w:rPr>
      </w:pPr>
      <w:r w:rsidRPr="00A117DF">
        <w:rPr>
          <w:rFonts w:ascii="Times New Roman" w:eastAsia="Times New Roman" w:hAnsi="Times New Roman" w:cs="Times New Roman"/>
          <w:color w:val="00B050"/>
          <w:sz w:val="28"/>
          <w:szCs w:val="28"/>
        </w:rPr>
        <w:t>Таблица</w:t>
      </w:r>
      <w:r w:rsidR="006260E0" w:rsidRPr="00A117DF">
        <w:rPr>
          <w:rFonts w:ascii="Times New Roman" w:eastAsia="Times New Roman" w:hAnsi="Times New Roman" w:cs="Times New Roman"/>
          <w:color w:val="00B050"/>
          <w:sz w:val="28"/>
          <w:szCs w:val="28"/>
        </w:rPr>
        <w:t xml:space="preserve"> 23</w:t>
      </w:r>
      <w:r w:rsidRPr="00A117DF">
        <w:rPr>
          <w:rFonts w:ascii="Times New Roman" w:eastAsia="Times New Roman" w:hAnsi="Times New Roman" w:cs="Times New Roman"/>
          <w:color w:val="00B050"/>
          <w:sz w:val="28"/>
          <w:szCs w:val="28"/>
        </w:rPr>
        <w:t xml:space="preserve">. Основные поставщики услуг по дефектоскопии на рынке закупок </w:t>
      </w:r>
      <w:r w:rsidR="0010359D" w:rsidRPr="00A117DF">
        <w:rPr>
          <w:rFonts w:ascii="Times New Roman" w:eastAsia="Times New Roman" w:hAnsi="Times New Roman" w:cs="Times New Roman"/>
          <w:color w:val="00B050"/>
          <w:sz w:val="28"/>
          <w:szCs w:val="28"/>
        </w:rPr>
        <w:t>в </w:t>
      </w:r>
      <w:r w:rsidRPr="00A117DF">
        <w:rPr>
          <w:rFonts w:ascii="Times New Roman" w:eastAsia="Times New Roman" w:hAnsi="Times New Roman" w:cs="Times New Roman"/>
          <w:color w:val="00B050"/>
          <w:sz w:val="28"/>
          <w:szCs w:val="28"/>
        </w:rPr>
        <w:t>2016-2020 гг.</w:t>
      </w:r>
    </w:p>
    <w:tbl>
      <w:tblPr>
        <w:tblW w:w="103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
        <w:gridCol w:w="4207"/>
        <w:gridCol w:w="850"/>
        <w:gridCol w:w="849"/>
        <w:gridCol w:w="991"/>
        <w:gridCol w:w="992"/>
        <w:gridCol w:w="849"/>
        <w:gridCol w:w="1133"/>
      </w:tblGrid>
      <w:tr w:rsidR="003C66DA" w:rsidRPr="00A117DF" w14:paraId="45095396" w14:textId="77777777" w:rsidTr="003C66DA">
        <w:trPr>
          <w:trHeight w:val="288"/>
        </w:trPr>
        <w:tc>
          <w:tcPr>
            <w:tcW w:w="471" w:type="dxa"/>
            <w:shd w:val="clear" w:color="auto" w:fill="auto"/>
            <w:noWrap/>
            <w:vAlign w:val="bottom"/>
            <w:hideMark/>
          </w:tcPr>
          <w:p w14:paraId="71EB17EF" w14:textId="77777777" w:rsidR="003229C8" w:rsidRPr="00A117DF" w:rsidRDefault="003229C8" w:rsidP="006E30C3">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пп</w:t>
            </w:r>
          </w:p>
        </w:tc>
        <w:tc>
          <w:tcPr>
            <w:tcW w:w="4207" w:type="dxa"/>
            <w:shd w:val="clear" w:color="auto" w:fill="auto"/>
            <w:noWrap/>
            <w:vAlign w:val="bottom"/>
            <w:hideMark/>
          </w:tcPr>
          <w:p w14:paraId="63020D3B" w14:textId="77777777" w:rsidR="003229C8" w:rsidRPr="00A117DF" w:rsidRDefault="003229C8" w:rsidP="006E30C3">
            <w:pPr>
              <w:spacing w:after="0" w:line="240" w:lineRule="auto"/>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Наименование поставщика услуг</w:t>
            </w:r>
          </w:p>
        </w:tc>
        <w:tc>
          <w:tcPr>
            <w:tcW w:w="850" w:type="dxa"/>
            <w:shd w:val="clear" w:color="auto" w:fill="auto"/>
            <w:noWrap/>
            <w:vAlign w:val="bottom"/>
            <w:hideMark/>
          </w:tcPr>
          <w:p w14:paraId="60C26F5E"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2016</w:t>
            </w:r>
          </w:p>
        </w:tc>
        <w:tc>
          <w:tcPr>
            <w:tcW w:w="849" w:type="dxa"/>
            <w:shd w:val="clear" w:color="auto" w:fill="auto"/>
            <w:noWrap/>
            <w:vAlign w:val="bottom"/>
            <w:hideMark/>
          </w:tcPr>
          <w:p w14:paraId="1E37484F"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2017</w:t>
            </w:r>
          </w:p>
        </w:tc>
        <w:tc>
          <w:tcPr>
            <w:tcW w:w="991" w:type="dxa"/>
            <w:shd w:val="clear" w:color="auto" w:fill="auto"/>
            <w:noWrap/>
            <w:vAlign w:val="bottom"/>
            <w:hideMark/>
          </w:tcPr>
          <w:p w14:paraId="49DDCC66"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2018</w:t>
            </w:r>
          </w:p>
        </w:tc>
        <w:tc>
          <w:tcPr>
            <w:tcW w:w="992" w:type="dxa"/>
            <w:shd w:val="clear" w:color="auto" w:fill="auto"/>
            <w:noWrap/>
            <w:vAlign w:val="bottom"/>
            <w:hideMark/>
          </w:tcPr>
          <w:p w14:paraId="5CF74CC1"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2019</w:t>
            </w:r>
          </w:p>
        </w:tc>
        <w:tc>
          <w:tcPr>
            <w:tcW w:w="849" w:type="dxa"/>
            <w:shd w:val="clear" w:color="auto" w:fill="auto"/>
            <w:noWrap/>
            <w:vAlign w:val="bottom"/>
            <w:hideMark/>
          </w:tcPr>
          <w:p w14:paraId="164870F1"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2020</w:t>
            </w:r>
          </w:p>
        </w:tc>
        <w:tc>
          <w:tcPr>
            <w:tcW w:w="1133" w:type="dxa"/>
            <w:shd w:val="clear" w:color="auto" w:fill="auto"/>
            <w:noWrap/>
            <w:vAlign w:val="bottom"/>
            <w:hideMark/>
          </w:tcPr>
          <w:p w14:paraId="74218572"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Всего</w:t>
            </w:r>
          </w:p>
        </w:tc>
      </w:tr>
      <w:tr w:rsidR="003C66DA" w:rsidRPr="00A117DF" w14:paraId="0A3824BE" w14:textId="77777777" w:rsidTr="003C66DA">
        <w:trPr>
          <w:trHeight w:val="288"/>
        </w:trPr>
        <w:tc>
          <w:tcPr>
            <w:tcW w:w="471" w:type="dxa"/>
            <w:shd w:val="clear" w:color="auto" w:fill="auto"/>
            <w:noWrap/>
            <w:vAlign w:val="bottom"/>
            <w:hideMark/>
          </w:tcPr>
          <w:p w14:paraId="11D86DFF"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w:t>
            </w:r>
          </w:p>
        </w:tc>
        <w:tc>
          <w:tcPr>
            <w:tcW w:w="4207" w:type="dxa"/>
            <w:shd w:val="clear" w:color="auto" w:fill="auto"/>
            <w:noWrap/>
            <w:vAlign w:val="bottom"/>
            <w:hideMark/>
          </w:tcPr>
          <w:p w14:paraId="37009492"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Неизвестно</w:t>
            </w:r>
          </w:p>
        </w:tc>
        <w:tc>
          <w:tcPr>
            <w:tcW w:w="850" w:type="dxa"/>
            <w:shd w:val="clear" w:color="auto" w:fill="auto"/>
            <w:noWrap/>
            <w:vAlign w:val="bottom"/>
            <w:hideMark/>
          </w:tcPr>
          <w:p w14:paraId="2C508313"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508,63</w:t>
            </w:r>
          </w:p>
        </w:tc>
        <w:tc>
          <w:tcPr>
            <w:tcW w:w="849" w:type="dxa"/>
            <w:shd w:val="clear" w:color="auto" w:fill="auto"/>
            <w:noWrap/>
            <w:vAlign w:val="bottom"/>
            <w:hideMark/>
          </w:tcPr>
          <w:p w14:paraId="27C1482B"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824,01</w:t>
            </w:r>
          </w:p>
        </w:tc>
        <w:tc>
          <w:tcPr>
            <w:tcW w:w="991" w:type="dxa"/>
            <w:shd w:val="clear" w:color="auto" w:fill="auto"/>
            <w:noWrap/>
            <w:vAlign w:val="bottom"/>
            <w:hideMark/>
          </w:tcPr>
          <w:p w14:paraId="3CFA7269"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757,38</w:t>
            </w:r>
          </w:p>
        </w:tc>
        <w:tc>
          <w:tcPr>
            <w:tcW w:w="992" w:type="dxa"/>
            <w:shd w:val="clear" w:color="auto" w:fill="auto"/>
            <w:noWrap/>
            <w:vAlign w:val="bottom"/>
            <w:hideMark/>
          </w:tcPr>
          <w:p w14:paraId="6F040959"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1 801,34</w:t>
            </w:r>
          </w:p>
        </w:tc>
        <w:tc>
          <w:tcPr>
            <w:tcW w:w="849" w:type="dxa"/>
            <w:shd w:val="clear" w:color="auto" w:fill="auto"/>
            <w:noWrap/>
            <w:vAlign w:val="bottom"/>
            <w:hideMark/>
          </w:tcPr>
          <w:p w14:paraId="08E7880F"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532,99</w:t>
            </w:r>
          </w:p>
        </w:tc>
        <w:tc>
          <w:tcPr>
            <w:tcW w:w="1133" w:type="dxa"/>
            <w:shd w:val="clear" w:color="auto" w:fill="auto"/>
            <w:noWrap/>
            <w:vAlign w:val="bottom"/>
            <w:hideMark/>
          </w:tcPr>
          <w:p w14:paraId="355B4A24"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4 424,35</w:t>
            </w:r>
          </w:p>
        </w:tc>
      </w:tr>
      <w:tr w:rsidR="003C66DA" w:rsidRPr="00A117DF" w14:paraId="17F3742C" w14:textId="77777777" w:rsidTr="003C66DA">
        <w:trPr>
          <w:trHeight w:val="288"/>
        </w:trPr>
        <w:tc>
          <w:tcPr>
            <w:tcW w:w="471" w:type="dxa"/>
            <w:shd w:val="clear" w:color="auto" w:fill="auto"/>
            <w:noWrap/>
            <w:vAlign w:val="bottom"/>
            <w:hideMark/>
          </w:tcPr>
          <w:p w14:paraId="26E64273"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2</w:t>
            </w:r>
          </w:p>
        </w:tc>
        <w:tc>
          <w:tcPr>
            <w:tcW w:w="4207" w:type="dxa"/>
            <w:shd w:val="clear" w:color="auto" w:fill="auto"/>
            <w:noWrap/>
            <w:vAlign w:val="bottom"/>
            <w:hideMark/>
          </w:tcPr>
          <w:p w14:paraId="6A8FFCCF"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"НПЦ "ЭХО+"</w:t>
            </w:r>
          </w:p>
        </w:tc>
        <w:tc>
          <w:tcPr>
            <w:tcW w:w="850" w:type="dxa"/>
            <w:shd w:val="clear" w:color="auto" w:fill="auto"/>
            <w:noWrap/>
            <w:vAlign w:val="bottom"/>
            <w:hideMark/>
          </w:tcPr>
          <w:p w14:paraId="30E27288"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273,09</w:t>
            </w:r>
          </w:p>
        </w:tc>
        <w:tc>
          <w:tcPr>
            <w:tcW w:w="849" w:type="dxa"/>
            <w:shd w:val="clear" w:color="auto" w:fill="auto"/>
            <w:noWrap/>
            <w:vAlign w:val="bottom"/>
            <w:hideMark/>
          </w:tcPr>
          <w:p w14:paraId="7A50A35E"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210,20</w:t>
            </w:r>
          </w:p>
        </w:tc>
        <w:tc>
          <w:tcPr>
            <w:tcW w:w="991" w:type="dxa"/>
            <w:shd w:val="clear" w:color="auto" w:fill="auto"/>
            <w:noWrap/>
            <w:vAlign w:val="bottom"/>
            <w:hideMark/>
          </w:tcPr>
          <w:p w14:paraId="029856CC"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176,02</w:t>
            </w:r>
          </w:p>
        </w:tc>
        <w:tc>
          <w:tcPr>
            <w:tcW w:w="992" w:type="dxa"/>
            <w:shd w:val="clear" w:color="auto" w:fill="auto"/>
            <w:noWrap/>
            <w:vAlign w:val="bottom"/>
            <w:hideMark/>
          </w:tcPr>
          <w:p w14:paraId="29467726"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191,98</w:t>
            </w:r>
          </w:p>
        </w:tc>
        <w:tc>
          <w:tcPr>
            <w:tcW w:w="849" w:type="dxa"/>
            <w:shd w:val="clear" w:color="auto" w:fill="auto"/>
            <w:noWrap/>
            <w:vAlign w:val="bottom"/>
            <w:hideMark/>
          </w:tcPr>
          <w:p w14:paraId="0F55B8A3"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669908CC"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851,29</w:t>
            </w:r>
          </w:p>
        </w:tc>
      </w:tr>
      <w:tr w:rsidR="003C66DA" w:rsidRPr="00A117DF" w14:paraId="400A1F1D" w14:textId="77777777" w:rsidTr="003C66DA">
        <w:trPr>
          <w:trHeight w:val="288"/>
        </w:trPr>
        <w:tc>
          <w:tcPr>
            <w:tcW w:w="471" w:type="dxa"/>
            <w:shd w:val="clear" w:color="auto" w:fill="auto"/>
            <w:noWrap/>
            <w:vAlign w:val="bottom"/>
            <w:hideMark/>
          </w:tcPr>
          <w:p w14:paraId="71BC6B56"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3</w:t>
            </w:r>
          </w:p>
        </w:tc>
        <w:tc>
          <w:tcPr>
            <w:tcW w:w="4207" w:type="dxa"/>
            <w:shd w:val="clear" w:color="auto" w:fill="auto"/>
            <w:noWrap/>
            <w:vAlign w:val="bottom"/>
            <w:hideMark/>
          </w:tcPr>
          <w:p w14:paraId="646EBAA6"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ЗАО НДЦ НПФ "РУССКАЯ ЛАБОРАТОРИЯ"</w:t>
            </w:r>
          </w:p>
        </w:tc>
        <w:tc>
          <w:tcPr>
            <w:tcW w:w="850" w:type="dxa"/>
            <w:shd w:val="clear" w:color="auto" w:fill="auto"/>
            <w:noWrap/>
            <w:vAlign w:val="bottom"/>
            <w:hideMark/>
          </w:tcPr>
          <w:p w14:paraId="06FB6E9D"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195,05</w:t>
            </w:r>
          </w:p>
        </w:tc>
        <w:tc>
          <w:tcPr>
            <w:tcW w:w="849" w:type="dxa"/>
            <w:shd w:val="clear" w:color="auto" w:fill="auto"/>
            <w:noWrap/>
            <w:vAlign w:val="bottom"/>
            <w:hideMark/>
          </w:tcPr>
          <w:p w14:paraId="76CF3D9F"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0,31</w:t>
            </w:r>
          </w:p>
        </w:tc>
        <w:tc>
          <w:tcPr>
            <w:tcW w:w="991" w:type="dxa"/>
            <w:shd w:val="clear" w:color="auto" w:fill="auto"/>
            <w:noWrap/>
            <w:vAlign w:val="bottom"/>
            <w:hideMark/>
          </w:tcPr>
          <w:p w14:paraId="077BECA2"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bottom"/>
            <w:hideMark/>
          </w:tcPr>
          <w:p w14:paraId="3831BDAC"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67463983"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0C19421E"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195,35</w:t>
            </w:r>
          </w:p>
        </w:tc>
      </w:tr>
      <w:tr w:rsidR="003C66DA" w:rsidRPr="00A117DF" w14:paraId="42969F67" w14:textId="77777777" w:rsidTr="003C66DA">
        <w:trPr>
          <w:trHeight w:val="288"/>
        </w:trPr>
        <w:tc>
          <w:tcPr>
            <w:tcW w:w="471" w:type="dxa"/>
            <w:shd w:val="clear" w:color="auto" w:fill="auto"/>
            <w:noWrap/>
            <w:vAlign w:val="bottom"/>
            <w:hideMark/>
          </w:tcPr>
          <w:p w14:paraId="5F586770"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w:t>
            </w:r>
          </w:p>
        </w:tc>
        <w:tc>
          <w:tcPr>
            <w:tcW w:w="4207" w:type="dxa"/>
            <w:shd w:val="clear" w:color="auto" w:fill="auto"/>
            <w:noWrap/>
            <w:vAlign w:val="bottom"/>
            <w:hideMark/>
          </w:tcPr>
          <w:p w14:paraId="5D850D9A"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"КЭР"</w:t>
            </w:r>
          </w:p>
        </w:tc>
        <w:tc>
          <w:tcPr>
            <w:tcW w:w="850" w:type="dxa"/>
            <w:shd w:val="clear" w:color="auto" w:fill="auto"/>
            <w:noWrap/>
            <w:vAlign w:val="bottom"/>
            <w:hideMark/>
          </w:tcPr>
          <w:p w14:paraId="5467A596"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274840C3"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1" w:type="dxa"/>
            <w:shd w:val="clear" w:color="auto" w:fill="auto"/>
            <w:noWrap/>
            <w:vAlign w:val="bottom"/>
            <w:hideMark/>
          </w:tcPr>
          <w:p w14:paraId="19E94771"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56,10</w:t>
            </w:r>
          </w:p>
        </w:tc>
        <w:tc>
          <w:tcPr>
            <w:tcW w:w="992" w:type="dxa"/>
            <w:shd w:val="clear" w:color="auto" w:fill="auto"/>
            <w:noWrap/>
            <w:vAlign w:val="bottom"/>
            <w:hideMark/>
          </w:tcPr>
          <w:p w14:paraId="25668249"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125,00</w:t>
            </w:r>
          </w:p>
        </w:tc>
        <w:tc>
          <w:tcPr>
            <w:tcW w:w="849" w:type="dxa"/>
            <w:shd w:val="clear" w:color="auto" w:fill="auto"/>
            <w:noWrap/>
            <w:vAlign w:val="bottom"/>
            <w:hideMark/>
          </w:tcPr>
          <w:p w14:paraId="68A0E1E4"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7F06CA95"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181,10</w:t>
            </w:r>
          </w:p>
        </w:tc>
      </w:tr>
      <w:tr w:rsidR="003C66DA" w:rsidRPr="00A117DF" w14:paraId="6C015080" w14:textId="77777777" w:rsidTr="003C66DA">
        <w:trPr>
          <w:trHeight w:val="288"/>
        </w:trPr>
        <w:tc>
          <w:tcPr>
            <w:tcW w:w="471" w:type="dxa"/>
            <w:shd w:val="clear" w:color="auto" w:fill="auto"/>
            <w:noWrap/>
            <w:vAlign w:val="bottom"/>
            <w:hideMark/>
          </w:tcPr>
          <w:p w14:paraId="276E1434"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w:t>
            </w:r>
          </w:p>
        </w:tc>
        <w:tc>
          <w:tcPr>
            <w:tcW w:w="4207" w:type="dxa"/>
            <w:shd w:val="clear" w:color="auto" w:fill="auto"/>
            <w:noWrap/>
            <w:vAlign w:val="bottom"/>
            <w:hideMark/>
          </w:tcPr>
          <w:p w14:paraId="4509C3F1"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"Эксперт-проект"</w:t>
            </w:r>
          </w:p>
        </w:tc>
        <w:tc>
          <w:tcPr>
            <w:tcW w:w="850" w:type="dxa"/>
            <w:shd w:val="clear" w:color="auto" w:fill="auto"/>
            <w:noWrap/>
            <w:vAlign w:val="bottom"/>
            <w:hideMark/>
          </w:tcPr>
          <w:p w14:paraId="22AEBF1B"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24E63E62"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139,08</w:t>
            </w:r>
          </w:p>
        </w:tc>
        <w:tc>
          <w:tcPr>
            <w:tcW w:w="991" w:type="dxa"/>
            <w:shd w:val="clear" w:color="auto" w:fill="auto"/>
            <w:noWrap/>
            <w:vAlign w:val="bottom"/>
            <w:hideMark/>
          </w:tcPr>
          <w:p w14:paraId="2FF40BB2"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bottom"/>
            <w:hideMark/>
          </w:tcPr>
          <w:p w14:paraId="40717A30"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5C696B10"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533D26AB"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139,08</w:t>
            </w:r>
          </w:p>
        </w:tc>
      </w:tr>
      <w:tr w:rsidR="003C66DA" w:rsidRPr="00A117DF" w14:paraId="7B7155BA" w14:textId="77777777" w:rsidTr="003C66DA">
        <w:trPr>
          <w:trHeight w:val="288"/>
        </w:trPr>
        <w:tc>
          <w:tcPr>
            <w:tcW w:w="471" w:type="dxa"/>
            <w:shd w:val="clear" w:color="auto" w:fill="auto"/>
            <w:noWrap/>
            <w:vAlign w:val="bottom"/>
            <w:hideMark/>
          </w:tcPr>
          <w:p w14:paraId="097A2B4D"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6</w:t>
            </w:r>
          </w:p>
        </w:tc>
        <w:tc>
          <w:tcPr>
            <w:tcW w:w="4207" w:type="dxa"/>
            <w:shd w:val="clear" w:color="auto" w:fill="auto"/>
            <w:noWrap/>
            <w:vAlign w:val="bottom"/>
            <w:hideMark/>
          </w:tcPr>
          <w:p w14:paraId="2EDBD28F"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"ГИДРОВАКС ПЛЮС"</w:t>
            </w:r>
          </w:p>
        </w:tc>
        <w:tc>
          <w:tcPr>
            <w:tcW w:w="850" w:type="dxa"/>
            <w:shd w:val="clear" w:color="auto" w:fill="auto"/>
            <w:noWrap/>
            <w:vAlign w:val="bottom"/>
            <w:hideMark/>
          </w:tcPr>
          <w:p w14:paraId="42298A85"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4EB3F099"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1" w:type="dxa"/>
            <w:shd w:val="clear" w:color="auto" w:fill="auto"/>
            <w:noWrap/>
            <w:vAlign w:val="bottom"/>
            <w:hideMark/>
          </w:tcPr>
          <w:p w14:paraId="68220714"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55,68</w:t>
            </w:r>
          </w:p>
        </w:tc>
        <w:tc>
          <w:tcPr>
            <w:tcW w:w="992" w:type="dxa"/>
            <w:shd w:val="clear" w:color="auto" w:fill="auto"/>
            <w:noWrap/>
            <w:vAlign w:val="bottom"/>
            <w:hideMark/>
          </w:tcPr>
          <w:p w14:paraId="7C7680E0"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51,02</w:t>
            </w:r>
          </w:p>
        </w:tc>
        <w:tc>
          <w:tcPr>
            <w:tcW w:w="849" w:type="dxa"/>
            <w:shd w:val="clear" w:color="auto" w:fill="auto"/>
            <w:noWrap/>
            <w:vAlign w:val="bottom"/>
            <w:hideMark/>
          </w:tcPr>
          <w:p w14:paraId="693AFFD1"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1774EB3E"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106,70</w:t>
            </w:r>
          </w:p>
        </w:tc>
      </w:tr>
      <w:tr w:rsidR="003C66DA" w:rsidRPr="00A117DF" w14:paraId="3777F07C" w14:textId="77777777" w:rsidTr="003C66DA">
        <w:trPr>
          <w:trHeight w:val="288"/>
        </w:trPr>
        <w:tc>
          <w:tcPr>
            <w:tcW w:w="471" w:type="dxa"/>
            <w:shd w:val="clear" w:color="auto" w:fill="auto"/>
            <w:noWrap/>
            <w:vAlign w:val="bottom"/>
            <w:hideMark/>
          </w:tcPr>
          <w:p w14:paraId="45F2C737"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7</w:t>
            </w:r>
          </w:p>
        </w:tc>
        <w:tc>
          <w:tcPr>
            <w:tcW w:w="4207" w:type="dxa"/>
            <w:shd w:val="clear" w:color="auto" w:fill="auto"/>
            <w:noWrap/>
            <w:vAlign w:val="bottom"/>
            <w:hideMark/>
          </w:tcPr>
          <w:p w14:paraId="0DD1728F"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ПАО "Ижорские заводы"</w:t>
            </w:r>
          </w:p>
        </w:tc>
        <w:tc>
          <w:tcPr>
            <w:tcW w:w="850" w:type="dxa"/>
            <w:shd w:val="clear" w:color="auto" w:fill="auto"/>
            <w:noWrap/>
            <w:vAlign w:val="bottom"/>
            <w:hideMark/>
          </w:tcPr>
          <w:p w14:paraId="372488CE"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97,12</w:t>
            </w:r>
          </w:p>
        </w:tc>
        <w:tc>
          <w:tcPr>
            <w:tcW w:w="849" w:type="dxa"/>
            <w:shd w:val="clear" w:color="auto" w:fill="auto"/>
            <w:noWrap/>
            <w:vAlign w:val="bottom"/>
            <w:hideMark/>
          </w:tcPr>
          <w:p w14:paraId="0FA10ACD"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2,95</w:t>
            </w:r>
          </w:p>
        </w:tc>
        <w:tc>
          <w:tcPr>
            <w:tcW w:w="991" w:type="dxa"/>
            <w:shd w:val="clear" w:color="auto" w:fill="auto"/>
            <w:noWrap/>
            <w:vAlign w:val="bottom"/>
            <w:hideMark/>
          </w:tcPr>
          <w:p w14:paraId="30280449"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bottom"/>
            <w:hideMark/>
          </w:tcPr>
          <w:p w14:paraId="0A3925A3"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4D658BC5"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4BAFEF30"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100,07</w:t>
            </w:r>
          </w:p>
        </w:tc>
      </w:tr>
      <w:tr w:rsidR="003C66DA" w:rsidRPr="00A117DF" w14:paraId="4901194D" w14:textId="77777777" w:rsidTr="003C66DA">
        <w:trPr>
          <w:trHeight w:val="288"/>
        </w:trPr>
        <w:tc>
          <w:tcPr>
            <w:tcW w:w="471" w:type="dxa"/>
            <w:shd w:val="clear" w:color="auto" w:fill="auto"/>
            <w:noWrap/>
            <w:vAlign w:val="bottom"/>
            <w:hideMark/>
          </w:tcPr>
          <w:p w14:paraId="0F519C0B"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8</w:t>
            </w:r>
          </w:p>
        </w:tc>
        <w:tc>
          <w:tcPr>
            <w:tcW w:w="4207" w:type="dxa"/>
            <w:shd w:val="clear" w:color="auto" w:fill="auto"/>
            <w:noWrap/>
            <w:vAlign w:val="bottom"/>
            <w:hideMark/>
          </w:tcPr>
          <w:p w14:paraId="48DC010D"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"Атомзвук"</w:t>
            </w:r>
          </w:p>
        </w:tc>
        <w:tc>
          <w:tcPr>
            <w:tcW w:w="850" w:type="dxa"/>
            <w:shd w:val="clear" w:color="auto" w:fill="auto"/>
            <w:noWrap/>
            <w:vAlign w:val="bottom"/>
            <w:hideMark/>
          </w:tcPr>
          <w:p w14:paraId="3B212C42"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13,59</w:t>
            </w:r>
          </w:p>
        </w:tc>
        <w:tc>
          <w:tcPr>
            <w:tcW w:w="849" w:type="dxa"/>
            <w:shd w:val="clear" w:color="auto" w:fill="auto"/>
            <w:noWrap/>
            <w:vAlign w:val="bottom"/>
            <w:hideMark/>
          </w:tcPr>
          <w:p w14:paraId="02ABC655"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1" w:type="dxa"/>
            <w:shd w:val="clear" w:color="auto" w:fill="auto"/>
            <w:noWrap/>
            <w:vAlign w:val="bottom"/>
            <w:hideMark/>
          </w:tcPr>
          <w:p w14:paraId="12E46301"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44,47</w:t>
            </w:r>
          </w:p>
        </w:tc>
        <w:tc>
          <w:tcPr>
            <w:tcW w:w="992" w:type="dxa"/>
            <w:shd w:val="clear" w:color="auto" w:fill="auto"/>
            <w:noWrap/>
            <w:vAlign w:val="bottom"/>
            <w:hideMark/>
          </w:tcPr>
          <w:p w14:paraId="5EB6D2B7"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41,38</w:t>
            </w:r>
          </w:p>
        </w:tc>
        <w:tc>
          <w:tcPr>
            <w:tcW w:w="849" w:type="dxa"/>
            <w:shd w:val="clear" w:color="auto" w:fill="auto"/>
            <w:noWrap/>
            <w:vAlign w:val="bottom"/>
            <w:hideMark/>
          </w:tcPr>
          <w:p w14:paraId="26BE8D8D"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7749103E"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99,43</w:t>
            </w:r>
          </w:p>
        </w:tc>
      </w:tr>
      <w:tr w:rsidR="003C66DA" w:rsidRPr="00A117DF" w14:paraId="6DB4A476" w14:textId="77777777" w:rsidTr="003C66DA">
        <w:trPr>
          <w:trHeight w:val="288"/>
        </w:trPr>
        <w:tc>
          <w:tcPr>
            <w:tcW w:w="471" w:type="dxa"/>
            <w:shd w:val="clear" w:color="auto" w:fill="auto"/>
            <w:noWrap/>
            <w:vAlign w:val="bottom"/>
            <w:hideMark/>
          </w:tcPr>
          <w:p w14:paraId="4A3485B3"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9</w:t>
            </w:r>
          </w:p>
        </w:tc>
        <w:tc>
          <w:tcPr>
            <w:tcW w:w="4207" w:type="dxa"/>
            <w:shd w:val="clear" w:color="auto" w:fill="auto"/>
            <w:noWrap/>
            <w:vAlign w:val="bottom"/>
            <w:hideMark/>
          </w:tcPr>
          <w:p w14:paraId="5BF9FEFD"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АО "НИКИЭТ"</w:t>
            </w:r>
          </w:p>
        </w:tc>
        <w:tc>
          <w:tcPr>
            <w:tcW w:w="850" w:type="dxa"/>
            <w:shd w:val="clear" w:color="auto" w:fill="auto"/>
            <w:noWrap/>
            <w:vAlign w:val="bottom"/>
            <w:hideMark/>
          </w:tcPr>
          <w:p w14:paraId="20B81D62"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524BFA8A"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53,82</w:t>
            </w:r>
          </w:p>
        </w:tc>
        <w:tc>
          <w:tcPr>
            <w:tcW w:w="991" w:type="dxa"/>
            <w:shd w:val="clear" w:color="auto" w:fill="auto"/>
            <w:noWrap/>
            <w:vAlign w:val="bottom"/>
            <w:hideMark/>
          </w:tcPr>
          <w:p w14:paraId="47D753FA"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bottom"/>
            <w:hideMark/>
          </w:tcPr>
          <w:p w14:paraId="2ABD817A"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37,50</w:t>
            </w:r>
          </w:p>
        </w:tc>
        <w:tc>
          <w:tcPr>
            <w:tcW w:w="849" w:type="dxa"/>
            <w:shd w:val="clear" w:color="auto" w:fill="auto"/>
            <w:noWrap/>
            <w:vAlign w:val="bottom"/>
            <w:hideMark/>
          </w:tcPr>
          <w:p w14:paraId="431CEF20"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480E753E"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91,32</w:t>
            </w:r>
          </w:p>
        </w:tc>
      </w:tr>
      <w:tr w:rsidR="003C66DA" w:rsidRPr="00A117DF" w14:paraId="3F18CEF8" w14:textId="77777777" w:rsidTr="003C66DA">
        <w:trPr>
          <w:trHeight w:val="288"/>
        </w:trPr>
        <w:tc>
          <w:tcPr>
            <w:tcW w:w="471" w:type="dxa"/>
            <w:shd w:val="clear" w:color="auto" w:fill="auto"/>
            <w:noWrap/>
            <w:vAlign w:val="bottom"/>
            <w:hideMark/>
          </w:tcPr>
          <w:p w14:paraId="46163402"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10</w:t>
            </w:r>
          </w:p>
        </w:tc>
        <w:tc>
          <w:tcPr>
            <w:tcW w:w="4207" w:type="dxa"/>
            <w:shd w:val="clear" w:color="auto" w:fill="auto"/>
            <w:noWrap/>
            <w:vAlign w:val="bottom"/>
            <w:hideMark/>
          </w:tcPr>
          <w:p w14:paraId="5CD6155B"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"ИНТ-КОНТРОЛЬ"</w:t>
            </w:r>
          </w:p>
        </w:tc>
        <w:tc>
          <w:tcPr>
            <w:tcW w:w="850" w:type="dxa"/>
            <w:shd w:val="clear" w:color="auto" w:fill="auto"/>
            <w:noWrap/>
            <w:vAlign w:val="bottom"/>
            <w:hideMark/>
          </w:tcPr>
          <w:p w14:paraId="1BFE1BBA"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86,55</w:t>
            </w:r>
          </w:p>
        </w:tc>
        <w:tc>
          <w:tcPr>
            <w:tcW w:w="849" w:type="dxa"/>
            <w:shd w:val="clear" w:color="auto" w:fill="auto"/>
            <w:noWrap/>
            <w:vAlign w:val="bottom"/>
            <w:hideMark/>
          </w:tcPr>
          <w:p w14:paraId="7E7A75F9"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1" w:type="dxa"/>
            <w:shd w:val="clear" w:color="auto" w:fill="auto"/>
            <w:noWrap/>
            <w:vAlign w:val="bottom"/>
            <w:hideMark/>
          </w:tcPr>
          <w:p w14:paraId="3B0CD5A2"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bottom"/>
            <w:hideMark/>
          </w:tcPr>
          <w:p w14:paraId="766C6B36"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3859DBC5"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6A50F6CC"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86,55</w:t>
            </w:r>
          </w:p>
        </w:tc>
      </w:tr>
      <w:tr w:rsidR="003C66DA" w:rsidRPr="00A117DF" w14:paraId="1EBEFF17" w14:textId="77777777" w:rsidTr="003C66DA">
        <w:trPr>
          <w:trHeight w:val="288"/>
        </w:trPr>
        <w:tc>
          <w:tcPr>
            <w:tcW w:w="471" w:type="dxa"/>
            <w:shd w:val="clear" w:color="auto" w:fill="auto"/>
            <w:noWrap/>
            <w:vAlign w:val="bottom"/>
            <w:hideMark/>
          </w:tcPr>
          <w:p w14:paraId="35C8D849"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11</w:t>
            </w:r>
          </w:p>
        </w:tc>
        <w:tc>
          <w:tcPr>
            <w:tcW w:w="4207" w:type="dxa"/>
            <w:shd w:val="clear" w:color="auto" w:fill="auto"/>
            <w:noWrap/>
            <w:vAlign w:val="bottom"/>
            <w:hideMark/>
          </w:tcPr>
          <w:p w14:paraId="751E3A57"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"ТЦКД - Атомкомплект"</w:t>
            </w:r>
          </w:p>
        </w:tc>
        <w:tc>
          <w:tcPr>
            <w:tcW w:w="850" w:type="dxa"/>
            <w:shd w:val="clear" w:color="auto" w:fill="auto"/>
            <w:noWrap/>
            <w:vAlign w:val="bottom"/>
            <w:hideMark/>
          </w:tcPr>
          <w:p w14:paraId="23B102EF"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0,00</w:t>
            </w:r>
          </w:p>
        </w:tc>
        <w:tc>
          <w:tcPr>
            <w:tcW w:w="849" w:type="dxa"/>
            <w:shd w:val="clear" w:color="auto" w:fill="auto"/>
            <w:noWrap/>
            <w:vAlign w:val="bottom"/>
            <w:hideMark/>
          </w:tcPr>
          <w:p w14:paraId="58CA50E2"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39,28</w:t>
            </w:r>
          </w:p>
        </w:tc>
        <w:tc>
          <w:tcPr>
            <w:tcW w:w="991" w:type="dxa"/>
            <w:shd w:val="clear" w:color="auto" w:fill="auto"/>
            <w:noWrap/>
            <w:vAlign w:val="bottom"/>
            <w:hideMark/>
          </w:tcPr>
          <w:p w14:paraId="648DC192"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bottom"/>
            <w:hideMark/>
          </w:tcPr>
          <w:p w14:paraId="2D47E537"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43,29</w:t>
            </w:r>
          </w:p>
        </w:tc>
        <w:tc>
          <w:tcPr>
            <w:tcW w:w="849" w:type="dxa"/>
            <w:shd w:val="clear" w:color="auto" w:fill="auto"/>
            <w:noWrap/>
            <w:vAlign w:val="bottom"/>
            <w:hideMark/>
          </w:tcPr>
          <w:p w14:paraId="3A314D64"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1072CA13"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82,57</w:t>
            </w:r>
          </w:p>
        </w:tc>
      </w:tr>
      <w:tr w:rsidR="003C66DA" w:rsidRPr="00A117DF" w14:paraId="78861ECA" w14:textId="77777777" w:rsidTr="003C66DA">
        <w:trPr>
          <w:trHeight w:val="288"/>
        </w:trPr>
        <w:tc>
          <w:tcPr>
            <w:tcW w:w="471" w:type="dxa"/>
            <w:shd w:val="clear" w:color="auto" w:fill="auto"/>
            <w:noWrap/>
            <w:vAlign w:val="bottom"/>
            <w:hideMark/>
          </w:tcPr>
          <w:p w14:paraId="204CD413"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12</w:t>
            </w:r>
          </w:p>
        </w:tc>
        <w:tc>
          <w:tcPr>
            <w:tcW w:w="4207" w:type="dxa"/>
            <w:shd w:val="clear" w:color="auto" w:fill="auto"/>
            <w:noWrap/>
            <w:vAlign w:val="bottom"/>
            <w:hideMark/>
          </w:tcPr>
          <w:p w14:paraId="3E7091A7"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"РЕШЕНИЕ"</w:t>
            </w:r>
          </w:p>
        </w:tc>
        <w:tc>
          <w:tcPr>
            <w:tcW w:w="850" w:type="dxa"/>
            <w:shd w:val="clear" w:color="auto" w:fill="auto"/>
            <w:noWrap/>
            <w:vAlign w:val="bottom"/>
            <w:hideMark/>
          </w:tcPr>
          <w:p w14:paraId="7F9088B5"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10,82</w:t>
            </w:r>
          </w:p>
        </w:tc>
        <w:tc>
          <w:tcPr>
            <w:tcW w:w="849" w:type="dxa"/>
            <w:shd w:val="clear" w:color="auto" w:fill="auto"/>
            <w:noWrap/>
            <w:vAlign w:val="bottom"/>
            <w:hideMark/>
          </w:tcPr>
          <w:p w14:paraId="66D98E2C"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0,38</w:t>
            </w:r>
          </w:p>
        </w:tc>
        <w:tc>
          <w:tcPr>
            <w:tcW w:w="991" w:type="dxa"/>
            <w:shd w:val="clear" w:color="auto" w:fill="auto"/>
            <w:noWrap/>
            <w:vAlign w:val="bottom"/>
            <w:hideMark/>
          </w:tcPr>
          <w:p w14:paraId="43302917"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21,89</w:t>
            </w:r>
          </w:p>
        </w:tc>
        <w:tc>
          <w:tcPr>
            <w:tcW w:w="992" w:type="dxa"/>
            <w:shd w:val="clear" w:color="auto" w:fill="auto"/>
            <w:noWrap/>
            <w:vAlign w:val="bottom"/>
            <w:hideMark/>
          </w:tcPr>
          <w:p w14:paraId="29A541E8"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47,20</w:t>
            </w:r>
          </w:p>
        </w:tc>
        <w:tc>
          <w:tcPr>
            <w:tcW w:w="849" w:type="dxa"/>
            <w:shd w:val="clear" w:color="auto" w:fill="auto"/>
            <w:noWrap/>
            <w:vAlign w:val="bottom"/>
            <w:hideMark/>
          </w:tcPr>
          <w:p w14:paraId="43DE1FFF"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3B7E54C0"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80,29</w:t>
            </w:r>
          </w:p>
        </w:tc>
      </w:tr>
      <w:tr w:rsidR="003C66DA" w:rsidRPr="00A117DF" w14:paraId="34751EB7" w14:textId="77777777" w:rsidTr="003C66DA">
        <w:trPr>
          <w:trHeight w:val="288"/>
        </w:trPr>
        <w:tc>
          <w:tcPr>
            <w:tcW w:w="471" w:type="dxa"/>
            <w:shd w:val="clear" w:color="auto" w:fill="auto"/>
            <w:noWrap/>
            <w:vAlign w:val="bottom"/>
            <w:hideMark/>
          </w:tcPr>
          <w:p w14:paraId="4C5831CE"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13</w:t>
            </w:r>
          </w:p>
        </w:tc>
        <w:tc>
          <w:tcPr>
            <w:tcW w:w="4207" w:type="dxa"/>
            <w:shd w:val="clear" w:color="auto" w:fill="auto"/>
            <w:noWrap/>
            <w:vAlign w:val="bottom"/>
            <w:hideMark/>
          </w:tcPr>
          <w:p w14:paraId="6E7B8094"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АО "НПО "ЦНИИТМАШ"</w:t>
            </w:r>
          </w:p>
        </w:tc>
        <w:tc>
          <w:tcPr>
            <w:tcW w:w="850" w:type="dxa"/>
            <w:shd w:val="clear" w:color="auto" w:fill="auto"/>
            <w:noWrap/>
            <w:vAlign w:val="bottom"/>
            <w:hideMark/>
          </w:tcPr>
          <w:p w14:paraId="13009851"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14,87</w:t>
            </w:r>
          </w:p>
        </w:tc>
        <w:tc>
          <w:tcPr>
            <w:tcW w:w="849" w:type="dxa"/>
            <w:shd w:val="clear" w:color="auto" w:fill="auto"/>
            <w:noWrap/>
            <w:vAlign w:val="bottom"/>
            <w:hideMark/>
          </w:tcPr>
          <w:p w14:paraId="18E01A4B"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7,37</w:t>
            </w:r>
          </w:p>
        </w:tc>
        <w:tc>
          <w:tcPr>
            <w:tcW w:w="991" w:type="dxa"/>
            <w:shd w:val="clear" w:color="auto" w:fill="auto"/>
            <w:noWrap/>
            <w:vAlign w:val="bottom"/>
            <w:hideMark/>
          </w:tcPr>
          <w:p w14:paraId="685D71EE"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29,44</w:t>
            </w:r>
          </w:p>
        </w:tc>
        <w:tc>
          <w:tcPr>
            <w:tcW w:w="992" w:type="dxa"/>
            <w:shd w:val="clear" w:color="auto" w:fill="auto"/>
            <w:noWrap/>
            <w:vAlign w:val="bottom"/>
            <w:hideMark/>
          </w:tcPr>
          <w:p w14:paraId="63E8AAA0"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14,83</w:t>
            </w:r>
          </w:p>
        </w:tc>
        <w:tc>
          <w:tcPr>
            <w:tcW w:w="849" w:type="dxa"/>
            <w:shd w:val="clear" w:color="auto" w:fill="auto"/>
            <w:noWrap/>
            <w:vAlign w:val="bottom"/>
            <w:hideMark/>
          </w:tcPr>
          <w:p w14:paraId="6FE69CEE"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7D1F4A5F"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66,51</w:t>
            </w:r>
          </w:p>
        </w:tc>
      </w:tr>
      <w:tr w:rsidR="003C66DA" w:rsidRPr="00A117DF" w14:paraId="5070E48D" w14:textId="77777777" w:rsidTr="003C66DA">
        <w:trPr>
          <w:trHeight w:val="288"/>
        </w:trPr>
        <w:tc>
          <w:tcPr>
            <w:tcW w:w="471" w:type="dxa"/>
            <w:shd w:val="clear" w:color="auto" w:fill="auto"/>
            <w:noWrap/>
            <w:vAlign w:val="bottom"/>
            <w:hideMark/>
          </w:tcPr>
          <w:p w14:paraId="0C28243B"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14</w:t>
            </w:r>
          </w:p>
        </w:tc>
        <w:tc>
          <w:tcPr>
            <w:tcW w:w="4207" w:type="dxa"/>
            <w:shd w:val="clear" w:color="auto" w:fill="auto"/>
            <w:noWrap/>
            <w:vAlign w:val="bottom"/>
            <w:hideMark/>
          </w:tcPr>
          <w:p w14:paraId="7B02A56D"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"ГОРИЗОНТАЛЬ ПЛЮС"</w:t>
            </w:r>
          </w:p>
        </w:tc>
        <w:tc>
          <w:tcPr>
            <w:tcW w:w="850" w:type="dxa"/>
            <w:shd w:val="clear" w:color="auto" w:fill="auto"/>
            <w:noWrap/>
            <w:vAlign w:val="bottom"/>
            <w:hideMark/>
          </w:tcPr>
          <w:p w14:paraId="2F913711"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70FA5360"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1" w:type="dxa"/>
            <w:shd w:val="clear" w:color="auto" w:fill="auto"/>
            <w:noWrap/>
            <w:vAlign w:val="bottom"/>
            <w:hideMark/>
          </w:tcPr>
          <w:p w14:paraId="4E5D7FA9"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61,72</w:t>
            </w:r>
          </w:p>
        </w:tc>
        <w:tc>
          <w:tcPr>
            <w:tcW w:w="992" w:type="dxa"/>
            <w:shd w:val="clear" w:color="auto" w:fill="auto"/>
            <w:noWrap/>
            <w:vAlign w:val="bottom"/>
            <w:hideMark/>
          </w:tcPr>
          <w:p w14:paraId="73F764E9"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74E73BC6"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65ED01F4"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61,72</w:t>
            </w:r>
          </w:p>
        </w:tc>
      </w:tr>
      <w:tr w:rsidR="003C66DA" w:rsidRPr="00A117DF" w14:paraId="5CE44CAC" w14:textId="77777777" w:rsidTr="003C66DA">
        <w:trPr>
          <w:trHeight w:val="288"/>
        </w:trPr>
        <w:tc>
          <w:tcPr>
            <w:tcW w:w="471" w:type="dxa"/>
            <w:shd w:val="clear" w:color="auto" w:fill="auto"/>
            <w:noWrap/>
            <w:vAlign w:val="bottom"/>
            <w:hideMark/>
          </w:tcPr>
          <w:p w14:paraId="15FCD92E"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15</w:t>
            </w:r>
          </w:p>
        </w:tc>
        <w:tc>
          <w:tcPr>
            <w:tcW w:w="4207" w:type="dxa"/>
            <w:shd w:val="clear" w:color="auto" w:fill="auto"/>
            <w:noWrap/>
            <w:vAlign w:val="bottom"/>
            <w:hideMark/>
          </w:tcPr>
          <w:p w14:paraId="20247907"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"ИНТЕРЮНИС"</w:t>
            </w:r>
          </w:p>
        </w:tc>
        <w:tc>
          <w:tcPr>
            <w:tcW w:w="850" w:type="dxa"/>
            <w:shd w:val="clear" w:color="auto" w:fill="auto"/>
            <w:noWrap/>
            <w:vAlign w:val="bottom"/>
            <w:hideMark/>
          </w:tcPr>
          <w:p w14:paraId="3243C7AD"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57,49</w:t>
            </w:r>
          </w:p>
        </w:tc>
        <w:tc>
          <w:tcPr>
            <w:tcW w:w="849" w:type="dxa"/>
            <w:shd w:val="clear" w:color="auto" w:fill="auto"/>
            <w:noWrap/>
            <w:vAlign w:val="bottom"/>
            <w:hideMark/>
          </w:tcPr>
          <w:p w14:paraId="6D501249"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1,18</w:t>
            </w:r>
          </w:p>
        </w:tc>
        <w:tc>
          <w:tcPr>
            <w:tcW w:w="991" w:type="dxa"/>
            <w:shd w:val="clear" w:color="auto" w:fill="auto"/>
            <w:noWrap/>
            <w:vAlign w:val="bottom"/>
            <w:hideMark/>
          </w:tcPr>
          <w:p w14:paraId="33DA5D93"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bottom"/>
            <w:hideMark/>
          </w:tcPr>
          <w:p w14:paraId="5B44AF56"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75075566"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35641E1F"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58,66</w:t>
            </w:r>
          </w:p>
        </w:tc>
      </w:tr>
      <w:tr w:rsidR="003C66DA" w:rsidRPr="00A117DF" w14:paraId="780396C1" w14:textId="77777777" w:rsidTr="003C66DA">
        <w:trPr>
          <w:trHeight w:val="288"/>
        </w:trPr>
        <w:tc>
          <w:tcPr>
            <w:tcW w:w="471" w:type="dxa"/>
            <w:shd w:val="clear" w:color="auto" w:fill="auto"/>
            <w:noWrap/>
            <w:vAlign w:val="bottom"/>
            <w:hideMark/>
          </w:tcPr>
          <w:p w14:paraId="3D5E5247"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16</w:t>
            </w:r>
          </w:p>
        </w:tc>
        <w:tc>
          <w:tcPr>
            <w:tcW w:w="4207" w:type="dxa"/>
            <w:shd w:val="clear" w:color="auto" w:fill="auto"/>
            <w:noWrap/>
            <w:vAlign w:val="bottom"/>
            <w:hideMark/>
          </w:tcPr>
          <w:p w14:paraId="668747EE"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АО "Газприборавтоматикасервис"</w:t>
            </w:r>
          </w:p>
        </w:tc>
        <w:tc>
          <w:tcPr>
            <w:tcW w:w="850" w:type="dxa"/>
            <w:shd w:val="clear" w:color="auto" w:fill="auto"/>
            <w:noWrap/>
            <w:vAlign w:val="bottom"/>
            <w:hideMark/>
          </w:tcPr>
          <w:p w14:paraId="6EDF6301"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43,62</w:t>
            </w:r>
          </w:p>
        </w:tc>
        <w:tc>
          <w:tcPr>
            <w:tcW w:w="849" w:type="dxa"/>
            <w:shd w:val="clear" w:color="auto" w:fill="auto"/>
            <w:noWrap/>
            <w:vAlign w:val="bottom"/>
            <w:hideMark/>
          </w:tcPr>
          <w:p w14:paraId="0AE60CA3"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12,27</w:t>
            </w:r>
          </w:p>
        </w:tc>
        <w:tc>
          <w:tcPr>
            <w:tcW w:w="991" w:type="dxa"/>
            <w:shd w:val="clear" w:color="auto" w:fill="auto"/>
            <w:noWrap/>
            <w:vAlign w:val="bottom"/>
            <w:hideMark/>
          </w:tcPr>
          <w:p w14:paraId="367F72A7"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2" w:type="dxa"/>
            <w:shd w:val="clear" w:color="auto" w:fill="auto"/>
            <w:noWrap/>
            <w:vAlign w:val="bottom"/>
            <w:hideMark/>
          </w:tcPr>
          <w:p w14:paraId="525E354D"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032FB380"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5805F7E3"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55,89</w:t>
            </w:r>
          </w:p>
        </w:tc>
      </w:tr>
      <w:tr w:rsidR="003C66DA" w:rsidRPr="00A117DF" w14:paraId="181C6808" w14:textId="77777777" w:rsidTr="003C66DA">
        <w:trPr>
          <w:trHeight w:val="288"/>
        </w:trPr>
        <w:tc>
          <w:tcPr>
            <w:tcW w:w="471" w:type="dxa"/>
            <w:shd w:val="clear" w:color="auto" w:fill="auto"/>
            <w:noWrap/>
            <w:vAlign w:val="bottom"/>
            <w:hideMark/>
          </w:tcPr>
          <w:p w14:paraId="3CBB7269"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17</w:t>
            </w:r>
          </w:p>
        </w:tc>
        <w:tc>
          <w:tcPr>
            <w:tcW w:w="4207" w:type="dxa"/>
            <w:shd w:val="clear" w:color="auto" w:fill="auto"/>
            <w:noWrap/>
            <w:vAlign w:val="bottom"/>
            <w:hideMark/>
          </w:tcPr>
          <w:p w14:paraId="7E20E934"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"ПРОМ-ИМПУЛЬС"</w:t>
            </w:r>
          </w:p>
        </w:tc>
        <w:tc>
          <w:tcPr>
            <w:tcW w:w="850" w:type="dxa"/>
            <w:shd w:val="clear" w:color="auto" w:fill="auto"/>
            <w:noWrap/>
            <w:vAlign w:val="bottom"/>
            <w:hideMark/>
          </w:tcPr>
          <w:p w14:paraId="4F9F5F88"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3020D71F"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1" w:type="dxa"/>
            <w:shd w:val="clear" w:color="auto" w:fill="auto"/>
            <w:noWrap/>
            <w:vAlign w:val="bottom"/>
            <w:hideMark/>
          </w:tcPr>
          <w:p w14:paraId="76E99D9F"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54,90</w:t>
            </w:r>
          </w:p>
        </w:tc>
        <w:tc>
          <w:tcPr>
            <w:tcW w:w="992" w:type="dxa"/>
            <w:shd w:val="clear" w:color="auto" w:fill="auto"/>
            <w:noWrap/>
            <w:vAlign w:val="bottom"/>
            <w:hideMark/>
          </w:tcPr>
          <w:p w14:paraId="7B50C309"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64572E39"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7F952794"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54,90</w:t>
            </w:r>
          </w:p>
        </w:tc>
      </w:tr>
      <w:tr w:rsidR="003C66DA" w:rsidRPr="00A117DF" w14:paraId="789F5D38" w14:textId="77777777" w:rsidTr="003C66DA">
        <w:trPr>
          <w:trHeight w:val="288"/>
        </w:trPr>
        <w:tc>
          <w:tcPr>
            <w:tcW w:w="471" w:type="dxa"/>
            <w:shd w:val="clear" w:color="auto" w:fill="auto"/>
            <w:noWrap/>
            <w:vAlign w:val="bottom"/>
            <w:hideMark/>
          </w:tcPr>
          <w:p w14:paraId="14CFB9C6"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18</w:t>
            </w:r>
          </w:p>
        </w:tc>
        <w:tc>
          <w:tcPr>
            <w:tcW w:w="4207" w:type="dxa"/>
            <w:shd w:val="clear" w:color="auto" w:fill="auto"/>
            <w:noWrap/>
            <w:vAlign w:val="bottom"/>
            <w:hideMark/>
          </w:tcPr>
          <w:p w14:paraId="0016A39F"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АО "НИиК институт монтажной технологии - Атомстрой"</w:t>
            </w:r>
          </w:p>
        </w:tc>
        <w:tc>
          <w:tcPr>
            <w:tcW w:w="850" w:type="dxa"/>
            <w:shd w:val="clear" w:color="auto" w:fill="auto"/>
            <w:noWrap/>
            <w:vAlign w:val="bottom"/>
            <w:hideMark/>
          </w:tcPr>
          <w:p w14:paraId="7F8FB132"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18,39</w:t>
            </w:r>
          </w:p>
        </w:tc>
        <w:tc>
          <w:tcPr>
            <w:tcW w:w="849" w:type="dxa"/>
            <w:shd w:val="clear" w:color="auto" w:fill="auto"/>
            <w:noWrap/>
            <w:vAlign w:val="bottom"/>
            <w:hideMark/>
          </w:tcPr>
          <w:p w14:paraId="468DD256"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13,87</w:t>
            </w:r>
          </w:p>
        </w:tc>
        <w:tc>
          <w:tcPr>
            <w:tcW w:w="991" w:type="dxa"/>
            <w:shd w:val="clear" w:color="auto" w:fill="auto"/>
            <w:noWrap/>
            <w:vAlign w:val="bottom"/>
            <w:hideMark/>
          </w:tcPr>
          <w:p w14:paraId="49CB0894"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7,09</w:t>
            </w:r>
          </w:p>
        </w:tc>
        <w:tc>
          <w:tcPr>
            <w:tcW w:w="992" w:type="dxa"/>
            <w:shd w:val="clear" w:color="auto" w:fill="auto"/>
            <w:noWrap/>
            <w:vAlign w:val="bottom"/>
            <w:hideMark/>
          </w:tcPr>
          <w:p w14:paraId="0D14FFB8"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12,61</w:t>
            </w:r>
          </w:p>
        </w:tc>
        <w:tc>
          <w:tcPr>
            <w:tcW w:w="849" w:type="dxa"/>
            <w:shd w:val="clear" w:color="auto" w:fill="auto"/>
            <w:noWrap/>
            <w:vAlign w:val="bottom"/>
            <w:hideMark/>
          </w:tcPr>
          <w:p w14:paraId="79A2E32C"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78F20B10"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51,97</w:t>
            </w:r>
          </w:p>
        </w:tc>
      </w:tr>
      <w:tr w:rsidR="003C66DA" w:rsidRPr="00A117DF" w14:paraId="084048A7" w14:textId="77777777" w:rsidTr="003C66DA">
        <w:trPr>
          <w:trHeight w:val="288"/>
        </w:trPr>
        <w:tc>
          <w:tcPr>
            <w:tcW w:w="471" w:type="dxa"/>
            <w:shd w:val="clear" w:color="auto" w:fill="auto"/>
            <w:noWrap/>
            <w:vAlign w:val="bottom"/>
            <w:hideMark/>
          </w:tcPr>
          <w:p w14:paraId="14C829A7"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19</w:t>
            </w:r>
          </w:p>
        </w:tc>
        <w:tc>
          <w:tcPr>
            <w:tcW w:w="4207" w:type="dxa"/>
            <w:shd w:val="clear" w:color="auto" w:fill="auto"/>
            <w:noWrap/>
            <w:vAlign w:val="bottom"/>
            <w:hideMark/>
          </w:tcPr>
          <w:p w14:paraId="5DF2AC54"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"СтройЛидер"</w:t>
            </w:r>
          </w:p>
        </w:tc>
        <w:tc>
          <w:tcPr>
            <w:tcW w:w="850" w:type="dxa"/>
            <w:shd w:val="clear" w:color="auto" w:fill="auto"/>
            <w:noWrap/>
            <w:vAlign w:val="bottom"/>
            <w:hideMark/>
          </w:tcPr>
          <w:p w14:paraId="41CA095A"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7ED59EAE"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991" w:type="dxa"/>
            <w:shd w:val="clear" w:color="auto" w:fill="auto"/>
            <w:noWrap/>
            <w:vAlign w:val="bottom"/>
            <w:hideMark/>
          </w:tcPr>
          <w:p w14:paraId="64356302"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51,17</w:t>
            </w:r>
          </w:p>
        </w:tc>
        <w:tc>
          <w:tcPr>
            <w:tcW w:w="992" w:type="dxa"/>
            <w:shd w:val="clear" w:color="auto" w:fill="auto"/>
            <w:noWrap/>
            <w:vAlign w:val="bottom"/>
            <w:hideMark/>
          </w:tcPr>
          <w:p w14:paraId="6F242FD8"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5A4C75CA"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424FBE31"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51,17</w:t>
            </w:r>
          </w:p>
        </w:tc>
      </w:tr>
      <w:tr w:rsidR="003C66DA" w:rsidRPr="00A117DF" w14:paraId="45752FD2" w14:textId="77777777" w:rsidTr="003C66DA">
        <w:trPr>
          <w:trHeight w:val="288"/>
        </w:trPr>
        <w:tc>
          <w:tcPr>
            <w:tcW w:w="471" w:type="dxa"/>
            <w:shd w:val="clear" w:color="auto" w:fill="auto"/>
            <w:noWrap/>
            <w:vAlign w:val="bottom"/>
            <w:hideMark/>
          </w:tcPr>
          <w:p w14:paraId="252FE2E5" w14:textId="77777777" w:rsidR="003229C8" w:rsidRPr="00A117DF" w:rsidRDefault="003229C8" w:rsidP="006E30C3">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20</w:t>
            </w:r>
          </w:p>
        </w:tc>
        <w:tc>
          <w:tcPr>
            <w:tcW w:w="4207" w:type="dxa"/>
            <w:shd w:val="clear" w:color="auto" w:fill="auto"/>
            <w:noWrap/>
            <w:vAlign w:val="bottom"/>
            <w:hideMark/>
          </w:tcPr>
          <w:p w14:paraId="392035D2"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ООО "РЕНТГЕНСЕРВИС"</w:t>
            </w:r>
          </w:p>
        </w:tc>
        <w:tc>
          <w:tcPr>
            <w:tcW w:w="850" w:type="dxa"/>
            <w:shd w:val="clear" w:color="auto" w:fill="auto"/>
            <w:noWrap/>
            <w:vAlign w:val="bottom"/>
            <w:hideMark/>
          </w:tcPr>
          <w:p w14:paraId="23BD8FD5"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849" w:type="dxa"/>
            <w:shd w:val="clear" w:color="auto" w:fill="auto"/>
            <w:noWrap/>
            <w:vAlign w:val="bottom"/>
            <w:hideMark/>
          </w:tcPr>
          <w:p w14:paraId="3A43B05A"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2,36</w:t>
            </w:r>
          </w:p>
        </w:tc>
        <w:tc>
          <w:tcPr>
            <w:tcW w:w="991" w:type="dxa"/>
            <w:shd w:val="clear" w:color="auto" w:fill="auto"/>
            <w:noWrap/>
            <w:vAlign w:val="bottom"/>
            <w:hideMark/>
          </w:tcPr>
          <w:p w14:paraId="51D13B98"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42,05</w:t>
            </w:r>
          </w:p>
        </w:tc>
        <w:tc>
          <w:tcPr>
            <w:tcW w:w="992" w:type="dxa"/>
            <w:shd w:val="clear" w:color="auto" w:fill="auto"/>
            <w:noWrap/>
            <w:vAlign w:val="bottom"/>
            <w:hideMark/>
          </w:tcPr>
          <w:p w14:paraId="62E81A52"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1,67</w:t>
            </w:r>
          </w:p>
        </w:tc>
        <w:tc>
          <w:tcPr>
            <w:tcW w:w="849" w:type="dxa"/>
            <w:shd w:val="clear" w:color="auto" w:fill="auto"/>
            <w:noWrap/>
            <w:vAlign w:val="bottom"/>
            <w:hideMark/>
          </w:tcPr>
          <w:p w14:paraId="7D46AF66"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1BC3E6AD"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46,09</w:t>
            </w:r>
          </w:p>
        </w:tc>
      </w:tr>
      <w:tr w:rsidR="003C66DA" w:rsidRPr="00A117DF" w14:paraId="1E1D7E7A" w14:textId="77777777" w:rsidTr="003C66DA">
        <w:trPr>
          <w:trHeight w:val="288"/>
        </w:trPr>
        <w:tc>
          <w:tcPr>
            <w:tcW w:w="471" w:type="dxa"/>
            <w:shd w:val="clear" w:color="auto" w:fill="auto"/>
            <w:noWrap/>
            <w:vAlign w:val="bottom"/>
            <w:hideMark/>
          </w:tcPr>
          <w:p w14:paraId="3BB8753D" w14:textId="77777777" w:rsidR="003229C8" w:rsidRPr="00A117DF" w:rsidRDefault="003229C8" w:rsidP="006E30C3">
            <w:pPr>
              <w:spacing w:after="0" w:line="240" w:lineRule="auto"/>
              <w:jc w:val="right"/>
              <w:rPr>
                <w:rFonts w:ascii="Times New Roman" w:eastAsia="Times New Roman" w:hAnsi="Times New Roman" w:cs="Times New Roman"/>
                <w:color w:val="00B050"/>
              </w:rPr>
            </w:pPr>
          </w:p>
        </w:tc>
        <w:tc>
          <w:tcPr>
            <w:tcW w:w="4207" w:type="dxa"/>
            <w:shd w:val="clear" w:color="auto" w:fill="auto"/>
            <w:noWrap/>
            <w:vAlign w:val="bottom"/>
            <w:hideMark/>
          </w:tcPr>
          <w:p w14:paraId="2E7678DB" w14:textId="77777777" w:rsidR="003229C8" w:rsidRPr="00A117DF" w:rsidRDefault="003229C8" w:rsidP="006E30C3">
            <w:pPr>
              <w:spacing w:after="0" w:line="240" w:lineRule="auto"/>
              <w:rPr>
                <w:rFonts w:ascii="Times New Roman" w:eastAsia="Times New Roman" w:hAnsi="Times New Roman" w:cs="Times New Roman"/>
                <w:color w:val="00B050"/>
              </w:rPr>
            </w:pPr>
            <w:r w:rsidRPr="00A117DF">
              <w:rPr>
                <w:rFonts w:ascii="Times New Roman" w:eastAsia="Times New Roman" w:hAnsi="Times New Roman" w:cs="Times New Roman"/>
                <w:color w:val="00B050"/>
              </w:rPr>
              <w:t>Всего</w:t>
            </w:r>
          </w:p>
        </w:tc>
        <w:tc>
          <w:tcPr>
            <w:tcW w:w="850" w:type="dxa"/>
            <w:shd w:val="clear" w:color="auto" w:fill="auto"/>
            <w:noWrap/>
            <w:vAlign w:val="bottom"/>
            <w:hideMark/>
          </w:tcPr>
          <w:p w14:paraId="12073F48"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810,58</w:t>
            </w:r>
          </w:p>
        </w:tc>
        <w:tc>
          <w:tcPr>
            <w:tcW w:w="849" w:type="dxa"/>
            <w:shd w:val="clear" w:color="auto" w:fill="auto"/>
            <w:noWrap/>
            <w:vAlign w:val="bottom"/>
            <w:hideMark/>
          </w:tcPr>
          <w:p w14:paraId="3B1358D7"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483,07</w:t>
            </w:r>
          </w:p>
        </w:tc>
        <w:tc>
          <w:tcPr>
            <w:tcW w:w="991" w:type="dxa"/>
            <w:shd w:val="clear" w:color="auto" w:fill="auto"/>
            <w:noWrap/>
            <w:vAlign w:val="bottom"/>
            <w:hideMark/>
          </w:tcPr>
          <w:p w14:paraId="704405F8"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600,54</w:t>
            </w:r>
          </w:p>
        </w:tc>
        <w:tc>
          <w:tcPr>
            <w:tcW w:w="992" w:type="dxa"/>
            <w:shd w:val="clear" w:color="auto" w:fill="auto"/>
            <w:noWrap/>
            <w:vAlign w:val="bottom"/>
            <w:hideMark/>
          </w:tcPr>
          <w:p w14:paraId="7CA60170"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566,49</w:t>
            </w:r>
          </w:p>
        </w:tc>
        <w:tc>
          <w:tcPr>
            <w:tcW w:w="849" w:type="dxa"/>
            <w:shd w:val="clear" w:color="auto" w:fill="auto"/>
            <w:noWrap/>
            <w:vAlign w:val="bottom"/>
            <w:hideMark/>
          </w:tcPr>
          <w:p w14:paraId="079219C1" w14:textId="77777777" w:rsidR="003229C8" w:rsidRPr="00A117DF" w:rsidRDefault="003229C8" w:rsidP="003C66DA">
            <w:pPr>
              <w:spacing w:after="0" w:line="240" w:lineRule="auto"/>
              <w:jc w:val="center"/>
              <w:rPr>
                <w:rFonts w:ascii="Times New Roman" w:eastAsia="Times New Roman" w:hAnsi="Times New Roman" w:cs="Times New Roman"/>
                <w:color w:val="00B050"/>
              </w:rPr>
            </w:pPr>
          </w:p>
        </w:tc>
        <w:tc>
          <w:tcPr>
            <w:tcW w:w="1133" w:type="dxa"/>
            <w:shd w:val="clear" w:color="auto" w:fill="auto"/>
            <w:noWrap/>
            <w:vAlign w:val="bottom"/>
            <w:hideMark/>
          </w:tcPr>
          <w:p w14:paraId="0AF2C287" w14:textId="77777777" w:rsidR="003229C8" w:rsidRPr="00A117DF" w:rsidRDefault="003229C8" w:rsidP="003C66DA">
            <w:pPr>
              <w:spacing w:after="0" w:line="240" w:lineRule="auto"/>
              <w:jc w:val="center"/>
              <w:rPr>
                <w:rFonts w:ascii="Times New Roman" w:eastAsia="Times New Roman" w:hAnsi="Times New Roman" w:cs="Times New Roman"/>
                <w:color w:val="00B050"/>
              </w:rPr>
            </w:pPr>
            <w:r w:rsidRPr="00A117DF">
              <w:rPr>
                <w:rFonts w:ascii="Times New Roman" w:eastAsia="Times New Roman" w:hAnsi="Times New Roman" w:cs="Times New Roman"/>
                <w:color w:val="00B050"/>
              </w:rPr>
              <w:t>2 460,68</w:t>
            </w:r>
          </w:p>
        </w:tc>
      </w:tr>
      <w:tr w:rsidR="003C66DA" w:rsidRPr="00A117DF" w14:paraId="26B9C09C" w14:textId="77777777" w:rsidTr="003C66DA">
        <w:trPr>
          <w:trHeight w:val="288"/>
        </w:trPr>
        <w:tc>
          <w:tcPr>
            <w:tcW w:w="471" w:type="dxa"/>
            <w:shd w:val="clear" w:color="auto" w:fill="auto"/>
            <w:noWrap/>
            <w:vAlign w:val="bottom"/>
            <w:hideMark/>
          </w:tcPr>
          <w:p w14:paraId="6C89C218" w14:textId="77777777" w:rsidR="003229C8" w:rsidRPr="00A117DF" w:rsidRDefault="003229C8" w:rsidP="006E30C3">
            <w:pPr>
              <w:spacing w:after="0" w:line="240" w:lineRule="auto"/>
              <w:jc w:val="right"/>
              <w:rPr>
                <w:rFonts w:ascii="Times New Roman" w:eastAsia="Times New Roman" w:hAnsi="Times New Roman" w:cs="Times New Roman"/>
                <w:color w:val="00B050"/>
              </w:rPr>
            </w:pPr>
          </w:p>
        </w:tc>
        <w:tc>
          <w:tcPr>
            <w:tcW w:w="4207" w:type="dxa"/>
            <w:shd w:val="clear" w:color="auto" w:fill="auto"/>
            <w:noWrap/>
            <w:vAlign w:val="bottom"/>
            <w:hideMark/>
          </w:tcPr>
          <w:p w14:paraId="7BE80043" w14:textId="77777777" w:rsidR="003229C8" w:rsidRPr="00A117DF" w:rsidRDefault="003229C8" w:rsidP="003C66DA">
            <w:pPr>
              <w:spacing w:after="0" w:line="240" w:lineRule="auto"/>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Доля двадцати</w:t>
            </w:r>
            <w:r w:rsidR="003C66DA" w:rsidRPr="00A117DF">
              <w:rPr>
                <w:rFonts w:ascii="Times New Roman" w:eastAsia="Times New Roman" w:hAnsi="Times New Roman" w:cs="Times New Roman"/>
                <w:b/>
                <w:bCs/>
                <w:color w:val="00B050"/>
              </w:rPr>
              <w:t xml:space="preserve"> основных компаний</w:t>
            </w:r>
            <w:r w:rsidRPr="00A117DF">
              <w:rPr>
                <w:rFonts w:ascii="Times New Roman" w:eastAsia="Times New Roman" w:hAnsi="Times New Roman" w:cs="Times New Roman"/>
                <w:b/>
                <w:bCs/>
                <w:color w:val="00B050"/>
              </w:rPr>
              <w:t>, %</w:t>
            </w:r>
          </w:p>
        </w:tc>
        <w:tc>
          <w:tcPr>
            <w:tcW w:w="850" w:type="dxa"/>
            <w:shd w:val="clear" w:color="auto" w:fill="auto"/>
            <w:noWrap/>
            <w:vAlign w:val="center"/>
            <w:hideMark/>
          </w:tcPr>
          <w:p w14:paraId="0E5EF9C3"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49%</w:t>
            </w:r>
          </w:p>
        </w:tc>
        <w:tc>
          <w:tcPr>
            <w:tcW w:w="849" w:type="dxa"/>
            <w:shd w:val="clear" w:color="auto" w:fill="auto"/>
            <w:noWrap/>
            <w:vAlign w:val="center"/>
            <w:hideMark/>
          </w:tcPr>
          <w:p w14:paraId="6CA06536"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28%</w:t>
            </w:r>
          </w:p>
        </w:tc>
        <w:tc>
          <w:tcPr>
            <w:tcW w:w="991" w:type="dxa"/>
            <w:shd w:val="clear" w:color="auto" w:fill="auto"/>
            <w:noWrap/>
            <w:vAlign w:val="center"/>
            <w:hideMark/>
          </w:tcPr>
          <w:p w14:paraId="6057AB5F"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32%</w:t>
            </w:r>
          </w:p>
        </w:tc>
        <w:tc>
          <w:tcPr>
            <w:tcW w:w="992" w:type="dxa"/>
            <w:shd w:val="clear" w:color="auto" w:fill="auto"/>
            <w:noWrap/>
            <w:vAlign w:val="center"/>
            <w:hideMark/>
          </w:tcPr>
          <w:p w14:paraId="1E5644F0"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23%</w:t>
            </w:r>
          </w:p>
        </w:tc>
        <w:tc>
          <w:tcPr>
            <w:tcW w:w="849" w:type="dxa"/>
            <w:shd w:val="clear" w:color="auto" w:fill="auto"/>
            <w:noWrap/>
            <w:vAlign w:val="center"/>
            <w:hideMark/>
          </w:tcPr>
          <w:p w14:paraId="6E9F7477"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0%</w:t>
            </w:r>
          </w:p>
        </w:tc>
        <w:tc>
          <w:tcPr>
            <w:tcW w:w="1133" w:type="dxa"/>
            <w:shd w:val="clear" w:color="auto" w:fill="auto"/>
            <w:noWrap/>
            <w:vAlign w:val="center"/>
            <w:hideMark/>
          </w:tcPr>
          <w:p w14:paraId="7643EBCB" w14:textId="77777777" w:rsidR="003229C8" w:rsidRPr="00A117DF" w:rsidRDefault="003229C8" w:rsidP="003C66DA">
            <w:pPr>
              <w:spacing w:after="0" w:line="240" w:lineRule="auto"/>
              <w:jc w:val="center"/>
              <w:rPr>
                <w:rFonts w:ascii="Times New Roman" w:eastAsia="Times New Roman" w:hAnsi="Times New Roman" w:cs="Times New Roman"/>
                <w:b/>
                <w:bCs/>
                <w:color w:val="00B050"/>
              </w:rPr>
            </w:pPr>
            <w:r w:rsidRPr="00A117DF">
              <w:rPr>
                <w:rFonts w:ascii="Times New Roman" w:eastAsia="Times New Roman" w:hAnsi="Times New Roman" w:cs="Times New Roman"/>
                <w:b/>
                <w:bCs/>
                <w:color w:val="00B050"/>
              </w:rPr>
              <w:t>29%</w:t>
            </w:r>
          </w:p>
        </w:tc>
      </w:tr>
    </w:tbl>
    <w:p w14:paraId="3F1EEFDF" w14:textId="77777777" w:rsidR="003229C8" w:rsidRPr="00A117DF" w:rsidRDefault="00077757" w:rsidP="00077757">
      <w:pPr>
        <w:spacing w:after="0" w:line="360" w:lineRule="auto"/>
        <w:ind w:firstLine="709"/>
        <w:jc w:val="both"/>
        <w:rPr>
          <w:rFonts w:ascii="Times New Roman" w:eastAsia="Times New Roman" w:hAnsi="Times New Roman" w:cs="Times New Roman"/>
          <w:color w:val="00B050"/>
          <w:sz w:val="28"/>
          <w:szCs w:val="28"/>
        </w:rPr>
      </w:pPr>
      <w:r w:rsidRPr="00A117DF">
        <w:rPr>
          <w:rFonts w:ascii="Times New Roman" w:eastAsia="Times New Roman" w:hAnsi="Times New Roman" w:cs="Times New Roman"/>
          <w:color w:val="00B050"/>
          <w:sz w:val="28"/>
          <w:szCs w:val="28"/>
        </w:rPr>
        <w:lastRenderedPageBreak/>
        <w:t>Далее представлены справки по основным поставщикам услуг.</w:t>
      </w:r>
    </w:p>
    <w:bookmarkEnd w:id="25"/>
    <w:p w14:paraId="20E517A1" w14:textId="77777777" w:rsidR="00077757" w:rsidRPr="006B7577" w:rsidRDefault="00077757" w:rsidP="00077757">
      <w:pPr>
        <w:spacing w:after="0" w:line="360" w:lineRule="auto"/>
        <w:ind w:firstLine="709"/>
        <w:jc w:val="both"/>
        <w:rPr>
          <w:rFonts w:ascii="Times New Roman" w:eastAsia="Times New Roman" w:hAnsi="Times New Roman" w:cs="Times New Roman"/>
          <w:color w:val="00B050"/>
          <w:sz w:val="28"/>
          <w:szCs w:val="28"/>
        </w:rPr>
      </w:pPr>
    </w:p>
    <w:p w14:paraId="0FC83842" w14:textId="77777777" w:rsidR="003229C8" w:rsidRPr="006B7577" w:rsidRDefault="003229C8" w:rsidP="00077757">
      <w:pPr>
        <w:spacing w:after="0" w:line="360" w:lineRule="auto"/>
        <w:jc w:val="center"/>
        <w:rPr>
          <w:rFonts w:ascii="Times New Roman" w:eastAsia="Times New Roman" w:hAnsi="Times New Roman" w:cs="Times New Roman"/>
          <w:b/>
          <w:bCs/>
          <w:color w:val="00B050"/>
          <w:sz w:val="28"/>
          <w:szCs w:val="28"/>
        </w:rPr>
      </w:pPr>
      <w:r w:rsidRPr="006B7577">
        <w:rPr>
          <w:rFonts w:ascii="Times New Roman" w:eastAsia="Times New Roman" w:hAnsi="Times New Roman" w:cs="Times New Roman"/>
          <w:b/>
          <w:bCs/>
          <w:color w:val="00B050"/>
          <w:sz w:val="28"/>
          <w:szCs w:val="28"/>
        </w:rPr>
        <w:t>ООО "НПЦ "ЭХО+"</w:t>
      </w:r>
    </w:p>
    <w:p w14:paraId="0F22FB5F" w14:textId="77777777" w:rsidR="003229C8" w:rsidRPr="006B7577" w:rsidRDefault="003229C8" w:rsidP="00077757">
      <w:pPr>
        <w:spacing w:after="0" w:line="360" w:lineRule="auto"/>
        <w:ind w:firstLine="709"/>
        <w:jc w:val="both"/>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 xml:space="preserve">ООО "НПЦ "ЭХО+" создано 2 апреля 1990 года и специализируется на разработке и производстве современных систем ультразвукового неразрушающего контроля состояния металла трубопроводов и оборудования, в том числе реакторных установок АЭС как эксплуатируемых, так и строящихся. </w:t>
      </w:r>
    </w:p>
    <w:p w14:paraId="4C121240" w14:textId="77777777" w:rsidR="003229C8" w:rsidRPr="006B7577" w:rsidRDefault="003229C8" w:rsidP="00077757">
      <w:pPr>
        <w:spacing w:after="0" w:line="360" w:lineRule="auto"/>
        <w:ind w:firstLine="709"/>
        <w:jc w:val="both"/>
        <w:rPr>
          <w:rFonts w:ascii="Times New Roman" w:eastAsia="Times New Roman" w:hAnsi="Times New Roman" w:cs="Times New Roman"/>
          <w:color w:val="00B050"/>
          <w:sz w:val="28"/>
          <w:szCs w:val="28"/>
        </w:rPr>
      </w:pPr>
    </w:p>
    <w:tbl>
      <w:tblPr>
        <w:tblStyle w:val="af0"/>
        <w:tblW w:w="9897" w:type="dxa"/>
        <w:jc w:val="center"/>
        <w:tblLook w:val="04A0" w:firstRow="1" w:lastRow="0" w:firstColumn="1" w:lastColumn="0" w:noHBand="0" w:noVBand="1"/>
      </w:tblPr>
      <w:tblGrid>
        <w:gridCol w:w="3644"/>
        <w:gridCol w:w="6253"/>
      </w:tblGrid>
      <w:tr w:rsidR="003229C8" w:rsidRPr="006B7577" w14:paraId="30973C26" w14:textId="77777777" w:rsidTr="00077757">
        <w:trPr>
          <w:jc w:val="center"/>
        </w:trPr>
        <w:tc>
          <w:tcPr>
            <w:tcW w:w="3644" w:type="dxa"/>
          </w:tcPr>
          <w:p w14:paraId="6C52F791"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hAnsi="Times New Roman" w:cs="Times New Roman"/>
                <w:color w:val="00B050"/>
                <w:sz w:val="28"/>
                <w:szCs w:val="28"/>
                <w:shd w:val="clear" w:color="auto" w:fill="FFFFFF"/>
              </w:rPr>
              <w:t>ОГРН</w:t>
            </w:r>
            <w:r w:rsidRPr="006B7577">
              <w:rPr>
                <w:rFonts w:ascii="Times New Roman" w:hAnsi="Times New Roman" w:cs="Times New Roman"/>
                <w:color w:val="00B050"/>
                <w:sz w:val="28"/>
                <w:szCs w:val="28"/>
                <w:shd w:val="clear" w:color="auto" w:fill="FFFFFF"/>
                <w:lang w:val="en-US"/>
              </w:rPr>
              <w:t>/</w:t>
            </w:r>
            <w:r w:rsidRPr="006B7577">
              <w:rPr>
                <w:rFonts w:ascii="Times New Roman" w:hAnsi="Times New Roman" w:cs="Times New Roman"/>
                <w:color w:val="00B050"/>
                <w:sz w:val="28"/>
                <w:szCs w:val="28"/>
                <w:shd w:val="clear" w:color="auto" w:fill="FFFFFF"/>
              </w:rPr>
              <w:t>ИНН</w:t>
            </w:r>
          </w:p>
        </w:tc>
        <w:tc>
          <w:tcPr>
            <w:tcW w:w="6253" w:type="dxa"/>
          </w:tcPr>
          <w:p w14:paraId="45F0591B" w14:textId="77777777" w:rsidR="003229C8" w:rsidRPr="006B7577" w:rsidRDefault="003229C8" w:rsidP="006E30C3">
            <w:pPr>
              <w:rPr>
                <w:rFonts w:ascii="Times New Roman" w:eastAsia="Times New Roman" w:hAnsi="Times New Roman" w:cs="Times New Roman"/>
                <w:color w:val="00B050"/>
                <w:sz w:val="28"/>
                <w:szCs w:val="28"/>
                <w:lang w:val="en-US"/>
              </w:rPr>
            </w:pPr>
            <w:r w:rsidRPr="006B7577">
              <w:rPr>
                <w:rFonts w:ascii="Times New Roman" w:eastAsia="Times New Roman" w:hAnsi="Times New Roman" w:cs="Times New Roman"/>
                <w:color w:val="00B050"/>
                <w:sz w:val="28"/>
                <w:szCs w:val="28"/>
              </w:rPr>
              <w:t xml:space="preserve">1027700212980 </w:t>
            </w:r>
            <w:r w:rsidRPr="006B7577">
              <w:rPr>
                <w:rFonts w:ascii="Times New Roman" w:eastAsia="Times New Roman" w:hAnsi="Times New Roman" w:cs="Times New Roman"/>
                <w:color w:val="00B050"/>
                <w:sz w:val="28"/>
                <w:szCs w:val="28"/>
                <w:lang w:val="en-US"/>
              </w:rPr>
              <w:t>/</w:t>
            </w:r>
            <w:r w:rsidRPr="006B7577">
              <w:rPr>
                <w:rFonts w:ascii="Times New Roman" w:eastAsia="Times New Roman" w:hAnsi="Times New Roman" w:cs="Times New Roman"/>
                <w:color w:val="00B050"/>
                <w:sz w:val="28"/>
                <w:szCs w:val="28"/>
              </w:rPr>
              <w:t xml:space="preserve"> </w:t>
            </w:r>
            <w:r w:rsidRPr="006B7577">
              <w:rPr>
                <w:rFonts w:ascii="Times New Roman" w:eastAsia="Times New Roman" w:hAnsi="Times New Roman" w:cs="Times New Roman"/>
                <w:color w:val="00B050"/>
                <w:sz w:val="28"/>
                <w:szCs w:val="28"/>
                <w:lang w:val="en-US"/>
              </w:rPr>
              <w:t>7706017584</w:t>
            </w:r>
          </w:p>
        </w:tc>
      </w:tr>
      <w:tr w:rsidR="003229C8" w:rsidRPr="006B7577" w14:paraId="4FBB54E6" w14:textId="77777777" w:rsidTr="00077757">
        <w:trPr>
          <w:jc w:val="center"/>
        </w:trPr>
        <w:tc>
          <w:tcPr>
            <w:tcW w:w="3644" w:type="dxa"/>
          </w:tcPr>
          <w:p w14:paraId="34EB4164"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Генеральный директор</w:t>
            </w:r>
          </w:p>
        </w:tc>
        <w:tc>
          <w:tcPr>
            <w:tcW w:w="6253" w:type="dxa"/>
          </w:tcPr>
          <w:p w14:paraId="40386D06"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Вопилкин Алексей Харитонович</w:t>
            </w:r>
          </w:p>
        </w:tc>
      </w:tr>
      <w:tr w:rsidR="003229C8" w:rsidRPr="006B7577" w14:paraId="281BA58C" w14:textId="77777777" w:rsidTr="00077757">
        <w:trPr>
          <w:jc w:val="center"/>
        </w:trPr>
        <w:tc>
          <w:tcPr>
            <w:tcW w:w="3644" w:type="dxa"/>
          </w:tcPr>
          <w:p w14:paraId="60B4CD99"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Учредители</w:t>
            </w:r>
          </w:p>
        </w:tc>
        <w:tc>
          <w:tcPr>
            <w:tcW w:w="6253" w:type="dxa"/>
          </w:tcPr>
          <w:p w14:paraId="134062D1"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Вопилкин Алексей Харитонович (100%)</w:t>
            </w:r>
          </w:p>
        </w:tc>
      </w:tr>
      <w:tr w:rsidR="003229C8" w:rsidRPr="006B7577" w14:paraId="7796813C" w14:textId="77777777" w:rsidTr="00077757">
        <w:trPr>
          <w:jc w:val="center"/>
        </w:trPr>
        <w:tc>
          <w:tcPr>
            <w:tcW w:w="3644" w:type="dxa"/>
          </w:tcPr>
          <w:p w14:paraId="47AAB97C"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Выручка за 2019 год</w:t>
            </w:r>
          </w:p>
        </w:tc>
        <w:tc>
          <w:tcPr>
            <w:tcW w:w="6253" w:type="dxa"/>
          </w:tcPr>
          <w:p w14:paraId="7B9AAAC7"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296 млн.руб</w:t>
            </w:r>
          </w:p>
        </w:tc>
      </w:tr>
      <w:tr w:rsidR="003229C8" w:rsidRPr="006B7577" w14:paraId="35C1899F" w14:textId="77777777" w:rsidTr="00077757">
        <w:trPr>
          <w:jc w:val="center"/>
        </w:trPr>
        <w:tc>
          <w:tcPr>
            <w:tcW w:w="3644" w:type="dxa"/>
          </w:tcPr>
          <w:p w14:paraId="63E8DF31"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Среднесписочная численность</w:t>
            </w:r>
          </w:p>
        </w:tc>
        <w:tc>
          <w:tcPr>
            <w:tcW w:w="6253" w:type="dxa"/>
          </w:tcPr>
          <w:p w14:paraId="77C75980"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62 сотрудника</w:t>
            </w:r>
          </w:p>
        </w:tc>
      </w:tr>
      <w:tr w:rsidR="003229C8" w:rsidRPr="006B7577" w14:paraId="704F01EA" w14:textId="77777777" w:rsidTr="00077757">
        <w:trPr>
          <w:jc w:val="center"/>
        </w:trPr>
        <w:tc>
          <w:tcPr>
            <w:tcW w:w="3644" w:type="dxa"/>
          </w:tcPr>
          <w:p w14:paraId="5CC977FF"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Юридический адрес</w:t>
            </w:r>
          </w:p>
        </w:tc>
        <w:tc>
          <w:tcPr>
            <w:tcW w:w="6253" w:type="dxa"/>
          </w:tcPr>
          <w:p w14:paraId="380D464E"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123458, город Москва, улица Твардовского, дом 8, пом I ком 23 эт 3</w:t>
            </w:r>
          </w:p>
        </w:tc>
      </w:tr>
      <w:tr w:rsidR="003229C8" w:rsidRPr="006B7577" w14:paraId="0F72F6D8" w14:textId="77777777" w:rsidTr="00077757">
        <w:trPr>
          <w:jc w:val="center"/>
        </w:trPr>
        <w:tc>
          <w:tcPr>
            <w:tcW w:w="3644" w:type="dxa"/>
          </w:tcPr>
          <w:p w14:paraId="22095736"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Веб сайт</w:t>
            </w:r>
          </w:p>
        </w:tc>
        <w:tc>
          <w:tcPr>
            <w:tcW w:w="6253" w:type="dxa"/>
          </w:tcPr>
          <w:p w14:paraId="5B6366FE" w14:textId="77777777" w:rsidR="003229C8" w:rsidRPr="006B7577" w:rsidRDefault="00B401EF" w:rsidP="006E30C3">
            <w:pPr>
              <w:rPr>
                <w:rFonts w:ascii="Times New Roman" w:eastAsia="Times New Roman" w:hAnsi="Times New Roman" w:cs="Times New Roman"/>
                <w:color w:val="00B050"/>
                <w:sz w:val="28"/>
                <w:szCs w:val="28"/>
              </w:rPr>
            </w:pPr>
            <w:hyperlink r:id="rId16" w:history="1">
              <w:r w:rsidR="003229C8" w:rsidRPr="006B7577">
                <w:rPr>
                  <w:rStyle w:val="ab"/>
                  <w:rFonts w:ascii="Times New Roman" w:hAnsi="Times New Roman" w:cs="Times New Roman"/>
                  <w:color w:val="00B050"/>
                  <w:sz w:val="28"/>
                  <w:szCs w:val="28"/>
                </w:rPr>
                <w:t>http://www.echoplus.ru/</w:t>
              </w:r>
            </w:hyperlink>
          </w:p>
        </w:tc>
      </w:tr>
    </w:tbl>
    <w:p w14:paraId="48746468" w14:textId="77777777" w:rsidR="003229C8" w:rsidRPr="006B7577" w:rsidRDefault="003229C8" w:rsidP="00077757">
      <w:pPr>
        <w:spacing w:after="0" w:line="360" w:lineRule="auto"/>
        <w:ind w:firstLine="709"/>
        <w:jc w:val="both"/>
        <w:rPr>
          <w:rFonts w:ascii="Times New Roman" w:eastAsia="Times New Roman" w:hAnsi="Times New Roman" w:cs="Times New Roman"/>
          <w:color w:val="00B050"/>
          <w:sz w:val="28"/>
          <w:szCs w:val="28"/>
        </w:rPr>
      </w:pPr>
    </w:p>
    <w:p w14:paraId="343CBC81" w14:textId="5D643B91" w:rsidR="003229C8" w:rsidRPr="006B7577" w:rsidRDefault="006260E0" w:rsidP="00077757">
      <w:pPr>
        <w:spacing w:after="0" w:line="360" w:lineRule="auto"/>
        <w:jc w:val="both"/>
        <w:rPr>
          <w:rFonts w:ascii="Times New Roman" w:eastAsia="Times New Roman" w:hAnsi="Times New Roman" w:cs="Times New Roman"/>
          <w:color w:val="00B050"/>
          <w:sz w:val="28"/>
          <w:szCs w:val="28"/>
        </w:rPr>
      </w:pPr>
      <w:r w:rsidRPr="006B7577">
        <w:rPr>
          <w:rFonts w:ascii="Times New Roman" w:hAnsi="Times New Roman"/>
          <w:color w:val="00B050"/>
          <w:sz w:val="28"/>
          <w:szCs w:val="28"/>
        </w:rPr>
        <w:t xml:space="preserve">Таблица 24. </w:t>
      </w:r>
      <w:r w:rsidR="003229C8" w:rsidRPr="006B7577">
        <w:rPr>
          <w:rFonts w:ascii="Times New Roman" w:eastAsia="Times New Roman" w:hAnsi="Times New Roman" w:cs="Times New Roman"/>
          <w:color w:val="00B050"/>
          <w:sz w:val="28"/>
          <w:szCs w:val="28"/>
        </w:rPr>
        <w:t>Основные заказчики ООО "НПЦ "ЭХО+" по дефектоскопии (в тыс. рублях)</w:t>
      </w:r>
    </w:p>
    <w:tbl>
      <w:tblPr>
        <w:tblW w:w="100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1418"/>
        <w:gridCol w:w="1276"/>
        <w:gridCol w:w="1275"/>
        <w:gridCol w:w="1276"/>
        <w:gridCol w:w="1280"/>
      </w:tblGrid>
      <w:tr w:rsidR="003229C8" w:rsidRPr="006B7577" w14:paraId="4EFBFEA0" w14:textId="77777777" w:rsidTr="00EA6A1B">
        <w:trPr>
          <w:trHeight w:val="288"/>
        </w:trPr>
        <w:tc>
          <w:tcPr>
            <w:tcW w:w="3544" w:type="dxa"/>
            <w:shd w:val="clear" w:color="auto" w:fill="auto"/>
            <w:noWrap/>
            <w:vAlign w:val="bottom"/>
            <w:hideMark/>
          </w:tcPr>
          <w:p w14:paraId="191868B9" w14:textId="77777777" w:rsidR="003229C8" w:rsidRPr="006B7577" w:rsidRDefault="003229C8" w:rsidP="006E30C3">
            <w:pPr>
              <w:spacing w:after="0" w:line="240" w:lineRule="auto"/>
              <w:jc w:val="center"/>
              <w:rPr>
                <w:rFonts w:ascii="Times New Roman" w:eastAsia="Times New Roman" w:hAnsi="Times New Roman" w:cs="Times New Roman"/>
                <w:b/>
                <w:bCs/>
                <w:color w:val="00B050"/>
              </w:rPr>
            </w:pPr>
            <w:r w:rsidRPr="006B7577">
              <w:rPr>
                <w:rFonts w:ascii="Times New Roman" w:eastAsia="Times New Roman" w:hAnsi="Times New Roman" w:cs="Times New Roman"/>
                <w:b/>
                <w:bCs/>
                <w:color w:val="00B050"/>
              </w:rPr>
              <w:t>Наименование заказчика</w:t>
            </w:r>
          </w:p>
        </w:tc>
        <w:tc>
          <w:tcPr>
            <w:tcW w:w="1418" w:type="dxa"/>
            <w:shd w:val="clear" w:color="auto" w:fill="auto"/>
            <w:noWrap/>
            <w:vAlign w:val="bottom"/>
            <w:hideMark/>
          </w:tcPr>
          <w:p w14:paraId="58763C19" w14:textId="77777777" w:rsidR="003229C8" w:rsidRPr="006B7577" w:rsidRDefault="003229C8" w:rsidP="006E30C3">
            <w:pPr>
              <w:spacing w:after="0" w:line="240" w:lineRule="auto"/>
              <w:jc w:val="center"/>
              <w:rPr>
                <w:rFonts w:ascii="Times New Roman" w:eastAsia="Times New Roman" w:hAnsi="Times New Roman" w:cs="Times New Roman"/>
                <w:b/>
                <w:bCs/>
                <w:color w:val="00B050"/>
              </w:rPr>
            </w:pPr>
            <w:r w:rsidRPr="006B7577">
              <w:rPr>
                <w:rFonts w:ascii="Times New Roman" w:eastAsia="Times New Roman" w:hAnsi="Times New Roman" w:cs="Times New Roman"/>
                <w:b/>
                <w:bCs/>
                <w:color w:val="00B050"/>
              </w:rPr>
              <w:t>2016</w:t>
            </w:r>
          </w:p>
        </w:tc>
        <w:tc>
          <w:tcPr>
            <w:tcW w:w="1276" w:type="dxa"/>
            <w:shd w:val="clear" w:color="auto" w:fill="auto"/>
            <w:noWrap/>
            <w:vAlign w:val="bottom"/>
            <w:hideMark/>
          </w:tcPr>
          <w:p w14:paraId="4AEC8271" w14:textId="77777777" w:rsidR="003229C8" w:rsidRPr="006B7577" w:rsidRDefault="003229C8" w:rsidP="006E30C3">
            <w:pPr>
              <w:spacing w:after="0" w:line="240" w:lineRule="auto"/>
              <w:jc w:val="center"/>
              <w:rPr>
                <w:rFonts w:ascii="Times New Roman" w:eastAsia="Times New Roman" w:hAnsi="Times New Roman" w:cs="Times New Roman"/>
                <w:b/>
                <w:bCs/>
                <w:color w:val="00B050"/>
              </w:rPr>
            </w:pPr>
            <w:r w:rsidRPr="006B7577">
              <w:rPr>
                <w:rFonts w:ascii="Times New Roman" w:eastAsia="Times New Roman" w:hAnsi="Times New Roman" w:cs="Times New Roman"/>
                <w:b/>
                <w:bCs/>
                <w:color w:val="00B050"/>
              </w:rPr>
              <w:t>2017</w:t>
            </w:r>
          </w:p>
        </w:tc>
        <w:tc>
          <w:tcPr>
            <w:tcW w:w="1275" w:type="dxa"/>
            <w:shd w:val="clear" w:color="auto" w:fill="auto"/>
            <w:noWrap/>
            <w:vAlign w:val="bottom"/>
            <w:hideMark/>
          </w:tcPr>
          <w:p w14:paraId="6E551073" w14:textId="77777777" w:rsidR="003229C8" w:rsidRPr="006B7577" w:rsidRDefault="003229C8" w:rsidP="006E30C3">
            <w:pPr>
              <w:spacing w:after="0" w:line="240" w:lineRule="auto"/>
              <w:jc w:val="center"/>
              <w:rPr>
                <w:rFonts w:ascii="Times New Roman" w:eastAsia="Times New Roman" w:hAnsi="Times New Roman" w:cs="Times New Roman"/>
                <w:b/>
                <w:bCs/>
                <w:color w:val="00B050"/>
              </w:rPr>
            </w:pPr>
            <w:r w:rsidRPr="006B7577">
              <w:rPr>
                <w:rFonts w:ascii="Times New Roman" w:eastAsia="Times New Roman" w:hAnsi="Times New Roman" w:cs="Times New Roman"/>
                <w:b/>
                <w:bCs/>
                <w:color w:val="00B050"/>
              </w:rPr>
              <w:t>2018</w:t>
            </w:r>
          </w:p>
        </w:tc>
        <w:tc>
          <w:tcPr>
            <w:tcW w:w="1276" w:type="dxa"/>
            <w:shd w:val="clear" w:color="auto" w:fill="auto"/>
            <w:noWrap/>
            <w:vAlign w:val="bottom"/>
            <w:hideMark/>
          </w:tcPr>
          <w:p w14:paraId="5064FF17" w14:textId="77777777" w:rsidR="003229C8" w:rsidRPr="006B7577" w:rsidRDefault="003229C8" w:rsidP="006E30C3">
            <w:pPr>
              <w:spacing w:after="0" w:line="240" w:lineRule="auto"/>
              <w:jc w:val="center"/>
              <w:rPr>
                <w:rFonts w:ascii="Times New Roman" w:eastAsia="Times New Roman" w:hAnsi="Times New Roman" w:cs="Times New Roman"/>
                <w:b/>
                <w:bCs/>
                <w:color w:val="00B050"/>
              </w:rPr>
            </w:pPr>
            <w:r w:rsidRPr="006B7577">
              <w:rPr>
                <w:rFonts w:ascii="Times New Roman" w:eastAsia="Times New Roman" w:hAnsi="Times New Roman" w:cs="Times New Roman"/>
                <w:b/>
                <w:bCs/>
                <w:color w:val="00B050"/>
              </w:rPr>
              <w:t>2019</w:t>
            </w:r>
          </w:p>
        </w:tc>
        <w:tc>
          <w:tcPr>
            <w:tcW w:w="1280" w:type="dxa"/>
            <w:shd w:val="clear" w:color="auto" w:fill="auto"/>
            <w:noWrap/>
            <w:vAlign w:val="bottom"/>
            <w:hideMark/>
          </w:tcPr>
          <w:p w14:paraId="4D9B042D" w14:textId="77777777" w:rsidR="003229C8" w:rsidRPr="006B7577" w:rsidRDefault="003229C8" w:rsidP="006E30C3">
            <w:pPr>
              <w:spacing w:after="0" w:line="240" w:lineRule="auto"/>
              <w:jc w:val="center"/>
              <w:rPr>
                <w:rFonts w:ascii="Times New Roman" w:eastAsia="Times New Roman" w:hAnsi="Times New Roman" w:cs="Times New Roman"/>
                <w:b/>
                <w:bCs/>
                <w:color w:val="00B050"/>
              </w:rPr>
            </w:pPr>
            <w:r w:rsidRPr="006B7577">
              <w:rPr>
                <w:rFonts w:ascii="Times New Roman" w:eastAsia="Times New Roman" w:hAnsi="Times New Roman" w:cs="Times New Roman"/>
                <w:b/>
                <w:bCs/>
                <w:color w:val="00B050"/>
              </w:rPr>
              <w:t>Итого</w:t>
            </w:r>
          </w:p>
        </w:tc>
      </w:tr>
      <w:tr w:rsidR="003229C8" w:rsidRPr="006B7577" w14:paraId="559CCA34" w14:textId="77777777" w:rsidTr="00EA6A1B">
        <w:trPr>
          <w:trHeight w:val="288"/>
        </w:trPr>
        <w:tc>
          <w:tcPr>
            <w:tcW w:w="3544" w:type="dxa"/>
            <w:shd w:val="clear" w:color="auto" w:fill="auto"/>
            <w:noWrap/>
            <w:vAlign w:val="bottom"/>
            <w:hideMark/>
          </w:tcPr>
          <w:p w14:paraId="34641685" w14:textId="77777777" w:rsidR="003229C8" w:rsidRPr="006B7577" w:rsidRDefault="003229C8" w:rsidP="006E30C3">
            <w:pPr>
              <w:spacing w:after="0" w:line="240" w:lineRule="auto"/>
              <w:rPr>
                <w:rFonts w:ascii="Times New Roman" w:eastAsia="Times New Roman" w:hAnsi="Times New Roman" w:cs="Times New Roman"/>
                <w:color w:val="00B050"/>
              </w:rPr>
            </w:pPr>
            <w:r w:rsidRPr="006B7577">
              <w:rPr>
                <w:rFonts w:ascii="Times New Roman" w:eastAsia="Times New Roman" w:hAnsi="Times New Roman" w:cs="Times New Roman"/>
                <w:color w:val="00B050"/>
              </w:rPr>
              <w:t>ООО "НПЦ "ЭХО+"</w:t>
            </w:r>
          </w:p>
        </w:tc>
        <w:tc>
          <w:tcPr>
            <w:tcW w:w="1418" w:type="dxa"/>
            <w:shd w:val="clear" w:color="auto" w:fill="auto"/>
            <w:noWrap/>
            <w:vAlign w:val="bottom"/>
            <w:hideMark/>
          </w:tcPr>
          <w:p w14:paraId="7EC0B059"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273 085,39</w:t>
            </w:r>
          </w:p>
        </w:tc>
        <w:tc>
          <w:tcPr>
            <w:tcW w:w="1276" w:type="dxa"/>
            <w:shd w:val="clear" w:color="auto" w:fill="auto"/>
            <w:noWrap/>
            <w:vAlign w:val="bottom"/>
            <w:hideMark/>
          </w:tcPr>
          <w:p w14:paraId="413A43D6"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210 204,67</w:t>
            </w:r>
          </w:p>
        </w:tc>
        <w:tc>
          <w:tcPr>
            <w:tcW w:w="1275" w:type="dxa"/>
            <w:shd w:val="clear" w:color="auto" w:fill="auto"/>
            <w:noWrap/>
            <w:vAlign w:val="bottom"/>
            <w:hideMark/>
          </w:tcPr>
          <w:p w14:paraId="73494C2B"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176 024,87</w:t>
            </w:r>
          </w:p>
        </w:tc>
        <w:tc>
          <w:tcPr>
            <w:tcW w:w="1276" w:type="dxa"/>
            <w:shd w:val="clear" w:color="auto" w:fill="auto"/>
            <w:noWrap/>
            <w:vAlign w:val="bottom"/>
            <w:hideMark/>
          </w:tcPr>
          <w:p w14:paraId="5DFC0F3F"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191 980,02</w:t>
            </w:r>
          </w:p>
        </w:tc>
        <w:tc>
          <w:tcPr>
            <w:tcW w:w="1280" w:type="dxa"/>
            <w:shd w:val="clear" w:color="auto" w:fill="auto"/>
            <w:noWrap/>
            <w:vAlign w:val="bottom"/>
            <w:hideMark/>
          </w:tcPr>
          <w:p w14:paraId="29E1C705"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851 294,95</w:t>
            </w:r>
          </w:p>
        </w:tc>
      </w:tr>
      <w:tr w:rsidR="003229C8" w:rsidRPr="006B7577" w14:paraId="05C15556" w14:textId="77777777" w:rsidTr="00EA6A1B">
        <w:trPr>
          <w:trHeight w:val="288"/>
        </w:trPr>
        <w:tc>
          <w:tcPr>
            <w:tcW w:w="3544" w:type="dxa"/>
            <w:shd w:val="clear" w:color="auto" w:fill="auto"/>
            <w:noWrap/>
            <w:vAlign w:val="bottom"/>
            <w:hideMark/>
          </w:tcPr>
          <w:p w14:paraId="7B06205A" w14:textId="77777777" w:rsidR="003229C8" w:rsidRPr="006B7577" w:rsidRDefault="003229C8" w:rsidP="00077757">
            <w:pPr>
              <w:spacing w:after="0" w:line="240" w:lineRule="auto"/>
              <w:ind w:firstLineChars="100" w:firstLine="220"/>
              <w:rPr>
                <w:rFonts w:ascii="Times New Roman" w:eastAsia="Times New Roman" w:hAnsi="Times New Roman" w:cs="Times New Roman"/>
                <w:color w:val="00B050"/>
              </w:rPr>
            </w:pPr>
            <w:r w:rsidRPr="006B7577">
              <w:rPr>
                <w:rFonts w:ascii="Times New Roman" w:eastAsia="Times New Roman" w:hAnsi="Times New Roman" w:cs="Times New Roman"/>
                <w:color w:val="00B050"/>
              </w:rPr>
              <w:t>АО "КОНЦЕРН РОСЭНЕРГОАТОМ"</w:t>
            </w:r>
          </w:p>
        </w:tc>
        <w:tc>
          <w:tcPr>
            <w:tcW w:w="1418" w:type="dxa"/>
            <w:shd w:val="clear" w:color="auto" w:fill="auto"/>
            <w:noWrap/>
            <w:vAlign w:val="bottom"/>
            <w:hideMark/>
          </w:tcPr>
          <w:p w14:paraId="35141961"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196 225,64</w:t>
            </w:r>
          </w:p>
        </w:tc>
        <w:tc>
          <w:tcPr>
            <w:tcW w:w="1276" w:type="dxa"/>
            <w:shd w:val="clear" w:color="auto" w:fill="auto"/>
            <w:noWrap/>
            <w:vAlign w:val="bottom"/>
            <w:hideMark/>
          </w:tcPr>
          <w:p w14:paraId="5F1E5B4E"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206 557,89</w:t>
            </w:r>
          </w:p>
        </w:tc>
        <w:tc>
          <w:tcPr>
            <w:tcW w:w="1275" w:type="dxa"/>
            <w:shd w:val="clear" w:color="auto" w:fill="auto"/>
            <w:noWrap/>
            <w:vAlign w:val="bottom"/>
            <w:hideMark/>
          </w:tcPr>
          <w:p w14:paraId="2AA19A9A"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176 024,87</w:t>
            </w:r>
          </w:p>
        </w:tc>
        <w:tc>
          <w:tcPr>
            <w:tcW w:w="1276" w:type="dxa"/>
            <w:shd w:val="clear" w:color="auto" w:fill="auto"/>
            <w:noWrap/>
            <w:vAlign w:val="bottom"/>
            <w:hideMark/>
          </w:tcPr>
          <w:p w14:paraId="14B4C291"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191 980,02</w:t>
            </w:r>
          </w:p>
        </w:tc>
        <w:tc>
          <w:tcPr>
            <w:tcW w:w="1280" w:type="dxa"/>
            <w:shd w:val="clear" w:color="auto" w:fill="auto"/>
            <w:noWrap/>
            <w:vAlign w:val="bottom"/>
            <w:hideMark/>
          </w:tcPr>
          <w:p w14:paraId="7598E620"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770 788,43</w:t>
            </w:r>
          </w:p>
        </w:tc>
      </w:tr>
      <w:tr w:rsidR="003229C8" w:rsidRPr="006B7577" w14:paraId="3EED3091" w14:textId="77777777" w:rsidTr="00EA6A1B">
        <w:trPr>
          <w:trHeight w:val="288"/>
        </w:trPr>
        <w:tc>
          <w:tcPr>
            <w:tcW w:w="3544" w:type="dxa"/>
            <w:shd w:val="clear" w:color="auto" w:fill="auto"/>
            <w:noWrap/>
            <w:vAlign w:val="bottom"/>
            <w:hideMark/>
          </w:tcPr>
          <w:p w14:paraId="64F37385" w14:textId="77777777" w:rsidR="003229C8" w:rsidRPr="006B7577" w:rsidRDefault="003229C8" w:rsidP="00077757">
            <w:pPr>
              <w:spacing w:after="0" w:line="240" w:lineRule="auto"/>
              <w:ind w:firstLineChars="100" w:firstLine="220"/>
              <w:rPr>
                <w:rFonts w:ascii="Times New Roman" w:eastAsia="Times New Roman" w:hAnsi="Times New Roman" w:cs="Times New Roman"/>
                <w:color w:val="00B050"/>
              </w:rPr>
            </w:pPr>
            <w:r w:rsidRPr="006B7577">
              <w:rPr>
                <w:rFonts w:ascii="Times New Roman" w:eastAsia="Times New Roman" w:hAnsi="Times New Roman" w:cs="Times New Roman"/>
                <w:color w:val="00B050"/>
              </w:rPr>
              <w:t>АО "РУСАТОМ СЕРВИС"</w:t>
            </w:r>
          </w:p>
        </w:tc>
        <w:tc>
          <w:tcPr>
            <w:tcW w:w="1418" w:type="dxa"/>
            <w:shd w:val="clear" w:color="auto" w:fill="auto"/>
            <w:noWrap/>
            <w:vAlign w:val="bottom"/>
            <w:hideMark/>
          </w:tcPr>
          <w:p w14:paraId="6AA3A6C1"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41 897,05</w:t>
            </w:r>
          </w:p>
        </w:tc>
        <w:tc>
          <w:tcPr>
            <w:tcW w:w="1276" w:type="dxa"/>
            <w:shd w:val="clear" w:color="auto" w:fill="auto"/>
            <w:noWrap/>
            <w:vAlign w:val="bottom"/>
            <w:hideMark/>
          </w:tcPr>
          <w:p w14:paraId="23413A78"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5" w:type="dxa"/>
            <w:shd w:val="clear" w:color="auto" w:fill="auto"/>
            <w:noWrap/>
            <w:vAlign w:val="bottom"/>
            <w:hideMark/>
          </w:tcPr>
          <w:p w14:paraId="186CC6D7"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6" w:type="dxa"/>
            <w:shd w:val="clear" w:color="auto" w:fill="auto"/>
            <w:noWrap/>
            <w:vAlign w:val="bottom"/>
            <w:hideMark/>
          </w:tcPr>
          <w:p w14:paraId="2014F741"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80" w:type="dxa"/>
            <w:shd w:val="clear" w:color="auto" w:fill="auto"/>
            <w:noWrap/>
            <w:vAlign w:val="bottom"/>
            <w:hideMark/>
          </w:tcPr>
          <w:p w14:paraId="5F5E4796"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41 897,05</w:t>
            </w:r>
          </w:p>
        </w:tc>
      </w:tr>
      <w:tr w:rsidR="003229C8" w:rsidRPr="006B7577" w14:paraId="6E3CF718" w14:textId="77777777" w:rsidTr="00EA6A1B">
        <w:trPr>
          <w:trHeight w:val="288"/>
        </w:trPr>
        <w:tc>
          <w:tcPr>
            <w:tcW w:w="3544" w:type="dxa"/>
            <w:shd w:val="clear" w:color="auto" w:fill="auto"/>
            <w:noWrap/>
            <w:vAlign w:val="bottom"/>
            <w:hideMark/>
          </w:tcPr>
          <w:p w14:paraId="2C6CF3CF" w14:textId="77777777" w:rsidR="003229C8" w:rsidRPr="006B7577" w:rsidRDefault="003229C8" w:rsidP="00077757">
            <w:pPr>
              <w:spacing w:after="0" w:line="240" w:lineRule="auto"/>
              <w:ind w:firstLineChars="100" w:firstLine="220"/>
              <w:rPr>
                <w:rFonts w:ascii="Times New Roman" w:eastAsia="Times New Roman" w:hAnsi="Times New Roman" w:cs="Times New Roman"/>
                <w:color w:val="00B050"/>
              </w:rPr>
            </w:pPr>
            <w:r w:rsidRPr="006B7577">
              <w:rPr>
                <w:rFonts w:ascii="Times New Roman" w:eastAsia="Times New Roman" w:hAnsi="Times New Roman" w:cs="Times New Roman"/>
                <w:color w:val="00B050"/>
              </w:rPr>
              <w:t>Смоленская АЭС</w:t>
            </w:r>
          </w:p>
        </w:tc>
        <w:tc>
          <w:tcPr>
            <w:tcW w:w="1418" w:type="dxa"/>
            <w:shd w:val="clear" w:color="auto" w:fill="auto"/>
            <w:noWrap/>
            <w:vAlign w:val="bottom"/>
            <w:hideMark/>
          </w:tcPr>
          <w:p w14:paraId="6AD20A76"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17 288,18</w:t>
            </w:r>
          </w:p>
        </w:tc>
        <w:tc>
          <w:tcPr>
            <w:tcW w:w="1276" w:type="dxa"/>
            <w:shd w:val="clear" w:color="auto" w:fill="auto"/>
            <w:noWrap/>
            <w:vAlign w:val="bottom"/>
            <w:hideMark/>
          </w:tcPr>
          <w:p w14:paraId="16E84EE6"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5" w:type="dxa"/>
            <w:shd w:val="clear" w:color="auto" w:fill="auto"/>
            <w:noWrap/>
            <w:vAlign w:val="bottom"/>
            <w:hideMark/>
          </w:tcPr>
          <w:p w14:paraId="6927951C"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6" w:type="dxa"/>
            <w:shd w:val="clear" w:color="auto" w:fill="auto"/>
            <w:noWrap/>
            <w:vAlign w:val="bottom"/>
            <w:hideMark/>
          </w:tcPr>
          <w:p w14:paraId="2E903EEC"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80" w:type="dxa"/>
            <w:shd w:val="clear" w:color="auto" w:fill="auto"/>
            <w:noWrap/>
            <w:vAlign w:val="bottom"/>
            <w:hideMark/>
          </w:tcPr>
          <w:p w14:paraId="6ECA9EDA"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17 288,18</w:t>
            </w:r>
          </w:p>
        </w:tc>
      </w:tr>
      <w:tr w:rsidR="003229C8" w:rsidRPr="006B7577" w14:paraId="24393FAC" w14:textId="77777777" w:rsidTr="00EA6A1B">
        <w:trPr>
          <w:trHeight w:val="288"/>
        </w:trPr>
        <w:tc>
          <w:tcPr>
            <w:tcW w:w="3544" w:type="dxa"/>
            <w:shd w:val="clear" w:color="auto" w:fill="auto"/>
            <w:noWrap/>
            <w:vAlign w:val="bottom"/>
            <w:hideMark/>
          </w:tcPr>
          <w:p w14:paraId="33E0551F" w14:textId="77777777" w:rsidR="003229C8" w:rsidRPr="006B7577" w:rsidRDefault="003229C8" w:rsidP="00077757">
            <w:pPr>
              <w:spacing w:after="0" w:line="240" w:lineRule="auto"/>
              <w:ind w:firstLineChars="100" w:firstLine="220"/>
              <w:rPr>
                <w:rFonts w:ascii="Times New Roman" w:eastAsia="Times New Roman" w:hAnsi="Times New Roman" w:cs="Times New Roman"/>
                <w:color w:val="00B050"/>
              </w:rPr>
            </w:pPr>
            <w:r w:rsidRPr="006B7577">
              <w:rPr>
                <w:rFonts w:ascii="Times New Roman" w:eastAsia="Times New Roman" w:hAnsi="Times New Roman" w:cs="Times New Roman"/>
                <w:color w:val="00B050"/>
              </w:rPr>
              <w:t>Балаковская АЭС</w:t>
            </w:r>
          </w:p>
        </w:tc>
        <w:tc>
          <w:tcPr>
            <w:tcW w:w="1418" w:type="dxa"/>
            <w:shd w:val="clear" w:color="auto" w:fill="auto"/>
            <w:noWrap/>
            <w:vAlign w:val="bottom"/>
            <w:hideMark/>
          </w:tcPr>
          <w:p w14:paraId="402E546A"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16 279,52</w:t>
            </w:r>
          </w:p>
        </w:tc>
        <w:tc>
          <w:tcPr>
            <w:tcW w:w="1276" w:type="dxa"/>
            <w:shd w:val="clear" w:color="auto" w:fill="auto"/>
            <w:noWrap/>
            <w:vAlign w:val="bottom"/>
            <w:hideMark/>
          </w:tcPr>
          <w:p w14:paraId="4C692B4B"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5" w:type="dxa"/>
            <w:shd w:val="clear" w:color="auto" w:fill="auto"/>
            <w:noWrap/>
            <w:vAlign w:val="bottom"/>
            <w:hideMark/>
          </w:tcPr>
          <w:p w14:paraId="79AEAC57"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6" w:type="dxa"/>
            <w:shd w:val="clear" w:color="auto" w:fill="auto"/>
            <w:noWrap/>
            <w:vAlign w:val="bottom"/>
            <w:hideMark/>
          </w:tcPr>
          <w:p w14:paraId="3D168C7A"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80" w:type="dxa"/>
            <w:shd w:val="clear" w:color="auto" w:fill="auto"/>
            <w:noWrap/>
            <w:vAlign w:val="bottom"/>
            <w:hideMark/>
          </w:tcPr>
          <w:p w14:paraId="2517FC5D"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16 279,52</w:t>
            </w:r>
          </w:p>
        </w:tc>
      </w:tr>
      <w:tr w:rsidR="003229C8" w:rsidRPr="006B7577" w14:paraId="0B1FA911" w14:textId="77777777" w:rsidTr="00EA6A1B">
        <w:trPr>
          <w:trHeight w:val="288"/>
        </w:trPr>
        <w:tc>
          <w:tcPr>
            <w:tcW w:w="3544" w:type="dxa"/>
            <w:shd w:val="clear" w:color="auto" w:fill="auto"/>
            <w:noWrap/>
            <w:vAlign w:val="bottom"/>
            <w:hideMark/>
          </w:tcPr>
          <w:p w14:paraId="434C72B0" w14:textId="77777777" w:rsidR="003229C8" w:rsidRPr="006B7577" w:rsidRDefault="003229C8" w:rsidP="00077757">
            <w:pPr>
              <w:spacing w:after="0" w:line="240" w:lineRule="auto"/>
              <w:ind w:firstLineChars="100" w:firstLine="220"/>
              <w:rPr>
                <w:rFonts w:ascii="Times New Roman" w:eastAsia="Times New Roman" w:hAnsi="Times New Roman" w:cs="Times New Roman"/>
                <w:color w:val="00B050"/>
              </w:rPr>
            </w:pPr>
            <w:r w:rsidRPr="006B7577">
              <w:rPr>
                <w:rFonts w:ascii="Times New Roman" w:eastAsia="Times New Roman" w:hAnsi="Times New Roman" w:cs="Times New Roman"/>
                <w:color w:val="00B050"/>
              </w:rPr>
              <w:t>ПАО "ЗИО-ПОДОЛЬСК"</w:t>
            </w:r>
          </w:p>
        </w:tc>
        <w:tc>
          <w:tcPr>
            <w:tcW w:w="1418" w:type="dxa"/>
            <w:shd w:val="clear" w:color="auto" w:fill="auto"/>
            <w:noWrap/>
            <w:vAlign w:val="bottom"/>
            <w:hideMark/>
          </w:tcPr>
          <w:p w14:paraId="66D8B588"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6" w:type="dxa"/>
            <w:shd w:val="clear" w:color="auto" w:fill="auto"/>
            <w:noWrap/>
            <w:vAlign w:val="bottom"/>
            <w:hideMark/>
          </w:tcPr>
          <w:p w14:paraId="22B91C51"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2 661,78</w:t>
            </w:r>
          </w:p>
        </w:tc>
        <w:tc>
          <w:tcPr>
            <w:tcW w:w="1275" w:type="dxa"/>
            <w:shd w:val="clear" w:color="auto" w:fill="auto"/>
            <w:noWrap/>
            <w:vAlign w:val="bottom"/>
            <w:hideMark/>
          </w:tcPr>
          <w:p w14:paraId="32801735"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6" w:type="dxa"/>
            <w:shd w:val="clear" w:color="auto" w:fill="auto"/>
            <w:noWrap/>
            <w:vAlign w:val="bottom"/>
            <w:hideMark/>
          </w:tcPr>
          <w:p w14:paraId="7707268A"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80" w:type="dxa"/>
            <w:shd w:val="clear" w:color="auto" w:fill="auto"/>
            <w:noWrap/>
            <w:vAlign w:val="bottom"/>
            <w:hideMark/>
          </w:tcPr>
          <w:p w14:paraId="685E779D"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2 661,78</w:t>
            </w:r>
          </w:p>
        </w:tc>
      </w:tr>
      <w:tr w:rsidR="003229C8" w:rsidRPr="006B7577" w14:paraId="5DAF6349" w14:textId="77777777" w:rsidTr="00EA6A1B">
        <w:trPr>
          <w:trHeight w:val="288"/>
        </w:trPr>
        <w:tc>
          <w:tcPr>
            <w:tcW w:w="3544" w:type="dxa"/>
            <w:shd w:val="clear" w:color="auto" w:fill="auto"/>
            <w:noWrap/>
            <w:vAlign w:val="bottom"/>
            <w:hideMark/>
          </w:tcPr>
          <w:p w14:paraId="58A59B49" w14:textId="77777777" w:rsidR="003229C8" w:rsidRPr="006B7577" w:rsidRDefault="003229C8" w:rsidP="00077757">
            <w:pPr>
              <w:spacing w:after="0" w:line="240" w:lineRule="auto"/>
              <w:ind w:firstLineChars="100" w:firstLine="220"/>
              <w:rPr>
                <w:rFonts w:ascii="Times New Roman" w:eastAsia="Times New Roman" w:hAnsi="Times New Roman" w:cs="Times New Roman"/>
                <w:color w:val="00B050"/>
              </w:rPr>
            </w:pPr>
            <w:r w:rsidRPr="006B7577">
              <w:rPr>
                <w:rFonts w:ascii="Times New Roman" w:eastAsia="Times New Roman" w:hAnsi="Times New Roman" w:cs="Times New Roman"/>
                <w:color w:val="00B050"/>
              </w:rPr>
              <w:t>АО «КОЛЬСКАЯ АТОМНАЯ СТАНЦИЯ»</w:t>
            </w:r>
          </w:p>
        </w:tc>
        <w:tc>
          <w:tcPr>
            <w:tcW w:w="1418" w:type="dxa"/>
            <w:shd w:val="clear" w:color="auto" w:fill="auto"/>
            <w:noWrap/>
            <w:vAlign w:val="bottom"/>
            <w:hideMark/>
          </w:tcPr>
          <w:p w14:paraId="64431C81"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1 395,00</w:t>
            </w:r>
          </w:p>
        </w:tc>
        <w:tc>
          <w:tcPr>
            <w:tcW w:w="1276" w:type="dxa"/>
            <w:shd w:val="clear" w:color="auto" w:fill="auto"/>
            <w:noWrap/>
            <w:vAlign w:val="bottom"/>
            <w:hideMark/>
          </w:tcPr>
          <w:p w14:paraId="7DA96AA9"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5" w:type="dxa"/>
            <w:shd w:val="clear" w:color="auto" w:fill="auto"/>
            <w:noWrap/>
            <w:vAlign w:val="bottom"/>
            <w:hideMark/>
          </w:tcPr>
          <w:p w14:paraId="676DC184"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6" w:type="dxa"/>
            <w:shd w:val="clear" w:color="auto" w:fill="auto"/>
            <w:noWrap/>
            <w:vAlign w:val="bottom"/>
            <w:hideMark/>
          </w:tcPr>
          <w:p w14:paraId="78A5C2FC"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80" w:type="dxa"/>
            <w:shd w:val="clear" w:color="auto" w:fill="auto"/>
            <w:noWrap/>
            <w:vAlign w:val="bottom"/>
            <w:hideMark/>
          </w:tcPr>
          <w:p w14:paraId="0A363C2E"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1 395,00</w:t>
            </w:r>
          </w:p>
        </w:tc>
      </w:tr>
      <w:tr w:rsidR="003229C8" w:rsidRPr="006B7577" w14:paraId="6C87DA01" w14:textId="77777777" w:rsidTr="00EA6A1B">
        <w:trPr>
          <w:trHeight w:val="288"/>
        </w:trPr>
        <w:tc>
          <w:tcPr>
            <w:tcW w:w="3544" w:type="dxa"/>
            <w:shd w:val="clear" w:color="auto" w:fill="auto"/>
            <w:noWrap/>
            <w:vAlign w:val="bottom"/>
            <w:hideMark/>
          </w:tcPr>
          <w:p w14:paraId="2C80D8AA" w14:textId="77777777" w:rsidR="003229C8" w:rsidRPr="006B7577" w:rsidRDefault="003229C8" w:rsidP="00077757">
            <w:pPr>
              <w:spacing w:after="0" w:line="240" w:lineRule="auto"/>
              <w:ind w:firstLineChars="100" w:firstLine="220"/>
              <w:rPr>
                <w:rFonts w:ascii="Times New Roman" w:eastAsia="Times New Roman" w:hAnsi="Times New Roman" w:cs="Times New Roman"/>
                <w:color w:val="00B050"/>
              </w:rPr>
            </w:pPr>
            <w:r w:rsidRPr="006B7577">
              <w:rPr>
                <w:rFonts w:ascii="Times New Roman" w:eastAsia="Times New Roman" w:hAnsi="Times New Roman" w:cs="Times New Roman"/>
                <w:color w:val="00B050"/>
              </w:rPr>
              <w:t>АО "НПО "ЦНИИТМАШ"</w:t>
            </w:r>
          </w:p>
        </w:tc>
        <w:tc>
          <w:tcPr>
            <w:tcW w:w="1418" w:type="dxa"/>
            <w:shd w:val="clear" w:color="auto" w:fill="auto"/>
            <w:noWrap/>
            <w:vAlign w:val="bottom"/>
            <w:hideMark/>
          </w:tcPr>
          <w:p w14:paraId="6604AFDF"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6" w:type="dxa"/>
            <w:shd w:val="clear" w:color="auto" w:fill="auto"/>
            <w:noWrap/>
            <w:vAlign w:val="bottom"/>
            <w:hideMark/>
          </w:tcPr>
          <w:p w14:paraId="5CDBEE1A"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985,00</w:t>
            </w:r>
          </w:p>
        </w:tc>
        <w:tc>
          <w:tcPr>
            <w:tcW w:w="1275" w:type="dxa"/>
            <w:shd w:val="clear" w:color="auto" w:fill="auto"/>
            <w:noWrap/>
            <w:vAlign w:val="bottom"/>
            <w:hideMark/>
          </w:tcPr>
          <w:p w14:paraId="7C4A5174"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76" w:type="dxa"/>
            <w:shd w:val="clear" w:color="auto" w:fill="auto"/>
            <w:noWrap/>
            <w:vAlign w:val="bottom"/>
            <w:hideMark/>
          </w:tcPr>
          <w:p w14:paraId="4A23D291" w14:textId="77777777" w:rsidR="003229C8" w:rsidRPr="006B7577" w:rsidRDefault="003229C8" w:rsidP="00077757">
            <w:pPr>
              <w:spacing w:after="0" w:line="240" w:lineRule="auto"/>
              <w:jc w:val="center"/>
              <w:rPr>
                <w:rFonts w:ascii="Times New Roman" w:eastAsia="Times New Roman" w:hAnsi="Times New Roman" w:cs="Times New Roman"/>
                <w:color w:val="00B050"/>
              </w:rPr>
            </w:pPr>
          </w:p>
        </w:tc>
        <w:tc>
          <w:tcPr>
            <w:tcW w:w="1280" w:type="dxa"/>
            <w:shd w:val="clear" w:color="auto" w:fill="auto"/>
            <w:noWrap/>
            <w:vAlign w:val="bottom"/>
            <w:hideMark/>
          </w:tcPr>
          <w:p w14:paraId="5B51CF3A"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985,00</w:t>
            </w:r>
          </w:p>
        </w:tc>
      </w:tr>
      <w:tr w:rsidR="003229C8" w:rsidRPr="006B7577" w14:paraId="268A3997" w14:textId="77777777" w:rsidTr="00EA6A1B">
        <w:trPr>
          <w:trHeight w:val="288"/>
        </w:trPr>
        <w:tc>
          <w:tcPr>
            <w:tcW w:w="3544" w:type="dxa"/>
            <w:shd w:val="clear" w:color="auto" w:fill="auto"/>
            <w:noWrap/>
            <w:vAlign w:val="bottom"/>
            <w:hideMark/>
          </w:tcPr>
          <w:p w14:paraId="32C354D2" w14:textId="77777777" w:rsidR="003229C8" w:rsidRPr="006B7577" w:rsidRDefault="003229C8" w:rsidP="006E30C3">
            <w:pPr>
              <w:spacing w:after="0" w:line="240" w:lineRule="auto"/>
              <w:rPr>
                <w:rFonts w:ascii="Times New Roman" w:eastAsia="Times New Roman" w:hAnsi="Times New Roman" w:cs="Times New Roman"/>
                <w:color w:val="00B050"/>
              </w:rPr>
            </w:pPr>
            <w:r w:rsidRPr="006B7577">
              <w:rPr>
                <w:rFonts w:ascii="Times New Roman" w:eastAsia="Times New Roman" w:hAnsi="Times New Roman" w:cs="Times New Roman"/>
                <w:color w:val="00B050"/>
              </w:rPr>
              <w:t>Общий итог</w:t>
            </w:r>
          </w:p>
        </w:tc>
        <w:tc>
          <w:tcPr>
            <w:tcW w:w="1418" w:type="dxa"/>
            <w:shd w:val="clear" w:color="auto" w:fill="auto"/>
            <w:noWrap/>
            <w:vAlign w:val="bottom"/>
            <w:hideMark/>
          </w:tcPr>
          <w:p w14:paraId="0A99CAE4"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273 085,39</w:t>
            </w:r>
          </w:p>
        </w:tc>
        <w:tc>
          <w:tcPr>
            <w:tcW w:w="1276" w:type="dxa"/>
            <w:shd w:val="clear" w:color="auto" w:fill="auto"/>
            <w:noWrap/>
            <w:vAlign w:val="bottom"/>
            <w:hideMark/>
          </w:tcPr>
          <w:p w14:paraId="4909550F"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210 204,67</w:t>
            </w:r>
          </w:p>
        </w:tc>
        <w:tc>
          <w:tcPr>
            <w:tcW w:w="1275" w:type="dxa"/>
            <w:shd w:val="clear" w:color="auto" w:fill="auto"/>
            <w:noWrap/>
            <w:vAlign w:val="bottom"/>
            <w:hideMark/>
          </w:tcPr>
          <w:p w14:paraId="0610FE30"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176 024,87</w:t>
            </w:r>
          </w:p>
        </w:tc>
        <w:tc>
          <w:tcPr>
            <w:tcW w:w="1276" w:type="dxa"/>
            <w:shd w:val="clear" w:color="auto" w:fill="auto"/>
            <w:noWrap/>
            <w:vAlign w:val="bottom"/>
            <w:hideMark/>
          </w:tcPr>
          <w:p w14:paraId="54F433D4"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191 980,02</w:t>
            </w:r>
          </w:p>
        </w:tc>
        <w:tc>
          <w:tcPr>
            <w:tcW w:w="1280" w:type="dxa"/>
            <w:shd w:val="clear" w:color="auto" w:fill="auto"/>
            <w:noWrap/>
            <w:vAlign w:val="bottom"/>
            <w:hideMark/>
          </w:tcPr>
          <w:p w14:paraId="3775354A" w14:textId="77777777" w:rsidR="003229C8" w:rsidRPr="006B7577" w:rsidRDefault="003229C8" w:rsidP="00077757">
            <w:pPr>
              <w:spacing w:after="0" w:line="240" w:lineRule="auto"/>
              <w:jc w:val="center"/>
              <w:rPr>
                <w:rFonts w:ascii="Times New Roman" w:eastAsia="Times New Roman" w:hAnsi="Times New Roman" w:cs="Times New Roman"/>
                <w:color w:val="00B050"/>
              </w:rPr>
            </w:pPr>
            <w:r w:rsidRPr="006B7577">
              <w:rPr>
                <w:rFonts w:ascii="Times New Roman" w:eastAsia="Times New Roman" w:hAnsi="Times New Roman" w:cs="Times New Roman"/>
                <w:color w:val="00B050"/>
              </w:rPr>
              <w:t>851 294,95</w:t>
            </w:r>
          </w:p>
        </w:tc>
      </w:tr>
    </w:tbl>
    <w:p w14:paraId="1FD02A4D" w14:textId="77777777" w:rsidR="003229C8" w:rsidRPr="006B7577" w:rsidRDefault="003229C8" w:rsidP="00077757">
      <w:pPr>
        <w:spacing w:after="0" w:line="360" w:lineRule="auto"/>
        <w:ind w:firstLine="709"/>
        <w:jc w:val="both"/>
        <w:rPr>
          <w:rFonts w:ascii="Times New Roman" w:eastAsia="Times New Roman" w:hAnsi="Times New Roman" w:cs="Times New Roman"/>
          <w:color w:val="00B050"/>
          <w:sz w:val="28"/>
          <w:szCs w:val="28"/>
        </w:rPr>
      </w:pPr>
    </w:p>
    <w:p w14:paraId="0F80A182" w14:textId="77777777" w:rsidR="003229C8" w:rsidRPr="006B7577" w:rsidRDefault="003229C8" w:rsidP="00077757">
      <w:pPr>
        <w:spacing w:after="0" w:line="360" w:lineRule="auto"/>
        <w:jc w:val="center"/>
        <w:rPr>
          <w:rFonts w:ascii="Times New Roman" w:eastAsia="Times New Roman" w:hAnsi="Times New Roman" w:cs="Times New Roman"/>
          <w:b/>
          <w:bCs/>
          <w:color w:val="00B050"/>
          <w:sz w:val="28"/>
          <w:szCs w:val="28"/>
        </w:rPr>
      </w:pPr>
      <w:r w:rsidRPr="006B7577">
        <w:rPr>
          <w:rFonts w:ascii="Times New Roman" w:eastAsia="Times New Roman" w:hAnsi="Times New Roman" w:cs="Times New Roman"/>
          <w:b/>
          <w:bCs/>
          <w:color w:val="00B050"/>
          <w:sz w:val="28"/>
          <w:szCs w:val="28"/>
        </w:rPr>
        <w:t>АО НДЦ НПФ «Русская Лаборатория»</w:t>
      </w:r>
    </w:p>
    <w:p w14:paraId="54C0AB7A" w14:textId="77777777" w:rsidR="003229C8" w:rsidRPr="006B7577" w:rsidRDefault="003229C8" w:rsidP="00077757">
      <w:pPr>
        <w:spacing w:after="0" w:line="360" w:lineRule="auto"/>
        <w:ind w:firstLine="709"/>
        <w:jc w:val="both"/>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 xml:space="preserve">Компания «Русская лаборатория» основана в 1996 году и оказывает услуги в области промышленной безопасности опасных производственных объектов. Компания работает на рынке экспертных услуг РФ, обеспечивая комплексное решение задач. Компания имеет 17 представительств в </w:t>
      </w:r>
      <w:r w:rsidR="00077757" w:rsidRPr="006B7577">
        <w:rPr>
          <w:rFonts w:ascii="Times New Roman" w:eastAsia="Times New Roman" w:hAnsi="Times New Roman" w:cs="Times New Roman"/>
          <w:color w:val="00B050"/>
          <w:sz w:val="28"/>
          <w:szCs w:val="28"/>
        </w:rPr>
        <w:t>России</w:t>
      </w:r>
      <w:r w:rsidRPr="006B7577">
        <w:rPr>
          <w:rFonts w:ascii="Times New Roman" w:eastAsia="Times New Roman" w:hAnsi="Times New Roman" w:cs="Times New Roman"/>
          <w:color w:val="00B050"/>
          <w:sz w:val="28"/>
          <w:szCs w:val="28"/>
        </w:rPr>
        <w:t xml:space="preserve"> и Италии (</w:t>
      </w:r>
      <w:r w:rsidR="00077757" w:rsidRPr="006B7577">
        <w:rPr>
          <w:rFonts w:ascii="Times New Roman" w:eastAsia="Times New Roman" w:hAnsi="Times New Roman" w:cs="Times New Roman"/>
          <w:color w:val="00B050"/>
          <w:sz w:val="28"/>
          <w:szCs w:val="28"/>
        </w:rPr>
        <w:t>см.</w:t>
      </w:r>
      <w:r w:rsidR="00AC7F65" w:rsidRPr="006B7577">
        <w:rPr>
          <w:rFonts w:ascii="Times New Roman" w:eastAsia="Times New Roman" w:hAnsi="Times New Roman" w:cs="Times New Roman"/>
          <w:color w:val="00B050"/>
          <w:sz w:val="28"/>
          <w:szCs w:val="28"/>
        </w:rPr>
        <w:t> </w:t>
      </w:r>
      <w:r w:rsidR="00077757" w:rsidRPr="006B7577">
        <w:rPr>
          <w:rFonts w:ascii="Times New Roman" w:eastAsia="Times New Roman" w:hAnsi="Times New Roman" w:cs="Times New Roman"/>
          <w:color w:val="00B050"/>
          <w:sz w:val="28"/>
          <w:szCs w:val="28"/>
        </w:rPr>
        <w:t>карту</w:t>
      </w:r>
      <w:r w:rsidRPr="006B7577">
        <w:rPr>
          <w:rFonts w:ascii="Times New Roman" w:eastAsia="Times New Roman" w:hAnsi="Times New Roman" w:cs="Times New Roman"/>
          <w:color w:val="00B050"/>
          <w:sz w:val="28"/>
          <w:szCs w:val="28"/>
        </w:rPr>
        <w:t>).</w:t>
      </w:r>
    </w:p>
    <w:p w14:paraId="7E7F4A72" w14:textId="77777777" w:rsidR="003229C8" w:rsidRPr="006B7577" w:rsidRDefault="003229C8" w:rsidP="00EA6A1B">
      <w:pPr>
        <w:spacing w:after="0" w:line="360" w:lineRule="auto"/>
        <w:jc w:val="center"/>
        <w:rPr>
          <w:rFonts w:ascii="Times New Roman" w:hAnsi="Times New Roman" w:cs="Times New Roman"/>
          <w:color w:val="00B050"/>
        </w:rPr>
      </w:pPr>
      <w:r w:rsidRPr="006B7577">
        <w:rPr>
          <w:rFonts w:ascii="Times New Roman" w:eastAsia="Times New Roman" w:hAnsi="Times New Roman" w:cs="Times New Roman"/>
          <w:noProof/>
          <w:color w:val="00B050"/>
          <w:sz w:val="28"/>
          <w:szCs w:val="28"/>
          <w:lang w:eastAsia="ru-RU"/>
        </w:rPr>
        <w:lastRenderedPageBreak/>
        <w:drawing>
          <wp:inline distT="0" distB="0" distL="0" distR="0" wp14:anchorId="678E3A3B" wp14:editId="565CDFD2">
            <wp:extent cx="5912226" cy="2719449"/>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7063" cy="2735473"/>
                    </a:xfrm>
                    <a:prstGeom prst="rect">
                      <a:avLst/>
                    </a:prstGeom>
                  </pic:spPr>
                </pic:pic>
              </a:graphicData>
            </a:graphic>
          </wp:inline>
        </w:drawing>
      </w:r>
    </w:p>
    <w:p w14:paraId="74580387" w14:textId="4382D32F" w:rsidR="003229C8" w:rsidRPr="006B7577" w:rsidRDefault="00EA6A1B" w:rsidP="00EA6A1B">
      <w:pPr>
        <w:spacing w:after="0" w:line="360" w:lineRule="auto"/>
        <w:jc w:val="center"/>
        <w:rPr>
          <w:rFonts w:ascii="Times New Roman" w:hAnsi="Times New Roman" w:cs="Times New Roman"/>
          <w:i/>
          <w:color w:val="00B050"/>
          <w:sz w:val="28"/>
          <w:szCs w:val="28"/>
        </w:rPr>
      </w:pPr>
      <w:r w:rsidRPr="006B7577">
        <w:rPr>
          <w:rFonts w:ascii="Times New Roman" w:hAnsi="Times New Roman" w:cs="Times New Roman"/>
          <w:i/>
          <w:color w:val="00B050"/>
          <w:sz w:val="28"/>
          <w:szCs w:val="28"/>
        </w:rPr>
        <w:t>Рис</w:t>
      </w:r>
      <w:r w:rsidR="00C20D42" w:rsidRPr="006B7577">
        <w:rPr>
          <w:rFonts w:ascii="Times New Roman" w:hAnsi="Times New Roman" w:cs="Times New Roman"/>
          <w:i/>
          <w:color w:val="00B050"/>
          <w:sz w:val="28"/>
          <w:szCs w:val="28"/>
        </w:rPr>
        <w:t>. 6</w:t>
      </w:r>
      <w:r w:rsidR="003229C8" w:rsidRPr="006B7577">
        <w:rPr>
          <w:rFonts w:ascii="Times New Roman" w:hAnsi="Times New Roman" w:cs="Times New Roman"/>
          <w:i/>
          <w:color w:val="00B050"/>
          <w:sz w:val="28"/>
          <w:szCs w:val="28"/>
        </w:rPr>
        <w:t>. Региональные представительства НДЦ "Русская лаборатория"</w:t>
      </w:r>
    </w:p>
    <w:p w14:paraId="6F8C45A8" w14:textId="77777777" w:rsidR="00077757" w:rsidRPr="006B7577" w:rsidRDefault="00077757" w:rsidP="00EA6A1B">
      <w:pPr>
        <w:spacing w:after="0" w:line="360" w:lineRule="auto"/>
        <w:ind w:firstLine="709"/>
        <w:jc w:val="both"/>
        <w:rPr>
          <w:rFonts w:ascii="Times New Roman" w:eastAsia="Times New Roman" w:hAnsi="Times New Roman" w:cs="Times New Roman"/>
          <w:color w:val="00B050"/>
          <w:sz w:val="28"/>
          <w:szCs w:val="28"/>
        </w:rPr>
      </w:pPr>
    </w:p>
    <w:tbl>
      <w:tblPr>
        <w:tblStyle w:val="af0"/>
        <w:tblW w:w="9923" w:type="dxa"/>
        <w:tblInd w:w="108" w:type="dxa"/>
        <w:tblLook w:val="04A0" w:firstRow="1" w:lastRow="0" w:firstColumn="1" w:lastColumn="0" w:noHBand="0" w:noVBand="1"/>
      </w:tblPr>
      <w:tblGrid>
        <w:gridCol w:w="3260"/>
        <w:gridCol w:w="6663"/>
      </w:tblGrid>
      <w:tr w:rsidR="003229C8" w:rsidRPr="006B7577" w14:paraId="264DB69B" w14:textId="77777777" w:rsidTr="00904DF6">
        <w:tc>
          <w:tcPr>
            <w:tcW w:w="3260" w:type="dxa"/>
          </w:tcPr>
          <w:p w14:paraId="7359225C"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hAnsi="Times New Roman" w:cs="Times New Roman"/>
                <w:color w:val="00B050"/>
                <w:sz w:val="28"/>
                <w:szCs w:val="28"/>
                <w:shd w:val="clear" w:color="auto" w:fill="FFFFFF"/>
              </w:rPr>
              <w:t>ОГРН/ИНН</w:t>
            </w:r>
          </w:p>
        </w:tc>
        <w:tc>
          <w:tcPr>
            <w:tcW w:w="6663" w:type="dxa"/>
          </w:tcPr>
          <w:p w14:paraId="3D8805A7" w14:textId="77777777" w:rsidR="003229C8" w:rsidRPr="006B7577" w:rsidRDefault="003229C8" w:rsidP="006E30C3">
            <w:pPr>
              <w:rPr>
                <w:rFonts w:ascii="Times New Roman" w:eastAsia="Times New Roman" w:hAnsi="Times New Roman" w:cs="Times New Roman"/>
                <w:color w:val="00B050"/>
                <w:sz w:val="28"/>
                <w:szCs w:val="28"/>
                <w:lang w:val="en-US"/>
              </w:rPr>
            </w:pPr>
            <w:r w:rsidRPr="006B7577">
              <w:rPr>
                <w:rFonts w:ascii="Times New Roman" w:eastAsia="Times New Roman" w:hAnsi="Times New Roman" w:cs="Times New Roman"/>
                <w:color w:val="00B050"/>
                <w:sz w:val="28"/>
                <w:szCs w:val="28"/>
              </w:rPr>
              <w:t>1037800050034/ 7801082</w:t>
            </w:r>
            <w:r w:rsidRPr="006B7577">
              <w:rPr>
                <w:rFonts w:ascii="Times New Roman" w:eastAsia="Times New Roman" w:hAnsi="Times New Roman" w:cs="Times New Roman"/>
                <w:color w:val="00B050"/>
                <w:sz w:val="28"/>
                <w:szCs w:val="28"/>
                <w:lang w:val="en-US"/>
              </w:rPr>
              <w:t>551</w:t>
            </w:r>
          </w:p>
        </w:tc>
      </w:tr>
      <w:tr w:rsidR="003229C8" w:rsidRPr="006B7577" w14:paraId="0ECA90EE" w14:textId="77777777" w:rsidTr="00904DF6">
        <w:tc>
          <w:tcPr>
            <w:tcW w:w="3260" w:type="dxa"/>
          </w:tcPr>
          <w:p w14:paraId="0E63111C"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Генеральный директор</w:t>
            </w:r>
          </w:p>
        </w:tc>
        <w:tc>
          <w:tcPr>
            <w:tcW w:w="6663" w:type="dxa"/>
          </w:tcPr>
          <w:p w14:paraId="09940683"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Шпигель Михаил Яковлевич</w:t>
            </w:r>
          </w:p>
        </w:tc>
      </w:tr>
      <w:tr w:rsidR="003229C8" w:rsidRPr="006B7577" w14:paraId="0BB00873" w14:textId="77777777" w:rsidTr="00904DF6">
        <w:tc>
          <w:tcPr>
            <w:tcW w:w="3260" w:type="dxa"/>
          </w:tcPr>
          <w:p w14:paraId="0C26BCED"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Учредители</w:t>
            </w:r>
          </w:p>
        </w:tc>
        <w:tc>
          <w:tcPr>
            <w:tcW w:w="6663" w:type="dxa"/>
          </w:tcPr>
          <w:p w14:paraId="452A87FF"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Данные об учредителях отсутствуют в ЕГРЮЛ.</w:t>
            </w:r>
          </w:p>
        </w:tc>
      </w:tr>
      <w:tr w:rsidR="003229C8" w:rsidRPr="006B7577" w14:paraId="3DEB818E" w14:textId="77777777" w:rsidTr="00904DF6">
        <w:tc>
          <w:tcPr>
            <w:tcW w:w="3260" w:type="dxa"/>
          </w:tcPr>
          <w:p w14:paraId="7B40C9D6"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Выручка за 2019 год</w:t>
            </w:r>
          </w:p>
        </w:tc>
        <w:tc>
          <w:tcPr>
            <w:tcW w:w="6663" w:type="dxa"/>
          </w:tcPr>
          <w:p w14:paraId="7F8C216E"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3,7 млрд. руб</w:t>
            </w:r>
          </w:p>
        </w:tc>
      </w:tr>
      <w:tr w:rsidR="003229C8" w:rsidRPr="006B7577" w14:paraId="37B6EA06" w14:textId="77777777" w:rsidTr="00904DF6">
        <w:tc>
          <w:tcPr>
            <w:tcW w:w="3260" w:type="dxa"/>
          </w:tcPr>
          <w:p w14:paraId="0ED60386"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Среднесписочная численность</w:t>
            </w:r>
          </w:p>
        </w:tc>
        <w:tc>
          <w:tcPr>
            <w:tcW w:w="6663" w:type="dxa"/>
          </w:tcPr>
          <w:p w14:paraId="4351E47A"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593 сотрудника</w:t>
            </w:r>
          </w:p>
        </w:tc>
      </w:tr>
      <w:tr w:rsidR="003229C8" w:rsidRPr="006B7577" w14:paraId="169051A1" w14:textId="77777777" w:rsidTr="00904DF6">
        <w:tc>
          <w:tcPr>
            <w:tcW w:w="3260" w:type="dxa"/>
          </w:tcPr>
          <w:p w14:paraId="7F3CA983"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Юридический адрес</w:t>
            </w:r>
          </w:p>
        </w:tc>
        <w:tc>
          <w:tcPr>
            <w:tcW w:w="6663" w:type="dxa"/>
          </w:tcPr>
          <w:p w14:paraId="554015C7"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197101, город Санкт-Петербург, Пушкарский переулок, дом 9 литер а, помещение 3-н, часть 1</w:t>
            </w:r>
          </w:p>
        </w:tc>
      </w:tr>
      <w:tr w:rsidR="003229C8" w:rsidRPr="006B7577" w14:paraId="742A196D" w14:textId="77777777" w:rsidTr="00904DF6">
        <w:tc>
          <w:tcPr>
            <w:tcW w:w="3260" w:type="dxa"/>
          </w:tcPr>
          <w:p w14:paraId="39985B44"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Веб сайт</w:t>
            </w:r>
          </w:p>
        </w:tc>
        <w:tc>
          <w:tcPr>
            <w:tcW w:w="6663" w:type="dxa"/>
          </w:tcPr>
          <w:p w14:paraId="24F20803" w14:textId="77777777" w:rsidR="003229C8" w:rsidRPr="006B7577" w:rsidRDefault="00B401EF" w:rsidP="006E30C3">
            <w:pPr>
              <w:rPr>
                <w:rFonts w:ascii="Times New Roman" w:eastAsia="Times New Roman" w:hAnsi="Times New Roman" w:cs="Times New Roman"/>
                <w:color w:val="00B050"/>
                <w:sz w:val="28"/>
                <w:szCs w:val="28"/>
              </w:rPr>
            </w:pPr>
            <w:hyperlink r:id="rId18" w:history="1">
              <w:r w:rsidR="003229C8" w:rsidRPr="006B7577">
                <w:rPr>
                  <w:rStyle w:val="ab"/>
                  <w:rFonts w:ascii="Times New Roman" w:hAnsi="Times New Roman" w:cs="Times New Roman"/>
                  <w:color w:val="00B050"/>
                  <w:sz w:val="28"/>
                  <w:szCs w:val="28"/>
                </w:rPr>
                <w:t>http://www.ruslab.org/</w:t>
              </w:r>
            </w:hyperlink>
          </w:p>
        </w:tc>
      </w:tr>
    </w:tbl>
    <w:p w14:paraId="0E1E6F99" w14:textId="77777777" w:rsidR="003229C8" w:rsidRPr="006B7577" w:rsidRDefault="003229C8" w:rsidP="00EA6A1B">
      <w:pPr>
        <w:spacing w:after="0" w:line="360" w:lineRule="auto"/>
        <w:ind w:firstLine="709"/>
        <w:jc w:val="both"/>
        <w:rPr>
          <w:rFonts w:ascii="Times New Roman" w:eastAsia="Times New Roman" w:hAnsi="Times New Roman" w:cs="Times New Roman"/>
          <w:color w:val="00B050"/>
          <w:sz w:val="28"/>
          <w:szCs w:val="28"/>
        </w:rPr>
      </w:pPr>
    </w:p>
    <w:p w14:paraId="40AC03F1" w14:textId="1FF0F269" w:rsidR="003229C8" w:rsidRPr="006B7577" w:rsidRDefault="006260E0" w:rsidP="00EA6A1B">
      <w:pPr>
        <w:spacing w:after="0" w:line="360" w:lineRule="auto"/>
        <w:jc w:val="both"/>
        <w:rPr>
          <w:rFonts w:ascii="Times New Roman" w:eastAsia="Times New Roman" w:hAnsi="Times New Roman" w:cs="Times New Roman"/>
          <w:color w:val="00B050"/>
          <w:sz w:val="28"/>
          <w:szCs w:val="28"/>
        </w:rPr>
      </w:pPr>
      <w:r w:rsidRPr="006B7577">
        <w:rPr>
          <w:rFonts w:ascii="Times New Roman" w:hAnsi="Times New Roman"/>
          <w:color w:val="00B050"/>
          <w:sz w:val="28"/>
          <w:szCs w:val="28"/>
        </w:rPr>
        <w:t xml:space="preserve">Таблица 25. </w:t>
      </w:r>
      <w:r w:rsidR="003229C8" w:rsidRPr="006B7577">
        <w:rPr>
          <w:rFonts w:ascii="Times New Roman" w:eastAsia="Times New Roman" w:hAnsi="Times New Roman" w:cs="Times New Roman"/>
          <w:color w:val="00B050"/>
          <w:sz w:val="28"/>
          <w:szCs w:val="28"/>
        </w:rPr>
        <w:t>Основные заказчики АО НДЦ НПФ "РУССКАЯ ЛАБОРАТОРИЯ" по дефектоскопии (в тыс. рублях)</w:t>
      </w:r>
    </w:p>
    <w:tbl>
      <w:tblPr>
        <w:tblW w:w="99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2"/>
        <w:gridCol w:w="1365"/>
        <w:gridCol w:w="876"/>
        <w:gridCol w:w="1680"/>
      </w:tblGrid>
      <w:tr w:rsidR="003229C8" w:rsidRPr="006B7577" w14:paraId="29A9530F" w14:textId="77777777" w:rsidTr="00904DF6">
        <w:trPr>
          <w:trHeight w:val="288"/>
          <w:jc w:val="center"/>
        </w:trPr>
        <w:tc>
          <w:tcPr>
            <w:tcW w:w="5992" w:type="dxa"/>
            <w:shd w:val="clear" w:color="auto" w:fill="auto"/>
            <w:noWrap/>
            <w:vAlign w:val="center"/>
            <w:hideMark/>
          </w:tcPr>
          <w:p w14:paraId="222019B5"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Наименование заказчика</w:t>
            </w:r>
          </w:p>
        </w:tc>
        <w:tc>
          <w:tcPr>
            <w:tcW w:w="1365" w:type="dxa"/>
            <w:shd w:val="clear" w:color="auto" w:fill="auto"/>
            <w:noWrap/>
            <w:vAlign w:val="center"/>
            <w:hideMark/>
          </w:tcPr>
          <w:p w14:paraId="4486F079"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2016</w:t>
            </w:r>
          </w:p>
        </w:tc>
        <w:tc>
          <w:tcPr>
            <w:tcW w:w="876" w:type="dxa"/>
            <w:shd w:val="clear" w:color="auto" w:fill="auto"/>
            <w:noWrap/>
            <w:vAlign w:val="center"/>
            <w:hideMark/>
          </w:tcPr>
          <w:p w14:paraId="07C422E2"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2017</w:t>
            </w:r>
          </w:p>
        </w:tc>
        <w:tc>
          <w:tcPr>
            <w:tcW w:w="1680" w:type="dxa"/>
            <w:shd w:val="clear" w:color="auto" w:fill="auto"/>
            <w:noWrap/>
            <w:vAlign w:val="center"/>
            <w:hideMark/>
          </w:tcPr>
          <w:p w14:paraId="0A7AF22D"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Общий итог</w:t>
            </w:r>
          </w:p>
        </w:tc>
      </w:tr>
      <w:tr w:rsidR="003229C8" w:rsidRPr="006B7577" w14:paraId="3442574B" w14:textId="77777777" w:rsidTr="00904DF6">
        <w:trPr>
          <w:trHeight w:val="288"/>
          <w:jc w:val="center"/>
        </w:trPr>
        <w:tc>
          <w:tcPr>
            <w:tcW w:w="5992" w:type="dxa"/>
            <w:shd w:val="clear" w:color="auto" w:fill="auto"/>
            <w:noWrap/>
            <w:vAlign w:val="center"/>
            <w:hideMark/>
          </w:tcPr>
          <w:p w14:paraId="5FE42E74" w14:textId="77777777" w:rsidR="003229C8" w:rsidRPr="006B7577" w:rsidRDefault="003229C8" w:rsidP="006E30C3">
            <w:pPr>
              <w:spacing w:after="0" w:line="240" w:lineRule="auto"/>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ЗАО НДЦ НПФ "РУССКАЯ ЛАБОРАТОРИЯ"</w:t>
            </w:r>
          </w:p>
        </w:tc>
        <w:tc>
          <w:tcPr>
            <w:tcW w:w="1365" w:type="dxa"/>
            <w:shd w:val="clear" w:color="auto" w:fill="auto"/>
            <w:noWrap/>
            <w:vAlign w:val="center"/>
            <w:hideMark/>
          </w:tcPr>
          <w:p w14:paraId="4FD70755"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195 045,36</w:t>
            </w:r>
          </w:p>
        </w:tc>
        <w:tc>
          <w:tcPr>
            <w:tcW w:w="876" w:type="dxa"/>
            <w:shd w:val="clear" w:color="auto" w:fill="auto"/>
            <w:noWrap/>
            <w:vAlign w:val="center"/>
            <w:hideMark/>
          </w:tcPr>
          <w:p w14:paraId="07413700"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307,65</w:t>
            </w:r>
          </w:p>
        </w:tc>
        <w:tc>
          <w:tcPr>
            <w:tcW w:w="1680" w:type="dxa"/>
            <w:shd w:val="clear" w:color="auto" w:fill="auto"/>
            <w:noWrap/>
            <w:vAlign w:val="center"/>
            <w:hideMark/>
          </w:tcPr>
          <w:p w14:paraId="6BE7BCC9"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195 353,01</w:t>
            </w:r>
          </w:p>
        </w:tc>
      </w:tr>
      <w:tr w:rsidR="003229C8" w:rsidRPr="006B7577" w14:paraId="2BB746E7" w14:textId="77777777" w:rsidTr="00904DF6">
        <w:trPr>
          <w:trHeight w:val="288"/>
          <w:jc w:val="center"/>
        </w:trPr>
        <w:tc>
          <w:tcPr>
            <w:tcW w:w="5992" w:type="dxa"/>
            <w:shd w:val="clear" w:color="auto" w:fill="auto"/>
            <w:noWrap/>
            <w:vAlign w:val="center"/>
            <w:hideMark/>
          </w:tcPr>
          <w:p w14:paraId="701B9DDA" w14:textId="77777777" w:rsidR="003229C8" w:rsidRPr="006B7577" w:rsidRDefault="003229C8" w:rsidP="00EA6A1B">
            <w:pPr>
              <w:spacing w:after="0" w:line="240" w:lineRule="auto"/>
              <w:ind w:firstLineChars="100" w:firstLine="240"/>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ООО "БГК"</w:t>
            </w:r>
          </w:p>
        </w:tc>
        <w:tc>
          <w:tcPr>
            <w:tcW w:w="1365" w:type="dxa"/>
            <w:shd w:val="clear" w:color="auto" w:fill="auto"/>
            <w:noWrap/>
            <w:vAlign w:val="center"/>
            <w:hideMark/>
          </w:tcPr>
          <w:p w14:paraId="6E83AA94"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195 045,36</w:t>
            </w:r>
          </w:p>
        </w:tc>
        <w:tc>
          <w:tcPr>
            <w:tcW w:w="876" w:type="dxa"/>
            <w:shd w:val="clear" w:color="auto" w:fill="auto"/>
            <w:noWrap/>
            <w:vAlign w:val="center"/>
            <w:hideMark/>
          </w:tcPr>
          <w:p w14:paraId="4C33EFAB" w14:textId="77777777" w:rsidR="003229C8" w:rsidRPr="006B7577" w:rsidRDefault="003229C8" w:rsidP="006E30C3">
            <w:pPr>
              <w:spacing w:after="0" w:line="240" w:lineRule="auto"/>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 </w:t>
            </w:r>
          </w:p>
        </w:tc>
        <w:tc>
          <w:tcPr>
            <w:tcW w:w="1680" w:type="dxa"/>
            <w:shd w:val="clear" w:color="auto" w:fill="auto"/>
            <w:noWrap/>
            <w:vAlign w:val="center"/>
            <w:hideMark/>
          </w:tcPr>
          <w:p w14:paraId="7F7E4F5B"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195 045,36</w:t>
            </w:r>
          </w:p>
        </w:tc>
      </w:tr>
      <w:tr w:rsidR="003229C8" w:rsidRPr="006B7577" w14:paraId="31581FF3" w14:textId="77777777" w:rsidTr="00904DF6">
        <w:trPr>
          <w:trHeight w:val="288"/>
          <w:jc w:val="center"/>
        </w:trPr>
        <w:tc>
          <w:tcPr>
            <w:tcW w:w="5992" w:type="dxa"/>
            <w:shd w:val="clear" w:color="auto" w:fill="auto"/>
            <w:noWrap/>
            <w:vAlign w:val="center"/>
            <w:hideMark/>
          </w:tcPr>
          <w:p w14:paraId="3127D4AD" w14:textId="77777777" w:rsidR="003229C8" w:rsidRPr="006B7577" w:rsidRDefault="003229C8" w:rsidP="00EA6A1B">
            <w:pPr>
              <w:spacing w:after="0" w:line="240" w:lineRule="auto"/>
              <w:ind w:firstLineChars="100" w:firstLine="240"/>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ООО "НСТЭЦ"</w:t>
            </w:r>
          </w:p>
        </w:tc>
        <w:tc>
          <w:tcPr>
            <w:tcW w:w="1365" w:type="dxa"/>
            <w:shd w:val="clear" w:color="auto" w:fill="auto"/>
            <w:noWrap/>
            <w:vAlign w:val="center"/>
            <w:hideMark/>
          </w:tcPr>
          <w:p w14:paraId="6016B2A2" w14:textId="77777777" w:rsidR="003229C8" w:rsidRPr="006B7577" w:rsidRDefault="003229C8" w:rsidP="006E30C3">
            <w:pPr>
              <w:spacing w:after="0" w:line="240" w:lineRule="auto"/>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 </w:t>
            </w:r>
          </w:p>
        </w:tc>
        <w:tc>
          <w:tcPr>
            <w:tcW w:w="876" w:type="dxa"/>
            <w:shd w:val="clear" w:color="auto" w:fill="auto"/>
            <w:noWrap/>
            <w:vAlign w:val="center"/>
            <w:hideMark/>
          </w:tcPr>
          <w:p w14:paraId="61CFDD1F"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307,65</w:t>
            </w:r>
          </w:p>
        </w:tc>
        <w:tc>
          <w:tcPr>
            <w:tcW w:w="1680" w:type="dxa"/>
            <w:shd w:val="clear" w:color="auto" w:fill="auto"/>
            <w:noWrap/>
            <w:vAlign w:val="center"/>
            <w:hideMark/>
          </w:tcPr>
          <w:p w14:paraId="7E62DA28"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307,65</w:t>
            </w:r>
          </w:p>
        </w:tc>
      </w:tr>
      <w:tr w:rsidR="003229C8" w:rsidRPr="006B7577" w14:paraId="58B96F60" w14:textId="77777777" w:rsidTr="00904DF6">
        <w:trPr>
          <w:trHeight w:val="288"/>
          <w:jc w:val="center"/>
        </w:trPr>
        <w:tc>
          <w:tcPr>
            <w:tcW w:w="5992" w:type="dxa"/>
            <w:shd w:val="clear" w:color="auto" w:fill="auto"/>
            <w:noWrap/>
            <w:vAlign w:val="center"/>
            <w:hideMark/>
          </w:tcPr>
          <w:p w14:paraId="1CCE8B04" w14:textId="77777777" w:rsidR="003229C8" w:rsidRPr="006B7577" w:rsidRDefault="003229C8" w:rsidP="006E30C3">
            <w:pPr>
              <w:spacing w:after="0" w:line="240" w:lineRule="auto"/>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Общий итог</w:t>
            </w:r>
          </w:p>
        </w:tc>
        <w:tc>
          <w:tcPr>
            <w:tcW w:w="1365" w:type="dxa"/>
            <w:shd w:val="clear" w:color="auto" w:fill="auto"/>
            <w:noWrap/>
            <w:vAlign w:val="center"/>
            <w:hideMark/>
          </w:tcPr>
          <w:p w14:paraId="3AB7D4D9"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195 045,36</w:t>
            </w:r>
          </w:p>
        </w:tc>
        <w:tc>
          <w:tcPr>
            <w:tcW w:w="876" w:type="dxa"/>
            <w:shd w:val="clear" w:color="auto" w:fill="auto"/>
            <w:noWrap/>
            <w:vAlign w:val="center"/>
            <w:hideMark/>
          </w:tcPr>
          <w:p w14:paraId="396D4BBE"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307,65</w:t>
            </w:r>
          </w:p>
        </w:tc>
        <w:tc>
          <w:tcPr>
            <w:tcW w:w="1680" w:type="dxa"/>
            <w:shd w:val="clear" w:color="auto" w:fill="auto"/>
            <w:noWrap/>
            <w:vAlign w:val="center"/>
            <w:hideMark/>
          </w:tcPr>
          <w:p w14:paraId="30FF99BB"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195 353,01</w:t>
            </w:r>
          </w:p>
        </w:tc>
      </w:tr>
    </w:tbl>
    <w:p w14:paraId="5CF2AAE9" w14:textId="77777777" w:rsidR="003229C8" w:rsidRPr="006B7577" w:rsidRDefault="003229C8" w:rsidP="00EA6A1B">
      <w:pPr>
        <w:spacing w:after="0" w:line="360" w:lineRule="auto"/>
        <w:ind w:firstLine="709"/>
        <w:jc w:val="both"/>
        <w:rPr>
          <w:rFonts w:ascii="Times New Roman" w:eastAsia="Times New Roman" w:hAnsi="Times New Roman" w:cs="Times New Roman"/>
          <w:color w:val="00B050"/>
          <w:sz w:val="28"/>
          <w:szCs w:val="28"/>
        </w:rPr>
      </w:pPr>
    </w:p>
    <w:p w14:paraId="6493A235" w14:textId="77777777" w:rsidR="00EA6A1B" w:rsidRPr="006B7577" w:rsidRDefault="00EA6A1B" w:rsidP="00EA6A1B">
      <w:pPr>
        <w:spacing w:after="0" w:line="360" w:lineRule="auto"/>
        <w:ind w:firstLine="709"/>
        <w:jc w:val="both"/>
        <w:rPr>
          <w:rFonts w:ascii="Times New Roman" w:eastAsia="Times New Roman" w:hAnsi="Times New Roman" w:cs="Times New Roman"/>
          <w:color w:val="00B050"/>
          <w:sz w:val="28"/>
          <w:szCs w:val="28"/>
        </w:rPr>
      </w:pPr>
    </w:p>
    <w:p w14:paraId="0EC2A4DF" w14:textId="77777777" w:rsidR="003229C8" w:rsidRPr="006B7577" w:rsidRDefault="003229C8" w:rsidP="00EA6A1B">
      <w:pPr>
        <w:spacing w:after="0" w:line="360" w:lineRule="auto"/>
        <w:jc w:val="center"/>
        <w:rPr>
          <w:rFonts w:ascii="Times New Roman" w:eastAsia="Times New Roman" w:hAnsi="Times New Roman" w:cs="Times New Roman"/>
          <w:b/>
          <w:bCs/>
          <w:color w:val="00B050"/>
          <w:sz w:val="28"/>
          <w:szCs w:val="28"/>
        </w:rPr>
      </w:pPr>
      <w:r w:rsidRPr="006B7577">
        <w:rPr>
          <w:rFonts w:ascii="Times New Roman" w:eastAsia="Times New Roman" w:hAnsi="Times New Roman" w:cs="Times New Roman"/>
          <w:b/>
          <w:bCs/>
          <w:color w:val="00B050"/>
          <w:sz w:val="28"/>
          <w:szCs w:val="28"/>
        </w:rPr>
        <w:t>ООО "КЭР"</w:t>
      </w:r>
    </w:p>
    <w:p w14:paraId="5C3BBBC7" w14:textId="77777777" w:rsidR="003229C8" w:rsidRPr="006B7577" w:rsidRDefault="003229C8" w:rsidP="00EA6A1B">
      <w:pPr>
        <w:spacing w:after="0" w:line="360" w:lineRule="auto"/>
        <w:ind w:firstLine="709"/>
        <w:jc w:val="both"/>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КЭР – это группа технологических компаний, специализирующихся на проектах энергетического сектора. Основное внимание уделяют разработке высокотехнологичных решений для энергетических компаний, производителей энергетического оборудования, городских сетей, зданий и сооружений.</w:t>
      </w:r>
    </w:p>
    <w:tbl>
      <w:tblPr>
        <w:tblStyle w:val="af0"/>
        <w:tblW w:w="10065" w:type="dxa"/>
        <w:tblInd w:w="108" w:type="dxa"/>
        <w:tblLook w:val="04A0" w:firstRow="1" w:lastRow="0" w:firstColumn="1" w:lastColumn="0" w:noHBand="0" w:noVBand="1"/>
      </w:tblPr>
      <w:tblGrid>
        <w:gridCol w:w="3935"/>
        <w:gridCol w:w="6130"/>
      </w:tblGrid>
      <w:tr w:rsidR="003229C8" w:rsidRPr="006B7577" w14:paraId="58C73942" w14:textId="77777777" w:rsidTr="00904DF6">
        <w:tc>
          <w:tcPr>
            <w:tcW w:w="3935" w:type="dxa"/>
          </w:tcPr>
          <w:p w14:paraId="7A9FA70B"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hAnsi="Times New Roman" w:cs="Times New Roman"/>
                <w:color w:val="00B050"/>
                <w:sz w:val="28"/>
                <w:szCs w:val="28"/>
                <w:shd w:val="clear" w:color="auto" w:fill="FFFFFF"/>
              </w:rPr>
              <w:lastRenderedPageBreak/>
              <w:t>ОГРН</w:t>
            </w:r>
            <w:r w:rsidRPr="006B7577">
              <w:rPr>
                <w:rFonts w:ascii="Times New Roman" w:hAnsi="Times New Roman" w:cs="Times New Roman"/>
                <w:color w:val="00B050"/>
                <w:sz w:val="28"/>
                <w:szCs w:val="28"/>
                <w:shd w:val="clear" w:color="auto" w:fill="FFFFFF"/>
                <w:lang w:val="en-US"/>
              </w:rPr>
              <w:t>/</w:t>
            </w:r>
            <w:r w:rsidRPr="006B7577">
              <w:rPr>
                <w:rFonts w:ascii="Times New Roman" w:hAnsi="Times New Roman" w:cs="Times New Roman"/>
                <w:color w:val="00B050"/>
                <w:sz w:val="28"/>
                <w:szCs w:val="28"/>
                <w:shd w:val="clear" w:color="auto" w:fill="FFFFFF"/>
              </w:rPr>
              <w:t>ИНН</w:t>
            </w:r>
          </w:p>
        </w:tc>
        <w:tc>
          <w:tcPr>
            <w:tcW w:w="6130" w:type="dxa"/>
          </w:tcPr>
          <w:p w14:paraId="59D84476" w14:textId="77777777" w:rsidR="003229C8" w:rsidRPr="006B7577" w:rsidRDefault="003229C8" w:rsidP="006E30C3">
            <w:pPr>
              <w:rPr>
                <w:rFonts w:ascii="Times New Roman" w:eastAsia="Times New Roman" w:hAnsi="Times New Roman" w:cs="Times New Roman"/>
                <w:color w:val="00B050"/>
                <w:sz w:val="28"/>
                <w:szCs w:val="28"/>
                <w:lang w:val="en-US"/>
              </w:rPr>
            </w:pPr>
            <w:r w:rsidRPr="006B7577">
              <w:rPr>
                <w:rFonts w:ascii="Times New Roman" w:eastAsia="Times New Roman" w:hAnsi="Times New Roman" w:cs="Times New Roman"/>
                <w:color w:val="00B050"/>
                <w:sz w:val="28"/>
                <w:szCs w:val="28"/>
              </w:rPr>
              <w:t>1107746945052</w:t>
            </w:r>
            <w:r w:rsidRPr="006B7577">
              <w:rPr>
                <w:rFonts w:ascii="Times New Roman" w:eastAsia="Times New Roman" w:hAnsi="Times New Roman" w:cs="Times New Roman"/>
                <w:color w:val="00B050"/>
                <w:sz w:val="28"/>
                <w:szCs w:val="28"/>
                <w:lang w:val="en-US"/>
              </w:rPr>
              <w:t>/</w:t>
            </w:r>
            <w:r w:rsidRPr="006B7577">
              <w:rPr>
                <w:rFonts w:ascii="Times New Roman" w:eastAsia="Times New Roman" w:hAnsi="Times New Roman" w:cs="Times New Roman"/>
                <w:color w:val="00B050"/>
                <w:sz w:val="28"/>
                <w:szCs w:val="28"/>
              </w:rPr>
              <w:t xml:space="preserve"> </w:t>
            </w:r>
            <w:r w:rsidRPr="006B7577">
              <w:rPr>
                <w:rFonts w:ascii="Times New Roman" w:eastAsia="Times New Roman" w:hAnsi="Times New Roman" w:cs="Times New Roman"/>
                <w:color w:val="00B050"/>
                <w:sz w:val="28"/>
                <w:szCs w:val="28"/>
                <w:lang w:val="en-US"/>
              </w:rPr>
              <w:t>7704769620</w:t>
            </w:r>
          </w:p>
        </w:tc>
      </w:tr>
      <w:tr w:rsidR="003229C8" w:rsidRPr="006B7577" w14:paraId="26F769E3" w14:textId="77777777" w:rsidTr="00904DF6">
        <w:tc>
          <w:tcPr>
            <w:tcW w:w="3935" w:type="dxa"/>
          </w:tcPr>
          <w:p w14:paraId="6DEC835F"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Генеральный директор</w:t>
            </w:r>
          </w:p>
        </w:tc>
        <w:tc>
          <w:tcPr>
            <w:tcW w:w="6130" w:type="dxa"/>
          </w:tcPr>
          <w:p w14:paraId="2578D105"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Железняков Евгений Александрович</w:t>
            </w:r>
          </w:p>
        </w:tc>
      </w:tr>
      <w:tr w:rsidR="003229C8" w:rsidRPr="006B7577" w14:paraId="7F56A807" w14:textId="77777777" w:rsidTr="00904DF6">
        <w:tc>
          <w:tcPr>
            <w:tcW w:w="3935" w:type="dxa"/>
          </w:tcPr>
          <w:p w14:paraId="7CA5DE5C"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Учредители</w:t>
            </w:r>
          </w:p>
        </w:tc>
        <w:tc>
          <w:tcPr>
            <w:tcW w:w="6130" w:type="dxa"/>
          </w:tcPr>
          <w:p w14:paraId="025078C5"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 xml:space="preserve">Спирин Владимир Николаевич (50%) </w:t>
            </w:r>
          </w:p>
          <w:p w14:paraId="6435CF18"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Кодзоев Берд Муратович (50%)</w:t>
            </w:r>
          </w:p>
        </w:tc>
      </w:tr>
      <w:tr w:rsidR="003229C8" w:rsidRPr="006B7577" w14:paraId="58604242" w14:textId="77777777" w:rsidTr="00904DF6">
        <w:tc>
          <w:tcPr>
            <w:tcW w:w="3935" w:type="dxa"/>
          </w:tcPr>
          <w:p w14:paraId="3A79235B"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Выручка за 2019 год</w:t>
            </w:r>
          </w:p>
        </w:tc>
        <w:tc>
          <w:tcPr>
            <w:tcW w:w="6130" w:type="dxa"/>
          </w:tcPr>
          <w:p w14:paraId="544E3BFD"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lang w:val="en-US"/>
              </w:rPr>
              <w:t xml:space="preserve">442 </w:t>
            </w:r>
            <w:r w:rsidRPr="006B7577">
              <w:rPr>
                <w:rFonts w:ascii="Times New Roman" w:eastAsia="Times New Roman" w:hAnsi="Times New Roman" w:cs="Times New Roman"/>
                <w:color w:val="00B050"/>
                <w:sz w:val="28"/>
                <w:szCs w:val="28"/>
              </w:rPr>
              <w:t>млн. руб</w:t>
            </w:r>
          </w:p>
        </w:tc>
      </w:tr>
      <w:tr w:rsidR="003229C8" w:rsidRPr="006B7577" w14:paraId="36A91353" w14:textId="77777777" w:rsidTr="00904DF6">
        <w:tc>
          <w:tcPr>
            <w:tcW w:w="3935" w:type="dxa"/>
          </w:tcPr>
          <w:p w14:paraId="7FDAC6A6"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Среднесписочная численность</w:t>
            </w:r>
          </w:p>
        </w:tc>
        <w:tc>
          <w:tcPr>
            <w:tcW w:w="6130" w:type="dxa"/>
          </w:tcPr>
          <w:p w14:paraId="0703C4FF"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12 сотрудников</w:t>
            </w:r>
          </w:p>
        </w:tc>
      </w:tr>
      <w:tr w:rsidR="003229C8" w:rsidRPr="006B7577" w14:paraId="59FB5CF8" w14:textId="77777777" w:rsidTr="00904DF6">
        <w:tc>
          <w:tcPr>
            <w:tcW w:w="3935" w:type="dxa"/>
          </w:tcPr>
          <w:p w14:paraId="0F5722D5"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Юридический адрес</w:t>
            </w:r>
          </w:p>
        </w:tc>
        <w:tc>
          <w:tcPr>
            <w:tcW w:w="6130" w:type="dxa"/>
          </w:tcPr>
          <w:p w14:paraId="1CE00A64"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119002, город Москва, Смоленский бульвар, дом 24 строение 2, этаж 1 пом 2</w:t>
            </w:r>
          </w:p>
        </w:tc>
      </w:tr>
      <w:tr w:rsidR="003229C8" w:rsidRPr="006B7577" w14:paraId="703372D5" w14:textId="77777777" w:rsidTr="00904DF6">
        <w:tc>
          <w:tcPr>
            <w:tcW w:w="3935" w:type="dxa"/>
          </w:tcPr>
          <w:p w14:paraId="1B2A6A3E"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Веб сайт</w:t>
            </w:r>
          </w:p>
        </w:tc>
        <w:tc>
          <w:tcPr>
            <w:tcW w:w="6130" w:type="dxa"/>
          </w:tcPr>
          <w:p w14:paraId="453A7F53" w14:textId="77777777" w:rsidR="003229C8" w:rsidRPr="006B7577" w:rsidRDefault="00B401EF" w:rsidP="006E30C3">
            <w:pPr>
              <w:rPr>
                <w:rFonts w:ascii="Times New Roman" w:eastAsia="Times New Roman" w:hAnsi="Times New Roman" w:cs="Times New Roman"/>
                <w:color w:val="00B050"/>
                <w:sz w:val="28"/>
                <w:szCs w:val="28"/>
              </w:rPr>
            </w:pPr>
            <w:hyperlink r:id="rId19" w:history="1">
              <w:r w:rsidR="003229C8" w:rsidRPr="006B7577">
                <w:rPr>
                  <w:rStyle w:val="ab"/>
                  <w:rFonts w:ascii="Times New Roman" w:hAnsi="Times New Roman" w:cs="Times New Roman"/>
                  <w:color w:val="00B050"/>
                  <w:sz w:val="28"/>
                  <w:szCs w:val="28"/>
                </w:rPr>
                <w:t>http://cps-cis.ru/</w:t>
              </w:r>
            </w:hyperlink>
          </w:p>
        </w:tc>
      </w:tr>
    </w:tbl>
    <w:p w14:paraId="00C953DD" w14:textId="77777777" w:rsidR="003229C8" w:rsidRPr="006B7577" w:rsidRDefault="003229C8" w:rsidP="003229C8">
      <w:pPr>
        <w:spacing w:after="0" w:line="360" w:lineRule="auto"/>
        <w:ind w:firstLine="720"/>
        <w:rPr>
          <w:rFonts w:ascii="Times New Roman" w:eastAsia="Times New Roman" w:hAnsi="Times New Roman" w:cs="Times New Roman"/>
          <w:color w:val="00B050"/>
          <w:sz w:val="28"/>
          <w:szCs w:val="28"/>
        </w:rPr>
      </w:pPr>
    </w:p>
    <w:p w14:paraId="46A2E9C6" w14:textId="3423BF68" w:rsidR="003229C8" w:rsidRPr="006B7577" w:rsidRDefault="006260E0" w:rsidP="00AC7F65">
      <w:pPr>
        <w:spacing w:after="0" w:line="360" w:lineRule="auto"/>
        <w:jc w:val="both"/>
        <w:rPr>
          <w:rFonts w:ascii="Times New Roman" w:eastAsia="Times New Roman" w:hAnsi="Times New Roman" w:cs="Times New Roman"/>
          <w:color w:val="00B050"/>
          <w:sz w:val="28"/>
          <w:szCs w:val="28"/>
        </w:rPr>
      </w:pPr>
      <w:r w:rsidRPr="006B7577">
        <w:rPr>
          <w:rFonts w:ascii="Times New Roman" w:hAnsi="Times New Roman"/>
          <w:color w:val="00B050"/>
          <w:sz w:val="28"/>
          <w:szCs w:val="28"/>
        </w:rPr>
        <w:t xml:space="preserve">Таблица 26. </w:t>
      </w:r>
      <w:r w:rsidR="003229C8" w:rsidRPr="006B7577">
        <w:rPr>
          <w:rFonts w:ascii="Times New Roman" w:eastAsia="Times New Roman" w:hAnsi="Times New Roman" w:cs="Times New Roman"/>
          <w:color w:val="00B050"/>
          <w:sz w:val="28"/>
          <w:szCs w:val="28"/>
        </w:rPr>
        <w:t>Основные заказчики ООО "КЭР" по дефектоскопии (в тыс. рублях)</w:t>
      </w:r>
    </w:p>
    <w:tbl>
      <w:tblPr>
        <w:tblW w:w="10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4"/>
        <w:gridCol w:w="2080"/>
        <w:gridCol w:w="2059"/>
        <w:gridCol w:w="1809"/>
      </w:tblGrid>
      <w:tr w:rsidR="003229C8" w:rsidRPr="006B7577" w14:paraId="4DB9F30C" w14:textId="77777777" w:rsidTr="00904DF6">
        <w:trPr>
          <w:trHeight w:val="288"/>
          <w:jc w:val="center"/>
        </w:trPr>
        <w:tc>
          <w:tcPr>
            <w:tcW w:w="4214" w:type="dxa"/>
            <w:shd w:val="clear" w:color="auto" w:fill="auto"/>
            <w:noWrap/>
            <w:vAlign w:val="center"/>
            <w:hideMark/>
          </w:tcPr>
          <w:p w14:paraId="72EF3C60"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Наименование заказчика</w:t>
            </w:r>
          </w:p>
        </w:tc>
        <w:tc>
          <w:tcPr>
            <w:tcW w:w="2080" w:type="dxa"/>
            <w:shd w:val="clear" w:color="auto" w:fill="auto"/>
            <w:noWrap/>
            <w:vAlign w:val="center"/>
            <w:hideMark/>
          </w:tcPr>
          <w:p w14:paraId="5EEC264F"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2018</w:t>
            </w:r>
          </w:p>
        </w:tc>
        <w:tc>
          <w:tcPr>
            <w:tcW w:w="2059" w:type="dxa"/>
            <w:shd w:val="clear" w:color="auto" w:fill="auto"/>
            <w:noWrap/>
            <w:vAlign w:val="center"/>
            <w:hideMark/>
          </w:tcPr>
          <w:p w14:paraId="24869338"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2019</w:t>
            </w:r>
          </w:p>
        </w:tc>
        <w:tc>
          <w:tcPr>
            <w:tcW w:w="1809" w:type="dxa"/>
            <w:shd w:val="clear" w:color="auto" w:fill="auto"/>
            <w:noWrap/>
            <w:vAlign w:val="center"/>
            <w:hideMark/>
          </w:tcPr>
          <w:p w14:paraId="59CAA21C"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Общий итог</w:t>
            </w:r>
          </w:p>
        </w:tc>
      </w:tr>
      <w:tr w:rsidR="003229C8" w:rsidRPr="006B7577" w14:paraId="1431FD65" w14:textId="77777777" w:rsidTr="00904DF6">
        <w:trPr>
          <w:trHeight w:val="288"/>
          <w:jc w:val="center"/>
        </w:trPr>
        <w:tc>
          <w:tcPr>
            <w:tcW w:w="4214" w:type="dxa"/>
            <w:shd w:val="clear" w:color="auto" w:fill="auto"/>
            <w:noWrap/>
            <w:vAlign w:val="center"/>
            <w:hideMark/>
          </w:tcPr>
          <w:p w14:paraId="71ADFC42" w14:textId="77777777" w:rsidR="003229C8" w:rsidRPr="006B7577" w:rsidRDefault="003229C8" w:rsidP="006E30C3">
            <w:pPr>
              <w:spacing w:after="0" w:line="240" w:lineRule="auto"/>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ООО "КЭР"</w:t>
            </w:r>
          </w:p>
        </w:tc>
        <w:tc>
          <w:tcPr>
            <w:tcW w:w="2080" w:type="dxa"/>
            <w:shd w:val="clear" w:color="auto" w:fill="auto"/>
            <w:noWrap/>
            <w:vAlign w:val="center"/>
            <w:hideMark/>
          </w:tcPr>
          <w:p w14:paraId="3AB35535"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56 102,08</w:t>
            </w:r>
          </w:p>
        </w:tc>
        <w:tc>
          <w:tcPr>
            <w:tcW w:w="2059" w:type="dxa"/>
            <w:shd w:val="clear" w:color="auto" w:fill="auto"/>
            <w:noWrap/>
            <w:vAlign w:val="center"/>
            <w:hideMark/>
          </w:tcPr>
          <w:p w14:paraId="0CD89505"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125 000,00</w:t>
            </w:r>
          </w:p>
        </w:tc>
        <w:tc>
          <w:tcPr>
            <w:tcW w:w="1809" w:type="dxa"/>
            <w:shd w:val="clear" w:color="auto" w:fill="auto"/>
            <w:noWrap/>
            <w:vAlign w:val="center"/>
            <w:hideMark/>
          </w:tcPr>
          <w:p w14:paraId="6BD98E38"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181 102,08</w:t>
            </w:r>
          </w:p>
        </w:tc>
      </w:tr>
      <w:tr w:rsidR="003229C8" w:rsidRPr="006B7577" w14:paraId="60967E6D" w14:textId="77777777" w:rsidTr="00904DF6">
        <w:trPr>
          <w:trHeight w:val="288"/>
          <w:jc w:val="center"/>
        </w:trPr>
        <w:tc>
          <w:tcPr>
            <w:tcW w:w="4214" w:type="dxa"/>
            <w:shd w:val="clear" w:color="auto" w:fill="auto"/>
            <w:noWrap/>
            <w:vAlign w:val="center"/>
            <w:hideMark/>
          </w:tcPr>
          <w:p w14:paraId="5CD2D9B1" w14:textId="77777777" w:rsidR="003229C8" w:rsidRPr="006B7577" w:rsidRDefault="003229C8" w:rsidP="00904DF6">
            <w:pPr>
              <w:spacing w:after="0" w:line="240" w:lineRule="auto"/>
              <w:ind w:firstLineChars="100" w:firstLine="240"/>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ПАО "МОЭК"</w:t>
            </w:r>
          </w:p>
        </w:tc>
        <w:tc>
          <w:tcPr>
            <w:tcW w:w="2080" w:type="dxa"/>
            <w:shd w:val="clear" w:color="auto" w:fill="auto"/>
            <w:noWrap/>
            <w:vAlign w:val="center"/>
            <w:hideMark/>
          </w:tcPr>
          <w:p w14:paraId="1FF63884"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p>
        </w:tc>
        <w:tc>
          <w:tcPr>
            <w:tcW w:w="2059" w:type="dxa"/>
            <w:shd w:val="clear" w:color="auto" w:fill="auto"/>
            <w:noWrap/>
            <w:vAlign w:val="center"/>
            <w:hideMark/>
          </w:tcPr>
          <w:p w14:paraId="43E2D1EE"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125 000,00</w:t>
            </w:r>
          </w:p>
        </w:tc>
        <w:tc>
          <w:tcPr>
            <w:tcW w:w="1809" w:type="dxa"/>
            <w:shd w:val="clear" w:color="auto" w:fill="auto"/>
            <w:noWrap/>
            <w:vAlign w:val="center"/>
            <w:hideMark/>
          </w:tcPr>
          <w:p w14:paraId="6F9C7737"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125 000,00</w:t>
            </w:r>
          </w:p>
        </w:tc>
      </w:tr>
      <w:tr w:rsidR="003229C8" w:rsidRPr="006B7577" w14:paraId="6931CC56" w14:textId="77777777" w:rsidTr="00904DF6">
        <w:trPr>
          <w:trHeight w:val="288"/>
          <w:jc w:val="center"/>
        </w:trPr>
        <w:tc>
          <w:tcPr>
            <w:tcW w:w="4214" w:type="dxa"/>
            <w:shd w:val="clear" w:color="auto" w:fill="auto"/>
            <w:noWrap/>
            <w:vAlign w:val="center"/>
            <w:hideMark/>
          </w:tcPr>
          <w:p w14:paraId="087D08C6" w14:textId="77777777" w:rsidR="003229C8" w:rsidRPr="006B7577" w:rsidRDefault="003229C8" w:rsidP="00904DF6">
            <w:pPr>
              <w:spacing w:after="0" w:line="240" w:lineRule="auto"/>
              <w:ind w:firstLineChars="100" w:firstLine="240"/>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АО "ТАТЭНЕРГО"</w:t>
            </w:r>
          </w:p>
        </w:tc>
        <w:tc>
          <w:tcPr>
            <w:tcW w:w="2080" w:type="dxa"/>
            <w:shd w:val="clear" w:color="auto" w:fill="auto"/>
            <w:noWrap/>
            <w:vAlign w:val="center"/>
            <w:hideMark/>
          </w:tcPr>
          <w:p w14:paraId="3FC639FE"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56 102,08</w:t>
            </w:r>
          </w:p>
        </w:tc>
        <w:tc>
          <w:tcPr>
            <w:tcW w:w="2059" w:type="dxa"/>
            <w:shd w:val="clear" w:color="auto" w:fill="auto"/>
            <w:noWrap/>
            <w:vAlign w:val="center"/>
            <w:hideMark/>
          </w:tcPr>
          <w:p w14:paraId="32ABA99B"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p>
        </w:tc>
        <w:tc>
          <w:tcPr>
            <w:tcW w:w="1809" w:type="dxa"/>
            <w:shd w:val="clear" w:color="auto" w:fill="auto"/>
            <w:noWrap/>
            <w:vAlign w:val="center"/>
            <w:hideMark/>
          </w:tcPr>
          <w:p w14:paraId="7E965B19"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56 102,08</w:t>
            </w:r>
          </w:p>
        </w:tc>
      </w:tr>
      <w:tr w:rsidR="003229C8" w:rsidRPr="006B7577" w14:paraId="3ED19663" w14:textId="77777777" w:rsidTr="00904DF6">
        <w:trPr>
          <w:trHeight w:val="288"/>
          <w:jc w:val="center"/>
        </w:trPr>
        <w:tc>
          <w:tcPr>
            <w:tcW w:w="4214" w:type="dxa"/>
            <w:shd w:val="clear" w:color="auto" w:fill="auto"/>
            <w:noWrap/>
            <w:vAlign w:val="center"/>
            <w:hideMark/>
          </w:tcPr>
          <w:p w14:paraId="3678DBA1" w14:textId="77777777" w:rsidR="003229C8" w:rsidRPr="006B7577" w:rsidRDefault="003229C8" w:rsidP="006E30C3">
            <w:pPr>
              <w:spacing w:after="0" w:line="240" w:lineRule="auto"/>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Общий итог</w:t>
            </w:r>
          </w:p>
        </w:tc>
        <w:tc>
          <w:tcPr>
            <w:tcW w:w="2080" w:type="dxa"/>
            <w:shd w:val="clear" w:color="auto" w:fill="auto"/>
            <w:noWrap/>
            <w:vAlign w:val="center"/>
            <w:hideMark/>
          </w:tcPr>
          <w:p w14:paraId="558E87E7"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56 102,08</w:t>
            </w:r>
          </w:p>
        </w:tc>
        <w:tc>
          <w:tcPr>
            <w:tcW w:w="2059" w:type="dxa"/>
            <w:shd w:val="clear" w:color="auto" w:fill="auto"/>
            <w:noWrap/>
            <w:vAlign w:val="center"/>
            <w:hideMark/>
          </w:tcPr>
          <w:p w14:paraId="58008FA5"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125 000,00</w:t>
            </w:r>
          </w:p>
        </w:tc>
        <w:tc>
          <w:tcPr>
            <w:tcW w:w="1809" w:type="dxa"/>
            <w:shd w:val="clear" w:color="auto" w:fill="auto"/>
            <w:noWrap/>
            <w:vAlign w:val="center"/>
            <w:hideMark/>
          </w:tcPr>
          <w:p w14:paraId="289387E8" w14:textId="77777777" w:rsidR="003229C8" w:rsidRPr="006B7577" w:rsidRDefault="003229C8" w:rsidP="00904DF6">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181 102,08</w:t>
            </w:r>
          </w:p>
        </w:tc>
      </w:tr>
    </w:tbl>
    <w:p w14:paraId="09833C45" w14:textId="77777777" w:rsidR="003229C8" w:rsidRPr="006B7577" w:rsidRDefault="003229C8" w:rsidP="003229C8">
      <w:pPr>
        <w:spacing w:after="0" w:line="360" w:lineRule="auto"/>
        <w:ind w:firstLine="720"/>
        <w:rPr>
          <w:rFonts w:ascii="Times New Roman" w:eastAsia="Times New Roman" w:hAnsi="Times New Roman" w:cs="Times New Roman"/>
          <w:color w:val="00B050"/>
          <w:sz w:val="28"/>
          <w:szCs w:val="28"/>
        </w:rPr>
      </w:pPr>
    </w:p>
    <w:p w14:paraId="0AABD08D" w14:textId="77777777" w:rsidR="003229C8" w:rsidRPr="006B7577" w:rsidRDefault="003229C8" w:rsidP="00904DF6">
      <w:pPr>
        <w:spacing w:after="0" w:line="360" w:lineRule="auto"/>
        <w:jc w:val="center"/>
        <w:rPr>
          <w:rFonts w:ascii="Times New Roman" w:eastAsia="Times New Roman" w:hAnsi="Times New Roman" w:cs="Times New Roman"/>
          <w:b/>
          <w:bCs/>
          <w:color w:val="00B050"/>
          <w:sz w:val="28"/>
          <w:szCs w:val="28"/>
        </w:rPr>
      </w:pPr>
      <w:r w:rsidRPr="006B7577">
        <w:rPr>
          <w:rFonts w:ascii="Times New Roman" w:eastAsia="Times New Roman" w:hAnsi="Times New Roman" w:cs="Times New Roman"/>
          <w:b/>
          <w:bCs/>
          <w:color w:val="00B050"/>
          <w:sz w:val="28"/>
          <w:szCs w:val="28"/>
        </w:rPr>
        <w:t>ООО "Эксперт-проект"</w:t>
      </w:r>
    </w:p>
    <w:p w14:paraId="7C6C6E83" w14:textId="77777777" w:rsidR="003229C8" w:rsidRPr="006B7577" w:rsidRDefault="003229C8" w:rsidP="002F5D33">
      <w:pPr>
        <w:spacing w:after="0" w:line="360" w:lineRule="auto"/>
        <w:ind w:firstLine="709"/>
        <w:jc w:val="both"/>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ООО "Эксперт-проект" создано в Санкт-Петербурге в 2007 году как консалтинговая компания, оказывающая спектр услуг в области промышленной безопасности опасных объектов, лицензирования, получения разрешений Ростехнадзора на применение и разработке разделов проектной документации и проектов производства работ.</w:t>
      </w:r>
    </w:p>
    <w:p w14:paraId="66D887C1" w14:textId="77777777" w:rsidR="002F5D33" w:rsidRPr="006B7577" w:rsidRDefault="002F5D33" w:rsidP="002F5D33">
      <w:pPr>
        <w:spacing w:after="0" w:line="360" w:lineRule="auto"/>
        <w:ind w:firstLine="709"/>
        <w:jc w:val="both"/>
        <w:rPr>
          <w:rFonts w:ascii="Times New Roman" w:eastAsia="Times New Roman" w:hAnsi="Times New Roman" w:cs="Times New Roman"/>
          <w:color w:val="00B050"/>
          <w:sz w:val="28"/>
          <w:szCs w:val="28"/>
        </w:rPr>
      </w:pPr>
    </w:p>
    <w:tbl>
      <w:tblPr>
        <w:tblStyle w:val="af0"/>
        <w:tblW w:w="0" w:type="auto"/>
        <w:tblInd w:w="108" w:type="dxa"/>
        <w:tblLook w:val="04A0" w:firstRow="1" w:lastRow="0" w:firstColumn="1" w:lastColumn="0" w:noHBand="0" w:noVBand="1"/>
      </w:tblPr>
      <w:tblGrid>
        <w:gridCol w:w="2977"/>
        <w:gridCol w:w="7088"/>
      </w:tblGrid>
      <w:tr w:rsidR="003229C8" w:rsidRPr="006B7577" w14:paraId="5BCB2910" w14:textId="77777777" w:rsidTr="00486E51">
        <w:tc>
          <w:tcPr>
            <w:tcW w:w="2977" w:type="dxa"/>
          </w:tcPr>
          <w:p w14:paraId="1BDCF42C"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hAnsi="Times New Roman" w:cs="Times New Roman"/>
                <w:color w:val="00B050"/>
                <w:sz w:val="28"/>
                <w:szCs w:val="28"/>
                <w:shd w:val="clear" w:color="auto" w:fill="FFFFFF"/>
              </w:rPr>
              <w:t>ОГРН</w:t>
            </w:r>
            <w:r w:rsidRPr="006B7577">
              <w:rPr>
                <w:rFonts w:ascii="Times New Roman" w:hAnsi="Times New Roman" w:cs="Times New Roman"/>
                <w:color w:val="00B050"/>
                <w:sz w:val="28"/>
                <w:szCs w:val="28"/>
                <w:shd w:val="clear" w:color="auto" w:fill="FFFFFF"/>
                <w:lang w:val="en-US"/>
              </w:rPr>
              <w:t>/</w:t>
            </w:r>
            <w:r w:rsidRPr="006B7577">
              <w:rPr>
                <w:rFonts w:ascii="Times New Roman" w:hAnsi="Times New Roman" w:cs="Times New Roman"/>
                <w:color w:val="00B050"/>
                <w:sz w:val="28"/>
                <w:szCs w:val="28"/>
                <w:shd w:val="clear" w:color="auto" w:fill="FFFFFF"/>
              </w:rPr>
              <w:t>ИНН</w:t>
            </w:r>
          </w:p>
        </w:tc>
        <w:tc>
          <w:tcPr>
            <w:tcW w:w="7088" w:type="dxa"/>
          </w:tcPr>
          <w:p w14:paraId="068FF588" w14:textId="77777777" w:rsidR="003229C8" w:rsidRPr="006B7577" w:rsidRDefault="003229C8" w:rsidP="006E30C3">
            <w:pPr>
              <w:rPr>
                <w:rFonts w:ascii="Times New Roman" w:eastAsia="Times New Roman" w:hAnsi="Times New Roman" w:cs="Times New Roman"/>
                <w:color w:val="00B050"/>
                <w:sz w:val="28"/>
                <w:szCs w:val="28"/>
                <w:lang w:val="en-US"/>
              </w:rPr>
            </w:pPr>
            <w:r w:rsidRPr="006B7577">
              <w:rPr>
                <w:rFonts w:ascii="Times New Roman" w:eastAsia="Times New Roman" w:hAnsi="Times New Roman" w:cs="Times New Roman"/>
                <w:color w:val="00B050"/>
                <w:sz w:val="28"/>
                <w:szCs w:val="28"/>
              </w:rPr>
              <w:t>1077847592790</w:t>
            </w:r>
            <w:r w:rsidRPr="006B7577">
              <w:rPr>
                <w:rFonts w:ascii="Times New Roman" w:eastAsia="Times New Roman" w:hAnsi="Times New Roman" w:cs="Times New Roman"/>
                <w:color w:val="00B050"/>
                <w:sz w:val="28"/>
                <w:szCs w:val="28"/>
                <w:lang w:val="en-US"/>
              </w:rPr>
              <w:t>/</w:t>
            </w:r>
            <w:r w:rsidRPr="006B7577">
              <w:rPr>
                <w:rFonts w:ascii="Times New Roman" w:eastAsia="Times New Roman" w:hAnsi="Times New Roman" w:cs="Times New Roman"/>
                <w:color w:val="00B050"/>
                <w:sz w:val="28"/>
                <w:szCs w:val="28"/>
              </w:rPr>
              <w:t xml:space="preserve"> </w:t>
            </w:r>
            <w:r w:rsidRPr="006B7577">
              <w:rPr>
                <w:rFonts w:ascii="Times New Roman" w:eastAsia="Times New Roman" w:hAnsi="Times New Roman" w:cs="Times New Roman"/>
                <w:color w:val="00B050"/>
                <w:sz w:val="28"/>
                <w:szCs w:val="28"/>
                <w:lang w:val="en-US"/>
              </w:rPr>
              <w:t>7814384895</w:t>
            </w:r>
          </w:p>
        </w:tc>
      </w:tr>
      <w:tr w:rsidR="003229C8" w:rsidRPr="006B7577" w14:paraId="37D36CEC" w14:textId="77777777" w:rsidTr="00486E51">
        <w:tc>
          <w:tcPr>
            <w:tcW w:w="2977" w:type="dxa"/>
          </w:tcPr>
          <w:p w14:paraId="1BF32FAB"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Генеральный директор</w:t>
            </w:r>
          </w:p>
        </w:tc>
        <w:tc>
          <w:tcPr>
            <w:tcW w:w="7088" w:type="dxa"/>
          </w:tcPr>
          <w:p w14:paraId="5B787954"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Карыпкин Лев Михайлович</w:t>
            </w:r>
          </w:p>
        </w:tc>
      </w:tr>
      <w:tr w:rsidR="003229C8" w:rsidRPr="006B7577" w14:paraId="4006A342" w14:textId="77777777" w:rsidTr="00486E51">
        <w:tc>
          <w:tcPr>
            <w:tcW w:w="2977" w:type="dxa"/>
          </w:tcPr>
          <w:p w14:paraId="450678AB"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Учредители</w:t>
            </w:r>
          </w:p>
        </w:tc>
        <w:tc>
          <w:tcPr>
            <w:tcW w:w="7088" w:type="dxa"/>
          </w:tcPr>
          <w:p w14:paraId="24501748"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ООО "НПО "Прецизионное Станкостроение" (60%)</w:t>
            </w:r>
          </w:p>
          <w:p w14:paraId="2F99F2DC"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Шайбаков Рустем Ахтямович (40%)</w:t>
            </w:r>
          </w:p>
        </w:tc>
      </w:tr>
      <w:tr w:rsidR="003229C8" w:rsidRPr="006B7577" w14:paraId="083DCC1C" w14:textId="77777777" w:rsidTr="00486E51">
        <w:tc>
          <w:tcPr>
            <w:tcW w:w="2977" w:type="dxa"/>
          </w:tcPr>
          <w:p w14:paraId="59B203CD"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Выручка за 2019 год</w:t>
            </w:r>
          </w:p>
        </w:tc>
        <w:tc>
          <w:tcPr>
            <w:tcW w:w="7088" w:type="dxa"/>
          </w:tcPr>
          <w:p w14:paraId="1D48ADBC"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lang w:val="en-US"/>
              </w:rPr>
              <w:t xml:space="preserve">38 </w:t>
            </w:r>
            <w:r w:rsidRPr="006B7577">
              <w:rPr>
                <w:rFonts w:ascii="Times New Roman" w:eastAsia="Times New Roman" w:hAnsi="Times New Roman" w:cs="Times New Roman"/>
                <w:color w:val="00B050"/>
                <w:sz w:val="28"/>
                <w:szCs w:val="28"/>
              </w:rPr>
              <w:t>млн. руб</w:t>
            </w:r>
          </w:p>
        </w:tc>
      </w:tr>
      <w:tr w:rsidR="003229C8" w:rsidRPr="006B7577" w14:paraId="1DD75BC9" w14:textId="77777777" w:rsidTr="00486E51">
        <w:tc>
          <w:tcPr>
            <w:tcW w:w="2977" w:type="dxa"/>
          </w:tcPr>
          <w:p w14:paraId="45CBF43C"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Среднесписочная численность</w:t>
            </w:r>
          </w:p>
        </w:tc>
        <w:tc>
          <w:tcPr>
            <w:tcW w:w="7088" w:type="dxa"/>
          </w:tcPr>
          <w:p w14:paraId="3C658620"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lang w:val="en-US"/>
              </w:rPr>
              <w:t>36</w:t>
            </w:r>
            <w:r w:rsidRPr="006B7577">
              <w:rPr>
                <w:rFonts w:ascii="Times New Roman" w:eastAsia="Times New Roman" w:hAnsi="Times New Roman" w:cs="Times New Roman"/>
                <w:color w:val="00B050"/>
                <w:sz w:val="28"/>
                <w:szCs w:val="28"/>
              </w:rPr>
              <w:t xml:space="preserve"> сотрудников</w:t>
            </w:r>
          </w:p>
        </w:tc>
      </w:tr>
      <w:tr w:rsidR="003229C8" w:rsidRPr="006B7577" w14:paraId="71C29B6E" w14:textId="77777777" w:rsidTr="00486E51">
        <w:tc>
          <w:tcPr>
            <w:tcW w:w="2977" w:type="dxa"/>
          </w:tcPr>
          <w:p w14:paraId="69E8DF8B"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Юридический адрес</w:t>
            </w:r>
          </w:p>
        </w:tc>
        <w:tc>
          <w:tcPr>
            <w:tcW w:w="7088" w:type="dxa"/>
          </w:tcPr>
          <w:p w14:paraId="25D4DA2C"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195009, город Санкт-Петербург, Арсенальная улица, дом 66 литер б, помещение 1н</w:t>
            </w:r>
          </w:p>
        </w:tc>
      </w:tr>
      <w:tr w:rsidR="003229C8" w:rsidRPr="006B7577" w14:paraId="1882EFC1" w14:textId="77777777" w:rsidTr="00486E51">
        <w:tc>
          <w:tcPr>
            <w:tcW w:w="2977" w:type="dxa"/>
          </w:tcPr>
          <w:p w14:paraId="51D1B5CF" w14:textId="77777777" w:rsidR="003229C8" w:rsidRPr="006B7577" w:rsidRDefault="003229C8" w:rsidP="006E30C3">
            <w:pPr>
              <w:rPr>
                <w:rFonts w:ascii="Times New Roman" w:eastAsia="Times New Roman" w:hAnsi="Times New Roman" w:cs="Times New Roman"/>
                <w:color w:val="00B050"/>
                <w:sz w:val="28"/>
                <w:szCs w:val="28"/>
              </w:rPr>
            </w:pPr>
            <w:r w:rsidRPr="006B7577">
              <w:rPr>
                <w:rFonts w:ascii="Times New Roman" w:eastAsia="Times New Roman" w:hAnsi="Times New Roman" w:cs="Times New Roman"/>
                <w:color w:val="00B050"/>
                <w:sz w:val="28"/>
                <w:szCs w:val="28"/>
              </w:rPr>
              <w:t>Веб сайт</w:t>
            </w:r>
          </w:p>
        </w:tc>
        <w:tc>
          <w:tcPr>
            <w:tcW w:w="7088" w:type="dxa"/>
          </w:tcPr>
          <w:p w14:paraId="7538A0EF" w14:textId="77777777" w:rsidR="003229C8" w:rsidRPr="006B7577" w:rsidRDefault="00B401EF" w:rsidP="006E30C3">
            <w:pPr>
              <w:rPr>
                <w:rFonts w:ascii="Times New Roman" w:eastAsia="Times New Roman" w:hAnsi="Times New Roman" w:cs="Times New Roman"/>
                <w:color w:val="00B050"/>
                <w:sz w:val="28"/>
                <w:szCs w:val="28"/>
              </w:rPr>
            </w:pPr>
            <w:hyperlink r:id="rId20" w:history="1">
              <w:r w:rsidR="003229C8" w:rsidRPr="006B7577">
                <w:rPr>
                  <w:rStyle w:val="ab"/>
                  <w:rFonts w:ascii="Times New Roman" w:hAnsi="Times New Roman" w:cs="Times New Roman"/>
                  <w:color w:val="00B050"/>
                  <w:sz w:val="28"/>
                  <w:szCs w:val="28"/>
                </w:rPr>
                <w:t>https://ekspro.ru/</w:t>
              </w:r>
            </w:hyperlink>
          </w:p>
        </w:tc>
      </w:tr>
    </w:tbl>
    <w:p w14:paraId="72348D8F" w14:textId="77777777" w:rsidR="003229C8" w:rsidRPr="006B7577" w:rsidRDefault="003229C8" w:rsidP="00486E51">
      <w:pPr>
        <w:spacing w:after="0" w:line="360" w:lineRule="auto"/>
        <w:ind w:firstLine="709"/>
        <w:jc w:val="both"/>
        <w:rPr>
          <w:rFonts w:ascii="Times New Roman" w:eastAsia="Times New Roman" w:hAnsi="Times New Roman" w:cs="Times New Roman"/>
          <w:color w:val="00B050"/>
          <w:sz w:val="28"/>
          <w:szCs w:val="28"/>
        </w:rPr>
      </w:pPr>
    </w:p>
    <w:p w14:paraId="6527ADF8" w14:textId="7F608DF3" w:rsidR="003229C8" w:rsidRPr="006B7577" w:rsidRDefault="006260E0" w:rsidP="00486E51">
      <w:pPr>
        <w:spacing w:after="0" w:line="360" w:lineRule="auto"/>
        <w:jc w:val="both"/>
        <w:rPr>
          <w:rFonts w:ascii="Times New Roman" w:eastAsia="Times New Roman" w:hAnsi="Times New Roman" w:cs="Times New Roman"/>
          <w:color w:val="00B050"/>
          <w:sz w:val="28"/>
          <w:szCs w:val="28"/>
        </w:rPr>
      </w:pPr>
      <w:r w:rsidRPr="006B7577">
        <w:rPr>
          <w:rFonts w:ascii="Times New Roman" w:hAnsi="Times New Roman"/>
          <w:color w:val="00B050"/>
          <w:sz w:val="28"/>
          <w:szCs w:val="28"/>
        </w:rPr>
        <w:t xml:space="preserve">Таблица 27. </w:t>
      </w:r>
      <w:r w:rsidR="003229C8" w:rsidRPr="006B7577">
        <w:rPr>
          <w:rFonts w:ascii="Times New Roman" w:eastAsia="Times New Roman" w:hAnsi="Times New Roman" w:cs="Times New Roman"/>
          <w:color w:val="00B050"/>
          <w:sz w:val="28"/>
          <w:szCs w:val="28"/>
        </w:rPr>
        <w:t>Основные заказчики ООО "Эксперт-проект" по дефектоскопии (в тыс. рублях)</w:t>
      </w:r>
    </w:p>
    <w:tbl>
      <w:tblPr>
        <w:tblW w:w="100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6"/>
        <w:gridCol w:w="1715"/>
        <w:gridCol w:w="3135"/>
      </w:tblGrid>
      <w:tr w:rsidR="003229C8" w:rsidRPr="006B7577" w14:paraId="2C19A586" w14:textId="77777777" w:rsidTr="00486E51">
        <w:trPr>
          <w:trHeight w:val="288"/>
          <w:jc w:val="center"/>
        </w:trPr>
        <w:tc>
          <w:tcPr>
            <w:tcW w:w="5236" w:type="dxa"/>
            <w:shd w:val="clear" w:color="auto" w:fill="auto"/>
            <w:noWrap/>
            <w:vAlign w:val="bottom"/>
            <w:hideMark/>
          </w:tcPr>
          <w:p w14:paraId="3E49E939"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Наименование заказчика</w:t>
            </w:r>
          </w:p>
        </w:tc>
        <w:tc>
          <w:tcPr>
            <w:tcW w:w="1715" w:type="dxa"/>
            <w:shd w:val="clear" w:color="auto" w:fill="auto"/>
            <w:noWrap/>
            <w:vAlign w:val="bottom"/>
            <w:hideMark/>
          </w:tcPr>
          <w:p w14:paraId="3484F94A"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2017</w:t>
            </w:r>
          </w:p>
        </w:tc>
        <w:tc>
          <w:tcPr>
            <w:tcW w:w="3135" w:type="dxa"/>
            <w:shd w:val="clear" w:color="auto" w:fill="auto"/>
            <w:noWrap/>
            <w:vAlign w:val="bottom"/>
            <w:hideMark/>
          </w:tcPr>
          <w:p w14:paraId="6C5C4D98" w14:textId="77777777" w:rsidR="003229C8" w:rsidRPr="006B7577" w:rsidRDefault="003229C8" w:rsidP="006E30C3">
            <w:pPr>
              <w:spacing w:after="0" w:line="240" w:lineRule="auto"/>
              <w:jc w:val="center"/>
              <w:rPr>
                <w:rFonts w:ascii="Times New Roman" w:eastAsia="Times New Roman" w:hAnsi="Times New Roman" w:cs="Times New Roman"/>
                <w:b/>
                <w:bCs/>
                <w:color w:val="00B050"/>
                <w:sz w:val="24"/>
                <w:szCs w:val="24"/>
              </w:rPr>
            </w:pPr>
            <w:r w:rsidRPr="006B7577">
              <w:rPr>
                <w:rFonts w:ascii="Times New Roman" w:eastAsia="Times New Roman" w:hAnsi="Times New Roman" w:cs="Times New Roman"/>
                <w:b/>
                <w:bCs/>
                <w:color w:val="00B050"/>
                <w:sz w:val="24"/>
                <w:szCs w:val="24"/>
              </w:rPr>
              <w:t>Общий итог</w:t>
            </w:r>
          </w:p>
        </w:tc>
      </w:tr>
      <w:tr w:rsidR="003229C8" w:rsidRPr="006B7577" w14:paraId="15BD9525" w14:textId="77777777" w:rsidTr="00486E51">
        <w:trPr>
          <w:trHeight w:val="288"/>
          <w:jc w:val="center"/>
        </w:trPr>
        <w:tc>
          <w:tcPr>
            <w:tcW w:w="5236" w:type="dxa"/>
            <w:shd w:val="clear" w:color="auto" w:fill="auto"/>
            <w:noWrap/>
            <w:vAlign w:val="bottom"/>
            <w:hideMark/>
          </w:tcPr>
          <w:p w14:paraId="6EEFCF55" w14:textId="77777777" w:rsidR="003229C8" w:rsidRPr="006B7577" w:rsidRDefault="003229C8" w:rsidP="006E30C3">
            <w:pPr>
              <w:spacing w:after="0" w:line="240" w:lineRule="auto"/>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ООО "Эксперт-проект"</w:t>
            </w:r>
          </w:p>
        </w:tc>
        <w:tc>
          <w:tcPr>
            <w:tcW w:w="1715" w:type="dxa"/>
            <w:shd w:val="clear" w:color="auto" w:fill="auto"/>
            <w:noWrap/>
            <w:vAlign w:val="bottom"/>
            <w:hideMark/>
          </w:tcPr>
          <w:p w14:paraId="00F1DEED"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139 079,00</w:t>
            </w:r>
          </w:p>
        </w:tc>
        <w:tc>
          <w:tcPr>
            <w:tcW w:w="3135" w:type="dxa"/>
            <w:shd w:val="clear" w:color="auto" w:fill="auto"/>
            <w:noWrap/>
            <w:vAlign w:val="bottom"/>
            <w:hideMark/>
          </w:tcPr>
          <w:p w14:paraId="5A01E511" w14:textId="77777777" w:rsidR="003229C8" w:rsidRPr="006B7577" w:rsidRDefault="003229C8" w:rsidP="00486E51">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139 079,00</w:t>
            </w:r>
          </w:p>
        </w:tc>
      </w:tr>
      <w:tr w:rsidR="003229C8" w:rsidRPr="006B7577" w14:paraId="3D461BC3" w14:textId="77777777" w:rsidTr="00486E51">
        <w:trPr>
          <w:trHeight w:val="288"/>
          <w:jc w:val="center"/>
        </w:trPr>
        <w:tc>
          <w:tcPr>
            <w:tcW w:w="5236" w:type="dxa"/>
            <w:shd w:val="clear" w:color="auto" w:fill="auto"/>
            <w:noWrap/>
            <w:vAlign w:val="bottom"/>
            <w:hideMark/>
          </w:tcPr>
          <w:p w14:paraId="250F74D3" w14:textId="77777777" w:rsidR="003229C8" w:rsidRPr="006B7577" w:rsidRDefault="003229C8" w:rsidP="00486E51">
            <w:pPr>
              <w:spacing w:after="0" w:line="240" w:lineRule="auto"/>
              <w:ind w:firstLineChars="100" w:firstLine="240"/>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ООО "БАШРТС"</w:t>
            </w:r>
          </w:p>
        </w:tc>
        <w:tc>
          <w:tcPr>
            <w:tcW w:w="1715" w:type="dxa"/>
            <w:shd w:val="clear" w:color="auto" w:fill="auto"/>
            <w:noWrap/>
            <w:vAlign w:val="bottom"/>
            <w:hideMark/>
          </w:tcPr>
          <w:p w14:paraId="5D0187F6"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139 079,00</w:t>
            </w:r>
          </w:p>
        </w:tc>
        <w:tc>
          <w:tcPr>
            <w:tcW w:w="3135" w:type="dxa"/>
            <w:shd w:val="clear" w:color="auto" w:fill="auto"/>
            <w:noWrap/>
            <w:vAlign w:val="bottom"/>
            <w:hideMark/>
          </w:tcPr>
          <w:p w14:paraId="1EC9C2E2" w14:textId="77777777" w:rsidR="003229C8" w:rsidRPr="006B7577" w:rsidRDefault="003229C8" w:rsidP="00486E51">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139 079,00</w:t>
            </w:r>
          </w:p>
        </w:tc>
      </w:tr>
      <w:tr w:rsidR="003229C8" w:rsidRPr="006B7577" w14:paraId="0962063C" w14:textId="77777777" w:rsidTr="00486E51">
        <w:trPr>
          <w:trHeight w:val="288"/>
          <w:jc w:val="center"/>
        </w:trPr>
        <w:tc>
          <w:tcPr>
            <w:tcW w:w="5236" w:type="dxa"/>
            <w:shd w:val="clear" w:color="auto" w:fill="auto"/>
            <w:noWrap/>
            <w:vAlign w:val="bottom"/>
            <w:hideMark/>
          </w:tcPr>
          <w:p w14:paraId="45A3E281" w14:textId="77777777" w:rsidR="003229C8" w:rsidRPr="006B7577" w:rsidRDefault="003229C8" w:rsidP="006E30C3">
            <w:pPr>
              <w:spacing w:after="0" w:line="240" w:lineRule="auto"/>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lastRenderedPageBreak/>
              <w:t>Общий итог</w:t>
            </w:r>
          </w:p>
        </w:tc>
        <w:tc>
          <w:tcPr>
            <w:tcW w:w="1715" w:type="dxa"/>
            <w:shd w:val="clear" w:color="auto" w:fill="auto"/>
            <w:noWrap/>
            <w:vAlign w:val="bottom"/>
            <w:hideMark/>
          </w:tcPr>
          <w:p w14:paraId="3B354076" w14:textId="77777777" w:rsidR="003229C8" w:rsidRPr="006B7577" w:rsidRDefault="003229C8" w:rsidP="006E30C3">
            <w:pPr>
              <w:spacing w:after="0" w:line="240" w:lineRule="auto"/>
              <w:jc w:val="right"/>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139 079,00</w:t>
            </w:r>
          </w:p>
        </w:tc>
        <w:tc>
          <w:tcPr>
            <w:tcW w:w="3135" w:type="dxa"/>
            <w:shd w:val="clear" w:color="auto" w:fill="auto"/>
            <w:noWrap/>
            <w:vAlign w:val="bottom"/>
            <w:hideMark/>
          </w:tcPr>
          <w:p w14:paraId="04F6C14B" w14:textId="77777777" w:rsidR="003229C8" w:rsidRPr="006B7577" w:rsidRDefault="003229C8" w:rsidP="00486E51">
            <w:pPr>
              <w:spacing w:after="0" w:line="240" w:lineRule="auto"/>
              <w:jc w:val="center"/>
              <w:rPr>
                <w:rFonts w:ascii="Times New Roman" w:eastAsia="Times New Roman" w:hAnsi="Times New Roman" w:cs="Times New Roman"/>
                <w:color w:val="00B050"/>
                <w:sz w:val="24"/>
                <w:szCs w:val="24"/>
              </w:rPr>
            </w:pPr>
            <w:r w:rsidRPr="006B7577">
              <w:rPr>
                <w:rFonts w:ascii="Times New Roman" w:eastAsia="Times New Roman" w:hAnsi="Times New Roman" w:cs="Times New Roman"/>
                <w:color w:val="00B050"/>
                <w:sz w:val="24"/>
                <w:szCs w:val="24"/>
              </w:rPr>
              <w:t>139 079,00</w:t>
            </w:r>
          </w:p>
        </w:tc>
      </w:tr>
    </w:tbl>
    <w:p w14:paraId="3632B085" w14:textId="77777777" w:rsidR="006260E0" w:rsidRPr="006B7577" w:rsidRDefault="006260E0" w:rsidP="006260E0">
      <w:pPr>
        <w:spacing w:after="0" w:line="360" w:lineRule="auto"/>
        <w:ind w:firstLine="709"/>
        <w:jc w:val="both"/>
        <w:rPr>
          <w:rFonts w:ascii="Times New Roman" w:eastAsia="Times New Roman" w:hAnsi="Times New Roman" w:cs="Times New Roman"/>
          <w:color w:val="00B050"/>
          <w:sz w:val="28"/>
          <w:szCs w:val="28"/>
        </w:rPr>
      </w:pPr>
      <w:bookmarkStart w:id="26" w:name="_Toc50732724"/>
    </w:p>
    <w:p w14:paraId="1095D0D1" w14:textId="77777777" w:rsidR="003229C8" w:rsidRPr="00486E51" w:rsidRDefault="003229C8" w:rsidP="00486E51">
      <w:pPr>
        <w:pStyle w:val="4"/>
        <w:spacing w:before="0" w:line="360" w:lineRule="auto"/>
        <w:ind w:left="0" w:firstLine="709"/>
        <w:jc w:val="left"/>
        <w:rPr>
          <w:rFonts w:ascii="Times New Roman" w:hAnsi="Times New Roman" w:cs="Times New Roman"/>
          <w:color w:val="000000" w:themeColor="text1"/>
          <w:sz w:val="28"/>
          <w:szCs w:val="28"/>
          <w:u w:val="single"/>
          <w:lang w:val="ru-RU"/>
        </w:rPr>
      </w:pPr>
      <w:r w:rsidRPr="00486E51">
        <w:rPr>
          <w:rFonts w:ascii="Times New Roman" w:hAnsi="Times New Roman" w:cs="Times New Roman"/>
          <w:color w:val="000000" w:themeColor="text1"/>
          <w:sz w:val="28"/>
          <w:szCs w:val="28"/>
          <w:u w:val="single"/>
          <w:lang w:val="ru-RU"/>
        </w:rPr>
        <w:t>2.4.</w:t>
      </w:r>
      <w:r w:rsidR="00486E51">
        <w:rPr>
          <w:rFonts w:ascii="Times New Roman" w:hAnsi="Times New Roman" w:cs="Times New Roman"/>
          <w:color w:val="000000" w:themeColor="text1"/>
          <w:sz w:val="28"/>
          <w:szCs w:val="28"/>
          <w:u w:val="single"/>
          <w:lang w:val="ru-RU"/>
        </w:rPr>
        <w:t>1.3</w:t>
      </w:r>
      <w:r w:rsidRPr="00486E51">
        <w:rPr>
          <w:rFonts w:ascii="Times New Roman" w:hAnsi="Times New Roman" w:cs="Times New Roman"/>
          <w:color w:val="000000" w:themeColor="text1"/>
          <w:sz w:val="28"/>
          <w:szCs w:val="28"/>
          <w:u w:val="single"/>
          <w:lang w:val="ru-RU"/>
        </w:rPr>
        <w:t xml:space="preserve"> Основные заказчики</w:t>
      </w:r>
      <w:bookmarkEnd w:id="26"/>
      <w:r w:rsidRPr="00486E51">
        <w:rPr>
          <w:rFonts w:ascii="Times New Roman" w:hAnsi="Times New Roman" w:cs="Times New Roman"/>
          <w:color w:val="000000" w:themeColor="text1"/>
          <w:sz w:val="28"/>
          <w:szCs w:val="28"/>
          <w:u w:val="single"/>
          <w:lang w:val="ru-RU"/>
        </w:rPr>
        <w:t xml:space="preserve"> </w:t>
      </w:r>
    </w:p>
    <w:p w14:paraId="5E788B0F" w14:textId="77777777" w:rsidR="003229C8" w:rsidRPr="00055BDB" w:rsidRDefault="003229C8" w:rsidP="00486E51">
      <w:pPr>
        <w:spacing w:after="0" w:line="360" w:lineRule="auto"/>
        <w:ind w:firstLine="709"/>
        <w:jc w:val="both"/>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В таблице №7 выделены 27 основных заказчиков услуг по дефектоскопии, которые заключили договора посредством электронных торговых площадок. Выделенные компании занимают 68% всех закупок на тему дефектоскопии с 2016 года. 22% рынка занимает АО «Концерт Росэнергоатом» с общей суммой закупок в 1,8 млрд. рубл</w:t>
      </w:r>
      <w:r w:rsidR="00542294" w:rsidRPr="00055BDB">
        <w:rPr>
          <w:rFonts w:ascii="Times New Roman" w:eastAsia="Times New Roman" w:hAnsi="Times New Roman" w:cs="Times New Roman"/>
          <w:color w:val="00B050"/>
          <w:sz w:val="28"/>
          <w:szCs w:val="28"/>
        </w:rPr>
        <w:t>ей</w:t>
      </w:r>
      <w:r w:rsidRPr="00055BDB">
        <w:rPr>
          <w:rFonts w:ascii="Times New Roman" w:eastAsia="Times New Roman" w:hAnsi="Times New Roman" w:cs="Times New Roman"/>
          <w:color w:val="00B050"/>
          <w:sz w:val="28"/>
          <w:szCs w:val="28"/>
        </w:rPr>
        <w:t>, за ним следует ООО «Башкирская генерирующая компания» с общей суммой закупок в 629 млн. рублей, занимая 8% всех закупок.</w:t>
      </w:r>
    </w:p>
    <w:p w14:paraId="517BB3F0" w14:textId="77777777" w:rsidR="00486E51" w:rsidRPr="00055BDB" w:rsidRDefault="00486E51" w:rsidP="00486E51">
      <w:pPr>
        <w:spacing w:after="0" w:line="360" w:lineRule="auto"/>
        <w:ind w:firstLine="709"/>
        <w:jc w:val="both"/>
        <w:rPr>
          <w:rFonts w:ascii="Times New Roman" w:eastAsia="Times New Roman" w:hAnsi="Times New Roman" w:cs="Times New Roman"/>
          <w:color w:val="00B050"/>
          <w:sz w:val="28"/>
          <w:szCs w:val="28"/>
        </w:rPr>
      </w:pPr>
    </w:p>
    <w:p w14:paraId="11B2D0D6" w14:textId="2368722D" w:rsidR="003229C8" w:rsidRPr="00055BDB" w:rsidRDefault="003229C8" w:rsidP="00486E51">
      <w:pPr>
        <w:spacing w:after="0" w:line="360" w:lineRule="auto"/>
        <w:jc w:val="both"/>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Таблица</w:t>
      </w:r>
      <w:r w:rsidR="006260E0" w:rsidRPr="00055BDB">
        <w:rPr>
          <w:rFonts w:ascii="Times New Roman" w:eastAsia="Times New Roman" w:hAnsi="Times New Roman" w:cs="Times New Roman"/>
          <w:color w:val="00B050"/>
          <w:sz w:val="28"/>
          <w:szCs w:val="28"/>
        </w:rPr>
        <w:t xml:space="preserve"> 28</w:t>
      </w:r>
      <w:r w:rsidRPr="00055BDB">
        <w:rPr>
          <w:rFonts w:ascii="Times New Roman" w:eastAsia="Times New Roman" w:hAnsi="Times New Roman" w:cs="Times New Roman"/>
          <w:color w:val="00B050"/>
          <w:sz w:val="28"/>
          <w:szCs w:val="28"/>
        </w:rPr>
        <w:t>. Основные заказчики работ по дефектоскопии в РФ за период 2016-2020</w:t>
      </w:r>
      <w:r w:rsidR="00486E51" w:rsidRPr="00055BDB">
        <w:rPr>
          <w:rFonts w:ascii="Times New Roman" w:eastAsia="Times New Roman" w:hAnsi="Times New Roman" w:cs="Times New Roman"/>
          <w:color w:val="00B050"/>
          <w:sz w:val="28"/>
          <w:szCs w:val="28"/>
        </w:rPr>
        <w:t> </w:t>
      </w:r>
      <w:r w:rsidRPr="00055BDB">
        <w:rPr>
          <w:rFonts w:ascii="Times New Roman" w:eastAsia="Times New Roman" w:hAnsi="Times New Roman" w:cs="Times New Roman"/>
          <w:color w:val="00B050"/>
          <w:sz w:val="28"/>
          <w:szCs w:val="28"/>
        </w:rPr>
        <w:t>гг.</w:t>
      </w:r>
    </w:p>
    <w:tbl>
      <w:tblPr>
        <w:tblW w:w="10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2984"/>
        <w:gridCol w:w="8"/>
        <w:gridCol w:w="985"/>
        <w:gridCol w:w="12"/>
        <w:gridCol w:w="980"/>
        <w:gridCol w:w="12"/>
        <w:gridCol w:w="1001"/>
        <w:gridCol w:w="12"/>
        <w:gridCol w:w="1101"/>
        <w:gridCol w:w="12"/>
        <w:gridCol w:w="864"/>
        <w:gridCol w:w="8"/>
        <w:gridCol w:w="1125"/>
        <w:gridCol w:w="790"/>
      </w:tblGrid>
      <w:tr w:rsidR="00055BDB" w:rsidRPr="00055BDB" w14:paraId="73F609FC" w14:textId="77777777" w:rsidTr="00055A72">
        <w:trPr>
          <w:trHeight w:val="288"/>
        </w:trPr>
        <w:tc>
          <w:tcPr>
            <w:tcW w:w="640" w:type="dxa"/>
            <w:shd w:val="clear" w:color="auto" w:fill="auto"/>
            <w:noWrap/>
            <w:vAlign w:val="center"/>
            <w:hideMark/>
          </w:tcPr>
          <w:p w14:paraId="140262A2"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4"/>
                <w:szCs w:val="24"/>
              </w:rPr>
            </w:pPr>
            <w:r w:rsidRPr="00055BDB">
              <w:rPr>
                <w:rFonts w:ascii="Times New Roman" w:eastAsia="Times New Roman" w:hAnsi="Times New Roman" w:cs="Times New Roman"/>
                <w:b/>
                <w:bCs/>
                <w:color w:val="00B050"/>
                <w:sz w:val="24"/>
                <w:szCs w:val="24"/>
              </w:rPr>
              <w:t>пп</w:t>
            </w:r>
          </w:p>
        </w:tc>
        <w:tc>
          <w:tcPr>
            <w:tcW w:w="2984" w:type="dxa"/>
            <w:shd w:val="clear" w:color="auto" w:fill="auto"/>
            <w:noWrap/>
            <w:vAlign w:val="center"/>
            <w:hideMark/>
          </w:tcPr>
          <w:p w14:paraId="3A8E9FDE"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4"/>
                <w:szCs w:val="24"/>
              </w:rPr>
            </w:pPr>
            <w:r w:rsidRPr="00055BDB">
              <w:rPr>
                <w:rFonts w:ascii="Times New Roman" w:eastAsia="Times New Roman" w:hAnsi="Times New Roman" w:cs="Times New Roman"/>
                <w:b/>
                <w:bCs/>
                <w:color w:val="00B050"/>
                <w:sz w:val="24"/>
                <w:szCs w:val="24"/>
              </w:rPr>
              <w:t>Наименование заказчика работ</w:t>
            </w:r>
          </w:p>
        </w:tc>
        <w:tc>
          <w:tcPr>
            <w:tcW w:w="993" w:type="dxa"/>
            <w:gridSpan w:val="2"/>
            <w:shd w:val="clear" w:color="auto" w:fill="auto"/>
            <w:noWrap/>
            <w:vAlign w:val="center"/>
            <w:hideMark/>
          </w:tcPr>
          <w:p w14:paraId="0C97D846"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4"/>
                <w:szCs w:val="24"/>
              </w:rPr>
            </w:pPr>
            <w:r w:rsidRPr="00055BDB">
              <w:rPr>
                <w:rFonts w:ascii="Times New Roman" w:eastAsia="Times New Roman" w:hAnsi="Times New Roman" w:cs="Times New Roman"/>
                <w:b/>
                <w:bCs/>
                <w:color w:val="00B050"/>
                <w:sz w:val="24"/>
                <w:szCs w:val="24"/>
              </w:rPr>
              <w:t>2016</w:t>
            </w:r>
          </w:p>
        </w:tc>
        <w:tc>
          <w:tcPr>
            <w:tcW w:w="992" w:type="dxa"/>
            <w:gridSpan w:val="2"/>
            <w:shd w:val="clear" w:color="auto" w:fill="auto"/>
            <w:noWrap/>
            <w:vAlign w:val="center"/>
            <w:hideMark/>
          </w:tcPr>
          <w:p w14:paraId="3850B9FD"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4"/>
                <w:szCs w:val="24"/>
              </w:rPr>
            </w:pPr>
            <w:r w:rsidRPr="00055BDB">
              <w:rPr>
                <w:rFonts w:ascii="Times New Roman" w:eastAsia="Times New Roman" w:hAnsi="Times New Roman" w:cs="Times New Roman"/>
                <w:b/>
                <w:bCs/>
                <w:color w:val="00B050"/>
                <w:sz w:val="24"/>
                <w:szCs w:val="24"/>
              </w:rPr>
              <w:t>2017</w:t>
            </w:r>
          </w:p>
        </w:tc>
        <w:tc>
          <w:tcPr>
            <w:tcW w:w="1013" w:type="dxa"/>
            <w:gridSpan w:val="2"/>
            <w:shd w:val="clear" w:color="auto" w:fill="auto"/>
            <w:noWrap/>
            <w:vAlign w:val="center"/>
            <w:hideMark/>
          </w:tcPr>
          <w:p w14:paraId="0BFC0078"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4"/>
                <w:szCs w:val="24"/>
              </w:rPr>
            </w:pPr>
            <w:r w:rsidRPr="00055BDB">
              <w:rPr>
                <w:rFonts w:ascii="Times New Roman" w:eastAsia="Times New Roman" w:hAnsi="Times New Roman" w:cs="Times New Roman"/>
                <w:b/>
                <w:bCs/>
                <w:color w:val="00B050"/>
                <w:sz w:val="24"/>
                <w:szCs w:val="24"/>
              </w:rPr>
              <w:t>2018</w:t>
            </w:r>
          </w:p>
        </w:tc>
        <w:tc>
          <w:tcPr>
            <w:tcW w:w="1113" w:type="dxa"/>
            <w:gridSpan w:val="2"/>
            <w:shd w:val="clear" w:color="auto" w:fill="auto"/>
            <w:noWrap/>
            <w:vAlign w:val="center"/>
            <w:hideMark/>
          </w:tcPr>
          <w:p w14:paraId="5DAAC21A"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4"/>
                <w:szCs w:val="24"/>
              </w:rPr>
            </w:pPr>
            <w:r w:rsidRPr="00055BDB">
              <w:rPr>
                <w:rFonts w:ascii="Times New Roman" w:eastAsia="Times New Roman" w:hAnsi="Times New Roman" w:cs="Times New Roman"/>
                <w:b/>
                <w:bCs/>
                <w:color w:val="00B050"/>
                <w:sz w:val="24"/>
                <w:szCs w:val="24"/>
              </w:rPr>
              <w:t>2019</w:t>
            </w:r>
          </w:p>
        </w:tc>
        <w:tc>
          <w:tcPr>
            <w:tcW w:w="876" w:type="dxa"/>
            <w:gridSpan w:val="2"/>
            <w:shd w:val="clear" w:color="auto" w:fill="auto"/>
            <w:noWrap/>
            <w:vAlign w:val="center"/>
            <w:hideMark/>
          </w:tcPr>
          <w:p w14:paraId="7AE5365C"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4"/>
                <w:szCs w:val="24"/>
              </w:rPr>
            </w:pPr>
            <w:r w:rsidRPr="00055BDB">
              <w:rPr>
                <w:rFonts w:ascii="Times New Roman" w:eastAsia="Times New Roman" w:hAnsi="Times New Roman" w:cs="Times New Roman"/>
                <w:b/>
                <w:bCs/>
                <w:color w:val="00B050"/>
                <w:sz w:val="24"/>
                <w:szCs w:val="24"/>
              </w:rPr>
              <w:t>2020</w:t>
            </w:r>
          </w:p>
        </w:tc>
        <w:tc>
          <w:tcPr>
            <w:tcW w:w="1133" w:type="dxa"/>
            <w:gridSpan w:val="2"/>
            <w:shd w:val="clear" w:color="auto" w:fill="auto"/>
            <w:noWrap/>
            <w:vAlign w:val="center"/>
            <w:hideMark/>
          </w:tcPr>
          <w:p w14:paraId="46635C3C"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4"/>
                <w:szCs w:val="24"/>
              </w:rPr>
            </w:pPr>
            <w:r w:rsidRPr="00055BDB">
              <w:rPr>
                <w:rFonts w:ascii="Times New Roman" w:eastAsia="Times New Roman" w:hAnsi="Times New Roman" w:cs="Times New Roman"/>
                <w:b/>
                <w:bCs/>
                <w:color w:val="00B050"/>
                <w:sz w:val="24"/>
                <w:szCs w:val="24"/>
              </w:rPr>
              <w:t>Итого</w:t>
            </w:r>
          </w:p>
        </w:tc>
        <w:tc>
          <w:tcPr>
            <w:tcW w:w="790" w:type="dxa"/>
            <w:shd w:val="clear" w:color="auto" w:fill="auto"/>
            <w:vAlign w:val="center"/>
          </w:tcPr>
          <w:p w14:paraId="6CD64A87"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4"/>
                <w:szCs w:val="24"/>
              </w:rPr>
            </w:pPr>
            <w:r w:rsidRPr="00055BDB">
              <w:rPr>
                <w:rFonts w:ascii="Times New Roman" w:hAnsi="Times New Roman" w:cs="Times New Roman"/>
                <w:color w:val="00B050"/>
                <w:sz w:val="24"/>
                <w:szCs w:val="24"/>
              </w:rPr>
              <w:t>Доля, %</w:t>
            </w:r>
          </w:p>
        </w:tc>
      </w:tr>
      <w:tr w:rsidR="00055BDB" w:rsidRPr="00055BDB" w14:paraId="34D7FE23" w14:textId="77777777" w:rsidTr="00055A72">
        <w:trPr>
          <w:trHeight w:val="288"/>
        </w:trPr>
        <w:tc>
          <w:tcPr>
            <w:tcW w:w="640" w:type="dxa"/>
            <w:shd w:val="clear" w:color="auto" w:fill="auto"/>
            <w:noWrap/>
            <w:vAlign w:val="center"/>
            <w:hideMark/>
          </w:tcPr>
          <w:p w14:paraId="40EA0CF2"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w:t>
            </w:r>
          </w:p>
        </w:tc>
        <w:tc>
          <w:tcPr>
            <w:tcW w:w="2984" w:type="dxa"/>
            <w:shd w:val="clear" w:color="auto" w:fill="auto"/>
            <w:noWrap/>
            <w:vAlign w:val="center"/>
            <w:hideMark/>
          </w:tcPr>
          <w:p w14:paraId="6DFF7841"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АО "КОНЦЕРН РОСЭНЕРГОАТОМ"</w:t>
            </w:r>
          </w:p>
        </w:tc>
        <w:tc>
          <w:tcPr>
            <w:tcW w:w="993" w:type="dxa"/>
            <w:gridSpan w:val="2"/>
            <w:shd w:val="clear" w:color="auto" w:fill="auto"/>
            <w:noWrap/>
            <w:vAlign w:val="center"/>
            <w:hideMark/>
          </w:tcPr>
          <w:p w14:paraId="7CB5355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311,33</w:t>
            </w:r>
          </w:p>
        </w:tc>
        <w:tc>
          <w:tcPr>
            <w:tcW w:w="992" w:type="dxa"/>
            <w:gridSpan w:val="2"/>
            <w:shd w:val="clear" w:color="auto" w:fill="auto"/>
            <w:noWrap/>
            <w:vAlign w:val="center"/>
            <w:hideMark/>
          </w:tcPr>
          <w:p w14:paraId="4ECD5CBF"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532,57</w:t>
            </w:r>
          </w:p>
        </w:tc>
        <w:tc>
          <w:tcPr>
            <w:tcW w:w="1013" w:type="dxa"/>
            <w:gridSpan w:val="2"/>
            <w:shd w:val="clear" w:color="auto" w:fill="auto"/>
            <w:noWrap/>
            <w:vAlign w:val="center"/>
            <w:hideMark/>
          </w:tcPr>
          <w:p w14:paraId="376BE022"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315,75</w:t>
            </w:r>
          </w:p>
        </w:tc>
        <w:tc>
          <w:tcPr>
            <w:tcW w:w="1113" w:type="dxa"/>
            <w:gridSpan w:val="2"/>
            <w:shd w:val="clear" w:color="auto" w:fill="auto"/>
            <w:noWrap/>
            <w:vAlign w:val="center"/>
            <w:hideMark/>
          </w:tcPr>
          <w:p w14:paraId="40823C8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6,00</w:t>
            </w:r>
          </w:p>
        </w:tc>
        <w:tc>
          <w:tcPr>
            <w:tcW w:w="876" w:type="dxa"/>
            <w:gridSpan w:val="2"/>
            <w:shd w:val="clear" w:color="auto" w:fill="auto"/>
            <w:noWrap/>
            <w:vAlign w:val="center"/>
            <w:hideMark/>
          </w:tcPr>
          <w:p w14:paraId="5F5938D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144,67</w:t>
            </w:r>
          </w:p>
        </w:tc>
        <w:tc>
          <w:tcPr>
            <w:tcW w:w="1133" w:type="dxa"/>
            <w:gridSpan w:val="2"/>
            <w:shd w:val="clear" w:color="auto" w:fill="auto"/>
            <w:noWrap/>
            <w:vAlign w:val="center"/>
            <w:hideMark/>
          </w:tcPr>
          <w:p w14:paraId="7CE6B7F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1 805,31</w:t>
            </w:r>
          </w:p>
        </w:tc>
        <w:tc>
          <w:tcPr>
            <w:tcW w:w="790" w:type="dxa"/>
            <w:shd w:val="clear" w:color="auto" w:fill="auto"/>
            <w:vAlign w:val="center"/>
          </w:tcPr>
          <w:p w14:paraId="3A2B93F5"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22%</w:t>
            </w:r>
          </w:p>
        </w:tc>
      </w:tr>
      <w:tr w:rsidR="00055BDB" w:rsidRPr="00055BDB" w14:paraId="0726EDA2" w14:textId="77777777" w:rsidTr="00055A72">
        <w:trPr>
          <w:trHeight w:val="288"/>
        </w:trPr>
        <w:tc>
          <w:tcPr>
            <w:tcW w:w="640" w:type="dxa"/>
            <w:shd w:val="clear" w:color="auto" w:fill="auto"/>
            <w:noWrap/>
            <w:vAlign w:val="center"/>
            <w:hideMark/>
          </w:tcPr>
          <w:p w14:paraId="5D3D6047"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w:t>
            </w:r>
          </w:p>
        </w:tc>
        <w:tc>
          <w:tcPr>
            <w:tcW w:w="2984" w:type="dxa"/>
            <w:shd w:val="clear" w:color="auto" w:fill="auto"/>
            <w:noWrap/>
            <w:vAlign w:val="center"/>
            <w:hideMark/>
          </w:tcPr>
          <w:p w14:paraId="16A35C49"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ООО "БГК" (Башкирская генерирующая компания)</w:t>
            </w:r>
          </w:p>
        </w:tc>
        <w:tc>
          <w:tcPr>
            <w:tcW w:w="993" w:type="dxa"/>
            <w:gridSpan w:val="2"/>
            <w:shd w:val="clear" w:color="auto" w:fill="auto"/>
            <w:noWrap/>
            <w:vAlign w:val="center"/>
            <w:hideMark/>
          </w:tcPr>
          <w:p w14:paraId="141823DB"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252,82</w:t>
            </w:r>
          </w:p>
        </w:tc>
        <w:tc>
          <w:tcPr>
            <w:tcW w:w="992" w:type="dxa"/>
            <w:gridSpan w:val="2"/>
            <w:shd w:val="clear" w:color="auto" w:fill="auto"/>
            <w:noWrap/>
            <w:vAlign w:val="center"/>
            <w:hideMark/>
          </w:tcPr>
          <w:p w14:paraId="7D24390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0,68</w:t>
            </w:r>
          </w:p>
        </w:tc>
        <w:tc>
          <w:tcPr>
            <w:tcW w:w="1013" w:type="dxa"/>
            <w:gridSpan w:val="2"/>
            <w:shd w:val="clear" w:color="auto" w:fill="auto"/>
            <w:noWrap/>
            <w:vAlign w:val="center"/>
            <w:hideMark/>
          </w:tcPr>
          <w:p w14:paraId="71ACFC1D"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0,74</w:t>
            </w:r>
          </w:p>
        </w:tc>
        <w:tc>
          <w:tcPr>
            <w:tcW w:w="1113" w:type="dxa"/>
            <w:gridSpan w:val="2"/>
            <w:shd w:val="clear" w:color="auto" w:fill="auto"/>
            <w:noWrap/>
            <w:vAlign w:val="center"/>
            <w:hideMark/>
          </w:tcPr>
          <w:p w14:paraId="1450C97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375,92</w:t>
            </w:r>
          </w:p>
        </w:tc>
        <w:tc>
          <w:tcPr>
            <w:tcW w:w="876" w:type="dxa"/>
            <w:gridSpan w:val="2"/>
            <w:shd w:val="clear" w:color="auto" w:fill="auto"/>
            <w:noWrap/>
            <w:vAlign w:val="center"/>
            <w:hideMark/>
          </w:tcPr>
          <w:p w14:paraId="7A4DA77A"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101EFDF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629,26</w:t>
            </w:r>
          </w:p>
        </w:tc>
        <w:tc>
          <w:tcPr>
            <w:tcW w:w="790" w:type="dxa"/>
            <w:shd w:val="clear" w:color="auto" w:fill="auto"/>
            <w:vAlign w:val="center"/>
          </w:tcPr>
          <w:p w14:paraId="1000BB8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8%</w:t>
            </w:r>
          </w:p>
        </w:tc>
      </w:tr>
      <w:tr w:rsidR="00055BDB" w:rsidRPr="00055BDB" w14:paraId="46BDAB85" w14:textId="77777777" w:rsidTr="00055A72">
        <w:trPr>
          <w:trHeight w:val="288"/>
        </w:trPr>
        <w:tc>
          <w:tcPr>
            <w:tcW w:w="640" w:type="dxa"/>
            <w:shd w:val="clear" w:color="auto" w:fill="auto"/>
            <w:noWrap/>
            <w:vAlign w:val="center"/>
            <w:hideMark/>
          </w:tcPr>
          <w:p w14:paraId="7B770D2E"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w:t>
            </w:r>
          </w:p>
        </w:tc>
        <w:tc>
          <w:tcPr>
            <w:tcW w:w="2984" w:type="dxa"/>
            <w:shd w:val="clear" w:color="auto" w:fill="auto"/>
            <w:noWrap/>
            <w:vAlign w:val="center"/>
            <w:hideMark/>
          </w:tcPr>
          <w:p w14:paraId="214199CB"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АО "ТАТЭНЕРГО"</w:t>
            </w:r>
          </w:p>
        </w:tc>
        <w:tc>
          <w:tcPr>
            <w:tcW w:w="993" w:type="dxa"/>
            <w:gridSpan w:val="2"/>
            <w:shd w:val="clear" w:color="auto" w:fill="auto"/>
            <w:noWrap/>
            <w:vAlign w:val="center"/>
            <w:hideMark/>
          </w:tcPr>
          <w:p w14:paraId="6CB5D2CA"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1,23</w:t>
            </w:r>
          </w:p>
        </w:tc>
        <w:tc>
          <w:tcPr>
            <w:tcW w:w="992" w:type="dxa"/>
            <w:gridSpan w:val="2"/>
            <w:shd w:val="clear" w:color="auto" w:fill="auto"/>
            <w:noWrap/>
            <w:vAlign w:val="center"/>
            <w:hideMark/>
          </w:tcPr>
          <w:p w14:paraId="16648B9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013" w:type="dxa"/>
            <w:gridSpan w:val="2"/>
            <w:shd w:val="clear" w:color="auto" w:fill="auto"/>
            <w:noWrap/>
            <w:vAlign w:val="center"/>
            <w:hideMark/>
          </w:tcPr>
          <w:p w14:paraId="2A4CE62B"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237,49</w:t>
            </w:r>
          </w:p>
        </w:tc>
        <w:tc>
          <w:tcPr>
            <w:tcW w:w="1113" w:type="dxa"/>
            <w:gridSpan w:val="2"/>
            <w:shd w:val="clear" w:color="auto" w:fill="auto"/>
            <w:noWrap/>
            <w:vAlign w:val="center"/>
            <w:hideMark/>
          </w:tcPr>
          <w:p w14:paraId="6326DB2F"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161,73</w:t>
            </w:r>
          </w:p>
        </w:tc>
        <w:tc>
          <w:tcPr>
            <w:tcW w:w="876" w:type="dxa"/>
            <w:gridSpan w:val="2"/>
            <w:shd w:val="clear" w:color="auto" w:fill="auto"/>
            <w:noWrap/>
            <w:vAlign w:val="center"/>
            <w:hideMark/>
          </w:tcPr>
          <w:p w14:paraId="64B3729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63,58</w:t>
            </w:r>
          </w:p>
        </w:tc>
        <w:tc>
          <w:tcPr>
            <w:tcW w:w="1133" w:type="dxa"/>
            <w:gridSpan w:val="2"/>
            <w:shd w:val="clear" w:color="auto" w:fill="auto"/>
            <w:noWrap/>
            <w:vAlign w:val="center"/>
            <w:hideMark/>
          </w:tcPr>
          <w:p w14:paraId="533EEC02"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463,57</w:t>
            </w:r>
          </w:p>
        </w:tc>
        <w:tc>
          <w:tcPr>
            <w:tcW w:w="790" w:type="dxa"/>
            <w:shd w:val="clear" w:color="auto" w:fill="auto"/>
            <w:vAlign w:val="center"/>
          </w:tcPr>
          <w:p w14:paraId="2FF0DF92"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6%</w:t>
            </w:r>
          </w:p>
        </w:tc>
      </w:tr>
      <w:tr w:rsidR="00055BDB" w:rsidRPr="00055BDB" w14:paraId="073B50ED" w14:textId="77777777" w:rsidTr="00055A72">
        <w:trPr>
          <w:trHeight w:val="288"/>
        </w:trPr>
        <w:tc>
          <w:tcPr>
            <w:tcW w:w="640" w:type="dxa"/>
            <w:shd w:val="clear" w:color="auto" w:fill="auto"/>
            <w:noWrap/>
            <w:vAlign w:val="center"/>
            <w:hideMark/>
          </w:tcPr>
          <w:p w14:paraId="7569F218"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w:t>
            </w:r>
          </w:p>
        </w:tc>
        <w:tc>
          <w:tcPr>
            <w:tcW w:w="2984" w:type="dxa"/>
            <w:shd w:val="clear" w:color="auto" w:fill="auto"/>
            <w:noWrap/>
            <w:vAlign w:val="center"/>
            <w:hideMark/>
          </w:tcPr>
          <w:p w14:paraId="7C796851" w14:textId="77777777" w:rsidR="003229C8" w:rsidRPr="00055BDB" w:rsidRDefault="003229C8" w:rsidP="006E30C3">
            <w:pPr>
              <w:spacing w:after="0" w:line="240" w:lineRule="auto"/>
              <w:rPr>
                <w:rFonts w:ascii="Times New Roman" w:eastAsia="Times New Roman" w:hAnsi="Times New Roman" w:cs="Times New Roman"/>
                <w:color w:val="00B050"/>
                <w:sz w:val="24"/>
                <w:szCs w:val="24"/>
                <w:lang w:val="en-US"/>
              </w:rPr>
            </w:pPr>
            <w:r w:rsidRPr="00055BDB">
              <w:rPr>
                <w:rFonts w:ascii="Times New Roman" w:eastAsia="Times New Roman" w:hAnsi="Times New Roman" w:cs="Times New Roman"/>
                <w:color w:val="00B050"/>
                <w:sz w:val="24"/>
                <w:szCs w:val="24"/>
              </w:rPr>
              <w:t>Балаковская АЭС</w:t>
            </w:r>
          </w:p>
        </w:tc>
        <w:tc>
          <w:tcPr>
            <w:tcW w:w="993" w:type="dxa"/>
            <w:gridSpan w:val="2"/>
            <w:shd w:val="clear" w:color="auto" w:fill="auto"/>
            <w:noWrap/>
            <w:vAlign w:val="center"/>
            <w:hideMark/>
          </w:tcPr>
          <w:p w14:paraId="58A3F75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45,88</w:t>
            </w:r>
          </w:p>
        </w:tc>
        <w:tc>
          <w:tcPr>
            <w:tcW w:w="992" w:type="dxa"/>
            <w:gridSpan w:val="2"/>
            <w:shd w:val="clear" w:color="auto" w:fill="auto"/>
            <w:noWrap/>
            <w:vAlign w:val="center"/>
            <w:hideMark/>
          </w:tcPr>
          <w:p w14:paraId="2553BD1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44,37</w:t>
            </w:r>
          </w:p>
        </w:tc>
        <w:tc>
          <w:tcPr>
            <w:tcW w:w="1013" w:type="dxa"/>
            <w:gridSpan w:val="2"/>
            <w:shd w:val="clear" w:color="auto" w:fill="auto"/>
            <w:noWrap/>
            <w:vAlign w:val="center"/>
            <w:hideMark/>
          </w:tcPr>
          <w:p w14:paraId="1888D21A"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22,15</w:t>
            </w:r>
          </w:p>
        </w:tc>
        <w:tc>
          <w:tcPr>
            <w:tcW w:w="1113" w:type="dxa"/>
            <w:gridSpan w:val="2"/>
            <w:shd w:val="clear" w:color="auto" w:fill="auto"/>
            <w:noWrap/>
            <w:vAlign w:val="center"/>
            <w:hideMark/>
          </w:tcPr>
          <w:p w14:paraId="53F0E74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313,79</w:t>
            </w:r>
          </w:p>
        </w:tc>
        <w:tc>
          <w:tcPr>
            <w:tcW w:w="876" w:type="dxa"/>
            <w:gridSpan w:val="2"/>
            <w:shd w:val="clear" w:color="auto" w:fill="auto"/>
            <w:noWrap/>
            <w:vAlign w:val="center"/>
            <w:hideMark/>
          </w:tcPr>
          <w:p w14:paraId="5BE501E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9,58</w:t>
            </w:r>
          </w:p>
        </w:tc>
        <w:tc>
          <w:tcPr>
            <w:tcW w:w="1133" w:type="dxa"/>
            <w:gridSpan w:val="2"/>
            <w:shd w:val="clear" w:color="auto" w:fill="auto"/>
            <w:noWrap/>
            <w:vAlign w:val="center"/>
            <w:hideMark/>
          </w:tcPr>
          <w:p w14:paraId="7B86F1D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435,77</w:t>
            </w:r>
          </w:p>
        </w:tc>
        <w:tc>
          <w:tcPr>
            <w:tcW w:w="790" w:type="dxa"/>
            <w:shd w:val="clear" w:color="auto" w:fill="auto"/>
            <w:vAlign w:val="center"/>
          </w:tcPr>
          <w:p w14:paraId="02F835F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5%</w:t>
            </w:r>
          </w:p>
        </w:tc>
      </w:tr>
      <w:tr w:rsidR="00055BDB" w:rsidRPr="00055BDB" w14:paraId="7F909A81" w14:textId="77777777" w:rsidTr="00055A72">
        <w:trPr>
          <w:trHeight w:val="288"/>
        </w:trPr>
        <w:tc>
          <w:tcPr>
            <w:tcW w:w="640" w:type="dxa"/>
            <w:shd w:val="clear" w:color="auto" w:fill="auto"/>
            <w:noWrap/>
            <w:vAlign w:val="center"/>
            <w:hideMark/>
          </w:tcPr>
          <w:p w14:paraId="099C41CF"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w:t>
            </w:r>
          </w:p>
        </w:tc>
        <w:tc>
          <w:tcPr>
            <w:tcW w:w="2984" w:type="dxa"/>
            <w:shd w:val="clear" w:color="auto" w:fill="auto"/>
            <w:noWrap/>
            <w:vAlign w:val="center"/>
            <w:hideMark/>
          </w:tcPr>
          <w:p w14:paraId="4A956507"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ПАО "МОЭК"</w:t>
            </w:r>
          </w:p>
        </w:tc>
        <w:tc>
          <w:tcPr>
            <w:tcW w:w="993" w:type="dxa"/>
            <w:gridSpan w:val="2"/>
            <w:shd w:val="clear" w:color="auto" w:fill="auto"/>
            <w:noWrap/>
            <w:vAlign w:val="center"/>
            <w:hideMark/>
          </w:tcPr>
          <w:p w14:paraId="60518906"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33028911"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013" w:type="dxa"/>
            <w:gridSpan w:val="2"/>
            <w:shd w:val="clear" w:color="auto" w:fill="auto"/>
            <w:noWrap/>
            <w:vAlign w:val="center"/>
            <w:hideMark/>
          </w:tcPr>
          <w:p w14:paraId="03511B82"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13" w:type="dxa"/>
            <w:gridSpan w:val="2"/>
            <w:shd w:val="clear" w:color="auto" w:fill="auto"/>
            <w:noWrap/>
            <w:vAlign w:val="center"/>
            <w:hideMark/>
          </w:tcPr>
          <w:p w14:paraId="599904E5"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158,80</w:t>
            </w:r>
          </w:p>
        </w:tc>
        <w:tc>
          <w:tcPr>
            <w:tcW w:w="876" w:type="dxa"/>
            <w:gridSpan w:val="2"/>
            <w:shd w:val="clear" w:color="auto" w:fill="auto"/>
            <w:noWrap/>
            <w:vAlign w:val="center"/>
            <w:hideMark/>
          </w:tcPr>
          <w:p w14:paraId="5E5DA7A6"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6,00</w:t>
            </w:r>
          </w:p>
        </w:tc>
        <w:tc>
          <w:tcPr>
            <w:tcW w:w="1133" w:type="dxa"/>
            <w:gridSpan w:val="2"/>
            <w:shd w:val="clear" w:color="auto" w:fill="auto"/>
            <w:noWrap/>
            <w:vAlign w:val="center"/>
            <w:hideMark/>
          </w:tcPr>
          <w:p w14:paraId="49F56FB5"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218,80</w:t>
            </w:r>
          </w:p>
        </w:tc>
        <w:tc>
          <w:tcPr>
            <w:tcW w:w="790" w:type="dxa"/>
            <w:shd w:val="clear" w:color="auto" w:fill="auto"/>
            <w:vAlign w:val="center"/>
          </w:tcPr>
          <w:p w14:paraId="67CB5BE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3%</w:t>
            </w:r>
          </w:p>
        </w:tc>
      </w:tr>
      <w:tr w:rsidR="00055BDB" w:rsidRPr="00055BDB" w14:paraId="4FABB00B" w14:textId="77777777" w:rsidTr="00055A72">
        <w:trPr>
          <w:trHeight w:val="288"/>
        </w:trPr>
        <w:tc>
          <w:tcPr>
            <w:tcW w:w="640" w:type="dxa"/>
            <w:shd w:val="clear" w:color="auto" w:fill="auto"/>
            <w:noWrap/>
            <w:vAlign w:val="center"/>
            <w:hideMark/>
          </w:tcPr>
          <w:p w14:paraId="698449E9"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w:t>
            </w:r>
          </w:p>
        </w:tc>
        <w:tc>
          <w:tcPr>
            <w:tcW w:w="2984" w:type="dxa"/>
            <w:shd w:val="clear" w:color="auto" w:fill="auto"/>
            <w:noWrap/>
            <w:vAlign w:val="center"/>
            <w:hideMark/>
          </w:tcPr>
          <w:p w14:paraId="13146403"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ООО "РН-БУРЕНИЕ"</w:t>
            </w:r>
          </w:p>
        </w:tc>
        <w:tc>
          <w:tcPr>
            <w:tcW w:w="993" w:type="dxa"/>
            <w:gridSpan w:val="2"/>
            <w:shd w:val="clear" w:color="auto" w:fill="auto"/>
            <w:noWrap/>
            <w:vAlign w:val="center"/>
            <w:hideMark/>
          </w:tcPr>
          <w:p w14:paraId="104D7DF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17,42</w:t>
            </w:r>
          </w:p>
        </w:tc>
        <w:tc>
          <w:tcPr>
            <w:tcW w:w="992" w:type="dxa"/>
            <w:gridSpan w:val="2"/>
            <w:shd w:val="clear" w:color="auto" w:fill="auto"/>
            <w:noWrap/>
            <w:vAlign w:val="center"/>
            <w:hideMark/>
          </w:tcPr>
          <w:p w14:paraId="07E5388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9,20</w:t>
            </w:r>
          </w:p>
        </w:tc>
        <w:tc>
          <w:tcPr>
            <w:tcW w:w="1013" w:type="dxa"/>
            <w:gridSpan w:val="2"/>
            <w:shd w:val="clear" w:color="auto" w:fill="auto"/>
            <w:noWrap/>
            <w:vAlign w:val="center"/>
            <w:hideMark/>
          </w:tcPr>
          <w:p w14:paraId="7FB672C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77,46</w:t>
            </w:r>
          </w:p>
        </w:tc>
        <w:tc>
          <w:tcPr>
            <w:tcW w:w="1113" w:type="dxa"/>
            <w:gridSpan w:val="2"/>
            <w:shd w:val="clear" w:color="auto" w:fill="auto"/>
            <w:noWrap/>
            <w:vAlign w:val="center"/>
            <w:hideMark/>
          </w:tcPr>
          <w:p w14:paraId="155F018F"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78CB91C1"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34A38BE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193,84</w:t>
            </w:r>
          </w:p>
        </w:tc>
        <w:tc>
          <w:tcPr>
            <w:tcW w:w="790" w:type="dxa"/>
            <w:shd w:val="clear" w:color="auto" w:fill="auto"/>
            <w:vAlign w:val="center"/>
          </w:tcPr>
          <w:p w14:paraId="013B014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2%</w:t>
            </w:r>
          </w:p>
        </w:tc>
      </w:tr>
      <w:tr w:rsidR="00055BDB" w:rsidRPr="00055BDB" w14:paraId="157992E1" w14:textId="77777777" w:rsidTr="00055A72">
        <w:trPr>
          <w:trHeight w:val="288"/>
        </w:trPr>
        <w:tc>
          <w:tcPr>
            <w:tcW w:w="640" w:type="dxa"/>
            <w:shd w:val="clear" w:color="auto" w:fill="auto"/>
            <w:noWrap/>
            <w:vAlign w:val="center"/>
            <w:hideMark/>
          </w:tcPr>
          <w:p w14:paraId="088D6DE4"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7</w:t>
            </w:r>
          </w:p>
        </w:tc>
        <w:tc>
          <w:tcPr>
            <w:tcW w:w="2984" w:type="dxa"/>
            <w:shd w:val="clear" w:color="auto" w:fill="auto"/>
            <w:noWrap/>
            <w:vAlign w:val="center"/>
            <w:hideMark/>
          </w:tcPr>
          <w:p w14:paraId="34BD853E"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ПАО "ГАЗПРОМ"</w:t>
            </w:r>
          </w:p>
        </w:tc>
        <w:tc>
          <w:tcPr>
            <w:tcW w:w="993" w:type="dxa"/>
            <w:gridSpan w:val="2"/>
            <w:shd w:val="clear" w:color="auto" w:fill="auto"/>
            <w:noWrap/>
            <w:vAlign w:val="center"/>
            <w:hideMark/>
          </w:tcPr>
          <w:p w14:paraId="65AD64F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49,11</w:t>
            </w:r>
          </w:p>
        </w:tc>
        <w:tc>
          <w:tcPr>
            <w:tcW w:w="992" w:type="dxa"/>
            <w:gridSpan w:val="2"/>
            <w:shd w:val="clear" w:color="auto" w:fill="auto"/>
            <w:noWrap/>
            <w:vAlign w:val="center"/>
            <w:hideMark/>
          </w:tcPr>
          <w:p w14:paraId="4806BEC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54,44</w:t>
            </w:r>
          </w:p>
        </w:tc>
        <w:tc>
          <w:tcPr>
            <w:tcW w:w="1013" w:type="dxa"/>
            <w:gridSpan w:val="2"/>
            <w:shd w:val="clear" w:color="auto" w:fill="auto"/>
            <w:noWrap/>
            <w:vAlign w:val="center"/>
            <w:hideMark/>
          </w:tcPr>
          <w:p w14:paraId="45D1C5D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61,92</w:t>
            </w:r>
          </w:p>
        </w:tc>
        <w:tc>
          <w:tcPr>
            <w:tcW w:w="1113" w:type="dxa"/>
            <w:gridSpan w:val="2"/>
            <w:shd w:val="clear" w:color="auto" w:fill="auto"/>
            <w:noWrap/>
            <w:vAlign w:val="center"/>
            <w:hideMark/>
          </w:tcPr>
          <w:p w14:paraId="1B9F920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53B14CD0"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53DCAB9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165,47</w:t>
            </w:r>
          </w:p>
        </w:tc>
        <w:tc>
          <w:tcPr>
            <w:tcW w:w="790" w:type="dxa"/>
            <w:shd w:val="clear" w:color="auto" w:fill="auto"/>
            <w:vAlign w:val="center"/>
          </w:tcPr>
          <w:p w14:paraId="53AFAC8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2%</w:t>
            </w:r>
          </w:p>
        </w:tc>
      </w:tr>
      <w:tr w:rsidR="00055BDB" w:rsidRPr="00055BDB" w14:paraId="4F5B1F01" w14:textId="77777777" w:rsidTr="00055A72">
        <w:trPr>
          <w:trHeight w:val="288"/>
        </w:trPr>
        <w:tc>
          <w:tcPr>
            <w:tcW w:w="640" w:type="dxa"/>
            <w:shd w:val="clear" w:color="auto" w:fill="auto"/>
            <w:noWrap/>
            <w:vAlign w:val="center"/>
            <w:hideMark/>
          </w:tcPr>
          <w:p w14:paraId="7404762F"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8</w:t>
            </w:r>
          </w:p>
        </w:tc>
        <w:tc>
          <w:tcPr>
            <w:tcW w:w="2984" w:type="dxa"/>
            <w:shd w:val="clear" w:color="auto" w:fill="auto"/>
            <w:noWrap/>
            <w:vAlign w:val="center"/>
            <w:hideMark/>
          </w:tcPr>
          <w:p w14:paraId="6A36EEF8"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ООО "БАШРТС" (Башкирские распределительные тепловые сети)</w:t>
            </w:r>
          </w:p>
        </w:tc>
        <w:tc>
          <w:tcPr>
            <w:tcW w:w="993" w:type="dxa"/>
            <w:gridSpan w:val="2"/>
            <w:shd w:val="clear" w:color="auto" w:fill="auto"/>
            <w:noWrap/>
            <w:vAlign w:val="center"/>
            <w:hideMark/>
          </w:tcPr>
          <w:p w14:paraId="587A90B6"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710E702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139,79</w:t>
            </w:r>
          </w:p>
        </w:tc>
        <w:tc>
          <w:tcPr>
            <w:tcW w:w="1013" w:type="dxa"/>
            <w:gridSpan w:val="2"/>
            <w:shd w:val="clear" w:color="auto" w:fill="auto"/>
            <w:noWrap/>
            <w:vAlign w:val="center"/>
            <w:hideMark/>
          </w:tcPr>
          <w:p w14:paraId="51F27B4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19,97</w:t>
            </w:r>
          </w:p>
        </w:tc>
        <w:tc>
          <w:tcPr>
            <w:tcW w:w="1113" w:type="dxa"/>
            <w:gridSpan w:val="2"/>
            <w:shd w:val="clear" w:color="auto" w:fill="auto"/>
            <w:noWrap/>
            <w:vAlign w:val="center"/>
            <w:hideMark/>
          </w:tcPr>
          <w:p w14:paraId="5E7092F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1FC3A3DE"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2F7238B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159,05</w:t>
            </w:r>
          </w:p>
        </w:tc>
        <w:tc>
          <w:tcPr>
            <w:tcW w:w="790" w:type="dxa"/>
            <w:shd w:val="clear" w:color="auto" w:fill="auto"/>
            <w:vAlign w:val="center"/>
          </w:tcPr>
          <w:p w14:paraId="4BF69FB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2%</w:t>
            </w:r>
          </w:p>
        </w:tc>
      </w:tr>
      <w:tr w:rsidR="00055BDB" w:rsidRPr="00055BDB" w14:paraId="5F4CA70A" w14:textId="77777777" w:rsidTr="00055A72">
        <w:trPr>
          <w:trHeight w:val="288"/>
        </w:trPr>
        <w:tc>
          <w:tcPr>
            <w:tcW w:w="640" w:type="dxa"/>
            <w:shd w:val="clear" w:color="auto" w:fill="auto"/>
            <w:noWrap/>
            <w:vAlign w:val="center"/>
            <w:hideMark/>
          </w:tcPr>
          <w:p w14:paraId="75C1412D"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9</w:t>
            </w:r>
          </w:p>
        </w:tc>
        <w:tc>
          <w:tcPr>
            <w:tcW w:w="2984" w:type="dxa"/>
            <w:shd w:val="clear" w:color="auto" w:fill="auto"/>
            <w:noWrap/>
            <w:vAlign w:val="center"/>
            <w:hideMark/>
          </w:tcPr>
          <w:p w14:paraId="11EE570F"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ПАО "РУСГИДРО"</w:t>
            </w:r>
          </w:p>
        </w:tc>
        <w:tc>
          <w:tcPr>
            <w:tcW w:w="993" w:type="dxa"/>
            <w:gridSpan w:val="2"/>
            <w:shd w:val="clear" w:color="auto" w:fill="auto"/>
            <w:noWrap/>
            <w:vAlign w:val="center"/>
            <w:hideMark/>
          </w:tcPr>
          <w:p w14:paraId="7F8E89BA"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1A46960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1,77</w:t>
            </w:r>
          </w:p>
        </w:tc>
        <w:tc>
          <w:tcPr>
            <w:tcW w:w="1013" w:type="dxa"/>
            <w:gridSpan w:val="2"/>
            <w:shd w:val="clear" w:color="auto" w:fill="auto"/>
            <w:noWrap/>
            <w:vAlign w:val="center"/>
            <w:hideMark/>
          </w:tcPr>
          <w:p w14:paraId="20F5CB3B"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16,97</w:t>
            </w:r>
          </w:p>
        </w:tc>
        <w:tc>
          <w:tcPr>
            <w:tcW w:w="1113" w:type="dxa"/>
            <w:gridSpan w:val="2"/>
            <w:shd w:val="clear" w:color="auto" w:fill="auto"/>
            <w:noWrap/>
            <w:vAlign w:val="center"/>
            <w:hideMark/>
          </w:tcPr>
          <w:p w14:paraId="10825D9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124,42</w:t>
            </w:r>
          </w:p>
        </w:tc>
        <w:tc>
          <w:tcPr>
            <w:tcW w:w="876" w:type="dxa"/>
            <w:gridSpan w:val="2"/>
            <w:shd w:val="clear" w:color="auto" w:fill="auto"/>
            <w:noWrap/>
            <w:vAlign w:val="center"/>
            <w:hideMark/>
          </w:tcPr>
          <w:p w14:paraId="744E3F4D"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0,31</w:t>
            </w:r>
          </w:p>
        </w:tc>
        <w:tc>
          <w:tcPr>
            <w:tcW w:w="1133" w:type="dxa"/>
            <w:gridSpan w:val="2"/>
            <w:shd w:val="clear" w:color="auto" w:fill="auto"/>
            <w:noWrap/>
            <w:vAlign w:val="center"/>
            <w:hideMark/>
          </w:tcPr>
          <w:p w14:paraId="78DF630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143,09</w:t>
            </w:r>
          </w:p>
        </w:tc>
        <w:tc>
          <w:tcPr>
            <w:tcW w:w="790" w:type="dxa"/>
            <w:shd w:val="clear" w:color="auto" w:fill="auto"/>
            <w:vAlign w:val="center"/>
          </w:tcPr>
          <w:p w14:paraId="2CE81A7B"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2%</w:t>
            </w:r>
          </w:p>
        </w:tc>
      </w:tr>
      <w:tr w:rsidR="00055BDB" w:rsidRPr="00055BDB" w14:paraId="03BA7F86" w14:textId="77777777" w:rsidTr="00055A72">
        <w:trPr>
          <w:trHeight w:val="288"/>
        </w:trPr>
        <w:tc>
          <w:tcPr>
            <w:tcW w:w="640" w:type="dxa"/>
            <w:shd w:val="clear" w:color="auto" w:fill="auto"/>
            <w:noWrap/>
            <w:vAlign w:val="center"/>
            <w:hideMark/>
          </w:tcPr>
          <w:p w14:paraId="1AB119FB"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10</w:t>
            </w:r>
          </w:p>
        </w:tc>
        <w:tc>
          <w:tcPr>
            <w:tcW w:w="2984" w:type="dxa"/>
            <w:shd w:val="clear" w:color="auto" w:fill="auto"/>
            <w:noWrap/>
            <w:vAlign w:val="center"/>
            <w:hideMark/>
          </w:tcPr>
          <w:p w14:paraId="173E6284"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АО "ОДК-АВИАДВИГАТЕЛЬ"</w:t>
            </w:r>
          </w:p>
        </w:tc>
        <w:tc>
          <w:tcPr>
            <w:tcW w:w="993" w:type="dxa"/>
            <w:gridSpan w:val="2"/>
            <w:shd w:val="clear" w:color="auto" w:fill="auto"/>
            <w:noWrap/>
            <w:vAlign w:val="center"/>
            <w:hideMark/>
          </w:tcPr>
          <w:p w14:paraId="4F561B7F"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3569C429"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013" w:type="dxa"/>
            <w:gridSpan w:val="2"/>
            <w:shd w:val="clear" w:color="auto" w:fill="auto"/>
            <w:noWrap/>
            <w:vAlign w:val="center"/>
            <w:hideMark/>
          </w:tcPr>
          <w:p w14:paraId="3597176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99,00</w:t>
            </w:r>
          </w:p>
        </w:tc>
        <w:tc>
          <w:tcPr>
            <w:tcW w:w="1113" w:type="dxa"/>
            <w:gridSpan w:val="2"/>
            <w:shd w:val="clear" w:color="auto" w:fill="auto"/>
            <w:noWrap/>
            <w:vAlign w:val="center"/>
            <w:hideMark/>
          </w:tcPr>
          <w:p w14:paraId="0068F72D"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3,64</w:t>
            </w:r>
          </w:p>
        </w:tc>
        <w:tc>
          <w:tcPr>
            <w:tcW w:w="876" w:type="dxa"/>
            <w:gridSpan w:val="2"/>
            <w:shd w:val="clear" w:color="auto" w:fill="auto"/>
            <w:noWrap/>
            <w:vAlign w:val="center"/>
            <w:hideMark/>
          </w:tcPr>
          <w:p w14:paraId="55DF346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6EE9BF4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129,01</w:t>
            </w:r>
          </w:p>
        </w:tc>
        <w:tc>
          <w:tcPr>
            <w:tcW w:w="790" w:type="dxa"/>
            <w:shd w:val="clear" w:color="auto" w:fill="auto"/>
            <w:vAlign w:val="center"/>
          </w:tcPr>
          <w:p w14:paraId="185B5AE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2%</w:t>
            </w:r>
          </w:p>
        </w:tc>
      </w:tr>
      <w:tr w:rsidR="00055BDB" w:rsidRPr="00055BDB" w14:paraId="2BC65231" w14:textId="77777777" w:rsidTr="00055A72">
        <w:trPr>
          <w:trHeight w:val="288"/>
        </w:trPr>
        <w:tc>
          <w:tcPr>
            <w:tcW w:w="640" w:type="dxa"/>
            <w:shd w:val="clear" w:color="auto" w:fill="auto"/>
            <w:noWrap/>
            <w:vAlign w:val="center"/>
            <w:hideMark/>
          </w:tcPr>
          <w:p w14:paraId="24BAEEFB"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11</w:t>
            </w:r>
          </w:p>
        </w:tc>
        <w:tc>
          <w:tcPr>
            <w:tcW w:w="2984" w:type="dxa"/>
            <w:shd w:val="clear" w:color="auto" w:fill="auto"/>
            <w:noWrap/>
            <w:vAlign w:val="center"/>
            <w:hideMark/>
          </w:tcPr>
          <w:p w14:paraId="326EC89C"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ООО "НИЖНЕКАМСКАЯ ТЭЦ"</w:t>
            </w:r>
          </w:p>
        </w:tc>
        <w:tc>
          <w:tcPr>
            <w:tcW w:w="993" w:type="dxa"/>
            <w:gridSpan w:val="2"/>
            <w:shd w:val="clear" w:color="auto" w:fill="auto"/>
            <w:noWrap/>
            <w:vAlign w:val="center"/>
            <w:hideMark/>
          </w:tcPr>
          <w:p w14:paraId="5F12CFB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32,45</w:t>
            </w:r>
          </w:p>
        </w:tc>
        <w:tc>
          <w:tcPr>
            <w:tcW w:w="992" w:type="dxa"/>
            <w:gridSpan w:val="2"/>
            <w:shd w:val="clear" w:color="auto" w:fill="auto"/>
            <w:noWrap/>
            <w:vAlign w:val="center"/>
            <w:hideMark/>
          </w:tcPr>
          <w:p w14:paraId="6FB70DB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24,14</w:t>
            </w:r>
          </w:p>
        </w:tc>
        <w:tc>
          <w:tcPr>
            <w:tcW w:w="1013" w:type="dxa"/>
            <w:gridSpan w:val="2"/>
            <w:shd w:val="clear" w:color="auto" w:fill="auto"/>
            <w:noWrap/>
            <w:vAlign w:val="center"/>
            <w:hideMark/>
          </w:tcPr>
          <w:p w14:paraId="5C964A2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21,89</w:t>
            </w:r>
          </w:p>
        </w:tc>
        <w:tc>
          <w:tcPr>
            <w:tcW w:w="1113" w:type="dxa"/>
            <w:gridSpan w:val="2"/>
            <w:shd w:val="clear" w:color="auto" w:fill="auto"/>
            <w:noWrap/>
            <w:vAlign w:val="center"/>
            <w:hideMark/>
          </w:tcPr>
          <w:p w14:paraId="0CA85D6B"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45,14</w:t>
            </w:r>
          </w:p>
        </w:tc>
        <w:tc>
          <w:tcPr>
            <w:tcW w:w="876" w:type="dxa"/>
            <w:gridSpan w:val="2"/>
            <w:shd w:val="clear" w:color="auto" w:fill="auto"/>
            <w:noWrap/>
            <w:vAlign w:val="center"/>
            <w:hideMark/>
          </w:tcPr>
          <w:p w14:paraId="321486C6"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5883168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123,61</w:t>
            </w:r>
          </w:p>
        </w:tc>
        <w:tc>
          <w:tcPr>
            <w:tcW w:w="790" w:type="dxa"/>
            <w:shd w:val="clear" w:color="auto" w:fill="auto"/>
            <w:vAlign w:val="center"/>
          </w:tcPr>
          <w:p w14:paraId="3804D0AD"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78CCB993" w14:textId="77777777" w:rsidTr="00055A72">
        <w:trPr>
          <w:trHeight w:val="288"/>
        </w:trPr>
        <w:tc>
          <w:tcPr>
            <w:tcW w:w="640" w:type="dxa"/>
            <w:shd w:val="clear" w:color="auto" w:fill="auto"/>
            <w:noWrap/>
            <w:vAlign w:val="center"/>
            <w:hideMark/>
          </w:tcPr>
          <w:p w14:paraId="724BF75E"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12</w:t>
            </w:r>
          </w:p>
        </w:tc>
        <w:tc>
          <w:tcPr>
            <w:tcW w:w="2984" w:type="dxa"/>
            <w:shd w:val="clear" w:color="auto" w:fill="auto"/>
            <w:noWrap/>
            <w:vAlign w:val="center"/>
            <w:hideMark/>
          </w:tcPr>
          <w:p w14:paraId="675DBB9F"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Курская АЭС</w:t>
            </w:r>
          </w:p>
        </w:tc>
        <w:tc>
          <w:tcPr>
            <w:tcW w:w="993" w:type="dxa"/>
            <w:gridSpan w:val="2"/>
            <w:shd w:val="clear" w:color="auto" w:fill="auto"/>
            <w:noWrap/>
            <w:vAlign w:val="center"/>
            <w:hideMark/>
          </w:tcPr>
          <w:p w14:paraId="11F3A0F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47,70</w:t>
            </w:r>
          </w:p>
        </w:tc>
        <w:tc>
          <w:tcPr>
            <w:tcW w:w="992" w:type="dxa"/>
            <w:gridSpan w:val="2"/>
            <w:shd w:val="clear" w:color="auto" w:fill="auto"/>
            <w:noWrap/>
            <w:vAlign w:val="center"/>
            <w:hideMark/>
          </w:tcPr>
          <w:p w14:paraId="4A724A1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46,39</w:t>
            </w:r>
          </w:p>
        </w:tc>
        <w:tc>
          <w:tcPr>
            <w:tcW w:w="1013" w:type="dxa"/>
            <w:gridSpan w:val="2"/>
            <w:shd w:val="clear" w:color="auto" w:fill="auto"/>
            <w:noWrap/>
            <w:vAlign w:val="center"/>
            <w:hideMark/>
          </w:tcPr>
          <w:p w14:paraId="1D92317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6,30</w:t>
            </w:r>
          </w:p>
        </w:tc>
        <w:tc>
          <w:tcPr>
            <w:tcW w:w="1113" w:type="dxa"/>
            <w:gridSpan w:val="2"/>
            <w:shd w:val="clear" w:color="auto" w:fill="auto"/>
            <w:noWrap/>
            <w:vAlign w:val="center"/>
            <w:hideMark/>
          </w:tcPr>
          <w:p w14:paraId="0C7FC65F"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9,57</w:t>
            </w:r>
          </w:p>
        </w:tc>
        <w:tc>
          <w:tcPr>
            <w:tcW w:w="876" w:type="dxa"/>
            <w:gridSpan w:val="2"/>
            <w:shd w:val="clear" w:color="auto" w:fill="auto"/>
            <w:noWrap/>
            <w:vAlign w:val="center"/>
            <w:hideMark/>
          </w:tcPr>
          <w:p w14:paraId="1CE9E9D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54BC3026"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109,96</w:t>
            </w:r>
          </w:p>
        </w:tc>
        <w:tc>
          <w:tcPr>
            <w:tcW w:w="790" w:type="dxa"/>
            <w:shd w:val="clear" w:color="auto" w:fill="auto"/>
            <w:vAlign w:val="center"/>
          </w:tcPr>
          <w:p w14:paraId="528FFC3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54409189" w14:textId="77777777" w:rsidTr="00055A72">
        <w:trPr>
          <w:trHeight w:val="288"/>
        </w:trPr>
        <w:tc>
          <w:tcPr>
            <w:tcW w:w="640" w:type="dxa"/>
            <w:shd w:val="clear" w:color="auto" w:fill="auto"/>
            <w:noWrap/>
            <w:vAlign w:val="center"/>
            <w:hideMark/>
          </w:tcPr>
          <w:p w14:paraId="60F8418C"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13</w:t>
            </w:r>
          </w:p>
        </w:tc>
        <w:tc>
          <w:tcPr>
            <w:tcW w:w="2984" w:type="dxa"/>
            <w:shd w:val="clear" w:color="auto" w:fill="auto"/>
            <w:noWrap/>
            <w:vAlign w:val="center"/>
            <w:hideMark/>
          </w:tcPr>
          <w:p w14:paraId="2EF78F85"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"БалАЭР" - филиал АО "Атомэнергоремонт"</w:t>
            </w:r>
          </w:p>
        </w:tc>
        <w:tc>
          <w:tcPr>
            <w:tcW w:w="993" w:type="dxa"/>
            <w:gridSpan w:val="2"/>
            <w:shd w:val="clear" w:color="auto" w:fill="auto"/>
            <w:noWrap/>
            <w:vAlign w:val="center"/>
            <w:hideMark/>
          </w:tcPr>
          <w:p w14:paraId="6A49BE3A"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13,77</w:t>
            </w:r>
          </w:p>
        </w:tc>
        <w:tc>
          <w:tcPr>
            <w:tcW w:w="992" w:type="dxa"/>
            <w:gridSpan w:val="2"/>
            <w:shd w:val="clear" w:color="auto" w:fill="auto"/>
            <w:noWrap/>
            <w:vAlign w:val="center"/>
            <w:hideMark/>
          </w:tcPr>
          <w:p w14:paraId="2A1399E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4,26</w:t>
            </w:r>
          </w:p>
        </w:tc>
        <w:tc>
          <w:tcPr>
            <w:tcW w:w="1013" w:type="dxa"/>
            <w:gridSpan w:val="2"/>
            <w:shd w:val="clear" w:color="auto" w:fill="auto"/>
            <w:noWrap/>
            <w:vAlign w:val="center"/>
            <w:hideMark/>
          </w:tcPr>
          <w:p w14:paraId="4D03FCC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13" w:type="dxa"/>
            <w:gridSpan w:val="2"/>
            <w:shd w:val="clear" w:color="auto" w:fill="auto"/>
            <w:noWrap/>
            <w:vAlign w:val="center"/>
            <w:hideMark/>
          </w:tcPr>
          <w:p w14:paraId="2D05FBB2"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5995B07B"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5EA0503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108,04</w:t>
            </w:r>
          </w:p>
        </w:tc>
        <w:tc>
          <w:tcPr>
            <w:tcW w:w="790" w:type="dxa"/>
            <w:shd w:val="clear" w:color="auto" w:fill="auto"/>
            <w:vAlign w:val="center"/>
          </w:tcPr>
          <w:p w14:paraId="4731957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0E4AB0FD" w14:textId="77777777" w:rsidTr="00055A72">
        <w:trPr>
          <w:trHeight w:val="288"/>
        </w:trPr>
        <w:tc>
          <w:tcPr>
            <w:tcW w:w="640" w:type="dxa"/>
            <w:shd w:val="clear" w:color="auto" w:fill="auto"/>
            <w:noWrap/>
            <w:vAlign w:val="center"/>
            <w:hideMark/>
          </w:tcPr>
          <w:p w14:paraId="4C1C064B"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14</w:t>
            </w:r>
          </w:p>
        </w:tc>
        <w:tc>
          <w:tcPr>
            <w:tcW w:w="2984" w:type="dxa"/>
            <w:shd w:val="clear" w:color="auto" w:fill="auto"/>
            <w:noWrap/>
            <w:vAlign w:val="center"/>
            <w:hideMark/>
          </w:tcPr>
          <w:p w14:paraId="6A2A36B2"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АО "Транснефть-Сибирь"</w:t>
            </w:r>
          </w:p>
        </w:tc>
        <w:tc>
          <w:tcPr>
            <w:tcW w:w="993" w:type="dxa"/>
            <w:gridSpan w:val="2"/>
            <w:shd w:val="clear" w:color="auto" w:fill="auto"/>
            <w:noWrap/>
            <w:vAlign w:val="center"/>
            <w:hideMark/>
          </w:tcPr>
          <w:p w14:paraId="7081477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27,45</w:t>
            </w:r>
          </w:p>
        </w:tc>
        <w:tc>
          <w:tcPr>
            <w:tcW w:w="992" w:type="dxa"/>
            <w:gridSpan w:val="2"/>
            <w:shd w:val="clear" w:color="auto" w:fill="auto"/>
            <w:noWrap/>
            <w:vAlign w:val="center"/>
            <w:hideMark/>
          </w:tcPr>
          <w:p w14:paraId="2AA09E2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17,71</w:t>
            </w:r>
          </w:p>
        </w:tc>
        <w:tc>
          <w:tcPr>
            <w:tcW w:w="1013" w:type="dxa"/>
            <w:gridSpan w:val="2"/>
            <w:shd w:val="clear" w:color="auto" w:fill="auto"/>
            <w:noWrap/>
            <w:vAlign w:val="center"/>
            <w:hideMark/>
          </w:tcPr>
          <w:p w14:paraId="6EDF9E2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54,90</w:t>
            </w:r>
          </w:p>
        </w:tc>
        <w:tc>
          <w:tcPr>
            <w:tcW w:w="1113" w:type="dxa"/>
            <w:gridSpan w:val="2"/>
            <w:shd w:val="clear" w:color="auto" w:fill="auto"/>
            <w:noWrap/>
            <w:vAlign w:val="center"/>
            <w:hideMark/>
          </w:tcPr>
          <w:p w14:paraId="13C3E8AF"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5DC24E39"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023FD9F2"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100,06</w:t>
            </w:r>
          </w:p>
        </w:tc>
        <w:tc>
          <w:tcPr>
            <w:tcW w:w="790" w:type="dxa"/>
            <w:shd w:val="clear" w:color="auto" w:fill="auto"/>
            <w:vAlign w:val="center"/>
          </w:tcPr>
          <w:p w14:paraId="6698C85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7D572415" w14:textId="77777777" w:rsidTr="00055A72">
        <w:trPr>
          <w:trHeight w:val="288"/>
        </w:trPr>
        <w:tc>
          <w:tcPr>
            <w:tcW w:w="640" w:type="dxa"/>
            <w:shd w:val="clear" w:color="auto" w:fill="auto"/>
            <w:noWrap/>
            <w:vAlign w:val="center"/>
            <w:hideMark/>
          </w:tcPr>
          <w:p w14:paraId="62749C4B"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15</w:t>
            </w:r>
          </w:p>
        </w:tc>
        <w:tc>
          <w:tcPr>
            <w:tcW w:w="2984" w:type="dxa"/>
            <w:shd w:val="clear" w:color="auto" w:fill="auto"/>
            <w:noWrap/>
            <w:vAlign w:val="center"/>
            <w:hideMark/>
          </w:tcPr>
          <w:p w14:paraId="2E9CE6E7"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АО АСЭ</w:t>
            </w:r>
          </w:p>
        </w:tc>
        <w:tc>
          <w:tcPr>
            <w:tcW w:w="993" w:type="dxa"/>
            <w:gridSpan w:val="2"/>
            <w:shd w:val="clear" w:color="auto" w:fill="auto"/>
            <w:noWrap/>
            <w:vAlign w:val="center"/>
            <w:hideMark/>
          </w:tcPr>
          <w:p w14:paraId="5452F6D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97,12</w:t>
            </w:r>
          </w:p>
        </w:tc>
        <w:tc>
          <w:tcPr>
            <w:tcW w:w="992" w:type="dxa"/>
            <w:gridSpan w:val="2"/>
            <w:shd w:val="clear" w:color="auto" w:fill="auto"/>
            <w:noWrap/>
            <w:vAlign w:val="center"/>
            <w:hideMark/>
          </w:tcPr>
          <w:p w14:paraId="0DD4AEE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013" w:type="dxa"/>
            <w:gridSpan w:val="2"/>
            <w:shd w:val="clear" w:color="auto" w:fill="auto"/>
            <w:noWrap/>
            <w:vAlign w:val="center"/>
            <w:hideMark/>
          </w:tcPr>
          <w:p w14:paraId="3345FBF4"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13" w:type="dxa"/>
            <w:gridSpan w:val="2"/>
            <w:shd w:val="clear" w:color="auto" w:fill="auto"/>
            <w:noWrap/>
            <w:vAlign w:val="center"/>
            <w:hideMark/>
          </w:tcPr>
          <w:p w14:paraId="1EDF900B"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01A5A5A8"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4AD0BF3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97,12</w:t>
            </w:r>
          </w:p>
        </w:tc>
        <w:tc>
          <w:tcPr>
            <w:tcW w:w="790" w:type="dxa"/>
            <w:shd w:val="clear" w:color="auto" w:fill="auto"/>
            <w:vAlign w:val="center"/>
          </w:tcPr>
          <w:p w14:paraId="4544D975"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11021127" w14:textId="77777777" w:rsidTr="00055A72">
        <w:trPr>
          <w:trHeight w:val="288"/>
        </w:trPr>
        <w:tc>
          <w:tcPr>
            <w:tcW w:w="640" w:type="dxa"/>
            <w:shd w:val="clear" w:color="auto" w:fill="auto"/>
            <w:noWrap/>
            <w:vAlign w:val="center"/>
            <w:hideMark/>
          </w:tcPr>
          <w:p w14:paraId="13103DE1"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16</w:t>
            </w:r>
          </w:p>
        </w:tc>
        <w:tc>
          <w:tcPr>
            <w:tcW w:w="2984" w:type="dxa"/>
            <w:shd w:val="clear" w:color="auto" w:fill="auto"/>
            <w:noWrap/>
            <w:vAlign w:val="center"/>
            <w:hideMark/>
          </w:tcPr>
          <w:p w14:paraId="7122AB24"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АО "САМОТЛОРНЕФТЕГАЗ"</w:t>
            </w:r>
          </w:p>
        </w:tc>
        <w:tc>
          <w:tcPr>
            <w:tcW w:w="993" w:type="dxa"/>
            <w:gridSpan w:val="2"/>
            <w:shd w:val="clear" w:color="auto" w:fill="auto"/>
            <w:noWrap/>
            <w:vAlign w:val="center"/>
            <w:hideMark/>
          </w:tcPr>
          <w:p w14:paraId="5A0C6C14"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299B199A"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013" w:type="dxa"/>
            <w:gridSpan w:val="2"/>
            <w:shd w:val="clear" w:color="auto" w:fill="auto"/>
            <w:noWrap/>
            <w:vAlign w:val="center"/>
            <w:hideMark/>
          </w:tcPr>
          <w:p w14:paraId="3E31F6B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84,73</w:t>
            </w:r>
          </w:p>
        </w:tc>
        <w:tc>
          <w:tcPr>
            <w:tcW w:w="1113" w:type="dxa"/>
            <w:gridSpan w:val="2"/>
            <w:shd w:val="clear" w:color="auto" w:fill="auto"/>
            <w:noWrap/>
            <w:vAlign w:val="center"/>
            <w:hideMark/>
          </w:tcPr>
          <w:p w14:paraId="1DD2DF8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3DD5894B"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4400E0E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84,73</w:t>
            </w:r>
          </w:p>
        </w:tc>
        <w:tc>
          <w:tcPr>
            <w:tcW w:w="790" w:type="dxa"/>
            <w:shd w:val="clear" w:color="auto" w:fill="auto"/>
            <w:vAlign w:val="center"/>
          </w:tcPr>
          <w:p w14:paraId="70C00162"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18B6760E" w14:textId="77777777" w:rsidTr="00055A72">
        <w:trPr>
          <w:trHeight w:val="288"/>
        </w:trPr>
        <w:tc>
          <w:tcPr>
            <w:tcW w:w="640" w:type="dxa"/>
            <w:shd w:val="clear" w:color="auto" w:fill="auto"/>
            <w:noWrap/>
            <w:vAlign w:val="center"/>
            <w:hideMark/>
          </w:tcPr>
          <w:p w14:paraId="1758C516"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17</w:t>
            </w:r>
          </w:p>
        </w:tc>
        <w:tc>
          <w:tcPr>
            <w:tcW w:w="2984" w:type="dxa"/>
            <w:shd w:val="clear" w:color="auto" w:fill="auto"/>
            <w:noWrap/>
            <w:vAlign w:val="center"/>
            <w:hideMark/>
          </w:tcPr>
          <w:p w14:paraId="438D8E25"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Нововоронежская АЭС</w:t>
            </w:r>
          </w:p>
        </w:tc>
        <w:tc>
          <w:tcPr>
            <w:tcW w:w="993" w:type="dxa"/>
            <w:gridSpan w:val="2"/>
            <w:shd w:val="clear" w:color="auto" w:fill="auto"/>
            <w:noWrap/>
            <w:vAlign w:val="center"/>
            <w:hideMark/>
          </w:tcPr>
          <w:p w14:paraId="2893014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0,52</w:t>
            </w:r>
          </w:p>
        </w:tc>
        <w:tc>
          <w:tcPr>
            <w:tcW w:w="992" w:type="dxa"/>
            <w:gridSpan w:val="2"/>
            <w:shd w:val="clear" w:color="auto" w:fill="auto"/>
            <w:noWrap/>
            <w:vAlign w:val="center"/>
            <w:hideMark/>
          </w:tcPr>
          <w:p w14:paraId="2AA4C07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43,35</w:t>
            </w:r>
          </w:p>
        </w:tc>
        <w:tc>
          <w:tcPr>
            <w:tcW w:w="1013" w:type="dxa"/>
            <w:gridSpan w:val="2"/>
            <w:shd w:val="clear" w:color="auto" w:fill="auto"/>
            <w:noWrap/>
            <w:vAlign w:val="center"/>
            <w:hideMark/>
          </w:tcPr>
          <w:p w14:paraId="0D7917A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33,16</w:t>
            </w:r>
          </w:p>
        </w:tc>
        <w:tc>
          <w:tcPr>
            <w:tcW w:w="1113" w:type="dxa"/>
            <w:gridSpan w:val="2"/>
            <w:shd w:val="clear" w:color="auto" w:fill="auto"/>
            <w:noWrap/>
            <w:vAlign w:val="center"/>
            <w:hideMark/>
          </w:tcPr>
          <w:p w14:paraId="798D743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4,55</w:t>
            </w:r>
          </w:p>
        </w:tc>
        <w:tc>
          <w:tcPr>
            <w:tcW w:w="876" w:type="dxa"/>
            <w:gridSpan w:val="2"/>
            <w:shd w:val="clear" w:color="auto" w:fill="auto"/>
            <w:noWrap/>
            <w:vAlign w:val="center"/>
            <w:hideMark/>
          </w:tcPr>
          <w:p w14:paraId="42B0BA0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10DC5F4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81,57</w:t>
            </w:r>
          </w:p>
        </w:tc>
        <w:tc>
          <w:tcPr>
            <w:tcW w:w="790" w:type="dxa"/>
            <w:shd w:val="clear" w:color="auto" w:fill="auto"/>
            <w:vAlign w:val="center"/>
          </w:tcPr>
          <w:p w14:paraId="713EFE8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05340247" w14:textId="77777777" w:rsidTr="00055A72">
        <w:trPr>
          <w:trHeight w:val="288"/>
        </w:trPr>
        <w:tc>
          <w:tcPr>
            <w:tcW w:w="640" w:type="dxa"/>
            <w:shd w:val="clear" w:color="auto" w:fill="auto"/>
            <w:noWrap/>
            <w:vAlign w:val="center"/>
            <w:hideMark/>
          </w:tcPr>
          <w:p w14:paraId="2ADBACD0"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18</w:t>
            </w:r>
          </w:p>
        </w:tc>
        <w:tc>
          <w:tcPr>
            <w:tcW w:w="2984" w:type="dxa"/>
            <w:shd w:val="clear" w:color="auto" w:fill="auto"/>
            <w:noWrap/>
            <w:vAlign w:val="center"/>
            <w:hideMark/>
          </w:tcPr>
          <w:p w14:paraId="4881641B"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Смоленская АЭС</w:t>
            </w:r>
          </w:p>
        </w:tc>
        <w:tc>
          <w:tcPr>
            <w:tcW w:w="993" w:type="dxa"/>
            <w:gridSpan w:val="2"/>
            <w:shd w:val="clear" w:color="auto" w:fill="auto"/>
            <w:noWrap/>
            <w:vAlign w:val="center"/>
            <w:hideMark/>
          </w:tcPr>
          <w:p w14:paraId="26EA30A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55,91</w:t>
            </w:r>
          </w:p>
        </w:tc>
        <w:tc>
          <w:tcPr>
            <w:tcW w:w="992" w:type="dxa"/>
            <w:gridSpan w:val="2"/>
            <w:shd w:val="clear" w:color="auto" w:fill="auto"/>
            <w:noWrap/>
            <w:vAlign w:val="center"/>
            <w:hideMark/>
          </w:tcPr>
          <w:p w14:paraId="0159768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1,48</w:t>
            </w:r>
          </w:p>
        </w:tc>
        <w:tc>
          <w:tcPr>
            <w:tcW w:w="1013" w:type="dxa"/>
            <w:gridSpan w:val="2"/>
            <w:shd w:val="clear" w:color="auto" w:fill="auto"/>
            <w:noWrap/>
            <w:vAlign w:val="center"/>
            <w:hideMark/>
          </w:tcPr>
          <w:p w14:paraId="6023BB5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6,33</w:t>
            </w:r>
          </w:p>
        </w:tc>
        <w:tc>
          <w:tcPr>
            <w:tcW w:w="1113" w:type="dxa"/>
            <w:gridSpan w:val="2"/>
            <w:shd w:val="clear" w:color="auto" w:fill="auto"/>
            <w:noWrap/>
            <w:vAlign w:val="center"/>
            <w:hideMark/>
          </w:tcPr>
          <w:p w14:paraId="55D6738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1,83</w:t>
            </w:r>
          </w:p>
        </w:tc>
        <w:tc>
          <w:tcPr>
            <w:tcW w:w="876" w:type="dxa"/>
            <w:gridSpan w:val="2"/>
            <w:shd w:val="clear" w:color="auto" w:fill="auto"/>
            <w:noWrap/>
            <w:vAlign w:val="center"/>
            <w:hideMark/>
          </w:tcPr>
          <w:p w14:paraId="1F1A406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11,44</w:t>
            </w:r>
          </w:p>
        </w:tc>
        <w:tc>
          <w:tcPr>
            <w:tcW w:w="1133" w:type="dxa"/>
            <w:gridSpan w:val="2"/>
            <w:shd w:val="clear" w:color="auto" w:fill="auto"/>
            <w:noWrap/>
            <w:vAlign w:val="center"/>
            <w:hideMark/>
          </w:tcPr>
          <w:p w14:paraId="4D25AB2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76,60</w:t>
            </w:r>
          </w:p>
        </w:tc>
        <w:tc>
          <w:tcPr>
            <w:tcW w:w="790" w:type="dxa"/>
            <w:shd w:val="clear" w:color="auto" w:fill="auto"/>
            <w:vAlign w:val="center"/>
          </w:tcPr>
          <w:p w14:paraId="3922C032"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0489526A" w14:textId="77777777" w:rsidTr="00055A72">
        <w:trPr>
          <w:trHeight w:val="288"/>
        </w:trPr>
        <w:tc>
          <w:tcPr>
            <w:tcW w:w="640" w:type="dxa"/>
            <w:shd w:val="clear" w:color="auto" w:fill="auto"/>
            <w:noWrap/>
            <w:vAlign w:val="center"/>
            <w:hideMark/>
          </w:tcPr>
          <w:p w14:paraId="3748158A"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19</w:t>
            </w:r>
          </w:p>
        </w:tc>
        <w:tc>
          <w:tcPr>
            <w:tcW w:w="2984" w:type="dxa"/>
            <w:shd w:val="clear" w:color="auto" w:fill="auto"/>
            <w:noWrap/>
            <w:vAlign w:val="center"/>
            <w:hideMark/>
          </w:tcPr>
          <w:p w14:paraId="636F2E5D"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ФГУП "ВИАМ"</w:t>
            </w:r>
          </w:p>
        </w:tc>
        <w:tc>
          <w:tcPr>
            <w:tcW w:w="993" w:type="dxa"/>
            <w:gridSpan w:val="2"/>
            <w:shd w:val="clear" w:color="auto" w:fill="auto"/>
            <w:noWrap/>
            <w:vAlign w:val="center"/>
            <w:hideMark/>
          </w:tcPr>
          <w:p w14:paraId="3B52A0D1"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6BF05581"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013" w:type="dxa"/>
            <w:gridSpan w:val="2"/>
            <w:shd w:val="clear" w:color="auto" w:fill="auto"/>
            <w:noWrap/>
            <w:vAlign w:val="center"/>
            <w:hideMark/>
          </w:tcPr>
          <w:p w14:paraId="7E0D1F0F"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13" w:type="dxa"/>
            <w:gridSpan w:val="2"/>
            <w:shd w:val="clear" w:color="auto" w:fill="auto"/>
            <w:noWrap/>
            <w:vAlign w:val="center"/>
            <w:hideMark/>
          </w:tcPr>
          <w:p w14:paraId="586D838D"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75,00</w:t>
            </w:r>
          </w:p>
        </w:tc>
        <w:tc>
          <w:tcPr>
            <w:tcW w:w="876" w:type="dxa"/>
            <w:gridSpan w:val="2"/>
            <w:shd w:val="clear" w:color="auto" w:fill="auto"/>
            <w:noWrap/>
            <w:vAlign w:val="center"/>
            <w:hideMark/>
          </w:tcPr>
          <w:p w14:paraId="7C5C90D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062E438F"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75,00</w:t>
            </w:r>
          </w:p>
        </w:tc>
        <w:tc>
          <w:tcPr>
            <w:tcW w:w="790" w:type="dxa"/>
            <w:shd w:val="clear" w:color="auto" w:fill="auto"/>
            <w:vAlign w:val="center"/>
          </w:tcPr>
          <w:p w14:paraId="37E26D56"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34517F3A" w14:textId="77777777" w:rsidTr="00055A72">
        <w:trPr>
          <w:trHeight w:val="288"/>
        </w:trPr>
        <w:tc>
          <w:tcPr>
            <w:tcW w:w="640" w:type="dxa"/>
            <w:shd w:val="clear" w:color="auto" w:fill="auto"/>
            <w:noWrap/>
            <w:vAlign w:val="center"/>
            <w:hideMark/>
          </w:tcPr>
          <w:p w14:paraId="232B5BA4"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20</w:t>
            </w:r>
          </w:p>
        </w:tc>
        <w:tc>
          <w:tcPr>
            <w:tcW w:w="2984" w:type="dxa"/>
            <w:shd w:val="clear" w:color="auto" w:fill="auto"/>
            <w:noWrap/>
            <w:vAlign w:val="center"/>
            <w:hideMark/>
          </w:tcPr>
          <w:p w14:paraId="51675FB8"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АО "НТЭК"</w:t>
            </w:r>
          </w:p>
        </w:tc>
        <w:tc>
          <w:tcPr>
            <w:tcW w:w="993" w:type="dxa"/>
            <w:gridSpan w:val="2"/>
            <w:shd w:val="clear" w:color="auto" w:fill="auto"/>
            <w:noWrap/>
            <w:vAlign w:val="center"/>
            <w:hideMark/>
          </w:tcPr>
          <w:p w14:paraId="05CFF814"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166CCFC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8,78</w:t>
            </w:r>
          </w:p>
        </w:tc>
        <w:tc>
          <w:tcPr>
            <w:tcW w:w="1013" w:type="dxa"/>
            <w:gridSpan w:val="2"/>
            <w:shd w:val="clear" w:color="auto" w:fill="auto"/>
            <w:noWrap/>
            <w:vAlign w:val="center"/>
            <w:hideMark/>
          </w:tcPr>
          <w:p w14:paraId="676B440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58,28</w:t>
            </w:r>
          </w:p>
        </w:tc>
        <w:tc>
          <w:tcPr>
            <w:tcW w:w="1113" w:type="dxa"/>
            <w:gridSpan w:val="2"/>
            <w:shd w:val="clear" w:color="auto" w:fill="auto"/>
            <w:noWrap/>
            <w:vAlign w:val="center"/>
            <w:hideMark/>
          </w:tcPr>
          <w:p w14:paraId="191DB8BB"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24449EE6"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7790A38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66,81</w:t>
            </w:r>
          </w:p>
        </w:tc>
        <w:tc>
          <w:tcPr>
            <w:tcW w:w="790" w:type="dxa"/>
            <w:shd w:val="clear" w:color="auto" w:fill="auto"/>
            <w:vAlign w:val="center"/>
          </w:tcPr>
          <w:p w14:paraId="02DEB1A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35041B54" w14:textId="77777777" w:rsidTr="00055A72">
        <w:trPr>
          <w:trHeight w:val="288"/>
        </w:trPr>
        <w:tc>
          <w:tcPr>
            <w:tcW w:w="640" w:type="dxa"/>
            <w:shd w:val="clear" w:color="auto" w:fill="auto"/>
            <w:noWrap/>
            <w:vAlign w:val="center"/>
            <w:hideMark/>
          </w:tcPr>
          <w:p w14:paraId="358A92B7" w14:textId="77777777" w:rsidR="00055A72" w:rsidRPr="00055BDB" w:rsidRDefault="00055A72"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21</w:t>
            </w:r>
          </w:p>
        </w:tc>
        <w:tc>
          <w:tcPr>
            <w:tcW w:w="2992" w:type="dxa"/>
            <w:gridSpan w:val="2"/>
            <w:shd w:val="clear" w:color="auto" w:fill="auto"/>
            <w:noWrap/>
            <w:vAlign w:val="center"/>
            <w:hideMark/>
          </w:tcPr>
          <w:p w14:paraId="202B3B44" w14:textId="77777777" w:rsidR="00055A72" w:rsidRPr="00055BDB" w:rsidRDefault="00055A72"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 xml:space="preserve">АО "НИиК институт </w:t>
            </w:r>
          </w:p>
          <w:p w14:paraId="358D6FCD" w14:textId="77777777" w:rsidR="00055A72" w:rsidRPr="00055BDB" w:rsidRDefault="00055A72"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lastRenderedPageBreak/>
              <w:t>монтажной технологии - Атомстрой"</w:t>
            </w:r>
          </w:p>
        </w:tc>
        <w:tc>
          <w:tcPr>
            <w:tcW w:w="997" w:type="dxa"/>
            <w:gridSpan w:val="2"/>
            <w:shd w:val="clear" w:color="auto" w:fill="auto"/>
            <w:vAlign w:val="center"/>
          </w:tcPr>
          <w:p w14:paraId="0E06EBFC" w14:textId="77777777" w:rsidR="00055A72" w:rsidRPr="00055BDB" w:rsidRDefault="00055A72" w:rsidP="00055A72">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3A97D43A"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7,72</w:t>
            </w:r>
          </w:p>
        </w:tc>
        <w:tc>
          <w:tcPr>
            <w:tcW w:w="1013" w:type="dxa"/>
            <w:gridSpan w:val="2"/>
            <w:shd w:val="clear" w:color="auto" w:fill="auto"/>
            <w:noWrap/>
            <w:vAlign w:val="center"/>
            <w:hideMark/>
          </w:tcPr>
          <w:p w14:paraId="6DB578F4"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37,24</w:t>
            </w:r>
          </w:p>
        </w:tc>
        <w:tc>
          <w:tcPr>
            <w:tcW w:w="1113" w:type="dxa"/>
            <w:gridSpan w:val="2"/>
            <w:shd w:val="clear" w:color="auto" w:fill="auto"/>
            <w:noWrap/>
            <w:vAlign w:val="center"/>
            <w:hideMark/>
          </w:tcPr>
          <w:p w14:paraId="65EE1835"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3,18</w:t>
            </w:r>
          </w:p>
        </w:tc>
        <w:tc>
          <w:tcPr>
            <w:tcW w:w="872" w:type="dxa"/>
            <w:gridSpan w:val="2"/>
            <w:shd w:val="clear" w:color="auto" w:fill="auto"/>
            <w:noWrap/>
            <w:vAlign w:val="center"/>
            <w:hideMark/>
          </w:tcPr>
          <w:p w14:paraId="7A2394EC"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14,33</w:t>
            </w:r>
          </w:p>
        </w:tc>
        <w:tc>
          <w:tcPr>
            <w:tcW w:w="1125" w:type="dxa"/>
            <w:shd w:val="clear" w:color="auto" w:fill="auto"/>
            <w:noWrap/>
            <w:vAlign w:val="center"/>
            <w:hideMark/>
          </w:tcPr>
          <w:p w14:paraId="4215229C"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62,29</w:t>
            </w:r>
          </w:p>
        </w:tc>
        <w:tc>
          <w:tcPr>
            <w:tcW w:w="790" w:type="dxa"/>
            <w:shd w:val="clear" w:color="auto" w:fill="auto"/>
            <w:vAlign w:val="center"/>
          </w:tcPr>
          <w:p w14:paraId="3FDDA4B2"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p>
        </w:tc>
      </w:tr>
      <w:tr w:rsidR="00055BDB" w:rsidRPr="00055BDB" w14:paraId="1BE35ED7" w14:textId="77777777" w:rsidTr="00055A72">
        <w:trPr>
          <w:trHeight w:val="288"/>
        </w:trPr>
        <w:tc>
          <w:tcPr>
            <w:tcW w:w="640" w:type="dxa"/>
            <w:shd w:val="clear" w:color="auto" w:fill="auto"/>
            <w:noWrap/>
            <w:vAlign w:val="center"/>
            <w:hideMark/>
          </w:tcPr>
          <w:p w14:paraId="7999371C"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lastRenderedPageBreak/>
              <w:t>22</w:t>
            </w:r>
          </w:p>
        </w:tc>
        <w:tc>
          <w:tcPr>
            <w:tcW w:w="2984" w:type="dxa"/>
            <w:shd w:val="clear" w:color="auto" w:fill="auto"/>
            <w:noWrap/>
            <w:vAlign w:val="center"/>
            <w:hideMark/>
          </w:tcPr>
          <w:p w14:paraId="05E425F6"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ОАО "РЖД"</w:t>
            </w:r>
          </w:p>
        </w:tc>
        <w:tc>
          <w:tcPr>
            <w:tcW w:w="993" w:type="dxa"/>
            <w:gridSpan w:val="2"/>
            <w:shd w:val="clear" w:color="auto" w:fill="auto"/>
            <w:noWrap/>
            <w:vAlign w:val="center"/>
            <w:hideMark/>
          </w:tcPr>
          <w:p w14:paraId="1C90FA5A"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6,92</w:t>
            </w:r>
          </w:p>
        </w:tc>
        <w:tc>
          <w:tcPr>
            <w:tcW w:w="992" w:type="dxa"/>
            <w:gridSpan w:val="2"/>
            <w:shd w:val="clear" w:color="auto" w:fill="auto"/>
            <w:noWrap/>
            <w:vAlign w:val="center"/>
            <w:hideMark/>
          </w:tcPr>
          <w:p w14:paraId="00E11A14"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46,55</w:t>
            </w:r>
          </w:p>
        </w:tc>
        <w:tc>
          <w:tcPr>
            <w:tcW w:w="1013" w:type="dxa"/>
            <w:gridSpan w:val="2"/>
            <w:shd w:val="clear" w:color="auto" w:fill="auto"/>
            <w:noWrap/>
            <w:vAlign w:val="center"/>
            <w:hideMark/>
          </w:tcPr>
          <w:p w14:paraId="56B21A66"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4,19</w:t>
            </w:r>
          </w:p>
        </w:tc>
        <w:tc>
          <w:tcPr>
            <w:tcW w:w="1113" w:type="dxa"/>
            <w:gridSpan w:val="2"/>
            <w:shd w:val="clear" w:color="auto" w:fill="auto"/>
            <w:noWrap/>
            <w:vAlign w:val="center"/>
            <w:hideMark/>
          </w:tcPr>
          <w:p w14:paraId="09ABB08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2,14</w:t>
            </w:r>
          </w:p>
        </w:tc>
        <w:tc>
          <w:tcPr>
            <w:tcW w:w="876" w:type="dxa"/>
            <w:gridSpan w:val="2"/>
            <w:shd w:val="clear" w:color="auto" w:fill="auto"/>
            <w:noWrap/>
            <w:vAlign w:val="center"/>
            <w:hideMark/>
          </w:tcPr>
          <w:p w14:paraId="1AA0A29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1F8AF38B"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59,81</w:t>
            </w:r>
          </w:p>
        </w:tc>
        <w:tc>
          <w:tcPr>
            <w:tcW w:w="790" w:type="dxa"/>
            <w:shd w:val="clear" w:color="auto" w:fill="auto"/>
            <w:vAlign w:val="center"/>
          </w:tcPr>
          <w:p w14:paraId="30ADF02B"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406F52A0" w14:textId="77777777" w:rsidTr="00055A72">
        <w:trPr>
          <w:trHeight w:val="288"/>
        </w:trPr>
        <w:tc>
          <w:tcPr>
            <w:tcW w:w="640" w:type="dxa"/>
            <w:shd w:val="clear" w:color="auto" w:fill="auto"/>
            <w:noWrap/>
            <w:vAlign w:val="center"/>
            <w:hideMark/>
          </w:tcPr>
          <w:p w14:paraId="7CBA20F0" w14:textId="77777777" w:rsidR="00055A72" w:rsidRPr="00055BDB" w:rsidRDefault="00055A72"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23</w:t>
            </w:r>
          </w:p>
        </w:tc>
        <w:tc>
          <w:tcPr>
            <w:tcW w:w="2992" w:type="dxa"/>
            <w:gridSpan w:val="2"/>
            <w:shd w:val="clear" w:color="auto" w:fill="auto"/>
            <w:noWrap/>
            <w:vAlign w:val="center"/>
            <w:hideMark/>
          </w:tcPr>
          <w:p w14:paraId="0B8E984B" w14:textId="77777777" w:rsidR="00055A72" w:rsidRPr="00055BDB" w:rsidRDefault="00055A72" w:rsidP="00055A72">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АО "Концерн Росэнергоатом" Филиал "Курская атомная станция"</w:t>
            </w:r>
          </w:p>
        </w:tc>
        <w:tc>
          <w:tcPr>
            <w:tcW w:w="997" w:type="dxa"/>
            <w:gridSpan w:val="2"/>
            <w:shd w:val="clear" w:color="auto" w:fill="auto"/>
            <w:vAlign w:val="center"/>
          </w:tcPr>
          <w:p w14:paraId="78752785" w14:textId="77777777" w:rsidR="00055A72" w:rsidRPr="00055BDB" w:rsidRDefault="00055A72" w:rsidP="00055A72">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417A14F3" w14:textId="77777777" w:rsidR="00055A72" w:rsidRPr="00055BDB" w:rsidRDefault="00055A72" w:rsidP="006E30C3">
            <w:pPr>
              <w:spacing w:after="0" w:line="240" w:lineRule="auto"/>
              <w:rPr>
                <w:rFonts w:ascii="Times New Roman" w:eastAsia="Times New Roman" w:hAnsi="Times New Roman" w:cs="Times New Roman"/>
                <w:color w:val="00B050"/>
                <w:sz w:val="24"/>
                <w:szCs w:val="24"/>
              </w:rPr>
            </w:pPr>
          </w:p>
        </w:tc>
        <w:tc>
          <w:tcPr>
            <w:tcW w:w="1013" w:type="dxa"/>
            <w:gridSpan w:val="2"/>
            <w:shd w:val="clear" w:color="auto" w:fill="auto"/>
            <w:noWrap/>
            <w:vAlign w:val="center"/>
            <w:hideMark/>
          </w:tcPr>
          <w:p w14:paraId="03827D08"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4,88</w:t>
            </w:r>
          </w:p>
        </w:tc>
        <w:tc>
          <w:tcPr>
            <w:tcW w:w="1113" w:type="dxa"/>
            <w:gridSpan w:val="2"/>
            <w:shd w:val="clear" w:color="auto" w:fill="auto"/>
            <w:noWrap/>
            <w:vAlign w:val="center"/>
            <w:hideMark/>
          </w:tcPr>
          <w:p w14:paraId="40034BB6"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53,47</w:t>
            </w:r>
          </w:p>
        </w:tc>
        <w:tc>
          <w:tcPr>
            <w:tcW w:w="872" w:type="dxa"/>
            <w:gridSpan w:val="2"/>
            <w:shd w:val="clear" w:color="auto" w:fill="auto"/>
            <w:noWrap/>
            <w:vAlign w:val="center"/>
            <w:hideMark/>
          </w:tcPr>
          <w:p w14:paraId="597C5A9C"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p>
        </w:tc>
        <w:tc>
          <w:tcPr>
            <w:tcW w:w="1125" w:type="dxa"/>
            <w:shd w:val="clear" w:color="auto" w:fill="auto"/>
            <w:noWrap/>
            <w:vAlign w:val="center"/>
            <w:hideMark/>
          </w:tcPr>
          <w:p w14:paraId="12ACF62E"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58,35</w:t>
            </w:r>
          </w:p>
        </w:tc>
        <w:tc>
          <w:tcPr>
            <w:tcW w:w="790" w:type="dxa"/>
            <w:shd w:val="clear" w:color="auto" w:fill="auto"/>
            <w:vAlign w:val="center"/>
          </w:tcPr>
          <w:p w14:paraId="106CFE95" w14:textId="77777777" w:rsidR="00055A72" w:rsidRPr="00055BDB" w:rsidRDefault="00055A72" w:rsidP="006E30C3">
            <w:pPr>
              <w:spacing w:after="0" w:line="240" w:lineRule="auto"/>
              <w:jc w:val="right"/>
              <w:rPr>
                <w:rFonts w:ascii="Times New Roman" w:eastAsia="Times New Roman" w:hAnsi="Times New Roman" w:cs="Times New Roman"/>
                <w:color w:val="00B050"/>
                <w:sz w:val="24"/>
                <w:szCs w:val="24"/>
              </w:rPr>
            </w:pPr>
          </w:p>
        </w:tc>
      </w:tr>
      <w:tr w:rsidR="00055BDB" w:rsidRPr="00055BDB" w14:paraId="02B2F5DE" w14:textId="77777777" w:rsidTr="00055A72">
        <w:trPr>
          <w:trHeight w:val="288"/>
        </w:trPr>
        <w:tc>
          <w:tcPr>
            <w:tcW w:w="640" w:type="dxa"/>
            <w:shd w:val="clear" w:color="auto" w:fill="auto"/>
            <w:noWrap/>
            <w:vAlign w:val="center"/>
            <w:hideMark/>
          </w:tcPr>
          <w:p w14:paraId="09C19C52"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24</w:t>
            </w:r>
          </w:p>
        </w:tc>
        <w:tc>
          <w:tcPr>
            <w:tcW w:w="2984" w:type="dxa"/>
            <w:shd w:val="clear" w:color="auto" w:fill="auto"/>
            <w:noWrap/>
            <w:vAlign w:val="center"/>
            <w:hideMark/>
          </w:tcPr>
          <w:p w14:paraId="6396A13F"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ПАО "АНК "БАШНЕФТЬ"</w:t>
            </w:r>
          </w:p>
        </w:tc>
        <w:tc>
          <w:tcPr>
            <w:tcW w:w="993" w:type="dxa"/>
            <w:gridSpan w:val="2"/>
            <w:shd w:val="clear" w:color="auto" w:fill="auto"/>
            <w:noWrap/>
            <w:vAlign w:val="center"/>
            <w:hideMark/>
          </w:tcPr>
          <w:p w14:paraId="24B4D53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56,44</w:t>
            </w:r>
          </w:p>
        </w:tc>
        <w:tc>
          <w:tcPr>
            <w:tcW w:w="992" w:type="dxa"/>
            <w:gridSpan w:val="2"/>
            <w:shd w:val="clear" w:color="auto" w:fill="auto"/>
            <w:noWrap/>
            <w:vAlign w:val="center"/>
            <w:hideMark/>
          </w:tcPr>
          <w:p w14:paraId="486464F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013" w:type="dxa"/>
            <w:gridSpan w:val="2"/>
            <w:shd w:val="clear" w:color="auto" w:fill="auto"/>
            <w:noWrap/>
            <w:vAlign w:val="center"/>
            <w:hideMark/>
          </w:tcPr>
          <w:p w14:paraId="4E82243B"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13" w:type="dxa"/>
            <w:gridSpan w:val="2"/>
            <w:shd w:val="clear" w:color="auto" w:fill="auto"/>
            <w:noWrap/>
            <w:vAlign w:val="center"/>
            <w:hideMark/>
          </w:tcPr>
          <w:p w14:paraId="71B4D6BA"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419EA1F8"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7DB87F6E"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56,04</w:t>
            </w:r>
          </w:p>
        </w:tc>
        <w:tc>
          <w:tcPr>
            <w:tcW w:w="790" w:type="dxa"/>
            <w:shd w:val="clear" w:color="auto" w:fill="auto"/>
            <w:vAlign w:val="center"/>
          </w:tcPr>
          <w:p w14:paraId="29FDA516"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6ADA2B97" w14:textId="77777777" w:rsidTr="00055A72">
        <w:trPr>
          <w:trHeight w:val="288"/>
        </w:trPr>
        <w:tc>
          <w:tcPr>
            <w:tcW w:w="640" w:type="dxa"/>
            <w:shd w:val="clear" w:color="auto" w:fill="auto"/>
            <w:noWrap/>
            <w:vAlign w:val="center"/>
            <w:hideMark/>
          </w:tcPr>
          <w:p w14:paraId="268EF3F5"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25</w:t>
            </w:r>
          </w:p>
        </w:tc>
        <w:tc>
          <w:tcPr>
            <w:tcW w:w="2984" w:type="dxa"/>
            <w:shd w:val="clear" w:color="auto" w:fill="auto"/>
            <w:noWrap/>
            <w:vAlign w:val="center"/>
            <w:hideMark/>
          </w:tcPr>
          <w:p w14:paraId="5531BB39"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Ростовская АЭС</w:t>
            </w:r>
          </w:p>
        </w:tc>
        <w:tc>
          <w:tcPr>
            <w:tcW w:w="993" w:type="dxa"/>
            <w:gridSpan w:val="2"/>
            <w:shd w:val="clear" w:color="auto" w:fill="auto"/>
            <w:noWrap/>
            <w:vAlign w:val="center"/>
            <w:hideMark/>
          </w:tcPr>
          <w:p w14:paraId="6FE8538B"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42,99</w:t>
            </w:r>
          </w:p>
        </w:tc>
        <w:tc>
          <w:tcPr>
            <w:tcW w:w="992" w:type="dxa"/>
            <w:gridSpan w:val="2"/>
            <w:shd w:val="clear" w:color="auto" w:fill="auto"/>
            <w:noWrap/>
            <w:vAlign w:val="center"/>
            <w:hideMark/>
          </w:tcPr>
          <w:p w14:paraId="3ED9F38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4,74</w:t>
            </w:r>
          </w:p>
        </w:tc>
        <w:tc>
          <w:tcPr>
            <w:tcW w:w="1013" w:type="dxa"/>
            <w:gridSpan w:val="2"/>
            <w:shd w:val="clear" w:color="auto" w:fill="auto"/>
            <w:noWrap/>
            <w:vAlign w:val="center"/>
            <w:hideMark/>
          </w:tcPr>
          <w:p w14:paraId="4A6081F2"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7,74</w:t>
            </w:r>
          </w:p>
        </w:tc>
        <w:tc>
          <w:tcPr>
            <w:tcW w:w="1113" w:type="dxa"/>
            <w:gridSpan w:val="2"/>
            <w:shd w:val="clear" w:color="auto" w:fill="auto"/>
            <w:noWrap/>
            <w:vAlign w:val="center"/>
            <w:hideMark/>
          </w:tcPr>
          <w:p w14:paraId="7365FD1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2AAAABC7"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708CBE1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54,72</w:t>
            </w:r>
          </w:p>
        </w:tc>
        <w:tc>
          <w:tcPr>
            <w:tcW w:w="790" w:type="dxa"/>
            <w:shd w:val="clear" w:color="auto" w:fill="auto"/>
            <w:vAlign w:val="center"/>
          </w:tcPr>
          <w:p w14:paraId="62657F86"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6B9AD17D" w14:textId="77777777" w:rsidTr="00055A72">
        <w:trPr>
          <w:trHeight w:val="288"/>
        </w:trPr>
        <w:tc>
          <w:tcPr>
            <w:tcW w:w="640" w:type="dxa"/>
            <w:shd w:val="clear" w:color="auto" w:fill="auto"/>
            <w:noWrap/>
            <w:vAlign w:val="center"/>
            <w:hideMark/>
          </w:tcPr>
          <w:p w14:paraId="4EC73FFB"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26</w:t>
            </w:r>
          </w:p>
        </w:tc>
        <w:tc>
          <w:tcPr>
            <w:tcW w:w="2984" w:type="dxa"/>
            <w:shd w:val="clear" w:color="auto" w:fill="auto"/>
            <w:noWrap/>
            <w:vAlign w:val="center"/>
            <w:hideMark/>
          </w:tcPr>
          <w:p w14:paraId="4CEE7166"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Ленинградская АЭС</w:t>
            </w:r>
          </w:p>
        </w:tc>
        <w:tc>
          <w:tcPr>
            <w:tcW w:w="993" w:type="dxa"/>
            <w:gridSpan w:val="2"/>
            <w:shd w:val="clear" w:color="auto" w:fill="auto"/>
            <w:noWrap/>
            <w:vAlign w:val="center"/>
            <w:hideMark/>
          </w:tcPr>
          <w:p w14:paraId="7281418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1,45</w:t>
            </w:r>
          </w:p>
        </w:tc>
        <w:tc>
          <w:tcPr>
            <w:tcW w:w="992" w:type="dxa"/>
            <w:gridSpan w:val="2"/>
            <w:shd w:val="clear" w:color="auto" w:fill="auto"/>
            <w:noWrap/>
            <w:vAlign w:val="center"/>
            <w:hideMark/>
          </w:tcPr>
          <w:p w14:paraId="63BAB77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39,28</w:t>
            </w:r>
          </w:p>
        </w:tc>
        <w:tc>
          <w:tcPr>
            <w:tcW w:w="1013" w:type="dxa"/>
            <w:gridSpan w:val="2"/>
            <w:shd w:val="clear" w:color="auto" w:fill="auto"/>
            <w:noWrap/>
            <w:vAlign w:val="center"/>
            <w:hideMark/>
          </w:tcPr>
          <w:p w14:paraId="0D1D6D0F"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3,00</w:t>
            </w:r>
          </w:p>
        </w:tc>
        <w:tc>
          <w:tcPr>
            <w:tcW w:w="1113" w:type="dxa"/>
            <w:gridSpan w:val="2"/>
            <w:shd w:val="clear" w:color="auto" w:fill="auto"/>
            <w:noWrap/>
            <w:vAlign w:val="center"/>
            <w:hideMark/>
          </w:tcPr>
          <w:p w14:paraId="3CED929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1,20</w:t>
            </w:r>
          </w:p>
        </w:tc>
        <w:tc>
          <w:tcPr>
            <w:tcW w:w="876" w:type="dxa"/>
            <w:gridSpan w:val="2"/>
            <w:shd w:val="clear" w:color="auto" w:fill="auto"/>
            <w:noWrap/>
            <w:vAlign w:val="center"/>
            <w:hideMark/>
          </w:tcPr>
          <w:p w14:paraId="011DA943"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69F33339"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53,34</w:t>
            </w:r>
          </w:p>
        </w:tc>
        <w:tc>
          <w:tcPr>
            <w:tcW w:w="790" w:type="dxa"/>
            <w:shd w:val="clear" w:color="auto" w:fill="auto"/>
            <w:vAlign w:val="center"/>
          </w:tcPr>
          <w:p w14:paraId="3201014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6FB86279" w14:textId="77777777" w:rsidTr="00055A72">
        <w:trPr>
          <w:trHeight w:val="288"/>
        </w:trPr>
        <w:tc>
          <w:tcPr>
            <w:tcW w:w="640" w:type="dxa"/>
            <w:shd w:val="clear" w:color="auto" w:fill="auto"/>
            <w:noWrap/>
            <w:vAlign w:val="center"/>
            <w:hideMark/>
          </w:tcPr>
          <w:p w14:paraId="2D639A4D" w14:textId="77777777" w:rsidR="003229C8" w:rsidRPr="00055BDB" w:rsidRDefault="003229C8" w:rsidP="006E30C3">
            <w:pPr>
              <w:spacing w:after="0" w:line="240" w:lineRule="auto"/>
              <w:jc w:val="center"/>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27</w:t>
            </w:r>
          </w:p>
        </w:tc>
        <w:tc>
          <w:tcPr>
            <w:tcW w:w="2984" w:type="dxa"/>
            <w:shd w:val="clear" w:color="auto" w:fill="auto"/>
            <w:noWrap/>
            <w:vAlign w:val="center"/>
            <w:hideMark/>
          </w:tcPr>
          <w:p w14:paraId="61235968"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АО "БЕЛКАМНЕФТЬ"</w:t>
            </w:r>
          </w:p>
        </w:tc>
        <w:tc>
          <w:tcPr>
            <w:tcW w:w="993" w:type="dxa"/>
            <w:gridSpan w:val="2"/>
            <w:shd w:val="clear" w:color="auto" w:fill="auto"/>
            <w:noWrap/>
            <w:vAlign w:val="center"/>
            <w:hideMark/>
          </w:tcPr>
          <w:p w14:paraId="2429D807"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992" w:type="dxa"/>
            <w:gridSpan w:val="2"/>
            <w:shd w:val="clear" w:color="auto" w:fill="auto"/>
            <w:noWrap/>
            <w:vAlign w:val="center"/>
            <w:hideMark/>
          </w:tcPr>
          <w:p w14:paraId="745157EF"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48,00</w:t>
            </w:r>
          </w:p>
        </w:tc>
        <w:tc>
          <w:tcPr>
            <w:tcW w:w="1013" w:type="dxa"/>
            <w:gridSpan w:val="2"/>
            <w:shd w:val="clear" w:color="auto" w:fill="auto"/>
            <w:noWrap/>
            <w:vAlign w:val="center"/>
            <w:hideMark/>
          </w:tcPr>
          <w:p w14:paraId="6FA77265"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1113" w:type="dxa"/>
            <w:gridSpan w:val="2"/>
            <w:shd w:val="clear" w:color="auto" w:fill="auto"/>
            <w:noWrap/>
            <w:vAlign w:val="center"/>
            <w:hideMark/>
          </w:tcPr>
          <w:p w14:paraId="05DC6F3A"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876" w:type="dxa"/>
            <w:gridSpan w:val="2"/>
            <w:shd w:val="clear" w:color="auto" w:fill="auto"/>
            <w:noWrap/>
            <w:vAlign w:val="center"/>
            <w:hideMark/>
          </w:tcPr>
          <w:p w14:paraId="74A3B226"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p>
        </w:tc>
        <w:tc>
          <w:tcPr>
            <w:tcW w:w="1133" w:type="dxa"/>
            <w:gridSpan w:val="2"/>
            <w:shd w:val="clear" w:color="auto" w:fill="auto"/>
            <w:noWrap/>
            <w:vAlign w:val="center"/>
            <w:hideMark/>
          </w:tcPr>
          <w:p w14:paraId="46F650D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48,00</w:t>
            </w:r>
          </w:p>
        </w:tc>
        <w:tc>
          <w:tcPr>
            <w:tcW w:w="790" w:type="dxa"/>
            <w:shd w:val="clear" w:color="auto" w:fill="auto"/>
            <w:vAlign w:val="center"/>
          </w:tcPr>
          <w:p w14:paraId="72883DD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1%</w:t>
            </w:r>
          </w:p>
        </w:tc>
      </w:tr>
      <w:tr w:rsidR="00055BDB" w:rsidRPr="00055BDB" w14:paraId="7DDD3A19" w14:textId="77777777" w:rsidTr="00055A72">
        <w:trPr>
          <w:trHeight w:val="288"/>
        </w:trPr>
        <w:tc>
          <w:tcPr>
            <w:tcW w:w="640" w:type="dxa"/>
            <w:shd w:val="clear" w:color="auto" w:fill="auto"/>
            <w:noWrap/>
            <w:vAlign w:val="center"/>
            <w:hideMark/>
          </w:tcPr>
          <w:p w14:paraId="0FA6BD5D"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2984" w:type="dxa"/>
            <w:shd w:val="clear" w:color="auto" w:fill="auto"/>
            <w:noWrap/>
            <w:vAlign w:val="center"/>
            <w:hideMark/>
          </w:tcPr>
          <w:p w14:paraId="0ABB4093"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Всего</w:t>
            </w:r>
          </w:p>
        </w:tc>
        <w:tc>
          <w:tcPr>
            <w:tcW w:w="993" w:type="dxa"/>
            <w:gridSpan w:val="2"/>
            <w:shd w:val="clear" w:color="auto" w:fill="auto"/>
            <w:noWrap/>
            <w:vAlign w:val="center"/>
            <w:hideMark/>
          </w:tcPr>
          <w:p w14:paraId="4CA90C30"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1 060,50</w:t>
            </w:r>
          </w:p>
        </w:tc>
        <w:tc>
          <w:tcPr>
            <w:tcW w:w="992" w:type="dxa"/>
            <w:gridSpan w:val="2"/>
            <w:shd w:val="clear" w:color="auto" w:fill="auto"/>
            <w:noWrap/>
            <w:vAlign w:val="center"/>
            <w:hideMark/>
          </w:tcPr>
          <w:p w14:paraId="0C455D8A"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1 075,21</w:t>
            </w:r>
          </w:p>
        </w:tc>
        <w:tc>
          <w:tcPr>
            <w:tcW w:w="1013" w:type="dxa"/>
            <w:gridSpan w:val="2"/>
            <w:shd w:val="clear" w:color="auto" w:fill="auto"/>
            <w:noWrap/>
            <w:vAlign w:val="center"/>
            <w:hideMark/>
          </w:tcPr>
          <w:p w14:paraId="5C22314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1 174,08</w:t>
            </w:r>
          </w:p>
        </w:tc>
        <w:tc>
          <w:tcPr>
            <w:tcW w:w="1113" w:type="dxa"/>
            <w:gridSpan w:val="2"/>
            <w:shd w:val="clear" w:color="auto" w:fill="auto"/>
            <w:noWrap/>
            <w:vAlign w:val="center"/>
            <w:hideMark/>
          </w:tcPr>
          <w:p w14:paraId="26C948D6"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1 340,37</w:t>
            </w:r>
          </w:p>
        </w:tc>
        <w:tc>
          <w:tcPr>
            <w:tcW w:w="876" w:type="dxa"/>
            <w:gridSpan w:val="2"/>
            <w:shd w:val="clear" w:color="auto" w:fill="auto"/>
            <w:noWrap/>
            <w:vAlign w:val="center"/>
            <w:hideMark/>
          </w:tcPr>
          <w:p w14:paraId="12FBFDA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249,91</w:t>
            </w:r>
          </w:p>
        </w:tc>
        <w:tc>
          <w:tcPr>
            <w:tcW w:w="1133" w:type="dxa"/>
            <w:gridSpan w:val="2"/>
            <w:shd w:val="clear" w:color="auto" w:fill="auto"/>
            <w:noWrap/>
            <w:vAlign w:val="center"/>
            <w:hideMark/>
          </w:tcPr>
          <w:p w14:paraId="683DD2B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5 659,22</w:t>
            </w:r>
          </w:p>
        </w:tc>
        <w:tc>
          <w:tcPr>
            <w:tcW w:w="790" w:type="dxa"/>
            <w:shd w:val="clear" w:color="auto" w:fill="auto"/>
            <w:vAlign w:val="center"/>
          </w:tcPr>
          <w:p w14:paraId="26C8BBE6"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hAnsi="Times New Roman" w:cs="Times New Roman"/>
                <w:color w:val="00B050"/>
                <w:sz w:val="24"/>
                <w:szCs w:val="24"/>
              </w:rPr>
              <w:t>68%</w:t>
            </w:r>
          </w:p>
        </w:tc>
      </w:tr>
      <w:tr w:rsidR="00055BDB" w:rsidRPr="00055BDB" w14:paraId="435B2A58" w14:textId="77777777" w:rsidTr="00055A72">
        <w:trPr>
          <w:trHeight w:val="288"/>
        </w:trPr>
        <w:tc>
          <w:tcPr>
            <w:tcW w:w="640" w:type="dxa"/>
            <w:shd w:val="clear" w:color="auto" w:fill="auto"/>
            <w:noWrap/>
            <w:vAlign w:val="center"/>
            <w:hideMark/>
          </w:tcPr>
          <w:p w14:paraId="2B0ABF3A"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c>
          <w:tcPr>
            <w:tcW w:w="2984" w:type="dxa"/>
            <w:shd w:val="clear" w:color="auto" w:fill="auto"/>
            <w:noWrap/>
            <w:vAlign w:val="center"/>
            <w:hideMark/>
          </w:tcPr>
          <w:p w14:paraId="5656EE82" w14:textId="77777777" w:rsidR="003229C8" w:rsidRPr="00055BDB" w:rsidRDefault="003229C8" w:rsidP="006E30C3">
            <w:pPr>
              <w:spacing w:after="0" w:line="240" w:lineRule="auto"/>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Доля от общего объема, %</w:t>
            </w:r>
          </w:p>
        </w:tc>
        <w:tc>
          <w:tcPr>
            <w:tcW w:w="993" w:type="dxa"/>
            <w:gridSpan w:val="2"/>
            <w:shd w:val="clear" w:color="auto" w:fill="auto"/>
            <w:noWrap/>
            <w:vAlign w:val="center"/>
            <w:hideMark/>
          </w:tcPr>
          <w:p w14:paraId="6008D448"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64%</w:t>
            </w:r>
          </w:p>
        </w:tc>
        <w:tc>
          <w:tcPr>
            <w:tcW w:w="992" w:type="dxa"/>
            <w:gridSpan w:val="2"/>
            <w:shd w:val="clear" w:color="auto" w:fill="auto"/>
            <w:noWrap/>
            <w:vAlign w:val="center"/>
            <w:hideMark/>
          </w:tcPr>
          <w:p w14:paraId="4DC4ACF1"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62%</w:t>
            </w:r>
          </w:p>
        </w:tc>
        <w:tc>
          <w:tcPr>
            <w:tcW w:w="1013" w:type="dxa"/>
            <w:gridSpan w:val="2"/>
            <w:shd w:val="clear" w:color="auto" w:fill="auto"/>
            <w:noWrap/>
            <w:vAlign w:val="center"/>
            <w:hideMark/>
          </w:tcPr>
          <w:p w14:paraId="0D2B6AC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63%</w:t>
            </w:r>
          </w:p>
        </w:tc>
        <w:tc>
          <w:tcPr>
            <w:tcW w:w="1113" w:type="dxa"/>
            <w:gridSpan w:val="2"/>
            <w:shd w:val="clear" w:color="auto" w:fill="auto"/>
            <w:noWrap/>
            <w:vAlign w:val="center"/>
            <w:hideMark/>
          </w:tcPr>
          <w:p w14:paraId="55AC03DF"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53%</w:t>
            </w:r>
          </w:p>
        </w:tc>
        <w:tc>
          <w:tcPr>
            <w:tcW w:w="876" w:type="dxa"/>
            <w:gridSpan w:val="2"/>
            <w:shd w:val="clear" w:color="auto" w:fill="auto"/>
            <w:noWrap/>
            <w:vAlign w:val="center"/>
            <w:hideMark/>
          </w:tcPr>
          <w:p w14:paraId="431D68F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42%</w:t>
            </w:r>
          </w:p>
        </w:tc>
        <w:tc>
          <w:tcPr>
            <w:tcW w:w="1133" w:type="dxa"/>
            <w:gridSpan w:val="2"/>
            <w:shd w:val="clear" w:color="auto" w:fill="auto"/>
            <w:noWrap/>
            <w:vAlign w:val="center"/>
            <w:hideMark/>
          </w:tcPr>
          <w:p w14:paraId="5A50953C"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r w:rsidRPr="00055BDB">
              <w:rPr>
                <w:rFonts w:ascii="Times New Roman" w:eastAsia="Times New Roman" w:hAnsi="Times New Roman" w:cs="Times New Roman"/>
                <w:color w:val="00B050"/>
                <w:sz w:val="24"/>
                <w:szCs w:val="24"/>
              </w:rPr>
              <w:t>68%</w:t>
            </w:r>
          </w:p>
        </w:tc>
        <w:tc>
          <w:tcPr>
            <w:tcW w:w="790" w:type="dxa"/>
            <w:shd w:val="clear" w:color="auto" w:fill="auto"/>
            <w:vAlign w:val="center"/>
          </w:tcPr>
          <w:p w14:paraId="6079FFE7" w14:textId="77777777" w:rsidR="003229C8" w:rsidRPr="00055BDB" w:rsidRDefault="003229C8" w:rsidP="006E30C3">
            <w:pPr>
              <w:spacing w:after="0" w:line="240" w:lineRule="auto"/>
              <w:jc w:val="right"/>
              <w:rPr>
                <w:rFonts w:ascii="Times New Roman" w:eastAsia="Times New Roman" w:hAnsi="Times New Roman" w:cs="Times New Roman"/>
                <w:color w:val="00B050"/>
                <w:sz w:val="24"/>
                <w:szCs w:val="24"/>
              </w:rPr>
            </w:pPr>
          </w:p>
        </w:tc>
      </w:tr>
    </w:tbl>
    <w:p w14:paraId="1B743B40" w14:textId="77777777" w:rsidR="003229C8" w:rsidRPr="00055BDB" w:rsidRDefault="003229C8" w:rsidP="003229C8">
      <w:pPr>
        <w:spacing w:after="0" w:line="360" w:lineRule="auto"/>
        <w:ind w:left="1418" w:firstLine="22"/>
        <w:rPr>
          <w:rFonts w:ascii="Times New Roman" w:eastAsia="Times New Roman" w:hAnsi="Times New Roman" w:cs="Times New Roman"/>
          <w:color w:val="00B050"/>
          <w:sz w:val="28"/>
          <w:szCs w:val="28"/>
        </w:rPr>
      </w:pPr>
    </w:p>
    <w:p w14:paraId="5511D273" w14:textId="77777777" w:rsidR="00A55920" w:rsidRPr="00055BDB" w:rsidRDefault="003229C8" w:rsidP="003229C8">
      <w:pPr>
        <w:spacing w:after="0" w:line="360" w:lineRule="auto"/>
        <w:ind w:firstLine="720"/>
        <w:jc w:val="both"/>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Основным заказчиком услуг дефектоскопии на рынке закупок являются компании АО «Концерн Росэнергоатом» (35%), далее идут тепло-электрогенерирующие компании (17%).</w:t>
      </w:r>
    </w:p>
    <w:p w14:paraId="27C37B91" w14:textId="77777777" w:rsidR="003229C8" w:rsidRPr="00055BDB" w:rsidRDefault="003229C8" w:rsidP="003229C8">
      <w:pPr>
        <w:spacing w:after="0" w:line="360" w:lineRule="auto"/>
        <w:ind w:firstLine="720"/>
        <w:jc w:val="both"/>
        <w:rPr>
          <w:rFonts w:ascii="Times New Roman" w:eastAsia="Times New Roman" w:hAnsi="Times New Roman" w:cs="Times New Roman"/>
          <w:color w:val="00B050"/>
          <w:sz w:val="28"/>
          <w:szCs w:val="28"/>
        </w:rPr>
      </w:pPr>
    </w:p>
    <w:p w14:paraId="116831D6" w14:textId="78F0F585" w:rsidR="00A55920" w:rsidRPr="00055BDB" w:rsidRDefault="00A55920" w:rsidP="00A55920">
      <w:pPr>
        <w:pStyle w:val="afb"/>
        <w:rPr>
          <w:rFonts w:ascii="Times New Roman" w:eastAsia="Times New Roman" w:hAnsi="Times New Roman" w:cs="Times New Roman"/>
          <w:i w:val="0"/>
          <w:iCs w:val="0"/>
          <w:color w:val="00B050"/>
          <w:sz w:val="28"/>
          <w:szCs w:val="28"/>
          <w:lang w:eastAsia="en-US"/>
        </w:rPr>
      </w:pPr>
      <w:r w:rsidRPr="00055BDB">
        <w:rPr>
          <w:rFonts w:ascii="Times New Roman" w:eastAsia="Times New Roman" w:hAnsi="Times New Roman" w:cs="Times New Roman"/>
          <w:i w:val="0"/>
          <w:iCs w:val="0"/>
          <w:color w:val="00B050"/>
          <w:sz w:val="28"/>
          <w:szCs w:val="28"/>
          <w:lang w:eastAsia="en-US"/>
        </w:rPr>
        <w:t>Таблица</w:t>
      </w:r>
      <w:r w:rsidR="006260E0" w:rsidRPr="00055BDB">
        <w:rPr>
          <w:rFonts w:ascii="Times New Roman" w:eastAsia="Times New Roman" w:hAnsi="Times New Roman" w:cs="Times New Roman"/>
          <w:i w:val="0"/>
          <w:iCs w:val="0"/>
          <w:color w:val="00B050"/>
          <w:sz w:val="28"/>
          <w:szCs w:val="28"/>
          <w:lang w:eastAsia="en-US"/>
        </w:rPr>
        <w:t xml:space="preserve"> 29</w:t>
      </w:r>
      <w:r w:rsidRPr="00055BDB">
        <w:rPr>
          <w:rFonts w:ascii="Times New Roman" w:eastAsia="Times New Roman" w:hAnsi="Times New Roman" w:cs="Times New Roman"/>
          <w:i w:val="0"/>
          <w:iCs w:val="0"/>
          <w:color w:val="00B050"/>
          <w:sz w:val="28"/>
          <w:szCs w:val="28"/>
          <w:lang w:eastAsia="en-US"/>
        </w:rPr>
        <w:t>. Распределение заказчиков по их сфере деятельности</w:t>
      </w:r>
    </w:p>
    <w:tbl>
      <w:tblPr>
        <w:tblW w:w="101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2"/>
        <w:gridCol w:w="2580"/>
      </w:tblGrid>
      <w:tr w:rsidR="00055BDB" w:rsidRPr="00055BDB" w14:paraId="6D67BD53" w14:textId="77777777" w:rsidTr="006E30C3">
        <w:trPr>
          <w:trHeight w:val="288"/>
          <w:jc w:val="center"/>
        </w:trPr>
        <w:tc>
          <w:tcPr>
            <w:tcW w:w="7602" w:type="dxa"/>
            <w:shd w:val="clear" w:color="auto" w:fill="auto"/>
            <w:noWrap/>
            <w:vAlign w:val="center"/>
            <w:hideMark/>
          </w:tcPr>
          <w:p w14:paraId="654C8F25"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8"/>
                <w:szCs w:val="28"/>
              </w:rPr>
            </w:pPr>
            <w:r w:rsidRPr="00055BDB">
              <w:rPr>
                <w:rFonts w:ascii="Times New Roman" w:eastAsia="Times New Roman" w:hAnsi="Times New Roman" w:cs="Times New Roman"/>
                <w:b/>
                <w:bCs/>
                <w:color w:val="00B050"/>
                <w:sz w:val="28"/>
                <w:szCs w:val="28"/>
              </w:rPr>
              <w:t>Назначение компании</w:t>
            </w:r>
          </w:p>
        </w:tc>
        <w:tc>
          <w:tcPr>
            <w:tcW w:w="2580" w:type="dxa"/>
            <w:shd w:val="clear" w:color="auto" w:fill="auto"/>
            <w:noWrap/>
            <w:vAlign w:val="center"/>
            <w:hideMark/>
          </w:tcPr>
          <w:p w14:paraId="451C6551" w14:textId="77777777" w:rsidR="003229C8" w:rsidRPr="00055BDB" w:rsidRDefault="003229C8" w:rsidP="006E30C3">
            <w:pPr>
              <w:spacing w:after="0" w:line="240" w:lineRule="auto"/>
              <w:jc w:val="center"/>
              <w:rPr>
                <w:rFonts w:ascii="Times New Roman" w:eastAsia="Times New Roman" w:hAnsi="Times New Roman" w:cs="Times New Roman"/>
                <w:b/>
                <w:bCs/>
                <w:color w:val="00B050"/>
                <w:sz w:val="28"/>
                <w:szCs w:val="28"/>
              </w:rPr>
            </w:pPr>
            <w:r w:rsidRPr="00055BDB">
              <w:rPr>
                <w:rFonts w:ascii="Times New Roman" w:eastAsia="Times New Roman" w:hAnsi="Times New Roman" w:cs="Times New Roman"/>
                <w:b/>
                <w:bCs/>
                <w:color w:val="00B050"/>
                <w:sz w:val="28"/>
                <w:szCs w:val="28"/>
              </w:rPr>
              <w:t>Доля, %</w:t>
            </w:r>
          </w:p>
        </w:tc>
      </w:tr>
      <w:tr w:rsidR="00055BDB" w:rsidRPr="00055BDB" w14:paraId="62529B8E" w14:textId="77777777" w:rsidTr="006E30C3">
        <w:trPr>
          <w:trHeight w:val="288"/>
          <w:jc w:val="center"/>
        </w:trPr>
        <w:tc>
          <w:tcPr>
            <w:tcW w:w="7602" w:type="dxa"/>
            <w:shd w:val="clear" w:color="auto" w:fill="auto"/>
            <w:noWrap/>
            <w:vAlign w:val="center"/>
            <w:hideMark/>
          </w:tcPr>
          <w:p w14:paraId="3FD6FE61" w14:textId="77777777" w:rsidR="003229C8" w:rsidRPr="00055BDB" w:rsidRDefault="003229C8" w:rsidP="006E30C3">
            <w:pPr>
              <w:spacing w:after="0" w:line="240" w:lineRule="auto"/>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Компании Росэнергоатом</w:t>
            </w:r>
          </w:p>
        </w:tc>
        <w:tc>
          <w:tcPr>
            <w:tcW w:w="2580" w:type="dxa"/>
            <w:shd w:val="clear" w:color="auto" w:fill="auto"/>
            <w:noWrap/>
            <w:vAlign w:val="center"/>
            <w:hideMark/>
          </w:tcPr>
          <w:p w14:paraId="35E9B85D" w14:textId="77777777" w:rsidR="003229C8" w:rsidRPr="00055BDB" w:rsidRDefault="003229C8" w:rsidP="006E30C3">
            <w:pPr>
              <w:spacing w:after="0" w:line="240" w:lineRule="auto"/>
              <w:jc w:val="center"/>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35%</w:t>
            </w:r>
          </w:p>
        </w:tc>
      </w:tr>
      <w:tr w:rsidR="00055BDB" w:rsidRPr="00055BDB" w14:paraId="7BCA034C" w14:textId="77777777" w:rsidTr="006E30C3">
        <w:trPr>
          <w:trHeight w:val="288"/>
          <w:jc w:val="center"/>
        </w:trPr>
        <w:tc>
          <w:tcPr>
            <w:tcW w:w="7602" w:type="dxa"/>
            <w:shd w:val="clear" w:color="auto" w:fill="auto"/>
            <w:noWrap/>
            <w:vAlign w:val="center"/>
            <w:hideMark/>
          </w:tcPr>
          <w:p w14:paraId="16267346" w14:textId="77777777" w:rsidR="003229C8" w:rsidRPr="00055BDB" w:rsidRDefault="003229C8" w:rsidP="006E30C3">
            <w:pPr>
              <w:spacing w:after="0" w:line="240" w:lineRule="auto"/>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Тепло-электрогенерирующая компания</w:t>
            </w:r>
          </w:p>
        </w:tc>
        <w:tc>
          <w:tcPr>
            <w:tcW w:w="2580" w:type="dxa"/>
            <w:shd w:val="clear" w:color="auto" w:fill="auto"/>
            <w:noWrap/>
            <w:vAlign w:val="center"/>
            <w:hideMark/>
          </w:tcPr>
          <w:p w14:paraId="5C21125B" w14:textId="77777777" w:rsidR="003229C8" w:rsidRPr="00055BDB" w:rsidRDefault="003229C8" w:rsidP="006E30C3">
            <w:pPr>
              <w:spacing w:after="0" w:line="240" w:lineRule="auto"/>
              <w:jc w:val="center"/>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17%</w:t>
            </w:r>
          </w:p>
        </w:tc>
      </w:tr>
      <w:tr w:rsidR="00055BDB" w:rsidRPr="00055BDB" w14:paraId="6FCBC419" w14:textId="77777777" w:rsidTr="006E30C3">
        <w:trPr>
          <w:trHeight w:val="288"/>
          <w:jc w:val="center"/>
        </w:trPr>
        <w:tc>
          <w:tcPr>
            <w:tcW w:w="7602" w:type="dxa"/>
            <w:shd w:val="clear" w:color="auto" w:fill="auto"/>
            <w:noWrap/>
            <w:vAlign w:val="center"/>
            <w:hideMark/>
          </w:tcPr>
          <w:p w14:paraId="0FED7D70" w14:textId="77777777" w:rsidR="003229C8" w:rsidRPr="00055BDB" w:rsidRDefault="003229C8" w:rsidP="006E30C3">
            <w:pPr>
              <w:spacing w:after="0" w:line="240" w:lineRule="auto"/>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Распределительная компания</w:t>
            </w:r>
          </w:p>
        </w:tc>
        <w:tc>
          <w:tcPr>
            <w:tcW w:w="2580" w:type="dxa"/>
            <w:shd w:val="clear" w:color="auto" w:fill="auto"/>
            <w:noWrap/>
            <w:vAlign w:val="center"/>
            <w:hideMark/>
          </w:tcPr>
          <w:p w14:paraId="24F1EADC" w14:textId="77777777" w:rsidR="003229C8" w:rsidRPr="00055BDB" w:rsidRDefault="003229C8" w:rsidP="006E30C3">
            <w:pPr>
              <w:spacing w:after="0" w:line="240" w:lineRule="auto"/>
              <w:jc w:val="center"/>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5%</w:t>
            </w:r>
          </w:p>
        </w:tc>
      </w:tr>
      <w:tr w:rsidR="00055BDB" w:rsidRPr="00055BDB" w14:paraId="3F071BFA" w14:textId="77777777" w:rsidTr="006E30C3">
        <w:trPr>
          <w:trHeight w:val="288"/>
          <w:jc w:val="center"/>
        </w:trPr>
        <w:tc>
          <w:tcPr>
            <w:tcW w:w="7602" w:type="dxa"/>
            <w:shd w:val="clear" w:color="auto" w:fill="auto"/>
            <w:noWrap/>
            <w:vAlign w:val="center"/>
            <w:hideMark/>
          </w:tcPr>
          <w:p w14:paraId="772EEC8A" w14:textId="77777777" w:rsidR="003229C8" w:rsidRPr="00055BDB" w:rsidRDefault="003229C8" w:rsidP="006E30C3">
            <w:pPr>
              <w:spacing w:after="0" w:line="240" w:lineRule="auto"/>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Нефтесервисная компания</w:t>
            </w:r>
          </w:p>
        </w:tc>
        <w:tc>
          <w:tcPr>
            <w:tcW w:w="2580" w:type="dxa"/>
            <w:shd w:val="clear" w:color="auto" w:fill="auto"/>
            <w:noWrap/>
            <w:vAlign w:val="center"/>
            <w:hideMark/>
          </w:tcPr>
          <w:p w14:paraId="5E3554E7" w14:textId="77777777" w:rsidR="003229C8" w:rsidRPr="00055BDB" w:rsidRDefault="003229C8" w:rsidP="006E30C3">
            <w:pPr>
              <w:spacing w:after="0" w:line="240" w:lineRule="auto"/>
              <w:jc w:val="center"/>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4%</w:t>
            </w:r>
          </w:p>
        </w:tc>
      </w:tr>
      <w:tr w:rsidR="00055BDB" w:rsidRPr="00055BDB" w14:paraId="29146D95" w14:textId="77777777" w:rsidTr="006E30C3">
        <w:trPr>
          <w:trHeight w:val="288"/>
          <w:jc w:val="center"/>
        </w:trPr>
        <w:tc>
          <w:tcPr>
            <w:tcW w:w="7602" w:type="dxa"/>
            <w:shd w:val="clear" w:color="auto" w:fill="auto"/>
            <w:noWrap/>
            <w:vAlign w:val="center"/>
            <w:hideMark/>
          </w:tcPr>
          <w:p w14:paraId="0EC91B8B" w14:textId="77777777" w:rsidR="003229C8" w:rsidRPr="00055BDB" w:rsidRDefault="003229C8" w:rsidP="006E30C3">
            <w:pPr>
              <w:spacing w:after="0" w:line="240" w:lineRule="auto"/>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Промышленная компания</w:t>
            </w:r>
          </w:p>
        </w:tc>
        <w:tc>
          <w:tcPr>
            <w:tcW w:w="2580" w:type="dxa"/>
            <w:shd w:val="clear" w:color="auto" w:fill="auto"/>
            <w:noWrap/>
            <w:vAlign w:val="center"/>
            <w:hideMark/>
          </w:tcPr>
          <w:p w14:paraId="54324F2E" w14:textId="77777777" w:rsidR="003229C8" w:rsidRPr="00055BDB" w:rsidRDefault="003229C8" w:rsidP="006E30C3">
            <w:pPr>
              <w:spacing w:after="0" w:line="240" w:lineRule="auto"/>
              <w:jc w:val="center"/>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2%</w:t>
            </w:r>
          </w:p>
        </w:tc>
      </w:tr>
      <w:tr w:rsidR="00055BDB" w:rsidRPr="00055BDB" w14:paraId="20B4009C" w14:textId="77777777" w:rsidTr="006E30C3">
        <w:trPr>
          <w:trHeight w:val="288"/>
          <w:jc w:val="center"/>
        </w:trPr>
        <w:tc>
          <w:tcPr>
            <w:tcW w:w="7602" w:type="dxa"/>
            <w:shd w:val="clear" w:color="auto" w:fill="auto"/>
            <w:noWrap/>
            <w:vAlign w:val="center"/>
            <w:hideMark/>
          </w:tcPr>
          <w:p w14:paraId="0FBCA6C1" w14:textId="77777777" w:rsidR="003229C8" w:rsidRPr="00055BDB" w:rsidRDefault="003229C8" w:rsidP="006E30C3">
            <w:pPr>
              <w:spacing w:after="0" w:line="240" w:lineRule="auto"/>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Нефтедобывающая компания</w:t>
            </w:r>
          </w:p>
        </w:tc>
        <w:tc>
          <w:tcPr>
            <w:tcW w:w="2580" w:type="dxa"/>
            <w:shd w:val="clear" w:color="auto" w:fill="auto"/>
            <w:noWrap/>
            <w:vAlign w:val="center"/>
            <w:hideMark/>
          </w:tcPr>
          <w:p w14:paraId="5355E160" w14:textId="77777777" w:rsidR="003229C8" w:rsidRPr="00055BDB" w:rsidRDefault="003229C8" w:rsidP="006E30C3">
            <w:pPr>
              <w:spacing w:after="0" w:line="240" w:lineRule="auto"/>
              <w:jc w:val="center"/>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2%</w:t>
            </w:r>
          </w:p>
        </w:tc>
      </w:tr>
      <w:tr w:rsidR="00055BDB" w:rsidRPr="00055BDB" w14:paraId="2A09E6D5" w14:textId="77777777" w:rsidTr="006E30C3">
        <w:trPr>
          <w:trHeight w:val="288"/>
          <w:jc w:val="center"/>
        </w:trPr>
        <w:tc>
          <w:tcPr>
            <w:tcW w:w="7602" w:type="dxa"/>
            <w:shd w:val="clear" w:color="auto" w:fill="auto"/>
            <w:noWrap/>
            <w:vAlign w:val="center"/>
            <w:hideMark/>
          </w:tcPr>
          <w:p w14:paraId="34882741" w14:textId="77777777" w:rsidR="003229C8" w:rsidRPr="00055BDB" w:rsidRDefault="003229C8" w:rsidP="006E30C3">
            <w:pPr>
              <w:spacing w:after="0" w:line="240" w:lineRule="auto"/>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Газодобывающая компания</w:t>
            </w:r>
          </w:p>
        </w:tc>
        <w:tc>
          <w:tcPr>
            <w:tcW w:w="2580" w:type="dxa"/>
            <w:shd w:val="clear" w:color="auto" w:fill="auto"/>
            <w:noWrap/>
            <w:vAlign w:val="center"/>
            <w:hideMark/>
          </w:tcPr>
          <w:p w14:paraId="6656C67F" w14:textId="77777777" w:rsidR="003229C8" w:rsidRPr="00055BDB" w:rsidRDefault="003229C8" w:rsidP="006E30C3">
            <w:pPr>
              <w:spacing w:after="0" w:line="240" w:lineRule="auto"/>
              <w:jc w:val="center"/>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2%</w:t>
            </w:r>
          </w:p>
        </w:tc>
      </w:tr>
      <w:tr w:rsidR="00055BDB" w:rsidRPr="00055BDB" w14:paraId="63D32953" w14:textId="77777777" w:rsidTr="006E30C3">
        <w:trPr>
          <w:trHeight w:val="288"/>
          <w:jc w:val="center"/>
        </w:trPr>
        <w:tc>
          <w:tcPr>
            <w:tcW w:w="7602" w:type="dxa"/>
            <w:shd w:val="clear" w:color="auto" w:fill="auto"/>
            <w:noWrap/>
            <w:vAlign w:val="center"/>
            <w:hideMark/>
          </w:tcPr>
          <w:p w14:paraId="58E9340C" w14:textId="77777777" w:rsidR="003229C8" w:rsidRPr="00055BDB" w:rsidRDefault="003229C8" w:rsidP="006E30C3">
            <w:pPr>
              <w:spacing w:after="0" w:line="240" w:lineRule="auto"/>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Транспортная компания</w:t>
            </w:r>
          </w:p>
        </w:tc>
        <w:tc>
          <w:tcPr>
            <w:tcW w:w="2580" w:type="dxa"/>
            <w:shd w:val="clear" w:color="auto" w:fill="auto"/>
            <w:noWrap/>
            <w:vAlign w:val="center"/>
            <w:hideMark/>
          </w:tcPr>
          <w:p w14:paraId="057E92D2" w14:textId="77777777" w:rsidR="003229C8" w:rsidRPr="00055BDB" w:rsidRDefault="003229C8" w:rsidP="006E30C3">
            <w:pPr>
              <w:spacing w:after="0" w:line="240" w:lineRule="auto"/>
              <w:jc w:val="center"/>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1%</w:t>
            </w:r>
          </w:p>
        </w:tc>
      </w:tr>
      <w:tr w:rsidR="006E30C3" w:rsidRPr="00055BDB" w14:paraId="285E66C5" w14:textId="77777777" w:rsidTr="006E30C3">
        <w:trPr>
          <w:trHeight w:val="288"/>
          <w:jc w:val="center"/>
        </w:trPr>
        <w:tc>
          <w:tcPr>
            <w:tcW w:w="7602" w:type="dxa"/>
            <w:shd w:val="clear" w:color="auto" w:fill="auto"/>
            <w:noWrap/>
            <w:vAlign w:val="center"/>
            <w:hideMark/>
          </w:tcPr>
          <w:p w14:paraId="36E54758" w14:textId="77777777" w:rsidR="003229C8" w:rsidRPr="00055BDB" w:rsidRDefault="003229C8" w:rsidP="006E30C3">
            <w:pPr>
              <w:spacing w:after="0" w:line="240" w:lineRule="auto"/>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Общий итог</w:t>
            </w:r>
          </w:p>
        </w:tc>
        <w:tc>
          <w:tcPr>
            <w:tcW w:w="2580" w:type="dxa"/>
            <w:shd w:val="clear" w:color="auto" w:fill="auto"/>
            <w:noWrap/>
            <w:vAlign w:val="center"/>
            <w:hideMark/>
          </w:tcPr>
          <w:p w14:paraId="14EECDEB" w14:textId="77777777" w:rsidR="003229C8" w:rsidRPr="00055BDB" w:rsidRDefault="003229C8" w:rsidP="006E30C3">
            <w:pPr>
              <w:keepNext/>
              <w:spacing w:after="0" w:line="240" w:lineRule="auto"/>
              <w:jc w:val="center"/>
              <w:rPr>
                <w:rFonts w:ascii="Times New Roman" w:eastAsia="Times New Roman" w:hAnsi="Times New Roman" w:cs="Times New Roman"/>
                <w:color w:val="00B050"/>
                <w:sz w:val="28"/>
                <w:szCs w:val="28"/>
              </w:rPr>
            </w:pPr>
            <w:r w:rsidRPr="00055BDB">
              <w:rPr>
                <w:rFonts w:ascii="Times New Roman" w:eastAsia="Times New Roman" w:hAnsi="Times New Roman" w:cs="Times New Roman"/>
                <w:color w:val="00B050"/>
                <w:sz w:val="28"/>
                <w:szCs w:val="28"/>
              </w:rPr>
              <w:t>68%</w:t>
            </w:r>
          </w:p>
        </w:tc>
      </w:tr>
    </w:tbl>
    <w:p w14:paraId="48996876" w14:textId="77777777" w:rsidR="00A55920" w:rsidRPr="00055BDB" w:rsidRDefault="00A55920" w:rsidP="006E30C3">
      <w:pPr>
        <w:spacing w:after="0" w:line="360" w:lineRule="auto"/>
        <w:ind w:firstLine="720"/>
        <w:jc w:val="both"/>
        <w:rPr>
          <w:rFonts w:ascii="Times New Roman" w:eastAsia="Times New Roman" w:hAnsi="Times New Roman" w:cs="Times New Roman"/>
          <w:color w:val="00B050"/>
          <w:sz w:val="28"/>
          <w:szCs w:val="28"/>
        </w:rPr>
      </w:pPr>
    </w:p>
    <w:p w14:paraId="4F07F2F7" w14:textId="77777777" w:rsidR="006260E0" w:rsidRDefault="006260E0" w:rsidP="006E30C3">
      <w:pPr>
        <w:spacing w:after="0" w:line="360" w:lineRule="auto"/>
        <w:ind w:firstLine="720"/>
        <w:jc w:val="both"/>
        <w:rPr>
          <w:rFonts w:ascii="Times New Roman" w:eastAsia="Times New Roman" w:hAnsi="Times New Roman" w:cs="Times New Roman"/>
          <w:sz w:val="28"/>
          <w:szCs w:val="28"/>
        </w:rPr>
      </w:pPr>
    </w:p>
    <w:p w14:paraId="5681EEBF" w14:textId="77777777" w:rsidR="003229C8" w:rsidRPr="006E30C3" w:rsidRDefault="003229C8" w:rsidP="006E30C3">
      <w:pPr>
        <w:pStyle w:val="4"/>
        <w:spacing w:before="0" w:line="360" w:lineRule="auto"/>
        <w:ind w:left="0" w:firstLine="709"/>
        <w:jc w:val="left"/>
        <w:rPr>
          <w:rFonts w:ascii="Times New Roman" w:hAnsi="Times New Roman" w:cs="Times New Roman"/>
          <w:color w:val="000000" w:themeColor="text1"/>
          <w:sz w:val="28"/>
          <w:szCs w:val="28"/>
          <w:u w:val="single"/>
          <w:lang w:val="ru-RU"/>
        </w:rPr>
      </w:pPr>
      <w:bookmarkStart w:id="27" w:name="_Toc50732725"/>
      <w:r w:rsidRPr="006E30C3">
        <w:rPr>
          <w:rFonts w:ascii="Times New Roman" w:hAnsi="Times New Roman" w:cs="Times New Roman"/>
          <w:color w:val="000000" w:themeColor="text1"/>
          <w:sz w:val="28"/>
          <w:szCs w:val="28"/>
          <w:u w:val="single"/>
          <w:lang w:val="ru-RU"/>
        </w:rPr>
        <w:t>2.4.</w:t>
      </w:r>
      <w:r w:rsidR="006E30C3" w:rsidRPr="006E30C3">
        <w:rPr>
          <w:rFonts w:ascii="Times New Roman" w:hAnsi="Times New Roman" w:cs="Times New Roman"/>
          <w:color w:val="000000" w:themeColor="text1"/>
          <w:sz w:val="28"/>
          <w:szCs w:val="28"/>
          <w:u w:val="single"/>
          <w:lang w:val="ru-RU"/>
        </w:rPr>
        <w:t>1.4</w:t>
      </w:r>
      <w:r w:rsidRPr="006E30C3">
        <w:rPr>
          <w:rFonts w:ascii="Times New Roman" w:hAnsi="Times New Roman" w:cs="Times New Roman"/>
          <w:color w:val="000000" w:themeColor="text1"/>
          <w:sz w:val="28"/>
          <w:szCs w:val="28"/>
          <w:u w:val="single"/>
          <w:lang w:val="ru-RU"/>
        </w:rPr>
        <w:t xml:space="preserve"> </w:t>
      </w:r>
      <w:r w:rsidR="00DD6E5B">
        <w:rPr>
          <w:rFonts w:ascii="Times New Roman" w:hAnsi="Times New Roman" w:cs="Times New Roman"/>
          <w:color w:val="000000" w:themeColor="text1"/>
          <w:sz w:val="28"/>
          <w:szCs w:val="28"/>
          <w:u w:val="single"/>
          <w:lang w:val="ru-RU"/>
        </w:rPr>
        <w:t>Обзор</w:t>
      </w:r>
      <w:r w:rsidRPr="006E30C3">
        <w:rPr>
          <w:rFonts w:ascii="Times New Roman" w:hAnsi="Times New Roman" w:cs="Times New Roman"/>
          <w:color w:val="000000" w:themeColor="text1"/>
          <w:sz w:val="28"/>
          <w:szCs w:val="28"/>
          <w:u w:val="single"/>
          <w:lang w:val="ru-RU"/>
        </w:rPr>
        <w:t xml:space="preserve"> основных условий выполнения характерных работ по дефектоскопии крупных заказчиков</w:t>
      </w:r>
      <w:bookmarkEnd w:id="27"/>
    </w:p>
    <w:p w14:paraId="51B0F140" w14:textId="77777777" w:rsidR="00A55920" w:rsidRDefault="00A55920" w:rsidP="006E30C3">
      <w:pPr>
        <w:spacing w:after="0" w:line="360" w:lineRule="auto"/>
        <w:ind w:firstLine="720"/>
        <w:jc w:val="both"/>
        <w:rPr>
          <w:rFonts w:ascii="Times New Roman" w:eastAsia="Times New Roman" w:hAnsi="Times New Roman" w:cs="Times New Roman"/>
          <w:sz w:val="28"/>
          <w:szCs w:val="28"/>
        </w:rPr>
      </w:pPr>
    </w:p>
    <w:p w14:paraId="0C23F241" w14:textId="77777777" w:rsidR="006E30C3" w:rsidRDefault="006E30C3"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приведены примеры закупок, представляющие требования к выполнению работ по дефектоскопии.</w:t>
      </w:r>
    </w:p>
    <w:p w14:paraId="7F00CD1C" w14:textId="77777777" w:rsidR="006260E0" w:rsidRDefault="006260E0" w:rsidP="006E30C3">
      <w:pPr>
        <w:spacing w:after="0" w:line="360" w:lineRule="auto"/>
        <w:ind w:firstLine="720"/>
        <w:jc w:val="both"/>
        <w:rPr>
          <w:rFonts w:ascii="Times New Roman" w:eastAsia="Times New Roman" w:hAnsi="Times New Roman" w:cs="Times New Roman"/>
          <w:sz w:val="28"/>
          <w:szCs w:val="28"/>
        </w:rPr>
      </w:pPr>
    </w:p>
    <w:p w14:paraId="36806075" w14:textId="77777777" w:rsidR="006260E0" w:rsidRDefault="006260E0" w:rsidP="006E30C3">
      <w:pPr>
        <w:spacing w:after="0" w:line="360" w:lineRule="auto"/>
        <w:ind w:firstLine="720"/>
        <w:jc w:val="both"/>
        <w:rPr>
          <w:rFonts w:ascii="Times New Roman" w:eastAsia="Times New Roman" w:hAnsi="Times New Roman" w:cs="Times New Roman"/>
          <w:sz w:val="28"/>
          <w:szCs w:val="28"/>
        </w:rPr>
      </w:pPr>
    </w:p>
    <w:p w14:paraId="64CBC914" w14:textId="77777777" w:rsidR="003229C8" w:rsidRPr="006E30C3" w:rsidRDefault="003229C8" w:rsidP="006E30C3">
      <w:pPr>
        <w:spacing w:after="0" w:line="360" w:lineRule="auto"/>
        <w:jc w:val="center"/>
        <w:rPr>
          <w:rFonts w:ascii="Times New Roman" w:eastAsia="Times New Roman" w:hAnsi="Times New Roman" w:cs="Times New Roman"/>
          <w:b/>
          <w:sz w:val="28"/>
          <w:szCs w:val="28"/>
        </w:rPr>
      </w:pPr>
      <w:r w:rsidRPr="006E30C3">
        <w:rPr>
          <w:rFonts w:ascii="Times New Roman" w:eastAsia="Times New Roman" w:hAnsi="Times New Roman" w:cs="Times New Roman"/>
          <w:b/>
          <w:sz w:val="28"/>
          <w:szCs w:val="28"/>
        </w:rPr>
        <w:lastRenderedPageBreak/>
        <w:t>АО «Концерн Росэнергоатом»</w:t>
      </w:r>
    </w:p>
    <w:p w14:paraId="78EDF016"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483C82">
        <w:rPr>
          <w:rFonts w:ascii="Times New Roman" w:eastAsia="Times New Roman" w:hAnsi="Times New Roman" w:cs="Times New Roman"/>
          <w:sz w:val="28"/>
          <w:szCs w:val="28"/>
          <w:u w:val="single"/>
        </w:rPr>
        <w:t>Наименование закупки</w:t>
      </w:r>
      <w:r>
        <w:rPr>
          <w:rFonts w:ascii="Times New Roman" w:eastAsia="Times New Roman" w:hAnsi="Times New Roman" w:cs="Times New Roman"/>
          <w:sz w:val="28"/>
          <w:szCs w:val="28"/>
        </w:rPr>
        <w:t xml:space="preserve">: </w:t>
      </w:r>
      <w:r w:rsidRPr="00483C82">
        <w:rPr>
          <w:rFonts w:ascii="Times New Roman" w:eastAsia="Times New Roman" w:hAnsi="Times New Roman" w:cs="Times New Roman"/>
          <w:sz w:val="28"/>
          <w:szCs w:val="28"/>
        </w:rPr>
        <w:t>Право заключения договора на специализированный ультразвуковой контроль сварных соединений оборудования и трубопроводов энергоблоков №4, №5 НВАЭС и №1, №2 НВАЭС-2</w:t>
      </w:r>
      <w:r>
        <w:rPr>
          <w:rFonts w:ascii="Times New Roman" w:eastAsia="Times New Roman" w:hAnsi="Times New Roman" w:cs="Times New Roman"/>
          <w:sz w:val="28"/>
          <w:szCs w:val="28"/>
        </w:rPr>
        <w:t>;</w:t>
      </w:r>
    </w:p>
    <w:p w14:paraId="5B206471"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483C82">
        <w:rPr>
          <w:rFonts w:ascii="Times New Roman" w:eastAsia="Times New Roman" w:hAnsi="Times New Roman" w:cs="Times New Roman"/>
          <w:sz w:val="28"/>
          <w:szCs w:val="28"/>
          <w:u w:val="single"/>
        </w:rPr>
        <w:t>Дата размещения извещения</w:t>
      </w:r>
      <w:r>
        <w:rPr>
          <w:rFonts w:ascii="Times New Roman" w:eastAsia="Times New Roman" w:hAnsi="Times New Roman" w:cs="Times New Roman"/>
          <w:sz w:val="28"/>
          <w:szCs w:val="28"/>
        </w:rPr>
        <w:t xml:space="preserve">: </w:t>
      </w:r>
      <w:r w:rsidRPr="00483C82">
        <w:rPr>
          <w:rFonts w:ascii="Times New Roman" w:eastAsia="Times New Roman" w:hAnsi="Times New Roman" w:cs="Times New Roman"/>
          <w:sz w:val="28"/>
          <w:szCs w:val="28"/>
        </w:rPr>
        <w:t>02.04.2020</w:t>
      </w:r>
      <w:r>
        <w:rPr>
          <w:rFonts w:ascii="Times New Roman" w:eastAsia="Times New Roman" w:hAnsi="Times New Roman" w:cs="Times New Roman"/>
          <w:sz w:val="28"/>
          <w:szCs w:val="28"/>
        </w:rPr>
        <w:t>;</w:t>
      </w:r>
    </w:p>
    <w:p w14:paraId="04BA24FC"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483C82">
        <w:rPr>
          <w:rFonts w:ascii="Times New Roman" w:eastAsia="Times New Roman" w:hAnsi="Times New Roman" w:cs="Times New Roman"/>
          <w:sz w:val="28"/>
          <w:szCs w:val="28"/>
          <w:u w:val="single"/>
        </w:rPr>
        <w:t>НМЦ</w:t>
      </w:r>
      <w:r>
        <w:rPr>
          <w:rFonts w:ascii="Times New Roman" w:eastAsia="Times New Roman" w:hAnsi="Times New Roman" w:cs="Times New Roman"/>
          <w:sz w:val="28"/>
          <w:szCs w:val="28"/>
        </w:rPr>
        <w:t xml:space="preserve">: </w:t>
      </w:r>
      <w:r w:rsidRPr="00483C82">
        <w:rPr>
          <w:rFonts w:ascii="Times New Roman" w:eastAsia="Times New Roman" w:hAnsi="Times New Roman" w:cs="Times New Roman"/>
          <w:sz w:val="28"/>
          <w:szCs w:val="28"/>
        </w:rPr>
        <w:t>33 281,22</w:t>
      </w:r>
      <w:r>
        <w:rPr>
          <w:rFonts w:ascii="Times New Roman" w:eastAsia="Times New Roman" w:hAnsi="Times New Roman" w:cs="Times New Roman"/>
          <w:sz w:val="28"/>
          <w:szCs w:val="28"/>
        </w:rPr>
        <w:t xml:space="preserve"> тыс. ру</w:t>
      </w:r>
      <w:r w:rsidR="006E30C3">
        <w:rPr>
          <w:rFonts w:ascii="Times New Roman" w:eastAsia="Times New Roman" w:hAnsi="Times New Roman" w:cs="Times New Roman"/>
          <w:sz w:val="28"/>
          <w:szCs w:val="28"/>
        </w:rPr>
        <w:t>б.</w:t>
      </w:r>
      <w:r>
        <w:rPr>
          <w:rFonts w:ascii="Times New Roman" w:eastAsia="Times New Roman" w:hAnsi="Times New Roman" w:cs="Times New Roman"/>
          <w:sz w:val="28"/>
          <w:szCs w:val="28"/>
        </w:rPr>
        <w:t xml:space="preserve">; (грубая оценка стоимости работ в месяц </w:t>
      </w:r>
      <w:r w:rsidR="006E30C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6,6</w:t>
      </w:r>
      <w:r w:rsidR="006E30C3">
        <w:rPr>
          <w:rFonts w:ascii="Times New Roman" w:eastAsia="Times New Roman" w:hAnsi="Times New Roman" w:cs="Times New Roman"/>
          <w:sz w:val="28"/>
          <w:szCs w:val="28"/>
        </w:rPr>
        <w:t> </w:t>
      </w:r>
      <w:r>
        <w:rPr>
          <w:rFonts w:ascii="Times New Roman" w:eastAsia="Times New Roman" w:hAnsi="Times New Roman" w:cs="Times New Roman"/>
          <w:sz w:val="28"/>
          <w:szCs w:val="28"/>
        </w:rPr>
        <w:t>млн.</w:t>
      </w:r>
      <w:r w:rsidR="006E30C3">
        <w:rPr>
          <w:rFonts w:ascii="Times New Roman" w:eastAsia="Times New Roman" w:hAnsi="Times New Roman" w:cs="Times New Roman"/>
          <w:sz w:val="28"/>
          <w:szCs w:val="28"/>
        </w:rPr>
        <w:t> </w:t>
      </w:r>
      <w:r>
        <w:rPr>
          <w:rFonts w:ascii="Times New Roman" w:eastAsia="Times New Roman" w:hAnsi="Times New Roman" w:cs="Times New Roman"/>
          <w:sz w:val="28"/>
          <w:szCs w:val="28"/>
        </w:rPr>
        <w:t>руб</w:t>
      </w:r>
      <w:r w:rsidR="006E30C3">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4299A88"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F35EF3">
        <w:rPr>
          <w:rFonts w:ascii="Times New Roman" w:eastAsia="Times New Roman" w:hAnsi="Times New Roman" w:cs="Times New Roman"/>
          <w:sz w:val="28"/>
          <w:szCs w:val="28"/>
          <w:u w:val="single"/>
        </w:rPr>
        <w:t>Период оказания услуг</w:t>
      </w:r>
      <w:r>
        <w:rPr>
          <w:rFonts w:ascii="Times New Roman" w:eastAsia="Times New Roman" w:hAnsi="Times New Roman" w:cs="Times New Roman"/>
          <w:sz w:val="28"/>
          <w:szCs w:val="28"/>
        </w:rPr>
        <w:t>: с 01.06.2020 по 25.10.2020 (5 мес.);</w:t>
      </w:r>
    </w:p>
    <w:p w14:paraId="7B1A3C14"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F35EF3">
        <w:rPr>
          <w:rFonts w:ascii="Times New Roman" w:eastAsia="Times New Roman" w:hAnsi="Times New Roman" w:cs="Times New Roman"/>
          <w:sz w:val="28"/>
          <w:szCs w:val="28"/>
          <w:u w:val="single"/>
        </w:rPr>
        <w:t>Объем услуг</w:t>
      </w:r>
      <w:r>
        <w:rPr>
          <w:rFonts w:ascii="Times New Roman" w:eastAsia="Times New Roman" w:hAnsi="Times New Roman" w:cs="Times New Roman"/>
          <w:sz w:val="28"/>
          <w:szCs w:val="28"/>
        </w:rPr>
        <w:t xml:space="preserve">: </w:t>
      </w:r>
      <w:r w:rsidRPr="00F35EF3">
        <w:rPr>
          <w:rFonts w:ascii="Times New Roman" w:eastAsia="Times New Roman" w:hAnsi="Times New Roman" w:cs="Times New Roman"/>
          <w:sz w:val="28"/>
          <w:szCs w:val="28"/>
        </w:rPr>
        <w:t>соответствии с Ведомостью</w:t>
      </w:r>
      <w:r>
        <w:rPr>
          <w:rFonts w:ascii="Times New Roman" w:eastAsia="Times New Roman" w:hAnsi="Times New Roman" w:cs="Times New Roman"/>
          <w:sz w:val="28"/>
          <w:szCs w:val="28"/>
        </w:rPr>
        <w:t>;</w:t>
      </w:r>
    </w:p>
    <w:p w14:paraId="387FC207" w14:textId="77777777" w:rsidR="003229C8" w:rsidRDefault="003229C8" w:rsidP="006E30C3">
      <w:pPr>
        <w:spacing w:after="0" w:line="360" w:lineRule="auto"/>
        <w:ind w:firstLine="72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Т</w:t>
      </w:r>
      <w:r w:rsidRPr="00F35EF3">
        <w:rPr>
          <w:rFonts w:ascii="Times New Roman" w:eastAsia="Times New Roman" w:hAnsi="Times New Roman" w:cs="Times New Roman"/>
          <w:sz w:val="28"/>
          <w:szCs w:val="28"/>
          <w:u w:val="single"/>
        </w:rPr>
        <w:t xml:space="preserve">ребования к </w:t>
      </w:r>
      <w:r>
        <w:rPr>
          <w:rFonts w:ascii="Times New Roman" w:eastAsia="Times New Roman" w:hAnsi="Times New Roman" w:cs="Times New Roman"/>
          <w:sz w:val="28"/>
          <w:szCs w:val="28"/>
          <w:u w:val="single"/>
        </w:rPr>
        <w:t xml:space="preserve">способу </w:t>
      </w:r>
      <w:r w:rsidRPr="00F35EF3">
        <w:rPr>
          <w:rFonts w:ascii="Times New Roman" w:eastAsia="Times New Roman" w:hAnsi="Times New Roman" w:cs="Times New Roman"/>
          <w:sz w:val="28"/>
          <w:szCs w:val="28"/>
          <w:u w:val="single"/>
        </w:rPr>
        <w:t>оказани</w:t>
      </w:r>
      <w:r>
        <w:rPr>
          <w:rFonts w:ascii="Times New Roman" w:eastAsia="Times New Roman" w:hAnsi="Times New Roman" w:cs="Times New Roman"/>
          <w:sz w:val="28"/>
          <w:szCs w:val="28"/>
          <w:u w:val="single"/>
        </w:rPr>
        <w:t>я</w:t>
      </w:r>
      <w:r w:rsidRPr="00F35EF3">
        <w:rPr>
          <w:rFonts w:ascii="Times New Roman" w:eastAsia="Times New Roman" w:hAnsi="Times New Roman" w:cs="Times New Roman"/>
          <w:sz w:val="28"/>
          <w:szCs w:val="28"/>
          <w:u w:val="single"/>
        </w:rPr>
        <w:t xml:space="preserve"> услуги</w:t>
      </w:r>
      <w:r>
        <w:rPr>
          <w:rFonts w:ascii="Times New Roman" w:eastAsia="Times New Roman" w:hAnsi="Times New Roman" w:cs="Times New Roman"/>
          <w:sz w:val="28"/>
          <w:szCs w:val="28"/>
        </w:rPr>
        <w:t>: у</w:t>
      </w:r>
      <w:r w:rsidRPr="00F35EF3">
        <w:rPr>
          <w:rFonts w:ascii="Times New Roman" w:eastAsia="Times New Roman" w:hAnsi="Times New Roman" w:cs="Times New Roman"/>
          <w:sz w:val="28"/>
          <w:szCs w:val="28"/>
        </w:rPr>
        <w:t>слуги должны оказываться с применением специализированных автоматизированных систем контроля (далее АСК) Авгур 5.2 и АСК с технологией ФАР, персоналом аттестованным в соответствии с ГОСТ Р 50.05.11-2018 по методикам ультразвукового контроля сварных соединений</w:t>
      </w:r>
      <w:r>
        <w:rPr>
          <w:rFonts w:ascii="Times New Roman" w:eastAsia="Times New Roman" w:hAnsi="Times New Roman" w:cs="Times New Roman"/>
          <w:sz w:val="28"/>
          <w:szCs w:val="28"/>
        </w:rPr>
        <w:t>;</w:t>
      </w:r>
    </w:p>
    <w:p w14:paraId="18435CA3"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D6081E">
        <w:rPr>
          <w:rFonts w:ascii="Times New Roman" w:eastAsia="Times New Roman" w:hAnsi="Times New Roman" w:cs="Times New Roman"/>
          <w:sz w:val="28"/>
          <w:szCs w:val="28"/>
          <w:u w:val="single"/>
        </w:rPr>
        <w:t>Специальные требования</w:t>
      </w:r>
      <w:r>
        <w:rPr>
          <w:rFonts w:ascii="Times New Roman" w:eastAsia="Times New Roman" w:hAnsi="Times New Roman" w:cs="Times New Roman"/>
          <w:sz w:val="28"/>
          <w:szCs w:val="28"/>
        </w:rPr>
        <w:t>:</w:t>
      </w:r>
      <w:r w:rsidRPr="00D6081E">
        <w:t xml:space="preserve"> </w:t>
      </w:r>
    </w:p>
    <w:p w14:paraId="6B45A7BD" w14:textId="77777777" w:rsidR="003229C8" w:rsidRPr="00D6081E"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D6081E">
        <w:rPr>
          <w:rFonts w:ascii="Times New Roman" w:eastAsia="Times New Roman" w:hAnsi="Times New Roman" w:cs="Times New Roman"/>
          <w:sz w:val="28"/>
          <w:szCs w:val="28"/>
        </w:rPr>
        <w:t>Персонал Исполнителя должен быть аттестован (по ГОСТ Р 50.05.11-2018) на право оказания услуг ультразвукового контроля по нормативным документам (методикам) перечисленных в Подразделе 3.2.4 с правом выдачи заключений.</w:t>
      </w:r>
    </w:p>
    <w:p w14:paraId="6A40E549" w14:textId="77777777" w:rsidR="003229C8" w:rsidRPr="00D6081E"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6E30C3">
        <w:rPr>
          <w:rFonts w:ascii="Times New Roman" w:eastAsia="Times New Roman" w:hAnsi="Times New Roman" w:cs="Times New Roman"/>
          <w:sz w:val="28"/>
          <w:szCs w:val="28"/>
        </w:rPr>
        <w:t> </w:t>
      </w:r>
      <w:r w:rsidRPr="00D6081E">
        <w:rPr>
          <w:rFonts w:ascii="Times New Roman" w:eastAsia="Times New Roman" w:hAnsi="Times New Roman" w:cs="Times New Roman"/>
          <w:sz w:val="28"/>
          <w:szCs w:val="28"/>
        </w:rPr>
        <w:t>Выполнять требования СТО</w:t>
      </w:r>
      <w:r w:rsidR="003721C0">
        <w:rPr>
          <w:rFonts w:ascii="Times New Roman" w:eastAsia="Times New Roman" w:hAnsi="Times New Roman" w:cs="Times New Roman"/>
          <w:sz w:val="28"/>
          <w:szCs w:val="28"/>
        </w:rPr>
        <w:t xml:space="preserve"> </w:t>
      </w:r>
      <w:r w:rsidRPr="00D6081E">
        <w:rPr>
          <w:rFonts w:ascii="Times New Roman" w:eastAsia="Times New Roman" w:hAnsi="Times New Roman" w:cs="Times New Roman"/>
          <w:sz w:val="28"/>
          <w:szCs w:val="28"/>
        </w:rPr>
        <w:t>1.1.1.03.004.1405-2019 «Организация предэксплуатационного и эксплуатационного контроля металла оборудования, трубопроводов и других элементов атомных станций».</w:t>
      </w:r>
    </w:p>
    <w:p w14:paraId="56A90373" w14:textId="77777777" w:rsidR="003229C8" w:rsidRPr="00D6081E"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6E30C3">
        <w:rPr>
          <w:rFonts w:ascii="Times New Roman" w:eastAsia="Times New Roman" w:hAnsi="Times New Roman" w:cs="Times New Roman"/>
          <w:sz w:val="28"/>
          <w:szCs w:val="28"/>
        </w:rPr>
        <w:t> </w:t>
      </w:r>
      <w:r w:rsidRPr="00D6081E">
        <w:rPr>
          <w:rFonts w:ascii="Times New Roman" w:eastAsia="Times New Roman" w:hAnsi="Times New Roman" w:cs="Times New Roman"/>
          <w:sz w:val="28"/>
          <w:szCs w:val="28"/>
        </w:rPr>
        <w:t>До начала оказания услуг по каждому из этапов, Исполнитель должен разработать и предоставить технологические карты контроля, составленные на основании требований методик контроля, и РД ЭО 1.1.2.25.0937-2013.</w:t>
      </w:r>
    </w:p>
    <w:p w14:paraId="2CF63C21" w14:textId="77777777" w:rsidR="003229C8" w:rsidRPr="00D6081E"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D6081E">
        <w:rPr>
          <w:rFonts w:ascii="Times New Roman" w:eastAsia="Times New Roman" w:hAnsi="Times New Roman" w:cs="Times New Roman"/>
          <w:sz w:val="28"/>
          <w:szCs w:val="28"/>
        </w:rPr>
        <w:t>Услуги оказываются в зоне ионизирующего излучения и характеризуются мощностью дозы излучения от 0 до 1000 мкЗв/ч.</w:t>
      </w:r>
    </w:p>
    <w:p w14:paraId="7D6D804C" w14:textId="77777777" w:rsidR="003229C8" w:rsidRPr="00D6081E"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6E30C3">
        <w:rPr>
          <w:rFonts w:ascii="Times New Roman" w:eastAsia="Times New Roman" w:hAnsi="Times New Roman" w:cs="Times New Roman"/>
          <w:sz w:val="28"/>
          <w:szCs w:val="28"/>
        </w:rPr>
        <w:t> </w:t>
      </w:r>
      <w:r w:rsidRPr="00D6081E">
        <w:rPr>
          <w:rFonts w:ascii="Times New Roman" w:eastAsia="Times New Roman" w:hAnsi="Times New Roman" w:cs="Times New Roman"/>
          <w:sz w:val="28"/>
          <w:szCs w:val="28"/>
        </w:rPr>
        <w:t xml:space="preserve">Персонал допускается к работам с ИИИ при наличии дозиметрического паспорта и письма/справки своего предприятия (за подписью руководителя) с данными о прохождении медосмотра на пригодность работы с ИИИ, о прохождении проверки знаний по РБ, с указанием разрешенной дозы на период выполнения работ и данными для идентификации прикомандированных </w:t>
      </w:r>
      <w:r w:rsidRPr="00D6081E">
        <w:rPr>
          <w:rFonts w:ascii="Times New Roman" w:eastAsia="Times New Roman" w:hAnsi="Times New Roman" w:cs="Times New Roman"/>
          <w:sz w:val="28"/>
          <w:szCs w:val="28"/>
        </w:rPr>
        <w:lastRenderedPageBreak/>
        <w:t>работников (ФИО, таб.№, дата рождения, № страхового пенсионного свидетельства).</w:t>
      </w:r>
    </w:p>
    <w:p w14:paraId="6CDFDA4B"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D6081E">
        <w:rPr>
          <w:rFonts w:ascii="Times New Roman" w:eastAsia="Times New Roman" w:hAnsi="Times New Roman" w:cs="Times New Roman"/>
          <w:sz w:val="28"/>
          <w:szCs w:val="28"/>
        </w:rPr>
        <w:t>В период выполнения контроля услуги оказываются на высоте от 1,5 метра до 15 метров.</w:t>
      </w:r>
    </w:p>
    <w:p w14:paraId="62C664A8"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p>
    <w:p w14:paraId="70107325" w14:textId="77777777" w:rsidR="003229C8" w:rsidRDefault="003229C8" w:rsidP="00542294">
      <w:pPr>
        <w:spacing w:after="0" w:line="360" w:lineRule="auto"/>
        <w:ind w:firstLine="720"/>
        <w:jc w:val="both"/>
        <w:rPr>
          <w:rFonts w:ascii="Times New Roman" w:eastAsia="Times New Roman" w:hAnsi="Times New Roman" w:cs="Times New Roman"/>
          <w:b/>
          <w:bCs/>
          <w:sz w:val="28"/>
          <w:szCs w:val="28"/>
        </w:rPr>
      </w:pPr>
      <w:r w:rsidRPr="00B520D1">
        <w:rPr>
          <w:rFonts w:ascii="Times New Roman" w:eastAsia="Times New Roman" w:hAnsi="Times New Roman" w:cs="Times New Roman"/>
          <w:b/>
          <w:bCs/>
          <w:sz w:val="28"/>
          <w:szCs w:val="28"/>
        </w:rPr>
        <w:t xml:space="preserve">ООО </w:t>
      </w:r>
      <w:r w:rsidR="00BB35E4">
        <w:rPr>
          <w:rFonts w:ascii="Times New Roman" w:eastAsia="Times New Roman" w:hAnsi="Times New Roman" w:cs="Times New Roman"/>
          <w:b/>
          <w:bCs/>
          <w:sz w:val="28"/>
          <w:szCs w:val="28"/>
        </w:rPr>
        <w:t>«</w:t>
      </w:r>
      <w:r w:rsidRPr="00B520D1">
        <w:rPr>
          <w:rFonts w:ascii="Times New Roman" w:eastAsia="Times New Roman" w:hAnsi="Times New Roman" w:cs="Times New Roman"/>
          <w:b/>
          <w:bCs/>
          <w:sz w:val="28"/>
          <w:szCs w:val="28"/>
        </w:rPr>
        <w:t>БГК</w:t>
      </w:r>
      <w:r w:rsidR="00BB35E4">
        <w:rPr>
          <w:rFonts w:ascii="Times New Roman" w:eastAsia="Times New Roman" w:hAnsi="Times New Roman" w:cs="Times New Roman"/>
          <w:b/>
          <w:bCs/>
          <w:sz w:val="28"/>
          <w:szCs w:val="28"/>
        </w:rPr>
        <w:t>»</w:t>
      </w:r>
    </w:p>
    <w:p w14:paraId="421E44C8"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483C82">
        <w:rPr>
          <w:rFonts w:ascii="Times New Roman" w:eastAsia="Times New Roman" w:hAnsi="Times New Roman" w:cs="Times New Roman"/>
          <w:sz w:val="28"/>
          <w:szCs w:val="28"/>
          <w:u w:val="single"/>
        </w:rPr>
        <w:t>Наименование закупки</w:t>
      </w:r>
      <w:r>
        <w:rPr>
          <w:rFonts w:ascii="Times New Roman" w:eastAsia="Times New Roman" w:hAnsi="Times New Roman" w:cs="Times New Roman"/>
          <w:sz w:val="28"/>
          <w:szCs w:val="28"/>
        </w:rPr>
        <w:t xml:space="preserve">: </w:t>
      </w:r>
      <w:r w:rsidRPr="00593A23">
        <w:rPr>
          <w:rFonts w:ascii="Times New Roman" w:eastAsia="Times New Roman" w:hAnsi="Times New Roman" w:cs="Times New Roman"/>
          <w:sz w:val="28"/>
          <w:szCs w:val="28"/>
        </w:rPr>
        <w:t xml:space="preserve">Контроль металла, техническое диагностирование (экспертиза ПБ) и техническое освидетельствование оборудования филиалов Уфимского узла ООО </w:t>
      </w:r>
      <w:r w:rsidR="00BB35E4">
        <w:rPr>
          <w:rFonts w:ascii="Times New Roman" w:eastAsia="Times New Roman" w:hAnsi="Times New Roman" w:cs="Times New Roman"/>
          <w:sz w:val="28"/>
          <w:szCs w:val="28"/>
        </w:rPr>
        <w:t>«</w:t>
      </w:r>
      <w:r w:rsidRPr="00593A23">
        <w:rPr>
          <w:rFonts w:ascii="Times New Roman" w:eastAsia="Times New Roman" w:hAnsi="Times New Roman" w:cs="Times New Roman"/>
          <w:sz w:val="28"/>
          <w:szCs w:val="28"/>
        </w:rPr>
        <w:t>БГК</w:t>
      </w:r>
      <w:r w:rsidR="00BB35E4">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E418DB1"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483C82">
        <w:rPr>
          <w:rFonts w:ascii="Times New Roman" w:eastAsia="Times New Roman" w:hAnsi="Times New Roman" w:cs="Times New Roman"/>
          <w:sz w:val="28"/>
          <w:szCs w:val="28"/>
          <w:u w:val="single"/>
        </w:rPr>
        <w:t>Дата размещения извещения</w:t>
      </w:r>
      <w:r>
        <w:rPr>
          <w:rFonts w:ascii="Times New Roman" w:eastAsia="Times New Roman" w:hAnsi="Times New Roman" w:cs="Times New Roman"/>
          <w:sz w:val="28"/>
          <w:szCs w:val="28"/>
        </w:rPr>
        <w:t xml:space="preserve">: </w:t>
      </w:r>
      <w:r w:rsidRPr="00593A23">
        <w:rPr>
          <w:rFonts w:ascii="Times New Roman" w:eastAsia="Times New Roman" w:hAnsi="Times New Roman" w:cs="Times New Roman"/>
          <w:sz w:val="28"/>
          <w:szCs w:val="28"/>
        </w:rPr>
        <w:t>19.09.2019</w:t>
      </w:r>
      <w:r>
        <w:rPr>
          <w:rFonts w:ascii="Times New Roman" w:eastAsia="Times New Roman" w:hAnsi="Times New Roman" w:cs="Times New Roman"/>
          <w:sz w:val="28"/>
          <w:szCs w:val="28"/>
        </w:rPr>
        <w:t>;</w:t>
      </w:r>
    </w:p>
    <w:p w14:paraId="53E57B64"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483C82">
        <w:rPr>
          <w:rFonts w:ascii="Times New Roman" w:eastAsia="Times New Roman" w:hAnsi="Times New Roman" w:cs="Times New Roman"/>
          <w:sz w:val="28"/>
          <w:szCs w:val="28"/>
          <w:u w:val="single"/>
        </w:rPr>
        <w:t>НМЦ</w:t>
      </w:r>
      <w:r>
        <w:rPr>
          <w:rFonts w:ascii="Times New Roman" w:eastAsia="Times New Roman" w:hAnsi="Times New Roman" w:cs="Times New Roman"/>
          <w:sz w:val="28"/>
          <w:szCs w:val="28"/>
        </w:rPr>
        <w:t xml:space="preserve">: </w:t>
      </w:r>
      <w:r w:rsidRPr="00593A23">
        <w:rPr>
          <w:rFonts w:ascii="Times New Roman" w:eastAsia="Times New Roman" w:hAnsi="Times New Roman" w:cs="Times New Roman"/>
          <w:sz w:val="28"/>
          <w:szCs w:val="28"/>
        </w:rPr>
        <w:t xml:space="preserve">158 331,08 </w:t>
      </w:r>
      <w:r>
        <w:rPr>
          <w:rFonts w:ascii="Times New Roman" w:eastAsia="Times New Roman" w:hAnsi="Times New Roman" w:cs="Times New Roman"/>
          <w:sz w:val="28"/>
          <w:szCs w:val="28"/>
        </w:rPr>
        <w:t>тыс. руб</w:t>
      </w:r>
      <w:r w:rsidR="00BB35E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(грубая оценка стоимости работ в месяц </w:t>
      </w:r>
      <w:r w:rsidR="00BB35E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4,4</w:t>
      </w:r>
      <w:r w:rsidR="00BB35E4">
        <w:rPr>
          <w:rFonts w:ascii="Times New Roman" w:eastAsia="Times New Roman" w:hAnsi="Times New Roman" w:cs="Times New Roman"/>
          <w:sz w:val="28"/>
          <w:szCs w:val="28"/>
        </w:rPr>
        <w:t> </w:t>
      </w:r>
      <w:r>
        <w:rPr>
          <w:rFonts w:ascii="Times New Roman" w:eastAsia="Times New Roman" w:hAnsi="Times New Roman" w:cs="Times New Roman"/>
          <w:sz w:val="28"/>
          <w:szCs w:val="28"/>
        </w:rPr>
        <w:t>млн. руб</w:t>
      </w:r>
      <w:r w:rsidR="00BB35E4">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25BB9F18"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F35EF3">
        <w:rPr>
          <w:rFonts w:ascii="Times New Roman" w:eastAsia="Times New Roman" w:hAnsi="Times New Roman" w:cs="Times New Roman"/>
          <w:sz w:val="28"/>
          <w:szCs w:val="28"/>
          <w:u w:val="single"/>
        </w:rPr>
        <w:t>Период оказания услуг</w:t>
      </w:r>
      <w:r>
        <w:rPr>
          <w:rFonts w:ascii="Times New Roman" w:eastAsia="Times New Roman" w:hAnsi="Times New Roman" w:cs="Times New Roman"/>
          <w:sz w:val="28"/>
          <w:szCs w:val="28"/>
        </w:rPr>
        <w:t>: с 01.01.2020 по 31.12.2022 (3 года);</w:t>
      </w:r>
    </w:p>
    <w:p w14:paraId="29D3278C" w14:textId="77777777" w:rsidR="003229C8" w:rsidRDefault="003229C8" w:rsidP="006E30C3">
      <w:pPr>
        <w:spacing w:after="0" w:line="360" w:lineRule="auto"/>
        <w:ind w:firstLine="72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Место оказания услуг: </w:t>
      </w:r>
      <w:r w:rsidRPr="00F52B4A">
        <w:rPr>
          <w:rFonts w:ascii="Times New Roman" w:eastAsia="Times New Roman" w:hAnsi="Times New Roman" w:cs="Times New Roman"/>
          <w:sz w:val="28"/>
          <w:szCs w:val="28"/>
          <w:u w:val="single"/>
        </w:rPr>
        <w:t>Затонская ТЭЦ</w:t>
      </w:r>
      <w:r>
        <w:rPr>
          <w:rFonts w:ascii="Times New Roman" w:eastAsia="Times New Roman" w:hAnsi="Times New Roman" w:cs="Times New Roman"/>
          <w:sz w:val="28"/>
          <w:szCs w:val="28"/>
          <w:u w:val="single"/>
        </w:rPr>
        <w:t xml:space="preserve">; </w:t>
      </w:r>
      <w:r w:rsidRPr="00F52B4A">
        <w:rPr>
          <w:rFonts w:ascii="Times New Roman" w:eastAsia="Times New Roman" w:hAnsi="Times New Roman" w:cs="Times New Roman"/>
          <w:sz w:val="28"/>
          <w:szCs w:val="28"/>
          <w:u w:val="single"/>
        </w:rPr>
        <w:t>Уфимская ТЭЦ-2 Уфимская ТЭЦ-3</w:t>
      </w:r>
      <w:r>
        <w:rPr>
          <w:rFonts w:ascii="Times New Roman" w:eastAsia="Times New Roman" w:hAnsi="Times New Roman" w:cs="Times New Roman"/>
          <w:sz w:val="28"/>
          <w:szCs w:val="28"/>
          <w:u w:val="single"/>
        </w:rPr>
        <w:t xml:space="preserve">, </w:t>
      </w:r>
      <w:r w:rsidRPr="00F52B4A">
        <w:rPr>
          <w:rFonts w:ascii="Times New Roman" w:eastAsia="Times New Roman" w:hAnsi="Times New Roman" w:cs="Times New Roman"/>
          <w:sz w:val="28"/>
          <w:szCs w:val="28"/>
          <w:u w:val="single"/>
        </w:rPr>
        <w:t xml:space="preserve">  Уфимская ТЭЦ-4</w:t>
      </w:r>
      <w:r>
        <w:rPr>
          <w:rFonts w:ascii="Times New Roman" w:eastAsia="Times New Roman" w:hAnsi="Times New Roman" w:cs="Times New Roman"/>
          <w:sz w:val="28"/>
          <w:szCs w:val="28"/>
          <w:u w:val="single"/>
        </w:rPr>
        <w:t xml:space="preserve">, </w:t>
      </w:r>
      <w:r w:rsidRPr="00F52B4A">
        <w:rPr>
          <w:rFonts w:ascii="Times New Roman" w:eastAsia="Times New Roman" w:hAnsi="Times New Roman" w:cs="Times New Roman"/>
          <w:sz w:val="28"/>
          <w:szCs w:val="28"/>
          <w:u w:val="single"/>
        </w:rPr>
        <w:t>Производственная площадка ТЭЦ-1 Уфимской ТЭЦ-4</w:t>
      </w:r>
      <w:r>
        <w:rPr>
          <w:rFonts w:ascii="Times New Roman" w:eastAsia="Times New Roman" w:hAnsi="Times New Roman" w:cs="Times New Roman"/>
          <w:sz w:val="28"/>
          <w:szCs w:val="28"/>
          <w:u w:val="single"/>
        </w:rPr>
        <w:t xml:space="preserve">, </w:t>
      </w:r>
      <w:r w:rsidRPr="00F52B4A">
        <w:rPr>
          <w:rFonts w:ascii="Times New Roman" w:eastAsia="Times New Roman" w:hAnsi="Times New Roman" w:cs="Times New Roman"/>
          <w:sz w:val="28"/>
          <w:szCs w:val="28"/>
          <w:u w:val="single"/>
        </w:rPr>
        <w:t>Приуфимская ТЭЦ</w:t>
      </w:r>
      <w:r>
        <w:rPr>
          <w:rFonts w:ascii="Times New Roman" w:eastAsia="Times New Roman" w:hAnsi="Times New Roman" w:cs="Times New Roman"/>
          <w:sz w:val="28"/>
          <w:szCs w:val="28"/>
          <w:u w:val="single"/>
        </w:rPr>
        <w:t xml:space="preserve">, </w:t>
      </w:r>
      <w:r w:rsidRPr="00F52B4A">
        <w:rPr>
          <w:rFonts w:ascii="Times New Roman" w:eastAsia="Times New Roman" w:hAnsi="Times New Roman" w:cs="Times New Roman"/>
          <w:sz w:val="28"/>
          <w:szCs w:val="28"/>
          <w:u w:val="single"/>
        </w:rPr>
        <w:t>Производственная площадка Павловская ГЭС Приуфимской ТЭЦ</w:t>
      </w:r>
      <w:r>
        <w:rPr>
          <w:rFonts w:ascii="Times New Roman" w:eastAsia="Times New Roman" w:hAnsi="Times New Roman" w:cs="Times New Roman"/>
          <w:sz w:val="28"/>
          <w:szCs w:val="28"/>
          <w:u w:val="single"/>
        </w:rPr>
        <w:t>;</w:t>
      </w:r>
    </w:p>
    <w:p w14:paraId="24A0F8CF" w14:textId="66F75BE2" w:rsidR="003229C8" w:rsidRDefault="003229C8" w:rsidP="006E30C3">
      <w:pPr>
        <w:spacing w:after="0" w:line="360" w:lineRule="auto"/>
        <w:ind w:firstLine="720"/>
        <w:jc w:val="both"/>
        <w:rPr>
          <w:rFonts w:ascii="Times New Roman" w:eastAsia="Times New Roman" w:hAnsi="Times New Roman" w:cs="Times New Roman"/>
          <w:sz w:val="28"/>
          <w:szCs w:val="28"/>
        </w:rPr>
      </w:pPr>
      <w:r w:rsidRPr="00F35EF3">
        <w:rPr>
          <w:rFonts w:ascii="Times New Roman" w:eastAsia="Times New Roman" w:hAnsi="Times New Roman" w:cs="Times New Roman"/>
          <w:sz w:val="28"/>
          <w:szCs w:val="28"/>
          <w:u w:val="single"/>
        </w:rPr>
        <w:t>Объем услуг</w:t>
      </w:r>
      <w:r w:rsidR="0022484F">
        <w:rPr>
          <w:rFonts w:ascii="Times New Roman" w:eastAsia="Times New Roman" w:hAnsi="Times New Roman" w:cs="Times New Roman"/>
          <w:sz w:val="28"/>
          <w:szCs w:val="28"/>
          <w:u w:val="single"/>
        </w:rPr>
        <w:t xml:space="preserve"> (выборочно)</w:t>
      </w:r>
      <w:r>
        <w:rPr>
          <w:rFonts w:ascii="Times New Roman" w:eastAsia="Times New Roman" w:hAnsi="Times New Roman" w:cs="Times New Roman"/>
          <w:sz w:val="28"/>
          <w:szCs w:val="28"/>
        </w:rPr>
        <w:t xml:space="preserve">: </w:t>
      </w:r>
    </w:p>
    <w:p w14:paraId="4E75D399"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81C4A">
        <w:rPr>
          <w:rFonts w:ascii="Times New Roman" w:eastAsia="Times New Roman" w:hAnsi="Times New Roman" w:cs="Times New Roman"/>
          <w:sz w:val="28"/>
          <w:szCs w:val="28"/>
        </w:rPr>
        <w:t>Провести обследование, наружный и внутренний осмотр оборудовани</w:t>
      </w:r>
      <w:r>
        <w:rPr>
          <w:rFonts w:ascii="Times New Roman" w:eastAsia="Times New Roman" w:hAnsi="Times New Roman" w:cs="Times New Roman"/>
          <w:sz w:val="28"/>
          <w:szCs w:val="28"/>
        </w:rPr>
        <w:t xml:space="preserve">я и </w:t>
      </w:r>
      <w:r w:rsidRPr="00A81C4A">
        <w:rPr>
          <w:rFonts w:ascii="Times New Roman" w:eastAsia="Times New Roman" w:hAnsi="Times New Roman" w:cs="Times New Roman"/>
          <w:sz w:val="28"/>
          <w:szCs w:val="28"/>
        </w:rPr>
        <w:t>анализ конструкционно-технологической документации</w:t>
      </w:r>
      <w:r>
        <w:rPr>
          <w:rFonts w:ascii="Times New Roman" w:eastAsia="Times New Roman" w:hAnsi="Times New Roman" w:cs="Times New Roman"/>
          <w:sz w:val="28"/>
          <w:szCs w:val="28"/>
        </w:rPr>
        <w:t>;</w:t>
      </w:r>
    </w:p>
    <w:p w14:paraId="1943697A"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B35E4" w:rsidRPr="00A81C4A">
        <w:rPr>
          <w:rFonts w:ascii="Times New Roman" w:eastAsia="Times New Roman" w:hAnsi="Times New Roman" w:cs="Times New Roman"/>
          <w:sz w:val="28"/>
          <w:szCs w:val="28"/>
        </w:rPr>
        <w:t>Составить</w:t>
      </w:r>
      <w:r w:rsidRPr="00A81C4A">
        <w:rPr>
          <w:rFonts w:ascii="Times New Roman" w:eastAsia="Times New Roman" w:hAnsi="Times New Roman" w:cs="Times New Roman"/>
          <w:sz w:val="28"/>
          <w:szCs w:val="28"/>
        </w:rPr>
        <w:t xml:space="preserve"> программу технического диагностирования оборудования</w:t>
      </w:r>
      <w:r>
        <w:rPr>
          <w:rFonts w:ascii="Times New Roman" w:eastAsia="Times New Roman" w:hAnsi="Times New Roman" w:cs="Times New Roman"/>
          <w:sz w:val="28"/>
          <w:szCs w:val="28"/>
        </w:rPr>
        <w:t xml:space="preserve">; </w:t>
      </w:r>
    </w:p>
    <w:p w14:paraId="04B8AEE4"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sidRPr="00AC5D37">
        <w:rPr>
          <w:rFonts w:ascii="Times New Roman" w:eastAsia="Times New Roman" w:hAnsi="Times New Roman" w:cs="Times New Roman"/>
          <w:sz w:val="28"/>
          <w:szCs w:val="28"/>
        </w:rPr>
        <w:t>• Провести контроль металла и сварных соединений неразрушающими методами с выдачей заключений: ультразвуковой контроль (УЗК), толщинометрию (УЗТ), магнитопорошковую дефектоскопию (МПД), цветную дефектоскопию (ЦД), химическое травление металла (ТР), рентгенографический контроль (РК), стилоскопирование основного металла и сварных соединений, определение твердости металла и др., а также оценку выявленных дефектов и качества металла и сварных соединений</w:t>
      </w:r>
      <w:r>
        <w:rPr>
          <w:rFonts w:ascii="Times New Roman" w:eastAsia="Times New Roman" w:hAnsi="Times New Roman" w:cs="Times New Roman"/>
          <w:sz w:val="28"/>
          <w:szCs w:val="28"/>
        </w:rPr>
        <w:t>;</w:t>
      </w:r>
    </w:p>
    <w:p w14:paraId="3C1A1654"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BB35E4">
        <w:rPr>
          <w:rFonts w:ascii="Times New Roman" w:eastAsia="Times New Roman" w:hAnsi="Times New Roman" w:cs="Times New Roman"/>
          <w:sz w:val="28"/>
          <w:szCs w:val="28"/>
        </w:rPr>
        <w:t> </w:t>
      </w:r>
      <w:r w:rsidRPr="00AC5D37">
        <w:rPr>
          <w:rFonts w:ascii="Times New Roman" w:eastAsia="Times New Roman" w:hAnsi="Times New Roman" w:cs="Times New Roman"/>
          <w:sz w:val="28"/>
          <w:szCs w:val="28"/>
        </w:rPr>
        <w:t>Провести с выдачей заключений контроль разрушающими методами (механические испытания) вырезок металла и сварных соединений, лабораторные (металлографические) исследования структуры металла и сварных соединений</w:t>
      </w:r>
      <w:r>
        <w:rPr>
          <w:rFonts w:ascii="Times New Roman" w:eastAsia="Times New Roman" w:hAnsi="Times New Roman" w:cs="Times New Roman"/>
          <w:sz w:val="28"/>
          <w:szCs w:val="28"/>
        </w:rPr>
        <w:t>;</w:t>
      </w:r>
    </w:p>
    <w:p w14:paraId="4FD76284" w14:textId="77777777" w:rsidR="003229C8" w:rsidRDefault="003229C8" w:rsidP="006E30C3">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r w:rsidR="00BB35E4">
        <w:rPr>
          <w:rFonts w:ascii="Times New Roman" w:eastAsia="Times New Roman" w:hAnsi="Times New Roman" w:cs="Times New Roman"/>
          <w:sz w:val="28"/>
          <w:szCs w:val="28"/>
        </w:rPr>
        <w:t> </w:t>
      </w:r>
      <w:r w:rsidRPr="00AC5D37">
        <w:rPr>
          <w:rFonts w:ascii="Times New Roman" w:eastAsia="Times New Roman" w:hAnsi="Times New Roman" w:cs="Times New Roman"/>
          <w:sz w:val="28"/>
          <w:szCs w:val="28"/>
        </w:rPr>
        <w:t>Выполнить расчетные и аналитические процедуры оценки и прогнозирования технического состояния технических устройств</w:t>
      </w:r>
      <w:r>
        <w:rPr>
          <w:rFonts w:ascii="Times New Roman" w:eastAsia="Times New Roman" w:hAnsi="Times New Roman" w:cs="Times New Roman"/>
          <w:sz w:val="28"/>
          <w:szCs w:val="28"/>
        </w:rPr>
        <w:t>;</w:t>
      </w:r>
    </w:p>
    <w:p w14:paraId="1FE3069A" w14:textId="41EFAF8D" w:rsidR="003229C8" w:rsidRDefault="003229C8" w:rsidP="006E30C3">
      <w:pPr>
        <w:spacing w:after="0" w:line="360" w:lineRule="auto"/>
        <w:ind w:firstLine="720"/>
        <w:jc w:val="both"/>
        <w:rPr>
          <w:rFonts w:ascii="Times New Roman" w:eastAsia="Times New Roman" w:hAnsi="Times New Roman" w:cs="Times New Roman"/>
          <w:sz w:val="28"/>
          <w:szCs w:val="28"/>
        </w:rPr>
      </w:pPr>
    </w:p>
    <w:p w14:paraId="4882E7A9" w14:textId="3AFB52C4" w:rsidR="00443425" w:rsidRPr="00443425" w:rsidRDefault="00443425" w:rsidP="00443425">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28" w:name="_Toc50732726"/>
      <w:r w:rsidRPr="0063237E">
        <w:rPr>
          <w:rFonts w:ascii="Times New Roman" w:hAnsi="Times New Roman" w:cs="Times New Roman"/>
          <w:i/>
          <w:color w:val="000000" w:themeColor="text1"/>
          <w:sz w:val="28"/>
          <w:szCs w:val="28"/>
        </w:rPr>
        <w:t xml:space="preserve">2.5 Обзор закупок основных крупных российских электроэнергетических </w:t>
      </w:r>
      <w:r>
        <w:rPr>
          <w:rFonts w:ascii="Times New Roman" w:hAnsi="Times New Roman" w:cs="Times New Roman"/>
          <w:i/>
          <w:color w:val="000000" w:themeColor="text1"/>
          <w:sz w:val="28"/>
          <w:szCs w:val="28"/>
        </w:rPr>
        <w:t>компаний</w:t>
      </w:r>
      <w:bookmarkEnd w:id="28"/>
    </w:p>
    <w:p w14:paraId="60FE1A41" w14:textId="77777777" w:rsidR="00443425" w:rsidRDefault="00443425" w:rsidP="006E30C3">
      <w:pPr>
        <w:spacing w:after="0" w:line="360" w:lineRule="auto"/>
        <w:ind w:firstLine="720"/>
        <w:jc w:val="both"/>
        <w:rPr>
          <w:rFonts w:ascii="Times New Roman" w:eastAsia="Times New Roman" w:hAnsi="Times New Roman" w:cs="Times New Roman"/>
          <w:sz w:val="28"/>
          <w:szCs w:val="28"/>
        </w:rPr>
      </w:pPr>
    </w:p>
    <w:p w14:paraId="3C37A48B" w14:textId="77777777" w:rsidR="00443425" w:rsidRPr="00B401EF" w:rsidRDefault="00443425" w:rsidP="00443425">
      <w:pPr>
        <w:spacing w:after="0" w:line="360" w:lineRule="auto"/>
        <w:ind w:firstLine="709"/>
        <w:jc w:val="both"/>
        <w:rPr>
          <w:rFonts w:ascii="Times New Roman" w:hAnsi="Times New Roman" w:cs="Times New Roman"/>
          <w:color w:val="00B050"/>
          <w:sz w:val="28"/>
          <w:szCs w:val="28"/>
        </w:rPr>
      </w:pPr>
      <w:r w:rsidRPr="00B401EF">
        <w:rPr>
          <w:rFonts w:ascii="Times New Roman" w:hAnsi="Times New Roman" w:cs="Times New Roman"/>
          <w:color w:val="00B050"/>
          <w:sz w:val="28"/>
          <w:szCs w:val="28"/>
        </w:rPr>
        <w:t>В ходе анализа рынка дефектоскопии установлено, что работы по визуальному и оптическому неразрушающему контролю в большинстве осуществляются в комплексе с другими работами, например, в ходе проведения экспертизы промышленной безопасности, диагностики оборудования, проектных и изыскательских работ, технического обслуживания оборудования и т.д. В связи с этим решено проанализировать закупочную деятельность основных крупных электроэнергетических компаний на выполнение указанных комплексных работ.</w:t>
      </w:r>
    </w:p>
    <w:p w14:paraId="3DB0323A" w14:textId="3F8D939F" w:rsidR="00443425" w:rsidRPr="002F168C" w:rsidRDefault="00443425" w:rsidP="00443425">
      <w:pPr>
        <w:spacing w:after="0" w:line="360" w:lineRule="auto"/>
        <w:ind w:firstLine="709"/>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t xml:space="preserve">Для проведения анализа выбраны следующие компании: Общества Группы Интер РАО </w:t>
      </w:r>
      <w:r w:rsidR="001865F2"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 xml:space="preserve"> Интер РАО – Электрогенерация, АО «ТГК-11», АО «Томская генерация», а также компаний конкурентов </w:t>
      </w:r>
      <w:r w:rsidR="001865F2"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 xml:space="preserve"> Мосэнерго, ОГК-2, Энель-Россия, Юнипро, Фортум, Т-плюс. В таблице ниже приведены ИНН компаний, по которым осуществлялся поиск закупочных процедур с 2018 по 2020 гг. </w:t>
      </w:r>
    </w:p>
    <w:p w14:paraId="458BA894" w14:textId="77777777" w:rsidR="000607C4" w:rsidRPr="002F168C" w:rsidRDefault="000607C4" w:rsidP="00443425">
      <w:pPr>
        <w:spacing w:after="0" w:line="360" w:lineRule="auto"/>
        <w:ind w:firstLine="709"/>
        <w:jc w:val="both"/>
        <w:rPr>
          <w:rFonts w:ascii="Times New Roman" w:hAnsi="Times New Roman" w:cs="Times New Roman"/>
          <w:color w:val="00B050"/>
          <w:sz w:val="28"/>
          <w:szCs w:val="28"/>
        </w:rPr>
      </w:pPr>
    </w:p>
    <w:p w14:paraId="3848B6F7" w14:textId="76013C32" w:rsidR="000607C4" w:rsidRPr="002F168C" w:rsidRDefault="000607C4" w:rsidP="000607C4">
      <w:pPr>
        <w:spacing w:after="0" w:line="360" w:lineRule="auto"/>
        <w:rPr>
          <w:rFonts w:ascii="Times New Roman" w:hAnsi="Times New Roman" w:cs="Times New Roman"/>
          <w:color w:val="00B050"/>
          <w:sz w:val="28"/>
          <w:szCs w:val="28"/>
        </w:rPr>
      </w:pPr>
      <w:r w:rsidRPr="002F168C">
        <w:rPr>
          <w:rFonts w:ascii="Times New Roman" w:hAnsi="Times New Roman" w:cs="Times New Roman"/>
          <w:color w:val="00B050"/>
          <w:sz w:val="28"/>
          <w:szCs w:val="28"/>
        </w:rPr>
        <w:t>Таблица</w:t>
      </w:r>
      <w:r w:rsidR="006260E0" w:rsidRPr="002F168C">
        <w:rPr>
          <w:rFonts w:ascii="Times New Roman" w:hAnsi="Times New Roman" w:cs="Times New Roman"/>
          <w:color w:val="00B050"/>
          <w:sz w:val="28"/>
          <w:szCs w:val="28"/>
        </w:rPr>
        <w:t xml:space="preserve"> 30</w:t>
      </w:r>
      <w:r w:rsidRPr="002F168C">
        <w:rPr>
          <w:rFonts w:ascii="Times New Roman" w:hAnsi="Times New Roman" w:cs="Times New Roman"/>
          <w:color w:val="00B050"/>
          <w:sz w:val="28"/>
          <w:szCs w:val="28"/>
        </w:rPr>
        <w:t>. ИНН основных энергокомпаний – заказчиков услуг дефектоскопии</w:t>
      </w:r>
    </w:p>
    <w:tbl>
      <w:tblPr>
        <w:tblW w:w="101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7652"/>
        <w:gridCol w:w="1858"/>
      </w:tblGrid>
      <w:tr w:rsidR="001865F2" w:rsidRPr="002F168C" w14:paraId="08D5359D" w14:textId="77777777" w:rsidTr="001865F2">
        <w:trPr>
          <w:trHeight w:val="315"/>
          <w:jc w:val="center"/>
        </w:trPr>
        <w:tc>
          <w:tcPr>
            <w:tcW w:w="594" w:type="dxa"/>
            <w:shd w:val="clear" w:color="auto" w:fill="auto"/>
            <w:noWrap/>
            <w:vAlign w:val="center"/>
            <w:hideMark/>
          </w:tcPr>
          <w:p w14:paraId="753931E7" w14:textId="77777777" w:rsidR="00443425" w:rsidRPr="002F168C" w:rsidRDefault="00443425" w:rsidP="001865F2">
            <w:pPr>
              <w:spacing w:after="0" w:line="240" w:lineRule="auto"/>
              <w:jc w:val="center"/>
              <w:rPr>
                <w:rFonts w:ascii="Times New Roman" w:eastAsia="Times New Roman" w:hAnsi="Times New Roman" w:cs="Times New Roman"/>
                <w:b/>
                <w:bCs/>
                <w:color w:val="00B050"/>
                <w:sz w:val="28"/>
                <w:szCs w:val="28"/>
                <w:lang w:eastAsia="ru-RU"/>
              </w:rPr>
            </w:pPr>
            <w:r w:rsidRPr="002F168C">
              <w:rPr>
                <w:rFonts w:ascii="Times New Roman" w:eastAsia="Times New Roman" w:hAnsi="Times New Roman" w:cs="Times New Roman"/>
                <w:b/>
                <w:bCs/>
                <w:color w:val="00B050"/>
                <w:sz w:val="28"/>
                <w:szCs w:val="28"/>
                <w:lang w:eastAsia="ru-RU"/>
              </w:rPr>
              <w:t>пп</w:t>
            </w:r>
          </w:p>
        </w:tc>
        <w:tc>
          <w:tcPr>
            <w:tcW w:w="7652" w:type="dxa"/>
            <w:shd w:val="clear" w:color="auto" w:fill="auto"/>
            <w:noWrap/>
            <w:vAlign w:val="center"/>
            <w:hideMark/>
          </w:tcPr>
          <w:p w14:paraId="2E3C5BB0" w14:textId="77777777" w:rsidR="00443425" w:rsidRPr="002F168C" w:rsidRDefault="00443425" w:rsidP="00E16D4D">
            <w:pPr>
              <w:spacing w:after="0" w:line="240" w:lineRule="auto"/>
              <w:jc w:val="center"/>
              <w:rPr>
                <w:rFonts w:ascii="Times New Roman" w:eastAsia="Times New Roman" w:hAnsi="Times New Roman" w:cs="Times New Roman"/>
                <w:b/>
                <w:bCs/>
                <w:color w:val="00B050"/>
                <w:sz w:val="28"/>
                <w:szCs w:val="28"/>
                <w:lang w:eastAsia="ru-RU"/>
              </w:rPr>
            </w:pPr>
            <w:r w:rsidRPr="002F168C">
              <w:rPr>
                <w:rFonts w:ascii="Times New Roman" w:eastAsia="Times New Roman" w:hAnsi="Times New Roman" w:cs="Times New Roman"/>
                <w:b/>
                <w:bCs/>
                <w:color w:val="00B050"/>
                <w:sz w:val="28"/>
                <w:szCs w:val="28"/>
                <w:lang w:eastAsia="ru-RU"/>
              </w:rPr>
              <w:t>Наименование компании</w:t>
            </w:r>
          </w:p>
        </w:tc>
        <w:tc>
          <w:tcPr>
            <w:tcW w:w="1858" w:type="dxa"/>
            <w:shd w:val="clear" w:color="auto" w:fill="auto"/>
            <w:noWrap/>
            <w:vAlign w:val="center"/>
            <w:hideMark/>
          </w:tcPr>
          <w:p w14:paraId="5C9630A6" w14:textId="77777777" w:rsidR="00443425" w:rsidRPr="002F168C" w:rsidRDefault="00443425" w:rsidP="001865F2">
            <w:pPr>
              <w:spacing w:after="0" w:line="240" w:lineRule="auto"/>
              <w:jc w:val="center"/>
              <w:rPr>
                <w:rFonts w:ascii="Times New Roman" w:eastAsia="Times New Roman" w:hAnsi="Times New Roman" w:cs="Times New Roman"/>
                <w:b/>
                <w:bCs/>
                <w:color w:val="00B050"/>
                <w:sz w:val="28"/>
                <w:szCs w:val="28"/>
                <w:lang w:eastAsia="ru-RU"/>
              </w:rPr>
            </w:pPr>
            <w:r w:rsidRPr="002F168C">
              <w:rPr>
                <w:rFonts w:ascii="Times New Roman" w:eastAsia="Times New Roman" w:hAnsi="Times New Roman" w:cs="Times New Roman"/>
                <w:b/>
                <w:bCs/>
                <w:color w:val="00B050"/>
                <w:sz w:val="28"/>
                <w:szCs w:val="28"/>
                <w:lang w:eastAsia="ru-RU"/>
              </w:rPr>
              <w:t>ИНН</w:t>
            </w:r>
          </w:p>
        </w:tc>
      </w:tr>
      <w:tr w:rsidR="001865F2" w:rsidRPr="002F168C" w14:paraId="5F97111A" w14:textId="77777777" w:rsidTr="001865F2">
        <w:trPr>
          <w:trHeight w:val="315"/>
          <w:jc w:val="center"/>
        </w:trPr>
        <w:tc>
          <w:tcPr>
            <w:tcW w:w="594" w:type="dxa"/>
            <w:shd w:val="clear" w:color="auto" w:fill="auto"/>
            <w:noWrap/>
            <w:vAlign w:val="center"/>
            <w:hideMark/>
          </w:tcPr>
          <w:p w14:paraId="76766B53"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w:t>
            </w:r>
          </w:p>
        </w:tc>
        <w:tc>
          <w:tcPr>
            <w:tcW w:w="7652" w:type="dxa"/>
            <w:shd w:val="clear" w:color="auto" w:fill="auto"/>
            <w:noWrap/>
            <w:vAlign w:val="center"/>
            <w:hideMark/>
          </w:tcPr>
          <w:p w14:paraId="38003E32"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ПАО "ИНТЕР РАО ЕЭС"</w:t>
            </w:r>
          </w:p>
        </w:tc>
        <w:tc>
          <w:tcPr>
            <w:tcW w:w="1858" w:type="dxa"/>
            <w:shd w:val="clear" w:color="auto" w:fill="auto"/>
            <w:noWrap/>
            <w:vAlign w:val="center"/>
            <w:hideMark/>
          </w:tcPr>
          <w:p w14:paraId="7C5EE57E"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2320109650</w:t>
            </w:r>
          </w:p>
        </w:tc>
      </w:tr>
      <w:tr w:rsidR="001865F2" w:rsidRPr="002F168C" w14:paraId="2070FAFB" w14:textId="77777777" w:rsidTr="001865F2">
        <w:trPr>
          <w:trHeight w:val="315"/>
          <w:jc w:val="center"/>
        </w:trPr>
        <w:tc>
          <w:tcPr>
            <w:tcW w:w="594" w:type="dxa"/>
            <w:shd w:val="clear" w:color="auto" w:fill="auto"/>
            <w:noWrap/>
            <w:vAlign w:val="center"/>
            <w:hideMark/>
          </w:tcPr>
          <w:p w14:paraId="4177F5E0"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w:t>
            </w:r>
          </w:p>
        </w:tc>
        <w:tc>
          <w:tcPr>
            <w:tcW w:w="7652" w:type="dxa"/>
            <w:shd w:val="clear" w:color="auto" w:fill="auto"/>
            <w:noWrap/>
            <w:vAlign w:val="center"/>
            <w:hideMark/>
          </w:tcPr>
          <w:p w14:paraId="32206DA4" w14:textId="6116F30D" w:rsidR="00443425" w:rsidRPr="002F168C" w:rsidRDefault="00443425" w:rsidP="009A0DEA">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АО "Интер Р</w:t>
            </w:r>
            <w:r w:rsidR="009A0DEA" w:rsidRPr="002F168C">
              <w:rPr>
                <w:rFonts w:ascii="Times New Roman" w:eastAsia="Times New Roman" w:hAnsi="Times New Roman" w:cs="Times New Roman"/>
                <w:color w:val="00B050"/>
                <w:sz w:val="28"/>
                <w:szCs w:val="28"/>
                <w:lang w:eastAsia="ru-RU"/>
              </w:rPr>
              <w:t>АО</w:t>
            </w:r>
            <w:r w:rsidRPr="002F168C">
              <w:rPr>
                <w:rFonts w:ascii="Times New Roman" w:eastAsia="Times New Roman" w:hAnsi="Times New Roman" w:cs="Times New Roman"/>
                <w:color w:val="00B050"/>
                <w:sz w:val="28"/>
                <w:szCs w:val="28"/>
                <w:lang w:eastAsia="ru-RU"/>
              </w:rPr>
              <w:t>-Электрогенерация"</w:t>
            </w:r>
          </w:p>
        </w:tc>
        <w:tc>
          <w:tcPr>
            <w:tcW w:w="1858" w:type="dxa"/>
            <w:shd w:val="clear" w:color="auto" w:fill="auto"/>
            <w:noWrap/>
            <w:vAlign w:val="center"/>
            <w:hideMark/>
          </w:tcPr>
          <w:p w14:paraId="211AE933"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7704784450</w:t>
            </w:r>
          </w:p>
        </w:tc>
      </w:tr>
      <w:tr w:rsidR="001865F2" w:rsidRPr="002F168C" w14:paraId="18078C8E" w14:textId="77777777" w:rsidTr="001865F2">
        <w:trPr>
          <w:trHeight w:val="315"/>
          <w:jc w:val="center"/>
        </w:trPr>
        <w:tc>
          <w:tcPr>
            <w:tcW w:w="594" w:type="dxa"/>
            <w:shd w:val="clear" w:color="auto" w:fill="auto"/>
            <w:noWrap/>
            <w:vAlign w:val="center"/>
            <w:hideMark/>
          </w:tcPr>
          <w:p w14:paraId="29594487"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3</w:t>
            </w:r>
          </w:p>
        </w:tc>
        <w:tc>
          <w:tcPr>
            <w:tcW w:w="7652" w:type="dxa"/>
            <w:shd w:val="clear" w:color="auto" w:fill="auto"/>
            <w:noWrap/>
            <w:vAlign w:val="center"/>
            <w:hideMark/>
          </w:tcPr>
          <w:p w14:paraId="60A6C49C"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РАО - ИТ"</w:t>
            </w:r>
          </w:p>
        </w:tc>
        <w:tc>
          <w:tcPr>
            <w:tcW w:w="1858" w:type="dxa"/>
            <w:shd w:val="clear" w:color="auto" w:fill="auto"/>
            <w:noWrap/>
            <w:vAlign w:val="center"/>
            <w:hideMark/>
          </w:tcPr>
          <w:p w14:paraId="78D17F24"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7727624244</w:t>
            </w:r>
          </w:p>
        </w:tc>
      </w:tr>
      <w:tr w:rsidR="001865F2" w:rsidRPr="002F168C" w14:paraId="2D253D41" w14:textId="77777777" w:rsidTr="001865F2">
        <w:trPr>
          <w:trHeight w:val="315"/>
          <w:jc w:val="center"/>
        </w:trPr>
        <w:tc>
          <w:tcPr>
            <w:tcW w:w="594" w:type="dxa"/>
            <w:shd w:val="clear" w:color="auto" w:fill="auto"/>
            <w:noWrap/>
            <w:vAlign w:val="center"/>
            <w:hideMark/>
          </w:tcPr>
          <w:p w14:paraId="74A7DC74"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4</w:t>
            </w:r>
          </w:p>
        </w:tc>
        <w:tc>
          <w:tcPr>
            <w:tcW w:w="7652" w:type="dxa"/>
            <w:shd w:val="clear" w:color="auto" w:fill="auto"/>
            <w:noWrap/>
            <w:vAlign w:val="center"/>
            <w:hideMark/>
          </w:tcPr>
          <w:p w14:paraId="66C1492C"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АО "Интер РАО Капитал"</w:t>
            </w:r>
          </w:p>
        </w:tc>
        <w:tc>
          <w:tcPr>
            <w:tcW w:w="1858" w:type="dxa"/>
            <w:shd w:val="clear" w:color="auto" w:fill="auto"/>
            <w:noWrap/>
            <w:vAlign w:val="center"/>
            <w:hideMark/>
          </w:tcPr>
          <w:p w14:paraId="202100B7"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7701296415</w:t>
            </w:r>
          </w:p>
        </w:tc>
      </w:tr>
      <w:tr w:rsidR="001865F2" w:rsidRPr="002F168C" w14:paraId="7C47E9FE" w14:textId="77777777" w:rsidTr="001865F2">
        <w:trPr>
          <w:trHeight w:val="315"/>
          <w:jc w:val="center"/>
        </w:trPr>
        <w:tc>
          <w:tcPr>
            <w:tcW w:w="594" w:type="dxa"/>
            <w:shd w:val="clear" w:color="auto" w:fill="auto"/>
            <w:noWrap/>
            <w:vAlign w:val="center"/>
            <w:hideMark/>
          </w:tcPr>
          <w:p w14:paraId="08ABB91D"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5</w:t>
            </w:r>
          </w:p>
        </w:tc>
        <w:tc>
          <w:tcPr>
            <w:tcW w:w="7652" w:type="dxa"/>
            <w:shd w:val="clear" w:color="auto" w:fill="auto"/>
            <w:noWrap/>
            <w:vAlign w:val="center"/>
            <w:hideMark/>
          </w:tcPr>
          <w:p w14:paraId="3EE9407D"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РАО - Инжиниринг"</w:t>
            </w:r>
          </w:p>
        </w:tc>
        <w:tc>
          <w:tcPr>
            <w:tcW w:w="1858" w:type="dxa"/>
            <w:shd w:val="clear" w:color="auto" w:fill="auto"/>
            <w:noWrap/>
            <w:vAlign w:val="center"/>
            <w:hideMark/>
          </w:tcPr>
          <w:p w14:paraId="155BC2AB"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5036101347</w:t>
            </w:r>
          </w:p>
        </w:tc>
      </w:tr>
      <w:tr w:rsidR="001865F2" w:rsidRPr="002F168C" w14:paraId="10B3DA39" w14:textId="77777777" w:rsidTr="001865F2">
        <w:trPr>
          <w:trHeight w:val="315"/>
          <w:jc w:val="center"/>
        </w:trPr>
        <w:tc>
          <w:tcPr>
            <w:tcW w:w="594" w:type="dxa"/>
            <w:shd w:val="clear" w:color="auto" w:fill="auto"/>
            <w:noWrap/>
            <w:vAlign w:val="center"/>
            <w:hideMark/>
          </w:tcPr>
          <w:p w14:paraId="6DE8A73D"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6</w:t>
            </w:r>
          </w:p>
        </w:tc>
        <w:tc>
          <w:tcPr>
            <w:tcW w:w="7652" w:type="dxa"/>
            <w:shd w:val="clear" w:color="auto" w:fill="auto"/>
            <w:noWrap/>
            <w:vAlign w:val="center"/>
            <w:hideMark/>
          </w:tcPr>
          <w:p w14:paraId="1164B3A4"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РАО Сервис"</w:t>
            </w:r>
          </w:p>
        </w:tc>
        <w:tc>
          <w:tcPr>
            <w:tcW w:w="1858" w:type="dxa"/>
            <w:shd w:val="clear" w:color="auto" w:fill="auto"/>
            <w:noWrap/>
            <w:vAlign w:val="center"/>
            <w:hideMark/>
          </w:tcPr>
          <w:p w14:paraId="5F4C6462"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7706720370</w:t>
            </w:r>
          </w:p>
        </w:tc>
      </w:tr>
      <w:tr w:rsidR="001865F2" w:rsidRPr="002F168C" w14:paraId="02E06217" w14:textId="77777777" w:rsidTr="001865F2">
        <w:trPr>
          <w:trHeight w:val="315"/>
          <w:jc w:val="center"/>
        </w:trPr>
        <w:tc>
          <w:tcPr>
            <w:tcW w:w="594" w:type="dxa"/>
            <w:shd w:val="clear" w:color="auto" w:fill="auto"/>
            <w:noWrap/>
            <w:vAlign w:val="center"/>
            <w:hideMark/>
          </w:tcPr>
          <w:p w14:paraId="5EC76F48"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w:t>
            </w:r>
          </w:p>
        </w:tc>
        <w:tc>
          <w:tcPr>
            <w:tcW w:w="7652" w:type="dxa"/>
            <w:shd w:val="clear" w:color="auto" w:fill="auto"/>
            <w:noWrap/>
            <w:vAlign w:val="center"/>
            <w:hideMark/>
          </w:tcPr>
          <w:p w14:paraId="24050E4D"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РАО - Экспорт"</w:t>
            </w:r>
          </w:p>
        </w:tc>
        <w:tc>
          <w:tcPr>
            <w:tcW w:w="1858" w:type="dxa"/>
            <w:shd w:val="clear" w:color="auto" w:fill="auto"/>
            <w:noWrap/>
            <w:vAlign w:val="center"/>
            <w:hideMark/>
          </w:tcPr>
          <w:p w14:paraId="71025E16"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7704793285</w:t>
            </w:r>
          </w:p>
        </w:tc>
      </w:tr>
      <w:tr w:rsidR="001865F2" w:rsidRPr="002F168C" w14:paraId="49241F5A" w14:textId="77777777" w:rsidTr="001865F2">
        <w:trPr>
          <w:trHeight w:val="315"/>
          <w:jc w:val="center"/>
        </w:trPr>
        <w:tc>
          <w:tcPr>
            <w:tcW w:w="594" w:type="dxa"/>
            <w:shd w:val="clear" w:color="auto" w:fill="auto"/>
            <w:noWrap/>
            <w:vAlign w:val="center"/>
            <w:hideMark/>
          </w:tcPr>
          <w:p w14:paraId="751FB5A3"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8</w:t>
            </w:r>
          </w:p>
        </w:tc>
        <w:tc>
          <w:tcPr>
            <w:tcW w:w="7652" w:type="dxa"/>
            <w:shd w:val="clear" w:color="auto" w:fill="auto"/>
            <w:noWrap/>
            <w:vAlign w:val="center"/>
            <w:hideMark/>
          </w:tcPr>
          <w:p w14:paraId="5C8831A4"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РАО - Финанс"</w:t>
            </w:r>
          </w:p>
        </w:tc>
        <w:tc>
          <w:tcPr>
            <w:tcW w:w="1858" w:type="dxa"/>
            <w:shd w:val="clear" w:color="auto" w:fill="auto"/>
            <w:noWrap/>
            <w:vAlign w:val="center"/>
            <w:hideMark/>
          </w:tcPr>
          <w:p w14:paraId="6FE5420F"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7727687100</w:t>
            </w:r>
          </w:p>
        </w:tc>
      </w:tr>
      <w:tr w:rsidR="001865F2" w:rsidRPr="002F168C" w14:paraId="03F24686" w14:textId="77777777" w:rsidTr="001865F2">
        <w:trPr>
          <w:trHeight w:val="315"/>
          <w:jc w:val="center"/>
        </w:trPr>
        <w:tc>
          <w:tcPr>
            <w:tcW w:w="594" w:type="dxa"/>
            <w:shd w:val="clear" w:color="auto" w:fill="auto"/>
            <w:noWrap/>
            <w:vAlign w:val="center"/>
            <w:hideMark/>
          </w:tcPr>
          <w:p w14:paraId="09D39ABD"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9</w:t>
            </w:r>
          </w:p>
        </w:tc>
        <w:tc>
          <w:tcPr>
            <w:tcW w:w="7652" w:type="dxa"/>
            <w:shd w:val="clear" w:color="auto" w:fill="auto"/>
            <w:noWrap/>
            <w:vAlign w:val="center"/>
            <w:hideMark/>
          </w:tcPr>
          <w:p w14:paraId="15E3EC60" w14:textId="78C99BEE" w:rsidR="00443425" w:rsidRPr="002F168C" w:rsidRDefault="00443425" w:rsidP="009A0DEA">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w:t>
            </w:r>
            <w:r w:rsidR="009A0DEA" w:rsidRPr="002F168C">
              <w:rPr>
                <w:rFonts w:ascii="Times New Roman" w:eastAsia="Times New Roman" w:hAnsi="Times New Roman" w:cs="Times New Roman"/>
                <w:color w:val="00B050"/>
                <w:sz w:val="28"/>
                <w:szCs w:val="28"/>
                <w:lang w:eastAsia="ru-RU"/>
              </w:rPr>
              <w:t>АО</w:t>
            </w:r>
            <w:r w:rsidRPr="002F168C">
              <w:rPr>
                <w:rFonts w:ascii="Times New Roman" w:eastAsia="Times New Roman" w:hAnsi="Times New Roman" w:cs="Times New Roman"/>
                <w:color w:val="00B050"/>
                <w:sz w:val="28"/>
                <w:szCs w:val="28"/>
                <w:lang w:eastAsia="ru-RU"/>
              </w:rPr>
              <w:t>-Центр Управления Закупками"</w:t>
            </w:r>
          </w:p>
        </w:tc>
        <w:tc>
          <w:tcPr>
            <w:tcW w:w="1858" w:type="dxa"/>
            <w:shd w:val="clear" w:color="auto" w:fill="auto"/>
            <w:noWrap/>
            <w:vAlign w:val="center"/>
            <w:hideMark/>
          </w:tcPr>
          <w:p w14:paraId="63EFDCB0"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7703642903</w:t>
            </w:r>
          </w:p>
        </w:tc>
      </w:tr>
      <w:tr w:rsidR="001865F2" w:rsidRPr="002F168C" w14:paraId="5B27E6E9" w14:textId="77777777" w:rsidTr="001865F2">
        <w:trPr>
          <w:trHeight w:val="315"/>
          <w:jc w:val="center"/>
        </w:trPr>
        <w:tc>
          <w:tcPr>
            <w:tcW w:w="594" w:type="dxa"/>
            <w:shd w:val="clear" w:color="auto" w:fill="auto"/>
            <w:noWrap/>
            <w:vAlign w:val="center"/>
            <w:hideMark/>
          </w:tcPr>
          <w:p w14:paraId="00883C74"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10</w:t>
            </w:r>
          </w:p>
        </w:tc>
        <w:tc>
          <w:tcPr>
            <w:tcW w:w="7652" w:type="dxa"/>
            <w:shd w:val="clear" w:color="auto" w:fill="auto"/>
            <w:noWrap/>
            <w:vAlign w:val="center"/>
            <w:hideMark/>
          </w:tcPr>
          <w:p w14:paraId="0583E358" w14:textId="2157BA62" w:rsidR="00443425" w:rsidRPr="002F168C" w:rsidRDefault="00443425" w:rsidP="009A0DEA">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w:t>
            </w:r>
            <w:r w:rsidR="009A0DEA" w:rsidRPr="002F168C">
              <w:rPr>
                <w:rFonts w:ascii="Times New Roman" w:eastAsia="Times New Roman" w:hAnsi="Times New Roman" w:cs="Times New Roman"/>
                <w:color w:val="00B050"/>
                <w:sz w:val="28"/>
                <w:szCs w:val="28"/>
                <w:lang w:eastAsia="ru-RU"/>
              </w:rPr>
              <w:t>АО</w:t>
            </w:r>
            <w:r w:rsidRPr="002F168C">
              <w:rPr>
                <w:rFonts w:ascii="Times New Roman" w:eastAsia="Times New Roman" w:hAnsi="Times New Roman" w:cs="Times New Roman"/>
                <w:color w:val="00B050"/>
                <w:sz w:val="28"/>
                <w:szCs w:val="28"/>
                <w:lang w:eastAsia="ru-RU"/>
              </w:rPr>
              <w:t>-Управление Электрогенерацией"</w:t>
            </w:r>
          </w:p>
        </w:tc>
        <w:tc>
          <w:tcPr>
            <w:tcW w:w="1858" w:type="dxa"/>
            <w:shd w:val="clear" w:color="auto" w:fill="auto"/>
            <w:noWrap/>
            <w:vAlign w:val="center"/>
            <w:hideMark/>
          </w:tcPr>
          <w:p w14:paraId="2FB55919"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7704775342</w:t>
            </w:r>
          </w:p>
        </w:tc>
      </w:tr>
      <w:tr w:rsidR="001865F2" w:rsidRPr="002F168C" w14:paraId="5283AFD1" w14:textId="77777777" w:rsidTr="001865F2">
        <w:trPr>
          <w:trHeight w:val="315"/>
          <w:jc w:val="center"/>
        </w:trPr>
        <w:tc>
          <w:tcPr>
            <w:tcW w:w="594" w:type="dxa"/>
            <w:shd w:val="clear" w:color="auto" w:fill="auto"/>
            <w:noWrap/>
            <w:vAlign w:val="center"/>
            <w:hideMark/>
          </w:tcPr>
          <w:p w14:paraId="24D2567F"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11</w:t>
            </w:r>
          </w:p>
        </w:tc>
        <w:tc>
          <w:tcPr>
            <w:tcW w:w="7652" w:type="dxa"/>
            <w:shd w:val="clear" w:color="auto" w:fill="auto"/>
            <w:noWrap/>
            <w:vAlign w:val="center"/>
            <w:hideMark/>
          </w:tcPr>
          <w:p w14:paraId="344CF9D7"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РАО - СП"</w:t>
            </w:r>
          </w:p>
        </w:tc>
        <w:tc>
          <w:tcPr>
            <w:tcW w:w="1858" w:type="dxa"/>
            <w:shd w:val="clear" w:color="auto" w:fill="auto"/>
            <w:noWrap/>
            <w:vAlign w:val="center"/>
            <w:hideMark/>
          </w:tcPr>
          <w:p w14:paraId="08196D53"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7704876943</w:t>
            </w:r>
          </w:p>
        </w:tc>
      </w:tr>
      <w:tr w:rsidR="001865F2" w:rsidRPr="002F168C" w14:paraId="0DF6390B" w14:textId="77777777" w:rsidTr="001865F2">
        <w:trPr>
          <w:trHeight w:val="315"/>
          <w:jc w:val="center"/>
        </w:trPr>
        <w:tc>
          <w:tcPr>
            <w:tcW w:w="594" w:type="dxa"/>
            <w:shd w:val="clear" w:color="auto" w:fill="auto"/>
            <w:noWrap/>
            <w:vAlign w:val="center"/>
            <w:hideMark/>
          </w:tcPr>
          <w:p w14:paraId="20FCB447"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12</w:t>
            </w:r>
          </w:p>
        </w:tc>
        <w:tc>
          <w:tcPr>
            <w:tcW w:w="7652" w:type="dxa"/>
            <w:shd w:val="clear" w:color="auto" w:fill="auto"/>
            <w:noWrap/>
            <w:vAlign w:val="center"/>
            <w:hideMark/>
          </w:tcPr>
          <w:p w14:paraId="199CC8FC" w14:textId="6B0C5F3F" w:rsidR="00443425" w:rsidRPr="002F168C" w:rsidRDefault="00443425" w:rsidP="009A0DEA">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w:t>
            </w:r>
            <w:r w:rsidR="000607C4" w:rsidRPr="002F168C">
              <w:rPr>
                <w:rFonts w:ascii="Times New Roman" w:eastAsia="Times New Roman" w:hAnsi="Times New Roman" w:cs="Times New Roman"/>
                <w:color w:val="00B050"/>
                <w:sz w:val="28"/>
                <w:szCs w:val="28"/>
                <w:lang w:eastAsia="ru-RU"/>
              </w:rPr>
              <w:t xml:space="preserve"> </w:t>
            </w:r>
            <w:r w:rsidRPr="002F168C">
              <w:rPr>
                <w:rFonts w:ascii="Times New Roman" w:eastAsia="Times New Roman" w:hAnsi="Times New Roman" w:cs="Times New Roman"/>
                <w:color w:val="00B050"/>
                <w:sz w:val="28"/>
                <w:szCs w:val="28"/>
                <w:lang w:eastAsia="ru-RU"/>
              </w:rPr>
              <w:t>"Интер Р</w:t>
            </w:r>
            <w:r w:rsidR="009A0DEA" w:rsidRPr="002F168C">
              <w:rPr>
                <w:rFonts w:ascii="Times New Roman" w:eastAsia="Times New Roman" w:hAnsi="Times New Roman" w:cs="Times New Roman"/>
                <w:color w:val="00B050"/>
                <w:sz w:val="28"/>
                <w:szCs w:val="28"/>
                <w:lang w:eastAsia="ru-RU"/>
              </w:rPr>
              <w:t>АО</w:t>
            </w:r>
            <w:r w:rsidRPr="002F168C">
              <w:rPr>
                <w:rFonts w:ascii="Times New Roman" w:eastAsia="Times New Roman" w:hAnsi="Times New Roman" w:cs="Times New Roman"/>
                <w:color w:val="00B050"/>
                <w:sz w:val="28"/>
                <w:szCs w:val="28"/>
                <w:lang w:eastAsia="ru-RU"/>
              </w:rPr>
              <w:t>-Управление Сервисами"</w:t>
            </w:r>
          </w:p>
        </w:tc>
        <w:tc>
          <w:tcPr>
            <w:tcW w:w="1858" w:type="dxa"/>
            <w:shd w:val="clear" w:color="auto" w:fill="auto"/>
            <w:noWrap/>
            <w:vAlign w:val="center"/>
            <w:hideMark/>
          </w:tcPr>
          <w:p w14:paraId="2ED72013"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7704327090</w:t>
            </w:r>
          </w:p>
        </w:tc>
      </w:tr>
      <w:tr w:rsidR="001865F2" w:rsidRPr="002F168C" w14:paraId="46F7BE40" w14:textId="77777777" w:rsidTr="001865F2">
        <w:trPr>
          <w:trHeight w:val="315"/>
          <w:jc w:val="center"/>
        </w:trPr>
        <w:tc>
          <w:tcPr>
            <w:tcW w:w="594" w:type="dxa"/>
            <w:shd w:val="clear" w:color="auto" w:fill="auto"/>
            <w:noWrap/>
            <w:vAlign w:val="center"/>
            <w:hideMark/>
          </w:tcPr>
          <w:p w14:paraId="39F7210E"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13</w:t>
            </w:r>
          </w:p>
        </w:tc>
        <w:tc>
          <w:tcPr>
            <w:tcW w:w="7652" w:type="dxa"/>
            <w:shd w:val="clear" w:color="auto" w:fill="auto"/>
            <w:noWrap/>
            <w:vAlign w:val="center"/>
            <w:hideMark/>
          </w:tcPr>
          <w:p w14:paraId="58BBE98E"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РАО - ЕИРЦ"</w:t>
            </w:r>
          </w:p>
        </w:tc>
        <w:tc>
          <w:tcPr>
            <w:tcW w:w="1858" w:type="dxa"/>
            <w:shd w:val="clear" w:color="auto" w:fill="auto"/>
            <w:noWrap/>
            <w:vAlign w:val="center"/>
            <w:hideMark/>
          </w:tcPr>
          <w:p w14:paraId="3BFBD3C3"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7704387188</w:t>
            </w:r>
          </w:p>
        </w:tc>
      </w:tr>
      <w:tr w:rsidR="001865F2" w:rsidRPr="002F168C" w14:paraId="2D5B3943" w14:textId="77777777" w:rsidTr="001865F2">
        <w:trPr>
          <w:trHeight w:val="264"/>
          <w:jc w:val="center"/>
        </w:trPr>
        <w:tc>
          <w:tcPr>
            <w:tcW w:w="594" w:type="dxa"/>
            <w:shd w:val="clear" w:color="auto" w:fill="auto"/>
            <w:noWrap/>
            <w:vAlign w:val="center"/>
            <w:hideMark/>
          </w:tcPr>
          <w:p w14:paraId="294A71FF"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14</w:t>
            </w:r>
          </w:p>
        </w:tc>
        <w:tc>
          <w:tcPr>
            <w:tcW w:w="7652" w:type="dxa"/>
            <w:shd w:val="clear" w:color="auto" w:fill="auto"/>
            <w:noWrap/>
            <w:vAlign w:val="center"/>
            <w:hideMark/>
          </w:tcPr>
          <w:p w14:paraId="280407D3"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РАО - Распределенная Генерация"</w:t>
            </w:r>
          </w:p>
        </w:tc>
        <w:tc>
          <w:tcPr>
            <w:tcW w:w="1858" w:type="dxa"/>
            <w:shd w:val="clear" w:color="auto" w:fill="auto"/>
            <w:noWrap/>
            <w:vAlign w:val="center"/>
            <w:hideMark/>
          </w:tcPr>
          <w:p w14:paraId="3DACE85E"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7704878443</w:t>
            </w:r>
          </w:p>
        </w:tc>
      </w:tr>
      <w:tr w:rsidR="001865F2" w:rsidRPr="002F168C" w14:paraId="02221C87" w14:textId="77777777" w:rsidTr="001865F2">
        <w:trPr>
          <w:trHeight w:val="264"/>
          <w:jc w:val="center"/>
        </w:trPr>
        <w:tc>
          <w:tcPr>
            <w:tcW w:w="594" w:type="dxa"/>
            <w:shd w:val="clear" w:color="auto" w:fill="auto"/>
            <w:noWrap/>
            <w:vAlign w:val="center"/>
            <w:hideMark/>
          </w:tcPr>
          <w:p w14:paraId="1FB09463"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15</w:t>
            </w:r>
          </w:p>
        </w:tc>
        <w:tc>
          <w:tcPr>
            <w:tcW w:w="7652" w:type="dxa"/>
            <w:shd w:val="clear" w:color="auto" w:fill="auto"/>
            <w:noWrap/>
            <w:vAlign w:val="center"/>
            <w:hideMark/>
          </w:tcPr>
          <w:p w14:paraId="543953A9"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"Интер РАО Экспорт - Управление Проектами"</w:t>
            </w:r>
          </w:p>
        </w:tc>
        <w:tc>
          <w:tcPr>
            <w:tcW w:w="1858" w:type="dxa"/>
            <w:shd w:val="clear" w:color="auto" w:fill="auto"/>
            <w:noWrap/>
            <w:vAlign w:val="center"/>
            <w:hideMark/>
          </w:tcPr>
          <w:p w14:paraId="364B4EFD"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9704004640</w:t>
            </w:r>
          </w:p>
        </w:tc>
      </w:tr>
      <w:tr w:rsidR="001865F2" w:rsidRPr="002F168C" w14:paraId="273C0D45" w14:textId="77777777" w:rsidTr="001865F2">
        <w:trPr>
          <w:trHeight w:val="315"/>
          <w:jc w:val="center"/>
        </w:trPr>
        <w:tc>
          <w:tcPr>
            <w:tcW w:w="594" w:type="dxa"/>
            <w:shd w:val="clear" w:color="auto" w:fill="auto"/>
            <w:noWrap/>
            <w:vAlign w:val="center"/>
            <w:hideMark/>
          </w:tcPr>
          <w:p w14:paraId="71AD07A2"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lastRenderedPageBreak/>
              <w:t>16</w:t>
            </w:r>
          </w:p>
        </w:tc>
        <w:tc>
          <w:tcPr>
            <w:tcW w:w="7652" w:type="dxa"/>
            <w:shd w:val="clear" w:color="auto" w:fill="auto"/>
            <w:noWrap/>
            <w:vAlign w:val="center"/>
            <w:hideMark/>
          </w:tcPr>
          <w:p w14:paraId="160AD295"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АО «ТГК-11»</w:t>
            </w:r>
          </w:p>
        </w:tc>
        <w:tc>
          <w:tcPr>
            <w:tcW w:w="1858" w:type="dxa"/>
            <w:shd w:val="clear" w:color="auto" w:fill="auto"/>
            <w:noWrap/>
            <w:vAlign w:val="center"/>
            <w:hideMark/>
          </w:tcPr>
          <w:p w14:paraId="383D6AEE"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5406323202</w:t>
            </w:r>
          </w:p>
        </w:tc>
      </w:tr>
      <w:tr w:rsidR="001865F2" w:rsidRPr="002F168C" w14:paraId="5F6CABE0" w14:textId="77777777" w:rsidTr="001865F2">
        <w:trPr>
          <w:trHeight w:val="315"/>
          <w:jc w:val="center"/>
        </w:trPr>
        <w:tc>
          <w:tcPr>
            <w:tcW w:w="594" w:type="dxa"/>
            <w:shd w:val="clear" w:color="auto" w:fill="auto"/>
            <w:noWrap/>
            <w:vAlign w:val="center"/>
            <w:hideMark/>
          </w:tcPr>
          <w:p w14:paraId="45D5DD9E"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17</w:t>
            </w:r>
          </w:p>
        </w:tc>
        <w:tc>
          <w:tcPr>
            <w:tcW w:w="7652" w:type="dxa"/>
            <w:shd w:val="clear" w:color="auto" w:fill="auto"/>
            <w:noWrap/>
            <w:vAlign w:val="center"/>
            <w:hideMark/>
          </w:tcPr>
          <w:p w14:paraId="38A3D02A"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АО «Томская генерация»</w:t>
            </w:r>
          </w:p>
        </w:tc>
        <w:tc>
          <w:tcPr>
            <w:tcW w:w="1858" w:type="dxa"/>
            <w:shd w:val="clear" w:color="auto" w:fill="auto"/>
            <w:noWrap/>
            <w:vAlign w:val="center"/>
            <w:hideMark/>
          </w:tcPr>
          <w:p w14:paraId="7F75A5F5"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7017373959</w:t>
            </w:r>
          </w:p>
        </w:tc>
      </w:tr>
      <w:tr w:rsidR="001865F2" w:rsidRPr="002F168C" w14:paraId="1DA02E0D" w14:textId="77777777" w:rsidTr="001865F2">
        <w:trPr>
          <w:trHeight w:val="315"/>
          <w:jc w:val="center"/>
        </w:trPr>
        <w:tc>
          <w:tcPr>
            <w:tcW w:w="594" w:type="dxa"/>
            <w:shd w:val="clear" w:color="auto" w:fill="auto"/>
            <w:noWrap/>
            <w:vAlign w:val="center"/>
            <w:hideMark/>
          </w:tcPr>
          <w:p w14:paraId="670AA496"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18</w:t>
            </w:r>
          </w:p>
        </w:tc>
        <w:tc>
          <w:tcPr>
            <w:tcW w:w="7652" w:type="dxa"/>
            <w:shd w:val="clear" w:color="auto" w:fill="auto"/>
            <w:noWrap/>
            <w:vAlign w:val="center"/>
            <w:hideMark/>
          </w:tcPr>
          <w:p w14:paraId="1E590422"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ПАО "МОСЭНЕРГО"</w:t>
            </w:r>
          </w:p>
        </w:tc>
        <w:tc>
          <w:tcPr>
            <w:tcW w:w="1858" w:type="dxa"/>
            <w:shd w:val="clear" w:color="auto" w:fill="auto"/>
            <w:noWrap/>
            <w:vAlign w:val="center"/>
            <w:hideMark/>
          </w:tcPr>
          <w:p w14:paraId="58004692"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7705035012</w:t>
            </w:r>
          </w:p>
        </w:tc>
      </w:tr>
      <w:tr w:rsidR="001865F2" w:rsidRPr="002F168C" w14:paraId="2E8241ED" w14:textId="77777777" w:rsidTr="001865F2">
        <w:trPr>
          <w:trHeight w:val="264"/>
          <w:jc w:val="center"/>
        </w:trPr>
        <w:tc>
          <w:tcPr>
            <w:tcW w:w="594" w:type="dxa"/>
            <w:shd w:val="clear" w:color="auto" w:fill="auto"/>
            <w:noWrap/>
            <w:vAlign w:val="center"/>
            <w:hideMark/>
          </w:tcPr>
          <w:p w14:paraId="2513687D"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19</w:t>
            </w:r>
          </w:p>
        </w:tc>
        <w:tc>
          <w:tcPr>
            <w:tcW w:w="7652" w:type="dxa"/>
            <w:shd w:val="clear" w:color="auto" w:fill="auto"/>
            <w:noWrap/>
            <w:vAlign w:val="center"/>
            <w:hideMark/>
          </w:tcPr>
          <w:p w14:paraId="749C4CFD"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АО "ТЭК Мосэнерго"</w:t>
            </w:r>
          </w:p>
        </w:tc>
        <w:tc>
          <w:tcPr>
            <w:tcW w:w="1858" w:type="dxa"/>
            <w:shd w:val="clear" w:color="auto" w:fill="auto"/>
            <w:noWrap/>
            <w:vAlign w:val="center"/>
            <w:hideMark/>
          </w:tcPr>
          <w:p w14:paraId="2B426DFD"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7721604869</w:t>
            </w:r>
          </w:p>
        </w:tc>
      </w:tr>
      <w:tr w:rsidR="001865F2" w:rsidRPr="002F168C" w14:paraId="3F261959" w14:textId="77777777" w:rsidTr="001865F2">
        <w:trPr>
          <w:trHeight w:val="264"/>
          <w:jc w:val="center"/>
        </w:trPr>
        <w:tc>
          <w:tcPr>
            <w:tcW w:w="594" w:type="dxa"/>
            <w:shd w:val="clear" w:color="auto" w:fill="auto"/>
            <w:noWrap/>
            <w:vAlign w:val="center"/>
            <w:hideMark/>
          </w:tcPr>
          <w:p w14:paraId="5627F1B8"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20</w:t>
            </w:r>
          </w:p>
        </w:tc>
        <w:tc>
          <w:tcPr>
            <w:tcW w:w="7652" w:type="dxa"/>
            <w:shd w:val="clear" w:color="auto" w:fill="auto"/>
            <w:noWrap/>
            <w:vAlign w:val="center"/>
            <w:hideMark/>
          </w:tcPr>
          <w:p w14:paraId="55710AC4"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ООО "ТСК Мосэнерго"</w:t>
            </w:r>
          </w:p>
        </w:tc>
        <w:tc>
          <w:tcPr>
            <w:tcW w:w="1858" w:type="dxa"/>
            <w:shd w:val="clear" w:color="auto" w:fill="auto"/>
            <w:noWrap/>
            <w:vAlign w:val="center"/>
            <w:hideMark/>
          </w:tcPr>
          <w:p w14:paraId="6CB6E2C2"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7729698690</w:t>
            </w:r>
          </w:p>
        </w:tc>
      </w:tr>
      <w:tr w:rsidR="001865F2" w:rsidRPr="002F168C" w14:paraId="1C6C0DC2" w14:textId="77777777" w:rsidTr="001865F2">
        <w:trPr>
          <w:trHeight w:val="315"/>
          <w:jc w:val="center"/>
        </w:trPr>
        <w:tc>
          <w:tcPr>
            <w:tcW w:w="594" w:type="dxa"/>
            <w:shd w:val="clear" w:color="auto" w:fill="auto"/>
            <w:noWrap/>
            <w:vAlign w:val="center"/>
            <w:hideMark/>
          </w:tcPr>
          <w:p w14:paraId="33A74253"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21</w:t>
            </w:r>
          </w:p>
        </w:tc>
        <w:tc>
          <w:tcPr>
            <w:tcW w:w="7652" w:type="dxa"/>
            <w:shd w:val="clear" w:color="auto" w:fill="auto"/>
            <w:noWrap/>
            <w:vAlign w:val="center"/>
            <w:hideMark/>
          </w:tcPr>
          <w:p w14:paraId="32A83F92"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ПАО "Огк-2"</w:t>
            </w:r>
          </w:p>
        </w:tc>
        <w:tc>
          <w:tcPr>
            <w:tcW w:w="1858" w:type="dxa"/>
            <w:shd w:val="clear" w:color="auto" w:fill="auto"/>
            <w:noWrap/>
            <w:vAlign w:val="center"/>
            <w:hideMark/>
          </w:tcPr>
          <w:p w14:paraId="7B9BA092"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2607018122</w:t>
            </w:r>
          </w:p>
        </w:tc>
      </w:tr>
      <w:tr w:rsidR="001865F2" w:rsidRPr="002F168C" w14:paraId="394C2329" w14:textId="77777777" w:rsidTr="001865F2">
        <w:trPr>
          <w:trHeight w:val="315"/>
          <w:jc w:val="center"/>
        </w:trPr>
        <w:tc>
          <w:tcPr>
            <w:tcW w:w="594" w:type="dxa"/>
            <w:shd w:val="clear" w:color="auto" w:fill="auto"/>
            <w:noWrap/>
            <w:vAlign w:val="center"/>
            <w:hideMark/>
          </w:tcPr>
          <w:p w14:paraId="785883BF"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22</w:t>
            </w:r>
          </w:p>
        </w:tc>
        <w:tc>
          <w:tcPr>
            <w:tcW w:w="7652" w:type="dxa"/>
            <w:shd w:val="clear" w:color="auto" w:fill="auto"/>
            <w:noWrap/>
            <w:vAlign w:val="center"/>
            <w:hideMark/>
          </w:tcPr>
          <w:p w14:paraId="76C32008"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ПАО "Энел Россия"</w:t>
            </w:r>
          </w:p>
        </w:tc>
        <w:tc>
          <w:tcPr>
            <w:tcW w:w="1858" w:type="dxa"/>
            <w:shd w:val="clear" w:color="auto" w:fill="auto"/>
            <w:noWrap/>
            <w:vAlign w:val="center"/>
            <w:hideMark/>
          </w:tcPr>
          <w:p w14:paraId="36B0D79B"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6671156423</w:t>
            </w:r>
          </w:p>
        </w:tc>
      </w:tr>
      <w:tr w:rsidR="001865F2" w:rsidRPr="002F168C" w14:paraId="71B87BAE" w14:textId="77777777" w:rsidTr="001865F2">
        <w:trPr>
          <w:trHeight w:val="315"/>
          <w:jc w:val="center"/>
        </w:trPr>
        <w:tc>
          <w:tcPr>
            <w:tcW w:w="594" w:type="dxa"/>
            <w:shd w:val="clear" w:color="auto" w:fill="auto"/>
            <w:noWrap/>
            <w:vAlign w:val="center"/>
            <w:hideMark/>
          </w:tcPr>
          <w:p w14:paraId="38EDAB2B"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23</w:t>
            </w:r>
          </w:p>
        </w:tc>
        <w:tc>
          <w:tcPr>
            <w:tcW w:w="7652" w:type="dxa"/>
            <w:shd w:val="clear" w:color="auto" w:fill="auto"/>
            <w:noWrap/>
            <w:vAlign w:val="center"/>
            <w:hideMark/>
          </w:tcPr>
          <w:p w14:paraId="10CC7135"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ПАО "ЮНИПРО"</w:t>
            </w:r>
          </w:p>
        </w:tc>
        <w:tc>
          <w:tcPr>
            <w:tcW w:w="1858" w:type="dxa"/>
            <w:shd w:val="clear" w:color="auto" w:fill="auto"/>
            <w:noWrap/>
            <w:vAlign w:val="center"/>
            <w:hideMark/>
          </w:tcPr>
          <w:p w14:paraId="0E1FB6E7"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8602067092</w:t>
            </w:r>
          </w:p>
        </w:tc>
      </w:tr>
      <w:tr w:rsidR="001865F2" w:rsidRPr="002F168C" w14:paraId="5F6FAF73" w14:textId="77777777" w:rsidTr="001865F2">
        <w:trPr>
          <w:trHeight w:val="264"/>
          <w:jc w:val="center"/>
        </w:trPr>
        <w:tc>
          <w:tcPr>
            <w:tcW w:w="594" w:type="dxa"/>
            <w:shd w:val="clear" w:color="auto" w:fill="auto"/>
            <w:noWrap/>
            <w:vAlign w:val="center"/>
            <w:hideMark/>
          </w:tcPr>
          <w:p w14:paraId="4D6DB227"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24</w:t>
            </w:r>
          </w:p>
        </w:tc>
        <w:tc>
          <w:tcPr>
            <w:tcW w:w="7652" w:type="dxa"/>
            <w:shd w:val="clear" w:color="auto" w:fill="auto"/>
            <w:noWrap/>
            <w:vAlign w:val="center"/>
            <w:hideMark/>
          </w:tcPr>
          <w:p w14:paraId="04586A66"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ПАО "ФОРТУМ"</w:t>
            </w:r>
          </w:p>
        </w:tc>
        <w:tc>
          <w:tcPr>
            <w:tcW w:w="1858" w:type="dxa"/>
            <w:shd w:val="clear" w:color="auto" w:fill="auto"/>
            <w:noWrap/>
            <w:vAlign w:val="center"/>
            <w:hideMark/>
          </w:tcPr>
          <w:p w14:paraId="4EF67191"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7203162698</w:t>
            </w:r>
          </w:p>
        </w:tc>
      </w:tr>
      <w:tr w:rsidR="001865F2" w:rsidRPr="002F168C" w14:paraId="17CFC219" w14:textId="77777777" w:rsidTr="001865F2">
        <w:trPr>
          <w:trHeight w:val="264"/>
          <w:jc w:val="center"/>
        </w:trPr>
        <w:tc>
          <w:tcPr>
            <w:tcW w:w="594" w:type="dxa"/>
            <w:shd w:val="clear" w:color="auto" w:fill="auto"/>
            <w:noWrap/>
            <w:vAlign w:val="center"/>
            <w:hideMark/>
          </w:tcPr>
          <w:p w14:paraId="5AAABE92"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25</w:t>
            </w:r>
          </w:p>
        </w:tc>
        <w:tc>
          <w:tcPr>
            <w:tcW w:w="7652" w:type="dxa"/>
            <w:shd w:val="clear" w:color="auto" w:fill="auto"/>
            <w:noWrap/>
            <w:vAlign w:val="center"/>
            <w:hideMark/>
          </w:tcPr>
          <w:p w14:paraId="635DC12D"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ПАО "Т-плюс"</w:t>
            </w:r>
          </w:p>
        </w:tc>
        <w:tc>
          <w:tcPr>
            <w:tcW w:w="1858" w:type="dxa"/>
            <w:shd w:val="clear" w:color="auto" w:fill="auto"/>
            <w:noWrap/>
            <w:vAlign w:val="center"/>
            <w:hideMark/>
          </w:tcPr>
          <w:p w14:paraId="1EC8C8E5" w14:textId="77777777" w:rsidR="00443425" w:rsidRPr="002F168C" w:rsidRDefault="00443425" w:rsidP="001865F2">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6315376946</w:t>
            </w:r>
          </w:p>
        </w:tc>
      </w:tr>
    </w:tbl>
    <w:p w14:paraId="185608CF" w14:textId="77777777" w:rsidR="00443425" w:rsidRPr="002F168C" w:rsidRDefault="00443425" w:rsidP="00443425">
      <w:pPr>
        <w:spacing w:after="0" w:line="360" w:lineRule="auto"/>
        <w:ind w:firstLine="709"/>
        <w:jc w:val="both"/>
        <w:rPr>
          <w:rFonts w:ascii="Times New Roman" w:hAnsi="Times New Roman" w:cs="Times New Roman"/>
          <w:color w:val="00B050"/>
          <w:sz w:val="28"/>
          <w:szCs w:val="28"/>
        </w:rPr>
      </w:pPr>
    </w:p>
    <w:p w14:paraId="379CAADE" w14:textId="77777777" w:rsidR="00443425" w:rsidRPr="00283B55" w:rsidRDefault="00443425" w:rsidP="0032227D">
      <w:pPr>
        <w:spacing w:after="0" w:line="360" w:lineRule="auto"/>
        <w:ind w:firstLine="709"/>
        <w:jc w:val="both"/>
        <w:rPr>
          <w:rFonts w:ascii="Times New Roman" w:hAnsi="Times New Roman" w:cs="Times New Roman"/>
          <w:b/>
          <w:sz w:val="28"/>
          <w:szCs w:val="28"/>
        </w:rPr>
      </w:pPr>
      <w:r w:rsidRPr="00283B55">
        <w:rPr>
          <w:rFonts w:ascii="Times New Roman" w:hAnsi="Times New Roman" w:cs="Times New Roman"/>
          <w:b/>
          <w:sz w:val="28"/>
          <w:szCs w:val="28"/>
        </w:rPr>
        <w:t>Виды работ</w:t>
      </w:r>
    </w:p>
    <w:p w14:paraId="5253DF4C" w14:textId="77777777" w:rsidR="00283B55" w:rsidRDefault="00283B55" w:rsidP="00443425">
      <w:pPr>
        <w:spacing w:after="0" w:line="360" w:lineRule="auto"/>
        <w:ind w:firstLine="708"/>
        <w:jc w:val="both"/>
        <w:rPr>
          <w:rFonts w:ascii="Times New Roman" w:hAnsi="Times New Roman" w:cs="Times New Roman"/>
          <w:sz w:val="28"/>
          <w:szCs w:val="28"/>
        </w:rPr>
      </w:pPr>
    </w:p>
    <w:p w14:paraId="1053CCEF" w14:textId="7D40D33C" w:rsidR="00443425" w:rsidRDefault="00443425" w:rsidP="0044342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00283B55">
        <w:rPr>
          <w:rFonts w:ascii="Times New Roman" w:hAnsi="Times New Roman" w:cs="Times New Roman"/>
          <w:sz w:val="28"/>
          <w:szCs w:val="28"/>
        </w:rPr>
        <w:t>исследовании</w:t>
      </w:r>
      <w:r>
        <w:rPr>
          <w:rFonts w:ascii="Times New Roman" w:hAnsi="Times New Roman" w:cs="Times New Roman"/>
          <w:sz w:val="28"/>
          <w:szCs w:val="28"/>
        </w:rPr>
        <w:t xml:space="preserve"> выбраны следующие виды комплексных работ и рассмот</w:t>
      </w:r>
      <w:r w:rsidR="000607C4">
        <w:rPr>
          <w:rFonts w:ascii="Times New Roman" w:hAnsi="Times New Roman" w:cs="Times New Roman"/>
          <w:sz w:val="28"/>
          <w:szCs w:val="28"/>
        </w:rPr>
        <w:t>рены технические задания по ним.</w:t>
      </w:r>
    </w:p>
    <w:p w14:paraId="4A02390F" w14:textId="77777777" w:rsidR="00283B55" w:rsidRDefault="00283B55" w:rsidP="00443425">
      <w:pPr>
        <w:spacing w:after="0" w:line="360" w:lineRule="auto"/>
        <w:ind w:firstLine="708"/>
        <w:jc w:val="both"/>
        <w:rPr>
          <w:rFonts w:ascii="Times New Roman" w:hAnsi="Times New Roman" w:cs="Times New Roman"/>
          <w:sz w:val="28"/>
          <w:szCs w:val="28"/>
        </w:rPr>
      </w:pPr>
    </w:p>
    <w:p w14:paraId="3AF4A9CC" w14:textId="286F463F" w:rsidR="000607C4" w:rsidRPr="003A41A0" w:rsidRDefault="000607C4" w:rsidP="000607C4">
      <w:pPr>
        <w:spacing w:after="0" w:line="360" w:lineRule="auto"/>
        <w:jc w:val="both"/>
        <w:rPr>
          <w:rFonts w:ascii="Times New Roman" w:hAnsi="Times New Roman" w:cs="Times New Roman"/>
          <w:color w:val="00B050"/>
          <w:sz w:val="28"/>
          <w:szCs w:val="28"/>
        </w:rPr>
      </w:pPr>
      <w:r w:rsidRPr="003A41A0">
        <w:rPr>
          <w:rFonts w:ascii="Times New Roman" w:hAnsi="Times New Roman" w:cs="Times New Roman"/>
          <w:color w:val="00B050"/>
          <w:sz w:val="28"/>
          <w:szCs w:val="28"/>
        </w:rPr>
        <w:t>Таблица</w:t>
      </w:r>
      <w:r w:rsidR="006260E0" w:rsidRPr="003A41A0">
        <w:rPr>
          <w:rFonts w:ascii="Times New Roman" w:hAnsi="Times New Roman" w:cs="Times New Roman"/>
          <w:color w:val="00B050"/>
          <w:sz w:val="28"/>
          <w:szCs w:val="28"/>
        </w:rPr>
        <w:t xml:space="preserve"> 31</w:t>
      </w:r>
      <w:r w:rsidRPr="003A41A0">
        <w:rPr>
          <w:rFonts w:ascii="Times New Roman" w:hAnsi="Times New Roman" w:cs="Times New Roman"/>
          <w:color w:val="00B050"/>
          <w:sz w:val="28"/>
          <w:szCs w:val="28"/>
        </w:rPr>
        <w:t>. Виды комплексных работ</w:t>
      </w:r>
    </w:p>
    <w:tbl>
      <w:tblPr>
        <w:tblW w:w="10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9437"/>
      </w:tblGrid>
      <w:tr w:rsidR="00283B55" w:rsidRPr="003A41A0" w14:paraId="356B811F" w14:textId="77777777" w:rsidTr="000607C4">
        <w:trPr>
          <w:trHeight w:val="288"/>
          <w:jc w:val="center"/>
        </w:trPr>
        <w:tc>
          <w:tcPr>
            <w:tcW w:w="580" w:type="dxa"/>
            <w:shd w:val="clear" w:color="auto" w:fill="auto"/>
            <w:noWrap/>
            <w:vAlign w:val="bottom"/>
            <w:hideMark/>
          </w:tcPr>
          <w:p w14:paraId="79E9AED5" w14:textId="77777777" w:rsidR="00443425" w:rsidRPr="003A41A0" w:rsidRDefault="00443425" w:rsidP="00283B55">
            <w:pPr>
              <w:spacing w:after="0" w:line="240" w:lineRule="auto"/>
              <w:jc w:val="center"/>
              <w:rPr>
                <w:rFonts w:ascii="Times New Roman" w:eastAsia="Times New Roman" w:hAnsi="Times New Roman" w:cs="Times New Roman"/>
                <w:b/>
                <w:bCs/>
                <w:color w:val="00B050"/>
                <w:sz w:val="28"/>
                <w:szCs w:val="28"/>
                <w:lang w:eastAsia="ru-RU"/>
              </w:rPr>
            </w:pPr>
            <w:r w:rsidRPr="003A41A0">
              <w:rPr>
                <w:rFonts w:ascii="Times New Roman" w:eastAsia="Times New Roman" w:hAnsi="Times New Roman" w:cs="Times New Roman"/>
                <w:b/>
                <w:bCs/>
                <w:color w:val="00B050"/>
                <w:sz w:val="28"/>
                <w:szCs w:val="28"/>
                <w:lang w:eastAsia="ru-RU"/>
              </w:rPr>
              <w:t>пп</w:t>
            </w:r>
          </w:p>
        </w:tc>
        <w:tc>
          <w:tcPr>
            <w:tcW w:w="9437" w:type="dxa"/>
            <w:shd w:val="clear" w:color="auto" w:fill="auto"/>
            <w:noWrap/>
            <w:vAlign w:val="bottom"/>
            <w:hideMark/>
          </w:tcPr>
          <w:p w14:paraId="14E5228F" w14:textId="77777777" w:rsidR="00443425" w:rsidRPr="003A41A0" w:rsidRDefault="00443425" w:rsidP="00E16D4D">
            <w:pPr>
              <w:spacing w:after="0" w:line="240" w:lineRule="auto"/>
              <w:jc w:val="center"/>
              <w:rPr>
                <w:rFonts w:ascii="Times New Roman" w:eastAsia="Times New Roman" w:hAnsi="Times New Roman" w:cs="Times New Roman"/>
                <w:b/>
                <w:bCs/>
                <w:color w:val="00B050"/>
                <w:sz w:val="28"/>
                <w:szCs w:val="28"/>
                <w:lang w:eastAsia="ru-RU"/>
              </w:rPr>
            </w:pPr>
            <w:r w:rsidRPr="003A41A0">
              <w:rPr>
                <w:rFonts w:ascii="Times New Roman" w:eastAsia="Times New Roman" w:hAnsi="Times New Roman" w:cs="Times New Roman"/>
                <w:b/>
                <w:bCs/>
                <w:color w:val="00B050"/>
                <w:sz w:val="28"/>
                <w:szCs w:val="28"/>
                <w:lang w:eastAsia="ru-RU"/>
              </w:rPr>
              <w:t>Наименование работы</w:t>
            </w:r>
          </w:p>
        </w:tc>
      </w:tr>
      <w:tr w:rsidR="00283B55" w:rsidRPr="003A41A0" w14:paraId="2B329C37" w14:textId="77777777" w:rsidTr="000607C4">
        <w:trPr>
          <w:trHeight w:val="288"/>
          <w:jc w:val="center"/>
        </w:trPr>
        <w:tc>
          <w:tcPr>
            <w:tcW w:w="580" w:type="dxa"/>
            <w:shd w:val="clear" w:color="auto" w:fill="auto"/>
            <w:noWrap/>
            <w:vAlign w:val="bottom"/>
            <w:hideMark/>
          </w:tcPr>
          <w:p w14:paraId="78454C70"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1</w:t>
            </w:r>
          </w:p>
        </w:tc>
        <w:tc>
          <w:tcPr>
            <w:tcW w:w="9437" w:type="dxa"/>
            <w:shd w:val="clear" w:color="auto" w:fill="auto"/>
            <w:noWrap/>
            <w:vAlign w:val="bottom"/>
            <w:hideMark/>
          </w:tcPr>
          <w:p w14:paraId="15925E26"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 xml:space="preserve">Выполнение проектных и изыскательских работ </w:t>
            </w:r>
          </w:p>
        </w:tc>
      </w:tr>
      <w:tr w:rsidR="00283B55" w:rsidRPr="003A41A0" w14:paraId="40B101D5" w14:textId="77777777" w:rsidTr="000607C4">
        <w:trPr>
          <w:trHeight w:val="288"/>
          <w:jc w:val="center"/>
        </w:trPr>
        <w:tc>
          <w:tcPr>
            <w:tcW w:w="580" w:type="dxa"/>
            <w:shd w:val="clear" w:color="auto" w:fill="auto"/>
            <w:noWrap/>
            <w:vAlign w:val="bottom"/>
            <w:hideMark/>
          </w:tcPr>
          <w:p w14:paraId="4F9FBD9A"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2</w:t>
            </w:r>
          </w:p>
        </w:tc>
        <w:tc>
          <w:tcPr>
            <w:tcW w:w="9437" w:type="dxa"/>
            <w:shd w:val="clear" w:color="auto" w:fill="auto"/>
            <w:noWrap/>
            <w:vAlign w:val="bottom"/>
            <w:hideMark/>
          </w:tcPr>
          <w:p w14:paraId="3E398BB2"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Диагностика оборудования</w:t>
            </w:r>
          </w:p>
        </w:tc>
      </w:tr>
      <w:tr w:rsidR="00283B55" w:rsidRPr="003A41A0" w14:paraId="59A6C52F" w14:textId="77777777" w:rsidTr="000607C4">
        <w:trPr>
          <w:trHeight w:val="288"/>
          <w:jc w:val="center"/>
        </w:trPr>
        <w:tc>
          <w:tcPr>
            <w:tcW w:w="580" w:type="dxa"/>
            <w:shd w:val="clear" w:color="auto" w:fill="auto"/>
            <w:noWrap/>
            <w:vAlign w:val="bottom"/>
            <w:hideMark/>
          </w:tcPr>
          <w:p w14:paraId="61A01DDF"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3</w:t>
            </w:r>
          </w:p>
        </w:tc>
        <w:tc>
          <w:tcPr>
            <w:tcW w:w="9437" w:type="dxa"/>
            <w:shd w:val="clear" w:color="auto" w:fill="auto"/>
            <w:noWrap/>
            <w:vAlign w:val="bottom"/>
            <w:hideMark/>
          </w:tcPr>
          <w:p w14:paraId="56A6D784"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Инспекционный контроль</w:t>
            </w:r>
          </w:p>
        </w:tc>
      </w:tr>
      <w:tr w:rsidR="00283B55" w:rsidRPr="003A41A0" w14:paraId="6AA19A59" w14:textId="77777777" w:rsidTr="000607C4">
        <w:trPr>
          <w:trHeight w:val="288"/>
          <w:jc w:val="center"/>
        </w:trPr>
        <w:tc>
          <w:tcPr>
            <w:tcW w:w="580" w:type="dxa"/>
            <w:shd w:val="clear" w:color="auto" w:fill="auto"/>
            <w:noWrap/>
            <w:vAlign w:val="bottom"/>
            <w:hideMark/>
          </w:tcPr>
          <w:p w14:paraId="6DE77AEE"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4</w:t>
            </w:r>
          </w:p>
        </w:tc>
        <w:tc>
          <w:tcPr>
            <w:tcW w:w="9437" w:type="dxa"/>
            <w:shd w:val="clear" w:color="auto" w:fill="auto"/>
            <w:noWrap/>
            <w:vAlign w:val="bottom"/>
            <w:hideMark/>
          </w:tcPr>
          <w:p w14:paraId="6463FB03"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Обследование технического состояния</w:t>
            </w:r>
          </w:p>
        </w:tc>
      </w:tr>
      <w:tr w:rsidR="00283B55" w:rsidRPr="003A41A0" w14:paraId="1C57C993" w14:textId="77777777" w:rsidTr="000607C4">
        <w:trPr>
          <w:trHeight w:val="288"/>
          <w:jc w:val="center"/>
        </w:trPr>
        <w:tc>
          <w:tcPr>
            <w:tcW w:w="580" w:type="dxa"/>
            <w:shd w:val="clear" w:color="auto" w:fill="auto"/>
            <w:noWrap/>
            <w:vAlign w:val="bottom"/>
            <w:hideMark/>
          </w:tcPr>
          <w:p w14:paraId="54AB36A0"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5</w:t>
            </w:r>
          </w:p>
        </w:tc>
        <w:tc>
          <w:tcPr>
            <w:tcW w:w="9437" w:type="dxa"/>
            <w:shd w:val="clear" w:color="auto" w:fill="auto"/>
            <w:noWrap/>
            <w:vAlign w:val="bottom"/>
            <w:hideMark/>
          </w:tcPr>
          <w:p w14:paraId="475B805A"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 xml:space="preserve">Обследование технического состояния </w:t>
            </w:r>
          </w:p>
        </w:tc>
      </w:tr>
      <w:tr w:rsidR="00283B55" w:rsidRPr="003A41A0" w14:paraId="07D84133" w14:textId="77777777" w:rsidTr="000607C4">
        <w:trPr>
          <w:trHeight w:val="288"/>
          <w:jc w:val="center"/>
        </w:trPr>
        <w:tc>
          <w:tcPr>
            <w:tcW w:w="580" w:type="dxa"/>
            <w:shd w:val="clear" w:color="auto" w:fill="auto"/>
            <w:noWrap/>
            <w:vAlign w:val="bottom"/>
            <w:hideMark/>
          </w:tcPr>
          <w:p w14:paraId="6EDCCDD0"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6</w:t>
            </w:r>
          </w:p>
        </w:tc>
        <w:tc>
          <w:tcPr>
            <w:tcW w:w="9437" w:type="dxa"/>
            <w:shd w:val="clear" w:color="auto" w:fill="auto"/>
            <w:noWrap/>
            <w:vAlign w:val="bottom"/>
            <w:hideMark/>
          </w:tcPr>
          <w:p w14:paraId="27D0945B"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 xml:space="preserve">Паспортизация оборудования </w:t>
            </w:r>
          </w:p>
        </w:tc>
      </w:tr>
      <w:tr w:rsidR="00283B55" w:rsidRPr="003A41A0" w14:paraId="42DD70E7" w14:textId="77777777" w:rsidTr="000607C4">
        <w:trPr>
          <w:trHeight w:val="288"/>
          <w:jc w:val="center"/>
        </w:trPr>
        <w:tc>
          <w:tcPr>
            <w:tcW w:w="580" w:type="dxa"/>
            <w:shd w:val="clear" w:color="auto" w:fill="auto"/>
            <w:noWrap/>
            <w:vAlign w:val="bottom"/>
            <w:hideMark/>
          </w:tcPr>
          <w:p w14:paraId="0E4A08B6"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7</w:t>
            </w:r>
          </w:p>
        </w:tc>
        <w:tc>
          <w:tcPr>
            <w:tcW w:w="9437" w:type="dxa"/>
            <w:shd w:val="clear" w:color="auto" w:fill="auto"/>
            <w:noWrap/>
            <w:vAlign w:val="bottom"/>
            <w:hideMark/>
          </w:tcPr>
          <w:p w14:paraId="493CF706"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Поверка приборов и оборудования</w:t>
            </w:r>
          </w:p>
        </w:tc>
      </w:tr>
      <w:tr w:rsidR="00283B55" w:rsidRPr="003A41A0" w14:paraId="107D3F54" w14:textId="77777777" w:rsidTr="000607C4">
        <w:trPr>
          <w:trHeight w:val="288"/>
          <w:jc w:val="center"/>
        </w:trPr>
        <w:tc>
          <w:tcPr>
            <w:tcW w:w="580" w:type="dxa"/>
            <w:shd w:val="clear" w:color="auto" w:fill="auto"/>
            <w:noWrap/>
            <w:vAlign w:val="bottom"/>
            <w:hideMark/>
          </w:tcPr>
          <w:p w14:paraId="444131F3"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8</w:t>
            </w:r>
          </w:p>
        </w:tc>
        <w:tc>
          <w:tcPr>
            <w:tcW w:w="9437" w:type="dxa"/>
            <w:shd w:val="clear" w:color="auto" w:fill="auto"/>
            <w:noWrap/>
            <w:vAlign w:val="bottom"/>
            <w:hideMark/>
          </w:tcPr>
          <w:p w14:paraId="1425FD90"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Проведение антикоррозийных работ</w:t>
            </w:r>
          </w:p>
        </w:tc>
      </w:tr>
      <w:tr w:rsidR="00283B55" w:rsidRPr="003A41A0" w14:paraId="250FC6E2" w14:textId="77777777" w:rsidTr="000607C4">
        <w:trPr>
          <w:trHeight w:val="288"/>
          <w:jc w:val="center"/>
        </w:trPr>
        <w:tc>
          <w:tcPr>
            <w:tcW w:w="580" w:type="dxa"/>
            <w:shd w:val="clear" w:color="auto" w:fill="auto"/>
            <w:noWrap/>
            <w:vAlign w:val="bottom"/>
            <w:hideMark/>
          </w:tcPr>
          <w:p w14:paraId="2FF32DF7"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9</w:t>
            </w:r>
          </w:p>
        </w:tc>
        <w:tc>
          <w:tcPr>
            <w:tcW w:w="9437" w:type="dxa"/>
            <w:shd w:val="clear" w:color="auto" w:fill="auto"/>
            <w:noWrap/>
            <w:vAlign w:val="bottom"/>
            <w:hideMark/>
          </w:tcPr>
          <w:p w14:paraId="1F373C44"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Проведение испытаний</w:t>
            </w:r>
          </w:p>
        </w:tc>
      </w:tr>
      <w:tr w:rsidR="00283B55" w:rsidRPr="003A41A0" w14:paraId="165C89F1" w14:textId="77777777" w:rsidTr="000607C4">
        <w:trPr>
          <w:trHeight w:val="288"/>
          <w:jc w:val="center"/>
        </w:trPr>
        <w:tc>
          <w:tcPr>
            <w:tcW w:w="580" w:type="dxa"/>
            <w:shd w:val="clear" w:color="auto" w:fill="auto"/>
            <w:noWrap/>
            <w:vAlign w:val="bottom"/>
            <w:hideMark/>
          </w:tcPr>
          <w:p w14:paraId="694D9F32"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10</w:t>
            </w:r>
          </w:p>
        </w:tc>
        <w:tc>
          <w:tcPr>
            <w:tcW w:w="9437" w:type="dxa"/>
            <w:shd w:val="clear" w:color="auto" w:fill="auto"/>
            <w:noWrap/>
            <w:vAlign w:val="bottom"/>
            <w:hideMark/>
          </w:tcPr>
          <w:p w14:paraId="61E12BDC"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Проведение очистки оборудования</w:t>
            </w:r>
          </w:p>
        </w:tc>
      </w:tr>
      <w:tr w:rsidR="00283B55" w:rsidRPr="003A41A0" w14:paraId="66F60B9C" w14:textId="77777777" w:rsidTr="000607C4">
        <w:trPr>
          <w:trHeight w:val="288"/>
          <w:jc w:val="center"/>
        </w:trPr>
        <w:tc>
          <w:tcPr>
            <w:tcW w:w="580" w:type="dxa"/>
            <w:shd w:val="clear" w:color="auto" w:fill="auto"/>
            <w:noWrap/>
            <w:vAlign w:val="bottom"/>
            <w:hideMark/>
          </w:tcPr>
          <w:p w14:paraId="77248F0E"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11</w:t>
            </w:r>
          </w:p>
        </w:tc>
        <w:tc>
          <w:tcPr>
            <w:tcW w:w="9437" w:type="dxa"/>
            <w:shd w:val="clear" w:color="auto" w:fill="auto"/>
            <w:noWrap/>
            <w:vAlign w:val="bottom"/>
            <w:hideMark/>
          </w:tcPr>
          <w:p w14:paraId="5091083E"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Техническое обслуживание оборудования</w:t>
            </w:r>
          </w:p>
        </w:tc>
      </w:tr>
      <w:tr w:rsidR="00283B55" w:rsidRPr="003A41A0" w14:paraId="7E4FFF63" w14:textId="77777777" w:rsidTr="000607C4">
        <w:trPr>
          <w:trHeight w:val="288"/>
          <w:jc w:val="center"/>
        </w:trPr>
        <w:tc>
          <w:tcPr>
            <w:tcW w:w="580" w:type="dxa"/>
            <w:shd w:val="clear" w:color="auto" w:fill="auto"/>
            <w:noWrap/>
            <w:vAlign w:val="bottom"/>
            <w:hideMark/>
          </w:tcPr>
          <w:p w14:paraId="08285EC1"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12</w:t>
            </w:r>
          </w:p>
        </w:tc>
        <w:tc>
          <w:tcPr>
            <w:tcW w:w="9437" w:type="dxa"/>
            <w:shd w:val="clear" w:color="auto" w:fill="auto"/>
            <w:noWrap/>
            <w:vAlign w:val="bottom"/>
            <w:hideMark/>
          </w:tcPr>
          <w:p w14:paraId="0FC7C7FD"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Техническое освидетельствование зданий</w:t>
            </w:r>
          </w:p>
        </w:tc>
      </w:tr>
      <w:tr w:rsidR="00283B55" w:rsidRPr="003A41A0" w14:paraId="5D6A2BA7" w14:textId="77777777" w:rsidTr="000607C4">
        <w:trPr>
          <w:trHeight w:val="288"/>
          <w:jc w:val="center"/>
        </w:trPr>
        <w:tc>
          <w:tcPr>
            <w:tcW w:w="580" w:type="dxa"/>
            <w:shd w:val="clear" w:color="auto" w:fill="auto"/>
            <w:noWrap/>
            <w:vAlign w:val="bottom"/>
            <w:hideMark/>
          </w:tcPr>
          <w:p w14:paraId="5E0567EF" w14:textId="77777777" w:rsidR="00443425" w:rsidRPr="003A41A0" w:rsidRDefault="00443425" w:rsidP="00283B55">
            <w:pPr>
              <w:spacing w:after="0" w:line="240" w:lineRule="auto"/>
              <w:jc w:val="center"/>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13</w:t>
            </w:r>
          </w:p>
        </w:tc>
        <w:tc>
          <w:tcPr>
            <w:tcW w:w="9437" w:type="dxa"/>
            <w:shd w:val="clear" w:color="auto" w:fill="auto"/>
            <w:noWrap/>
            <w:vAlign w:val="bottom"/>
            <w:hideMark/>
          </w:tcPr>
          <w:p w14:paraId="1071161E" w14:textId="77777777" w:rsidR="00443425" w:rsidRPr="003A41A0" w:rsidRDefault="00443425" w:rsidP="00E16D4D">
            <w:pPr>
              <w:spacing w:after="0" w:line="240" w:lineRule="auto"/>
              <w:rPr>
                <w:rFonts w:ascii="Times New Roman" w:eastAsia="Times New Roman" w:hAnsi="Times New Roman" w:cs="Times New Roman"/>
                <w:color w:val="00B050"/>
                <w:sz w:val="28"/>
                <w:szCs w:val="28"/>
                <w:lang w:eastAsia="ru-RU"/>
              </w:rPr>
            </w:pPr>
            <w:r w:rsidRPr="003A41A0">
              <w:rPr>
                <w:rFonts w:ascii="Times New Roman" w:eastAsia="Times New Roman" w:hAnsi="Times New Roman" w:cs="Times New Roman"/>
                <w:color w:val="00B050"/>
                <w:sz w:val="28"/>
                <w:szCs w:val="28"/>
                <w:lang w:eastAsia="ru-RU"/>
              </w:rPr>
              <w:t xml:space="preserve">Экспертиза промышленной безопасности </w:t>
            </w:r>
          </w:p>
        </w:tc>
      </w:tr>
    </w:tbl>
    <w:p w14:paraId="4D198CB2" w14:textId="77777777" w:rsidR="00443425" w:rsidRPr="003A41A0" w:rsidRDefault="00443425" w:rsidP="00443425">
      <w:pPr>
        <w:spacing w:after="0" w:line="360" w:lineRule="auto"/>
        <w:jc w:val="both"/>
        <w:rPr>
          <w:rFonts w:ascii="Times New Roman" w:hAnsi="Times New Roman"/>
          <w:color w:val="00B050"/>
          <w:sz w:val="28"/>
          <w:szCs w:val="28"/>
        </w:rPr>
      </w:pPr>
    </w:p>
    <w:p w14:paraId="68375923" w14:textId="77777777" w:rsidR="00443425" w:rsidRPr="00591001" w:rsidRDefault="00443425" w:rsidP="00443425">
      <w:pPr>
        <w:spacing w:after="0" w:line="360" w:lineRule="auto"/>
        <w:jc w:val="both"/>
        <w:rPr>
          <w:rFonts w:ascii="Times New Roman" w:hAnsi="Times New Roman"/>
          <w:sz w:val="28"/>
          <w:szCs w:val="28"/>
        </w:rPr>
      </w:pPr>
    </w:p>
    <w:p w14:paraId="2E6370B4" w14:textId="77777777" w:rsidR="00443425" w:rsidRDefault="00443425" w:rsidP="004434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3F16F404" w14:textId="77777777" w:rsidR="0032227D" w:rsidRDefault="0032227D" w:rsidP="0032227D">
      <w:pPr>
        <w:spacing w:after="0" w:line="360" w:lineRule="auto"/>
        <w:ind w:firstLine="709"/>
        <w:jc w:val="both"/>
        <w:rPr>
          <w:rFonts w:ascii="Times New Roman" w:hAnsi="Times New Roman" w:cs="Times New Roman"/>
          <w:sz w:val="28"/>
          <w:szCs w:val="28"/>
        </w:rPr>
        <w:sectPr w:rsidR="0032227D" w:rsidSect="00340433">
          <w:footerReference w:type="default" r:id="rId21"/>
          <w:pgSz w:w="11906" w:h="16838"/>
          <w:pgMar w:top="851" w:right="850" w:bottom="709" w:left="993" w:header="708" w:footer="708" w:gutter="0"/>
          <w:cols w:space="708"/>
          <w:docGrid w:linePitch="360"/>
        </w:sectPr>
      </w:pPr>
    </w:p>
    <w:p w14:paraId="6B5E0D4E" w14:textId="4FE6B0EF" w:rsidR="0032227D" w:rsidRPr="00D123DB" w:rsidRDefault="00EA6EBE" w:rsidP="00EA6EBE">
      <w:pPr>
        <w:spacing w:after="0" w:line="360" w:lineRule="auto"/>
        <w:rPr>
          <w:rFonts w:ascii="Times New Roman" w:hAnsi="Times New Roman" w:cs="Times New Roman"/>
          <w:color w:val="00B050"/>
          <w:sz w:val="28"/>
          <w:szCs w:val="28"/>
        </w:rPr>
      </w:pPr>
      <w:r w:rsidRPr="00D123DB">
        <w:rPr>
          <w:rFonts w:ascii="Times New Roman" w:hAnsi="Times New Roman" w:cs="Times New Roman"/>
          <w:color w:val="00B050"/>
          <w:sz w:val="28"/>
          <w:szCs w:val="28"/>
        </w:rPr>
        <w:lastRenderedPageBreak/>
        <w:t>Таблица</w:t>
      </w:r>
      <w:r w:rsidR="006260E0" w:rsidRPr="00D123DB">
        <w:rPr>
          <w:rFonts w:ascii="Times New Roman" w:hAnsi="Times New Roman" w:cs="Times New Roman"/>
          <w:color w:val="00B050"/>
          <w:sz w:val="28"/>
          <w:szCs w:val="28"/>
        </w:rPr>
        <w:t xml:space="preserve"> 32</w:t>
      </w:r>
      <w:r w:rsidRPr="00D123DB">
        <w:rPr>
          <w:rFonts w:ascii="Times New Roman" w:hAnsi="Times New Roman" w:cs="Times New Roman"/>
          <w:color w:val="00B050"/>
          <w:sz w:val="28"/>
          <w:szCs w:val="28"/>
        </w:rPr>
        <w:t xml:space="preserve">. </w:t>
      </w:r>
      <w:r w:rsidR="009A0DEA" w:rsidRPr="00D123DB">
        <w:rPr>
          <w:rFonts w:ascii="Times New Roman" w:hAnsi="Times New Roman" w:cs="Times New Roman"/>
          <w:color w:val="00B050"/>
          <w:sz w:val="28"/>
          <w:szCs w:val="28"/>
        </w:rPr>
        <w:t>Результаты анализа технических заданий основных видов комплексных работ</w:t>
      </w:r>
    </w:p>
    <w:tbl>
      <w:tblPr>
        <w:tblW w:w="1539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5"/>
        <w:gridCol w:w="2884"/>
        <w:gridCol w:w="4598"/>
        <w:gridCol w:w="1419"/>
        <w:gridCol w:w="1638"/>
        <w:gridCol w:w="4202"/>
      </w:tblGrid>
      <w:tr w:rsidR="00283B55" w:rsidRPr="00D123DB" w14:paraId="2C795AD3" w14:textId="77777777" w:rsidTr="00EA6EBE">
        <w:trPr>
          <w:trHeight w:val="921"/>
          <w:tblHeader/>
        </w:trPr>
        <w:tc>
          <w:tcPr>
            <w:tcW w:w="655" w:type="dxa"/>
            <w:shd w:val="clear" w:color="auto" w:fill="auto"/>
            <w:vAlign w:val="center"/>
            <w:hideMark/>
          </w:tcPr>
          <w:p w14:paraId="37E76CD4" w14:textId="6A0A87C0" w:rsidR="00443425" w:rsidRPr="00D123DB"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D123DB">
              <w:rPr>
                <w:rFonts w:ascii="Times New Roman" w:eastAsia="Times New Roman" w:hAnsi="Times New Roman" w:cs="Times New Roman"/>
                <w:b/>
                <w:bCs/>
                <w:color w:val="00B050"/>
                <w:sz w:val="24"/>
                <w:szCs w:val="24"/>
                <w:lang w:eastAsia="ru-RU"/>
              </w:rPr>
              <w:t>№</w:t>
            </w:r>
          </w:p>
        </w:tc>
        <w:tc>
          <w:tcPr>
            <w:tcW w:w="2884" w:type="dxa"/>
            <w:shd w:val="clear" w:color="auto" w:fill="auto"/>
            <w:vAlign w:val="center"/>
            <w:hideMark/>
          </w:tcPr>
          <w:p w14:paraId="4446C6C6" w14:textId="6667FF5B" w:rsidR="00443425" w:rsidRPr="00D123DB" w:rsidRDefault="009A0DEA" w:rsidP="00E16D4D">
            <w:pPr>
              <w:spacing w:after="0" w:line="240" w:lineRule="auto"/>
              <w:jc w:val="center"/>
              <w:rPr>
                <w:rFonts w:ascii="Times New Roman" w:eastAsia="Times New Roman" w:hAnsi="Times New Roman" w:cs="Times New Roman"/>
                <w:b/>
                <w:bCs/>
                <w:color w:val="00B050"/>
                <w:sz w:val="24"/>
                <w:szCs w:val="24"/>
                <w:lang w:eastAsia="ru-RU"/>
              </w:rPr>
            </w:pPr>
            <w:r w:rsidRPr="00D123DB">
              <w:rPr>
                <w:rFonts w:ascii="Times New Roman" w:eastAsia="Times New Roman" w:hAnsi="Times New Roman" w:cs="Times New Roman"/>
                <w:b/>
                <w:bCs/>
                <w:color w:val="00B050"/>
                <w:sz w:val="24"/>
                <w:szCs w:val="24"/>
                <w:lang w:eastAsia="ru-RU"/>
              </w:rPr>
              <w:t>Вид комплексных работ</w:t>
            </w:r>
          </w:p>
        </w:tc>
        <w:tc>
          <w:tcPr>
            <w:tcW w:w="4598" w:type="dxa"/>
            <w:shd w:val="clear" w:color="auto" w:fill="auto"/>
            <w:vAlign w:val="center"/>
            <w:hideMark/>
          </w:tcPr>
          <w:p w14:paraId="6A4477E3" w14:textId="77777777" w:rsidR="00443425" w:rsidRPr="00D123DB"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D123DB">
              <w:rPr>
                <w:rFonts w:ascii="Times New Roman" w:eastAsia="Times New Roman" w:hAnsi="Times New Roman" w:cs="Times New Roman"/>
                <w:b/>
                <w:bCs/>
                <w:color w:val="00B050"/>
                <w:sz w:val="24"/>
                <w:szCs w:val="24"/>
                <w:lang w:eastAsia="ru-RU"/>
              </w:rPr>
              <w:t>Предмет закупки</w:t>
            </w:r>
          </w:p>
        </w:tc>
        <w:tc>
          <w:tcPr>
            <w:tcW w:w="1419" w:type="dxa"/>
            <w:shd w:val="clear" w:color="auto" w:fill="auto"/>
            <w:vAlign w:val="center"/>
            <w:hideMark/>
          </w:tcPr>
          <w:p w14:paraId="5FB83720" w14:textId="77777777" w:rsidR="00443425" w:rsidRPr="00D123DB"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D123DB">
              <w:rPr>
                <w:rFonts w:ascii="Times New Roman" w:eastAsia="Times New Roman" w:hAnsi="Times New Roman" w:cs="Times New Roman"/>
                <w:b/>
                <w:bCs/>
                <w:color w:val="00B050"/>
                <w:sz w:val="24"/>
                <w:szCs w:val="24"/>
                <w:lang w:eastAsia="ru-RU"/>
              </w:rPr>
              <w:t>Дата</w:t>
            </w:r>
          </w:p>
        </w:tc>
        <w:tc>
          <w:tcPr>
            <w:tcW w:w="1638" w:type="dxa"/>
            <w:shd w:val="clear" w:color="auto" w:fill="auto"/>
            <w:vAlign w:val="center"/>
            <w:hideMark/>
          </w:tcPr>
          <w:p w14:paraId="3927A389" w14:textId="7D4C49B9" w:rsidR="00443425" w:rsidRPr="00D123DB" w:rsidRDefault="0032227D" w:rsidP="0032227D">
            <w:pPr>
              <w:spacing w:after="0" w:line="240" w:lineRule="auto"/>
              <w:jc w:val="center"/>
              <w:rPr>
                <w:rFonts w:ascii="Times New Roman" w:eastAsia="Times New Roman" w:hAnsi="Times New Roman" w:cs="Times New Roman"/>
                <w:b/>
                <w:bCs/>
                <w:color w:val="00B050"/>
                <w:sz w:val="24"/>
                <w:szCs w:val="24"/>
                <w:lang w:eastAsia="ru-RU"/>
              </w:rPr>
            </w:pPr>
            <w:r w:rsidRPr="00D123DB">
              <w:rPr>
                <w:rFonts w:ascii="Times New Roman" w:eastAsia="Times New Roman" w:hAnsi="Times New Roman" w:cs="Times New Roman"/>
                <w:b/>
                <w:bCs/>
                <w:color w:val="00B050"/>
                <w:sz w:val="24"/>
                <w:szCs w:val="24"/>
                <w:lang w:eastAsia="ru-RU"/>
              </w:rPr>
              <w:t>Наличие в</w:t>
            </w:r>
            <w:r w:rsidR="00443425" w:rsidRPr="00D123DB">
              <w:rPr>
                <w:rFonts w:ascii="Times New Roman" w:eastAsia="Times New Roman" w:hAnsi="Times New Roman" w:cs="Times New Roman"/>
                <w:b/>
                <w:bCs/>
                <w:color w:val="00B050"/>
                <w:sz w:val="24"/>
                <w:szCs w:val="24"/>
                <w:lang w:eastAsia="ru-RU"/>
              </w:rPr>
              <w:t>изуальн</w:t>
            </w:r>
            <w:r w:rsidRPr="00D123DB">
              <w:rPr>
                <w:rFonts w:ascii="Times New Roman" w:eastAsia="Times New Roman" w:hAnsi="Times New Roman" w:cs="Times New Roman"/>
                <w:b/>
                <w:bCs/>
                <w:color w:val="00B050"/>
                <w:sz w:val="24"/>
                <w:szCs w:val="24"/>
                <w:lang w:eastAsia="ru-RU"/>
              </w:rPr>
              <w:t>ого</w:t>
            </w:r>
            <w:r w:rsidR="00443425" w:rsidRPr="00D123DB">
              <w:rPr>
                <w:rFonts w:ascii="Times New Roman" w:eastAsia="Times New Roman" w:hAnsi="Times New Roman" w:cs="Times New Roman"/>
                <w:b/>
                <w:bCs/>
                <w:color w:val="00B050"/>
                <w:sz w:val="24"/>
                <w:szCs w:val="24"/>
                <w:lang w:eastAsia="ru-RU"/>
              </w:rPr>
              <w:t xml:space="preserve"> контрол</w:t>
            </w:r>
            <w:r w:rsidRPr="00D123DB">
              <w:rPr>
                <w:rFonts w:ascii="Times New Roman" w:eastAsia="Times New Roman" w:hAnsi="Times New Roman" w:cs="Times New Roman"/>
                <w:b/>
                <w:bCs/>
                <w:color w:val="00B050"/>
                <w:sz w:val="24"/>
                <w:szCs w:val="24"/>
                <w:lang w:eastAsia="ru-RU"/>
              </w:rPr>
              <w:t>я</w:t>
            </w:r>
          </w:p>
        </w:tc>
        <w:tc>
          <w:tcPr>
            <w:tcW w:w="4202" w:type="dxa"/>
            <w:shd w:val="clear" w:color="auto" w:fill="auto"/>
            <w:vAlign w:val="center"/>
            <w:hideMark/>
          </w:tcPr>
          <w:p w14:paraId="40B9A19A" w14:textId="77777777" w:rsidR="00443425" w:rsidRPr="00D123DB"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D123DB">
              <w:rPr>
                <w:rFonts w:ascii="Times New Roman" w:eastAsia="Times New Roman" w:hAnsi="Times New Roman" w:cs="Times New Roman"/>
                <w:b/>
                <w:bCs/>
                <w:color w:val="00B050"/>
                <w:sz w:val="24"/>
                <w:szCs w:val="24"/>
                <w:lang w:eastAsia="ru-RU"/>
              </w:rPr>
              <w:t>Комментарий</w:t>
            </w:r>
          </w:p>
        </w:tc>
      </w:tr>
      <w:tr w:rsidR="00283B55" w:rsidRPr="00D123DB" w14:paraId="194F1647" w14:textId="77777777" w:rsidTr="000607C4">
        <w:trPr>
          <w:trHeight w:val="792"/>
        </w:trPr>
        <w:tc>
          <w:tcPr>
            <w:tcW w:w="655" w:type="dxa"/>
            <w:shd w:val="clear" w:color="auto" w:fill="auto"/>
            <w:vAlign w:val="center"/>
            <w:hideMark/>
          </w:tcPr>
          <w:p w14:paraId="469E2E3D"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w:t>
            </w:r>
          </w:p>
        </w:tc>
        <w:tc>
          <w:tcPr>
            <w:tcW w:w="2884" w:type="dxa"/>
            <w:shd w:val="clear" w:color="auto" w:fill="auto"/>
            <w:vAlign w:val="center"/>
            <w:hideMark/>
          </w:tcPr>
          <w:p w14:paraId="3D60AEFB"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Диагностика оборудования</w:t>
            </w:r>
          </w:p>
        </w:tc>
        <w:tc>
          <w:tcPr>
            <w:tcW w:w="4598" w:type="dxa"/>
            <w:shd w:val="clear" w:color="auto" w:fill="auto"/>
            <w:vAlign w:val="center"/>
            <w:hideMark/>
          </w:tcPr>
          <w:p w14:paraId="41259E56"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Техническое диагностирование оборудования НТЭЦ-3 ОАО "ИЦ"</w:t>
            </w:r>
          </w:p>
        </w:tc>
        <w:tc>
          <w:tcPr>
            <w:tcW w:w="1419" w:type="dxa"/>
            <w:shd w:val="clear" w:color="auto" w:fill="auto"/>
            <w:vAlign w:val="center"/>
            <w:hideMark/>
          </w:tcPr>
          <w:p w14:paraId="5B382A33"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09.01.2018</w:t>
            </w:r>
          </w:p>
        </w:tc>
        <w:tc>
          <w:tcPr>
            <w:tcW w:w="1638" w:type="dxa"/>
            <w:shd w:val="clear" w:color="auto" w:fill="auto"/>
            <w:vAlign w:val="center"/>
            <w:hideMark/>
          </w:tcPr>
          <w:p w14:paraId="14B7C205"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689AE4F9"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Основной объем работ состоит из магнитопорошкового и ультразвукового НК, однако в состав работ входят работы "Визуальный осмотр корпуса" девяти объектов</w:t>
            </w:r>
          </w:p>
        </w:tc>
      </w:tr>
      <w:tr w:rsidR="00283B55" w:rsidRPr="00D123DB" w14:paraId="737CA51B" w14:textId="77777777" w:rsidTr="000607C4">
        <w:trPr>
          <w:trHeight w:val="1320"/>
        </w:trPr>
        <w:tc>
          <w:tcPr>
            <w:tcW w:w="655" w:type="dxa"/>
            <w:shd w:val="clear" w:color="auto" w:fill="auto"/>
            <w:vAlign w:val="center"/>
            <w:hideMark/>
          </w:tcPr>
          <w:p w14:paraId="0A1651E7"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2</w:t>
            </w:r>
          </w:p>
        </w:tc>
        <w:tc>
          <w:tcPr>
            <w:tcW w:w="2884" w:type="dxa"/>
            <w:shd w:val="clear" w:color="auto" w:fill="auto"/>
            <w:vAlign w:val="center"/>
            <w:hideMark/>
          </w:tcPr>
          <w:p w14:paraId="1550AF90"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Диагностика оборудования</w:t>
            </w:r>
          </w:p>
        </w:tc>
        <w:tc>
          <w:tcPr>
            <w:tcW w:w="4598" w:type="dxa"/>
            <w:shd w:val="clear" w:color="auto" w:fill="auto"/>
            <w:vAlign w:val="center"/>
            <w:hideMark/>
          </w:tcPr>
          <w:p w14:paraId="536BD3F8"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Выполнение работ по проведению внутритрубного диагностирования трубопроводов тепловых сетей для нужд ТУТС г. Саратов филиала «Саратовский» ПАО «Т Плюс»</w:t>
            </w:r>
          </w:p>
        </w:tc>
        <w:tc>
          <w:tcPr>
            <w:tcW w:w="1419" w:type="dxa"/>
            <w:shd w:val="clear" w:color="auto" w:fill="auto"/>
            <w:vAlign w:val="center"/>
            <w:hideMark/>
          </w:tcPr>
          <w:p w14:paraId="6AAFB4D2"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03.09.2019</w:t>
            </w:r>
          </w:p>
        </w:tc>
        <w:tc>
          <w:tcPr>
            <w:tcW w:w="1638" w:type="dxa"/>
            <w:shd w:val="clear" w:color="auto" w:fill="auto"/>
            <w:vAlign w:val="center"/>
            <w:hideMark/>
          </w:tcPr>
          <w:p w14:paraId="71B8D36C"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w:t>
            </w:r>
          </w:p>
        </w:tc>
        <w:tc>
          <w:tcPr>
            <w:tcW w:w="4202" w:type="dxa"/>
            <w:shd w:val="clear" w:color="auto" w:fill="auto"/>
            <w:vAlign w:val="center"/>
            <w:hideMark/>
          </w:tcPr>
          <w:p w14:paraId="5A93CF18"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ТЗ открытое (исполнитель должен провести диагностику и обосновать результаты {на основе СО 153-34.17.464-2003 "Инструкция по продлению срока службы трубопроводов" "Правила аттестации персонала в области НК" ПБ 03-440-02 и др.}, тип обследование любой, в теории может быть визуальный)</w:t>
            </w:r>
          </w:p>
        </w:tc>
      </w:tr>
      <w:tr w:rsidR="00283B55" w:rsidRPr="00D123DB" w14:paraId="3662D5AC" w14:textId="77777777" w:rsidTr="000607C4">
        <w:trPr>
          <w:trHeight w:val="1056"/>
        </w:trPr>
        <w:tc>
          <w:tcPr>
            <w:tcW w:w="655" w:type="dxa"/>
            <w:shd w:val="clear" w:color="auto" w:fill="auto"/>
            <w:vAlign w:val="center"/>
            <w:hideMark/>
          </w:tcPr>
          <w:p w14:paraId="0FD6F166"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3</w:t>
            </w:r>
          </w:p>
        </w:tc>
        <w:tc>
          <w:tcPr>
            <w:tcW w:w="2884" w:type="dxa"/>
            <w:shd w:val="clear" w:color="auto" w:fill="auto"/>
            <w:vAlign w:val="center"/>
            <w:hideMark/>
          </w:tcPr>
          <w:p w14:paraId="43F7A1CF"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Диагностика оборудования</w:t>
            </w:r>
          </w:p>
        </w:tc>
        <w:tc>
          <w:tcPr>
            <w:tcW w:w="4598" w:type="dxa"/>
            <w:shd w:val="clear" w:color="auto" w:fill="auto"/>
            <w:vAlign w:val="center"/>
            <w:hideMark/>
          </w:tcPr>
          <w:p w14:paraId="0E074E2E"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Право заключения договора на оказание услуг по проведению технического диагностирования химического оборудования Новочебоксарской ТЭЦ-3 филиала «Марий Эл и Чувашии» ПАО «Т Плюс».</w:t>
            </w:r>
          </w:p>
        </w:tc>
        <w:tc>
          <w:tcPr>
            <w:tcW w:w="1419" w:type="dxa"/>
            <w:shd w:val="clear" w:color="auto" w:fill="auto"/>
            <w:vAlign w:val="center"/>
            <w:hideMark/>
          </w:tcPr>
          <w:p w14:paraId="494EF53B"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15.07.2019</w:t>
            </w:r>
          </w:p>
        </w:tc>
        <w:tc>
          <w:tcPr>
            <w:tcW w:w="1638" w:type="dxa"/>
            <w:shd w:val="clear" w:color="auto" w:fill="auto"/>
            <w:vAlign w:val="center"/>
            <w:hideMark/>
          </w:tcPr>
          <w:p w14:paraId="7522ACF3"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4E51E248" w14:textId="0AD26993" w:rsidR="00443425" w:rsidRPr="00D123DB" w:rsidRDefault="00443425" w:rsidP="00EA6EBE">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Аналогично №1. Работа состоит из 31 подзадания, типовая схема подзадание - визуальный осмотр поверхности, измерение толщи</w:t>
            </w:r>
            <w:r w:rsidR="00EA6EBE" w:rsidRPr="00D123DB">
              <w:rPr>
                <w:rFonts w:ascii="Times New Roman" w:eastAsia="Times New Roman" w:hAnsi="Times New Roman" w:cs="Times New Roman"/>
                <w:bCs/>
                <w:color w:val="00B050"/>
                <w:sz w:val="24"/>
                <w:szCs w:val="24"/>
                <w:lang w:eastAsia="ru-RU"/>
              </w:rPr>
              <w:t>н</w:t>
            </w:r>
            <w:r w:rsidRPr="00D123DB">
              <w:rPr>
                <w:rFonts w:ascii="Times New Roman" w:eastAsia="Times New Roman" w:hAnsi="Times New Roman" w:cs="Times New Roman"/>
                <w:bCs/>
                <w:color w:val="00B050"/>
                <w:sz w:val="24"/>
                <w:szCs w:val="24"/>
                <w:lang w:eastAsia="ru-RU"/>
              </w:rPr>
              <w:t xml:space="preserve"> стенок, днища, отверстий, люков, затем зачистка материала</w:t>
            </w:r>
          </w:p>
        </w:tc>
      </w:tr>
      <w:tr w:rsidR="00283B55" w:rsidRPr="00D123DB" w14:paraId="4684E819" w14:textId="77777777" w:rsidTr="000607C4">
        <w:trPr>
          <w:trHeight w:val="792"/>
        </w:trPr>
        <w:tc>
          <w:tcPr>
            <w:tcW w:w="655" w:type="dxa"/>
            <w:shd w:val="clear" w:color="auto" w:fill="auto"/>
            <w:vAlign w:val="center"/>
            <w:hideMark/>
          </w:tcPr>
          <w:p w14:paraId="08AC0872"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4</w:t>
            </w:r>
          </w:p>
        </w:tc>
        <w:tc>
          <w:tcPr>
            <w:tcW w:w="2884" w:type="dxa"/>
            <w:shd w:val="clear" w:color="auto" w:fill="auto"/>
            <w:vAlign w:val="center"/>
            <w:hideMark/>
          </w:tcPr>
          <w:p w14:paraId="4ACCB28A"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Диагностика оборудования</w:t>
            </w:r>
          </w:p>
        </w:tc>
        <w:tc>
          <w:tcPr>
            <w:tcW w:w="4598" w:type="dxa"/>
            <w:shd w:val="clear" w:color="auto" w:fill="auto"/>
            <w:noWrap/>
            <w:vAlign w:val="center"/>
            <w:hideMark/>
          </w:tcPr>
          <w:p w14:paraId="29EA29A8" w14:textId="77777777" w:rsidR="00443425" w:rsidRPr="00D123DB" w:rsidRDefault="00443425" w:rsidP="00E16D4D">
            <w:pPr>
              <w:spacing w:after="0" w:line="240" w:lineRule="auto"/>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Диагностика паровой турбины Т-10/11-5,2/0,2 для Сочинской ТЭС</w:t>
            </w:r>
          </w:p>
        </w:tc>
        <w:tc>
          <w:tcPr>
            <w:tcW w:w="1419" w:type="dxa"/>
            <w:shd w:val="clear" w:color="auto" w:fill="auto"/>
            <w:vAlign w:val="center"/>
            <w:hideMark/>
          </w:tcPr>
          <w:p w14:paraId="174CDD7D"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14.01.2019</w:t>
            </w:r>
          </w:p>
        </w:tc>
        <w:tc>
          <w:tcPr>
            <w:tcW w:w="1638" w:type="dxa"/>
            <w:shd w:val="clear" w:color="auto" w:fill="auto"/>
            <w:vAlign w:val="center"/>
            <w:hideMark/>
          </w:tcPr>
          <w:p w14:paraId="7AD9B483"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0CEEF6F6" w14:textId="1A3DA221"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 xml:space="preserve">Диагностика паровых турбин с проведением визуального и измерительного контроля (цветная и </w:t>
            </w:r>
            <w:r w:rsidR="00EA6EBE" w:rsidRPr="00D123DB">
              <w:rPr>
                <w:rFonts w:ascii="Times New Roman" w:eastAsia="Times New Roman" w:hAnsi="Times New Roman" w:cs="Times New Roman"/>
                <w:bCs/>
                <w:color w:val="00B050"/>
                <w:sz w:val="24"/>
                <w:szCs w:val="24"/>
                <w:lang w:eastAsia="ru-RU"/>
              </w:rPr>
              <w:t>магнитопорошковая</w:t>
            </w:r>
            <w:r w:rsidRPr="00D123DB">
              <w:rPr>
                <w:rFonts w:ascii="Times New Roman" w:eastAsia="Times New Roman" w:hAnsi="Times New Roman" w:cs="Times New Roman"/>
                <w:bCs/>
                <w:color w:val="00B050"/>
                <w:sz w:val="24"/>
                <w:szCs w:val="24"/>
                <w:lang w:eastAsia="ru-RU"/>
              </w:rPr>
              <w:t xml:space="preserve"> дефектоскопия, ультразвуковой контроль) с продлением ресурса пуска турбин из холодного состояния.</w:t>
            </w:r>
          </w:p>
        </w:tc>
      </w:tr>
      <w:tr w:rsidR="00283B55" w:rsidRPr="00D123DB" w14:paraId="52F6C9B1" w14:textId="77777777" w:rsidTr="000607C4">
        <w:trPr>
          <w:trHeight w:val="1584"/>
        </w:trPr>
        <w:tc>
          <w:tcPr>
            <w:tcW w:w="655" w:type="dxa"/>
            <w:shd w:val="clear" w:color="auto" w:fill="auto"/>
            <w:vAlign w:val="center"/>
            <w:hideMark/>
          </w:tcPr>
          <w:p w14:paraId="73C8F1C7"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lastRenderedPageBreak/>
              <w:t>5</w:t>
            </w:r>
          </w:p>
        </w:tc>
        <w:tc>
          <w:tcPr>
            <w:tcW w:w="2884" w:type="dxa"/>
            <w:shd w:val="clear" w:color="auto" w:fill="auto"/>
            <w:vAlign w:val="center"/>
            <w:hideMark/>
          </w:tcPr>
          <w:p w14:paraId="7EF0524E"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Инспекционный контроль</w:t>
            </w:r>
          </w:p>
        </w:tc>
        <w:tc>
          <w:tcPr>
            <w:tcW w:w="4598" w:type="dxa"/>
            <w:shd w:val="clear" w:color="auto" w:fill="auto"/>
            <w:vAlign w:val="center"/>
            <w:hideMark/>
          </w:tcPr>
          <w:p w14:paraId="649273A5"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КО №5638 - Инспекционный контроль сертифицированных энергоблоков ПГУ ТЭС - филиалов ПАО "Мосэнерго" для нужд Публичное акционерное общество энергетики и электрификации "Мосэнерго" (G20P100658)</w:t>
            </w:r>
          </w:p>
        </w:tc>
        <w:tc>
          <w:tcPr>
            <w:tcW w:w="1419" w:type="dxa"/>
            <w:shd w:val="clear" w:color="auto" w:fill="auto"/>
            <w:vAlign w:val="center"/>
            <w:hideMark/>
          </w:tcPr>
          <w:p w14:paraId="616B5DC7"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18.12.2019</w:t>
            </w:r>
          </w:p>
        </w:tc>
        <w:tc>
          <w:tcPr>
            <w:tcW w:w="1638" w:type="dxa"/>
            <w:shd w:val="clear" w:color="auto" w:fill="auto"/>
            <w:vAlign w:val="center"/>
            <w:hideMark/>
          </w:tcPr>
          <w:p w14:paraId="6EF97727"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w:t>
            </w:r>
          </w:p>
        </w:tc>
        <w:tc>
          <w:tcPr>
            <w:tcW w:w="4202" w:type="dxa"/>
            <w:shd w:val="clear" w:color="auto" w:fill="auto"/>
            <w:vAlign w:val="center"/>
            <w:hideMark/>
          </w:tcPr>
          <w:p w14:paraId="735D0787"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ТЗ открытое, исполнитель на основании СТО 59012820.27.100.004-2016 «Нормы участия парогазовых и газотурбинных установок в нормированном первичном регулировании частоты и автоматическом вторичном регулировании частоты и перетоков активной мощности» должен провести анализ параметров ПГУ, характеризующих техническое состояние основного оборудования ПГУ при ее участии в НПРЧ;</w:t>
            </w:r>
          </w:p>
        </w:tc>
      </w:tr>
      <w:tr w:rsidR="00283B55" w:rsidRPr="00D123DB" w14:paraId="7DC1B430" w14:textId="77777777" w:rsidTr="000607C4">
        <w:trPr>
          <w:trHeight w:val="1320"/>
        </w:trPr>
        <w:tc>
          <w:tcPr>
            <w:tcW w:w="655" w:type="dxa"/>
            <w:shd w:val="clear" w:color="auto" w:fill="auto"/>
            <w:vAlign w:val="center"/>
            <w:hideMark/>
          </w:tcPr>
          <w:p w14:paraId="60A46AAF"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6</w:t>
            </w:r>
          </w:p>
        </w:tc>
        <w:tc>
          <w:tcPr>
            <w:tcW w:w="2884" w:type="dxa"/>
            <w:shd w:val="clear" w:color="auto" w:fill="auto"/>
            <w:vAlign w:val="center"/>
            <w:hideMark/>
          </w:tcPr>
          <w:p w14:paraId="1E9D9E2F"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Выполнение проектных и изыскательских работ</w:t>
            </w:r>
          </w:p>
        </w:tc>
        <w:tc>
          <w:tcPr>
            <w:tcW w:w="4598" w:type="dxa"/>
            <w:shd w:val="clear" w:color="auto" w:fill="auto"/>
            <w:vAlign w:val="center"/>
            <w:hideMark/>
          </w:tcPr>
          <w:p w14:paraId="1FCA260D" w14:textId="3340D74E"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ТПиР ТМ12 ТК1221-1223 ул.</w:t>
            </w:r>
            <w:r w:rsidR="00EA6EBE" w:rsidRPr="00D123DB">
              <w:rPr>
                <w:rFonts w:ascii="Times New Roman" w:eastAsia="Times New Roman" w:hAnsi="Times New Roman" w:cs="Times New Roman"/>
                <w:color w:val="00B050"/>
                <w:sz w:val="24"/>
                <w:szCs w:val="24"/>
                <w:lang w:eastAsia="ru-RU"/>
              </w:rPr>
              <w:t xml:space="preserve"> </w:t>
            </w:r>
            <w:r w:rsidRPr="00D123DB">
              <w:rPr>
                <w:rFonts w:ascii="Times New Roman" w:eastAsia="Times New Roman" w:hAnsi="Times New Roman" w:cs="Times New Roman"/>
                <w:color w:val="00B050"/>
                <w:sz w:val="24"/>
                <w:szCs w:val="24"/>
                <w:lang w:eastAsia="ru-RU"/>
              </w:rPr>
              <w:t>Крупская-Нахимова</w:t>
            </w:r>
          </w:p>
        </w:tc>
        <w:tc>
          <w:tcPr>
            <w:tcW w:w="1419" w:type="dxa"/>
            <w:shd w:val="clear" w:color="auto" w:fill="auto"/>
            <w:vAlign w:val="center"/>
            <w:hideMark/>
          </w:tcPr>
          <w:p w14:paraId="2922844F"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10.01.2020</w:t>
            </w:r>
          </w:p>
        </w:tc>
        <w:tc>
          <w:tcPr>
            <w:tcW w:w="1638" w:type="dxa"/>
            <w:shd w:val="clear" w:color="auto" w:fill="auto"/>
            <w:vAlign w:val="center"/>
            <w:hideMark/>
          </w:tcPr>
          <w:p w14:paraId="2C3A9E65"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5FDB5E68" w14:textId="09F3D8FC" w:rsidR="00443425" w:rsidRPr="00D123DB" w:rsidRDefault="00443425" w:rsidP="00021F22">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Проектно-изыскательные работы зачастую подразумевают проведение НК как один из компонентов работы, однако сам термин неформализован. В данном ТЗ подразумевается снятия части грунта, демонтажа старого трубопровода и монтажа нового, НК визуальным и ультразвуковым методом трубопровода, облагораживание территории.</w:t>
            </w:r>
          </w:p>
        </w:tc>
      </w:tr>
      <w:tr w:rsidR="00283B55" w:rsidRPr="00D123DB" w14:paraId="66DE435E" w14:textId="77777777" w:rsidTr="000607C4">
        <w:trPr>
          <w:trHeight w:val="528"/>
        </w:trPr>
        <w:tc>
          <w:tcPr>
            <w:tcW w:w="655" w:type="dxa"/>
            <w:shd w:val="clear" w:color="auto" w:fill="auto"/>
            <w:vAlign w:val="center"/>
            <w:hideMark/>
          </w:tcPr>
          <w:p w14:paraId="0B2A91AC"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7</w:t>
            </w:r>
          </w:p>
        </w:tc>
        <w:tc>
          <w:tcPr>
            <w:tcW w:w="2884" w:type="dxa"/>
            <w:shd w:val="clear" w:color="auto" w:fill="auto"/>
            <w:vAlign w:val="center"/>
            <w:hideMark/>
          </w:tcPr>
          <w:p w14:paraId="7B232D40"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Выполнение проектных и изыскательских работ</w:t>
            </w:r>
          </w:p>
        </w:tc>
        <w:tc>
          <w:tcPr>
            <w:tcW w:w="4598" w:type="dxa"/>
            <w:shd w:val="clear" w:color="auto" w:fill="auto"/>
            <w:vAlign w:val="center"/>
            <w:hideMark/>
          </w:tcPr>
          <w:p w14:paraId="0F8BF22E"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ТПиР труб-ов ТМ-3 на вантовом переходе</w:t>
            </w:r>
          </w:p>
        </w:tc>
        <w:tc>
          <w:tcPr>
            <w:tcW w:w="1419" w:type="dxa"/>
            <w:shd w:val="clear" w:color="auto" w:fill="auto"/>
            <w:vAlign w:val="center"/>
            <w:hideMark/>
          </w:tcPr>
          <w:p w14:paraId="06D680FE"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09.01.2019</w:t>
            </w:r>
          </w:p>
        </w:tc>
        <w:tc>
          <w:tcPr>
            <w:tcW w:w="1638" w:type="dxa"/>
            <w:shd w:val="clear" w:color="auto" w:fill="auto"/>
            <w:vAlign w:val="center"/>
            <w:hideMark/>
          </w:tcPr>
          <w:p w14:paraId="6E1F3F2D"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Нет</w:t>
            </w:r>
          </w:p>
        </w:tc>
        <w:tc>
          <w:tcPr>
            <w:tcW w:w="4202" w:type="dxa"/>
            <w:shd w:val="clear" w:color="auto" w:fill="auto"/>
            <w:vAlign w:val="center"/>
            <w:hideMark/>
          </w:tcPr>
          <w:p w14:paraId="3FC79650"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Аналогично №6. В смете последним пунктом указан НК, работы по снятию грунта, монтажу и демонтажу трубопровода</w:t>
            </w:r>
          </w:p>
        </w:tc>
      </w:tr>
      <w:tr w:rsidR="00283B55" w:rsidRPr="00D123DB" w14:paraId="432D34B8" w14:textId="77777777" w:rsidTr="000607C4">
        <w:trPr>
          <w:trHeight w:val="792"/>
        </w:trPr>
        <w:tc>
          <w:tcPr>
            <w:tcW w:w="655" w:type="dxa"/>
            <w:shd w:val="clear" w:color="auto" w:fill="auto"/>
            <w:vAlign w:val="center"/>
            <w:hideMark/>
          </w:tcPr>
          <w:p w14:paraId="77CB51D9"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8</w:t>
            </w:r>
          </w:p>
        </w:tc>
        <w:tc>
          <w:tcPr>
            <w:tcW w:w="2884" w:type="dxa"/>
            <w:shd w:val="clear" w:color="auto" w:fill="auto"/>
            <w:vAlign w:val="center"/>
            <w:hideMark/>
          </w:tcPr>
          <w:p w14:paraId="4E0FF6D4"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Обследование технического состояния</w:t>
            </w:r>
          </w:p>
        </w:tc>
        <w:tc>
          <w:tcPr>
            <w:tcW w:w="4598" w:type="dxa"/>
            <w:shd w:val="clear" w:color="auto" w:fill="auto"/>
            <w:vAlign w:val="center"/>
            <w:hideMark/>
          </w:tcPr>
          <w:p w14:paraId="557D0CBD"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Техническое обследование и диагностика основного и вспомогательного оборудования, зданий и сооружений Южноуральской ГРЭС</w:t>
            </w:r>
          </w:p>
        </w:tc>
        <w:tc>
          <w:tcPr>
            <w:tcW w:w="1419" w:type="dxa"/>
            <w:shd w:val="clear" w:color="auto" w:fill="auto"/>
            <w:vAlign w:val="center"/>
            <w:hideMark/>
          </w:tcPr>
          <w:p w14:paraId="395E93D0"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01.11.2019</w:t>
            </w:r>
          </w:p>
        </w:tc>
        <w:tc>
          <w:tcPr>
            <w:tcW w:w="1638" w:type="dxa"/>
            <w:shd w:val="clear" w:color="auto" w:fill="auto"/>
            <w:vAlign w:val="center"/>
            <w:hideMark/>
          </w:tcPr>
          <w:p w14:paraId="7C5974A4"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Нет</w:t>
            </w:r>
          </w:p>
        </w:tc>
        <w:tc>
          <w:tcPr>
            <w:tcW w:w="4202" w:type="dxa"/>
            <w:shd w:val="clear" w:color="auto" w:fill="auto"/>
            <w:vAlign w:val="center"/>
            <w:hideMark/>
          </w:tcPr>
          <w:p w14:paraId="0EDCAEDE"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Тендер полностью про вибрационные исследование различный агрегатов</w:t>
            </w:r>
          </w:p>
        </w:tc>
      </w:tr>
      <w:tr w:rsidR="00283B55" w:rsidRPr="00D123DB" w14:paraId="4B444743" w14:textId="77777777" w:rsidTr="000607C4">
        <w:trPr>
          <w:trHeight w:val="528"/>
        </w:trPr>
        <w:tc>
          <w:tcPr>
            <w:tcW w:w="655" w:type="dxa"/>
            <w:shd w:val="clear" w:color="auto" w:fill="auto"/>
            <w:vAlign w:val="center"/>
            <w:hideMark/>
          </w:tcPr>
          <w:p w14:paraId="384C47EB"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lastRenderedPageBreak/>
              <w:t>9</w:t>
            </w:r>
          </w:p>
        </w:tc>
        <w:tc>
          <w:tcPr>
            <w:tcW w:w="2884" w:type="dxa"/>
            <w:shd w:val="clear" w:color="auto" w:fill="auto"/>
            <w:vAlign w:val="center"/>
            <w:hideMark/>
          </w:tcPr>
          <w:p w14:paraId="616FCA60"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Обследование технического состояния</w:t>
            </w:r>
          </w:p>
        </w:tc>
        <w:tc>
          <w:tcPr>
            <w:tcW w:w="4598" w:type="dxa"/>
            <w:shd w:val="clear" w:color="auto" w:fill="auto"/>
            <w:vAlign w:val="center"/>
            <w:hideMark/>
          </w:tcPr>
          <w:p w14:paraId="18B3B412"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Комплексное обследование зданий и сооружений для Верхнетагильской ГРЭС в 2020 году</w:t>
            </w:r>
          </w:p>
        </w:tc>
        <w:tc>
          <w:tcPr>
            <w:tcW w:w="1419" w:type="dxa"/>
            <w:shd w:val="clear" w:color="auto" w:fill="auto"/>
            <w:vAlign w:val="center"/>
            <w:hideMark/>
          </w:tcPr>
          <w:p w14:paraId="410FDF4B"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10.02.2020</w:t>
            </w:r>
          </w:p>
        </w:tc>
        <w:tc>
          <w:tcPr>
            <w:tcW w:w="1638" w:type="dxa"/>
            <w:shd w:val="clear" w:color="auto" w:fill="auto"/>
            <w:vAlign w:val="center"/>
            <w:hideMark/>
          </w:tcPr>
          <w:p w14:paraId="18F62866"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367896F7" w14:textId="03C0F14E" w:rsidR="00443425" w:rsidRPr="00D123DB" w:rsidRDefault="00443425" w:rsidP="000607C4">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 этап работ - предвари</w:t>
            </w:r>
            <w:r w:rsidR="000607C4" w:rsidRPr="00D123DB">
              <w:rPr>
                <w:rFonts w:ascii="Times New Roman" w:eastAsia="Times New Roman" w:hAnsi="Times New Roman" w:cs="Times New Roman"/>
                <w:bCs/>
                <w:color w:val="00B050"/>
                <w:sz w:val="24"/>
                <w:szCs w:val="24"/>
                <w:lang w:eastAsia="ru-RU"/>
              </w:rPr>
              <w:t>те</w:t>
            </w:r>
            <w:r w:rsidRPr="00D123DB">
              <w:rPr>
                <w:rFonts w:ascii="Times New Roman" w:eastAsia="Times New Roman" w:hAnsi="Times New Roman" w:cs="Times New Roman"/>
                <w:bCs/>
                <w:color w:val="00B050"/>
                <w:sz w:val="24"/>
                <w:szCs w:val="24"/>
                <w:lang w:eastAsia="ru-RU"/>
              </w:rPr>
              <w:t>льный визуальный осмотр объектов (пункт 3.1.)</w:t>
            </w:r>
          </w:p>
        </w:tc>
      </w:tr>
      <w:tr w:rsidR="00283B55" w:rsidRPr="00D123DB" w14:paraId="54389017" w14:textId="77777777" w:rsidTr="000607C4">
        <w:trPr>
          <w:trHeight w:val="1056"/>
        </w:trPr>
        <w:tc>
          <w:tcPr>
            <w:tcW w:w="655" w:type="dxa"/>
            <w:shd w:val="clear" w:color="auto" w:fill="auto"/>
            <w:vAlign w:val="center"/>
            <w:hideMark/>
          </w:tcPr>
          <w:p w14:paraId="156EC4C3"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10</w:t>
            </w:r>
          </w:p>
        </w:tc>
        <w:tc>
          <w:tcPr>
            <w:tcW w:w="2884" w:type="dxa"/>
            <w:shd w:val="clear" w:color="auto" w:fill="auto"/>
            <w:vAlign w:val="center"/>
            <w:hideMark/>
          </w:tcPr>
          <w:p w14:paraId="557F2423"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Поверка приборов и оборудования</w:t>
            </w:r>
          </w:p>
        </w:tc>
        <w:tc>
          <w:tcPr>
            <w:tcW w:w="4598" w:type="dxa"/>
            <w:shd w:val="clear" w:color="auto" w:fill="auto"/>
            <w:vAlign w:val="center"/>
            <w:hideMark/>
          </w:tcPr>
          <w:p w14:paraId="099A2E81"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КО №5257 - Определение лучших условий оказания услуг по техническому обслуживанию, поверке, калибровке стационарных и лабораторных приборов на ТЭС - филиалах и котельных ПАО "Мосэнерго" для нужд…</w:t>
            </w:r>
          </w:p>
        </w:tc>
        <w:tc>
          <w:tcPr>
            <w:tcW w:w="1419" w:type="dxa"/>
            <w:shd w:val="clear" w:color="auto" w:fill="auto"/>
            <w:vAlign w:val="center"/>
            <w:hideMark/>
          </w:tcPr>
          <w:p w14:paraId="7AF6D1E4"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05.07.2019</w:t>
            </w:r>
          </w:p>
        </w:tc>
        <w:tc>
          <w:tcPr>
            <w:tcW w:w="1638" w:type="dxa"/>
            <w:shd w:val="clear" w:color="auto" w:fill="auto"/>
            <w:vAlign w:val="center"/>
            <w:hideMark/>
          </w:tcPr>
          <w:p w14:paraId="69DF1F85"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2FC92FB9" w14:textId="6AD7FE15" w:rsidR="00443425" w:rsidRPr="00D123DB" w:rsidRDefault="00443425" w:rsidP="00021F22">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Комплексная работа по обследованию и ТО приборов, в составе некоторых работ числится визуальный НК</w:t>
            </w:r>
          </w:p>
        </w:tc>
      </w:tr>
      <w:tr w:rsidR="00283B55" w:rsidRPr="00D123DB" w14:paraId="46E575DE" w14:textId="77777777" w:rsidTr="000607C4">
        <w:trPr>
          <w:trHeight w:val="528"/>
        </w:trPr>
        <w:tc>
          <w:tcPr>
            <w:tcW w:w="655" w:type="dxa"/>
            <w:shd w:val="clear" w:color="auto" w:fill="auto"/>
            <w:vAlign w:val="center"/>
            <w:hideMark/>
          </w:tcPr>
          <w:p w14:paraId="18FCB1ED"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11</w:t>
            </w:r>
          </w:p>
        </w:tc>
        <w:tc>
          <w:tcPr>
            <w:tcW w:w="2884" w:type="dxa"/>
            <w:shd w:val="clear" w:color="auto" w:fill="auto"/>
            <w:vAlign w:val="center"/>
            <w:hideMark/>
          </w:tcPr>
          <w:p w14:paraId="31429655"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Поверка приборов и оборудования</w:t>
            </w:r>
          </w:p>
        </w:tc>
        <w:tc>
          <w:tcPr>
            <w:tcW w:w="4598" w:type="dxa"/>
            <w:shd w:val="clear" w:color="auto" w:fill="auto"/>
            <w:vAlign w:val="center"/>
            <w:hideMark/>
          </w:tcPr>
          <w:p w14:paraId="628E0E6C"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«Оказание услуг по поверке средств измерений» для ПП Безымянская ТЭЦ</w:t>
            </w:r>
          </w:p>
        </w:tc>
        <w:tc>
          <w:tcPr>
            <w:tcW w:w="1419" w:type="dxa"/>
            <w:shd w:val="clear" w:color="auto" w:fill="auto"/>
            <w:vAlign w:val="center"/>
            <w:hideMark/>
          </w:tcPr>
          <w:p w14:paraId="7ECC3360"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24.10.2018</w:t>
            </w:r>
          </w:p>
        </w:tc>
        <w:tc>
          <w:tcPr>
            <w:tcW w:w="1638" w:type="dxa"/>
            <w:shd w:val="clear" w:color="auto" w:fill="auto"/>
            <w:vAlign w:val="center"/>
            <w:hideMark/>
          </w:tcPr>
          <w:p w14:paraId="7ADBEA86"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61C1123C" w14:textId="00016F6C" w:rsidR="00443425" w:rsidRPr="00D123DB" w:rsidRDefault="00443425" w:rsidP="00021F22">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В ТЗ на проверку оборудования есть пу</w:t>
            </w:r>
            <w:r w:rsidR="00021F22" w:rsidRPr="00D123DB">
              <w:rPr>
                <w:rFonts w:ascii="Times New Roman" w:eastAsia="Times New Roman" w:hAnsi="Times New Roman" w:cs="Times New Roman"/>
                <w:bCs/>
                <w:color w:val="00B050"/>
                <w:sz w:val="24"/>
                <w:szCs w:val="24"/>
                <w:lang w:eastAsia="ru-RU"/>
              </w:rPr>
              <w:t>нк</w:t>
            </w:r>
            <w:r w:rsidRPr="00D123DB">
              <w:rPr>
                <w:rFonts w:ascii="Times New Roman" w:eastAsia="Times New Roman" w:hAnsi="Times New Roman" w:cs="Times New Roman"/>
                <w:bCs/>
                <w:color w:val="00B050"/>
                <w:sz w:val="24"/>
                <w:szCs w:val="24"/>
                <w:lang w:eastAsia="ru-RU"/>
              </w:rPr>
              <w:t>т про оптический контроль характеристик</w:t>
            </w:r>
          </w:p>
        </w:tc>
      </w:tr>
      <w:tr w:rsidR="00283B55" w:rsidRPr="00D123DB" w14:paraId="118BB563" w14:textId="77777777" w:rsidTr="000607C4">
        <w:trPr>
          <w:trHeight w:val="528"/>
        </w:trPr>
        <w:tc>
          <w:tcPr>
            <w:tcW w:w="655" w:type="dxa"/>
            <w:shd w:val="clear" w:color="auto" w:fill="auto"/>
            <w:vAlign w:val="center"/>
            <w:hideMark/>
          </w:tcPr>
          <w:p w14:paraId="6BE798F7"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12</w:t>
            </w:r>
          </w:p>
        </w:tc>
        <w:tc>
          <w:tcPr>
            <w:tcW w:w="2884" w:type="dxa"/>
            <w:shd w:val="clear" w:color="auto" w:fill="auto"/>
            <w:vAlign w:val="center"/>
            <w:hideMark/>
          </w:tcPr>
          <w:p w14:paraId="2EE43B56"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Проведение антикоррозийных работ</w:t>
            </w:r>
          </w:p>
        </w:tc>
        <w:tc>
          <w:tcPr>
            <w:tcW w:w="4598" w:type="dxa"/>
            <w:shd w:val="clear" w:color="auto" w:fill="auto"/>
            <w:vAlign w:val="center"/>
            <w:hideMark/>
          </w:tcPr>
          <w:p w14:paraId="04C5129C"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АКЗ оборудования, трубопроводов и строительных конструкций</w:t>
            </w:r>
          </w:p>
        </w:tc>
        <w:tc>
          <w:tcPr>
            <w:tcW w:w="1419" w:type="dxa"/>
            <w:shd w:val="clear" w:color="auto" w:fill="auto"/>
            <w:vAlign w:val="center"/>
            <w:hideMark/>
          </w:tcPr>
          <w:p w14:paraId="17679F46"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06.11.2019</w:t>
            </w:r>
          </w:p>
        </w:tc>
        <w:tc>
          <w:tcPr>
            <w:tcW w:w="1638" w:type="dxa"/>
            <w:shd w:val="clear" w:color="auto" w:fill="auto"/>
            <w:vAlign w:val="center"/>
            <w:hideMark/>
          </w:tcPr>
          <w:p w14:paraId="7D560789"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Нет</w:t>
            </w:r>
          </w:p>
        </w:tc>
        <w:tc>
          <w:tcPr>
            <w:tcW w:w="4202" w:type="dxa"/>
            <w:shd w:val="clear" w:color="auto" w:fill="auto"/>
            <w:vAlign w:val="center"/>
            <w:hideMark/>
          </w:tcPr>
          <w:p w14:paraId="686BFB11" w14:textId="521C3F86" w:rsidR="00443425" w:rsidRPr="00D123DB" w:rsidRDefault="00443425" w:rsidP="00021F22">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НК в тендере не упоминается, только ремонт лакокрасочного покрытия и смежные работы</w:t>
            </w:r>
          </w:p>
        </w:tc>
      </w:tr>
      <w:tr w:rsidR="00283B55" w:rsidRPr="00D123DB" w14:paraId="6C446DF2" w14:textId="77777777" w:rsidTr="000607C4">
        <w:trPr>
          <w:trHeight w:val="528"/>
        </w:trPr>
        <w:tc>
          <w:tcPr>
            <w:tcW w:w="655" w:type="dxa"/>
            <w:shd w:val="clear" w:color="auto" w:fill="auto"/>
            <w:vAlign w:val="center"/>
            <w:hideMark/>
          </w:tcPr>
          <w:p w14:paraId="37BA5442"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13</w:t>
            </w:r>
          </w:p>
        </w:tc>
        <w:tc>
          <w:tcPr>
            <w:tcW w:w="2884" w:type="dxa"/>
            <w:shd w:val="clear" w:color="auto" w:fill="auto"/>
            <w:vAlign w:val="center"/>
            <w:hideMark/>
          </w:tcPr>
          <w:p w14:paraId="023F31C9"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Проведение антикоррозийных работ</w:t>
            </w:r>
          </w:p>
        </w:tc>
        <w:tc>
          <w:tcPr>
            <w:tcW w:w="4598" w:type="dxa"/>
            <w:shd w:val="clear" w:color="auto" w:fill="auto"/>
            <w:vAlign w:val="center"/>
            <w:hideMark/>
          </w:tcPr>
          <w:p w14:paraId="4D659C46"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ПТЭЦ-14.ТР АКЗ окрашенного и гуммированного оборудования</w:t>
            </w:r>
          </w:p>
        </w:tc>
        <w:tc>
          <w:tcPr>
            <w:tcW w:w="1419" w:type="dxa"/>
            <w:shd w:val="clear" w:color="auto" w:fill="auto"/>
            <w:vAlign w:val="center"/>
            <w:hideMark/>
          </w:tcPr>
          <w:p w14:paraId="4E29025F"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09.01.2019</w:t>
            </w:r>
          </w:p>
        </w:tc>
        <w:tc>
          <w:tcPr>
            <w:tcW w:w="1638" w:type="dxa"/>
            <w:shd w:val="clear" w:color="auto" w:fill="auto"/>
            <w:vAlign w:val="center"/>
            <w:hideMark/>
          </w:tcPr>
          <w:p w14:paraId="164CD84C"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1D1290A9" w14:textId="20BDE7DA" w:rsidR="00443425" w:rsidRPr="00D123DB" w:rsidRDefault="00443425" w:rsidP="00021F22">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В ТЗ упоминается контроль качества с обоснованием + ультразвуковой НК сварных швов</w:t>
            </w:r>
          </w:p>
        </w:tc>
      </w:tr>
      <w:tr w:rsidR="00283B55" w:rsidRPr="00D123DB" w14:paraId="5882B0D4" w14:textId="77777777" w:rsidTr="000607C4">
        <w:trPr>
          <w:trHeight w:val="792"/>
        </w:trPr>
        <w:tc>
          <w:tcPr>
            <w:tcW w:w="655" w:type="dxa"/>
            <w:shd w:val="clear" w:color="auto" w:fill="auto"/>
            <w:vAlign w:val="center"/>
            <w:hideMark/>
          </w:tcPr>
          <w:p w14:paraId="183AD2DB"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14</w:t>
            </w:r>
          </w:p>
        </w:tc>
        <w:tc>
          <w:tcPr>
            <w:tcW w:w="2884" w:type="dxa"/>
            <w:shd w:val="clear" w:color="auto" w:fill="auto"/>
            <w:vAlign w:val="center"/>
            <w:hideMark/>
          </w:tcPr>
          <w:p w14:paraId="23B7CB71"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Проведение испытаний</w:t>
            </w:r>
          </w:p>
        </w:tc>
        <w:tc>
          <w:tcPr>
            <w:tcW w:w="4598" w:type="dxa"/>
            <w:shd w:val="clear" w:color="auto" w:fill="auto"/>
            <w:vAlign w:val="center"/>
            <w:hideMark/>
          </w:tcPr>
          <w:p w14:paraId="5D046426"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«Проведение испытаний цирксистемы и разработка нормативных характеристик градирен Кировской ТЭЦ-4» для нужд филиала «Кировский» ПАО «Т Плюс» в 2020 году</w:t>
            </w:r>
          </w:p>
        </w:tc>
        <w:tc>
          <w:tcPr>
            <w:tcW w:w="1419" w:type="dxa"/>
            <w:shd w:val="clear" w:color="auto" w:fill="auto"/>
            <w:vAlign w:val="center"/>
            <w:hideMark/>
          </w:tcPr>
          <w:p w14:paraId="0C82E531"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02.12.2019</w:t>
            </w:r>
          </w:p>
        </w:tc>
        <w:tc>
          <w:tcPr>
            <w:tcW w:w="1638" w:type="dxa"/>
            <w:shd w:val="clear" w:color="auto" w:fill="auto"/>
            <w:vAlign w:val="center"/>
            <w:hideMark/>
          </w:tcPr>
          <w:p w14:paraId="149F450C"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w:t>
            </w:r>
          </w:p>
        </w:tc>
        <w:tc>
          <w:tcPr>
            <w:tcW w:w="4202" w:type="dxa"/>
            <w:shd w:val="clear" w:color="auto" w:fill="auto"/>
            <w:vAlign w:val="center"/>
            <w:hideMark/>
          </w:tcPr>
          <w:p w14:paraId="3D289256"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ТЗ открытое, при проведении испытаний требуется фиксировать характеристики, метод не обозначен</w:t>
            </w:r>
          </w:p>
        </w:tc>
      </w:tr>
      <w:tr w:rsidR="00283B55" w:rsidRPr="00D123DB" w14:paraId="26F732E6" w14:textId="77777777" w:rsidTr="000607C4">
        <w:trPr>
          <w:trHeight w:val="528"/>
        </w:trPr>
        <w:tc>
          <w:tcPr>
            <w:tcW w:w="655" w:type="dxa"/>
            <w:shd w:val="clear" w:color="auto" w:fill="auto"/>
            <w:vAlign w:val="center"/>
            <w:hideMark/>
          </w:tcPr>
          <w:p w14:paraId="28C688B6"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15</w:t>
            </w:r>
          </w:p>
        </w:tc>
        <w:tc>
          <w:tcPr>
            <w:tcW w:w="2884" w:type="dxa"/>
            <w:shd w:val="clear" w:color="auto" w:fill="auto"/>
            <w:vAlign w:val="center"/>
            <w:hideMark/>
          </w:tcPr>
          <w:p w14:paraId="637783D5"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Проведение испытаний</w:t>
            </w:r>
          </w:p>
        </w:tc>
        <w:tc>
          <w:tcPr>
            <w:tcW w:w="4598" w:type="dxa"/>
            <w:shd w:val="clear" w:color="auto" w:fill="auto"/>
            <w:vAlign w:val="center"/>
            <w:hideMark/>
          </w:tcPr>
          <w:p w14:paraId="7B097AC9"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Проведение испытаний золоулавливающих установок энергоблоков №1-7,9.</w:t>
            </w:r>
          </w:p>
        </w:tc>
        <w:tc>
          <w:tcPr>
            <w:tcW w:w="1419" w:type="dxa"/>
            <w:shd w:val="clear" w:color="auto" w:fill="auto"/>
            <w:vAlign w:val="center"/>
            <w:hideMark/>
          </w:tcPr>
          <w:p w14:paraId="35B86D40"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21.10.2019</w:t>
            </w:r>
          </w:p>
        </w:tc>
        <w:tc>
          <w:tcPr>
            <w:tcW w:w="1638" w:type="dxa"/>
            <w:shd w:val="clear" w:color="auto" w:fill="auto"/>
            <w:vAlign w:val="center"/>
            <w:hideMark/>
          </w:tcPr>
          <w:p w14:paraId="7F441061"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w:t>
            </w:r>
          </w:p>
        </w:tc>
        <w:tc>
          <w:tcPr>
            <w:tcW w:w="4202" w:type="dxa"/>
            <w:shd w:val="clear" w:color="auto" w:fill="auto"/>
            <w:vAlign w:val="center"/>
            <w:hideMark/>
          </w:tcPr>
          <w:p w14:paraId="71355B29"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ТЗ открытое, требуется установить характеристики установок и обосновать</w:t>
            </w:r>
          </w:p>
        </w:tc>
      </w:tr>
      <w:tr w:rsidR="00283B55" w:rsidRPr="00D123DB" w14:paraId="3A26CA95" w14:textId="77777777" w:rsidTr="000607C4">
        <w:trPr>
          <w:trHeight w:val="1056"/>
        </w:trPr>
        <w:tc>
          <w:tcPr>
            <w:tcW w:w="655" w:type="dxa"/>
            <w:shd w:val="clear" w:color="auto" w:fill="auto"/>
            <w:vAlign w:val="center"/>
            <w:hideMark/>
          </w:tcPr>
          <w:p w14:paraId="746876E5"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16</w:t>
            </w:r>
          </w:p>
        </w:tc>
        <w:tc>
          <w:tcPr>
            <w:tcW w:w="2884" w:type="dxa"/>
            <w:shd w:val="clear" w:color="auto" w:fill="auto"/>
            <w:vAlign w:val="center"/>
            <w:hideMark/>
          </w:tcPr>
          <w:p w14:paraId="66A62B1F"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Проведение очистки оборудования</w:t>
            </w:r>
          </w:p>
        </w:tc>
        <w:tc>
          <w:tcPr>
            <w:tcW w:w="4598" w:type="dxa"/>
            <w:shd w:val="clear" w:color="auto" w:fill="auto"/>
            <w:vAlign w:val="center"/>
            <w:hideMark/>
          </w:tcPr>
          <w:p w14:paraId="0FD12EE3"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ОЗП №4617 - Определение лучших условий оказания услуг по исследованию методов диагностики и разработке технологии и созданию опытного образца установки для ультразвуковой очистки комбинированных…</w:t>
            </w:r>
          </w:p>
        </w:tc>
        <w:tc>
          <w:tcPr>
            <w:tcW w:w="1419" w:type="dxa"/>
            <w:shd w:val="clear" w:color="auto" w:fill="auto"/>
            <w:vAlign w:val="center"/>
            <w:hideMark/>
          </w:tcPr>
          <w:p w14:paraId="67008025"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26.11.2018</w:t>
            </w:r>
          </w:p>
        </w:tc>
        <w:tc>
          <w:tcPr>
            <w:tcW w:w="1638" w:type="dxa"/>
            <w:shd w:val="clear" w:color="auto" w:fill="auto"/>
            <w:vAlign w:val="center"/>
            <w:hideMark/>
          </w:tcPr>
          <w:p w14:paraId="194108CD"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Нет</w:t>
            </w:r>
          </w:p>
        </w:tc>
        <w:tc>
          <w:tcPr>
            <w:tcW w:w="4202" w:type="dxa"/>
            <w:shd w:val="clear" w:color="auto" w:fill="auto"/>
            <w:vAlign w:val="center"/>
            <w:hideMark/>
          </w:tcPr>
          <w:p w14:paraId="6EFB4F86"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НК оборудования в ТЗ подразумевается. Задача - разработка агрегата для ультразвуковой установки</w:t>
            </w:r>
          </w:p>
        </w:tc>
      </w:tr>
      <w:tr w:rsidR="00283B55" w:rsidRPr="00D123DB" w14:paraId="520FDD5B" w14:textId="77777777" w:rsidTr="000607C4">
        <w:trPr>
          <w:trHeight w:val="792"/>
        </w:trPr>
        <w:tc>
          <w:tcPr>
            <w:tcW w:w="655" w:type="dxa"/>
            <w:shd w:val="clear" w:color="auto" w:fill="auto"/>
            <w:vAlign w:val="center"/>
            <w:hideMark/>
          </w:tcPr>
          <w:p w14:paraId="7D367630"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lastRenderedPageBreak/>
              <w:t>17</w:t>
            </w:r>
          </w:p>
        </w:tc>
        <w:tc>
          <w:tcPr>
            <w:tcW w:w="2884" w:type="dxa"/>
            <w:shd w:val="clear" w:color="auto" w:fill="auto"/>
            <w:vAlign w:val="center"/>
            <w:hideMark/>
          </w:tcPr>
          <w:p w14:paraId="2D611B41"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Техническое обслуживание оборудования</w:t>
            </w:r>
          </w:p>
        </w:tc>
        <w:tc>
          <w:tcPr>
            <w:tcW w:w="4598" w:type="dxa"/>
            <w:shd w:val="clear" w:color="auto" w:fill="auto"/>
            <w:vAlign w:val="center"/>
            <w:hideMark/>
          </w:tcPr>
          <w:p w14:paraId="015F645C"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Техническое обслуживание зданий, сооружений, отдельных помещений и объектовых инженерных систем, для нужд Новокуйбышевская ТЭЦ-1</w:t>
            </w:r>
          </w:p>
        </w:tc>
        <w:tc>
          <w:tcPr>
            <w:tcW w:w="1419" w:type="dxa"/>
            <w:shd w:val="clear" w:color="auto" w:fill="auto"/>
            <w:vAlign w:val="center"/>
            <w:hideMark/>
          </w:tcPr>
          <w:p w14:paraId="4399C56F"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27.11.2018</w:t>
            </w:r>
          </w:p>
        </w:tc>
        <w:tc>
          <w:tcPr>
            <w:tcW w:w="1638" w:type="dxa"/>
            <w:shd w:val="clear" w:color="auto" w:fill="auto"/>
            <w:vAlign w:val="center"/>
            <w:hideMark/>
          </w:tcPr>
          <w:p w14:paraId="7D380D03"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6A5821A6"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Комплексная работа по ремонту, покраске различных объектов. Имеются работы по визуальному НК</w:t>
            </w:r>
          </w:p>
        </w:tc>
      </w:tr>
      <w:tr w:rsidR="00283B55" w:rsidRPr="00D123DB" w14:paraId="6C5827AB" w14:textId="77777777" w:rsidTr="000607C4">
        <w:trPr>
          <w:trHeight w:val="528"/>
        </w:trPr>
        <w:tc>
          <w:tcPr>
            <w:tcW w:w="655" w:type="dxa"/>
            <w:shd w:val="clear" w:color="auto" w:fill="auto"/>
            <w:vAlign w:val="center"/>
            <w:hideMark/>
          </w:tcPr>
          <w:p w14:paraId="45ABD628"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18</w:t>
            </w:r>
          </w:p>
        </w:tc>
        <w:tc>
          <w:tcPr>
            <w:tcW w:w="2884" w:type="dxa"/>
            <w:shd w:val="clear" w:color="auto" w:fill="auto"/>
            <w:vAlign w:val="center"/>
            <w:hideMark/>
          </w:tcPr>
          <w:p w14:paraId="6C439E29"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Техническое обслуживание оборудования</w:t>
            </w:r>
          </w:p>
        </w:tc>
        <w:tc>
          <w:tcPr>
            <w:tcW w:w="4598" w:type="dxa"/>
            <w:shd w:val="clear" w:color="auto" w:fill="auto"/>
            <w:vAlign w:val="center"/>
            <w:hideMark/>
          </w:tcPr>
          <w:p w14:paraId="79177EBB"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Техническое обслуживание компрессоров для Маяковской ТЭС</w:t>
            </w:r>
          </w:p>
        </w:tc>
        <w:tc>
          <w:tcPr>
            <w:tcW w:w="1419" w:type="dxa"/>
            <w:shd w:val="clear" w:color="auto" w:fill="auto"/>
            <w:vAlign w:val="center"/>
            <w:hideMark/>
          </w:tcPr>
          <w:p w14:paraId="1565C53F"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15.06.2020</w:t>
            </w:r>
          </w:p>
        </w:tc>
        <w:tc>
          <w:tcPr>
            <w:tcW w:w="1638" w:type="dxa"/>
            <w:shd w:val="clear" w:color="auto" w:fill="auto"/>
            <w:vAlign w:val="center"/>
            <w:hideMark/>
          </w:tcPr>
          <w:p w14:paraId="7C4CB85B"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26497D49" w14:textId="39E91D65" w:rsidR="00443425" w:rsidRPr="00D123DB" w:rsidRDefault="00443425" w:rsidP="00021F22">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Регламентные работы по ТО оборудования. В</w:t>
            </w:r>
            <w:r w:rsidR="00021F22" w:rsidRPr="00D123DB">
              <w:rPr>
                <w:rFonts w:ascii="Times New Roman" w:eastAsia="Times New Roman" w:hAnsi="Times New Roman" w:cs="Times New Roman"/>
                <w:bCs/>
                <w:color w:val="00B050"/>
                <w:sz w:val="24"/>
                <w:szCs w:val="24"/>
                <w:lang w:eastAsia="ru-RU"/>
              </w:rPr>
              <w:t>и</w:t>
            </w:r>
            <w:r w:rsidRPr="00D123DB">
              <w:rPr>
                <w:rFonts w:ascii="Times New Roman" w:eastAsia="Times New Roman" w:hAnsi="Times New Roman" w:cs="Times New Roman"/>
                <w:bCs/>
                <w:color w:val="00B050"/>
                <w:sz w:val="24"/>
                <w:szCs w:val="24"/>
                <w:lang w:eastAsia="ru-RU"/>
              </w:rPr>
              <w:t>з</w:t>
            </w:r>
            <w:r w:rsidR="00021F22" w:rsidRPr="00D123DB">
              <w:rPr>
                <w:rFonts w:ascii="Times New Roman" w:eastAsia="Times New Roman" w:hAnsi="Times New Roman" w:cs="Times New Roman"/>
                <w:bCs/>
                <w:color w:val="00B050"/>
                <w:sz w:val="24"/>
                <w:szCs w:val="24"/>
                <w:lang w:eastAsia="ru-RU"/>
              </w:rPr>
              <w:t>у</w:t>
            </w:r>
            <w:r w:rsidRPr="00D123DB">
              <w:rPr>
                <w:rFonts w:ascii="Times New Roman" w:eastAsia="Times New Roman" w:hAnsi="Times New Roman" w:cs="Times New Roman"/>
                <w:bCs/>
                <w:color w:val="00B050"/>
                <w:sz w:val="24"/>
                <w:szCs w:val="24"/>
                <w:lang w:eastAsia="ru-RU"/>
              </w:rPr>
              <w:t>альный НК входит в регламент</w:t>
            </w:r>
          </w:p>
        </w:tc>
      </w:tr>
      <w:tr w:rsidR="00283B55" w:rsidRPr="00D123DB" w14:paraId="2723F80F" w14:textId="77777777" w:rsidTr="000607C4">
        <w:trPr>
          <w:trHeight w:val="1056"/>
        </w:trPr>
        <w:tc>
          <w:tcPr>
            <w:tcW w:w="655" w:type="dxa"/>
            <w:shd w:val="clear" w:color="auto" w:fill="auto"/>
            <w:vAlign w:val="center"/>
            <w:hideMark/>
          </w:tcPr>
          <w:p w14:paraId="0CF6B646"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19</w:t>
            </w:r>
          </w:p>
        </w:tc>
        <w:tc>
          <w:tcPr>
            <w:tcW w:w="2884" w:type="dxa"/>
            <w:shd w:val="clear" w:color="auto" w:fill="auto"/>
            <w:vAlign w:val="center"/>
            <w:hideMark/>
          </w:tcPr>
          <w:p w14:paraId="6FBB4550"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Техническое обслуживание оборудования</w:t>
            </w:r>
          </w:p>
        </w:tc>
        <w:tc>
          <w:tcPr>
            <w:tcW w:w="4598" w:type="dxa"/>
            <w:shd w:val="clear" w:color="auto" w:fill="auto"/>
            <w:vAlign w:val="center"/>
            <w:hideMark/>
          </w:tcPr>
          <w:p w14:paraId="7E5EFC81"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ОЗП №4311 - Определение лучших условий оказания услуг по техническому освидетельствованию электротехнического оборудования, техническому обследованию и техническому освидетельствованию трансформаторов…</w:t>
            </w:r>
          </w:p>
        </w:tc>
        <w:tc>
          <w:tcPr>
            <w:tcW w:w="1419" w:type="dxa"/>
            <w:shd w:val="clear" w:color="auto" w:fill="auto"/>
            <w:vAlign w:val="center"/>
            <w:hideMark/>
          </w:tcPr>
          <w:p w14:paraId="1D09D72D"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23.07.2018</w:t>
            </w:r>
          </w:p>
        </w:tc>
        <w:tc>
          <w:tcPr>
            <w:tcW w:w="1638" w:type="dxa"/>
            <w:shd w:val="clear" w:color="auto" w:fill="auto"/>
            <w:vAlign w:val="center"/>
            <w:hideMark/>
          </w:tcPr>
          <w:p w14:paraId="1D90ABFF"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52231686"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Различные работы по тех. освидетельствованию оборудования с применением различных типов НК, в т.ч. визуального</w:t>
            </w:r>
          </w:p>
        </w:tc>
      </w:tr>
      <w:tr w:rsidR="00283B55" w:rsidRPr="00D123DB" w14:paraId="636645E1" w14:textId="77777777" w:rsidTr="000607C4">
        <w:trPr>
          <w:trHeight w:val="1056"/>
        </w:trPr>
        <w:tc>
          <w:tcPr>
            <w:tcW w:w="655" w:type="dxa"/>
            <w:shd w:val="clear" w:color="auto" w:fill="auto"/>
            <w:vAlign w:val="center"/>
            <w:hideMark/>
          </w:tcPr>
          <w:p w14:paraId="29F02813"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20</w:t>
            </w:r>
          </w:p>
        </w:tc>
        <w:tc>
          <w:tcPr>
            <w:tcW w:w="2884" w:type="dxa"/>
            <w:shd w:val="clear" w:color="auto" w:fill="auto"/>
            <w:vAlign w:val="center"/>
            <w:hideMark/>
          </w:tcPr>
          <w:p w14:paraId="7D3E2575"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Экспертиза промышленной безопасности</w:t>
            </w:r>
          </w:p>
        </w:tc>
        <w:tc>
          <w:tcPr>
            <w:tcW w:w="4598" w:type="dxa"/>
            <w:shd w:val="clear" w:color="auto" w:fill="auto"/>
            <w:vAlign w:val="center"/>
            <w:hideMark/>
          </w:tcPr>
          <w:p w14:paraId="46C2402C" w14:textId="77777777" w:rsidR="00EA6EBE"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 xml:space="preserve">Право заключения договора на оказание услуг по проведению экспертизы промышленной безопасности оборудования Новочебоксарской ТЭЦ-3 филиала «Марий Эл и Чувашии» </w:t>
            </w:r>
          </w:p>
          <w:p w14:paraId="5430016C" w14:textId="2524A4DD"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ПАО «Т Пл</w:t>
            </w:r>
          </w:p>
        </w:tc>
        <w:tc>
          <w:tcPr>
            <w:tcW w:w="1419" w:type="dxa"/>
            <w:shd w:val="clear" w:color="auto" w:fill="auto"/>
            <w:vAlign w:val="center"/>
            <w:hideMark/>
          </w:tcPr>
          <w:p w14:paraId="50B37941"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12.09.2019</w:t>
            </w:r>
          </w:p>
        </w:tc>
        <w:tc>
          <w:tcPr>
            <w:tcW w:w="1638" w:type="dxa"/>
            <w:shd w:val="clear" w:color="auto" w:fill="auto"/>
            <w:vAlign w:val="center"/>
            <w:hideMark/>
          </w:tcPr>
          <w:p w14:paraId="103F9778"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72A29CCC"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Аналогично п1</w:t>
            </w:r>
          </w:p>
        </w:tc>
      </w:tr>
      <w:tr w:rsidR="00283B55" w:rsidRPr="00D123DB" w14:paraId="27098368" w14:textId="77777777" w:rsidTr="000607C4">
        <w:trPr>
          <w:trHeight w:val="1056"/>
        </w:trPr>
        <w:tc>
          <w:tcPr>
            <w:tcW w:w="655" w:type="dxa"/>
            <w:shd w:val="clear" w:color="auto" w:fill="auto"/>
            <w:vAlign w:val="center"/>
            <w:hideMark/>
          </w:tcPr>
          <w:p w14:paraId="6593A7AC"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21</w:t>
            </w:r>
          </w:p>
        </w:tc>
        <w:tc>
          <w:tcPr>
            <w:tcW w:w="2884" w:type="dxa"/>
            <w:shd w:val="clear" w:color="auto" w:fill="auto"/>
            <w:vAlign w:val="center"/>
            <w:hideMark/>
          </w:tcPr>
          <w:p w14:paraId="6C9450A4"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Экспертиза промышленной безопасности</w:t>
            </w:r>
          </w:p>
        </w:tc>
        <w:tc>
          <w:tcPr>
            <w:tcW w:w="4598" w:type="dxa"/>
            <w:shd w:val="clear" w:color="auto" w:fill="auto"/>
            <w:vAlign w:val="center"/>
            <w:hideMark/>
          </w:tcPr>
          <w:p w14:paraId="10E697A5"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Право заключения договора на оказание услуг "Проведение экспертизы промышленной безопасности мазутных баков Пермских ТЭЦ-6, ТЭЦ-13, ТЭЦ-14 с предварительной очисткой баков и подготовительными…</w:t>
            </w:r>
          </w:p>
        </w:tc>
        <w:tc>
          <w:tcPr>
            <w:tcW w:w="1419" w:type="dxa"/>
            <w:shd w:val="clear" w:color="auto" w:fill="auto"/>
            <w:vAlign w:val="center"/>
            <w:hideMark/>
          </w:tcPr>
          <w:p w14:paraId="7954565A"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10.12.2019</w:t>
            </w:r>
          </w:p>
        </w:tc>
        <w:tc>
          <w:tcPr>
            <w:tcW w:w="1638" w:type="dxa"/>
            <w:shd w:val="clear" w:color="auto" w:fill="auto"/>
            <w:vAlign w:val="center"/>
            <w:hideMark/>
          </w:tcPr>
          <w:p w14:paraId="3381AA7D" w14:textId="77777777" w:rsidR="00443425" w:rsidRPr="00D123DB" w:rsidRDefault="00443425" w:rsidP="00E16D4D">
            <w:pPr>
              <w:spacing w:after="0" w:line="240" w:lineRule="auto"/>
              <w:jc w:val="center"/>
              <w:rPr>
                <w:rFonts w:ascii="Times New Roman" w:eastAsia="Times New Roman" w:hAnsi="Times New Roman" w:cs="Times New Roman"/>
                <w:color w:val="00B050"/>
                <w:sz w:val="24"/>
                <w:szCs w:val="24"/>
                <w:lang w:eastAsia="ru-RU"/>
              </w:rPr>
            </w:pPr>
            <w:r w:rsidRPr="00D123DB">
              <w:rPr>
                <w:rFonts w:ascii="Times New Roman" w:eastAsia="Times New Roman" w:hAnsi="Times New Roman" w:cs="Times New Roman"/>
                <w:color w:val="00B050"/>
                <w:sz w:val="24"/>
                <w:szCs w:val="24"/>
                <w:lang w:eastAsia="ru-RU"/>
              </w:rPr>
              <w:t>Да</w:t>
            </w:r>
          </w:p>
        </w:tc>
        <w:tc>
          <w:tcPr>
            <w:tcW w:w="4202" w:type="dxa"/>
            <w:shd w:val="clear" w:color="auto" w:fill="auto"/>
            <w:vAlign w:val="center"/>
            <w:hideMark/>
          </w:tcPr>
          <w:p w14:paraId="1076578D" w14:textId="77777777" w:rsidR="00443425" w:rsidRPr="00D123DB" w:rsidRDefault="00443425" w:rsidP="00E16D4D">
            <w:pPr>
              <w:spacing w:after="0" w:line="240" w:lineRule="auto"/>
              <w:jc w:val="center"/>
              <w:rPr>
                <w:rFonts w:ascii="Times New Roman" w:eastAsia="Times New Roman" w:hAnsi="Times New Roman" w:cs="Times New Roman"/>
                <w:bCs/>
                <w:color w:val="00B050"/>
                <w:sz w:val="24"/>
                <w:szCs w:val="24"/>
                <w:lang w:eastAsia="ru-RU"/>
              </w:rPr>
            </w:pPr>
            <w:r w:rsidRPr="00D123DB">
              <w:rPr>
                <w:rFonts w:ascii="Times New Roman" w:eastAsia="Times New Roman" w:hAnsi="Times New Roman" w:cs="Times New Roman"/>
                <w:bCs/>
                <w:color w:val="00B050"/>
                <w:sz w:val="24"/>
                <w:szCs w:val="24"/>
                <w:lang w:eastAsia="ru-RU"/>
              </w:rPr>
              <w:t>В пункте 4.6, 6, 16 и др. визуальный осмотр + дефектоскопия</w:t>
            </w:r>
          </w:p>
        </w:tc>
      </w:tr>
    </w:tbl>
    <w:p w14:paraId="33CF3B3E" w14:textId="77777777" w:rsidR="0032227D" w:rsidRPr="00D123DB" w:rsidRDefault="0032227D" w:rsidP="00443425">
      <w:pPr>
        <w:spacing w:after="0" w:line="360" w:lineRule="auto"/>
        <w:ind w:firstLine="709"/>
        <w:jc w:val="both"/>
        <w:rPr>
          <w:rFonts w:ascii="Times New Roman" w:hAnsi="Times New Roman" w:cs="Times New Roman"/>
          <w:color w:val="00B050"/>
          <w:sz w:val="28"/>
          <w:szCs w:val="28"/>
        </w:rPr>
      </w:pPr>
    </w:p>
    <w:p w14:paraId="144B7154" w14:textId="77777777" w:rsidR="0032227D" w:rsidRDefault="00443425" w:rsidP="00443425">
      <w:pPr>
        <w:spacing w:after="0" w:line="360" w:lineRule="auto"/>
        <w:ind w:firstLine="709"/>
        <w:jc w:val="both"/>
        <w:rPr>
          <w:rFonts w:ascii="Times New Roman" w:hAnsi="Times New Roman" w:cs="Times New Roman"/>
          <w:sz w:val="28"/>
          <w:szCs w:val="28"/>
        </w:rPr>
        <w:sectPr w:rsidR="0032227D" w:rsidSect="0032227D">
          <w:pgSz w:w="16838" w:h="11906" w:orient="landscape"/>
          <w:pgMar w:top="851" w:right="709" w:bottom="992" w:left="851" w:header="709" w:footer="709" w:gutter="0"/>
          <w:cols w:space="708"/>
          <w:docGrid w:linePitch="360"/>
        </w:sectPr>
      </w:pPr>
      <w:r>
        <w:rPr>
          <w:rFonts w:ascii="Times New Roman" w:hAnsi="Times New Roman" w:cs="Times New Roman"/>
          <w:sz w:val="28"/>
          <w:szCs w:val="28"/>
        </w:rPr>
        <w:br w:type="page"/>
      </w:r>
    </w:p>
    <w:p w14:paraId="139830AA" w14:textId="48496496" w:rsidR="00443425" w:rsidRPr="002F168C" w:rsidRDefault="00443425" w:rsidP="00443425">
      <w:pPr>
        <w:spacing w:after="0" w:line="360" w:lineRule="auto"/>
        <w:ind w:firstLine="709"/>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lastRenderedPageBreak/>
        <w:t>Всего проанализировано более 20 тыс</w:t>
      </w:r>
      <w:r w:rsidR="00EA6EBE" w:rsidRPr="002F168C">
        <w:rPr>
          <w:rFonts w:ascii="Times New Roman" w:hAnsi="Times New Roman" w:cs="Times New Roman"/>
          <w:color w:val="00B050"/>
          <w:sz w:val="28"/>
          <w:szCs w:val="28"/>
        </w:rPr>
        <w:t>яч</w:t>
      </w:r>
      <w:r w:rsidRPr="002F168C">
        <w:rPr>
          <w:rFonts w:ascii="Times New Roman" w:hAnsi="Times New Roman" w:cs="Times New Roman"/>
          <w:color w:val="00B050"/>
          <w:sz w:val="28"/>
          <w:szCs w:val="28"/>
        </w:rPr>
        <w:t xml:space="preserve"> закупочных процедур по всем выбранным компаниям на сумму более 395 млрд.</w:t>
      </w:r>
      <w:r w:rsidR="00EA6EBE" w:rsidRPr="002F168C">
        <w:rPr>
          <w:rFonts w:ascii="Times New Roman" w:hAnsi="Times New Roman" w:cs="Times New Roman"/>
          <w:color w:val="00B050"/>
          <w:sz w:val="28"/>
          <w:szCs w:val="28"/>
        </w:rPr>
        <w:t xml:space="preserve"> </w:t>
      </w:r>
      <w:r w:rsidRPr="002F168C">
        <w:rPr>
          <w:rFonts w:ascii="Times New Roman" w:hAnsi="Times New Roman" w:cs="Times New Roman"/>
          <w:color w:val="00B050"/>
          <w:sz w:val="28"/>
          <w:szCs w:val="28"/>
        </w:rPr>
        <w:t>рублей за 2018</w:t>
      </w:r>
      <w:r w:rsidR="00EA6EBE"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 xml:space="preserve">2020 гг. Более 35% всего объема приходится на закупки ПАО «ОГК-2», затем 22% </w:t>
      </w:r>
      <w:r w:rsidR="00EA6EBE"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 xml:space="preserve"> ООО «Интер РАО – Управление сервисами», 19% </w:t>
      </w:r>
      <w:r w:rsidR="00EA6EBE"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 xml:space="preserve"> ПАО </w:t>
      </w:r>
      <w:r w:rsidR="00EA6EBE"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Т ПЛЮС</w:t>
      </w:r>
      <w:r w:rsidR="00EA6EBE"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 xml:space="preserve"> и 10% </w:t>
      </w:r>
      <w:r w:rsidR="00EA6EBE"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 xml:space="preserve"> ПАО </w:t>
      </w:r>
      <w:r w:rsidR="00EA6EBE"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МОСЭНЕРГО</w:t>
      </w:r>
      <w:r w:rsidR="00EA6EBE" w:rsidRPr="002F168C">
        <w:rPr>
          <w:rFonts w:ascii="Times New Roman" w:hAnsi="Times New Roman" w:cs="Times New Roman"/>
          <w:color w:val="00B050"/>
          <w:sz w:val="28"/>
          <w:szCs w:val="28"/>
        </w:rPr>
        <w:t>»</w:t>
      </w:r>
      <w:r w:rsidRPr="002F168C">
        <w:rPr>
          <w:rFonts w:ascii="Times New Roman" w:hAnsi="Times New Roman" w:cs="Times New Roman"/>
          <w:color w:val="00B050"/>
          <w:sz w:val="28"/>
          <w:szCs w:val="28"/>
        </w:rPr>
        <w:t>. В итоге более 91% всех закупок приходится на 5 компаний без учета филиалов:</w:t>
      </w:r>
    </w:p>
    <w:p w14:paraId="508FA76C" w14:textId="423C86BF" w:rsidR="00443425" w:rsidRPr="002F168C" w:rsidRDefault="00EA6EBE" w:rsidP="00EA6EBE">
      <w:pPr>
        <w:spacing w:after="0" w:line="360" w:lineRule="auto"/>
        <w:ind w:firstLine="709"/>
        <w:jc w:val="both"/>
        <w:rPr>
          <w:rFonts w:ascii="Times New Roman" w:hAnsi="Times New Roman"/>
          <w:color w:val="00B050"/>
          <w:sz w:val="28"/>
          <w:szCs w:val="28"/>
        </w:rPr>
      </w:pPr>
      <w:r w:rsidRPr="002F168C">
        <w:rPr>
          <w:rFonts w:ascii="Times New Roman" w:hAnsi="Times New Roman" w:cs="Times New Roman"/>
          <w:color w:val="00B050"/>
          <w:sz w:val="28"/>
          <w:szCs w:val="28"/>
        </w:rPr>
        <w:t>1.</w:t>
      </w:r>
      <w:r w:rsidRPr="002F168C">
        <w:rPr>
          <w:rFonts w:ascii="Times New Roman" w:hAnsi="Times New Roman"/>
          <w:color w:val="00B050"/>
          <w:sz w:val="28"/>
          <w:szCs w:val="28"/>
        </w:rPr>
        <w:t xml:space="preserve"> </w:t>
      </w:r>
      <w:r w:rsidR="00443425" w:rsidRPr="002F168C">
        <w:rPr>
          <w:rFonts w:ascii="Times New Roman" w:hAnsi="Times New Roman"/>
          <w:color w:val="00B050"/>
          <w:sz w:val="28"/>
          <w:szCs w:val="28"/>
        </w:rPr>
        <w:t xml:space="preserve">ПАО </w:t>
      </w:r>
      <w:r w:rsidRPr="002F168C">
        <w:rPr>
          <w:rFonts w:ascii="Times New Roman" w:hAnsi="Times New Roman"/>
          <w:color w:val="00B050"/>
          <w:sz w:val="28"/>
          <w:szCs w:val="28"/>
        </w:rPr>
        <w:t>«</w:t>
      </w:r>
      <w:r w:rsidR="00443425" w:rsidRPr="002F168C">
        <w:rPr>
          <w:rFonts w:ascii="Times New Roman" w:hAnsi="Times New Roman"/>
          <w:color w:val="00B050"/>
          <w:sz w:val="28"/>
          <w:szCs w:val="28"/>
        </w:rPr>
        <w:t>ОГК-2</w:t>
      </w:r>
      <w:r w:rsidRPr="002F168C">
        <w:rPr>
          <w:rFonts w:ascii="Times New Roman" w:hAnsi="Times New Roman"/>
          <w:color w:val="00B050"/>
          <w:sz w:val="28"/>
          <w:szCs w:val="28"/>
        </w:rPr>
        <w:t>»</w:t>
      </w:r>
      <w:r w:rsidR="00443425" w:rsidRPr="002F168C">
        <w:rPr>
          <w:rFonts w:ascii="Times New Roman" w:hAnsi="Times New Roman"/>
          <w:color w:val="00B050"/>
          <w:sz w:val="28"/>
          <w:szCs w:val="28"/>
        </w:rPr>
        <w:t>, 34.6%;</w:t>
      </w:r>
    </w:p>
    <w:p w14:paraId="3216C6E2" w14:textId="068902BF" w:rsidR="00443425" w:rsidRPr="002F168C" w:rsidRDefault="00EA6EBE" w:rsidP="00EA6EBE">
      <w:pPr>
        <w:spacing w:after="0" w:line="360" w:lineRule="auto"/>
        <w:ind w:firstLine="709"/>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t xml:space="preserve">2. </w:t>
      </w:r>
      <w:r w:rsidR="00443425" w:rsidRPr="002F168C">
        <w:rPr>
          <w:rFonts w:ascii="Times New Roman" w:hAnsi="Times New Roman" w:cs="Times New Roman"/>
          <w:color w:val="00B050"/>
          <w:sz w:val="28"/>
          <w:szCs w:val="28"/>
        </w:rPr>
        <w:t>ООО «Интер РАО – Управление сервисами», 22.1%;</w:t>
      </w:r>
    </w:p>
    <w:p w14:paraId="2ED88E1D" w14:textId="3372298C" w:rsidR="00443425" w:rsidRPr="002F168C" w:rsidRDefault="00EA6EBE" w:rsidP="00EA6EBE">
      <w:pPr>
        <w:spacing w:after="0" w:line="360" w:lineRule="auto"/>
        <w:ind w:firstLine="709"/>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t xml:space="preserve">3. </w:t>
      </w:r>
      <w:r w:rsidR="00443425" w:rsidRPr="002F168C">
        <w:rPr>
          <w:rFonts w:ascii="Times New Roman" w:hAnsi="Times New Roman" w:cs="Times New Roman"/>
          <w:color w:val="00B050"/>
          <w:sz w:val="28"/>
          <w:szCs w:val="28"/>
        </w:rPr>
        <w:t xml:space="preserve">ПАО </w:t>
      </w:r>
      <w:r w:rsidRPr="002F168C">
        <w:rPr>
          <w:rFonts w:ascii="Times New Roman" w:hAnsi="Times New Roman" w:cs="Times New Roman"/>
          <w:color w:val="00B050"/>
          <w:sz w:val="28"/>
          <w:szCs w:val="28"/>
        </w:rPr>
        <w:t>«</w:t>
      </w:r>
      <w:r w:rsidR="00443425" w:rsidRPr="002F168C">
        <w:rPr>
          <w:rFonts w:ascii="Times New Roman" w:hAnsi="Times New Roman" w:cs="Times New Roman"/>
          <w:color w:val="00B050"/>
          <w:sz w:val="28"/>
          <w:szCs w:val="28"/>
        </w:rPr>
        <w:t>Т ПЛЮС</w:t>
      </w:r>
      <w:r w:rsidRPr="002F168C">
        <w:rPr>
          <w:rFonts w:ascii="Times New Roman" w:hAnsi="Times New Roman" w:cs="Times New Roman"/>
          <w:color w:val="00B050"/>
          <w:sz w:val="28"/>
          <w:szCs w:val="28"/>
        </w:rPr>
        <w:t>»</w:t>
      </w:r>
      <w:r w:rsidR="00443425" w:rsidRPr="002F168C">
        <w:rPr>
          <w:rFonts w:ascii="Times New Roman" w:hAnsi="Times New Roman" w:cs="Times New Roman"/>
          <w:color w:val="00B050"/>
          <w:sz w:val="28"/>
          <w:szCs w:val="28"/>
        </w:rPr>
        <w:t>, 19.5%;</w:t>
      </w:r>
    </w:p>
    <w:p w14:paraId="44D0C959" w14:textId="35CF543C" w:rsidR="00443425" w:rsidRPr="002F168C" w:rsidRDefault="00EA6EBE" w:rsidP="00EA6EBE">
      <w:pPr>
        <w:spacing w:after="0" w:line="360" w:lineRule="auto"/>
        <w:ind w:firstLine="709"/>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t xml:space="preserve">4. </w:t>
      </w:r>
      <w:r w:rsidR="00443425" w:rsidRPr="002F168C">
        <w:rPr>
          <w:rFonts w:ascii="Times New Roman" w:hAnsi="Times New Roman" w:cs="Times New Roman"/>
          <w:color w:val="00B050"/>
          <w:sz w:val="28"/>
          <w:szCs w:val="28"/>
        </w:rPr>
        <w:t xml:space="preserve">ПАО </w:t>
      </w:r>
      <w:r w:rsidRPr="002F168C">
        <w:rPr>
          <w:rFonts w:ascii="Times New Roman" w:hAnsi="Times New Roman" w:cs="Times New Roman"/>
          <w:color w:val="00B050"/>
          <w:sz w:val="28"/>
          <w:szCs w:val="28"/>
        </w:rPr>
        <w:t>«</w:t>
      </w:r>
      <w:r w:rsidR="00443425" w:rsidRPr="002F168C">
        <w:rPr>
          <w:rFonts w:ascii="Times New Roman" w:hAnsi="Times New Roman" w:cs="Times New Roman"/>
          <w:color w:val="00B050"/>
          <w:sz w:val="28"/>
          <w:szCs w:val="28"/>
        </w:rPr>
        <w:t>МОСЭНЕРГО</w:t>
      </w:r>
      <w:r w:rsidRPr="002F168C">
        <w:rPr>
          <w:rFonts w:ascii="Times New Roman" w:hAnsi="Times New Roman" w:cs="Times New Roman"/>
          <w:color w:val="00B050"/>
          <w:sz w:val="28"/>
          <w:szCs w:val="28"/>
        </w:rPr>
        <w:t>»</w:t>
      </w:r>
      <w:r w:rsidR="00443425" w:rsidRPr="002F168C">
        <w:rPr>
          <w:rFonts w:ascii="Times New Roman" w:hAnsi="Times New Roman" w:cs="Times New Roman"/>
          <w:color w:val="00B050"/>
          <w:sz w:val="28"/>
          <w:szCs w:val="28"/>
        </w:rPr>
        <w:t>, 9.9%;</w:t>
      </w:r>
    </w:p>
    <w:p w14:paraId="18C93ADE" w14:textId="0FF8573A" w:rsidR="00443425" w:rsidRPr="002F168C" w:rsidRDefault="00EA6EBE" w:rsidP="00EA6EBE">
      <w:pPr>
        <w:spacing w:after="0" w:line="360" w:lineRule="auto"/>
        <w:ind w:firstLine="709"/>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t xml:space="preserve">5. </w:t>
      </w:r>
      <w:r w:rsidR="00443425" w:rsidRPr="002F168C">
        <w:rPr>
          <w:rFonts w:ascii="Times New Roman" w:hAnsi="Times New Roman" w:cs="Times New Roman"/>
          <w:color w:val="00B050"/>
          <w:sz w:val="28"/>
          <w:szCs w:val="28"/>
        </w:rPr>
        <w:t xml:space="preserve">АО </w:t>
      </w:r>
      <w:r w:rsidRPr="002F168C">
        <w:rPr>
          <w:rFonts w:ascii="Times New Roman" w:hAnsi="Times New Roman" w:cs="Times New Roman"/>
          <w:color w:val="00B050"/>
          <w:sz w:val="28"/>
          <w:szCs w:val="28"/>
        </w:rPr>
        <w:t>«</w:t>
      </w:r>
      <w:r w:rsidR="00443425" w:rsidRPr="002F168C">
        <w:rPr>
          <w:rFonts w:ascii="Times New Roman" w:hAnsi="Times New Roman" w:cs="Times New Roman"/>
          <w:color w:val="00B050"/>
          <w:sz w:val="28"/>
          <w:szCs w:val="28"/>
        </w:rPr>
        <w:t>ИНТЕР РАО</w:t>
      </w:r>
      <w:r w:rsidRPr="002F168C">
        <w:rPr>
          <w:rFonts w:ascii="Times New Roman" w:hAnsi="Times New Roman" w:cs="Times New Roman"/>
          <w:color w:val="00B050"/>
          <w:sz w:val="28"/>
          <w:szCs w:val="28"/>
        </w:rPr>
        <w:t xml:space="preserve"> – </w:t>
      </w:r>
      <w:r w:rsidR="00443425" w:rsidRPr="002F168C">
        <w:rPr>
          <w:rFonts w:ascii="Times New Roman" w:hAnsi="Times New Roman" w:cs="Times New Roman"/>
          <w:color w:val="00B050"/>
          <w:sz w:val="28"/>
          <w:szCs w:val="28"/>
        </w:rPr>
        <w:t>ЭЛЕКТРОГЕНЕРАЦИЯ</w:t>
      </w:r>
      <w:r w:rsidRPr="002F168C">
        <w:rPr>
          <w:rFonts w:ascii="Times New Roman" w:hAnsi="Times New Roman" w:cs="Times New Roman"/>
          <w:color w:val="00B050"/>
          <w:sz w:val="28"/>
          <w:szCs w:val="28"/>
        </w:rPr>
        <w:t>»</w:t>
      </w:r>
      <w:r w:rsidR="00443425" w:rsidRPr="002F168C">
        <w:rPr>
          <w:rFonts w:ascii="Times New Roman" w:hAnsi="Times New Roman" w:cs="Times New Roman"/>
          <w:color w:val="00B050"/>
          <w:sz w:val="28"/>
          <w:szCs w:val="28"/>
        </w:rPr>
        <w:t>, 5.3%</w:t>
      </w:r>
    </w:p>
    <w:p w14:paraId="45371739" w14:textId="77777777" w:rsidR="00EA6EBE" w:rsidRPr="002F168C" w:rsidRDefault="00EA6EBE" w:rsidP="00443425">
      <w:pPr>
        <w:spacing w:after="0" w:line="360" w:lineRule="auto"/>
        <w:ind w:firstLine="709"/>
        <w:jc w:val="both"/>
        <w:rPr>
          <w:rFonts w:ascii="Times New Roman" w:hAnsi="Times New Roman" w:cs="Times New Roman"/>
          <w:color w:val="00B050"/>
          <w:sz w:val="28"/>
          <w:szCs w:val="28"/>
        </w:rPr>
      </w:pPr>
    </w:p>
    <w:p w14:paraId="7AE420D3" w14:textId="601E96B1" w:rsidR="00443425" w:rsidRPr="002F168C" w:rsidRDefault="00814D0B" w:rsidP="00814D0B">
      <w:pPr>
        <w:spacing w:after="0" w:line="360" w:lineRule="auto"/>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t>Таблица</w:t>
      </w:r>
      <w:r w:rsidR="006260E0" w:rsidRPr="002F168C">
        <w:rPr>
          <w:rFonts w:ascii="Times New Roman" w:hAnsi="Times New Roman" w:cs="Times New Roman"/>
          <w:color w:val="00B050"/>
          <w:sz w:val="28"/>
          <w:szCs w:val="28"/>
        </w:rPr>
        <w:t xml:space="preserve"> 33</w:t>
      </w:r>
      <w:r w:rsidRPr="002F168C">
        <w:rPr>
          <w:rFonts w:ascii="Times New Roman" w:hAnsi="Times New Roman" w:cs="Times New Roman"/>
          <w:color w:val="00B050"/>
          <w:sz w:val="28"/>
          <w:szCs w:val="28"/>
        </w:rPr>
        <w:t xml:space="preserve">. </w:t>
      </w:r>
      <w:r w:rsidR="009A0DEA" w:rsidRPr="002F168C">
        <w:rPr>
          <w:rFonts w:ascii="Times New Roman" w:hAnsi="Times New Roman" w:cs="Times New Roman"/>
          <w:color w:val="00B050"/>
          <w:sz w:val="28"/>
          <w:szCs w:val="28"/>
        </w:rPr>
        <w:t>Сводная таблица закупок крупных электроэнергетических компаний</w:t>
      </w:r>
    </w:p>
    <w:tbl>
      <w:tblPr>
        <w:tblW w:w="1048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1418"/>
        <w:gridCol w:w="1260"/>
        <w:gridCol w:w="1433"/>
        <w:gridCol w:w="1307"/>
        <w:gridCol w:w="996"/>
      </w:tblGrid>
      <w:tr w:rsidR="00814D0B" w:rsidRPr="002F168C" w14:paraId="1DB8D0A4" w14:textId="77777777" w:rsidTr="00814D0B">
        <w:trPr>
          <w:trHeight w:val="288"/>
          <w:tblHeader/>
        </w:trPr>
        <w:tc>
          <w:tcPr>
            <w:tcW w:w="4106" w:type="dxa"/>
            <w:shd w:val="clear" w:color="auto" w:fill="auto"/>
            <w:noWrap/>
            <w:vAlign w:val="center"/>
            <w:hideMark/>
          </w:tcPr>
          <w:p w14:paraId="5E9A59F0" w14:textId="6049A2F5" w:rsidR="00814D0B" w:rsidRPr="002F168C" w:rsidRDefault="00443425" w:rsidP="00814D0B">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Наименование компании –</w:t>
            </w:r>
          </w:p>
          <w:p w14:paraId="1CCC381D" w14:textId="62793DED" w:rsidR="00443425" w:rsidRPr="002F168C" w:rsidRDefault="00443425" w:rsidP="00814D0B">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Заказчика закупки</w:t>
            </w:r>
          </w:p>
        </w:tc>
        <w:tc>
          <w:tcPr>
            <w:tcW w:w="1418" w:type="dxa"/>
            <w:shd w:val="clear" w:color="auto" w:fill="auto"/>
            <w:noWrap/>
            <w:vAlign w:val="center"/>
            <w:hideMark/>
          </w:tcPr>
          <w:p w14:paraId="619174F1" w14:textId="77777777" w:rsidR="00443425" w:rsidRPr="002F168C" w:rsidRDefault="00443425" w:rsidP="00814D0B">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2018</w:t>
            </w:r>
          </w:p>
        </w:tc>
        <w:tc>
          <w:tcPr>
            <w:tcW w:w="1260" w:type="dxa"/>
            <w:shd w:val="clear" w:color="auto" w:fill="auto"/>
            <w:noWrap/>
            <w:vAlign w:val="center"/>
            <w:hideMark/>
          </w:tcPr>
          <w:p w14:paraId="24403B89" w14:textId="77777777" w:rsidR="00443425" w:rsidRPr="002F168C" w:rsidRDefault="00443425" w:rsidP="00814D0B">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2019</w:t>
            </w:r>
          </w:p>
        </w:tc>
        <w:tc>
          <w:tcPr>
            <w:tcW w:w="1433" w:type="dxa"/>
            <w:shd w:val="clear" w:color="auto" w:fill="auto"/>
            <w:noWrap/>
            <w:vAlign w:val="center"/>
            <w:hideMark/>
          </w:tcPr>
          <w:p w14:paraId="4F38C585" w14:textId="77777777" w:rsidR="00443425" w:rsidRPr="002F168C" w:rsidRDefault="00443425" w:rsidP="00814D0B">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2020</w:t>
            </w:r>
          </w:p>
        </w:tc>
        <w:tc>
          <w:tcPr>
            <w:tcW w:w="1307" w:type="dxa"/>
            <w:shd w:val="clear" w:color="auto" w:fill="auto"/>
            <w:noWrap/>
            <w:vAlign w:val="center"/>
            <w:hideMark/>
          </w:tcPr>
          <w:p w14:paraId="4FFE557C" w14:textId="77777777" w:rsidR="00443425" w:rsidRPr="002F168C" w:rsidRDefault="00443425" w:rsidP="00814D0B">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Общий итог</w:t>
            </w:r>
          </w:p>
        </w:tc>
        <w:tc>
          <w:tcPr>
            <w:tcW w:w="956" w:type="dxa"/>
            <w:shd w:val="clear" w:color="auto" w:fill="auto"/>
            <w:vAlign w:val="center"/>
          </w:tcPr>
          <w:p w14:paraId="6B224B8A" w14:textId="77777777" w:rsidR="00443425" w:rsidRPr="002F168C" w:rsidRDefault="00443425" w:rsidP="00814D0B">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Доля, %</w:t>
            </w:r>
          </w:p>
        </w:tc>
      </w:tr>
      <w:tr w:rsidR="00814D0B" w:rsidRPr="002F168C" w14:paraId="0331CA1E" w14:textId="77777777" w:rsidTr="00814D0B">
        <w:trPr>
          <w:trHeight w:val="288"/>
          <w:tblHeader/>
        </w:trPr>
        <w:tc>
          <w:tcPr>
            <w:tcW w:w="4106" w:type="dxa"/>
            <w:shd w:val="clear" w:color="auto" w:fill="auto"/>
            <w:noWrap/>
            <w:vAlign w:val="center"/>
            <w:hideMark/>
          </w:tcPr>
          <w:p w14:paraId="5628DF72"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"ОГК-2"</w:t>
            </w:r>
          </w:p>
        </w:tc>
        <w:tc>
          <w:tcPr>
            <w:tcW w:w="1418" w:type="dxa"/>
            <w:shd w:val="clear" w:color="auto" w:fill="auto"/>
            <w:noWrap/>
            <w:vAlign w:val="center"/>
            <w:hideMark/>
          </w:tcPr>
          <w:p w14:paraId="7910F74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131 352,74</w:t>
            </w:r>
          </w:p>
        </w:tc>
        <w:tc>
          <w:tcPr>
            <w:tcW w:w="1260" w:type="dxa"/>
            <w:shd w:val="clear" w:color="auto" w:fill="auto"/>
            <w:noWrap/>
            <w:vAlign w:val="center"/>
            <w:hideMark/>
          </w:tcPr>
          <w:p w14:paraId="1AEB109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5 385,56</w:t>
            </w:r>
          </w:p>
        </w:tc>
        <w:tc>
          <w:tcPr>
            <w:tcW w:w="1433" w:type="dxa"/>
            <w:shd w:val="clear" w:color="auto" w:fill="auto"/>
            <w:noWrap/>
            <w:vAlign w:val="center"/>
            <w:hideMark/>
          </w:tcPr>
          <w:p w14:paraId="46E975A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468,08</w:t>
            </w:r>
          </w:p>
        </w:tc>
        <w:tc>
          <w:tcPr>
            <w:tcW w:w="1307" w:type="dxa"/>
            <w:shd w:val="clear" w:color="auto" w:fill="auto"/>
            <w:noWrap/>
            <w:vAlign w:val="center"/>
            <w:hideMark/>
          </w:tcPr>
          <w:p w14:paraId="05539C5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137 206,37</w:t>
            </w:r>
          </w:p>
        </w:tc>
        <w:tc>
          <w:tcPr>
            <w:tcW w:w="956" w:type="dxa"/>
            <w:shd w:val="clear" w:color="auto" w:fill="auto"/>
            <w:vAlign w:val="center"/>
          </w:tcPr>
          <w:p w14:paraId="73A1046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34,6%</w:t>
            </w:r>
          </w:p>
        </w:tc>
      </w:tr>
      <w:tr w:rsidR="00814D0B" w:rsidRPr="002F168C" w14:paraId="6BD9E8F0" w14:textId="77777777" w:rsidTr="00814D0B">
        <w:trPr>
          <w:trHeight w:val="288"/>
          <w:tblHeader/>
        </w:trPr>
        <w:tc>
          <w:tcPr>
            <w:tcW w:w="4106" w:type="dxa"/>
            <w:shd w:val="clear" w:color="auto" w:fill="auto"/>
            <w:noWrap/>
            <w:vAlign w:val="center"/>
            <w:hideMark/>
          </w:tcPr>
          <w:p w14:paraId="2823A276"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 – Управление сервисами»</w:t>
            </w:r>
          </w:p>
        </w:tc>
        <w:tc>
          <w:tcPr>
            <w:tcW w:w="1418" w:type="dxa"/>
            <w:shd w:val="clear" w:color="auto" w:fill="auto"/>
            <w:noWrap/>
            <w:vAlign w:val="center"/>
            <w:hideMark/>
          </w:tcPr>
          <w:p w14:paraId="7A1C603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2DA4C6B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25677FE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87 535,35</w:t>
            </w:r>
          </w:p>
        </w:tc>
        <w:tc>
          <w:tcPr>
            <w:tcW w:w="1307" w:type="dxa"/>
            <w:shd w:val="clear" w:color="auto" w:fill="auto"/>
            <w:noWrap/>
            <w:vAlign w:val="center"/>
            <w:hideMark/>
          </w:tcPr>
          <w:p w14:paraId="0EA236E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87 535,35</w:t>
            </w:r>
          </w:p>
        </w:tc>
        <w:tc>
          <w:tcPr>
            <w:tcW w:w="956" w:type="dxa"/>
            <w:shd w:val="clear" w:color="auto" w:fill="auto"/>
            <w:vAlign w:val="center"/>
          </w:tcPr>
          <w:p w14:paraId="0020228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22,1%</w:t>
            </w:r>
          </w:p>
        </w:tc>
      </w:tr>
      <w:tr w:rsidR="00814D0B" w:rsidRPr="002F168C" w14:paraId="26D5D0A0" w14:textId="77777777" w:rsidTr="00814D0B">
        <w:trPr>
          <w:trHeight w:val="288"/>
          <w:tblHeader/>
        </w:trPr>
        <w:tc>
          <w:tcPr>
            <w:tcW w:w="4106" w:type="dxa"/>
            <w:shd w:val="clear" w:color="auto" w:fill="auto"/>
            <w:noWrap/>
            <w:vAlign w:val="center"/>
            <w:hideMark/>
          </w:tcPr>
          <w:p w14:paraId="21CA331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8" w:type="dxa"/>
            <w:shd w:val="clear" w:color="auto" w:fill="auto"/>
            <w:noWrap/>
            <w:vAlign w:val="center"/>
            <w:hideMark/>
          </w:tcPr>
          <w:p w14:paraId="651754A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50 020,68</w:t>
            </w:r>
          </w:p>
        </w:tc>
        <w:tc>
          <w:tcPr>
            <w:tcW w:w="1260" w:type="dxa"/>
            <w:shd w:val="clear" w:color="auto" w:fill="auto"/>
            <w:noWrap/>
            <w:vAlign w:val="center"/>
            <w:hideMark/>
          </w:tcPr>
          <w:p w14:paraId="4B18175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23 081,70</w:t>
            </w:r>
          </w:p>
        </w:tc>
        <w:tc>
          <w:tcPr>
            <w:tcW w:w="1433" w:type="dxa"/>
            <w:shd w:val="clear" w:color="auto" w:fill="auto"/>
            <w:noWrap/>
            <w:vAlign w:val="center"/>
            <w:hideMark/>
          </w:tcPr>
          <w:p w14:paraId="76450C3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4 070,32</w:t>
            </w:r>
          </w:p>
        </w:tc>
        <w:tc>
          <w:tcPr>
            <w:tcW w:w="1307" w:type="dxa"/>
            <w:shd w:val="clear" w:color="auto" w:fill="auto"/>
            <w:noWrap/>
            <w:vAlign w:val="center"/>
            <w:hideMark/>
          </w:tcPr>
          <w:p w14:paraId="51F1C9F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77 172,70</w:t>
            </w:r>
          </w:p>
        </w:tc>
        <w:tc>
          <w:tcPr>
            <w:tcW w:w="956" w:type="dxa"/>
            <w:shd w:val="clear" w:color="auto" w:fill="auto"/>
            <w:vAlign w:val="center"/>
          </w:tcPr>
          <w:p w14:paraId="43DD962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19,5%</w:t>
            </w:r>
          </w:p>
        </w:tc>
      </w:tr>
      <w:tr w:rsidR="00814D0B" w:rsidRPr="002F168C" w14:paraId="37AC28AA" w14:textId="77777777" w:rsidTr="00814D0B">
        <w:trPr>
          <w:trHeight w:val="288"/>
          <w:tblHeader/>
        </w:trPr>
        <w:tc>
          <w:tcPr>
            <w:tcW w:w="4106" w:type="dxa"/>
            <w:shd w:val="clear" w:color="auto" w:fill="auto"/>
            <w:noWrap/>
            <w:vAlign w:val="center"/>
            <w:hideMark/>
          </w:tcPr>
          <w:p w14:paraId="73B15307"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8" w:type="dxa"/>
            <w:shd w:val="clear" w:color="auto" w:fill="auto"/>
            <w:noWrap/>
            <w:vAlign w:val="center"/>
            <w:hideMark/>
          </w:tcPr>
          <w:p w14:paraId="74CB29A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18 673,32</w:t>
            </w:r>
          </w:p>
        </w:tc>
        <w:tc>
          <w:tcPr>
            <w:tcW w:w="1260" w:type="dxa"/>
            <w:shd w:val="clear" w:color="auto" w:fill="auto"/>
            <w:noWrap/>
            <w:vAlign w:val="center"/>
            <w:hideMark/>
          </w:tcPr>
          <w:p w14:paraId="3108E98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17 692,26</w:t>
            </w:r>
          </w:p>
        </w:tc>
        <w:tc>
          <w:tcPr>
            <w:tcW w:w="1433" w:type="dxa"/>
            <w:shd w:val="clear" w:color="auto" w:fill="auto"/>
            <w:noWrap/>
            <w:vAlign w:val="center"/>
            <w:hideMark/>
          </w:tcPr>
          <w:p w14:paraId="3DF359A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2 947,09</w:t>
            </w:r>
          </w:p>
        </w:tc>
        <w:tc>
          <w:tcPr>
            <w:tcW w:w="1307" w:type="dxa"/>
            <w:shd w:val="clear" w:color="auto" w:fill="auto"/>
            <w:noWrap/>
            <w:vAlign w:val="center"/>
            <w:hideMark/>
          </w:tcPr>
          <w:p w14:paraId="3BC40AD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39 312,67</w:t>
            </w:r>
          </w:p>
        </w:tc>
        <w:tc>
          <w:tcPr>
            <w:tcW w:w="956" w:type="dxa"/>
            <w:shd w:val="clear" w:color="auto" w:fill="auto"/>
            <w:vAlign w:val="center"/>
          </w:tcPr>
          <w:p w14:paraId="6AE03DB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9,9%</w:t>
            </w:r>
          </w:p>
        </w:tc>
      </w:tr>
      <w:tr w:rsidR="00814D0B" w:rsidRPr="002F168C" w14:paraId="6DB1A2A5" w14:textId="77777777" w:rsidTr="00814D0B">
        <w:trPr>
          <w:trHeight w:val="288"/>
          <w:tblHeader/>
        </w:trPr>
        <w:tc>
          <w:tcPr>
            <w:tcW w:w="4106" w:type="dxa"/>
            <w:shd w:val="clear" w:color="auto" w:fill="auto"/>
            <w:noWrap/>
            <w:vAlign w:val="center"/>
            <w:hideMark/>
          </w:tcPr>
          <w:p w14:paraId="62A0C86A"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"ИНТЕР РАО-ЭЛЕКТРОГЕНЕРАЦИЯ"</w:t>
            </w:r>
          </w:p>
        </w:tc>
        <w:tc>
          <w:tcPr>
            <w:tcW w:w="1418" w:type="dxa"/>
            <w:shd w:val="clear" w:color="auto" w:fill="auto"/>
            <w:noWrap/>
            <w:vAlign w:val="center"/>
            <w:hideMark/>
          </w:tcPr>
          <w:p w14:paraId="4D356F5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17 094,16</w:t>
            </w:r>
          </w:p>
        </w:tc>
        <w:tc>
          <w:tcPr>
            <w:tcW w:w="1260" w:type="dxa"/>
            <w:shd w:val="clear" w:color="auto" w:fill="auto"/>
            <w:noWrap/>
            <w:vAlign w:val="center"/>
            <w:hideMark/>
          </w:tcPr>
          <w:p w14:paraId="15FE08F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3 110,19</w:t>
            </w:r>
          </w:p>
        </w:tc>
        <w:tc>
          <w:tcPr>
            <w:tcW w:w="1433" w:type="dxa"/>
            <w:shd w:val="clear" w:color="auto" w:fill="auto"/>
            <w:noWrap/>
            <w:vAlign w:val="center"/>
            <w:hideMark/>
          </w:tcPr>
          <w:p w14:paraId="4DABD9A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627,52</w:t>
            </w:r>
          </w:p>
        </w:tc>
        <w:tc>
          <w:tcPr>
            <w:tcW w:w="1307" w:type="dxa"/>
            <w:shd w:val="clear" w:color="auto" w:fill="auto"/>
            <w:noWrap/>
            <w:vAlign w:val="center"/>
            <w:hideMark/>
          </w:tcPr>
          <w:p w14:paraId="54CAC72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20 831,87</w:t>
            </w:r>
          </w:p>
        </w:tc>
        <w:tc>
          <w:tcPr>
            <w:tcW w:w="956" w:type="dxa"/>
            <w:shd w:val="clear" w:color="auto" w:fill="auto"/>
            <w:vAlign w:val="center"/>
          </w:tcPr>
          <w:p w14:paraId="0246B59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5,3%</w:t>
            </w:r>
          </w:p>
        </w:tc>
      </w:tr>
      <w:tr w:rsidR="00814D0B" w:rsidRPr="002F168C" w14:paraId="5F109C89" w14:textId="77777777" w:rsidTr="00814D0B">
        <w:trPr>
          <w:trHeight w:val="288"/>
          <w:tblHeader/>
        </w:trPr>
        <w:tc>
          <w:tcPr>
            <w:tcW w:w="4106" w:type="dxa"/>
            <w:shd w:val="clear" w:color="auto" w:fill="auto"/>
            <w:noWrap/>
            <w:vAlign w:val="center"/>
            <w:hideMark/>
          </w:tcPr>
          <w:p w14:paraId="52B97BA5"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"ФОРТУМ"</w:t>
            </w:r>
          </w:p>
        </w:tc>
        <w:tc>
          <w:tcPr>
            <w:tcW w:w="1418" w:type="dxa"/>
            <w:shd w:val="clear" w:color="auto" w:fill="auto"/>
            <w:noWrap/>
            <w:vAlign w:val="center"/>
            <w:hideMark/>
          </w:tcPr>
          <w:p w14:paraId="30C9427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4 316,94</w:t>
            </w:r>
          </w:p>
        </w:tc>
        <w:tc>
          <w:tcPr>
            <w:tcW w:w="1260" w:type="dxa"/>
            <w:shd w:val="clear" w:color="auto" w:fill="auto"/>
            <w:noWrap/>
            <w:vAlign w:val="center"/>
            <w:hideMark/>
          </w:tcPr>
          <w:p w14:paraId="340844D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1 595,12</w:t>
            </w:r>
          </w:p>
        </w:tc>
        <w:tc>
          <w:tcPr>
            <w:tcW w:w="1433" w:type="dxa"/>
            <w:shd w:val="clear" w:color="auto" w:fill="auto"/>
            <w:noWrap/>
            <w:vAlign w:val="center"/>
            <w:hideMark/>
          </w:tcPr>
          <w:p w14:paraId="3C45FC5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4 677,59</w:t>
            </w:r>
          </w:p>
        </w:tc>
        <w:tc>
          <w:tcPr>
            <w:tcW w:w="1307" w:type="dxa"/>
            <w:shd w:val="clear" w:color="auto" w:fill="auto"/>
            <w:noWrap/>
            <w:vAlign w:val="center"/>
            <w:hideMark/>
          </w:tcPr>
          <w:p w14:paraId="63EE88B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10 589,64</w:t>
            </w:r>
          </w:p>
        </w:tc>
        <w:tc>
          <w:tcPr>
            <w:tcW w:w="956" w:type="dxa"/>
            <w:shd w:val="clear" w:color="auto" w:fill="auto"/>
            <w:vAlign w:val="center"/>
          </w:tcPr>
          <w:p w14:paraId="50FEEE8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2,7%</w:t>
            </w:r>
          </w:p>
        </w:tc>
      </w:tr>
      <w:tr w:rsidR="00814D0B" w:rsidRPr="002F168C" w14:paraId="5E044F47" w14:textId="77777777" w:rsidTr="00814D0B">
        <w:trPr>
          <w:trHeight w:val="288"/>
          <w:tblHeader/>
        </w:trPr>
        <w:tc>
          <w:tcPr>
            <w:tcW w:w="4106" w:type="dxa"/>
            <w:shd w:val="clear" w:color="auto" w:fill="auto"/>
            <w:noWrap/>
            <w:vAlign w:val="center"/>
            <w:hideMark/>
          </w:tcPr>
          <w:p w14:paraId="1B520D29"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"ТГК-11"</w:t>
            </w:r>
          </w:p>
        </w:tc>
        <w:tc>
          <w:tcPr>
            <w:tcW w:w="1418" w:type="dxa"/>
            <w:shd w:val="clear" w:color="auto" w:fill="auto"/>
            <w:noWrap/>
            <w:vAlign w:val="center"/>
            <w:hideMark/>
          </w:tcPr>
          <w:p w14:paraId="35CFAC1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5 009,64</w:t>
            </w:r>
          </w:p>
        </w:tc>
        <w:tc>
          <w:tcPr>
            <w:tcW w:w="1260" w:type="dxa"/>
            <w:shd w:val="clear" w:color="auto" w:fill="auto"/>
            <w:noWrap/>
            <w:vAlign w:val="center"/>
            <w:hideMark/>
          </w:tcPr>
          <w:p w14:paraId="7B0AED0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1 044,96</w:t>
            </w:r>
          </w:p>
        </w:tc>
        <w:tc>
          <w:tcPr>
            <w:tcW w:w="1433" w:type="dxa"/>
            <w:shd w:val="clear" w:color="auto" w:fill="auto"/>
            <w:noWrap/>
            <w:vAlign w:val="center"/>
            <w:hideMark/>
          </w:tcPr>
          <w:p w14:paraId="6D337E6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99,62</w:t>
            </w:r>
          </w:p>
        </w:tc>
        <w:tc>
          <w:tcPr>
            <w:tcW w:w="1307" w:type="dxa"/>
            <w:shd w:val="clear" w:color="auto" w:fill="auto"/>
            <w:noWrap/>
            <w:vAlign w:val="center"/>
            <w:hideMark/>
          </w:tcPr>
          <w:p w14:paraId="6B8622F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6 154,21</w:t>
            </w:r>
          </w:p>
        </w:tc>
        <w:tc>
          <w:tcPr>
            <w:tcW w:w="956" w:type="dxa"/>
            <w:shd w:val="clear" w:color="auto" w:fill="auto"/>
            <w:vAlign w:val="center"/>
          </w:tcPr>
          <w:p w14:paraId="13F94CC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1,6%</w:t>
            </w:r>
          </w:p>
        </w:tc>
      </w:tr>
      <w:tr w:rsidR="00814D0B" w:rsidRPr="002F168C" w14:paraId="5583E022" w14:textId="77777777" w:rsidTr="00814D0B">
        <w:trPr>
          <w:trHeight w:val="288"/>
          <w:tblHeader/>
        </w:trPr>
        <w:tc>
          <w:tcPr>
            <w:tcW w:w="4106" w:type="dxa"/>
            <w:shd w:val="clear" w:color="auto" w:fill="auto"/>
            <w:noWrap/>
            <w:vAlign w:val="center"/>
            <w:hideMark/>
          </w:tcPr>
          <w:p w14:paraId="66624BD4"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"ТОМСКАЯ ГЕНЕРАЦИЯ"</w:t>
            </w:r>
          </w:p>
        </w:tc>
        <w:tc>
          <w:tcPr>
            <w:tcW w:w="1418" w:type="dxa"/>
            <w:shd w:val="clear" w:color="auto" w:fill="auto"/>
            <w:noWrap/>
            <w:vAlign w:val="center"/>
            <w:hideMark/>
          </w:tcPr>
          <w:p w14:paraId="6403F99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5 418,91</w:t>
            </w:r>
          </w:p>
        </w:tc>
        <w:tc>
          <w:tcPr>
            <w:tcW w:w="1260" w:type="dxa"/>
            <w:shd w:val="clear" w:color="auto" w:fill="auto"/>
            <w:noWrap/>
            <w:vAlign w:val="center"/>
            <w:hideMark/>
          </w:tcPr>
          <w:p w14:paraId="078A7C6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113,50</w:t>
            </w:r>
          </w:p>
        </w:tc>
        <w:tc>
          <w:tcPr>
            <w:tcW w:w="1433" w:type="dxa"/>
            <w:shd w:val="clear" w:color="auto" w:fill="auto"/>
            <w:noWrap/>
            <w:vAlign w:val="center"/>
            <w:hideMark/>
          </w:tcPr>
          <w:p w14:paraId="66D2785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31,03</w:t>
            </w:r>
          </w:p>
        </w:tc>
        <w:tc>
          <w:tcPr>
            <w:tcW w:w="1307" w:type="dxa"/>
            <w:shd w:val="clear" w:color="auto" w:fill="auto"/>
            <w:noWrap/>
            <w:vAlign w:val="center"/>
            <w:hideMark/>
          </w:tcPr>
          <w:p w14:paraId="336093E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5 563,44</w:t>
            </w:r>
          </w:p>
        </w:tc>
        <w:tc>
          <w:tcPr>
            <w:tcW w:w="956" w:type="dxa"/>
            <w:shd w:val="clear" w:color="auto" w:fill="auto"/>
            <w:vAlign w:val="center"/>
          </w:tcPr>
          <w:p w14:paraId="1B16D20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1,4%</w:t>
            </w:r>
          </w:p>
        </w:tc>
      </w:tr>
      <w:tr w:rsidR="00814D0B" w:rsidRPr="002F168C" w14:paraId="0521F2F4" w14:textId="77777777" w:rsidTr="00814D0B">
        <w:trPr>
          <w:trHeight w:val="288"/>
          <w:tblHeader/>
        </w:trPr>
        <w:tc>
          <w:tcPr>
            <w:tcW w:w="4106" w:type="dxa"/>
            <w:shd w:val="clear" w:color="auto" w:fill="auto"/>
            <w:noWrap/>
            <w:vAlign w:val="center"/>
            <w:hideMark/>
          </w:tcPr>
          <w:p w14:paraId="3F3A5BC8"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8" w:type="dxa"/>
            <w:shd w:val="clear" w:color="auto" w:fill="auto"/>
            <w:noWrap/>
            <w:vAlign w:val="center"/>
            <w:hideMark/>
          </w:tcPr>
          <w:p w14:paraId="3CDFE2E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1 230,66</w:t>
            </w:r>
          </w:p>
        </w:tc>
        <w:tc>
          <w:tcPr>
            <w:tcW w:w="1260" w:type="dxa"/>
            <w:shd w:val="clear" w:color="auto" w:fill="auto"/>
            <w:noWrap/>
            <w:vAlign w:val="center"/>
            <w:hideMark/>
          </w:tcPr>
          <w:p w14:paraId="7411345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1 472,30</w:t>
            </w:r>
          </w:p>
        </w:tc>
        <w:tc>
          <w:tcPr>
            <w:tcW w:w="1433" w:type="dxa"/>
            <w:shd w:val="clear" w:color="auto" w:fill="auto"/>
            <w:noWrap/>
            <w:vAlign w:val="center"/>
            <w:hideMark/>
          </w:tcPr>
          <w:p w14:paraId="5312388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147,16</w:t>
            </w:r>
          </w:p>
        </w:tc>
        <w:tc>
          <w:tcPr>
            <w:tcW w:w="1307" w:type="dxa"/>
            <w:shd w:val="clear" w:color="auto" w:fill="auto"/>
            <w:noWrap/>
            <w:vAlign w:val="center"/>
            <w:hideMark/>
          </w:tcPr>
          <w:p w14:paraId="7D0ECEE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2 850,12</w:t>
            </w:r>
          </w:p>
        </w:tc>
        <w:tc>
          <w:tcPr>
            <w:tcW w:w="956" w:type="dxa"/>
            <w:shd w:val="clear" w:color="auto" w:fill="auto"/>
            <w:vAlign w:val="center"/>
          </w:tcPr>
          <w:p w14:paraId="3C257C6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0,7%</w:t>
            </w:r>
          </w:p>
        </w:tc>
      </w:tr>
      <w:tr w:rsidR="00814D0B" w:rsidRPr="002F168C" w14:paraId="588ACD29" w14:textId="77777777" w:rsidTr="00814D0B">
        <w:trPr>
          <w:trHeight w:val="288"/>
          <w:tblHeader/>
        </w:trPr>
        <w:tc>
          <w:tcPr>
            <w:tcW w:w="4106" w:type="dxa"/>
            <w:shd w:val="clear" w:color="auto" w:fill="auto"/>
            <w:noWrap/>
            <w:vAlign w:val="center"/>
            <w:hideMark/>
          </w:tcPr>
          <w:p w14:paraId="02724054"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РАО-ЦЕНТР УПРАВЛЕНИЯ ЗАКУПКАМИ"</w:t>
            </w:r>
          </w:p>
        </w:tc>
        <w:tc>
          <w:tcPr>
            <w:tcW w:w="1418" w:type="dxa"/>
            <w:shd w:val="clear" w:color="auto" w:fill="auto"/>
            <w:noWrap/>
            <w:vAlign w:val="center"/>
            <w:hideMark/>
          </w:tcPr>
          <w:p w14:paraId="741A872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617,68</w:t>
            </w:r>
          </w:p>
        </w:tc>
        <w:tc>
          <w:tcPr>
            <w:tcW w:w="1260" w:type="dxa"/>
            <w:shd w:val="clear" w:color="auto" w:fill="auto"/>
            <w:noWrap/>
            <w:vAlign w:val="center"/>
            <w:hideMark/>
          </w:tcPr>
          <w:p w14:paraId="38BF6BD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489,49</w:t>
            </w:r>
          </w:p>
        </w:tc>
        <w:tc>
          <w:tcPr>
            <w:tcW w:w="1433" w:type="dxa"/>
            <w:shd w:val="clear" w:color="auto" w:fill="auto"/>
            <w:noWrap/>
            <w:vAlign w:val="center"/>
            <w:hideMark/>
          </w:tcPr>
          <w:p w14:paraId="2299CA8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298,09</w:t>
            </w:r>
          </w:p>
        </w:tc>
        <w:tc>
          <w:tcPr>
            <w:tcW w:w="1307" w:type="dxa"/>
            <w:shd w:val="clear" w:color="auto" w:fill="auto"/>
            <w:noWrap/>
            <w:vAlign w:val="center"/>
            <w:hideMark/>
          </w:tcPr>
          <w:p w14:paraId="00FBCE0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1 405,27</w:t>
            </w:r>
          </w:p>
        </w:tc>
        <w:tc>
          <w:tcPr>
            <w:tcW w:w="956" w:type="dxa"/>
            <w:shd w:val="clear" w:color="auto" w:fill="auto"/>
            <w:vAlign w:val="center"/>
          </w:tcPr>
          <w:p w14:paraId="571B975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0,4%</w:t>
            </w:r>
          </w:p>
        </w:tc>
      </w:tr>
      <w:tr w:rsidR="00814D0B" w:rsidRPr="002F168C" w14:paraId="73EABF73" w14:textId="77777777" w:rsidTr="00814D0B">
        <w:trPr>
          <w:trHeight w:val="288"/>
          <w:tblHeader/>
        </w:trPr>
        <w:tc>
          <w:tcPr>
            <w:tcW w:w="4106" w:type="dxa"/>
            <w:shd w:val="clear" w:color="auto" w:fill="auto"/>
            <w:noWrap/>
            <w:vAlign w:val="center"/>
            <w:hideMark/>
          </w:tcPr>
          <w:p w14:paraId="5FED854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"ТСК МОСЭНЕРГО"</w:t>
            </w:r>
          </w:p>
        </w:tc>
        <w:tc>
          <w:tcPr>
            <w:tcW w:w="1418" w:type="dxa"/>
            <w:shd w:val="clear" w:color="auto" w:fill="auto"/>
            <w:noWrap/>
            <w:vAlign w:val="center"/>
            <w:hideMark/>
          </w:tcPr>
          <w:p w14:paraId="361F819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231,01</w:t>
            </w:r>
          </w:p>
        </w:tc>
        <w:tc>
          <w:tcPr>
            <w:tcW w:w="1260" w:type="dxa"/>
            <w:shd w:val="clear" w:color="auto" w:fill="auto"/>
            <w:noWrap/>
            <w:vAlign w:val="center"/>
            <w:hideMark/>
          </w:tcPr>
          <w:p w14:paraId="71BA39B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401,35</w:t>
            </w:r>
          </w:p>
        </w:tc>
        <w:tc>
          <w:tcPr>
            <w:tcW w:w="1433" w:type="dxa"/>
            <w:shd w:val="clear" w:color="auto" w:fill="auto"/>
            <w:noWrap/>
            <w:vAlign w:val="center"/>
            <w:hideMark/>
          </w:tcPr>
          <w:p w14:paraId="104426F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582,89</w:t>
            </w:r>
          </w:p>
        </w:tc>
        <w:tc>
          <w:tcPr>
            <w:tcW w:w="1307" w:type="dxa"/>
            <w:shd w:val="clear" w:color="auto" w:fill="auto"/>
            <w:noWrap/>
            <w:vAlign w:val="center"/>
            <w:hideMark/>
          </w:tcPr>
          <w:p w14:paraId="2197F90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1 215,26</w:t>
            </w:r>
          </w:p>
        </w:tc>
        <w:tc>
          <w:tcPr>
            <w:tcW w:w="956" w:type="dxa"/>
            <w:shd w:val="clear" w:color="auto" w:fill="auto"/>
            <w:vAlign w:val="center"/>
          </w:tcPr>
          <w:p w14:paraId="5E3A0BF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0,3%</w:t>
            </w:r>
          </w:p>
        </w:tc>
      </w:tr>
      <w:tr w:rsidR="00814D0B" w:rsidRPr="002F168C" w14:paraId="06AC9E3F" w14:textId="77777777" w:rsidTr="00814D0B">
        <w:trPr>
          <w:trHeight w:val="288"/>
          <w:tblHeader/>
        </w:trPr>
        <w:tc>
          <w:tcPr>
            <w:tcW w:w="4106" w:type="dxa"/>
            <w:shd w:val="clear" w:color="auto" w:fill="auto"/>
            <w:noWrap/>
            <w:vAlign w:val="center"/>
            <w:hideMark/>
          </w:tcPr>
          <w:p w14:paraId="0FBF971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"БГК"</w:t>
            </w:r>
          </w:p>
        </w:tc>
        <w:tc>
          <w:tcPr>
            <w:tcW w:w="1418" w:type="dxa"/>
            <w:shd w:val="clear" w:color="auto" w:fill="auto"/>
            <w:noWrap/>
            <w:vAlign w:val="center"/>
            <w:hideMark/>
          </w:tcPr>
          <w:p w14:paraId="4415029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188,40</w:t>
            </w:r>
          </w:p>
        </w:tc>
        <w:tc>
          <w:tcPr>
            <w:tcW w:w="1260" w:type="dxa"/>
            <w:shd w:val="clear" w:color="auto" w:fill="auto"/>
            <w:noWrap/>
            <w:vAlign w:val="center"/>
            <w:hideMark/>
          </w:tcPr>
          <w:p w14:paraId="7511002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665,07</w:t>
            </w:r>
          </w:p>
        </w:tc>
        <w:tc>
          <w:tcPr>
            <w:tcW w:w="1433" w:type="dxa"/>
            <w:shd w:val="clear" w:color="auto" w:fill="auto"/>
            <w:noWrap/>
            <w:vAlign w:val="center"/>
            <w:hideMark/>
          </w:tcPr>
          <w:p w14:paraId="28405CF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75,57</w:t>
            </w:r>
          </w:p>
        </w:tc>
        <w:tc>
          <w:tcPr>
            <w:tcW w:w="1307" w:type="dxa"/>
            <w:shd w:val="clear" w:color="auto" w:fill="auto"/>
            <w:noWrap/>
            <w:vAlign w:val="center"/>
            <w:hideMark/>
          </w:tcPr>
          <w:p w14:paraId="483C615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929,04</w:t>
            </w:r>
          </w:p>
        </w:tc>
        <w:tc>
          <w:tcPr>
            <w:tcW w:w="956" w:type="dxa"/>
            <w:shd w:val="clear" w:color="auto" w:fill="auto"/>
            <w:vAlign w:val="center"/>
          </w:tcPr>
          <w:p w14:paraId="4F6F94C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0,2%</w:t>
            </w:r>
          </w:p>
        </w:tc>
      </w:tr>
      <w:tr w:rsidR="00814D0B" w:rsidRPr="002F168C" w14:paraId="077E6827" w14:textId="77777777" w:rsidTr="00814D0B">
        <w:trPr>
          <w:trHeight w:val="288"/>
          <w:tblHeader/>
        </w:trPr>
        <w:tc>
          <w:tcPr>
            <w:tcW w:w="4106" w:type="dxa"/>
            <w:shd w:val="clear" w:color="auto" w:fill="auto"/>
            <w:noWrap/>
            <w:vAlign w:val="center"/>
            <w:hideMark/>
          </w:tcPr>
          <w:p w14:paraId="273F9095"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 (г. Самара)</w:t>
            </w:r>
          </w:p>
        </w:tc>
        <w:tc>
          <w:tcPr>
            <w:tcW w:w="1418" w:type="dxa"/>
            <w:shd w:val="clear" w:color="auto" w:fill="auto"/>
            <w:noWrap/>
            <w:vAlign w:val="center"/>
            <w:hideMark/>
          </w:tcPr>
          <w:p w14:paraId="4C9A78B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247,22</w:t>
            </w:r>
          </w:p>
        </w:tc>
        <w:tc>
          <w:tcPr>
            <w:tcW w:w="1260" w:type="dxa"/>
            <w:shd w:val="clear" w:color="auto" w:fill="auto"/>
            <w:noWrap/>
            <w:vAlign w:val="center"/>
            <w:hideMark/>
          </w:tcPr>
          <w:p w14:paraId="5D162DD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215,81</w:t>
            </w:r>
          </w:p>
        </w:tc>
        <w:tc>
          <w:tcPr>
            <w:tcW w:w="1433" w:type="dxa"/>
            <w:shd w:val="clear" w:color="auto" w:fill="auto"/>
            <w:noWrap/>
            <w:vAlign w:val="center"/>
            <w:hideMark/>
          </w:tcPr>
          <w:p w14:paraId="36E8983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249,33</w:t>
            </w:r>
          </w:p>
        </w:tc>
        <w:tc>
          <w:tcPr>
            <w:tcW w:w="1307" w:type="dxa"/>
            <w:shd w:val="clear" w:color="auto" w:fill="auto"/>
            <w:noWrap/>
            <w:vAlign w:val="center"/>
            <w:hideMark/>
          </w:tcPr>
          <w:p w14:paraId="1425834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712,36</w:t>
            </w:r>
          </w:p>
        </w:tc>
        <w:tc>
          <w:tcPr>
            <w:tcW w:w="956" w:type="dxa"/>
            <w:shd w:val="clear" w:color="auto" w:fill="auto"/>
            <w:vAlign w:val="center"/>
          </w:tcPr>
          <w:p w14:paraId="7E290A5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0,2%</w:t>
            </w:r>
          </w:p>
        </w:tc>
      </w:tr>
      <w:tr w:rsidR="00814D0B" w:rsidRPr="002F168C" w14:paraId="5BDA8106" w14:textId="77777777" w:rsidTr="00814D0B">
        <w:trPr>
          <w:trHeight w:val="288"/>
          <w:tblHeader/>
        </w:trPr>
        <w:tc>
          <w:tcPr>
            <w:tcW w:w="4106" w:type="dxa"/>
            <w:shd w:val="clear" w:color="auto" w:fill="auto"/>
            <w:noWrap/>
            <w:vAlign w:val="center"/>
            <w:hideMark/>
          </w:tcPr>
          <w:p w14:paraId="176E4AA8" w14:textId="41617194" w:rsidR="00443425" w:rsidRPr="002F168C" w:rsidRDefault="00443425" w:rsidP="00814D0B">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 xml:space="preserve">Филиал "Верхнетагильская ГРЭС" Акционерного общества "Интер РАО - </w:t>
            </w:r>
            <w:r w:rsidR="00814D0B" w:rsidRPr="002F168C">
              <w:rPr>
                <w:rFonts w:ascii="Times New Roman" w:eastAsia="Times New Roman" w:hAnsi="Times New Roman" w:cs="Times New Roman"/>
                <w:color w:val="00B050"/>
                <w:sz w:val="24"/>
                <w:szCs w:val="24"/>
                <w:lang w:eastAsia="ru-RU"/>
              </w:rPr>
              <w:t>Э</w:t>
            </w:r>
            <w:r w:rsidRPr="002F168C">
              <w:rPr>
                <w:rFonts w:ascii="Times New Roman" w:eastAsia="Times New Roman" w:hAnsi="Times New Roman" w:cs="Times New Roman"/>
                <w:color w:val="00B050"/>
                <w:sz w:val="24"/>
                <w:szCs w:val="24"/>
                <w:lang w:eastAsia="ru-RU"/>
              </w:rPr>
              <w:t>лектрогенерация"</w:t>
            </w:r>
          </w:p>
        </w:tc>
        <w:tc>
          <w:tcPr>
            <w:tcW w:w="1418" w:type="dxa"/>
            <w:shd w:val="clear" w:color="auto" w:fill="auto"/>
            <w:noWrap/>
            <w:vAlign w:val="center"/>
            <w:hideMark/>
          </w:tcPr>
          <w:p w14:paraId="7D32C22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1F4E678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1DE72D9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666,42</w:t>
            </w:r>
          </w:p>
        </w:tc>
        <w:tc>
          <w:tcPr>
            <w:tcW w:w="1307" w:type="dxa"/>
            <w:shd w:val="clear" w:color="auto" w:fill="auto"/>
            <w:noWrap/>
            <w:vAlign w:val="center"/>
            <w:hideMark/>
          </w:tcPr>
          <w:p w14:paraId="48CBE6F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666,42</w:t>
            </w:r>
          </w:p>
        </w:tc>
        <w:tc>
          <w:tcPr>
            <w:tcW w:w="956" w:type="dxa"/>
            <w:shd w:val="clear" w:color="auto" w:fill="auto"/>
            <w:vAlign w:val="center"/>
          </w:tcPr>
          <w:p w14:paraId="51699DE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0,2%</w:t>
            </w:r>
          </w:p>
        </w:tc>
      </w:tr>
      <w:tr w:rsidR="00814D0B" w:rsidRPr="002F168C" w14:paraId="5AB130C4" w14:textId="77777777" w:rsidTr="00814D0B">
        <w:trPr>
          <w:trHeight w:val="288"/>
          <w:tblHeader/>
        </w:trPr>
        <w:tc>
          <w:tcPr>
            <w:tcW w:w="4106" w:type="dxa"/>
            <w:shd w:val="clear" w:color="auto" w:fill="auto"/>
            <w:noWrap/>
            <w:vAlign w:val="center"/>
            <w:hideMark/>
          </w:tcPr>
          <w:p w14:paraId="6894BD89"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ФИЛИАЛ "БЕРЕЗОВСКАЯ ГРЭС" ПАО "ЮНИПРО"</w:t>
            </w:r>
          </w:p>
        </w:tc>
        <w:tc>
          <w:tcPr>
            <w:tcW w:w="1418" w:type="dxa"/>
            <w:shd w:val="clear" w:color="auto" w:fill="auto"/>
            <w:noWrap/>
            <w:vAlign w:val="center"/>
            <w:hideMark/>
          </w:tcPr>
          <w:p w14:paraId="2D38225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53,39</w:t>
            </w:r>
          </w:p>
        </w:tc>
        <w:tc>
          <w:tcPr>
            <w:tcW w:w="1260" w:type="dxa"/>
            <w:shd w:val="clear" w:color="auto" w:fill="auto"/>
            <w:noWrap/>
            <w:vAlign w:val="center"/>
            <w:hideMark/>
          </w:tcPr>
          <w:p w14:paraId="5D8B0B5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165,56</w:t>
            </w:r>
          </w:p>
        </w:tc>
        <w:tc>
          <w:tcPr>
            <w:tcW w:w="1433" w:type="dxa"/>
            <w:shd w:val="clear" w:color="auto" w:fill="auto"/>
            <w:noWrap/>
            <w:vAlign w:val="center"/>
            <w:hideMark/>
          </w:tcPr>
          <w:p w14:paraId="3A3F2CB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29,23</w:t>
            </w:r>
          </w:p>
        </w:tc>
        <w:tc>
          <w:tcPr>
            <w:tcW w:w="1307" w:type="dxa"/>
            <w:shd w:val="clear" w:color="auto" w:fill="auto"/>
            <w:noWrap/>
            <w:vAlign w:val="center"/>
            <w:hideMark/>
          </w:tcPr>
          <w:p w14:paraId="24A2A0E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248,18</w:t>
            </w:r>
          </w:p>
        </w:tc>
        <w:tc>
          <w:tcPr>
            <w:tcW w:w="956" w:type="dxa"/>
            <w:shd w:val="clear" w:color="auto" w:fill="auto"/>
            <w:vAlign w:val="center"/>
          </w:tcPr>
          <w:p w14:paraId="0E046C0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0,1%</w:t>
            </w:r>
          </w:p>
        </w:tc>
      </w:tr>
      <w:tr w:rsidR="00814D0B" w:rsidRPr="002F168C" w14:paraId="22D5EEC2" w14:textId="77777777" w:rsidTr="00814D0B">
        <w:trPr>
          <w:trHeight w:val="288"/>
          <w:tblHeader/>
        </w:trPr>
        <w:tc>
          <w:tcPr>
            <w:tcW w:w="4106" w:type="dxa"/>
            <w:shd w:val="clear" w:color="auto" w:fill="auto"/>
            <w:noWrap/>
            <w:vAlign w:val="center"/>
            <w:hideMark/>
          </w:tcPr>
          <w:p w14:paraId="5AA8C271"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Костромская ГРЭС</w:t>
            </w:r>
          </w:p>
        </w:tc>
        <w:tc>
          <w:tcPr>
            <w:tcW w:w="1418" w:type="dxa"/>
            <w:shd w:val="clear" w:color="auto" w:fill="auto"/>
            <w:noWrap/>
            <w:vAlign w:val="center"/>
            <w:hideMark/>
          </w:tcPr>
          <w:p w14:paraId="173850D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66819E7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15A8558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246,18</w:t>
            </w:r>
          </w:p>
        </w:tc>
        <w:tc>
          <w:tcPr>
            <w:tcW w:w="1307" w:type="dxa"/>
            <w:shd w:val="clear" w:color="auto" w:fill="auto"/>
            <w:noWrap/>
            <w:vAlign w:val="center"/>
            <w:hideMark/>
          </w:tcPr>
          <w:p w14:paraId="75E6EFC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246,18</w:t>
            </w:r>
          </w:p>
        </w:tc>
        <w:tc>
          <w:tcPr>
            <w:tcW w:w="956" w:type="dxa"/>
            <w:shd w:val="clear" w:color="auto" w:fill="auto"/>
            <w:vAlign w:val="center"/>
          </w:tcPr>
          <w:p w14:paraId="3789217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0,1%</w:t>
            </w:r>
          </w:p>
        </w:tc>
      </w:tr>
      <w:tr w:rsidR="00814D0B" w:rsidRPr="002F168C" w14:paraId="05100673" w14:textId="77777777" w:rsidTr="00814D0B">
        <w:trPr>
          <w:trHeight w:val="288"/>
          <w:tblHeader/>
        </w:trPr>
        <w:tc>
          <w:tcPr>
            <w:tcW w:w="4106" w:type="dxa"/>
            <w:shd w:val="clear" w:color="auto" w:fill="auto"/>
            <w:noWrap/>
            <w:vAlign w:val="center"/>
            <w:hideMark/>
          </w:tcPr>
          <w:p w14:paraId="04354D1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 Саратовский филиал</w:t>
            </w:r>
          </w:p>
        </w:tc>
        <w:tc>
          <w:tcPr>
            <w:tcW w:w="1418" w:type="dxa"/>
            <w:shd w:val="clear" w:color="auto" w:fill="auto"/>
            <w:noWrap/>
            <w:vAlign w:val="center"/>
            <w:hideMark/>
          </w:tcPr>
          <w:p w14:paraId="0BDC13B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228,94</w:t>
            </w:r>
          </w:p>
        </w:tc>
        <w:tc>
          <w:tcPr>
            <w:tcW w:w="1260" w:type="dxa"/>
            <w:shd w:val="clear" w:color="auto" w:fill="auto"/>
            <w:noWrap/>
            <w:vAlign w:val="center"/>
            <w:hideMark/>
          </w:tcPr>
          <w:p w14:paraId="14EC7C6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7,33</w:t>
            </w:r>
          </w:p>
        </w:tc>
        <w:tc>
          <w:tcPr>
            <w:tcW w:w="1433" w:type="dxa"/>
            <w:shd w:val="clear" w:color="auto" w:fill="auto"/>
            <w:noWrap/>
            <w:vAlign w:val="center"/>
            <w:hideMark/>
          </w:tcPr>
          <w:p w14:paraId="4F6DC5C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414A146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236,27</w:t>
            </w:r>
          </w:p>
        </w:tc>
        <w:tc>
          <w:tcPr>
            <w:tcW w:w="956" w:type="dxa"/>
            <w:shd w:val="clear" w:color="auto" w:fill="auto"/>
            <w:vAlign w:val="center"/>
          </w:tcPr>
          <w:p w14:paraId="51FD7F7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0,1%</w:t>
            </w:r>
          </w:p>
        </w:tc>
      </w:tr>
      <w:tr w:rsidR="00814D0B" w:rsidRPr="002F168C" w14:paraId="04DD2023" w14:textId="77777777" w:rsidTr="00814D0B">
        <w:trPr>
          <w:trHeight w:val="288"/>
          <w:tblHeader/>
        </w:trPr>
        <w:tc>
          <w:tcPr>
            <w:tcW w:w="4106" w:type="dxa"/>
            <w:shd w:val="clear" w:color="auto" w:fill="auto"/>
            <w:noWrap/>
            <w:vAlign w:val="center"/>
            <w:hideMark/>
          </w:tcPr>
          <w:p w14:paraId="52D413D0" w14:textId="524F041F" w:rsidR="00443425" w:rsidRPr="002F168C" w:rsidRDefault="00443425" w:rsidP="00814D0B">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"Юнипро" филиал "Шатурская ГРЭС"</w:t>
            </w:r>
          </w:p>
        </w:tc>
        <w:tc>
          <w:tcPr>
            <w:tcW w:w="1418" w:type="dxa"/>
            <w:shd w:val="clear" w:color="auto" w:fill="auto"/>
            <w:noWrap/>
            <w:vAlign w:val="center"/>
            <w:hideMark/>
          </w:tcPr>
          <w:p w14:paraId="2D08E89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0,91</w:t>
            </w:r>
          </w:p>
        </w:tc>
        <w:tc>
          <w:tcPr>
            <w:tcW w:w="1260" w:type="dxa"/>
            <w:shd w:val="clear" w:color="auto" w:fill="auto"/>
            <w:noWrap/>
            <w:vAlign w:val="center"/>
            <w:hideMark/>
          </w:tcPr>
          <w:p w14:paraId="49CF63A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30,43</w:t>
            </w:r>
          </w:p>
        </w:tc>
        <w:tc>
          <w:tcPr>
            <w:tcW w:w="1433" w:type="dxa"/>
            <w:shd w:val="clear" w:color="auto" w:fill="auto"/>
            <w:noWrap/>
            <w:vAlign w:val="center"/>
            <w:hideMark/>
          </w:tcPr>
          <w:p w14:paraId="34301C5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203,18</w:t>
            </w:r>
          </w:p>
        </w:tc>
        <w:tc>
          <w:tcPr>
            <w:tcW w:w="1307" w:type="dxa"/>
            <w:shd w:val="clear" w:color="auto" w:fill="auto"/>
            <w:noWrap/>
            <w:vAlign w:val="center"/>
            <w:hideMark/>
          </w:tcPr>
          <w:p w14:paraId="34BB574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234,52</w:t>
            </w:r>
          </w:p>
        </w:tc>
        <w:tc>
          <w:tcPr>
            <w:tcW w:w="956" w:type="dxa"/>
            <w:shd w:val="clear" w:color="auto" w:fill="auto"/>
            <w:vAlign w:val="center"/>
          </w:tcPr>
          <w:p w14:paraId="120FD7F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0,1%</w:t>
            </w:r>
          </w:p>
        </w:tc>
      </w:tr>
      <w:tr w:rsidR="00814D0B" w:rsidRPr="002F168C" w14:paraId="6C1A46DB" w14:textId="77777777" w:rsidTr="00814D0B">
        <w:trPr>
          <w:trHeight w:val="288"/>
          <w:tblHeader/>
        </w:trPr>
        <w:tc>
          <w:tcPr>
            <w:tcW w:w="4106" w:type="dxa"/>
            <w:shd w:val="clear" w:color="auto" w:fill="auto"/>
            <w:noWrap/>
            <w:vAlign w:val="center"/>
            <w:hideMark/>
          </w:tcPr>
          <w:p w14:paraId="3226866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"Оренбургский" ПАО "Т Плюс"</w:t>
            </w:r>
          </w:p>
        </w:tc>
        <w:tc>
          <w:tcPr>
            <w:tcW w:w="1418" w:type="dxa"/>
            <w:shd w:val="clear" w:color="auto" w:fill="auto"/>
            <w:noWrap/>
            <w:vAlign w:val="center"/>
            <w:hideMark/>
          </w:tcPr>
          <w:p w14:paraId="0AFFE7C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7,57</w:t>
            </w:r>
          </w:p>
        </w:tc>
        <w:tc>
          <w:tcPr>
            <w:tcW w:w="1260" w:type="dxa"/>
            <w:shd w:val="clear" w:color="auto" w:fill="auto"/>
            <w:noWrap/>
            <w:vAlign w:val="center"/>
            <w:hideMark/>
          </w:tcPr>
          <w:p w14:paraId="166B918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153,08</w:t>
            </w:r>
          </w:p>
        </w:tc>
        <w:tc>
          <w:tcPr>
            <w:tcW w:w="1433" w:type="dxa"/>
            <w:shd w:val="clear" w:color="auto" w:fill="auto"/>
            <w:noWrap/>
            <w:vAlign w:val="center"/>
            <w:hideMark/>
          </w:tcPr>
          <w:p w14:paraId="37BA2EB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61,67</w:t>
            </w:r>
          </w:p>
        </w:tc>
        <w:tc>
          <w:tcPr>
            <w:tcW w:w="1307" w:type="dxa"/>
            <w:shd w:val="clear" w:color="auto" w:fill="auto"/>
            <w:noWrap/>
            <w:vAlign w:val="center"/>
            <w:hideMark/>
          </w:tcPr>
          <w:p w14:paraId="7C9F4AC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222,32</w:t>
            </w:r>
          </w:p>
        </w:tc>
        <w:tc>
          <w:tcPr>
            <w:tcW w:w="956" w:type="dxa"/>
            <w:shd w:val="clear" w:color="auto" w:fill="auto"/>
            <w:vAlign w:val="center"/>
          </w:tcPr>
          <w:p w14:paraId="0604401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0,1%</w:t>
            </w:r>
          </w:p>
        </w:tc>
      </w:tr>
      <w:tr w:rsidR="00814D0B" w:rsidRPr="002F168C" w14:paraId="25DD9549" w14:textId="77777777" w:rsidTr="00814D0B">
        <w:trPr>
          <w:trHeight w:val="288"/>
          <w:tblHeader/>
        </w:trPr>
        <w:tc>
          <w:tcPr>
            <w:tcW w:w="4106" w:type="dxa"/>
            <w:shd w:val="clear" w:color="auto" w:fill="auto"/>
            <w:noWrap/>
            <w:vAlign w:val="center"/>
            <w:hideMark/>
          </w:tcPr>
          <w:p w14:paraId="471D1D5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lastRenderedPageBreak/>
              <w:t>Филиал «Смоленская ГРЭС» ПАО «Юнипро»</w:t>
            </w:r>
          </w:p>
        </w:tc>
        <w:tc>
          <w:tcPr>
            <w:tcW w:w="1418" w:type="dxa"/>
            <w:shd w:val="clear" w:color="auto" w:fill="auto"/>
            <w:noWrap/>
            <w:vAlign w:val="center"/>
            <w:hideMark/>
          </w:tcPr>
          <w:p w14:paraId="42FC88D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19,83</w:t>
            </w:r>
          </w:p>
        </w:tc>
        <w:tc>
          <w:tcPr>
            <w:tcW w:w="1260" w:type="dxa"/>
            <w:shd w:val="clear" w:color="auto" w:fill="auto"/>
            <w:noWrap/>
            <w:vAlign w:val="center"/>
            <w:hideMark/>
          </w:tcPr>
          <w:p w14:paraId="6D1BB82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184,98</w:t>
            </w:r>
          </w:p>
        </w:tc>
        <w:tc>
          <w:tcPr>
            <w:tcW w:w="1433" w:type="dxa"/>
            <w:shd w:val="clear" w:color="auto" w:fill="auto"/>
            <w:noWrap/>
            <w:vAlign w:val="center"/>
            <w:hideMark/>
          </w:tcPr>
          <w:p w14:paraId="5B75055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0,13</w:t>
            </w:r>
          </w:p>
        </w:tc>
        <w:tc>
          <w:tcPr>
            <w:tcW w:w="1307" w:type="dxa"/>
            <w:shd w:val="clear" w:color="auto" w:fill="auto"/>
            <w:noWrap/>
            <w:vAlign w:val="center"/>
            <w:hideMark/>
          </w:tcPr>
          <w:p w14:paraId="335AAB9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204,94</w:t>
            </w:r>
          </w:p>
        </w:tc>
        <w:tc>
          <w:tcPr>
            <w:tcW w:w="956" w:type="dxa"/>
            <w:shd w:val="clear" w:color="auto" w:fill="auto"/>
            <w:vAlign w:val="center"/>
          </w:tcPr>
          <w:p w14:paraId="38761A5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0,1%</w:t>
            </w:r>
          </w:p>
        </w:tc>
      </w:tr>
      <w:tr w:rsidR="00814D0B" w:rsidRPr="002F168C" w14:paraId="0DA1E052" w14:textId="77777777" w:rsidTr="00814D0B">
        <w:trPr>
          <w:trHeight w:val="288"/>
          <w:tblHeader/>
        </w:trPr>
        <w:tc>
          <w:tcPr>
            <w:tcW w:w="4106" w:type="dxa"/>
            <w:shd w:val="clear" w:color="auto" w:fill="auto"/>
            <w:noWrap/>
            <w:vAlign w:val="center"/>
            <w:hideMark/>
          </w:tcPr>
          <w:p w14:paraId="40B4D9E7"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 ИТ"</w:t>
            </w:r>
          </w:p>
        </w:tc>
        <w:tc>
          <w:tcPr>
            <w:tcW w:w="1418" w:type="dxa"/>
            <w:shd w:val="clear" w:color="auto" w:fill="auto"/>
            <w:noWrap/>
            <w:vAlign w:val="center"/>
            <w:hideMark/>
          </w:tcPr>
          <w:p w14:paraId="7518383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3D31E39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183,39</w:t>
            </w:r>
          </w:p>
        </w:tc>
        <w:tc>
          <w:tcPr>
            <w:tcW w:w="1433" w:type="dxa"/>
            <w:shd w:val="clear" w:color="auto" w:fill="auto"/>
            <w:noWrap/>
            <w:vAlign w:val="center"/>
            <w:hideMark/>
          </w:tcPr>
          <w:p w14:paraId="3DF4B52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1,88</w:t>
            </w:r>
          </w:p>
        </w:tc>
        <w:tc>
          <w:tcPr>
            <w:tcW w:w="1307" w:type="dxa"/>
            <w:shd w:val="clear" w:color="auto" w:fill="auto"/>
            <w:noWrap/>
            <w:vAlign w:val="center"/>
            <w:hideMark/>
          </w:tcPr>
          <w:p w14:paraId="6FD673D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185,27</w:t>
            </w:r>
          </w:p>
        </w:tc>
        <w:tc>
          <w:tcPr>
            <w:tcW w:w="956" w:type="dxa"/>
            <w:shd w:val="clear" w:color="auto" w:fill="auto"/>
            <w:vAlign w:val="center"/>
          </w:tcPr>
          <w:p w14:paraId="112683F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1ED382F4" w14:textId="77777777" w:rsidTr="00814D0B">
        <w:trPr>
          <w:trHeight w:val="288"/>
          <w:tblHeader/>
        </w:trPr>
        <w:tc>
          <w:tcPr>
            <w:tcW w:w="4106" w:type="dxa"/>
            <w:shd w:val="clear" w:color="auto" w:fill="auto"/>
            <w:noWrap/>
            <w:vAlign w:val="center"/>
            <w:hideMark/>
          </w:tcPr>
          <w:p w14:paraId="16275CB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Пермская ГРЭС, ф-л ЭГ</w:t>
            </w:r>
          </w:p>
        </w:tc>
        <w:tc>
          <w:tcPr>
            <w:tcW w:w="1418" w:type="dxa"/>
            <w:shd w:val="clear" w:color="auto" w:fill="auto"/>
            <w:noWrap/>
            <w:vAlign w:val="center"/>
            <w:hideMark/>
          </w:tcPr>
          <w:p w14:paraId="7F1DAC4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3067160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7DC4FCA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183,77</w:t>
            </w:r>
          </w:p>
        </w:tc>
        <w:tc>
          <w:tcPr>
            <w:tcW w:w="1307" w:type="dxa"/>
            <w:shd w:val="clear" w:color="auto" w:fill="auto"/>
            <w:noWrap/>
            <w:vAlign w:val="center"/>
            <w:hideMark/>
          </w:tcPr>
          <w:p w14:paraId="091DAB6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183,77</w:t>
            </w:r>
          </w:p>
        </w:tc>
        <w:tc>
          <w:tcPr>
            <w:tcW w:w="956" w:type="dxa"/>
            <w:shd w:val="clear" w:color="auto" w:fill="auto"/>
            <w:vAlign w:val="center"/>
          </w:tcPr>
          <w:p w14:paraId="52443C8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4F1F9714" w14:textId="77777777" w:rsidTr="00814D0B">
        <w:trPr>
          <w:trHeight w:val="288"/>
          <w:tblHeader/>
        </w:trPr>
        <w:tc>
          <w:tcPr>
            <w:tcW w:w="4106" w:type="dxa"/>
            <w:shd w:val="clear" w:color="auto" w:fill="auto"/>
            <w:noWrap/>
            <w:vAlign w:val="center"/>
            <w:hideMark/>
          </w:tcPr>
          <w:p w14:paraId="3353980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"МОСЭНЕРГОСБЫТ"</w:t>
            </w:r>
          </w:p>
        </w:tc>
        <w:tc>
          <w:tcPr>
            <w:tcW w:w="1418" w:type="dxa"/>
            <w:shd w:val="clear" w:color="auto" w:fill="auto"/>
            <w:noWrap/>
            <w:vAlign w:val="center"/>
            <w:hideMark/>
          </w:tcPr>
          <w:p w14:paraId="28FCA9D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2,59</w:t>
            </w:r>
          </w:p>
        </w:tc>
        <w:tc>
          <w:tcPr>
            <w:tcW w:w="1260" w:type="dxa"/>
            <w:shd w:val="clear" w:color="auto" w:fill="auto"/>
            <w:noWrap/>
            <w:vAlign w:val="center"/>
            <w:hideMark/>
          </w:tcPr>
          <w:p w14:paraId="000BD69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161,00</w:t>
            </w:r>
          </w:p>
        </w:tc>
        <w:tc>
          <w:tcPr>
            <w:tcW w:w="1433" w:type="dxa"/>
            <w:shd w:val="clear" w:color="auto" w:fill="auto"/>
            <w:noWrap/>
            <w:vAlign w:val="center"/>
            <w:hideMark/>
          </w:tcPr>
          <w:p w14:paraId="6134885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375F6CD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163,59</w:t>
            </w:r>
          </w:p>
        </w:tc>
        <w:tc>
          <w:tcPr>
            <w:tcW w:w="956" w:type="dxa"/>
            <w:shd w:val="clear" w:color="auto" w:fill="auto"/>
            <w:vAlign w:val="center"/>
          </w:tcPr>
          <w:p w14:paraId="62E03A0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4CD17694" w14:textId="77777777" w:rsidTr="00814D0B">
        <w:trPr>
          <w:trHeight w:val="288"/>
          <w:tblHeader/>
        </w:trPr>
        <w:tc>
          <w:tcPr>
            <w:tcW w:w="4106" w:type="dxa"/>
            <w:shd w:val="clear" w:color="auto" w:fill="auto"/>
            <w:noWrap/>
            <w:vAlign w:val="center"/>
            <w:hideMark/>
          </w:tcPr>
          <w:p w14:paraId="09F3C75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Сургутская ГРЭС-2 ПАО "Юнипро"</w:t>
            </w:r>
          </w:p>
        </w:tc>
        <w:tc>
          <w:tcPr>
            <w:tcW w:w="1418" w:type="dxa"/>
            <w:shd w:val="clear" w:color="auto" w:fill="auto"/>
            <w:noWrap/>
            <w:vAlign w:val="center"/>
            <w:hideMark/>
          </w:tcPr>
          <w:p w14:paraId="6834003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135,29</w:t>
            </w:r>
          </w:p>
        </w:tc>
        <w:tc>
          <w:tcPr>
            <w:tcW w:w="1260" w:type="dxa"/>
            <w:shd w:val="clear" w:color="auto" w:fill="auto"/>
            <w:noWrap/>
            <w:vAlign w:val="center"/>
            <w:hideMark/>
          </w:tcPr>
          <w:p w14:paraId="2DFA32F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21,72</w:t>
            </w:r>
          </w:p>
        </w:tc>
        <w:tc>
          <w:tcPr>
            <w:tcW w:w="1433" w:type="dxa"/>
            <w:shd w:val="clear" w:color="auto" w:fill="auto"/>
            <w:noWrap/>
            <w:vAlign w:val="center"/>
            <w:hideMark/>
          </w:tcPr>
          <w:p w14:paraId="72825C3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4,96</w:t>
            </w:r>
          </w:p>
        </w:tc>
        <w:tc>
          <w:tcPr>
            <w:tcW w:w="1307" w:type="dxa"/>
            <w:shd w:val="clear" w:color="auto" w:fill="auto"/>
            <w:noWrap/>
            <w:vAlign w:val="center"/>
            <w:hideMark/>
          </w:tcPr>
          <w:p w14:paraId="0E196B9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161,97</w:t>
            </w:r>
          </w:p>
        </w:tc>
        <w:tc>
          <w:tcPr>
            <w:tcW w:w="956" w:type="dxa"/>
            <w:shd w:val="clear" w:color="auto" w:fill="auto"/>
            <w:vAlign w:val="center"/>
          </w:tcPr>
          <w:p w14:paraId="0040B0F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3310AB1" w14:textId="77777777" w:rsidTr="00814D0B">
        <w:trPr>
          <w:trHeight w:val="288"/>
          <w:tblHeader/>
        </w:trPr>
        <w:tc>
          <w:tcPr>
            <w:tcW w:w="4106" w:type="dxa"/>
            <w:shd w:val="clear" w:color="auto" w:fill="auto"/>
            <w:noWrap/>
            <w:vAlign w:val="center"/>
            <w:hideMark/>
          </w:tcPr>
          <w:p w14:paraId="1ABEE1D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Калининградская ТЭЦ-2</w:t>
            </w:r>
          </w:p>
        </w:tc>
        <w:tc>
          <w:tcPr>
            <w:tcW w:w="1418" w:type="dxa"/>
            <w:shd w:val="clear" w:color="auto" w:fill="auto"/>
            <w:noWrap/>
            <w:vAlign w:val="center"/>
            <w:hideMark/>
          </w:tcPr>
          <w:p w14:paraId="27EB91D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13467B3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11F1908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152,31</w:t>
            </w:r>
          </w:p>
        </w:tc>
        <w:tc>
          <w:tcPr>
            <w:tcW w:w="1307" w:type="dxa"/>
            <w:shd w:val="clear" w:color="auto" w:fill="auto"/>
            <w:noWrap/>
            <w:vAlign w:val="center"/>
            <w:hideMark/>
          </w:tcPr>
          <w:p w14:paraId="7B4135B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152,31</w:t>
            </w:r>
          </w:p>
        </w:tc>
        <w:tc>
          <w:tcPr>
            <w:tcW w:w="956" w:type="dxa"/>
            <w:shd w:val="clear" w:color="auto" w:fill="auto"/>
            <w:vAlign w:val="center"/>
          </w:tcPr>
          <w:p w14:paraId="0FB6CF0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6477ABA0" w14:textId="77777777" w:rsidTr="00814D0B">
        <w:trPr>
          <w:trHeight w:val="288"/>
          <w:tblHeader/>
        </w:trPr>
        <w:tc>
          <w:tcPr>
            <w:tcW w:w="4106" w:type="dxa"/>
            <w:shd w:val="clear" w:color="auto" w:fill="auto"/>
            <w:noWrap/>
            <w:vAlign w:val="center"/>
            <w:hideMark/>
          </w:tcPr>
          <w:p w14:paraId="3B742F9F"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"Мордовский" ПАО «Т Плюс»</w:t>
            </w:r>
          </w:p>
        </w:tc>
        <w:tc>
          <w:tcPr>
            <w:tcW w:w="1418" w:type="dxa"/>
            <w:shd w:val="clear" w:color="auto" w:fill="auto"/>
            <w:noWrap/>
            <w:vAlign w:val="center"/>
            <w:hideMark/>
          </w:tcPr>
          <w:p w14:paraId="7353C26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9,61</w:t>
            </w:r>
          </w:p>
        </w:tc>
        <w:tc>
          <w:tcPr>
            <w:tcW w:w="1260" w:type="dxa"/>
            <w:shd w:val="clear" w:color="auto" w:fill="auto"/>
            <w:noWrap/>
            <w:vAlign w:val="center"/>
            <w:hideMark/>
          </w:tcPr>
          <w:p w14:paraId="6F55A28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139,83</w:t>
            </w:r>
          </w:p>
        </w:tc>
        <w:tc>
          <w:tcPr>
            <w:tcW w:w="1433" w:type="dxa"/>
            <w:shd w:val="clear" w:color="auto" w:fill="auto"/>
            <w:noWrap/>
            <w:vAlign w:val="center"/>
            <w:hideMark/>
          </w:tcPr>
          <w:p w14:paraId="4348655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0,43</w:t>
            </w:r>
          </w:p>
        </w:tc>
        <w:tc>
          <w:tcPr>
            <w:tcW w:w="1307" w:type="dxa"/>
            <w:shd w:val="clear" w:color="auto" w:fill="auto"/>
            <w:noWrap/>
            <w:vAlign w:val="center"/>
            <w:hideMark/>
          </w:tcPr>
          <w:p w14:paraId="4B63934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149,87</w:t>
            </w:r>
          </w:p>
        </w:tc>
        <w:tc>
          <w:tcPr>
            <w:tcW w:w="956" w:type="dxa"/>
            <w:shd w:val="clear" w:color="auto" w:fill="auto"/>
            <w:vAlign w:val="center"/>
          </w:tcPr>
          <w:p w14:paraId="461666E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141740BC" w14:textId="77777777" w:rsidTr="00814D0B">
        <w:trPr>
          <w:trHeight w:val="288"/>
          <w:tblHeader/>
        </w:trPr>
        <w:tc>
          <w:tcPr>
            <w:tcW w:w="4106" w:type="dxa"/>
            <w:shd w:val="clear" w:color="auto" w:fill="auto"/>
            <w:noWrap/>
            <w:vAlign w:val="center"/>
            <w:hideMark/>
          </w:tcPr>
          <w:p w14:paraId="5DFFF9E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"Самарский" Публичного акционерного общества "Т Плюс"</w:t>
            </w:r>
          </w:p>
        </w:tc>
        <w:tc>
          <w:tcPr>
            <w:tcW w:w="1418" w:type="dxa"/>
            <w:shd w:val="clear" w:color="auto" w:fill="auto"/>
            <w:noWrap/>
            <w:vAlign w:val="center"/>
            <w:hideMark/>
          </w:tcPr>
          <w:p w14:paraId="4024136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45,73</w:t>
            </w:r>
          </w:p>
        </w:tc>
        <w:tc>
          <w:tcPr>
            <w:tcW w:w="1260" w:type="dxa"/>
            <w:shd w:val="clear" w:color="auto" w:fill="auto"/>
            <w:noWrap/>
            <w:vAlign w:val="center"/>
            <w:hideMark/>
          </w:tcPr>
          <w:p w14:paraId="430823A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100,43</w:t>
            </w:r>
          </w:p>
        </w:tc>
        <w:tc>
          <w:tcPr>
            <w:tcW w:w="1433" w:type="dxa"/>
            <w:shd w:val="clear" w:color="auto" w:fill="auto"/>
            <w:noWrap/>
            <w:vAlign w:val="center"/>
            <w:hideMark/>
          </w:tcPr>
          <w:p w14:paraId="2A4C154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43D948A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146,16</w:t>
            </w:r>
          </w:p>
        </w:tc>
        <w:tc>
          <w:tcPr>
            <w:tcW w:w="956" w:type="dxa"/>
            <w:shd w:val="clear" w:color="auto" w:fill="auto"/>
            <w:vAlign w:val="center"/>
          </w:tcPr>
          <w:p w14:paraId="01C595F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D15CCC2" w14:textId="77777777" w:rsidTr="00814D0B">
        <w:trPr>
          <w:trHeight w:val="288"/>
          <w:tblHeader/>
        </w:trPr>
        <w:tc>
          <w:tcPr>
            <w:tcW w:w="4106" w:type="dxa"/>
            <w:shd w:val="clear" w:color="auto" w:fill="auto"/>
            <w:noWrap/>
            <w:vAlign w:val="center"/>
            <w:hideMark/>
          </w:tcPr>
          <w:p w14:paraId="5B1B2684"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Общества с ограниченной ответственностью Филиал "Самарский" Публичного акционерного общества "Т Плюс "</w:t>
            </w:r>
          </w:p>
        </w:tc>
        <w:tc>
          <w:tcPr>
            <w:tcW w:w="1418" w:type="dxa"/>
            <w:shd w:val="clear" w:color="auto" w:fill="auto"/>
            <w:noWrap/>
            <w:vAlign w:val="center"/>
            <w:hideMark/>
          </w:tcPr>
          <w:p w14:paraId="3BA18BF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3F835FC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140,40</w:t>
            </w:r>
          </w:p>
        </w:tc>
        <w:tc>
          <w:tcPr>
            <w:tcW w:w="1433" w:type="dxa"/>
            <w:shd w:val="clear" w:color="auto" w:fill="auto"/>
            <w:noWrap/>
            <w:vAlign w:val="center"/>
            <w:hideMark/>
          </w:tcPr>
          <w:p w14:paraId="2DFEB92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2011CEC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140,40</w:t>
            </w:r>
          </w:p>
        </w:tc>
        <w:tc>
          <w:tcPr>
            <w:tcW w:w="956" w:type="dxa"/>
            <w:shd w:val="clear" w:color="auto" w:fill="auto"/>
            <w:vAlign w:val="center"/>
          </w:tcPr>
          <w:p w14:paraId="6637932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22AE9601" w14:textId="77777777" w:rsidTr="00814D0B">
        <w:trPr>
          <w:trHeight w:val="288"/>
          <w:tblHeader/>
        </w:trPr>
        <w:tc>
          <w:tcPr>
            <w:tcW w:w="4106" w:type="dxa"/>
            <w:shd w:val="clear" w:color="auto" w:fill="auto"/>
            <w:noWrap/>
            <w:vAlign w:val="center"/>
            <w:hideMark/>
          </w:tcPr>
          <w:p w14:paraId="485D1D25"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«Калининградская генерация»</w:t>
            </w:r>
          </w:p>
        </w:tc>
        <w:tc>
          <w:tcPr>
            <w:tcW w:w="1418" w:type="dxa"/>
            <w:shd w:val="clear" w:color="auto" w:fill="auto"/>
            <w:noWrap/>
            <w:vAlign w:val="center"/>
            <w:hideMark/>
          </w:tcPr>
          <w:p w14:paraId="3733F93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124,30</w:t>
            </w:r>
          </w:p>
        </w:tc>
        <w:tc>
          <w:tcPr>
            <w:tcW w:w="1260" w:type="dxa"/>
            <w:shd w:val="clear" w:color="auto" w:fill="auto"/>
            <w:noWrap/>
            <w:vAlign w:val="center"/>
            <w:hideMark/>
          </w:tcPr>
          <w:p w14:paraId="5FECBEF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18662F7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2336E09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124,30</w:t>
            </w:r>
          </w:p>
        </w:tc>
        <w:tc>
          <w:tcPr>
            <w:tcW w:w="956" w:type="dxa"/>
            <w:shd w:val="clear" w:color="auto" w:fill="auto"/>
            <w:vAlign w:val="center"/>
          </w:tcPr>
          <w:p w14:paraId="0B53A35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675A64F4" w14:textId="77777777" w:rsidTr="00814D0B">
        <w:trPr>
          <w:trHeight w:val="288"/>
          <w:tblHeader/>
        </w:trPr>
        <w:tc>
          <w:tcPr>
            <w:tcW w:w="4106" w:type="dxa"/>
            <w:shd w:val="clear" w:color="auto" w:fill="auto"/>
            <w:noWrap/>
            <w:vAlign w:val="center"/>
            <w:hideMark/>
          </w:tcPr>
          <w:p w14:paraId="1EBD63D4"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Акционерное общество "Интер РАО – Электрогенерация"</w:t>
            </w:r>
          </w:p>
        </w:tc>
        <w:tc>
          <w:tcPr>
            <w:tcW w:w="1418" w:type="dxa"/>
            <w:shd w:val="clear" w:color="auto" w:fill="auto"/>
            <w:noWrap/>
            <w:vAlign w:val="center"/>
            <w:hideMark/>
          </w:tcPr>
          <w:p w14:paraId="62AB901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6AC36E3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35,79</w:t>
            </w:r>
          </w:p>
        </w:tc>
        <w:tc>
          <w:tcPr>
            <w:tcW w:w="1433" w:type="dxa"/>
            <w:shd w:val="clear" w:color="auto" w:fill="auto"/>
            <w:noWrap/>
            <w:vAlign w:val="center"/>
            <w:hideMark/>
          </w:tcPr>
          <w:p w14:paraId="66670B3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82,17</w:t>
            </w:r>
          </w:p>
        </w:tc>
        <w:tc>
          <w:tcPr>
            <w:tcW w:w="1307" w:type="dxa"/>
            <w:shd w:val="clear" w:color="auto" w:fill="auto"/>
            <w:noWrap/>
            <w:vAlign w:val="center"/>
            <w:hideMark/>
          </w:tcPr>
          <w:p w14:paraId="1A27214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117,97</w:t>
            </w:r>
          </w:p>
        </w:tc>
        <w:tc>
          <w:tcPr>
            <w:tcW w:w="956" w:type="dxa"/>
            <w:shd w:val="clear" w:color="auto" w:fill="auto"/>
            <w:vAlign w:val="center"/>
          </w:tcPr>
          <w:p w14:paraId="6A33FC1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03EE73DA" w14:textId="77777777" w:rsidTr="00814D0B">
        <w:trPr>
          <w:trHeight w:val="288"/>
          <w:tblHeader/>
        </w:trPr>
        <w:tc>
          <w:tcPr>
            <w:tcW w:w="4106" w:type="dxa"/>
            <w:shd w:val="clear" w:color="auto" w:fill="auto"/>
            <w:noWrap/>
            <w:vAlign w:val="center"/>
            <w:hideMark/>
          </w:tcPr>
          <w:p w14:paraId="11DFCEB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Печорская ГРЭС, ф-л ЭГ</w:t>
            </w:r>
          </w:p>
        </w:tc>
        <w:tc>
          <w:tcPr>
            <w:tcW w:w="1418" w:type="dxa"/>
            <w:shd w:val="clear" w:color="auto" w:fill="auto"/>
            <w:noWrap/>
            <w:vAlign w:val="center"/>
            <w:hideMark/>
          </w:tcPr>
          <w:p w14:paraId="520B0A4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0C96ACB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0B6D080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84,77</w:t>
            </w:r>
          </w:p>
        </w:tc>
        <w:tc>
          <w:tcPr>
            <w:tcW w:w="1307" w:type="dxa"/>
            <w:shd w:val="clear" w:color="auto" w:fill="auto"/>
            <w:noWrap/>
            <w:vAlign w:val="center"/>
            <w:hideMark/>
          </w:tcPr>
          <w:p w14:paraId="70D8DD2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84,77</w:t>
            </w:r>
          </w:p>
        </w:tc>
        <w:tc>
          <w:tcPr>
            <w:tcW w:w="956" w:type="dxa"/>
            <w:shd w:val="clear" w:color="auto" w:fill="auto"/>
            <w:vAlign w:val="center"/>
          </w:tcPr>
          <w:p w14:paraId="4AAA579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019CB07A" w14:textId="77777777" w:rsidTr="00814D0B">
        <w:trPr>
          <w:trHeight w:val="288"/>
          <w:tblHeader/>
        </w:trPr>
        <w:tc>
          <w:tcPr>
            <w:tcW w:w="4106" w:type="dxa"/>
            <w:shd w:val="clear" w:color="auto" w:fill="auto"/>
            <w:noWrap/>
            <w:vAlign w:val="center"/>
            <w:hideMark/>
          </w:tcPr>
          <w:p w14:paraId="6DDF36A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"ИНТЕР РАО ЕЭС"</w:t>
            </w:r>
          </w:p>
        </w:tc>
        <w:tc>
          <w:tcPr>
            <w:tcW w:w="1418" w:type="dxa"/>
            <w:shd w:val="clear" w:color="auto" w:fill="auto"/>
            <w:noWrap/>
            <w:vAlign w:val="center"/>
            <w:hideMark/>
          </w:tcPr>
          <w:p w14:paraId="27418BC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3,01</w:t>
            </w:r>
          </w:p>
        </w:tc>
        <w:tc>
          <w:tcPr>
            <w:tcW w:w="1260" w:type="dxa"/>
            <w:shd w:val="clear" w:color="auto" w:fill="auto"/>
            <w:noWrap/>
            <w:vAlign w:val="center"/>
            <w:hideMark/>
          </w:tcPr>
          <w:p w14:paraId="189D022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70,35</w:t>
            </w:r>
          </w:p>
        </w:tc>
        <w:tc>
          <w:tcPr>
            <w:tcW w:w="1433" w:type="dxa"/>
            <w:shd w:val="clear" w:color="auto" w:fill="auto"/>
            <w:noWrap/>
            <w:vAlign w:val="center"/>
            <w:hideMark/>
          </w:tcPr>
          <w:p w14:paraId="5A6955D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1,09</w:t>
            </w:r>
          </w:p>
        </w:tc>
        <w:tc>
          <w:tcPr>
            <w:tcW w:w="1307" w:type="dxa"/>
            <w:shd w:val="clear" w:color="auto" w:fill="auto"/>
            <w:noWrap/>
            <w:vAlign w:val="center"/>
            <w:hideMark/>
          </w:tcPr>
          <w:p w14:paraId="160FA6C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74,44</w:t>
            </w:r>
          </w:p>
        </w:tc>
        <w:tc>
          <w:tcPr>
            <w:tcW w:w="956" w:type="dxa"/>
            <w:shd w:val="clear" w:color="auto" w:fill="auto"/>
            <w:vAlign w:val="center"/>
          </w:tcPr>
          <w:p w14:paraId="717DC93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0376611B" w14:textId="77777777" w:rsidTr="00814D0B">
        <w:trPr>
          <w:trHeight w:val="288"/>
          <w:tblHeader/>
        </w:trPr>
        <w:tc>
          <w:tcPr>
            <w:tcW w:w="4106" w:type="dxa"/>
            <w:shd w:val="clear" w:color="auto" w:fill="auto"/>
            <w:noWrap/>
            <w:vAlign w:val="center"/>
            <w:hideMark/>
          </w:tcPr>
          <w:p w14:paraId="732AF10A"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"МОСОБЛЕИРЦ"</w:t>
            </w:r>
          </w:p>
        </w:tc>
        <w:tc>
          <w:tcPr>
            <w:tcW w:w="1418" w:type="dxa"/>
            <w:shd w:val="clear" w:color="auto" w:fill="auto"/>
            <w:noWrap/>
            <w:vAlign w:val="center"/>
            <w:hideMark/>
          </w:tcPr>
          <w:p w14:paraId="516DF9B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15,17</w:t>
            </w:r>
          </w:p>
        </w:tc>
        <w:tc>
          <w:tcPr>
            <w:tcW w:w="1260" w:type="dxa"/>
            <w:shd w:val="clear" w:color="auto" w:fill="auto"/>
            <w:noWrap/>
            <w:vAlign w:val="center"/>
            <w:hideMark/>
          </w:tcPr>
          <w:p w14:paraId="03124BE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54,69</w:t>
            </w:r>
          </w:p>
        </w:tc>
        <w:tc>
          <w:tcPr>
            <w:tcW w:w="1433" w:type="dxa"/>
            <w:shd w:val="clear" w:color="auto" w:fill="auto"/>
            <w:noWrap/>
            <w:vAlign w:val="center"/>
            <w:hideMark/>
          </w:tcPr>
          <w:p w14:paraId="6FF7D0D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11147B3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69,86</w:t>
            </w:r>
          </w:p>
        </w:tc>
        <w:tc>
          <w:tcPr>
            <w:tcW w:w="956" w:type="dxa"/>
            <w:shd w:val="clear" w:color="auto" w:fill="auto"/>
            <w:vAlign w:val="center"/>
          </w:tcPr>
          <w:p w14:paraId="59C8B28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453AD33" w14:textId="77777777" w:rsidTr="00814D0B">
        <w:trPr>
          <w:trHeight w:val="288"/>
          <w:tblHeader/>
        </w:trPr>
        <w:tc>
          <w:tcPr>
            <w:tcW w:w="4106" w:type="dxa"/>
            <w:shd w:val="clear" w:color="auto" w:fill="auto"/>
            <w:noWrap/>
            <w:vAlign w:val="center"/>
            <w:hideMark/>
          </w:tcPr>
          <w:p w14:paraId="6F77FDC8"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«Яйвинская ГРЭС» ПАО «Юнипро»</w:t>
            </w:r>
          </w:p>
        </w:tc>
        <w:tc>
          <w:tcPr>
            <w:tcW w:w="1418" w:type="dxa"/>
            <w:shd w:val="clear" w:color="auto" w:fill="auto"/>
            <w:noWrap/>
            <w:vAlign w:val="center"/>
            <w:hideMark/>
          </w:tcPr>
          <w:p w14:paraId="694FCB9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45,82</w:t>
            </w:r>
          </w:p>
        </w:tc>
        <w:tc>
          <w:tcPr>
            <w:tcW w:w="1260" w:type="dxa"/>
            <w:shd w:val="clear" w:color="auto" w:fill="auto"/>
            <w:noWrap/>
            <w:vAlign w:val="center"/>
            <w:hideMark/>
          </w:tcPr>
          <w:p w14:paraId="3542CD2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16,37</w:t>
            </w:r>
          </w:p>
        </w:tc>
        <w:tc>
          <w:tcPr>
            <w:tcW w:w="1433" w:type="dxa"/>
            <w:shd w:val="clear" w:color="auto" w:fill="auto"/>
            <w:noWrap/>
            <w:vAlign w:val="center"/>
            <w:hideMark/>
          </w:tcPr>
          <w:p w14:paraId="5EC534D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5,40</w:t>
            </w:r>
          </w:p>
        </w:tc>
        <w:tc>
          <w:tcPr>
            <w:tcW w:w="1307" w:type="dxa"/>
            <w:shd w:val="clear" w:color="auto" w:fill="auto"/>
            <w:noWrap/>
            <w:vAlign w:val="center"/>
            <w:hideMark/>
          </w:tcPr>
          <w:p w14:paraId="4E884C7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67,59</w:t>
            </w:r>
          </w:p>
        </w:tc>
        <w:tc>
          <w:tcPr>
            <w:tcW w:w="956" w:type="dxa"/>
            <w:shd w:val="clear" w:color="auto" w:fill="auto"/>
            <w:vAlign w:val="center"/>
          </w:tcPr>
          <w:p w14:paraId="5DE9FB1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A97E645" w14:textId="77777777" w:rsidTr="00814D0B">
        <w:trPr>
          <w:trHeight w:val="288"/>
          <w:tblHeader/>
        </w:trPr>
        <w:tc>
          <w:tcPr>
            <w:tcW w:w="4106" w:type="dxa"/>
            <w:shd w:val="clear" w:color="auto" w:fill="auto"/>
            <w:noWrap/>
            <w:vAlign w:val="center"/>
            <w:hideMark/>
          </w:tcPr>
          <w:p w14:paraId="49286EA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«Коми» ПАО «Т Плюс»</w:t>
            </w:r>
          </w:p>
        </w:tc>
        <w:tc>
          <w:tcPr>
            <w:tcW w:w="1418" w:type="dxa"/>
            <w:shd w:val="clear" w:color="auto" w:fill="auto"/>
            <w:noWrap/>
            <w:vAlign w:val="center"/>
            <w:hideMark/>
          </w:tcPr>
          <w:p w14:paraId="2F2A7AC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35,53</w:t>
            </w:r>
          </w:p>
        </w:tc>
        <w:tc>
          <w:tcPr>
            <w:tcW w:w="1260" w:type="dxa"/>
            <w:shd w:val="clear" w:color="auto" w:fill="auto"/>
            <w:noWrap/>
            <w:vAlign w:val="center"/>
            <w:hideMark/>
          </w:tcPr>
          <w:p w14:paraId="0BB3EF6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12,62</w:t>
            </w:r>
          </w:p>
        </w:tc>
        <w:tc>
          <w:tcPr>
            <w:tcW w:w="1433" w:type="dxa"/>
            <w:shd w:val="clear" w:color="auto" w:fill="auto"/>
            <w:noWrap/>
            <w:vAlign w:val="center"/>
            <w:hideMark/>
          </w:tcPr>
          <w:p w14:paraId="10F4A34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7,80</w:t>
            </w:r>
          </w:p>
        </w:tc>
        <w:tc>
          <w:tcPr>
            <w:tcW w:w="1307" w:type="dxa"/>
            <w:shd w:val="clear" w:color="auto" w:fill="auto"/>
            <w:noWrap/>
            <w:vAlign w:val="center"/>
            <w:hideMark/>
          </w:tcPr>
          <w:p w14:paraId="1428B89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55,95</w:t>
            </w:r>
          </w:p>
        </w:tc>
        <w:tc>
          <w:tcPr>
            <w:tcW w:w="956" w:type="dxa"/>
            <w:shd w:val="clear" w:color="auto" w:fill="auto"/>
            <w:vAlign w:val="center"/>
          </w:tcPr>
          <w:p w14:paraId="793ED5A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315E70AC" w14:textId="77777777" w:rsidTr="00814D0B">
        <w:trPr>
          <w:trHeight w:val="288"/>
          <w:tblHeader/>
        </w:trPr>
        <w:tc>
          <w:tcPr>
            <w:tcW w:w="4106" w:type="dxa"/>
            <w:shd w:val="clear" w:color="auto" w:fill="auto"/>
            <w:noWrap/>
            <w:vAlign w:val="center"/>
            <w:hideMark/>
          </w:tcPr>
          <w:p w14:paraId="3069EDA9"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"Интер РАО"</w:t>
            </w:r>
          </w:p>
        </w:tc>
        <w:tc>
          <w:tcPr>
            <w:tcW w:w="1418" w:type="dxa"/>
            <w:shd w:val="clear" w:color="auto" w:fill="auto"/>
            <w:noWrap/>
            <w:vAlign w:val="center"/>
            <w:hideMark/>
          </w:tcPr>
          <w:p w14:paraId="6ACF4B5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10,10</w:t>
            </w:r>
          </w:p>
        </w:tc>
        <w:tc>
          <w:tcPr>
            <w:tcW w:w="1260" w:type="dxa"/>
            <w:shd w:val="clear" w:color="auto" w:fill="auto"/>
            <w:noWrap/>
            <w:vAlign w:val="center"/>
            <w:hideMark/>
          </w:tcPr>
          <w:p w14:paraId="2D89B4A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19,60</w:t>
            </w:r>
          </w:p>
        </w:tc>
        <w:tc>
          <w:tcPr>
            <w:tcW w:w="1433" w:type="dxa"/>
            <w:shd w:val="clear" w:color="auto" w:fill="auto"/>
            <w:noWrap/>
            <w:vAlign w:val="center"/>
            <w:hideMark/>
          </w:tcPr>
          <w:p w14:paraId="16E51EB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19,03</w:t>
            </w:r>
          </w:p>
        </w:tc>
        <w:tc>
          <w:tcPr>
            <w:tcW w:w="1307" w:type="dxa"/>
            <w:shd w:val="clear" w:color="auto" w:fill="auto"/>
            <w:noWrap/>
            <w:vAlign w:val="center"/>
            <w:hideMark/>
          </w:tcPr>
          <w:p w14:paraId="6ED7884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48,73</w:t>
            </w:r>
          </w:p>
        </w:tc>
        <w:tc>
          <w:tcPr>
            <w:tcW w:w="956" w:type="dxa"/>
            <w:shd w:val="clear" w:color="auto" w:fill="auto"/>
            <w:vAlign w:val="center"/>
          </w:tcPr>
          <w:p w14:paraId="5D94D28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3B9EE8F7" w14:textId="77777777" w:rsidTr="00814D0B">
        <w:trPr>
          <w:trHeight w:val="288"/>
          <w:tblHeader/>
        </w:trPr>
        <w:tc>
          <w:tcPr>
            <w:tcW w:w="4106" w:type="dxa"/>
            <w:shd w:val="clear" w:color="auto" w:fill="auto"/>
            <w:noWrap/>
            <w:vAlign w:val="center"/>
            <w:hideMark/>
          </w:tcPr>
          <w:p w14:paraId="0F153D38"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"БАШРТС"</w:t>
            </w:r>
          </w:p>
        </w:tc>
        <w:tc>
          <w:tcPr>
            <w:tcW w:w="1418" w:type="dxa"/>
            <w:shd w:val="clear" w:color="auto" w:fill="auto"/>
            <w:noWrap/>
            <w:vAlign w:val="center"/>
            <w:hideMark/>
          </w:tcPr>
          <w:p w14:paraId="3CDA52C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5,91</w:t>
            </w:r>
          </w:p>
        </w:tc>
        <w:tc>
          <w:tcPr>
            <w:tcW w:w="1260" w:type="dxa"/>
            <w:shd w:val="clear" w:color="auto" w:fill="auto"/>
            <w:noWrap/>
            <w:vAlign w:val="center"/>
            <w:hideMark/>
          </w:tcPr>
          <w:p w14:paraId="1EA76AE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39,78</w:t>
            </w:r>
          </w:p>
        </w:tc>
        <w:tc>
          <w:tcPr>
            <w:tcW w:w="1433" w:type="dxa"/>
            <w:shd w:val="clear" w:color="auto" w:fill="auto"/>
            <w:noWrap/>
            <w:vAlign w:val="center"/>
            <w:hideMark/>
          </w:tcPr>
          <w:p w14:paraId="17BDC18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1,94</w:t>
            </w:r>
          </w:p>
        </w:tc>
        <w:tc>
          <w:tcPr>
            <w:tcW w:w="1307" w:type="dxa"/>
            <w:shd w:val="clear" w:color="auto" w:fill="auto"/>
            <w:noWrap/>
            <w:vAlign w:val="center"/>
            <w:hideMark/>
          </w:tcPr>
          <w:p w14:paraId="65B5C05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47,63</w:t>
            </w:r>
          </w:p>
        </w:tc>
        <w:tc>
          <w:tcPr>
            <w:tcW w:w="956" w:type="dxa"/>
            <w:shd w:val="clear" w:color="auto" w:fill="auto"/>
            <w:vAlign w:val="center"/>
          </w:tcPr>
          <w:p w14:paraId="08A1A0B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3025CBC8" w14:textId="77777777" w:rsidTr="00814D0B">
        <w:trPr>
          <w:trHeight w:val="288"/>
          <w:tblHeader/>
        </w:trPr>
        <w:tc>
          <w:tcPr>
            <w:tcW w:w="4106" w:type="dxa"/>
            <w:shd w:val="clear" w:color="auto" w:fill="auto"/>
            <w:noWrap/>
            <w:vAlign w:val="center"/>
            <w:hideMark/>
          </w:tcPr>
          <w:p w14:paraId="5A5C21D2"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«Гусиноозерская ГРЭС» АО «Интер РАО-Электрогенерация»</w:t>
            </w:r>
          </w:p>
        </w:tc>
        <w:tc>
          <w:tcPr>
            <w:tcW w:w="1418" w:type="dxa"/>
            <w:shd w:val="clear" w:color="auto" w:fill="auto"/>
            <w:noWrap/>
            <w:vAlign w:val="center"/>
            <w:hideMark/>
          </w:tcPr>
          <w:p w14:paraId="1B8A6A2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281827F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41C25D5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45,77</w:t>
            </w:r>
          </w:p>
        </w:tc>
        <w:tc>
          <w:tcPr>
            <w:tcW w:w="1307" w:type="dxa"/>
            <w:shd w:val="clear" w:color="auto" w:fill="auto"/>
            <w:noWrap/>
            <w:vAlign w:val="center"/>
            <w:hideMark/>
          </w:tcPr>
          <w:p w14:paraId="5882A87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45,77</w:t>
            </w:r>
          </w:p>
        </w:tc>
        <w:tc>
          <w:tcPr>
            <w:tcW w:w="956" w:type="dxa"/>
            <w:shd w:val="clear" w:color="auto" w:fill="auto"/>
            <w:vAlign w:val="center"/>
          </w:tcPr>
          <w:p w14:paraId="2784E3D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27E59EAB" w14:textId="77777777" w:rsidTr="00814D0B">
        <w:trPr>
          <w:trHeight w:val="288"/>
          <w:tblHeader/>
        </w:trPr>
        <w:tc>
          <w:tcPr>
            <w:tcW w:w="4106" w:type="dxa"/>
            <w:shd w:val="clear" w:color="auto" w:fill="auto"/>
            <w:noWrap/>
            <w:vAlign w:val="center"/>
            <w:hideMark/>
          </w:tcPr>
          <w:p w14:paraId="35078A3A"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"ЮНИПРО"</w:t>
            </w:r>
          </w:p>
        </w:tc>
        <w:tc>
          <w:tcPr>
            <w:tcW w:w="1418" w:type="dxa"/>
            <w:shd w:val="clear" w:color="auto" w:fill="auto"/>
            <w:noWrap/>
            <w:vAlign w:val="center"/>
            <w:hideMark/>
          </w:tcPr>
          <w:p w14:paraId="7D4EB35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9,47</w:t>
            </w:r>
          </w:p>
        </w:tc>
        <w:tc>
          <w:tcPr>
            <w:tcW w:w="1260" w:type="dxa"/>
            <w:shd w:val="clear" w:color="auto" w:fill="auto"/>
            <w:noWrap/>
            <w:vAlign w:val="center"/>
            <w:hideMark/>
          </w:tcPr>
          <w:p w14:paraId="4F436D3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6,70</w:t>
            </w:r>
          </w:p>
        </w:tc>
        <w:tc>
          <w:tcPr>
            <w:tcW w:w="1433" w:type="dxa"/>
            <w:shd w:val="clear" w:color="auto" w:fill="auto"/>
            <w:noWrap/>
            <w:vAlign w:val="center"/>
            <w:hideMark/>
          </w:tcPr>
          <w:p w14:paraId="68C0E76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25,00</w:t>
            </w:r>
          </w:p>
        </w:tc>
        <w:tc>
          <w:tcPr>
            <w:tcW w:w="1307" w:type="dxa"/>
            <w:shd w:val="clear" w:color="auto" w:fill="auto"/>
            <w:noWrap/>
            <w:vAlign w:val="center"/>
            <w:hideMark/>
          </w:tcPr>
          <w:p w14:paraId="4B7A959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41,16</w:t>
            </w:r>
          </w:p>
        </w:tc>
        <w:tc>
          <w:tcPr>
            <w:tcW w:w="956" w:type="dxa"/>
            <w:shd w:val="clear" w:color="auto" w:fill="auto"/>
            <w:vAlign w:val="center"/>
          </w:tcPr>
          <w:p w14:paraId="38C991A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2E759676" w14:textId="77777777" w:rsidTr="00814D0B">
        <w:trPr>
          <w:trHeight w:val="288"/>
          <w:tblHeader/>
        </w:trPr>
        <w:tc>
          <w:tcPr>
            <w:tcW w:w="4106" w:type="dxa"/>
            <w:shd w:val="clear" w:color="auto" w:fill="auto"/>
            <w:noWrap/>
            <w:vAlign w:val="center"/>
            <w:hideMark/>
          </w:tcPr>
          <w:p w14:paraId="2F04C849"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Акционерное общество "Омские распределительные тепловые сети"</w:t>
            </w:r>
          </w:p>
        </w:tc>
        <w:tc>
          <w:tcPr>
            <w:tcW w:w="1418" w:type="dxa"/>
            <w:shd w:val="clear" w:color="auto" w:fill="auto"/>
            <w:noWrap/>
            <w:vAlign w:val="center"/>
            <w:hideMark/>
          </w:tcPr>
          <w:p w14:paraId="65845AE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8,30</w:t>
            </w:r>
          </w:p>
        </w:tc>
        <w:tc>
          <w:tcPr>
            <w:tcW w:w="1260" w:type="dxa"/>
            <w:shd w:val="clear" w:color="auto" w:fill="auto"/>
            <w:noWrap/>
            <w:vAlign w:val="center"/>
            <w:hideMark/>
          </w:tcPr>
          <w:p w14:paraId="21A04D9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23,80</w:t>
            </w:r>
          </w:p>
        </w:tc>
        <w:tc>
          <w:tcPr>
            <w:tcW w:w="1433" w:type="dxa"/>
            <w:shd w:val="clear" w:color="auto" w:fill="auto"/>
            <w:noWrap/>
            <w:vAlign w:val="center"/>
            <w:hideMark/>
          </w:tcPr>
          <w:p w14:paraId="1DCCCB5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1,78</w:t>
            </w:r>
          </w:p>
        </w:tc>
        <w:tc>
          <w:tcPr>
            <w:tcW w:w="1307" w:type="dxa"/>
            <w:shd w:val="clear" w:color="auto" w:fill="auto"/>
            <w:noWrap/>
            <w:vAlign w:val="center"/>
            <w:hideMark/>
          </w:tcPr>
          <w:p w14:paraId="54A147E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33,88</w:t>
            </w:r>
          </w:p>
        </w:tc>
        <w:tc>
          <w:tcPr>
            <w:tcW w:w="956" w:type="dxa"/>
            <w:shd w:val="clear" w:color="auto" w:fill="auto"/>
            <w:vAlign w:val="center"/>
          </w:tcPr>
          <w:p w14:paraId="4A515D5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D584F69" w14:textId="77777777" w:rsidTr="00814D0B">
        <w:trPr>
          <w:trHeight w:val="288"/>
          <w:tblHeader/>
        </w:trPr>
        <w:tc>
          <w:tcPr>
            <w:tcW w:w="4106" w:type="dxa"/>
            <w:shd w:val="clear" w:color="auto" w:fill="auto"/>
            <w:noWrap/>
            <w:vAlign w:val="center"/>
            <w:hideMark/>
          </w:tcPr>
          <w:p w14:paraId="701A02E2"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«Омская энергосбытовая компания»</w:t>
            </w:r>
          </w:p>
        </w:tc>
        <w:tc>
          <w:tcPr>
            <w:tcW w:w="1418" w:type="dxa"/>
            <w:shd w:val="clear" w:color="auto" w:fill="auto"/>
            <w:noWrap/>
            <w:vAlign w:val="center"/>
            <w:hideMark/>
          </w:tcPr>
          <w:p w14:paraId="30ED860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233B59A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32,20</w:t>
            </w:r>
          </w:p>
        </w:tc>
        <w:tc>
          <w:tcPr>
            <w:tcW w:w="1433" w:type="dxa"/>
            <w:shd w:val="clear" w:color="auto" w:fill="auto"/>
            <w:noWrap/>
            <w:vAlign w:val="center"/>
            <w:hideMark/>
          </w:tcPr>
          <w:p w14:paraId="36EAAAA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63A21D8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32,20</w:t>
            </w:r>
          </w:p>
        </w:tc>
        <w:tc>
          <w:tcPr>
            <w:tcW w:w="956" w:type="dxa"/>
            <w:shd w:val="clear" w:color="auto" w:fill="auto"/>
            <w:vAlign w:val="center"/>
          </w:tcPr>
          <w:p w14:paraId="5D54128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2C37E8AA" w14:textId="77777777" w:rsidTr="00814D0B">
        <w:trPr>
          <w:trHeight w:val="288"/>
          <w:tblHeader/>
        </w:trPr>
        <w:tc>
          <w:tcPr>
            <w:tcW w:w="4106" w:type="dxa"/>
            <w:shd w:val="clear" w:color="auto" w:fill="auto"/>
            <w:noWrap/>
            <w:vAlign w:val="center"/>
            <w:hideMark/>
          </w:tcPr>
          <w:p w14:paraId="3FEB6515"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Акционерное общество "ТОМСКАЯ ГЕНЕРАЦИЯ"</w:t>
            </w:r>
          </w:p>
        </w:tc>
        <w:tc>
          <w:tcPr>
            <w:tcW w:w="1418" w:type="dxa"/>
            <w:shd w:val="clear" w:color="auto" w:fill="auto"/>
            <w:noWrap/>
            <w:vAlign w:val="center"/>
            <w:hideMark/>
          </w:tcPr>
          <w:p w14:paraId="4491ACD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15,70</w:t>
            </w:r>
          </w:p>
        </w:tc>
        <w:tc>
          <w:tcPr>
            <w:tcW w:w="1260" w:type="dxa"/>
            <w:shd w:val="clear" w:color="auto" w:fill="auto"/>
            <w:noWrap/>
            <w:vAlign w:val="center"/>
            <w:hideMark/>
          </w:tcPr>
          <w:p w14:paraId="23A1C37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5,22</w:t>
            </w:r>
          </w:p>
        </w:tc>
        <w:tc>
          <w:tcPr>
            <w:tcW w:w="1433" w:type="dxa"/>
            <w:shd w:val="clear" w:color="auto" w:fill="auto"/>
            <w:noWrap/>
            <w:vAlign w:val="center"/>
            <w:hideMark/>
          </w:tcPr>
          <w:p w14:paraId="0FD4D85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9,90</w:t>
            </w:r>
          </w:p>
        </w:tc>
        <w:tc>
          <w:tcPr>
            <w:tcW w:w="1307" w:type="dxa"/>
            <w:shd w:val="clear" w:color="auto" w:fill="auto"/>
            <w:noWrap/>
            <w:vAlign w:val="center"/>
            <w:hideMark/>
          </w:tcPr>
          <w:p w14:paraId="737C643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30,82</w:t>
            </w:r>
          </w:p>
        </w:tc>
        <w:tc>
          <w:tcPr>
            <w:tcW w:w="956" w:type="dxa"/>
            <w:shd w:val="clear" w:color="auto" w:fill="auto"/>
            <w:vAlign w:val="center"/>
          </w:tcPr>
          <w:p w14:paraId="061D46F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02ADA342" w14:textId="77777777" w:rsidTr="00814D0B">
        <w:trPr>
          <w:trHeight w:val="288"/>
          <w:tblHeader/>
        </w:trPr>
        <w:tc>
          <w:tcPr>
            <w:tcW w:w="4106" w:type="dxa"/>
            <w:shd w:val="clear" w:color="auto" w:fill="auto"/>
            <w:noWrap/>
            <w:vAlign w:val="center"/>
            <w:hideMark/>
          </w:tcPr>
          <w:p w14:paraId="77E59C6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 – Информационные Технологии»</w:t>
            </w:r>
          </w:p>
        </w:tc>
        <w:tc>
          <w:tcPr>
            <w:tcW w:w="1418" w:type="dxa"/>
            <w:shd w:val="clear" w:color="auto" w:fill="auto"/>
            <w:noWrap/>
            <w:vAlign w:val="center"/>
            <w:hideMark/>
          </w:tcPr>
          <w:p w14:paraId="3EAEACD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27,76</w:t>
            </w:r>
          </w:p>
        </w:tc>
        <w:tc>
          <w:tcPr>
            <w:tcW w:w="1260" w:type="dxa"/>
            <w:shd w:val="clear" w:color="auto" w:fill="auto"/>
            <w:noWrap/>
            <w:vAlign w:val="center"/>
            <w:hideMark/>
          </w:tcPr>
          <w:p w14:paraId="4E2939E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1E9E1FB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3332908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27,76</w:t>
            </w:r>
          </w:p>
        </w:tc>
        <w:tc>
          <w:tcPr>
            <w:tcW w:w="956" w:type="dxa"/>
            <w:shd w:val="clear" w:color="auto" w:fill="auto"/>
            <w:vAlign w:val="center"/>
          </w:tcPr>
          <w:p w14:paraId="35E08DD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56358DA2" w14:textId="77777777" w:rsidTr="00814D0B">
        <w:trPr>
          <w:trHeight w:val="288"/>
          <w:tblHeader/>
        </w:trPr>
        <w:tc>
          <w:tcPr>
            <w:tcW w:w="4106" w:type="dxa"/>
            <w:shd w:val="clear" w:color="auto" w:fill="auto"/>
            <w:noWrap/>
            <w:vAlign w:val="center"/>
            <w:hideMark/>
          </w:tcPr>
          <w:p w14:paraId="5A5CD904"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"КВАРЦ Групп"</w:t>
            </w:r>
          </w:p>
        </w:tc>
        <w:tc>
          <w:tcPr>
            <w:tcW w:w="1418" w:type="dxa"/>
            <w:shd w:val="clear" w:color="auto" w:fill="auto"/>
            <w:noWrap/>
            <w:vAlign w:val="center"/>
            <w:hideMark/>
          </w:tcPr>
          <w:p w14:paraId="36FE579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5672B38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2,83</w:t>
            </w:r>
          </w:p>
        </w:tc>
        <w:tc>
          <w:tcPr>
            <w:tcW w:w="1433" w:type="dxa"/>
            <w:shd w:val="clear" w:color="auto" w:fill="auto"/>
            <w:noWrap/>
            <w:vAlign w:val="center"/>
            <w:hideMark/>
          </w:tcPr>
          <w:p w14:paraId="095E88C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24,63</w:t>
            </w:r>
          </w:p>
        </w:tc>
        <w:tc>
          <w:tcPr>
            <w:tcW w:w="1307" w:type="dxa"/>
            <w:shd w:val="clear" w:color="auto" w:fill="auto"/>
            <w:noWrap/>
            <w:vAlign w:val="center"/>
            <w:hideMark/>
          </w:tcPr>
          <w:p w14:paraId="0AB122D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27,45</w:t>
            </w:r>
          </w:p>
        </w:tc>
        <w:tc>
          <w:tcPr>
            <w:tcW w:w="956" w:type="dxa"/>
            <w:shd w:val="clear" w:color="auto" w:fill="auto"/>
            <w:vAlign w:val="center"/>
          </w:tcPr>
          <w:p w14:paraId="48934E7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23546E75" w14:textId="77777777" w:rsidTr="00814D0B">
        <w:trPr>
          <w:trHeight w:val="288"/>
          <w:tblHeader/>
        </w:trPr>
        <w:tc>
          <w:tcPr>
            <w:tcW w:w="4106" w:type="dxa"/>
            <w:shd w:val="clear" w:color="auto" w:fill="auto"/>
            <w:noWrap/>
            <w:vAlign w:val="center"/>
            <w:hideMark/>
          </w:tcPr>
          <w:p w14:paraId="5F87635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"АЛТАЙЭНЕРГОСБЫТ"</w:t>
            </w:r>
          </w:p>
        </w:tc>
        <w:tc>
          <w:tcPr>
            <w:tcW w:w="1418" w:type="dxa"/>
            <w:shd w:val="clear" w:color="auto" w:fill="auto"/>
            <w:noWrap/>
            <w:vAlign w:val="center"/>
            <w:hideMark/>
          </w:tcPr>
          <w:p w14:paraId="67FB7C4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26,36</w:t>
            </w:r>
          </w:p>
        </w:tc>
        <w:tc>
          <w:tcPr>
            <w:tcW w:w="1260" w:type="dxa"/>
            <w:shd w:val="clear" w:color="auto" w:fill="auto"/>
            <w:noWrap/>
            <w:vAlign w:val="center"/>
            <w:hideMark/>
          </w:tcPr>
          <w:p w14:paraId="35DC01B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543BAE3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109745C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26,36</w:t>
            </w:r>
          </w:p>
        </w:tc>
        <w:tc>
          <w:tcPr>
            <w:tcW w:w="956" w:type="dxa"/>
            <w:shd w:val="clear" w:color="auto" w:fill="auto"/>
            <w:vAlign w:val="center"/>
          </w:tcPr>
          <w:p w14:paraId="165DB0C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18DB8D59" w14:textId="77777777" w:rsidTr="00814D0B">
        <w:trPr>
          <w:trHeight w:val="288"/>
          <w:tblHeader/>
        </w:trPr>
        <w:tc>
          <w:tcPr>
            <w:tcW w:w="4106" w:type="dxa"/>
            <w:shd w:val="clear" w:color="auto" w:fill="auto"/>
            <w:noWrap/>
            <w:vAlign w:val="center"/>
            <w:hideMark/>
          </w:tcPr>
          <w:p w14:paraId="791E4B01"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 Филиал "Удмуртский"</w:t>
            </w:r>
          </w:p>
        </w:tc>
        <w:tc>
          <w:tcPr>
            <w:tcW w:w="1418" w:type="dxa"/>
            <w:shd w:val="clear" w:color="auto" w:fill="auto"/>
            <w:noWrap/>
            <w:vAlign w:val="center"/>
            <w:hideMark/>
          </w:tcPr>
          <w:p w14:paraId="1A3050A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17,11</w:t>
            </w:r>
          </w:p>
        </w:tc>
        <w:tc>
          <w:tcPr>
            <w:tcW w:w="1260" w:type="dxa"/>
            <w:shd w:val="clear" w:color="auto" w:fill="auto"/>
            <w:noWrap/>
            <w:vAlign w:val="center"/>
            <w:hideMark/>
          </w:tcPr>
          <w:p w14:paraId="4A93416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8,77</w:t>
            </w:r>
          </w:p>
        </w:tc>
        <w:tc>
          <w:tcPr>
            <w:tcW w:w="1433" w:type="dxa"/>
            <w:shd w:val="clear" w:color="auto" w:fill="auto"/>
            <w:noWrap/>
            <w:vAlign w:val="center"/>
            <w:hideMark/>
          </w:tcPr>
          <w:p w14:paraId="0E41F13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12D016D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25,89</w:t>
            </w:r>
          </w:p>
        </w:tc>
        <w:tc>
          <w:tcPr>
            <w:tcW w:w="956" w:type="dxa"/>
            <w:shd w:val="clear" w:color="auto" w:fill="auto"/>
            <w:vAlign w:val="center"/>
          </w:tcPr>
          <w:p w14:paraId="5409D92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4CAFEA88" w14:textId="77777777" w:rsidTr="00814D0B">
        <w:trPr>
          <w:trHeight w:val="288"/>
          <w:tblHeader/>
        </w:trPr>
        <w:tc>
          <w:tcPr>
            <w:tcW w:w="4106" w:type="dxa"/>
            <w:shd w:val="clear" w:color="auto" w:fill="auto"/>
            <w:noWrap/>
            <w:vAlign w:val="center"/>
            <w:hideMark/>
          </w:tcPr>
          <w:p w14:paraId="39CA5850"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"Нижегородский" ПАО «Т Плюс»</w:t>
            </w:r>
          </w:p>
        </w:tc>
        <w:tc>
          <w:tcPr>
            <w:tcW w:w="1418" w:type="dxa"/>
            <w:shd w:val="clear" w:color="auto" w:fill="auto"/>
            <w:noWrap/>
            <w:vAlign w:val="center"/>
            <w:hideMark/>
          </w:tcPr>
          <w:p w14:paraId="22AACBC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12,43</w:t>
            </w:r>
          </w:p>
        </w:tc>
        <w:tc>
          <w:tcPr>
            <w:tcW w:w="1260" w:type="dxa"/>
            <w:shd w:val="clear" w:color="auto" w:fill="auto"/>
            <w:noWrap/>
            <w:vAlign w:val="center"/>
            <w:hideMark/>
          </w:tcPr>
          <w:p w14:paraId="0D578B0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8,75</w:t>
            </w:r>
          </w:p>
        </w:tc>
        <w:tc>
          <w:tcPr>
            <w:tcW w:w="1433" w:type="dxa"/>
            <w:shd w:val="clear" w:color="auto" w:fill="auto"/>
            <w:noWrap/>
            <w:vAlign w:val="center"/>
            <w:hideMark/>
          </w:tcPr>
          <w:p w14:paraId="727D2BD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1,51</w:t>
            </w:r>
          </w:p>
        </w:tc>
        <w:tc>
          <w:tcPr>
            <w:tcW w:w="1307" w:type="dxa"/>
            <w:shd w:val="clear" w:color="auto" w:fill="auto"/>
            <w:noWrap/>
            <w:vAlign w:val="center"/>
            <w:hideMark/>
          </w:tcPr>
          <w:p w14:paraId="4707959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22,70</w:t>
            </w:r>
          </w:p>
        </w:tc>
        <w:tc>
          <w:tcPr>
            <w:tcW w:w="956" w:type="dxa"/>
            <w:shd w:val="clear" w:color="auto" w:fill="auto"/>
            <w:vAlign w:val="center"/>
          </w:tcPr>
          <w:p w14:paraId="0902D4F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302CACE9" w14:textId="77777777" w:rsidTr="00814D0B">
        <w:trPr>
          <w:trHeight w:val="288"/>
          <w:tblHeader/>
        </w:trPr>
        <w:tc>
          <w:tcPr>
            <w:tcW w:w="4106" w:type="dxa"/>
            <w:shd w:val="clear" w:color="auto" w:fill="auto"/>
            <w:noWrap/>
            <w:vAlign w:val="center"/>
            <w:hideMark/>
          </w:tcPr>
          <w:p w14:paraId="13C53A1A"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"Петербургская сбытовая компания"</w:t>
            </w:r>
          </w:p>
        </w:tc>
        <w:tc>
          <w:tcPr>
            <w:tcW w:w="1418" w:type="dxa"/>
            <w:shd w:val="clear" w:color="auto" w:fill="auto"/>
            <w:noWrap/>
            <w:vAlign w:val="center"/>
            <w:hideMark/>
          </w:tcPr>
          <w:p w14:paraId="1052B0F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16,94</w:t>
            </w:r>
          </w:p>
        </w:tc>
        <w:tc>
          <w:tcPr>
            <w:tcW w:w="1260" w:type="dxa"/>
            <w:shd w:val="clear" w:color="auto" w:fill="auto"/>
            <w:noWrap/>
            <w:vAlign w:val="center"/>
            <w:hideMark/>
          </w:tcPr>
          <w:p w14:paraId="4F5CC6E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2,59</w:t>
            </w:r>
          </w:p>
        </w:tc>
        <w:tc>
          <w:tcPr>
            <w:tcW w:w="1433" w:type="dxa"/>
            <w:shd w:val="clear" w:color="auto" w:fill="auto"/>
            <w:noWrap/>
            <w:vAlign w:val="center"/>
            <w:hideMark/>
          </w:tcPr>
          <w:p w14:paraId="35487D5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38FC52A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19,53</w:t>
            </w:r>
          </w:p>
        </w:tc>
        <w:tc>
          <w:tcPr>
            <w:tcW w:w="956" w:type="dxa"/>
            <w:shd w:val="clear" w:color="auto" w:fill="auto"/>
            <w:vAlign w:val="center"/>
          </w:tcPr>
          <w:p w14:paraId="42FAF24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670D5F52" w14:textId="77777777" w:rsidTr="00814D0B">
        <w:trPr>
          <w:trHeight w:val="288"/>
          <w:tblHeader/>
        </w:trPr>
        <w:tc>
          <w:tcPr>
            <w:tcW w:w="4106" w:type="dxa"/>
            <w:shd w:val="clear" w:color="auto" w:fill="auto"/>
            <w:noWrap/>
            <w:vAlign w:val="center"/>
            <w:hideMark/>
          </w:tcPr>
          <w:p w14:paraId="3CF245CE" w14:textId="5015083D"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ФОНД ПОДДЕРЖКИ НАУЧНОЙ,</w:t>
            </w:r>
            <w:r w:rsidR="00814D0B" w:rsidRPr="002F168C">
              <w:rPr>
                <w:rFonts w:ascii="Times New Roman" w:eastAsia="Times New Roman" w:hAnsi="Times New Roman" w:cs="Times New Roman"/>
                <w:color w:val="00B050"/>
                <w:sz w:val="24"/>
                <w:szCs w:val="24"/>
                <w:lang w:eastAsia="ru-RU"/>
              </w:rPr>
              <w:t xml:space="preserve"> </w:t>
            </w:r>
            <w:r w:rsidRPr="002F168C">
              <w:rPr>
                <w:rFonts w:ascii="Times New Roman" w:eastAsia="Times New Roman" w:hAnsi="Times New Roman" w:cs="Times New Roman"/>
                <w:color w:val="00B050"/>
                <w:sz w:val="24"/>
                <w:szCs w:val="24"/>
                <w:lang w:eastAsia="ru-RU"/>
              </w:rPr>
              <w:t>НАУЧНО-ТЕХНИЧЕСКОЙ И ИННОВАЦИОННОЙ ДЕЯТЕЛЬНОСТИ "Энергия без границ"</w:t>
            </w:r>
          </w:p>
        </w:tc>
        <w:tc>
          <w:tcPr>
            <w:tcW w:w="1418" w:type="dxa"/>
            <w:shd w:val="clear" w:color="auto" w:fill="auto"/>
            <w:noWrap/>
            <w:vAlign w:val="center"/>
            <w:hideMark/>
          </w:tcPr>
          <w:p w14:paraId="356CBD8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27B0187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8,90</w:t>
            </w:r>
          </w:p>
        </w:tc>
        <w:tc>
          <w:tcPr>
            <w:tcW w:w="1433" w:type="dxa"/>
            <w:shd w:val="clear" w:color="auto" w:fill="auto"/>
            <w:noWrap/>
            <w:vAlign w:val="center"/>
            <w:hideMark/>
          </w:tcPr>
          <w:p w14:paraId="29A79C6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5,51</w:t>
            </w:r>
          </w:p>
        </w:tc>
        <w:tc>
          <w:tcPr>
            <w:tcW w:w="1307" w:type="dxa"/>
            <w:shd w:val="clear" w:color="auto" w:fill="auto"/>
            <w:noWrap/>
            <w:vAlign w:val="center"/>
            <w:hideMark/>
          </w:tcPr>
          <w:p w14:paraId="1E28932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14,41</w:t>
            </w:r>
          </w:p>
        </w:tc>
        <w:tc>
          <w:tcPr>
            <w:tcW w:w="956" w:type="dxa"/>
            <w:shd w:val="clear" w:color="auto" w:fill="auto"/>
            <w:vAlign w:val="center"/>
          </w:tcPr>
          <w:p w14:paraId="15A1462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0A23397" w14:textId="77777777" w:rsidTr="00814D0B">
        <w:trPr>
          <w:trHeight w:val="288"/>
          <w:tblHeader/>
        </w:trPr>
        <w:tc>
          <w:tcPr>
            <w:tcW w:w="4106" w:type="dxa"/>
            <w:shd w:val="clear" w:color="auto" w:fill="auto"/>
            <w:noWrap/>
            <w:vAlign w:val="center"/>
            <w:hideMark/>
          </w:tcPr>
          <w:p w14:paraId="070EB11F"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(пусто)</w:t>
            </w:r>
          </w:p>
        </w:tc>
        <w:tc>
          <w:tcPr>
            <w:tcW w:w="1418" w:type="dxa"/>
            <w:shd w:val="clear" w:color="auto" w:fill="auto"/>
            <w:noWrap/>
            <w:vAlign w:val="center"/>
            <w:hideMark/>
          </w:tcPr>
          <w:p w14:paraId="59ADAE0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10,89</w:t>
            </w:r>
          </w:p>
        </w:tc>
        <w:tc>
          <w:tcPr>
            <w:tcW w:w="1260" w:type="dxa"/>
            <w:shd w:val="clear" w:color="auto" w:fill="auto"/>
            <w:noWrap/>
            <w:vAlign w:val="center"/>
            <w:hideMark/>
          </w:tcPr>
          <w:p w14:paraId="76FB26F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1C13212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24EAE6C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10,89</w:t>
            </w:r>
          </w:p>
        </w:tc>
        <w:tc>
          <w:tcPr>
            <w:tcW w:w="956" w:type="dxa"/>
            <w:shd w:val="clear" w:color="auto" w:fill="auto"/>
            <w:vAlign w:val="center"/>
          </w:tcPr>
          <w:p w14:paraId="62A50AF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1E2462D7" w14:textId="77777777" w:rsidTr="00814D0B">
        <w:trPr>
          <w:trHeight w:val="288"/>
          <w:tblHeader/>
        </w:trPr>
        <w:tc>
          <w:tcPr>
            <w:tcW w:w="4106" w:type="dxa"/>
            <w:shd w:val="clear" w:color="auto" w:fill="auto"/>
            <w:noWrap/>
            <w:vAlign w:val="center"/>
            <w:hideMark/>
          </w:tcPr>
          <w:p w14:paraId="19A218DA" w14:textId="037A5999" w:rsidR="00443425" w:rsidRPr="002F168C" w:rsidRDefault="00814D0B"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lastRenderedPageBreak/>
              <w:t>Ф</w:t>
            </w:r>
            <w:r w:rsidR="00443425" w:rsidRPr="002F168C">
              <w:rPr>
                <w:rFonts w:ascii="Times New Roman" w:eastAsia="Times New Roman" w:hAnsi="Times New Roman" w:cs="Times New Roman"/>
                <w:color w:val="00B050"/>
                <w:sz w:val="24"/>
                <w:szCs w:val="24"/>
                <w:lang w:eastAsia="ru-RU"/>
              </w:rPr>
              <w:t>илиал "Кировский" Публичного акционерного общества "Т Плюс"</w:t>
            </w:r>
          </w:p>
        </w:tc>
        <w:tc>
          <w:tcPr>
            <w:tcW w:w="1418" w:type="dxa"/>
            <w:shd w:val="clear" w:color="auto" w:fill="auto"/>
            <w:noWrap/>
            <w:vAlign w:val="center"/>
            <w:hideMark/>
          </w:tcPr>
          <w:p w14:paraId="7AA0135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9,99</w:t>
            </w:r>
          </w:p>
        </w:tc>
        <w:tc>
          <w:tcPr>
            <w:tcW w:w="1260" w:type="dxa"/>
            <w:shd w:val="clear" w:color="auto" w:fill="auto"/>
            <w:noWrap/>
            <w:vAlign w:val="center"/>
            <w:hideMark/>
          </w:tcPr>
          <w:p w14:paraId="6A141BD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207D22E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7BB003C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9,99</w:t>
            </w:r>
          </w:p>
        </w:tc>
        <w:tc>
          <w:tcPr>
            <w:tcW w:w="956" w:type="dxa"/>
            <w:shd w:val="clear" w:color="auto" w:fill="auto"/>
            <w:vAlign w:val="center"/>
          </w:tcPr>
          <w:p w14:paraId="2A8DD4A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5943BDCA" w14:textId="77777777" w:rsidTr="00814D0B">
        <w:trPr>
          <w:trHeight w:val="288"/>
          <w:tblHeader/>
        </w:trPr>
        <w:tc>
          <w:tcPr>
            <w:tcW w:w="4106" w:type="dxa"/>
            <w:shd w:val="clear" w:color="auto" w:fill="auto"/>
            <w:noWrap/>
            <w:vAlign w:val="center"/>
            <w:hideMark/>
          </w:tcPr>
          <w:p w14:paraId="74F086DA"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Оренбургский филиал по реализации ПИП ПАО "Т Плюс"</w:t>
            </w:r>
          </w:p>
        </w:tc>
        <w:tc>
          <w:tcPr>
            <w:tcW w:w="1418" w:type="dxa"/>
            <w:shd w:val="clear" w:color="auto" w:fill="auto"/>
            <w:noWrap/>
            <w:vAlign w:val="center"/>
            <w:hideMark/>
          </w:tcPr>
          <w:p w14:paraId="4A72549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9,73</w:t>
            </w:r>
          </w:p>
        </w:tc>
        <w:tc>
          <w:tcPr>
            <w:tcW w:w="1260" w:type="dxa"/>
            <w:shd w:val="clear" w:color="auto" w:fill="auto"/>
            <w:noWrap/>
            <w:vAlign w:val="center"/>
            <w:hideMark/>
          </w:tcPr>
          <w:p w14:paraId="1F24781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551F72D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3285078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9,73</w:t>
            </w:r>
          </w:p>
        </w:tc>
        <w:tc>
          <w:tcPr>
            <w:tcW w:w="956" w:type="dxa"/>
            <w:shd w:val="clear" w:color="auto" w:fill="auto"/>
            <w:vAlign w:val="center"/>
          </w:tcPr>
          <w:p w14:paraId="347DCD8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198A4F0E" w14:textId="77777777" w:rsidTr="00814D0B">
        <w:trPr>
          <w:trHeight w:val="288"/>
          <w:tblHeader/>
        </w:trPr>
        <w:tc>
          <w:tcPr>
            <w:tcW w:w="4106" w:type="dxa"/>
            <w:shd w:val="clear" w:color="auto" w:fill="auto"/>
            <w:noWrap/>
            <w:vAlign w:val="center"/>
            <w:hideMark/>
          </w:tcPr>
          <w:p w14:paraId="16D4DC3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Акционерное общество "ТомскРТС"</w:t>
            </w:r>
          </w:p>
        </w:tc>
        <w:tc>
          <w:tcPr>
            <w:tcW w:w="1418" w:type="dxa"/>
            <w:shd w:val="clear" w:color="auto" w:fill="auto"/>
            <w:noWrap/>
            <w:vAlign w:val="center"/>
            <w:hideMark/>
          </w:tcPr>
          <w:p w14:paraId="7F1181D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5DAF476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1,70</w:t>
            </w:r>
          </w:p>
        </w:tc>
        <w:tc>
          <w:tcPr>
            <w:tcW w:w="1433" w:type="dxa"/>
            <w:shd w:val="clear" w:color="auto" w:fill="auto"/>
            <w:noWrap/>
            <w:vAlign w:val="center"/>
            <w:hideMark/>
          </w:tcPr>
          <w:p w14:paraId="285452D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7,79</w:t>
            </w:r>
          </w:p>
        </w:tc>
        <w:tc>
          <w:tcPr>
            <w:tcW w:w="1307" w:type="dxa"/>
            <w:shd w:val="clear" w:color="auto" w:fill="auto"/>
            <w:noWrap/>
            <w:vAlign w:val="center"/>
            <w:hideMark/>
          </w:tcPr>
          <w:p w14:paraId="45FB53C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9,48</w:t>
            </w:r>
          </w:p>
        </w:tc>
        <w:tc>
          <w:tcPr>
            <w:tcW w:w="956" w:type="dxa"/>
            <w:shd w:val="clear" w:color="auto" w:fill="auto"/>
            <w:vAlign w:val="center"/>
          </w:tcPr>
          <w:p w14:paraId="55C8F5C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10FB9606" w14:textId="77777777" w:rsidTr="00814D0B">
        <w:trPr>
          <w:trHeight w:val="288"/>
          <w:tblHeader/>
        </w:trPr>
        <w:tc>
          <w:tcPr>
            <w:tcW w:w="4106" w:type="dxa"/>
            <w:shd w:val="clear" w:color="auto" w:fill="auto"/>
            <w:noWrap/>
            <w:vAlign w:val="center"/>
            <w:hideMark/>
          </w:tcPr>
          <w:p w14:paraId="6A078B8C"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Акционерное общество «Кировская теплоснабжающая компания»</w:t>
            </w:r>
          </w:p>
        </w:tc>
        <w:tc>
          <w:tcPr>
            <w:tcW w:w="1418" w:type="dxa"/>
            <w:shd w:val="clear" w:color="auto" w:fill="auto"/>
            <w:noWrap/>
            <w:vAlign w:val="center"/>
            <w:hideMark/>
          </w:tcPr>
          <w:p w14:paraId="3E81744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8,84</w:t>
            </w:r>
          </w:p>
        </w:tc>
        <w:tc>
          <w:tcPr>
            <w:tcW w:w="1260" w:type="dxa"/>
            <w:shd w:val="clear" w:color="auto" w:fill="auto"/>
            <w:noWrap/>
            <w:vAlign w:val="center"/>
            <w:hideMark/>
          </w:tcPr>
          <w:p w14:paraId="0757337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375D59D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134CFE4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8,84</w:t>
            </w:r>
          </w:p>
        </w:tc>
        <w:tc>
          <w:tcPr>
            <w:tcW w:w="956" w:type="dxa"/>
            <w:shd w:val="clear" w:color="auto" w:fill="auto"/>
            <w:vAlign w:val="center"/>
          </w:tcPr>
          <w:p w14:paraId="0BC49E5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4645992" w14:textId="77777777" w:rsidTr="00814D0B">
        <w:trPr>
          <w:trHeight w:val="288"/>
          <w:tblHeader/>
        </w:trPr>
        <w:tc>
          <w:tcPr>
            <w:tcW w:w="4106" w:type="dxa"/>
            <w:shd w:val="clear" w:color="auto" w:fill="auto"/>
            <w:noWrap/>
            <w:vAlign w:val="center"/>
            <w:hideMark/>
          </w:tcPr>
          <w:p w14:paraId="1EB727E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"Владимирский" ПАО «Т Плюс»</w:t>
            </w:r>
          </w:p>
        </w:tc>
        <w:tc>
          <w:tcPr>
            <w:tcW w:w="1418" w:type="dxa"/>
            <w:shd w:val="clear" w:color="auto" w:fill="auto"/>
            <w:noWrap/>
            <w:vAlign w:val="center"/>
            <w:hideMark/>
          </w:tcPr>
          <w:p w14:paraId="73831DA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8,78</w:t>
            </w:r>
          </w:p>
        </w:tc>
        <w:tc>
          <w:tcPr>
            <w:tcW w:w="1260" w:type="dxa"/>
            <w:shd w:val="clear" w:color="auto" w:fill="auto"/>
            <w:noWrap/>
            <w:vAlign w:val="center"/>
            <w:hideMark/>
          </w:tcPr>
          <w:p w14:paraId="0814EA0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2563EE0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05AF85A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8,78</w:t>
            </w:r>
          </w:p>
        </w:tc>
        <w:tc>
          <w:tcPr>
            <w:tcW w:w="956" w:type="dxa"/>
            <w:shd w:val="clear" w:color="auto" w:fill="auto"/>
            <w:vAlign w:val="center"/>
          </w:tcPr>
          <w:p w14:paraId="39A7C60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1DC9FD63" w14:textId="77777777" w:rsidTr="00814D0B">
        <w:trPr>
          <w:trHeight w:val="288"/>
          <w:tblHeader/>
        </w:trPr>
        <w:tc>
          <w:tcPr>
            <w:tcW w:w="4106" w:type="dxa"/>
            <w:shd w:val="clear" w:color="auto" w:fill="auto"/>
            <w:noWrap/>
            <w:vAlign w:val="center"/>
            <w:hideMark/>
          </w:tcPr>
          <w:p w14:paraId="48CD393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РАО-ЕИРЦ»</w:t>
            </w:r>
          </w:p>
        </w:tc>
        <w:tc>
          <w:tcPr>
            <w:tcW w:w="1418" w:type="dxa"/>
            <w:shd w:val="clear" w:color="auto" w:fill="auto"/>
            <w:noWrap/>
            <w:vAlign w:val="center"/>
            <w:hideMark/>
          </w:tcPr>
          <w:p w14:paraId="0419B51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6,77</w:t>
            </w:r>
          </w:p>
        </w:tc>
        <w:tc>
          <w:tcPr>
            <w:tcW w:w="1260" w:type="dxa"/>
            <w:shd w:val="clear" w:color="auto" w:fill="auto"/>
            <w:noWrap/>
            <w:vAlign w:val="center"/>
            <w:hideMark/>
          </w:tcPr>
          <w:p w14:paraId="6945550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23DCACD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63DE804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6,77</w:t>
            </w:r>
          </w:p>
        </w:tc>
        <w:tc>
          <w:tcPr>
            <w:tcW w:w="956" w:type="dxa"/>
            <w:shd w:val="clear" w:color="auto" w:fill="auto"/>
            <w:vAlign w:val="center"/>
          </w:tcPr>
          <w:p w14:paraId="69EC000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0064B0D8" w14:textId="77777777" w:rsidTr="00814D0B">
        <w:trPr>
          <w:trHeight w:val="288"/>
          <w:tblHeader/>
        </w:trPr>
        <w:tc>
          <w:tcPr>
            <w:tcW w:w="4106" w:type="dxa"/>
            <w:shd w:val="clear" w:color="auto" w:fill="auto"/>
            <w:noWrap/>
            <w:vAlign w:val="center"/>
            <w:hideMark/>
          </w:tcPr>
          <w:p w14:paraId="690A8791"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"ТОМСКАЯ ЭНЕРГОСБЫТОВАЯ КОМПАНИЯ"</w:t>
            </w:r>
          </w:p>
        </w:tc>
        <w:tc>
          <w:tcPr>
            <w:tcW w:w="1418" w:type="dxa"/>
            <w:shd w:val="clear" w:color="auto" w:fill="auto"/>
            <w:noWrap/>
            <w:vAlign w:val="center"/>
            <w:hideMark/>
          </w:tcPr>
          <w:p w14:paraId="53FFC64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5,99</w:t>
            </w:r>
          </w:p>
        </w:tc>
        <w:tc>
          <w:tcPr>
            <w:tcW w:w="1260" w:type="dxa"/>
            <w:shd w:val="clear" w:color="auto" w:fill="auto"/>
            <w:noWrap/>
            <w:vAlign w:val="center"/>
            <w:hideMark/>
          </w:tcPr>
          <w:p w14:paraId="166579C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4DFD18F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01B4720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5,99</w:t>
            </w:r>
          </w:p>
        </w:tc>
        <w:tc>
          <w:tcPr>
            <w:tcW w:w="956" w:type="dxa"/>
            <w:shd w:val="clear" w:color="auto" w:fill="auto"/>
            <w:vAlign w:val="center"/>
          </w:tcPr>
          <w:p w14:paraId="0286973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3C746E65" w14:textId="77777777" w:rsidTr="00814D0B">
        <w:trPr>
          <w:trHeight w:val="288"/>
          <w:tblHeader/>
        </w:trPr>
        <w:tc>
          <w:tcPr>
            <w:tcW w:w="4106" w:type="dxa"/>
            <w:shd w:val="clear" w:color="auto" w:fill="auto"/>
            <w:noWrap/>
            <w:vAlign w:val="center"/>
            <w:hideMark/>
          </w:tcPr>
          <w:p w14:paraId="31E102F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РН-Энерго</w:t>
            </w:r>
          </w:p>
        </w:tc>
        <w:tc>
          <w:tcPr>
            <w:tcW w:w="1418" w:type="dxa"/>
            <w:shd w:val="clear" w:color="auto" w:fill="auto"/>
            <w:noWrap/>
            <w:vAlign w:val="center"/>
            <w:hideMark/>
          </w:tcPr>
          <w:p w14:paraId="203C82C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4C72302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5,78</w:t>
            </w:r>
          </w:p>
        </w:tc>
        <w:tc>
          <w:tcPr>
            <w:tcW w:w="1433" w:type="dxa"/>
            <w:shd w:val="clear" w:color="auto" w:fill="auto"/>
            <w:noWrap/>
            <w:vAlign w:val="center"/>
            <w:hideMark/>
          </w:tcPr>
          <w:p w14:paraId="53AD085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3024CE9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5,78</w:t>
            </w:r>
          </w:p>
        </w:tc>
        <w:tc>
          <w:tcPr>
            <w:tcW w:w="956" w:type="dxa"/>
            <w:shd w:val="clear" w:color="auto" w:fill="auto"/>
            <w:vAlign w:val="center"/>
          </w:tcPr>
          <w:p w14:paraId="0F153A9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497567B" w14:textId="77777777" w:rsidTr="00814D0B">
        <w:trPr>
          <w:trHeight w:val="288"/>
          <w:tblHeader/>
        </w:trPr>
        <w:tc>
          <w:tcPr>
            <w:tcW w:w="4106" w:type="dxa"/>
            <w:shd w:val="clear" w:color="auto" w:fill="auto"/>
            <w:noWrap/>
            <w:vAlign w:val="center"/>
            <w:hideMark/>
          </w:tcPr>
          <w:p w14:paraId="59BBE87D" w14:textId="7A4429A0" w:rsidR="00443425" w:rsidRPr="002F168C" w:rsidRDefault="00443425" w:rsidP="00814D0B">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Черепетская ГРЭС имени Д.Г.</w:t>
            </w:r>
            <w:r w:rsidR="00814D0B" w:rsidRPr="002F168C">
              <w:rPr>
                <w:rFonts w:ascii="Times New Roman" w:eastAsia="Times New Roman" w:hAnsi="Times New Roman" w:cs="Times New Roman"/>
                <w:color w:val="00B050"/>
                <w:sz w:val="24"/>
                <w:szCs w:val="24"/>
                <w:lang w:eastAsia="ru-RU"/>
              </w:rPr>
              <w:t> </w:t>
            </w:r>
            <w:r w:rsidRPr="002F168C">
              <w:rPr>
                <w:rFonts w:ascii="Times New Roman" w:eastAsia="Times New Roman" w:hAnsi="Times New Roman" w:cs="Times New Roman"/>
                <w:color w:val="00B050"/>
                <w:sz w:val="24"/>
                <w:szCs w:val="24"/>
                <w:lang w:eastAsia="ru-RU"/>
              </w:rPr>
              <w:t>Жимерина", ф-л ЭГ</w:t>
            </w:r>
          </w:p>
        </w:tc>
        <w:tc>
          <w:tcPr>
            <w:tcW w:w="1418" w:type="dxa"/>
            <w:shd w:val="clear" w:color="auto" w:fill="auto"/>
            <w:noWrap/>
            <w:vAlign w:val="center"/>
            <w:hideMark/>
          </w:tcPr>
          <w:p w14:paraId="18D2EE6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6F10F44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78793D1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5,70</w:t>
            </w:r>
          </w:p>
        </w:tc>
        <w:tc>
          <w:tcPr>
            <w:tcW w:w="1307" w:type="dxa"/>
            <w:shd w:val="clear" w:color="auto" w:fill="auto"/>
            <w:noWrap/>
            <w:vAlign w:val="center"/>
            <w:hideMark/>
          </w:tcPr>
          <w:p w14:paraId="5E294C6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5,70</w:t>
            </w:r>
          </w:p>
        </w:tc>
        <w:tc>
          <w:tcPr>
            <w:tcW w:w="956" w:type="dxa"/>
            <w:shd w:val="clear" w:color="auto" w:fill="auto"/>
            <w:vAlign w:val="center"/>
          </w:tcPr>
          <w:p w14:paraId="7166174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01161BCC" w14:textId="77777777" w:rsidTr="00814D0B">
        <w:trPr>
          <w:trHeight w:val="288"/>
          <w:tblHeader/>
        </w:trPr>
        <w:tc>
          <w:tcPr>
            <w:tcW w:w="4106" w:type="dxa"/>
            <w:shd w:val="clear" w:color="auto" w:fill="auto"/>
            <w:noWrap/>
            <w:vAlign w:val="center"/>
            <w:hideMark/>
          </w:tcPr>
          <w:p w14:paraId="6CDD914F"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ФГБУ "РОССЕЛЬХОЗЦЕНТР"</w:t>
            </w:r>
          </w:p>
        </w:tc>
        <w:tc>
          <w:tcPr>
            <w:tcW w:w="1418" w:type="dxa"/>
            <w:shd w:val="clear" w:color="auto" w:fill="auto"/>
            <w:noWrap/>
            <w:vAlign w:val="center"/>
            <w:hideMark/>
          </w:tcPr>
          <w:p w14:paraId="0B1C81C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5,03</w:t>
            </w:r>
          </w:p>
        </w:tc>
        <w:tc>
          <w:tcPr>
            <w:tcW w:w="1260" w:type="dxa"/>
            <w:shd w:val="clear" w:color="auto" w:fill="auto"/>
            <w:noWrap/>
            <w:vAlign w:val="center"/>
            <w:hideMark/>
          </w:tcPr>
          <w:p w14:paraId="5FAC8A4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7941F32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721AEB5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5,03</w:t>
            </w:r>
          </w:p>
        </w:tc>
        <w:tc>
          <w:tcPr>
            <w:tcW w:w="956" w:type="dxa"/>
            <w:shd w:val="clear" w:color="auto" w:fill="auto"/>
            <w:vAlign w:val="center"/>
          </w:tcPr>
          <w:p w14:paraId="0DC2B13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6C03523C" w14:textId="77777777" w:rsidTr="00814D0B">
        <w:trPr>
          <w:trHeight w:val="288"/>
          <w:tblHeader/>
        </w:trPr>
        <w:tc>
          <w:tcPr>
            <w:tcW w:w="4106" w:type="dxa"/>
            <w:shd w:val="clear" w:color="auto" w:fill="auto"/>
            <w:noWrap/>
            <w:vAlign w:val="center"/>
            <w:hideMark/>
          </w:tcPr>
          <w:p w14:paraId="48352226"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"Свердловский" ПАО «Т Плюс»</w:t>
            </w:r>
          </w:p>
        </w:tc>
        <w:tc>
          <w:tcPr>
            <w:tcW w:w="1418" w:type="dxa"/>
            <w:shd w:val="clear" w:color="auto" w:fill="auto"/>
            <w:noWrap/>
            <w:vAlign w:val="center"/>
            <w:hideMark/>
          </w:tcPr>
          <w:p w14:paraId="396BD8C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4,90</w:t>
            </w:r>
          </w:p>
        </w:tc>
        <w:tc>
          <w:tcPr>
            <w:tcW w:w="1260" w:type="dxa"/>
            <w:shd w:val="clear" w:color="auto" w:fill="auto"/>
            <w:noWrap/>
            <w:vAlign w:val="center"/>
            <w:hideMark/>
          </w:tcPr>
          <w:p w14:paraId="79675E5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0D9A537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7480065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4,90</w:t>
            </w:r>
          </w:p>
        </w:tc>
        <w:tc>
          <w:tcPr>
            <w:tcW w:w="956" w:type="dxa"/>
            <w:shd w:val="clear" w:color="auto" w:fill="auto"/>
            <w:vAlign w:val="center"/>
          </w:tcPr>
          <w:p w14:paraId="6E8128B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63FFD288" w14:textId="77777777" w:rsidTr="00814D0B">
        <w:trPr>
          <w:trHeight w:val="288"/>
          <w:tblHeader/>
        </w:trPr>
        <w:tc>
          <w:tcPr>
            <w:tcW w:w="4106" w:type="dxa"/>
            <w:shd w:val="clear" w:color="auto" w:fill="auto"/>
            <w:noWrap/>
            <w:vAlign w:val="center"/>
            <w:hideMark/>
          </w:tcPr>
          <w:p w14:paraId="5676C7B3"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"УЛЬЯНОВСКИЙ" ПАО "Т ПЛЮС"</w:t>
            </w:r>
          </w:p>
        </w:tc>
        <w:tc>
          <w:tcPr>
            <w:tcW w:w="1418" w:type="dxa"/>
            <w:shd w:val="clear" w:color="auto" w:fill="auto"/>
            <w:noWrap/>
            <w:vAlign w:val="center"/>
            <w:hideMark/>
          </w:tcPr>
          <w:p w14:paraId="25D7FA4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69A8CD2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0,86</w:t>
            </w:r>
          </w:p>
        </w:tc>
        <w:tc>
          <w:tcPr>
            <w:tcW w:w="1433" w:type="dxa"/>
            <w:shd w:val="clear" w:color="auto" w:fill="auto"/>
            <w:noWrap/>
            <w:vAlign w:val="center"/>
            <w:hideMark/>
          </w:tcPr>
          <w:p w14:paraId="0BD44CA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4,00</w:t>
            </w:r>
          </w:p>
        </w:tc>
        <w:tc>
          <w:tcPr>
            <w:tcW w:w="1307" w:type="dxa"/>
            <w:shd w:val="clear" w:color="auto" w:fill="auto"/>
            <w:noWrap/>
            <w:vAlign w:val="center"/>
            <w:hideMark/>
          </w:tcPr>
          <w:p w14:paraId="6A8E896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4,86</w:t>
            </w:r>
          </w:p>
        </w:tc>
        <w:tc>
          <w:tcPr>
            <w:tcW w:w="956" w:type="dxa"/>
            <w:shd w:val="clear" w:color="auto" w:fill="auto"/>
            <w:vAlign w:val="center"/>
          </w:tcPr>
          <w:p w14:paraId="793AE8B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1626C6EA" w14:textId="77777777" w:rsidTr="00814D0B">
        <w:trPr>
          <w:trHeight w:val="288"/>
          <w:tblHeader/>
        </w:trPr>
        <w:tc>
          <w:tcPr>
            <w:tcW w:w="4106" w:type="dxa"/>
            <w:shd w:val="clear" w:color="auto" w:fill="auto"/>
            <w:noWrap/>
            <w:vAlign w:val="center"/>
            <w:hideMark/>
          </w:tcPr>
          <w:p w14:paraId="683CA204"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«Энергосбыт Волга»</w:t>
            </w:r>
          </w:p>
        </w:tc>
        <w:tc>
          <w:tcPr>
            <w:tcW w:w="1418" w:type="dxa"/>
            <w:shd w:val="clear" w:color="auto" w:fill="auto"/>
            <w:noWrap/>
            <w:vAlign w:val="center"/>
            <w:hideMark/>
          </w:tcPr>
          <w:p w14:paraId="792061E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2,00</w:t>
            </w:r>
          </w:p>
        </w:tc>
        <w:tc>
          <w:tcPr>
            <w:tcW w:w="1260" w:type="dxa"/>
            <w:shd w:val="clear" w:color="auto" w:fill="auto"/>
            <w:noWrap/>
            <w:vAlign w:val="center"/>
            <w:hideMark/>
          </w:tcPr>
          <w:p w14:paraId="6A58845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2,73</w:t>
            </w:r>
          </w:p>
        </w:tc>
        <w:tc>
          <w:tcPr>
            <w:tcW w:w="1433" w:type="dxa"/>
            <w:shd w:val="clear" w:color="auto" w:fill="auto"/>
            <w:noWrap/>
            <w:vAlign w:val="center"/>
            <w:hideMark/>
          </w:tcPr>
          <w:p w14:paraId="60DA5BC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33FF5DB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4,73</w:t>
            </w:r>
          </w:p>
        </w:tc>
        <w:tc>
          <w:tcPr>
            <w:tcW w:w="956" w:type="dxa"/>
            <w:shd w:val="clear" w:color="auto" w:fill="auto"/>
            <w:vAlign w:val="center"/>
          </w:tcPr>
          <w:p w14:paraId="66BA5A4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0FF2B33A" w14:textId="77777777" w:rsidTr="00814D0B">
        <w:trPr>
          <w:trHeight w:val="288"/>
          <w:tblHeader/>
        </w:trPr>
        <w:tc>
          <w:tcPr>
            <w:tcW w:w="4106" w:type="dxa"/>
            <w:shd w:val="clear" w:color="auto" w:fill="auto"/>
            <w:noWrap/>
            <w:vAlign w:val="center"/>
            <w:hideMark/>
          </w:tcPr>
          <w:p w14:paraId="68A9C66A"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8" w:type="dxa"/>
            <w:shd w:val="clear" w:color="auto" w:fill="auto"/>
            <w:noWrap/>
            <w:vAlign w:val="center"/>
            <w:hideMark/>
          </w:tcPr>
          <w:p w14:paraId="542DAE5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3,81</w:t>
            </w:r>
          </w:p>
        </w:tc>
        <w:tc>
          <w:tcPr>
            <w:tcW w:w="1260" w:type="dxa"/>
            <w:shd w:val="clear" w:color="auto" w:fill="auto"/>
            <w:noWrap/>
            <w:vAlign w:val="center"/>
            <w:hideMark/>
          </w:tcPr>
          <w:p w14:paraId="7785432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0,34</w:t>
            </w:r>
          </w:p>
        </w:tc>
        <w:tc>
          <w:tcPr>
            <w:tcW w:w="1433" w:type="dxa"/>
            <w:shd w:val="clear" w:color="auto" w:fill="auto"/>
            <w:noWrap/>
            <w:vAlign w:val="center"/>
            <w:hideMark/>
          </w:tcPr>
          <w:p w14:paraId="4E6DEDF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0,20</w:t>
            </w:r>
          </w:p>
        </w:tc>
        <w:tc>
          <w:tcPr>
            <w:tcW w:w="1307" w:type="dxa"/>
            <w:shd w:val="clear" w:color="auto" w:fill="auto"/>
            <w:noWrap/>
            <w:vAlign w:val="center"/>
            <w:hideMark/>
          </w:tcPr>
          <w:p w14:paraId="6A4EB23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4,35</w:t>
            </w:r>
          </w:p>
        </w:tc>
        <w:tc>
          <w:tcPr>
            <w:tcW w:w="956" w:type="dxa"/>
            <w:shd w:val="clear" w:color="auto" w:fill="auto"/>
            <w:vAlign w:val="center"/>
          </w:tcPr>
          <w:p w14:paraId="681886A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4BE4480E" w14:textId="77777777" w:rsidTr="00814D0B">
        <w:trPr>
          <w:trHeight w:val="288"/>
          <w:tblHeader/>
        </w:trPr>
        <w:tc>
          <w:tcPr>
            <w:tcW w:w="4106" w:type="dxa"/>
            <w:shd w:val="clear" w:color="auto" w:fill="auto"/>
            <w:noWrap/>
            <w:vAlign w:val="center"/>
            <w:hideMark/>
          </w:tcPr>
          <w:p w14:paraId="6CD26387"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"БАШЭНЕРГОТРАНС"</w:t>
            </w:r>
          </w:p>
        </w:tc>
        <w:tc>
          <w:tcPr>
            <w:tcW w:w="1418" w:type="dxa"/>
            <w:shd w:val="clear" w:color="auto" w:fill="auto"/>
            <w:noWrap/>
            <w:vAlign w:val="center"/>
            <w:hideMark/>
          </w:tcPr>
          <w:p w14:paraId="5E41195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0277179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3,69</w:t>
            </w:r>
          </w:p>
        </w:tc>
        <w:tc>
          <w:tcPr>
            <w:tcW w:w="1433" w:type="dxa"/>
            <w:shd w:val="clear" w:color="auto" w:fill="auto"/>
            <w:noWrap/>
            <w:vAlign w:val="center"/>
            <w:hideMark/>
          </w:tcPr>
          <w:p w14:paraId="2DD00F8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21EFD56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3,69</w:t>
            </w:r>
          </w:p>
        </w:tc>
        <w:tc>
          <w:tcPr>
            <w:tcW w:w="956" w:type="dxa"/>
            <w:shd w:val="clear" w:color="auto" w:fill="auto"/>
            <w:vAlign w:val="center"/>
          </w:tcPr>
          <w:p w14:paraId="08DAC5D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0A0F90B3" w14:textId="77777777" w:rsidTr="00814D0B">
        <w:trPr>
          <w:trHeight w:val="288"/>
          <w:tblHeader/>
        </w:trPr>
        <w:tc>
          <w:tcPr>
            <w:tcW w:w="4106" w:type="dxa"/>
            <w:shd w:val="clear" w:color="auto" w:fill="auto"/>
            <w:noWrap/>
            <w:vAlign w:val="center"/>
            <w:hideMark/>
          </w:tcPr>
          <w:p w14:paraId="0FAD2C76"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Каширская ГРЭС, ф-л ЭГ</w:t>
            </w:r>
          </w:p>
        </w:tc>
        <w:tc>
          <w:tcPr>
            <w:tcW w:w="1418" w:type="dxa"/>
            <w:shd w:val="clear" w:color="auto" w:fill="auto"/>
            <w:noWrap/>
            <w:vAlign w:val="center"/>
            <w:hideMark/>
          </w:tcPr>
          <w:p w14:paraId="018F698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75CF745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32B039A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3,51</w:t>
            </w:r>
          </w:p>
        </w:tc>
        <w:tc>
          <w:tcPr>
            <w:tcW w:w="1307" w:type="dxa"/>
            <w:shd w:val="clear" w:color="auto" w:fill="auto"/>
            <w:noWrap/>
            <w:vAlign w:val="center"/>
            <w:hideMark/>
          </w:tcPr>
          <w:p w14:paraId="2DA18D1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3,51</w:t>
            </w:r>
          </w:p>
        </w:tc>
        <w:tc>
          <w:tcPr>
            <w:tcW w:w="956" w:type="dxa"/>
            <w:shd w:val="clear" w:color="auto" w:fill="auto"/>
            <w:vAlign w:val="center"/>
          </w:tcPr>
          <w:p w14:paraId="29ADC29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1B2987FC" w14:textId="77777777" w:rsidTr="00814D0B">
        <w:trPr>
          <w:trHeight w:val="288"/>
          <w:tblHeader/>
        </w:trPr>
        <w:tc>
          <w:tcPr>
            <w:tcW w:w="4106" w:type="dxa"/>
            <w:shd w:val="clear" w:color="auto" w:fill="auto"/>
            <w:noWrap/>
            <w:vAlign w:val="center"/>
            <w:hideMark/>
          </w:tcPr>
          <w:p w14:paraId="122ED515"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"Марий Эл и Чувашии" ПАО «Т Плюс»</w:t>
            </w:r>
          </w:p>
        </w:tc>
        <w:tc>
          <w:tcPr>
            <w:tcW w:w="1418" w:type="dxa"/>
            <w:shd w:val="clear" w:color="auto" w:fill="auto"/>
            <w:noWrap/>
            <w:vAlign w:val="center"/>
            <w:hideMark/>
          </w:tcPr>
          <w:p w14:paraId="29B146F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3,37</w:t>
            </w:r>
          </w:p>
        </w:tc>
        <w:tc>
          <w:tcPr>
            <w:tcW w:w="1260" w:type="dxa"/>
            <w:shd w:val="clear" w:color="auto" w:fill="auto"/>
            <w:noWrap/>
            <w:vAlign w:val="center"/>
            <w:hideMark/>
          </w:tcPr>
          <w:p w14:paraId="10FD593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6255404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7B8F590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3,37</w:t>
            </w:r>
          </w:p>
        </w:tc>
        <w:tc>
          <w:tcPr>
            <w:tcW w:w="956" w:type="dxa"/>
            <w:shd w:val="clear" w:color="auto" w:fill="auto"/>
            <w:vAlign w:val="center"/>
          </w:tcPr>
          <w:p w14:paraId="45564F3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A5BD6F6" w14:textId="77777777" w:rsidTr="00814D0B">
        <w:trPr>
          <w:trHeight w:val="288"/>
          <w:tblHeader/>
        </w:trPr>
        <w:tc>
          <w:tcPr>
            <w:tcW w:w="4106" w:type="dxa"/>
            <w:shd w:val="clear" w:color="auto" w:fill="auto"/>
            <w:noWrap/>
            <w:vAlign w:val="center"/>
            <w:hideMark/>
          </w:tcPr>
          <w:p w14:paraId="23529F52"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Саратовский филиал ПАО «Т Плюс» (ИНН 6315376946)</w:t>
            </w:r>
          </w:p>
        </w:tc>
        <w:tc>
          <w:tcPr>
            <w:tcW w:w="1418" w:type="dxa"/>
            <w:shd w:val="clear" w:color="auto" w:fill="auto"/>
            <w:noWrap/>
            <w:vAlign w:val="center"/>
            <w:hideMark/>
          </w:tcPr>
          <w:p w14:paraId="33B6DF4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2,71</w:t>
            </w:r>
          </w:p>
        </w:tc>
        <w:tc>
          <w:tcPr>
            <w:tcW w:w="1260" w:type="dxa"/>
            <w:shd w:val="clear" w:color="auto" w:fill="auto"/>
            <w:noWrap/>
            <w:vAlign w:val="center"/>
            <w:hideMark/>
          </w:tcPr>
          <w:p w14:paraId="09A0CCD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78DEF4F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1C69D0E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2,71</w:t>
            </w:r>
          </w:p>
        </w:tc>
        <w:tc>
          <w:tcPr>
            <w:tcW w:w="956" w:type="dxa"/>
            <w:shd w:val="clear" w:color="auto" w:fill="auto"/>
            <w:vAlign w:val="center"/>
          </w:tcPr>
          <w:p w14:paraId="227EED2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2729AAEE" w14:textId="77777777" w:rsidTr="00814D0B">
        <w:trPr>
          <w:trHeight w:val="288"/>
          <w:tblHeader/>
        </w:trPr>
        <w:tc>
          <w:tcPr>
            <w:tcW w:w="4106" w:type="dxa"/>
            <w:shd w:val="clear" w:color="auto" w:fill="auto"/>
            <w:noWrap/>
            <w:vAlign w:val="center"/>
            <w:hideMark/>
          </w:tcPr>
          <w:p w14:paraId="3052A29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"ПТС"</w:t>
            </w:r>
          </w:p>
        </w:tc>
        <w:tc>
          <w:tcPr>
            <w:tcW w:w="1418" w:type="dxa"/>
            <w:shd w:val="clear" w:color="auto" w:fill="auto"/>
            <w:noWrap/>
            <w:vAlign w:val="center"/>
            <w:hideMark/>
          </w:tcPr>
          <w:p w14:paraId="6D3535A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1,90</w:t>
            </w:r>
          </w:p>
        </w:tc>
        <w:tc>
          <w:tcPr>
            <w:tcW w:w="1260" w:type="dxa"/>
            <w:shd w:val="clear" w:color="auto" w:fill="auto"/>
            <w:noWrap/>
            <w:vAlign w:val="center"/>
            <w:hideMark/>
          </w:tcPr>
          <w:p w14:paraId="2D573E1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06F6326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2DF873C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1,90</w:t>
            </w:r>
          </w:p>
        </w:tc>
        <w:tc>
          <w:tcPr>
            <w:tcW w:w="956" w:type="dxa"/>
            <w:shd w:val="clear" w:color="auto" w:fill="auto"/>
            <w:vAlign w:val="center"/>
          </w:tcPr>
          <w:p w14:paraId="2F7E9BB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3736633B" w14:textId="77777777" w:rsidTr="00814D0B">
        <w:trPr>
          <w:trHeight w:val="288"/>
          <w:tblHeader/>
        </w:trPr>
        <w:tc>
          <w:tcPr>
            <w:tcW w:w="4106" w:type="dxa"/>
            <w:shd w:val="clear" w:color="auto" w:fill="auto"/>
            <w:noWrap/>
            <w:vAlign w:val="center"/>
            <w:hideMark/>
          </w:tcPr>
          <w:p w14:paraId="048F3D50"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ТЕПЛОЭНЕРГЕТИЧЕСКАЯ КОМПАНИЯ МОСЭНЕРГО</w:t>
            </w:r>
          </w:p>
        </w:tc>
        <w:tc>
          <w:tcPr>
            <w:tcW w:w="1418" w:type="dxa"/>
            <w:shd w:val="clear" w:color="auto" w:fill="auto"/>
            <w:noWrap/>
            <w:vAlign w:val="center"/>
            <w:hideMark/>
          </w:tcPr>
          <w:p w14:paraId="062FD92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1,25</w:t>
            </w:r>
          </w:p>
        </w:tc>
        <w:tc>
          <w:tcPr>
            <w:tcW w:w="1260" w:type="dxa"/>
            <w:shd w:val="clear" w:color="auto" w:fill="auto"/>
            <w:noWrap/>
            <w:vAlign w:val="center"/>
            <w:hideMark/>
          </w:tcPr>
          <w:p w14:paraId="74AAF57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5D972AC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0B50BA4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1,25</w:t>
            </w:r>
          </w:p>
        </w:tc>
        <w:tc>
          <w:tcPr>
            <w:tcW w:w="956" w:type="dxa"/>
            <w:shd w:val="clear" w:color="auto" w:fill="auto"/>
            <w:vAlign w:val="center"/>
          </w:tcPr>
          <w:p w14:paraId="3307398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3AD8124B" w14:textId="77777777" w:rsidTr="00814D0B">
        <w:trPr>
          <w:trHeight w:val="288"/>
          <w:tblHeader/>
        </w:trPr>
        <w:tc>
          <w:tcPr>
            <w:tcW w:w="4106" w:type="dxa"/>
            <w:shd w:val="clear" w:color="auto" w:fill="auto"/>
            <w:noWrap/>
            <w:vAlign w:val="center"/>
            <w:hideMark/>
          </w:tcPr>
          <w:p w14:paraId="3C89A5F3"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"Пермский" ПАО «Т Плюс»</w:t>
            </w:r>
          </w:p>
        </w:tc>
        <w:tc>
          <w:tcPr>
            <w:tcW w:w="1418" w:type="dxa"/>
            <w:shd w:val="clear" w:color="auto" w:fill="auto"/>
            <w:noWrap/>
            <w:vAlign w:val="center"/>
            <w:hideMark/>
          </w:tcPr>
          <w:p w14:paraId="07B03B1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0ED8873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1,24</w:t>
            </w:r>
          </w:p>
        </w:tc>
        <w:tc>
          <w:tcPr>
            <w:tcW w:w="1433" w:type="dxa"/>
            <w:shd w:val="clear" w:color="auto" w:fill="auto"/>
            <w:noWrap/>
            <w:vAlign w:val="center"/>
            <w:hideMark/>
          </w:tcPr>
          <w:p w14:paraId="23C87EA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5DB0C56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1,24</w:t>
            </w:r>
          </w:p>
        </w:tc>
        <w:tc>
          <w:tcPr>
            <w:tcW w:w="956" w:type="dxa"/>
            <w:shd w:val="clear" w:color="auto" w:fill="auto"/>
            <w:vAlign w:val="center"/>
          </w:tcPr>
          <w:p w14:paraId="61920BB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095F2A81" w14:textId="77777777" w:rsidTr="00814D0B">
        <w:trPr>
          <w:trHeight w:val="288"/>
          <w:tblHeader/>
        </w:trPr>
        <w:tc>
          <w:tcPr>
            <w:tcW w:w="4106" w:type="dxa"/>
            <w:shd w:val="clear" w:color="auto" w:fill="auto"/>
            <w:noWrap/>
            <w:vAlign w:val="center"/>
            <w:hideMark/>
          </w:tcPr>
          <w:p w14:paraId="0E42A489"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«Нижневартовская ГРЭС»</w:t>
            </w:r>
          </w:p>
        </w:tc>
        <w:tc>
          <w:tcPr>
            <w:tcW w:w="1418" w:type="dxa"/>
            <w:shd w:val="clear" w:color="auto" w:fill="auto"/>
            <w:noWrap/>
            <w:vAlign w:val="center"/>
            <w:hideMark/>
          </w:tcPr>
          <w:p w14:paraId="2DAED4B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27234C1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102BFA5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1,19</w:t>
            </w:r>
          </w:p>
        </w:tc>
        <w:tc>
          <w:tcPr>
            <w:tcW w:w="1307" w:type="dxa"/>
            <w:shd w:val="clear" w:color="auto" w:fill="auto"/>
            <w:noWrap/>
            <w:vAlign w:val="center"/>
            <w:hideMark/>
          </w:tcPr>
          <w:p w14:paraId="02305EA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1,19</w:t>
            </w:r>
          </w:p>
        </w:tc>
        <w:tc>
          <w:tcPr>
            <w:tcW w:w="956" w:type="dxa"/>
            <w:shd w:val="clear" w:color="auto" w:fill="auto"/>
            <w:vAlign w:val="center"/>
          </w:tcPr>
          <w:p w14:paraId="14AB441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391F963C" w14:textId="77777777" w:rsidTr="00814D0B">
        <w:trPr>
          <w:trHeight w:val="288"/>
          <w:tblHeader/>
        </w:trPr>
        <w:tc>
          <w:tcPr>
            <w:tcW w:w="4106" w:type="dxa"/>
            <w:shd w:val="clear" w:color="auto" w:fill="auto"/>
            <w:noWrap/>
            <w:vAlign w:val="center"/>
            <w:hideMark/>
          </w:tcPr>
          <w:p w14:paraId="22EE57A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«Свердловский» Публичного акционерного общества «Т плюс»</w:t>
            </w:r>
          </w:p>
        </w:tc>
        <w:tc>
          <w:tcPr>
            <w:tcW w:w="1418" w:type="dxa"/>
            <w:shd w:val="clear" w:color="auto" w:fill="auto"/>
            <w:noWrap/>
            <w:vAlign w:val="center"/>
            <w:hideMark/>
          </w:tcPr>
          <w:p w14:paraId="2CA6664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1,15</w:t>
            </w:r>
          </w:p>
        </w:tc>
        <w:tc>
          <w:tcPr>
            <w:tcW w:w="1260" w:type="dxa"/>
            <w:shd w:val="clear" w:color="auto" w:fill="auto"/>
            <w:noWrap/>
            <w:vAlign w:val="center"/>
            <w:hideMark/>
          </w:tcPr>
          <w:p w14:paraId="06ADC6B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53AD6B6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3EFDC06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1,15</w:t>
            </w:r>
          </w:p>
        </w:tc>
        <w:tc>
          <w:tcPr>
            <w:tcW w:w="956" w:type="dxa"/>
            <w:shd w:val="clear" w:color="auto" w:fill="auto"/>
            <w:vAlign w:val="center"/>
          </w:tcPr>
          <w:p w14:paraId="27CB30E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40BD6BBF" w14:textId="77777777" w:rsidTr="00814D0B">
        <w:trPr>
          <w:trHeight w:val="288"/>
          <w:tblHeader/>
        </w:trPr>
        <w:tc>
          <w:tcPr>
            <w:tcW w:w="4106" w:type="dxa"/>
            <w:shd w:val="clear" w:color="auto" w:fill="auto"/>
            <w:noWrap/>
            <w:vAlign w:val="center"/>
            <w:hideMark/>
          </w:tcPr>
          <w:p w14:paraId="0BD35BDC"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ОАО "КТК", филиал "Кировский" ПАО "Т Плюс"</w:t>
            </w:r>
          </w:p>
        </w:tc>
        <w:tc>
          <w:tcPr>
            <w:tcW w:w="1418" w:type="dxa"/>
            <w:shd w:val="clear" w:color="auto" w:fill="auto"/>
            <w:noWrap/>
            <w:vAlign w:val="center"/>
            <w:hideMark/>
          </w:tcPr>
          <w:p w14:paraId="4677B52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796D75C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1,12</w:t>
            </w:r>
          </w:p>
        </w:tc>
        <w:tc>
          <w:tcPr>
            <w:tcW w:w="1433" w:type="dxa"/>
            <w:shd w:val="clear" w:color="auto" w:fill="auto"/>
            <w:noWrap/>
            <w:vAlign w:val="center"/>
            <w:hideMark/>
          </w:tcPr>
          <w:p w14:paraId="774C409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4357A17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1,12</w:t>
            </w:r>
          </w:p>
        </w:tc>
        <w:tc>
          <w:tcPr>
            <w:tcW w:w="956" w:type="dxa"/>
            <w:shd w:val="clear" w:color="auto" w:fill="auto"/>
            <w:vAlign w:val="center"/>
          </w:tcPr>
          <w:p w14:paraId="13DA821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40482BA7" w14:textId="77777777" w:rsidTr="00814D0B">
        <w:trPr>
          <w:trHeight w:val="288"/>
          <w:tblHeader/>
        </w:trPr>
        <w:tc>
          <w:tcPr>
            <w:tcW w:w="4106" w:type="dxa"/>
            <w:shd w:val="clear" w:color="auto" w:fill="auto"/>
            <w:noWrap/>
            <w:vAlign w:val="center"/>
            <w:hideMark/>
          </w:tcPr>
          <w:p w14:paraId="3DDB4B7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РАО-УПРАВЛЕНИЕ ЭЛЕКТРОГЕНЕРАЦИЕЙ"</w:t>
            </w:r>
          </w:p>
        </w:tc>
        <w:tc>
          <w:tcPr>
            <w:tcW w:w="1418" w:type="dxa"/>
            <w:shd w:val="clear" w:color="auto" w:fill="auto"/>
            <w:noWrap/>
            <w:vAlign w:val="center"/>
            <w:hideMark/>
          </w:tcPr>
          <w:p w14:paraId="20EBD0B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11B3530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1,11</w:t>
            </w:r>
          </w:p>
        </w:tc>
        <w:tc>
          <w:tcPr>
            <w:tcW w:w="1433" w:type="dxa"/>
            <w:shd w:val="clear" w:color="auto" w:fill="auto"/>
            <w:noWrap/>
            <w:vAlign w:val="center"/>
            <w:hideMark/>
          </w:tcPr>
          <w:p w14:paraId="2784024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307" w:type="dxa"/>
            <w:shd w:val="clear" w:color="auto" w:fill="auto"/>
            <w:noWrap/>
            <w:vAlign w:val="center"/>
            <w:hideMark/>
          </w:tcPr>
          <w:p w14:paraId="0E57A75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1,11</w:t>
            </w:r>
          </w:p>
        </w:tc>
        <w:tc>
          <w:tcPr>
            <w:tcW w:w="956" w:type="dxa"/>
            <w:shd w:val="clear" w:color="auto" w:fill="auto"/>
            <w:vAlign w:val="center"/>
          </w:tcPr>
          <w:p w14:paraId="53BACC9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80B5322" w14:textId="77777777" w:rsidTr="00814D0B">
        <w:trPr>
          <w:trHeight w:val="288"/>
          <w:tblHeader/>
        </w:trPr>
        <w:tc>
          <w:tcPr>
            <w:tcW w:w="4106" w:type="dxa"/>
            <w:shd w:val="clear" w:color="auto" w:fill="auto"/>
            <w:noWrap/>
            <w:vAlign w:val="center"/>
            <w:hideMark/>
          </w:tcPr>
          <w:p w14:paraId="2BBF7B3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"ИТ ПЛЮС"</w:t>
            </w:r>
          </w:p>
        </w:tc>
        <w:tc>
          <w:tcPr>
            <w:tcW w:w="1418" w:type="dxa"/>
            <w:shd w:val="clear" w:color="auto" w:fill="auto"/>
            <w:noWrap/>
            <w:vAlign w:val="center"/>
            <w:hideMark/>
          </w:tcPr>
          <w:p w14:paraId="6BE7974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2EA3102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1,07</w:t>
            </w:r>
          </w:p>
        </w:tc>
        <w:tc>
          <w:tcPr>
            <w:tcW w:w="1433" w:type="dxa"/>
            <w:shd w:val="clear" w:color="auto" w:fill="auto"/>
            <w:noWrap/>
            <w:vAlign w:val="center"/>
            <w:hideMark/>
          </w:tcPr>
          <w:p w14:paraId="40B06D9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4B68C1C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1,07</w:t>
            </w:r>
          </w:p>
        </w:tc>
        <w:tc>
          <w:tcPr>
            <w:tcW w:w="956" w:type="dxa"/>
            <w:shd w:val="clear" w:color="auto" w:fill="auto"/>
            <w:vAlign w:val="center"/>
          </w:tcPr>
          <w:p w14:paraId="0CDF92B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533AE1DF" w14:textId="77777777" w:rsidTr="00814D0B">
        <w:trPr>
          <w:trHeight w:val="288"/>
          <w:tblHeader/>
        </w:trPr>
        <w:tc>
          <w:tcPr>
            <w:tcW w:w="4106" w:type="dxa"/>
            <w:shd w:val="clear" w:color="auto" w:fill="auto"/>
            <w:noWrap/>
            <w:vAlign w:val="center"/>
            <w:hideMark/>
          </w:tcPr>
          <w:p w14:paraId="65814073"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Уренгойская ГРЭС, ф-л ЭГ</w:t>
            </w:r>
          </w:p>
        </w:tc>
        <w:tc>
          <w:tcPr>
            <w:tcW w:w="1418" w:type="dxa"/>
            <w:shd w:val="clear" w:color="auto" w:fill="auto"/>
            <w:noWrap/>
            <w:vAlign w:val="center"/>
            <w:hideMark/>
          </w:tcPr>
          <w:p w14:paraId="2A927AC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507D1FE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6B3E95B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0,83</w:t>
            </w:r>
          </w:p>
        </w:tc>
        <w:tc>
          <w:tcPr>
            <w:tcW w:w="1307" w:type="dxa"/>
            <w:shd w:val="clear" w:color="auto" w:fill="auto"/>
            <w:noWrap/>
            <w:vAlign w:val="center"/>
            <w:hideMark/>
          </w:tcPr>
          <w:p w14:paraId="5B01BC4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0,83</w:t>
            </w:r>
          </w:p>
        </w:tc>
        <w:tc>
          <w:tcPr>
            <w:tcW w:w="956" w:type="dxa"/>
            <w:shd w:val="clear" w:color="auto" w:fill="auto"/>
            <w:vAlign w:val="center"/>
          </w:tcPr>
          <w:p w14:paraId="6CA00DB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68AD5688" w14:textId="77777777" w:rsidTr="00814D0B">
        <w:trPr>
          <w:trHeight w:val="288"/>
          <w:tblHeader/>
        </w:trPr>
        <w:tc>
          <w:tcPr>
            <w:tcW w:w="4106" w:type="dxa"/>
            <w:shd w:val="clear" w:color="auto" w:fill="auto"/>
            <w:noWrap/>
            <w:vAlign w:val="center"/>
            <w:hideMark/>
          </w:tcPr>
          <w:p w14:paraId="14F81170"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«Юнипро Инжиниринг»</w:t>
            </w:r>
          </w:p>
        </w:tc>
        <w:tc>
          <w:tcPr>
            <w:tcW w:w="1418" w:type="dxa"/>
            <w:shd w:val="clear" w:color="auto" w:fill="auto"/>
            <w:noWrap/>
            <w:vAlign w:val="center"/>
            <w:hideMark/>
          </w:tcPr>
          <w:p w14:paraId="0BC1BEF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0,65</w:t>
            </w:r>
          </w:p>
        </w:tc>
        <w:tc>
          <w:tcPr>
            <w:tcW w:w="1260" w:type="dxa"/>
            <w:shd w:val="clear" w:color="auto" w:fill="auto"/>
            <w:noWrap/>
            <w:vAlign w:val="center"/>
            <w:hideMark/>
          </w:tcPr>
          <w:p w14:paraId="22C7FC4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6D26BF08"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027B846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0,65</w:t>
            </w:r>
          </w:p>
        </w:tc>
        <w:tc>
          <w:tcPr>
            <w:tcW w:w="956" w:type="dxa"/>
            <w:shd w:val="clear" w:color="auto" w:fill="auto"/>
            <w:vAlign w:val="center"/>
          </w:tcPr>
          <w:p w14:paraId="5794207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2D6A1571" w14:textId="77777777" w:rsidTr="00814D0B">
        <w:trPr>
          <w:trHeight w:val="288"/>
          <w:tblHeader/>
        </w:trPr>
        <w:tc>
          <w:tcPr>
            <w:tcW w:w="4106" w:type="dxa"/>
            <w:shd w:val="clear" w:color="auto" w:fill="auto"/>
            <w:noWrap/>
            <w:vAlign w:val="center"/>
            <w:hideMark/>
          </w:tcPr>
          <w:p w14:paraId="5CDD9B30"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"КИРОВСКАЯ ТЭЦ-1"</w:t>
            </w:r>
          </w:p>
        </w:tc>
        <w:tc>
          <w:tcPr>
            <w:tcW w:w="1418" w:type="dxa"/>
            <w:shd w:val="clear" w:color="auto" w:fill="auto"/>
            <w:noWrap/>
            <w:vAlign w:val="center"/>
            <w:hideMark/>
          </w:tcPr>
          <w:p w14:paraId="3C975CF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15D6A2D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0,31</w:t>
            </w:r>
          </w:p>
        </w:tc>
        <w:tc>
          <w:tcPr>
            <w:tcW w:w="1433" w:type="dxa"/>
            <w:shd w:val="clear" w:color="auto" w:fill="auto"/>
            <w:noWrap/>
            <w:vAlign w:val="center"/>
            <w:hideMark/>
          </w:tcPr>
          <w:p w14:paraId="6630BDA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76E9BE49"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0,31</w:t>
            </w:r>
          </w:p>
        </w:tc>
        <w:tc>
          <w:tcPr>
            <w:tcW w:w="956" w:type="dxa"/>
            <w:shd w:val="clear" w:color="auto" w:fill="auto"/>
            <w:vAlign w:val="center"/>
          </w:tcPr>
          <w:p w14:paraId="0035DCF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20651748" w14:textId="77777777" w:rsidTr="00814D0B">
        <w:trPr>
          <w:trHeight w:val="288"/>
          <w:tblHeader/>
        </w:trPr>
        <w:tc>
          <w:tcPr>
            <w:tcW w:w="4106" w:type="dxa"/>
            <w:shd w:val="clear" w:color="auto" w:fill="auto"/>
            <w:noWrap/>
            <w:vAlign w:val="center"/>
            <w:hideMark/>
          </w:tcPr>
          <w:p w14:paraId="59C56E9C"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"ТЭК МОСЭНЕРГО"</w:t>
            </w:r>
          </w:p>
        </w:tc>
        <w:tc>
          <w:tcPr>
            <w:tcW w:w="1418" w:type="dxa"/>
            <w:shd w:val="clear" w:color="auto" w:fill="auto"/>
            <w:noWrap/>
            <w:vAlign w:val="center"/>
            <w:hideMark/>
          </w:tcPr>
          <w:p w14:paraId="063147B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260" w:type="dxa"/>
            <w:shd w:val="clear" w:color="auto" w:fill="auto"/>
            <w:noWrap/>
            <w:vAlign w:val="center"/>
            <w:hideMark/>
          </w:tcPr>
          <w:p w14:paraId="2B99FB2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0,13</w:t>
            </w:r>
          </w:p>
        </w:tc>
        <w:tc>
          <w:tcPr>
            <w:tcW w:w="1433" w:type="dxa"/>
            <w:shd w:val="clear" w:color="auto" w:fill="auto"/>
            <w:noWrap/>
            <w:vAlign w:val="center"/>
            <w:hideMark/>
          </w:tcPr>
          <w:p w14:paraId="4D4594D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0,11</w:t>
            </w:r>
          </w:p>
        </w:tc>
        <w:tc>
          <w:tcPr>
            <w:tcW w:w="1307" w:type="dxa"/>
            <w:shd w:val="clear" w:color="auto" w:fill="auto"/>
            <w:noWrap/>
            <w:vAlign w:val="center"/>
            <w:hideMark/>
          </w:tcPr>
          <w:p w14:paraId="016BA50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0,25</w:t>
            </w:r>
          </w:p>
        </w:tc>
        <w:tc>
          <w:tcPr>
            <w:tcW w:w="956" w:type="dxa"/>
            <w:shd w:val="clear" w:color="auto" w:fill="auto"/>
            <w:vAlign w:val="center"/>
          </w:tcPr>
          <w:p w14:paraId="19A66B0A"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41ABB56C" w14:textId="77777777" w:rsidTr="00814D0B">
        <w:trPr>
          <w:trHeight w:val="288"/>
          <w:tblHeader/>
        </w:trPr>
        <w:tc>
          <w:tcPr>
            <w:tcW w:w="4106" w:type="dxa"/>
            <w:shd w:val="clear" w:color="auto" w:fill="auto"/>
            <w:noWrap/>
            <w:vAlign w:val="center"/>
            <w:hideMark/>
          </w:tcPr>
          <w:p w14:paraId="613AF06C"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"Пермская сетевая компания"</w:t>
            </w:r>
          </w:p>
        </w:tc>
        <w:tc>
          <w:tcPr>
            <w:tcW w:w="1418" w:type="dxa"/>
            <w:shd w:val="clear" w:color="auto" w:fill="auto"/>
            <w:noWrap/>
            <w:vAlign w:val="center"/>
            <w:hideMark/>
          </w:tcPr>
          <w:p w14:paraId="2D26377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0,24</w:t>
            </w:r>
          </w:p>
        </w:tc>
        <w:tc>
          <w:tcPr>
            <w:tcW w:w="1260" w:type="dxa"/>
            <w:shd w:val="clear" w:color="auto" w:fill="auto"/>
            <w:noWrap/>
            <w:vAlign w:val="center"/>
            <w:hideMark/>
          </w:tcPr>
          <w:p w14:paraId="2E2A925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323C0F3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45203FA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0,24</w:t>
            </w:r>
          </w:p>
        </w:tc>
        <w:tc>
          <w:tcPr>
            <w:tcW w:w="956" w:type="dxa"/>
            <w:shd w:val="clear" w:color="auto" w:fill="auto"/>
            <w:vAlign w:val="center"/>
          </w:tcPr>
          <w:p w14:paraId="01374DAE"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65899782" w14:textId="77777777" w:rsidTr="00814D0B">
        <w:trPr>
          <w:trHeight w:val="288"/>
          <w:tblHeader/>
        </w:trPr>
        <w:tc>
          <w:tcPr>
            <w:tcW w:w="4106" w:type="dxa"/>
            <w:shd w:val="clear" w:color="auto" w:fill="auto"/>
            <w:noWrap/>
            <w:vAlign w:val="center"/>
            <w:hideMark/>
          </w:tcPr>
          <w:p w14:paraId="735BC653"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«ЭНЕЛ РУС ВИНД АЗОВ»</w:t>
            </w:r>
          </w:p>
        </w:tc>
        <w:tc>
          <w:tcPr>
            <w:tcW w:w="1418" w:type="dxa"/>
            <w:shd w:val="clear" w:color="auto" w:fill="auto"/>
            <w:noWrap/>
            <w:vAlign w:val="center"/>
            <w:hideMark/>
          </w:tcPr>
          <w:p w14:paraId="22D45E8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483A5A8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01B084F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0,12</w:t>
            </w:r>
          </w:p>
        </w:tc>
        <w:tc>
          <w:tcPr>
            <w:tcW w:w="1307" w:type="dxa"/>
            <w:shd w:val="clear" w:color="auto" w:fill="auto"/>
            <w:noWrap/>
            <w:vAlign w:val="center"/>
            <w:hideMark/>
          </w:tcPr>
          <w:p w14:paraId="6BEA35A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0,12</w:t>
            </w:r>
          </w:p>
        </w:tc>
        <w:tc>
          <w:tcPr>
            <w:tcW w:w="956" w:type="dxa"/>
            <w:shd w:val="clear" w:color="auto" w:fill="auto"/>
            <w:vAlign w:val="center"/>
          </w:tcPr>
          <w:p w14:paraId="1319F2F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566D806E" w14:textId="77777777" w:rsidTr="00814D0B">
        <w:trPr>
          <w:trHeight w:val="288"/>
          <w:tblHeader/>
        </w:trPr>
        <w:tc>
          <w:tcPr>
            <w:tcW w:w="4106" w:type="dxa"/>
            <w:shd w:val="clear" w:color="auto" w:fill="auto"/>
            <w:noWrap/>
            <w:vAlign w:val="center"/>
            <w:hideMark/>
          </w:tcPr>
          <w:p w14:paraId="6A864A83"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"Коми" Публичного акционерного общества «Т Плюс»</w:t>
            </w:r>
          </w:p>
        </w:tc>
        <w:tc>
          <w:tcPr>
            <w:tcW w:w="1418" w:type="dxa"/>
            <w:shd w:val="clear" w:color="auto" w:fill="auto"/>
            <w:noWrap/>
            <w:vAlign w:val="center"/>
            <w:hideMark/>
          </w:tcPr>
          <w:p w14:paraId="3CE5803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0,10</w:t>
            </w:r>
          </w:p>
        </w:tc>
        <w:tc>
          <w:tcPr>
            <w:tcW w:w="1260" w:type="dxa"/>
            <w:shd w:val="clear" w:color="auto" w:fill="auto"/>
            <w:noWrap/>
            <w:vAlign w:val="center"/>
            <w:hideMark/>
          </w:tcPr>
          <w:p w14:paraId="4B73DAA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36970B8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5BA15CD5"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0,10</w:t>
            </w:r>
          </w:p>
        </w:tc>
        <w:tc>
          <w:tcPr>
            <w:tcW w:w="956" w:type="dxa"/>
            <w:shd w:val="clear" w:color="auto" w:fill="auto"/>
            <w:vAlign w:val="center"/>
          </w:tcPr>
          <w:p w14:paraId="587332B7"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4A2EE908" w14:textId="77777777" w:rsidTr="00814D0B">
        <w:trPr>
          <w:trHeight w:val="288"/>
          <w:tblHeader/>
        </w:trPr>
        <w:tc>
          <w:tcPr>
            <w:tcW w:w="4106" w:type="dxa"/>
            <w:shd w:val="clear" w:color="auto" w:fill="auto"/>
            <w:noWrap/>
            <w:vAlign w:val="center"/>
            <w:hideMark/>
          </w:tcPr>
          <w:p w14:paraId="41E4CFA8"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Ириклинская ГРЭС, ф-л ЭГ</w:t>
            </w:r>
          </w:p>
        </w:tc>
        <w:tc>
          <w:tcPr>
            <w:tcW w:w="1418" w:type="dxa"/>
            <w:shd w:val="clear" w:color="auto" w:fill="auto"/>
            <w:noWrap/>
            <w:vAlign w:val="center"/>
            <w:hideMark/>
          </w:tcPr>
          <w:p w14:paraId="01FF35C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36BDD8C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2C32DFF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0,05</w:t>
            </w:r>
          </w:p>
        </w:tc>
        <w:tc>
          <w:tcPr>
            <w:tcW w:w="1307" w:type="dxa"/>
            <w:shd w:val="clear" w:color="auto" w:fill="auto"/>
            <w:noWrap/>
            <w:vAlign w:val="center"/>
            <w:hideMark/>
          </w:tcPr>
          <w:p w14:paraId="36C770C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0,05</w:t>
            </w:r>
          </w:p>
        </w:tc>
        <w:tc>
          <w:tcPr>
            <w:tcW w:w="956" w:type="dxa"/>
            <w:shd w:val="clear" w:color="auto" w:fill="auto"/>
            <w:vAlign w:val="center"/>
          </w:tcPr>
          <w:p w14:paraId="1C3F79C3"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3C1F3B21" w14:textId="77777777" w:rsidTr="00814D0B">
        <w:trPr>
          <w:trHeight w:val="288"/>
          <w:tblHeader/>
        </w:trPr>
        <w:tc>
          <w:tcPr>
            <w:tcW w:w="4106" w:type="dxa"/>
            <w:shd w:val="clear" w:color="auto" w:fill="auto"/>
            <w:noWrap/>
            <w:vAlign w:val="center"/>
            <w:hideMark/>
          </w:tcPr>
          <w:p w14:paraId="04AEC4C8"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Харанорская ГРЭС, ф-л ЭГ</w:t>
            </w:r>
          </w:p>
        </w:tc>
        <w:tc>
          <w:tcPr>
            <w:tcW w:w="1418" w:type="dxa"/>
            <w:shd w:val="clear" w:color="auto" w:fill="auto"/>
            <w:noWrap/>
            <w:vAlign w:val="center"/>
            <w:hideMark/>
          </w:tcPr>
          <w:p w14:paraId="3FBFDD3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3E962F1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433" w:type="dxa"/>
            <w:shd w:val="clear" w:color="auto" w:fill="auto"/>
            <w:noWrap/>
            <w:vAlign w:val="center"/>
            <w:hideMark/>
          </w:tcPr>
          <w:p w14:paraId="22987FD6"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307" w:type="dxa"/>
            <w:shd w:val="clear" w:color="auto" w:fill="auto"/>
            <w:noWrap/>
            <w:vAlign w:val="center"/>
            <w:hideMark/>
          </w:tcPr>
          <w:p w14:paraId="4F6CF45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56" w:type="dxa"/>
            <w:shd w:val="clear" w:color="auto" w:fill="auto"/>
            <w:vAlign w:val="center"/>
          </w:tcPr>
          <w:p w14:paraId="21E7291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6DAC5D09" w14:textId="77777777" w:rsidTr="00814D0B">
        <w:trPr>
          <w:trHeight w:val="288"/>
          <w:tblHeader/>
        </w:trPr>
        <w:tc>
          <w:tcPr>
            <w:tcW w:w="4106" w:type="dxa"/>
            <w:shd w:val="clear" w:color="auto" w:fill="auto"/>
            <w:noWrap/>
            <w:vAlign w:val="center"/>
            <w:hideMark/>
          </w:tcPr>
          <w:p w14:paraId="152C458C"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 ООО «УКС»</w:t>
            </w:r>
          </w:p>
        </w:tc>
        <w:tc>
          <w:tcPr>
            <w:tcW w:w="1418" w:type="dxa"/>
            <w:shd w:val="clear" w:color="auto" w:fill="auto"/>
            <w:noWrap/>
            <w:vAlign w:val="center"/>
            <w:hideMark/>
          </w:tcPr>
          <w:p w14:paraId="5E74B63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3E7E67B1"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33" w:type="dxa"/>
            <w:shd w:val="clear" w:color="auto" w:fill="auto"/>
            <w:noWrap/>
            <w:vAlign w:val="center"/>
            <w:hideMark/>
          </w:tcPr>
          <w:p w14:paraId="125CCEBD"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307" w:type="dxa"/>
            <w:shd w:val="clear" w:color="auto" w:fill="auto"/>
            <w:noWrap/>
            <w:vAlign w:val="center"/>
            <w:hideMark/>
          </w:tcPr>
          <w:p w14:paraId="0D73EF8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56" w:type="dxa"/>
            <w:shd w:val="clear" w:color="auto" w:fill="auto"/>
            <w:vAlign w:val="center"/>
          </w:tcPr>
          <w:p w14:paraId="33B97AE4"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74ECBBCD" w14:textId="77777777" w:rsidTr="00814D0B">
        <w:trPr>
          <w:trHeight w:val="288"/>
          <w:tblHeader/>
        </w:trPr>
        <w:tc>
          <w:tcPr>
            <w:tcW w:w="4106" w:type="dxa"/>
            <w:shd w:val="clear" w:color="auto" w:fill="auto"/>
            <w:noWrap/>
            <w:vAlign w:val="center"/>
            <w:hideMark/>
          </w:tcPr>
          <w:p w14:paraId="087A04C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"ТЭК Мосэнерго Трэйдинг"</w:t>
            </w:r>
          </w:p>
        </w:tc>
        <w:tc>
          <w:tcPr>
            <w:tcW w:w="1418" w:type="dxa"/>
            <w:shd w:val="clear" w:color="auto" w:fill="auto"/>
            <w:noWrap/>
            <w:vAlign w:val="center"/>
            <w:hideMark/>
          </w:tcPr>
          <w:p w14:paraId="4C1700EB"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p>
        </w:tc>
        <w:tc>
          <w:tcPr>
            <w:tcW w:w="1260" w:type="dxa"/>
            <w:shd w:val="clear" w:color="auto" w:fill="auto"/>
            <w:noWrap/>
            <w:vAlign w:val="center"/>
            <w:hideMark/>
          </w:tcPr>
          <w:p w14:paraId="298B060C"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33" w:type="dxa"/>
            <w:shd w:val="clear" w:color="auto" w:fill="auto"/>
            <w:noWrap/>
            <w:vAlign w:val="center"/>
            <w:hideMark/>
          </w:tcPr>
          <w:p w14:paraId="5573C98F"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307" w:type="dxa"/>
            <w:shd w:val="clear" w:color="auto" w:fill="auto"/>
            <w:noWrap/>
            <w:vAlign w:val="center"/>
            <w:hideMark/>
          </w:tcPr>
          <w:p w14:paraId="56084C90"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56" w:type="dxa"/>
            <w:shd w:val="clear" w:color="auto" w:fill="auto"/>
            <w:vAlign w:val="center"/>
          </w:tcPr>
          <w:p w14:paraId="176E1372" w14:textId="77777777" w:rsidR="00443425" w:rsidRPr="002F168C" w:rsidRDefault="00443425" w:rsidP="00814D0B">
            <w:pPr>
              <w:spacing w:after="0" w:line="240" w:lineRule="auto"/>
              <w:jc w:val="center"/>
              <w:rPr>
                <w:rFonts w:ascii="Times New Roman" w:eastAsia="Times New Roman" w:hAnsi="Times New Roman" w:cs="Times New Roman"/>
                <w:color w:val="00B050"/>
                <w:sz w:val="24"/>
                <w:szCs w:val="24"/>
                <w:lang w:eastAsia="ru-RU"/>
              </w:rPr>
            </w:pPr>
            <w:r w:rsidRPr="002F168C">
              <w:rPr>
                <w:rFonts w:ascii="Times New Roman" w:hAnsi="Times New Roman" w:cs="Times New Roman"/>
                <w:color w:val="00B050"/>
                <w:sz w:val="24"/>
                <w:szCs w:val="24"/>
              </w:rPr>
              <w:t>0,0%</w:t>
            </w:r>
          </w:p>
        </w:tc>
      </w:tr>
      <w:tr w:rsidR="00814D0B" w:rsidRPr="002F168C" w14:paraId="58C4A0CA" w14:textId="77777777" w:rsidTr="00814D0B">
        <w:trPr>
          <w:trHeight w:val="288"/>
          <w:tblHeader/>
        </w:trPr>
        <w:tc>
          <w:tcPr>
            <w:tcW w:w="4106" w:type="dxa"/>
            <w:shd w:val="clear" w:color="auto" w:fill="auto"/>
            <w:noWrap/>
            <w:vAlign w:val="center"/>
            <w:hideMark/>
          </w:tcPr>
          <w:p w14:paraId="38ED9AF0" w14:textId="77777777" w:rsidR="00443425" w:rsidRPr="002F168C" w:rsidRDefault="00443425" w:rsidP="00E16D4D">
            <w:pPr>
              <w:spacing w:after="0" w:line="240" w:lineRule="auto"/>
              <w:rPr>
                <w:rFonts w:ascii="Times New Roman" w:eastAsia="Times New Roman" w:hAnsi="Times New Roman" w:cs="Times New Roman"/>
                <w:b/>
                <w:color w:val="00B050"/>
                <w:sz w:val="24"/>
                <w:szCs w:val="24"/>
                <w:lang w:eastAsia="ru-RU"/>
              </w:rPr>
            </w:pPr>
            <w:r w:rsidRPr="002F168C">
              <w:rPr>
                <w:rFonts w:ascii="Times New Roman" w:eastAsia="Times New Roman" w:hAnsi="Times New Roman" w:cs="Times New Roman"/>
                <w:b/>
                <w:color w:val="00B050"/>
                <w:sz w:val="24"/>
                <w:szCs w:val="24"/>
                <w:lang w:eastAsia="ru-RU"/>
              </w:rPr>
              <w:lastRenderedPageBreak/>
              <w:t>Общий итог</w:t>
            </w:r>
          </w:p>
        </w:tc>
        <w:tc>
          <w:tcPr>
            <w:tcW w:w="1418" w:type="dxa"/>
            <w:shd w:val="clear" w:color="auto" w:fill="auto"/>
            <w:noWrap/>
            <w:vAlign w:val="center"/>
            <w:hideMark/>
          </w:tcPr>
          <w:p w14:paraId="0E5DBF95" w14:textId="77777777" w:rsidR="00443425" w:rsidRPr="002F168C" w:rsidRDefault="00443425" w:rsidP="00814D0B">
            <w:pPr>
              <w:spacing w:after="0" w:line="240" w:lineRule="auto"/>
              <w:jc w:val="center"/>
              <w:rPr>
                <w:rFonts w:ascii="Times New Roman" w:eastAsia="Times New Roman" w:hAnsi="Times New Roman" w:cs="Times New Roman"/>
                <w:b/>
                <w:color w:val="00B050"/>
                <w:sz w:val="24"/>
                <w:szCs w:val="24"/>
                <w:lang w:eastAsia="ru-RU"/>
              </w:rPr>
            </w:pPr>
            <w:r w:rsidRPr="002F168C">
              <w:rPr>
                <w:rFonts w:ascii="Times New Roman" w:eastAsia="Times New Roman" w:hAnsi="Times New Roman" w:cs="Times New Roman"/>
                <w:b/>
                <w:color w:val="00B050"/>
                <w:sz w:val="24"/>
                <w:szCs w:val="24"/>
                <w:lang w:eastAsia="ru-RU"/>
              </w:rPr>
              <w:t>235 367,21</w:t>
            </w:r>
          </w:p>
        </w:tc>
        <w:tc>
          <w:tcPr>
            <w:tcW w:w="1260" w:type="dxa"/>
            <w:shd w:val="clear" w:color="auto" w:fill="auto"/>
            <w:noWrap/>
            <w:vAlign w:val="center"/>
            <w:hideMark/>
          </w:tcPr>
          <w:p w14:paraId="3D8B7B2A" w14:textId="77777777" w:rsidR="00443425" w:rsidRPr="002F168C" w:rsidRDefault="00443425" w:rsidP="00814D0B">
            <w:pPr>
              <w:spacing w:after="0" w:line="240" w:lineRule="auto"/>
              <w:jc w:val="center"/>
              <w:rPr>
                <w:rFonts w:ascii="Times New Roman" w:eastAsia="Times New Roman" w:hAnsi="Times New Roman" w:cs="Times New Roman"/>
                <w:b/>
                <w:color w:val="00B050"/>
                <w:sz w:val="24"/>
                <w:szCs w:val="24"/>
                <w:lang w:eastAsia="ru-RU"/>
              </w:rPr>
            </w:pPr>
            <w:r w:rsidRPr="002F168C">
              <w:rPr>
                <w:rFonts w:ascii="Times New Roman" w:eastAsia="Times New Roman" w:hAnsi="Times New Roman" w:cs="Times New Roman"/>
                <w:b/>
                <w:color w:val="00B050"/>
                <w:sz w:val="24"/>
                <w:szCs w:val="24"/>
                <w:lang w:eastAsia="ru-RU"/>
              </w:rPr>
              <w:t>56 924,50</w:t>
            </w:r>
          </w:p>
        </w:tc>
        <w:tc>
          <w:tcPr>
            <w:tcW w:w="1433" w:type="dxa"/>
            <w:shd w:val="clear" w:color="auto" w:fill="auto"/>
            <w:noWrap/>
            <w:vAlign w:val="center"/>
            <w:hideMark/>
          </w:tcPr>
          <w:p w14:paraId="2B00D167" w14:textId="77777777" w:rsidR="00443425" w:rsidRPr="002F168C" w:rsidRDefault="00443425" w:rsidP="00814D0B">
            <w:pPr>
              <w:spacing w:after="0" w:line="240" w:lineRule="auto"/>
              <w:jc w:val="center"/>
              <w:rPr>
                <w:rFonts w:ascii="Times New Roman" w:eastAsia="Times New Roman" w:hAnsi="Times New Roman" w:cs="Times New Roman"/>
                <w:b/>
                <w:color w:val="00B050"/>
                <w:sz w:val="24"/>
                <w:szCs w:val="24"/>
                <w:lang w:eastAsia="ru-RU"/>
              </w:rPr>
            </w:pPr>
            <w:r w:rsidRPr="002F168C">
              <w:rPr>
                <w:rFonts w:ascii="Times New Roman" w:eastAsia="Times New Roman" w:hAnsi="Times New Roman" w:cs="Times New Roman"/>
                <w:b/>
                <w:color w:val="00B050"/>
                <w:sz w:val="24"/>
                <w:szCs w:val="24"/>
                <w:lang w:eastAsia="ru-RU"/>
              </w:rPr>
              <w:t>103 699,61</w:t>
            </w:r>
          </w:p>
        </w:tc>
        <w:tc>
          <w:tcPr>
            <w:tcW w:w="1307" w:type="dxa"/>
            <w:shd w:val="clear" w:color="auto" w:fill="auto"/>
            <w:noWrap/>
            <w:vAlign w:val="center"/>
            <w:hideMark/>
          </w:tcPr>
          <w:p w14:paraId="596E1969" w14:textId="77777777" w:rsidR="00443425" w:rsidRPr="002F168C" w:rsidRDefault="00443425" w:rsidP="00814D0B">
            <w:pPr>
              <w:spacing w:after="0" w:line="240" w:lineRule="auto"/>
              <w:jc w:val="center"/>
              <w:rPr>
                <w:rFonts w:ascii="Times New Roman" w:eastAsia="Times New Roman" w:hAnsi="Times New Roman" w:cs="Times New Roman"/>
                <w:b/>
                <w:color w:val="00B050"/>
                <w:sz w:val="24"/>
                <w:szCs w:val="24"/>
                <w:lang w:eastAsia="ru-RU"/>
              </w:rPr>
            </w:pPr>
            <w:r w:rsidRPr="002F168C">
              <w:rPr>
                <w:rFonts w:ascii="Times New Roman" w:eastAsia="Times New Roman" w:hAnsi="Times New Roman" w:cs="Times New Roman"/>
                <w:b/>
                <w:color w:val="00B050"/>
                <w:sz w:val="24"/>
                <w:szCs w:val="24"/>
                <w:lang w:eastAsia="ru-RU"/>
              </w:rPr>
              <w:t>395 991,32</w:t>
            </w:r>
          </w:p>
        </w:tc>
        <w:tc>
          <w:tcPr>
            <w:tcW w:w="956" w:type="dxa"/>
            <w:shd w:val="clear" w:color="auto" w:fill="auto"/>
            <w:vAlign w:val="center"/>
          </w:tcPr>
          <w:p w14:paraId="6FD1A570" w14:textId="77777777" w:rsidR="00443425" w:rsidRPr="002F168C" w:rsidRDefault="00443425" w:rsidP="00814D0B">
            <w:pPr>
              <w:spacing w:after="0" w:line="240" w:lineRule="auto"/>
              <w:jc w:val="center"/>
              <w:rPr>
                <w:rFonts w:ascii="Times New Roman" w:eastAsia="Times New Roman" w:hAnsi="Times New Roman" w:cs="Times New Roman"/>
                <w:b/>
                <w:color w:val="00B050"/>
                <w:sz w:val="24"/>
                <w:szCs w:val="24"/>
                <w:lang w:eastAsia="ru-RU"/>
              </w:rPr>
            </w:pPr>
            <w:r w:rsidRPr="002F168C">
              <w:rPr>
                <w:rFonts w:ascii="Times New Roman" w:hAnsi="Times New Roman" w:cs="Times New Roman"/>
                <w:b/>
                <w:color w:val="00B050"/>
                <w:sz w:val="24"/>
                <w:szCs w:val="24"/>
              </w:rPr>
              <w:t>100,0%</w:t>
            </w:r>
          </w:p>
        </w:tc>
      </w:tr>
    </w:tbl>
    <w:p w14:paraId="0A593CD4" w14:textId="77777777" w:rsidR="00443425" w:rsidRPr="002F168C" w:rsidRDefault="00443425" w:rsidP="00443425">
      <w:pPr>
        <w:spacing w:after="0" w:line="360" w:lineRule="auto"/>
        <w:ind w:firstLine="709"/>
        <w:jc w:val="both"/>
        <w:rPr>
          <w:rFonts w:ascii="Times New Roman" w:hAnsi="Times New Roman" w:cs="Times New Roman"/>
          <w:color w:val="00B050"/>
          <w:sz w:val="28"/>
          <w:szCs w:val="28"/>
          <w:lang w:val="en-US"/>
        </w:rPr>
      </w:pPr>
    </w:p>
    <w:p w14:paraId="1C7F4385" w14:textId="5AD5690F" w:rsidR="00443425" w:rsidRPr="002F168C" w:rsidRDefault="00814D0B" w:rsidP="00443425">
      <w:pPr>
        <w:spacing w:after="0" w:line="360" w:lineRule="auto"/>
        <w:ind w:firstLine="709"/>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t>С</w:t>
      </w:r>
      <w:r w:rsidR="00443425" w:rsidRPr="002F168C">
        <w:rPr>
          <w:rFonts w:ascii="Times New Roman" w:hAnsi="Times New Roman" w:cs="Times New Roman"/>
          <w:color w:val="00B050"/>
          <w:sz w:val="28"/>
          <w:szCs w:val="28"/>
        </w:rPr>
        <w:t xml:space="preserve"> 2018 года проведены более 630 закупок на выполнение вышеназванных комплексных работ на сумму более 2,1 млрд. рублей.</w:t>
      </w:r>
    </w:p>
    <w:p w14:paraId="594E0920" w14:textId="77777777" w:rsidR="00443425" w:rsidRPr="002F168C" w:rsidRDefault="00443425" w:rsidP="00443425">
      <w:pPr>
        <w:spacing w:after="0" w:line="360" w:lineRule="auto"/>
        <w:ind w:firstLine="709"/>
        <w:jc w:val="both"/>
        <w:rPr>
          <w:rFonts w:ascii="Times New Roman" w:hAnsi="Times New Roman" w:cs="Times New Roman"/>
          <w:color w:val="00B050"/>
          <w:sz w:val="28"/>
          <w:szCs w:val="28"/>
        </w:rPr>
      </w:pPr>
    </w:p>
    <w:p w14:paraId="5E112681" w14:textId="1087E44A" w:rsidR="009A0DEA" w:rsidRPr="002F168C" w:rsidRDefault="009A0DEA" w:rsidP="009A0DEA">
      <w:pPr>
        <w:spacing w:after="0" w:line="360" w:lineRule="auto"/>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t>Таблица</w:t>
      </w:r>
      <w:r w:rsidR="006260E0" w:rsidRPr="002F168C">
        <w:rPr>
          <w:rFonts w:ascii="Times New Roman" w:hAnsi="Times New Roman" w:cs="Times New Roman"/>
          <w:color w:val="00B050"/>
          <w:sz w:val="28"/>
          <w:szCs w:val="28"/>
        </w:rPr>
        <w:t xml:space="preserve"> 34</w:t>
      </w:r>
      <w:r w:rsidRPr="002F168C">
        <w:rPr>
          <w:rFonts w:ascii="Times New Roman" w:hAnsi="Times New Roman" w:cs="Times New Roman"/>
          <w:color w:val="00B050"/>
          <w:sz w:val="28"/>
          <w:szCs w:val="28"/>
        </w:rPr>
        <w:t>. Закупки крупных энергокомпаний по видам комплексных работ</w:t>
      </w:r>
    </w:p>
    <w:tbl>
      <w:tblPr>
        <w:tblW w:w="101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1"/>
        <w:gridCol w:w="2221"/>
        <w:gridCol w:w="1843"/>
      </w:tblGrid>
      <w:tr w:rsidR="009A0DEA" w:rsidRPr="002F168C" w14:paraId="13ED7FE0" w14:textId="77777777" w:rsidTr="009A0DEA">
        <w:trPr>
          <w:trHeight w:val="288"/>
          <w:jc w:val="center"/>
        </w:trPr>
        <w:tc>
          <w:tcPr>
            <w:tcW w:w="6061" w:type="dxa"/>
            <w:shd w:val="clear" w:color="auto" w:fill="auto"/>
            <w:noWrap/>
            <w:vAlign w:val="center"/>
            <w:hideMark/>
          </w:tcPr>
          <w:p w14:paraId="21C0F93A" w14:textId="77777777" w:rsidR="00443425" w:rsidRPr="002F168C" w:rsidRDefault="00443425" w:rsidP="009A0DEA">
            <w:pPr>
              <w:spacing w:after="0" w:line="240" w:lineRule="auto"/>
              <w:jc w:val="center"/>
              <w:rPr>
                <w:rFonts w:ascii="Times New Roman" w:eastAsia="Times New Roman" w:hAnsi="Times New Roman" w:cs="Times New Roman"/>
                <w:b/>
                <w:bCs/>
                <w:color w:val="00B050"/>
                <w:sz w:val="28"/>
                <w:szCs w:val="28"/>
                <w:lang w:eastAsia="ru-RU"/>
              </w:rPr>
            </w:pPr>
            <w:r w:rsidRPr="002F168C">
              <w:rPr>
                <w:rFonts w:ascii="Times New Roman" w:eastAsia="Times New Roman" w:hAnsi="Times New Roman" w:cs="Times New Roman"/>
                <w:b/>
                <w:bCs/>
                <w:color w:val="00B050"/>
                <w:sz w:val="28"/>
                <w:szCs w:val="28"/>
                <w:lang w:eastAsia="ru-RU"/>
              </w:rPr>
              <w:t>Виды работ</w:t>
            </w:r>
          </w:p>
        </w:tc>
        <w:tc>
          <w:tcPr>
            <w:tcW w:w="2221" w:type="dxa"/>
            <w:shd w:val="clear" w:color="auto" w:fill="auto"/>
            <w:noWrap/>
            <w:vAlign w:val="center"/>
            <w:hideMark/>
          </w:tcPr>
          <w:p w14:paraId="3FF8662C" w14:textId="77777777" w:rsidR="009A0DEA" w:rsidRPr="002F168C" w:rsidRDefault="00443425" w:rsidP="009A0DEA">
            <w:pPr>
              <w:spacing w:after="0" w:line="240" w:lineRule="auto"/>
              <w:jc w:val="center"/>
              <w:rPr>
                <w:rFonts w:ascii="Times New Roman" w:eastAsia="Times New Roman" w:hAnsi="Times New Roman" w:cs="Times New Roman"/>
                <w:b/>
                <w:bCs/>
                <w:color w:val="00B050"/>
                <w:sz w:val="28"/>
                <w:szCs w:val="28"/>
                <w:lang w:eastAsia="ru-RU"/>
              </w:rPr>
            </w:pPr>
            <w:r w:rsidRPr="002F168C">
              <w:rPr>
                <w:rFonts w:ascii="Times New Roman" w:eastAsia="Times New Roman" w:hAnsi="Times New Roman" w:cs="Times New Roman"/>
                <w:b/>
                <w:bCs/>
                <w:color w:val="00B050"/>
                <w:sz w:val="28"/>
                <w:szCs w:val="28"/>
                <w:lang w:eastAsia="ru-RU"/>
              </w:rPr>
              <w:t xml:space="preserve">Сумма, </w:t>
            </w:r>
          </w:p>
          <w:p w14:paraId="0325EF6E" w14:textId="377475C9" w:rsidR="00443425" w:rsidRPr="002F168C" w:rsidRDefault="00443425" w:rsidP="009A0DEA">
            <w:pPr>
              <w:spacing w:after="0" w:line="240" w:lineRule="auto"/>
              <w:jc w:val="center"/>
              <w:rPr>
                <w:rFonts w:ascii="Times New Roman" w:eastAsia="Times New Roman" w:hAnsi="Times New Roman" w:cs="Times New Roman"/>
                <w:b/>
                <w:bCs/>
                <w:color w:val="00B050"/>
                <w:sz w:val="28"/>
                <w:szCs w:val="28"/>
                <w:lang w:eastAsia="ru-RU"/>
              </w:rPr>
            </w:pPr>
            <w:r w:rsidRPr="002F168C">
              <w:rPr>
                <w:rFonts w:ascii="Times New Roman" w:eastAsia="Times New Roman" w:hAnsi="Times New Roman" w:cs="Times New Roman"/>
                <w:b/>
                <w:bCs/>
                <w:color w:val="00B050"/>
                <w:sz w:val="28"/>
                <w:szCs w:val="28"/>
                <w:lang w:eastAsia="ru-RU"/>
              </w:rPr>
              <w:t>тыс.</w:t>
            </w:r>
            <w:r w:rsidR="009A0DEA" w:rsidRPr="002F168C">
              <w:rPr>
                <w:rFonts w:ascii="Times New Roman" w:eastAsia="Times New Roman" w:hAnsi="Times New Roman" w:cs="Times New Roman"/>
                <w:b/>
                <w:bCs/>
                <w:color w:val="00B050"/>
                <w:sz w:val="28"/>
                <w:szCs w:val="28"/>
                <w:lang w:eastAsia="ru-RU"/>
              </w:rPr>
              <w:t xml:space="preserve"> </w:t>
            </w:r>
            <w:r w:rsidRPr="002F168C">
              <w:rPr>
                <w:rFonts w:ascii="Times New Roman" w:eastAsia="Times New Roman" w:hAnsi="Times New Roman" w:cs="Times New Roman"/>
                <w:b/>
                <w:bCs/>
                <w:color w:val="00B050"/>
                <w:sz w:val="28"/>
                <w:szCs w:val="28"/>
                <w:lang w:eastAsia="ru-RU"/>
              </w:rPr>
              <w:t>руб</w:t>
            </w:r>
            <w:r w:rsidR="009A0DEA" w:rsidRPr="002F168C">
              <w:rPr>
                <w:rFonts w:ascii="Times New Roman" w:eastAsia="Times New Roman" w:hAnsi="Times New Roman" w:cs="Times New Roman"/>
                <w:b/>
                <w:bCs/>
                <w:color w:val="00B050"/>
                <w:sz w:val="28"/>
                <w:szCs w:val="28"/>
                <w:lang w:eastAsia="ru-RU"/>
              </w:rPr>
              <w:t>.</w:t>
            </w:r>
          </w:p>
        </w:tc>
        <w:tc>
          <w:tcPr>
            <w:tcW w:w="1843" w:type="dxa"/>
            <w:shd w:val="clear" w:color="auto" w:fill="auto"/>
            <w:noWrap/>
            <w:vAlign w:val="center"/>
            <w:hideMark/>
          </w:tcPr>
          <w:p w14:paraId="615EFBC4" w14:textId="77777777" w:rsidR="00443425" w:rsidRPr="002F168C" w:rsidRDefault="00443425" w:rsidP="009A0DEA">
            <w:pPr>
              <w:spacing w:after="0" w:line="240" w:lineRule="auto"/>
              <w:jc w:val="center"/>
              <w:rPr>
                <w:rFonts w:ascii="Times New Roman" w:eastAsia="Times New Roman" w:hAnsi="Times New Roman" w:cs="Times New Roman"/>
                <w:b/>
                <w:bCs/>
                <w:color w:val="00B050"/>
                <w:sz w:val="28"/>
                <w:szCs w:val="28"/>
                <w:lang w:eastAsia="ru-RU"/>
              </w:rPr>
            </w:pPr>
            <w:r w:rsidRPr="002F168C">
              <w:rPr>
                <w:rFonts w:ascii="Times New Roman" w:eastAsia="Times New Roman" w:hAnsi="Times New Roman" w:cs="Times New Roman"/>
                <w:b/>
                <w:bCs/>
                <w:color w:val="00B050"/>
                <w:sz w:val="28"/>
                <w:szCs w:val="28"/>
                <w:lang w:eastAsia="ru-RU"/>
              </w:rPr>
              <w:t>Кол-во, ед.</w:t>
            </w:r>
          </w:p>
        </w:tc>
      </w:tr>
      <w:tr w:rsidR="009A0DEA" w:rsidRPr="002F168C" w14:paraId="29326245" w14:textId="77777777" w:rsidTr="009A0DEA">
        <w:trPr>
          <w:trHeight w:val="288"/>
          <w:jc w:val="center"/>
        </w:trPr>
        <w:tc>
          <w:tcPr>
            <w:tcW w:w="6061" w:type="dxa"/>
            <w:shd w:val="clear" w:color="auto" w:fill="auto"/>
            <w:noWrap/>
            <w:vAlign w:val="center"/>
            <w:hideMark/>
          </w:tcPr>
          <w:p w14:paraId="194F6D8C"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 xml:space="preserve">Экспертиза промышленной безопасности </w:t>
            </w:r>
          </w:p>
        </w:tc>
        <w:tc>
          <w:tcPr>
            <w:tcW w:w="2221" w:type="dxa"/>
            <w:shd w:val="clear" w:color="auto" w:fill="auto"/>
            <w:noWrap/>
            <w:vAlign w:val="center"/>
            <w:hideMark/>
          </w:tcPr>
          <w:p w14:paraId="172A5E0B"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591 255,73</w:t>
            </w:r>
          </w:p>
        </w:tc>
        <w:tc>
          <w:tcPr>
            <w:tcW w:w="1843" w:type="dxa"/>
            <w:shd w:val="clear" w:color="auto" w:fill="auto"/>
            <w:noWrap/>
            <w:vAlign w:val="center"/>
            <w:hideMark/>
          </w:tcPr>
          <w:p w14:paraId="4F6678BA"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158</w:t>
            </w:r>
          </w:p>
        </w:tc>
      </w:tr>
      <w:tr w:rsidR="009A0DEA" w:rsidRPr="002F168C" w14:paraId="0E274E73" w14:textId="77777777" w:rsidTr="009A0DEA">
        <w:trPr>
          <w:trHeight w:val="288"/>
          <w:jc w:val="center"/>
        </w:trPr>
        <w:tc>
          <w:tcPr>
            <w:tcW w:w="6061" w:type="dxa"/>
            <w:shd w:val="clear" w:color="auto" w:fill="auto"/>
            <w:noWrap/>
            <w:vAlign w:val="center"/>
            <w:hideMark/>
          </w:tcPr>
          <w:p w14:paraId="0CF0BDB9"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Техническое обслуживание оборудования</w:t>
            </w:r>
          </w:p>
        </w:tc>
        <w:tc>
          <w:tcPr>
            <w:tcW w:w="2221" w:type="dxa"/>
            <w:shd w:val="clear" w:color="auto" w:fill="auto"/>
            <w:noWrap/>
            <w:vAlign w:val="center"/>
            <w:hideMark/>
          </w:tcPr>
          <w:p w14:paraId="0AAB0EB8"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431 974,88</w:t>
            </w:r>
          </w:p>
        </w:tc>
        <w:tc>
          <w:tcPr>
            <w:tcW w:w="1843" w:type="dxa"/>
            <w:shd w:val="clear" w:color="auto" w:fill="auto"/>
            <w:noWrap/>
            <w:vAlign w:val="center"/>
            <w:hideMark/>
          </w:tcPr>
          <w:p w14:paraId="5F605846"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127</w:t>
            </w:r>
          </w:p>
        </w:tc>
      </w:tr>
      <w:tr w:rsidR="009A0DEA" w:rsidRPr="002F168C" w14:paraId="398787F9" w14:textId="77777777" w:rsidTr="009A0DEA">
        <w:trPr>
          <w:trHeight w:val="288"/>
          <w:jc w:val="center"/>
        </w:trPr>
        <w:tc>
          <w:tcPr>
            <w:tcW w:w="6061" w:type="dxa"/>
            <w:shd w:val="clear" w:color="auto" w:fill="auto"/>
            <w:noWrap/>
            <w:vAlign w:val="center"/>
            <w:hideMark/>
          </w:tcPr>
          <w:p w14:paraId="14F93D2A"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Обследование технического состояния</w:t>
            </w:r>
          </w:p>
        </w:tc>
        <w:tc>
          <w:tcPr>
            <w:tcW w:w="2221" w:type="dxa"/>
            <w:shd w:val="clear" w:color="auto" w:fill="auto"/>
            <w:noWrap/>
            <w:vAlign w:val="center"/>
            <w:hideMark/>
          </w:tcPr>
          <w:p w14:paraId="38AC2E41"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316 226,78</w:t>
            </w:r>
          </w:p>
        </w:tc>
        <w:tc>
          <w:tcPr>
            <w:tcW w:w="1843" w:type="dxa"/>
            <w:shd w:val="clear" w:color="auto" w:fill="auto"/>
            <w:noWrap/>
            <w:vAlign w:val="center"/>
            <w:hideMark/>
          </w:tcPr>
          <w:p w14:paraId="40773DB8"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87</w:t>
            </w:r>
          </w:p>
        </w:tc>
      </w:tr>
      <w:tr w:rsidR="009A0DEA" w:rsidRPr="002F168C" w14:paraId="5DA4F70B" w14:textId="77777777" w:rsidTr="009A0DEA">
        <w:trPr>
          <w:trHeight w:val="288"/>
          <w:jc w:val="center"/>
        </w:trPr>
        <w:tc>
          <w:tcPr>
            <w:tcW w:w="6061" w:type="dxa"/>
            <w:shd w:val="clear" w:color="auto" w:fill="auto"/>
            <w:noWrap/>
            <w:vAlign w:val="center"/>
            <w:hideMark/>
          </w:tcPr>
          <w:p w14:paraId="1F7823EA"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 xml:space="preserve">Выполнение проектных и изыскательских работ </w:t>
            </w:r>
          </w:p>
        </w:tc>
        <w:tc>
          <w:tcPr>
            <w:tcW w:w="2221" w:type="dxa"/>
            <w:shd w:val="clear" w:color="auto" w:fill="auto"/>
            <w:noWrap/>
            <w:vAlign w:val="center"/>
            <w:hideMark/>
          </w:tcPr>
          <w:p w14:paraId="5F069449"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248 800,64</w:t>
            </w:r>
          </w:p>
        </w:tc>
        <w:tc>
          <w:tcPr>
            <w:tcW w:w="1843" w:type="dxa"/>
            <w:shd w:val="clear" w:color="auto" w:fill="auto"/>
            <w:noWrap/>
            <w:vAlign w:val="center"/>
            <w:hideMark/>
          </w:tcPr>
          <w:p w14:paraId="1A738AEA"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61</w:t>
            </w:r>
          </w:p>
        </w:tc>
      </w:tr>
      <w:tr w:rsidR="009A0DEA" w:rsidRPr="002F168C" w14:paraId="530A4A7B" w14:textId="77777777" w:rsidTr="009A0DEA">
        <w:trPr>
          <w:trHeight w:val="288"/>
          <w:jc w:val="center"/>
        </w:trPr>
        <w:tc>
          <w:tcPr>
            <w:tcW w:w="6061" w:type="dxa"/>
            <w:shd w:val="clear" w:color="auto" w:fill="auto"/>
            <w:noWrap/>
            <w:vAlign w:val="center"/>
            <w:hideMark/>
          </w:tcPr>
          <w:p w14:paraId="1CA63824"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Проведение испытаний</w:t>
            </w:r>
          </w:p>
        </w:tc>
        <w:tc>
          <w:tcPr>
            <w:tcW w:w="2221" w:type="dxa"/>
            <w:shd w:val="clear" w:color="auto" w:fill="auto"/>
            <w:noWrap/>
            <w:vAlign w:val="center"/>
            <w:hideMark/>
          </w:tcPr>
          <w:p w14:paraId="2FC47A12"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184 090,35</w:t>
            </w:r>
          </w:p>
        </w:tc>
        <w:tc>
          <w:tcPr>
            <w:tcW w:w="1843" w:type="dxa"/>
            <w:shd w:val="clear" w:color="auto" w:fill="auto"/>
            <w:noWrap/>
            <w:vAlign w:val="center"/>
            <w:hideMark/>
          </w:tcPr>
          <w:p w14:paraId="1F8BD8D6"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65</w:t>
            </w:r>
          </w:p>
        </w:tc>
      </w:tr>
      <w:tr w:rsidR="009A0DEA" w:rsidRPr="002F168C" w14:paraId="2286B9BB" w14:textId="77777777" w:rsidTr="009A0DEA">
        <w:trPr>
          <w:trHeight w:val="288"/>
          <w:jc w:val="center"/>
        </w:trPr>
        <w:tc>
          <w:tcPr>
            <w:tcW w:w="6061" w:type="dxa"/>
            <w:shd w:val="clear" w:color="auto" w:fill="auto"/>
            <w:noWrap/>
            <w:vAlign w:val="center"/>
            <w:hideMark/>
          </w:tcPr>
          <w:p w14:paraId="4CD82820"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Поверка приборов и оборудования</w:t>
            </w:r>
          </w:p>
        </w:tc>
        <w:tc>
          <w:tcPr>
            <w:tcW w:w="2221" w:type="dxa"/>
            <w:shd w:val="clear" w:color="auto" w:fill="auto"/>
            <w:noWrap/>
            <w:vAlign w:val="center"/>
            <w:hideMark/>
          </w:tcPr>
          <w:p w14:paraId="1B882C7E"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133 656,82</w:t>
            </w:r>
          </w:p>
        </w:tc>
        <w:tc>
          <w:tcPr>
            <w:tcW w:w="1843" w:type="dxa"/>
            <w:shd w:val="clear" w:color="auto" w:fill="auto"/>
            <w:noWrap/>
            <w:vAlign w:val="center"/>
            <w:hideMark/>
          </w:tcPr>
          <w:p w14:paraId="521FA195"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38</w:t>
            </w:r>
          </w:p>
        </w:tc>
      </w:tr>
      <w:tr w:rsidR="009A0DEA" w:rsidRPr="002F168C" w14:paraId="33D566DC" w14:textId="77777777" w:rsidTr="009A0DEA">
        <w:trPr>
          <w:trHeight w:val="288"/>
          <w:jc w:val="center"/>
        </w:trPr>
        <w:tc>
          <w:tcPr>
            <w:tcW w:w="6061" w:type="dxa"/>
            <w:shd w:val="clear" w:color="auto" w:fill="auto"/>
            <w:noWrap/>
            <w:vAlign w:val="center"/>
            <w:hideMark/>
          </w:tcPr>
          <w:p w14:paraId="2590044A"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Техническое освидетельствование зданий</w:t>
            </w:r>
          </w:p>
        </w:tc>
        <w:tc>
          <w:tcPr>
            <w:tcW w:w="2221" w:type="dxa"/>
            <w:shd w:val="clear" w:color="auto" w:fill="auto"/>
            <w:noWrap/>
            <w:vAlign w:val="center"/>
            <w:hideMark/>
          </w:tcPr>
          <w:p w14:paraId="21015E0E"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80 373,66</w:t>
            </w:r>
          </w:p>
        </w:tc>
        <w:tc>
          <w:tcPr>
            <w:tcW w:w="1843" w:type="dxa"/>
            <w:shd w:val="clear" w:color="auto" w:fill="auto"/>
            <w:noWrap/>
            <w:vAlign w:val="center"/>
            <w:hideMark/>
          </w:tcPr>
          <w:p w14:paraId="4C820A63"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36</w:t>
            </w:r>
          </w:p>
        </w:tc>
      </w:tr>
      <w:tr w:rsidR="009A0DEA" w:rsidRPr="002F168C" w14:paraId="7CB26090" w14:textId="77777777" w:rsidTr="009A0DEA">
        <w:trPr>
          <w:trHeight w:val="288"/>
          <w:jc w:val="center"/>
        </w:trPr>
        <w:tc>
          <w:tcPr>
            <w:tcW w:w="6061" w:type="dxa"/>
            <w:shd w:val="clear" w:color="auto" w:fill="auto"/>
            <w:noWrap/>
            <w:vAlign w:val="center"/>
            <w:hideMark/>
          </w:tcPr>
          <w:p w14:paraId="1CD7D92B"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Проведение антикоррозийных работ</w:t>
            </w:r>
          </w:p>
        </w:tc>
        <w:tc>
          <w:tcPr>
            <w:tcW w:w="2221" w:type="dxa"/>
            <w:shd w:val="clear" w:color="auto" w:fill="auto"/>
            <w:noWrap/>
            <w:vAlign w:val="center"/>
            <w:hideMark/>
          </w:tcPr>
          <w:p w14:paraId="1FB318E5"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72 765,62</w:t>
            </w:r>
          </w:p>
        </w:tc>
        <w:tc>
          <w:tcPr>
            <w:tcW w:w="1843" w:type="dxa"/>
            <w:shd w:val="clear" w:color="auto" w:fill="auto"/>
            <w:noWrap/>
            <w:vAlign w:val="center"/>
            <w:hideMark/>
          </w:tcPr>
          <w:p w14:paraId="34CECD9A"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26</w:t>
            </w:r>
          </w:p>
        </w:tc>
      </w:tr>
      <w:tr w:rsidR="009A0DEA" w:rsidRPr="002F168C" w14:paraId="1315AE10" w14:textId="77777777" w:rsidTr="009A0DEA">
        <w:trPr>
          <w:trHeight w:val="288"/>
          <w:jc w:val="center"/>
        </w:trPr>
        <w:tc>
          <w:tcPr>
            <w:tcW w:w="6061" w:type="dxa"/>
            <w:shd w:val="clear" w:color="auto" w:fill="auto"/>
            <w:noWrap/>
            <w:vAlign w:val="center"/>
            <w:hideMark/>
          </w:tcPr>
          <w:p w14:paraId="622F696C"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Диагностика оборудования</w:t>
            </w:r>
          </w:p>
        </w:tc>
        <w:tc>
          <w:tcPr>
            <w:tcW w:w="2221" w:type="dxa"/>
            <w:shd w:val="clear" w:color="auto" w:fill="auto"/>
            <w:noWrap/>
            <w:vAlign w:val="center"/>
            <w:hideMark/>
          </w:tcPr>
          <w:p w14:paraId="4FEC50D7"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58 003,46</w:t>
            </w:r>
          </w:p>
        </w:tc>
        <w:tc>
          <w:tcPr>
            <w:tcW w:w="1843" w:type="dxa"/>
            <w:shd w:val="clear" w:color="auto" w:fill="auto"/>
            <w:noWrap/>
            <w:vAlign w:val="center"/>
            <w:hideMark/>
          </w:tcPr>
          <w:p w14:paraId="37E62491"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19</w:t>
            </w:r>
          </w:p>
        </w:tc>
      </w:tr>
      <w:tr w:rsidR="009A0DEA" w:rsidRPr="002F168C" w14:paraId="08CE3FEC" w14:textId="77777777" w:rsidTr="009A0DEA">
        <w:trPr>
          <w:trHeight w:val="288"/>
          <w:jc w:val="center"/>
        </w:trPr>
        <w:tc>
          <w:tcPr>
            <w:tcW w:w="6061" w:type="dxa"/>
            <w:shd w:val="clear" w:color="auto" w:fill="auto"/>
            <w:noWrap/>
            <w:vAlign w:val="center"/>
            <w:hideMark/>
          </w:tcPr>
          <w:p w14:paraId="41C3580E"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Проведение очистки оборудования</w:t>
            </w:r>
          </w:p>
        </w:tc>
        <w:tc>
          <w:tcPr>
            <w:tcW w:w="2221" w:type="dxa"/>
            <w:shd w:val="clear" w:color="auto" w:fill="auto"/>
            <w:noWrap/>
            <w:vAlign w:val="center"/>
            <w:hideMark/>
          </w:tcPr>
          <w:p w14:paraId="7E15EC6C"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16 150,80</w:t>
            </w:r>
          </w:p>
        </w:tc>
        <w:tc>
          <w:tcPr>
            <w:tcW w:w="1843" w:type="dxa"/>
            <w:shd w:val="clear" w:color="auto" w:fill="auto"/>
            <w:noWrap/>
            <w:vAlign w:val="center"/>
            <w:hideMark/>
          </w:tcPr>
          <w:p w14:paraId="2A1BD52F"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11</w:t>
            </w:r>
          </w:p>
        </w:tc>
      </w:tr>
      <w:tr w:rsidR="009A0DEA" w:rsidRPr="002F168C" w14:paraId="5EDC1B16" w14:textId="77777777" w:rsidTr="009A0DEA">
        <w:trPr>
          <w:trHeight w:val="288"/>
          <w:jc w:val="center"/>
        </w:trPr>
        <w:tc>
          <w:tcPr>
            <w:tcW w:w="6061" w:type="dxa"/>
            <w:shd w:val="clear" w:color="auto" w:fill="auto"/>
            <w:noWrap/>
            <w:vAlign w:val="center"/>
            <w:hideMark/>
          </w:tcPr>
          <w:p w14:paraId="6B76FE06"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 xml:space="preserve">Паспортизация оборудования </w:t>
            </w:r>
          </w:p>
        </w:tc>
        <w:tc>
          <w:tcPr>
            <w:tcW w:w="2221" w:type="dxa"/>
            <w:shd w:val="clear" w:color="auto" w:fill="auto"/>
            <w:noWrap/>
            <w:vAlign w:val="center"/>
            <w:hideMark/>
          </w:tcPr>
          <w:p w14:paraId="4EFC1C59"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1 689,60</w:t>
            </w:r>
          </w:p>
        </w:tc>
        <w:tc>
          <w:tcPr>
            <w:tcW w:w="1843" w:type="dxa"/>
            <w:shd w:val="clear" w:color="auto" w:fill="auto"/>
            <w:noWrap/>
            <w:vAlign w:val="center"/>
            <w:hideMark/>
          </w:tcPr>
          <w:p w14:paraId="38D85906"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1</w:t>
            </w:r>
          </w:p>
        </w:tc>
      </w:tr>
      <w:tr w:rsidR="009A0DEA" w:rsidRPr="002F168C" w14:paraId="527A9FBE" w14:textId="77777777" w:rsidTr="009A0DEA">
        <w:trPr>
          <w:trHeight w:val="288"/>
          <w:jc w:val="center"/>
        </w:trPr>
        <w:tc>
          <w:tcPr>
            <w:tcW w:w="6061" w:type="dxa"/>
            <w:shd w:val="clear" w:color="auto" w:fill="auto"/>
            <w:noWrap/>
            <w:vAlign w:val="center"/>
            <w:hideMark/>
          </w:tcPr>
          <w:p w14:paraId="3D080803" w14:textId="77777777" w:rsidR="00443425" w:rsidRPr="002F168C" w:rsidRDefault="00443425" w:rsidP="00E16D4D">
            <w:pPr>
              <w:spacing w:after="0" w:line="240" w:lineRule="auto"/>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Инспекционный контроль</w:t>
            </w:r>
          </w:p>
        </w:tc>
        <w:tc>
          <w:tcPr>
            <w:tcW w:w="2221" w:type="dxa"/>
            <w:shd w:val="clear" w:color="auto" w:fill="auto"/>
            <w:noWrap/>
            <w:vAlign w:val="center"/>
            <w:hideMark/>
          </w:tcPr>
          <w:p w14:paraId="78283FF1" w14:textId="77777777" w:rsidR="00443425" w:rsidRPr="002F168C" w:rsidRDefault="00443425" w:rsidP="009A0DEA">
            <w:pPr>
              <w:spacing w:after="0" w:line="240" w:lineRule="auto"/>
              <w:jc w:val="right"/>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716,87</w:t>
            </w:r>
          </w:p>
        </w:tc>
        <w:tc>
          <w:tcPr>
            <w:tcW w:w="1843" w:type="dxa"/>
            <w:shd w:val="clear" w:color="auto" w:fill="auto"/>
            <w:noWrap/>
            <w:vAlign w:val="center"/>
            <w:hideMark/>
          </w:tcPr>
          <w:p w14:paraId="3B29ED1F" w14:textId="77777777" w:rsidR="00443425" w:rsidRPr="002F168C" w:rsidRDefault="00443425" w:rsidP="00E16D4D">
            <w:pPr>
              <w:spacing w:after="0" w:line="240" w:lineRule="auto"/>
              <w:jc w:val="center"/>
              <w:rPr>
                <w:rFonts w:ascii="Times New Roman" w:eastAsia="Times New Roman" w:hAnsi="Times New Roman" w:cs="Times New Roman"/>
                <w:color w:val="00B050"/>
                <w:sz w:val="28"/>
                <w:szCs w:val="28"/>
                <w:lang w:eastAsia="ru-RU"/>
              </w:rPr>
            </w:pPr>
            <w:r w:rsidRPr="002F168C">
              <w:rPr>
                <w:rFonts w:ascii="Times New Roman" w:eastAsia="Times New Roman" w:hAnsi="Times New Roman" w:cs="Times New Roman"/>
                <w:color w:val="00B050"/>
                <w:sz w:val="28"/>
                <w:szCs w:val="28"/>
                <w:lang w:eastAsia="ru-RU"/>
              </w:rPr>
              <w:t>2</w:t>
            </w:r>
          </w:p>
        </w:tc>
      </w:tr>
      <w:tr w:rsidR="009A0DEA" w:rsidRPr="002F168C" w14:paraId="6DF2C18F" w14:textId="77777777" w:rsidTr="009A0DEA">
        <w:trPr>
          <w:trHeight w:val="288"/>
          <w:jc w:val="center"/>
        </w:trPr>
        <w:tc>
          <w:tcPr>
            <w:tcW w:w="6061" w:type="dxa"/>
            <w:shd w:val="clear" w:color="auto" w:fill="auto"/>
            <w:noWrap/>
            <w:vAlign w:val="center"/>
            <w:hideMark/>
          </w:tcPr>
          <w:p w14:paraId="454F21ED" w14:textId="77777777" w:rsidR="00443425" w:rsidRPr="002F168C" w:rsidRDefault="00443425" w:rsidP="00E16D4D">
            <w:pPr>
              <w:spacing w:after="0" w:line="240" w:lineRule="auto"/>
              <w:rPr>
                <w:rFonts w:ascii="Times New Roman" w:eastAsia="Times New Roman" w:hAnsi="Times New Roman" w:cs="Times New Roman"/>
                <w:b/>
                <w:color w:val="00B050"/>
                <w:sz w:val="28"/>
                <w:szCs w:val="28"/>
                <w:lang w:eastAsia="ru-RU"/>
              </w:rPr>
            </w:pPr>
            <w:r w:rsidRPr="002F168C">
              <w:rPr>
                <w:rFonts w:ascii="Times New Roman" w:eastAsia="Times New Roman" w:hAnsi="Times New Roman" w:cs="Times New Roman"/>
                <w:b/>
                <w:color w:val="00B050"/>
                <w:sz w:val="28"/>
                <w:szCs w:val="28"/>
                <w:lang w:eastAsia="ru-RU"/>
              </w:rPr>
              <w:t>Общий итог</w:t>
            </w:r>
          </w:p>
        </w:tc>
        <w:tc>
          <w:tcPr>
            <w:tcW w:w="2221" w:type="dxa"/>
            <w:shd w:val="clear" w:color="auto" w:fill="auto"/>
            <w:noWrap/>
            <w:vAlign w:val="center"/>
            <w:hideMark/>
          </w:tcPr>
          <w:p w14:paraId="07D55C24" w14:textId="77777777" w:rsidR="00443425" w:rsidRPr="002F168C" w:rsidRDefault="00443425" w:rsidP="009A0DEA">
            <w:pPr>
              <w:spacing w:after="0" w:line="240" w:lineRule="auto"/>
              <w:jc w:val="right"/>
              <w:rPr>
                <w:rFonts w:ascii="Times New Roman" w:eastAsia="Times New Roman" w:hAnsi="Times New Roman" w:cs="Times New Roman"/>
                <w:b/>
                <w:color w:val="00B050"/>
                <w:sz w:val="28"/>
                <w:szCs w:val="28"/>
                <w:lang w:eastAsia="ru-RU"/>
              </w:rPr>
            </w:pPr>
            <w:r w:rsidRPr="002F168C">
              <w:rPr>
                <w:rFonts w:ascii="Times New Roman" w:eastAsia="Times New Roman" w:hAnsi="Times New Roman" w:cs="Times New Roman"/>
                <w:b/>
                <w:color w:val="00B050"/>
                <w:sz w:val="28"/>
                <w:szCs w:val="28"/>
                <w:lang w:eastAsia="ru-RU"/>
              </w:rPr>
              <w:t>2 135 705,22</w:t>
            </w:r>
          </w:p>
        </w:tc>
        <w:tc>
          <w:tcPr>
            <w:tcW w:w="1843" w:type="dxa"/>
            <w:shd w:val="clear" w:color="auto" w:fill="auto"/>
            <w:noWrap/>
            <w:vAlign w:val="center"/>
            <w:hideMark/>
          </w:tcPr>
          <w:p w14:paraId="1F3C78CB" w14:textId="77777777" w:rsidR="00443425" w:rsidRPr="002F168C" w:rsidRDefault="00443425" w:rsidP="00E16D4D">
            <w:pPr>
              <w:spacing w:after="0" w:line="240" w:lineRule="auto"/>
              <w:jc w:val="center"/>
              <w:rPr>
                <w:rFonts w:ascii="Times New Roman" w:eastAsia="Times New Roman" w:hAnsi="Times New Roman" w:cs="Times New Roman"/>
                <w:b/>
                <w:color w:val="00B050"/>
                <w:sz w:val="28"/>
                <w:szCs w:val="28"/>
                <w:lang w:eastAsia="ru-RU"/>
              </w:rPr>
            </w:pPr>
            <w:r w:rsidRPr="002F168C">
              <w:rPr>
                <w:rFonts w:ascii="Times New Roman" w:eastAsia="Times New Roman" w:hAnsi="Times New Roman" w:cs="Times New Roman"/>
                <w:b/>
                <w:color w:val="00B050"/>
                <w:sz w:val="28"/>
                <w:szCs w:val="28"/>
                <w:lang w:eastAsia="ru-RU"/>
              </w:rPr>
              <w:t>631</w:t>
            </w:r>
          </w:p>
        </w:tc>
      </w:tr>
    </w:tbl>
    <w:p w14:paraId="14F88589" w14:textId="77777777" w:rsidR="00443425" w:rsidRPr="002F168C" w:rsidRDefault="00443425" w:rsidP="00443425">
      <w:pPr>
        <w:spacing w:after="0" w:line="360" w:lineRule="auto"/>
        <w:ind w:firstLine="709"/>
        <w:jc w:val="both"/>
        <w:rPr>
          <w:rFonts w:ascii="Times New Roman" w:hAnsi="Times New Roman" w:cs="Times New Roman"/>
          <w:color w:val="00B050"/>
          <w:sz w:val="28"/>
          <w:szCs w:val="28"/>
        </w:rPr>
      </w:pPr>
    </w:p>
    <w:p w14:paraId="1D27928B" w14:textId="77777777" w:rsidR="00443425" w:rsidRPr="002F168C" w:rsidRDefault="00443425" w:rsidP="00814D0B">
      <w:pPr>
        <w:spacing w:after="0" w:line="360" w:lineRule="auto"/>
        <w:jc w:val="center"/>
        <w:rPr>
          <w:rFonts w:ascii="Times New Roman" w:hAnsi="Times New Roman" w:cs="Times New Roman"/>
          <w:b/>
          <w:color w:val="00B050"/>
          <w:sz w:val="28"/>
          <w:szCs w:val="28"/>
        </w:rPr>
      </w:pPr>
      <w:r w:rsidRPr="002F168C">
        <w:rPr>
          <w:rFonts w:ascii="Times New Roman" w:hAnsi="Times New Roman" w:cs="Times New Roman"/>
          <w:b/>
          <w:color w:val="00B050"/>
          <w:sz w:val="28"/>
          <w:szCs w:val="28"/>
        </w:rPr>
        <w:t>Основные заказчики</w:t>
      </w:r>
    </w:p>
    <w:p w14:paraId="122D93B3" w14:textId="77777777" w:rsidR="00443425" w:rsidRPr="002F168C" w:rsidRDefault="00443425" w:rsidP="00814D0B">
      <w:pPr>
        <w:spacing w:after="0" w:line="360" w:lineRule="auto"/>
        <w:ind w:firstLine="709"/>
        <w:jc w:val="both"/>
        <w:rPr>
          <w:rFonts w:ascii="Times New Roman" w:hAnsi="Times New Roman" w:cs="Times New Roman"/>
          <w:color w:val="00B050"/>
          <w:sz w:val="28"/>
          <w:szCs w:val="28"/>
        </w:rPr>
      </w:pPr>
    </w:p>
    <w:p w14:paraId="7987EC27" w14:textId="4D0C45A2" w:rsidR="00443425" w:rsidRPr="002F168C" w:rsidRDefault="00443425" w:rsidP="00814D0B">
      <w:pPr>
        <w:spacing w:after="0" w:line="360" w:lineRule="auto"/>
        <w:ind w:firstLine="709"/>
        <w:jc w:val="both"/>
        <w:rPr>
          <w:rFonts w:ascii="Times New Roman" w:hAnsi="Times New Roman" w:cs="Times New Roman"/>
          <w:color w:val="00B050"/>
          <w:sz w:val="28"/>
          <w:szCs w:val="28"/>
        </w:rPr>
      </w:pPr>
      <w:r w:rsidRPr="002F168C">
        <w:rPr>
          <w:rFonts w:ascii="Times New Roman" w:hAnsi="Times New Roman" w:cs="Times New Roman"/>
          <w:color w:val="00B050"/>
          <w:sz w:val="28"/>
          <w:szCs w:val="28"/>
        </w:rPr>
        <w:t>В результате анализа установлено, что основными заказчиками работ являются:</w:t>
      </w:r>
      <w:r w:rsidRPr="002F168C">
        <w:rPr>
          <w:rFonts w:ascii="Times New Roman" w:hAnsi="Times New Roman"/>
          <w:color w:val="00B050"/>
          <w:sz w:val="28"/>
          <w:szCs w:val="28"/>
        </w:rPr>
        <w:t xml:space="preserve"> ПАО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Т ПЛЮС</w:t>
      </w:r>
      <w:r w:rsidR="000F4A3D" w:rsidRPr="002F168C">
        <w:rPr>
          <w:rFonts w:ascii="Times New Roman" w:hAnsi="Times New Roman"/>
          <w:color w:val="00B050"/>
          <w:sz w:val="28"/>
          <w:szCs w:val="28"/>
        </w:rPr>
        <w:t>»</w:t>
      </w:r>
      <w:r w:rsidRPr="002F168C">
        <w:rPr>
          <w:rFonts w:ascii="Times New Roman" w:hAnsi="Times New Roman"/>
          <w:color w:val="00B050"/>
          <w:sz w:val="28"/>
          <w:szCs w:val="28"/>
        </w:rPr>
        <w:t xml:space="preserve">, </w:t>
      </w:r>
      <w:r w:rsidRPr="002F168C">
        <w:rPr>
          <w:rFonts w:ascii="Times New Roman" w:eastAsia="Calibri" w:hAnsi="Times New Roman" w:cs="Times New Roman"/>
          <w:color w:val="00B050"/>
          <w:sz w:val="28"/>
          <w:szCs w:val="28"/>
        </w:rPr>
        <w:t xml:space="preserve">ПАО </w:t>
      </w:r>
      <w:r w:rsidR="000F4A3D" w:rsidRPr="002F168C">
        <w:rPr>
          <w:rFonts w:ascii="Times New Roman" w:eastAsia="Calibri" w:hAnsi="Times New Roman" w:cs="Times New Roman"/>
          <w:color w:val="00B050"/>
          <w:sz w:val="28"/>
          <w:szCs w:val="28"/>
        </w:rPr>
        <w:t>«</w:t>
      </w:r>
      <w:r w:rsidRPr="002F168C">
        <w:rPr>
          <w:rFonts w:ascii="Times New Roman" w:eastAsia="Calibri" w:hAnsi="Times New Roman" w:cs="Times New Roman"/>
          <w:color w:val="00B050"/>
          <w:sz w:val="28"/>
          <w:szCs w:val="28"/>
        </w:rPr>
        <w:t>МОСЭНЕРГО</w:t>
      </w:r>
      <w:r w:rsidR="000F4A3D" w:rsidRPr="002F168C">
        <w:rPr>
          <w:rFonts w:ascii="Times New Roman" w:eastAsia="Calibri" w:hAnsi="Times New Roman" w:cs="Times New Roman"/>
          <w:color w:val="00B050"/>
          <w:sz w:val="28"/>
          <w:szCs w:val="28"/>
        </w:rPr>
        <w:t>»</w:t>
      </w:r>
      <w:r w:rsidRPr="002F168C">
        <w:rPr>
          <w:rFonts w:ascii="Times New Roman" w:eastAsia="Calibri" w:hAnsi="Times New Roman" w:cs="Times New Roman"/>
          <w:color w:val="00B050"/>
          <w:sz w:val="28"/>
          <w:szCs w:val="28"/>
        </w:rPr>
        <w:t xml:space="preserve">, </w:t>
      </w:r>
      <w:r w:rsidRPr="002F168C">
        <w:rPr>
          <w:rFonts w:ascii="Times New Roman" w:hAnsi="Times New Roman"/>
          <w:color w:val="00B050"/>
          <w:sz w:val="28"/>
          <w:szCs w:val="28"/>
        </w:rPr>
        <w:t xml:space="preserve">АО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ИНТЕР РАО</w:t>
      </w:r>
      <w:r w:rsidR="000F4A3D" w:rsidRPr="002F168C">
        <w:rPr>
          <w:rFonts w:ascii="Times New Roman" w:hAnsi="Times New Roman"/>
          <w:color w:val="00B050"/>
          <w:sz w:val="28"/>
          <w:szCs w:val="28"/>
        </w:rPr>
        <w:t xml:space="preserve"> – </w:t>
      </w:r>
      <w:r w:rsidRPr="002F168C">
        <w:rPr>
          <w:rFonts w:ascii="Times New Roman" w:hAnsi="Times New Roman"/>
          <w:color w:val="00B050"/>
          <w:sz w:val="28"/>
          <w:szCs w:val="28"/>
        </w:rPr>
        <w:t>ЭЛЕКТРОГЕНЕРАЦИЯ</w:t>
      </w:r>
      <w:r w:rsidR="000F4A3D" w:rsidRPr="002F168C">
        <w:rPr>
          <w:rFonts w:ascii="Times New Roman" w:eastAsia="Calibri" w:hAnsi="Times New Roman" w:cs="Times New Roman"/>
          <w:color w:val="00B050"/>
          <w:sz w:val="28"/>
          <w:szCs w:val="28"/>
        </w:rPr>
        <w:t>»</w:t>
      </w:r>
      <w:r w:rsidRPr="002F168C">
        <w:rPr>
          <w:rFonts w:ascii="Times New Roman" w:eastAsia="Calibri" w:hAnsi="Times New Roman" w:cs="Times New Roman"/>
          <w:color w:val="00B050"/>
          <w:sz w:val="28"/>
          <w:szCs w:val="28"/>
        </w:rPr>
        <w:t xml:space="preserve"> и </w:t>
      </w: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ОГК-2</w:t>
      </w:r>
      <w:r w:rsidR="000F4A3D" w:rsidRPr="002F168C">
        <w:rPr>
          <w:rFonts w:ascii="Times New Roman" w:hAnsi="Times New Roman"/>
          <w:color w:val="00B050"/>
          <w:sz w:val="28"/>
          <w:szCs w:val="28"/>
        </w:rPr>
        <w:t>»</w:t>
      </w:r>
      <w:r w:rsidRPr="002F168C">
        <w:rPr>
          <w:rFonts w:ascii="Times New Roman" w:hAnsi="Times New Roman"/>
          <w:color w:val="00B050"/>
          <w:sz w:val="28"/>
          <w:szCs w:val="28"/>
        </w:rPr>
        <w:t>:</w:t>
      </w:r>
    </w:p>
    <w:p w14:paraId="6E7B81DC" w14:textId="18D54920"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 Экспертиз</w:t>
      </w:r>
      <w:r w:rsidR="000F4A3D" w:rsidRPr="002F168C">
        <w:rPr>
          <w:rFonts w:ascii="Times New Roman" w:hAnsi="Times New Roman"/>
          <w:color w:val="00B050"/>
          <w:sz w:val="28"/>
          <w:szCs w:val="28"/>
        </w:rPr>
        <w:t>а</w:t>
      </w:r>
      <w:r w:rsidRPr="002F168C">
        <w:rPr>
          <w:rFonts w:ascii="Times New Roman" w:hAnsi="Times New Roman"/>
          <w:color w:val="00B050"/>
          <w:sz w:val="28"/>
          <w:szCs w:val="28"/>
        </w:rPr>
        <w:t xml:space="preserve"> промышленной безопасности (591 млн. руб</w:t>
      </w:r>
      <w:r w:rsidR="000F4A3D" w:rsidRPr="002F168C">
        <w:rPr>
          <w:rFonts w:ascii="Times New Roman" w:hAnsi="Times New Roman"/>
          <w:color w:val="00B050"/>
          <w:sz w:val="28"/>
          <w:szCs w:val="28"/>
        </w:rPr>
        <w:t>.</w:t>
      </w:r>
      <w:r w:rsidRPr="002F168C">
        <w:rPr>
          <w:rFonts w:ascii="Times New Roman" w:hAnsi="Times New Roman"/>
          <w:color w:val="00B050"/>
          <w:sz w:val="28"/>
          <w:szCs w:val="28"/>
        </w:rPr>
        <w:t>):</w:t>
      </w:r>
    </w:p>
    <w:p w14:paraId="1331D221" w14:textId="7D5A88E0"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«Т ПЛЮС»</w:t>
      </w:r>
      <w:r w:rsidRPr="002F168C">
        <w:rPr>
          <w:rFonts w:ascii="Times New Roman" w:hAnsi="Times New Roman"/>
          <w:color w:val="00B050"/>
          <w:sz w:val="28"/>
          <w:szCs w:val="28"/>
        </w:rPr>
        <w:t>, 33,3%</w:t>
      </w:r>
    </w:p>
    <w:p w14:paraId="7957038B" w14:textId="7D6A8C39"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«МОСЭНЕРГО»</w:t>
      </w:r>
      <w:r w:rsidRPr="002F168C">
        <w:rPr>
          <w:rFonts w:ascii="Times New Roman" w:hAnsi="Times New Roman"/>
          <w:color w:val="00B050"/>
          <w:sz w:val="28"/>
          <w:szCs w:val="28"/>
        </w:rPr>
        <w:t>, 26,6%;</w:t>
      </w:r>
    </w:p>
    <w:p w14:paraId="1A2FD73F" w14:textId="20BE81D1"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ФОРТУМ</w:t>
      </w:r>
      <w:r w:rsidR="000F4A3D" w:rsidRPr="002F168C">
        <w:rPr>
          <w:rFonts w:ascii="Times New Roman" w:hAnsi="Times New Roman"/>
          <w:color w:val="00B050"/>
          <w:sz w:val="28"/>
          <w:szCs w:val="28"/>
        </w:rPr>
        <w:t>»</w:t>
      </w:r>
      <w:r w:rsidRPr="002F168C">
        <w:rPr>
          <w:rFonts w:ascii="Times New Roman" w:hAnsi="Times New Roman"/>
          <w:color w:val="00B050"/>
          <w:sz w:val="28"/>
          <w:szCs w:val="28"/>
        </w:rPr>
        <w:t>, 20,3%</w:t>
      </w:r>
    </w:p>
    <w:p w14:paraId="38614728" w14:textId="2B5FC603"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АО </w:t>
      </w:r>
      <w:r w:rsidR="000F4A3D" w:rsidRPr="002F168C">
        <w:rPr>
          <w:rFonts w:ascii="Times New Roman" w:hAnsi="Times New Roman"/>
          <w:color w:val="00B050"/>
          <w:sz w:val="28"/>
          <w:szCs w:val="28"/>
        </w:rPr>
        <w:t>«ИНТЕР РАО – ЭЛЕКТРОГЕНЕРАЦИЯ»</w:t>
      </w:r>
      <w:r w:rsidRPr="002F168C">
        <w:rPr>
          <w:rFonts w:ascii="Times New Roman" w:hAnsi="Times New Roman"/>
          <w:color w:val="00B050"/>
          <w:sz w:val="28"/>
          <w:szCs w:val="28"/>
        </w:rPr>
        <w:t>, 9,1%</w:t>
      </w:r>
    </w:p>
    <w:p w14:paraId="06F39703" w14:textId="30561D5E"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Техническое обслуживание оборудования</w:t>
      </w:r>
      <w:r w:rsidR="009A0DEA" w:rsidRPr="002F168C">
        <w:rPr>
          <w:rFonts w:ascii="Times New Roman" w:hAnsi="Times New Roman"/>
          <w:color w:val="00B050"/>
          <w:sz w:val="28"/>
          <w:szCs w:val="28"/>
        </w:rPr>
        <w:t xml:space="preserve"> </w:t>
      </w:r>
      <w:r w:rsidRPr="002F168C">
        <w:rPr>
          <w:rFonts w:ascii="Times New Roman" w:hAnsi="Times New Roman"/>
          <w:color w:val="00B050"/>
          <w:sz w:val="28"/>
          <w:szCs w:val="28"/>
        </w:rPr>
        <w:t>(432 млн.</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р</w:t>
      </w:r>
      <w:r w:rsidR="000F4A3D" w:rsidRPr="002F168C">
        <w:rPr>
          <w:rFonts w:ascii="Times New Roman" w:hAnsi="Times New Roman"/>
          <w:color w:val="00B050"/>
          <w:sz w:val="28"/>
          <w:szCs w:val="28"/>
        </w:rPr>
        <w:t>уб.</w:t>
      </w:r>
      <w:r w:rsidRPr="002F168C">
        <w:rPr>
          <w:rFonts w:ascii="Times New Roman" w:hAnsi="Times New Roman"/>
          <w:color w:val="00B050"/>
          <w:sz w:val="28"/>
          <w:szCs w:val="28"/>
        </w:rPr>
        <w:t>):</w:t>
      </w:r>
    </w:p>
    <w:p w14:paraId="49F4FA86" w14:textId="38FEBBC7"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«МОСЭНЕРГО»</w:t>
      </w:r>
      <w:r w:rsidRPr="002F168C">
        <w:rPr>
          <w:rFonts w:ascii="Times New Roman" w:hAnsi="Times New Roman"/>
          <w:color w:val="00B050"/>
          <w:sz w:val="28"/>
          <w:szCs w:val="28"/>
        </w:rPr>
        <w:t>, 51,8%;</w:t>
      </w:r>
    </w:p>
    <w:p w14:paraId="563BB581" w14:textId="659F2EC7"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АО </w:t>
      </w:r>
      <w:r w:rsidR="000F4A3D" w:rsidRPr="002F168C">
        <w:rPr>
          <w:rFonts w:ascii="Times New Roman" w:hAnsi="Times New Roman"/>
          <w:color w:val="00B050"/>
          <w:sz w:val="28"/>
          <w:szCs w:val="28"/>
        </w:rPr>
        <w:t>«ИНТЕР РАО – ЭЛЕКТРОГЕНЕРАЦИЯ»</w:t>
      </w:r>
      <w:r w:rsidRPr="002F168C">
        <w:rPr>
          <w:rFonts w:ascii="Times New Roman" w:hAnsi="Times New Roman"/>
          <w:color w:val="00B050"/>
          <w:sz w:val="28"/>
          <w:szCs w:val="28"/>
        </w:rPr>
        <w:t>, 23,9%</w:t>
      </w:r>
    </w:p>
    <w:p w14:paraId="4BAEF300" w14:textId="1DC30384"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«Т ПЛЮС»</w:t>
      </w:r>
      <w:r w:rsidRPr="002F168C">
        <w:rPr>
          <w:rFonts w:ascii="Times New Roman" w:hAnsi="Times New Roman"/>
          <w:color w:val="00B050"/>
          <w:sz w:val="28"/>
          <w:szCs w:val="28"/>
        </w:rPr>
        <w:t>, 15,1</w:t>
      </w:r>
      <w:r w:rsidR="009A0DEA" w:rsidRPr="002F168C">
        <w:rPr>
          <w:rFonts w:ascii="Times New Roman" w:hAnsi="Times New Roman"/>
          <w:color w:val="00B050"/>
          <w:sz w:val="28"/>
          <w:szCs w:val="28"/>
        </w:rPr>
        <w:t xml:space="preserve"> </w:t>
      </w:r>
      <w:r w:rsidRPr="002F168C">
        <w:rPr>
          <w:rFonts w:ascii="Times New Roman" w:hAnsi="Times New Roman"/>
          <w:color w:val="00B050"/>
          <w:sz w:val="28"/>
          <w:szCs w:val="28"/>
        </w:rPr>
        <w:t>%</w:t>
      </w:r>
    </w:p>
    <w:p w14:paraId="11AD1860" w14:textId="79478C98"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lastRenderedPageBreak/>
        <w:t>Обследование технического состояния (316 млн.</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р</w:t>
      </w:r>
      <w:r w:rsidR="000F4A3D" w:rsidRPr="002F168C">
        <w:rPr>
          <w:rFonts w:ascii="Times New Roman" w:hAnsi="Times New Roman"/>
          <w:color w:val="00B050"/>
          <w:sz w:val="28"/>
          <w:szCs w:val="28"/>
        </w:rPr>
        <w:t>уб.</w:t>
      </w:r>
      <w:r w:rsidRPr="002F168C">
        <w:rPr>
          <w:rFonts w:ascii="Times New Roman" w:hAnsi="Times New Roman"/>
          <w:color w:val="00B050"/>
          <w:sz w:val="28"/>
          <w:szCs w:val="28"/>
        </w:rPr>
        <w:t>):</w:t>
      </w:r>
    </w:p>
    <w:p w14:paraId="388CD864" w14:textId="213EDAA6"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«МОСЭНЕРГО»</w:t>
      </w:r>
      <w:r w:rsidRPr="002F168C">
        <w:rPr>
          <w:rFonts w:ascii="Times New Roman" w:hAnsi="Times New Roman"/>
          <w:color w:val="00B050"/>
          <w:sz w:val="28"/>
          <w:szCs w:val="28"/>
        </w:rPr>
        <w:t>, 46,2%</w:t>
      </w:r>
    </w:p>
    <w:p w14:paraId="0E56530A" w14:textId="7310C13B"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АО </w:t>
      </w:r>
      <w:r w:rsidR="000F4A3D" w:rsidRPr="002F168C">
        <w:rPr>
          <w:rFonts w:ascii="Times New Roman" w:hAnsi="Times New Roman"/>
          <w:color w:val="00B050"/>
          <w:sz w:val="28"/>
          <w:szCs w:val="28"/>
        </w:rPr>
        <w:t>«ИНТЕР РАО – ЭЛЕКТРОГЕНЕРАЦИЯ»</w:t>
      </w:r>
      <w:r w:rsidRPr="002F168C">
        <w:rPr>
          <w:rFonts w:ascii="Times New Roman" w:hAnsi="Times New Roman"/>
          <w:color w:val="00B050"/>
          <w:sz w:val="28"/>
          <w:szCs w:val="28"/>
        </w:rPr>
        <w:t>, 17,9%</w:t>
      </w:r>
    </w:p>
    <w:p w14:paraId="20BC70E4" w14:textId="6020CDDC"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«Т ПЛЮС»</w:t>
      </w:r>
      <w:r w:rsidRPr="002F168C">
        <w:rPr>
          <w:rFonts w:ascii="Times New Roman" w:hAnsi="Times New Roman"/>
          <w:color w:val="00B050"/>
          <w:sz w:val="28"/>
          <w:szCs w:val="28"/>
        </w:rPr>
        <w:t>, 10,3%</w:t>
      </w:r>
    </w:p>
    <w:p w14:paraId="78438E87" w14:textId="5FDE2BCA"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ООО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ИНТЕР РАО-ЦЕНТР УПРАВЛЕНИЯ ЗАКУПКАМИ</w:t>
      </w:r>
      <w:r w:rsidR="000F4A3D" w:rsidRPr="002F168C">
        <w:rPr>
          <w:rFonts w:ascii="Times New Roman" w:hAnsi="Times New Roman"/>
          <w:color w:val="00B050"/>
          <w:sz w:val="28"/>
          <w:szCs w:val="28"/>
        </w:rPr>
        <w:t>»</w:t>
      </w:r>
      <w:r w:rsidRPr="002F168C">
        <w:rPr>
          <w:rFonts w:ascii="Times New Roman" w:hAnsi="Times New Roman"/>
          <w:color w:val="00B050"/>
          <w:sz w:val="28"/>
          <w:szCs w:val="28"/>
        </w:rPr>
        <w:t>, 9,2%</w:t>
      </w:r>
    </w:p>
    <w:p w14:paraId="52BFB79E" w14:textId="215FA4C6"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«ОГК-2»</w:t>
      </w:r>
      <w:r w:rsidRPr="002F168C">
        <w:rPr>
          <w:rFonts w:ascii="Times New Roman" w:hAnsi="Times New Roman"/>
          <w:color w:val="00B050"/>
          <w:sz w:val="28"/>
          <w:szCs w:val="28"/>
        </w:rPr>
        <w:t>, 8,2%</w:t>
      </w:r>
    </w:p>
    <w:p w14:paraId="1FF41BDD" w14:textId="18D99497"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Выполнение проектных и изыскательских работ (248 млн.</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р</w:t>
      </w:r>
      <w:r w:rsidR="000F4A3D" w:rsidRPr="002F168C">
        <w:rPr>
          <w:rFonts w:ascii="Times New Roman" w:hAnsi="Times New Roman"/>
          <w:color w:val="00B050"/>
          <w:sz w:val="28"/>
          <w:szCs w:val="28"/>
        </w:rPr>
        <w:t>уб.</w:t>
      </w:r>
      <w:r w:rsidRPr="002F168C">
        <w:rPr>
          <w:rFonts w:ascii="Times New Roman" w:hAnsi="Times New Roman"/>
          <w:color w:val="00B050"/>
          <w:sz w:val="28"/>
          <w:szCs w:val="28"/>
        </w:rPr>
        <w:t>):</w:t>
      </w:r>
    </w:p>
    <w:p w14:paraId="72DDC39A" w14:textId="6D9B393D"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«Т ПЛЮС»</w:t>
      </w:r>
      <w:r w:rsidRPr="002F168C">
        <w:rPr>
          <w:rFonts w:ascii="Times New Roman" w:hAnsi="Times New Roman"/>
          <w:color w:val="00B050"/>
          <w:sz w:val="28"/>
          <w:szCs w:val="28"/>
        </w:rPr>
        <w:t>,75,9%</w:t>
      </w:r>
    </w:p>
    <w:p w14:paraId="40A5CE60" w14:textId="28773914"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ООО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ТСК МОСЭНЕРГО</w:t>
      </w:r>
      <w:r w:rsidR="000F4A3D" w:rsidRPr="002F168C">
        <w:rPr>
          <w:rFonts w:ascii="Times New Roman" w:hAnsi="Times New Roman"/>
          <w:color w:val="00B050"/>
          <w:sz w:val="28"/>
          <w:szCs w:val="28"/>
        </w:rPr>
        <w:t>»</w:t>
      </w:r>
      <w:r w:rsidRPr="002F168C">
        <w:rPr>
          <w:rFonts w:ascii="Times New Roman" w:hAnsi="Times New Roman"/>
          <w:color w:val="00B050"/>
          <w:sz w:val="28"/>
          <w:szCs w:val="28"/>
        </w:rPr>
        <w:t>, 17,5%</w:t>
      </w:r>
    </w:p>
    <w:p w14:paraId="33EB1437" w14:textId="4E808C3C"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Проведение испытаний (184 млн.</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р</w:t>
      </w:r>
      <w:r w:rsidR="000F4A3D" w:rsidRPr="002F168C">
        <w:rPr>
          <w:rFonts w:ascii="Times New Roman" w:hAnsi="Times New Roman"/>
          <w:color w:val="00B050"/>
          <w:sz w:val="28"/>
          <w:szCs w:val="28"/>
        </w:rPr>
        <w:t>уб.</w:t>
      </w:r>
      <w:r w:rsidRPr="002F168C">
        <w:rPr>
          <w:rFonts w:ascii="Times New Roman" w:hAnsi="Times New Roman"/>
          <w:color w:val="00B050"/>
          <w:sz w:val="28"/>
          <w:szCs w:val="28"/>
        </w:rPr>
        <w:t>):</w:t>
      </w:r>
    </w:p>
    <w:p w14:paraId="5C734590" w14:textId="494EF1B8"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«МОСЭНЕРГО»</w:t>
      </w:r>
      <w:r w:rsidRPr="002F168C">
        <w:rPr>
          <w:rFonts w:ascii="Times New Roman" w:hAnsi="Times New Roman"/>
          <w:color w:val="00B050"/>
          <w:sz w:val="28"/>
          <w:szCs w:val="28"/>
        </w:rPr>
        <w:t>, 61,1%</w:t>
      </w:r>
    </w:p>
    <w:p w14:paraId="4D409F5F" w14:textId="6A58B7C5"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«Т ПЛЮС»</w:t>
      </w:r>
      <w:r w:rsidRPr="002F168C">
        <w:rPr>
          <w:rFonts w:ascii="Times New Roman" w:hAnsi="Times New Roman"/>
          <w:color w:val="00B050"/>
          <w:sz w:val="28"/>
          <w:szCs w:val="28"/>
        </w:rPr>
        <w:t>, 17,1%</w:t>
      </w:r>
    </w:p>
    <w:p w14:paraId="432ED53B" w14:textId="6629FCF5"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АО </w:t>
      </w:r>
      <w:r w:rsidR="000F4A3D" w:rsidRPr="002F168C">
        <w:rPr>
          <w:rFonts w:ascii="Times New Roman" w:hAnsi="Times New Roman"/>
          <w:color w:val="00B050"/>
          <w:sz w:val="28"/>
          <w:szCs w:val="28"/>
        </w:rPr>
        <w:t>«ИНТЕР РАО – ЭЛЕКТРОГЕНЕРАЦИЯ»</w:t>
      </w:r>
      <w:r w:rsidRPr="002F168C">
        <w:rPr>
          <w:rFonts w:ascii="Times New Roman" w:hAnsi="Times New Roman"/>
          <w:color w:val="00B050"/>
          <w:sz w:val="28"/>
          <w:szCs w:val="28"/>
        </w:rPr>
        <w:t>, 9,4%</w:t>
      </w:r>
    </w:p>
    <w:p w14:paraId="76B70A7A" w14:textId="2DE0CA8B"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Поверка приборов и оборудования (133 млн.</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р</w:t>
      </w:r>
      <w:r w:rsidR="000F4A3D" w:rsidRPr="002F168C">
        <w:rPr>
          <w:rFonts w:ascii="Times New Roman" w:hAnsi="Times New Roman"/>
          <w:color w:val="00B050"/>
          <w:sz w:val="28"/>
          <w:szCs w:val="28"/>
        </w:rPr>
        <w:t>уб.</w:t>
      </w:r>
      <w:r w:rsidRPr="002F168C">
        <w:rPr>
          <w:rFonts w:ascii="Times New Roman" w:hAnsi="Times New Roman"/>
          <w:color w:val="00B050"/>
          <w:sz w:val="28"/>
          <w:szCs w:val="28"/>
        </w:rPr>
        <w:t>):</w:t>
      </w:r>
    </w:p>
    <w:p w14:paraId="6719E68D" w14:textId="21BD5E1B"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«МОСЭНЕРГО»</w:t>
      </w:r>
      <w:r w:rsidRPr="002F168C">
        <w:rPr>
          <w:rFonts w:ascii="Times New Roman" w:hAnsi="Times New Roman"/>
          <w:color w:val="00B050"/>
          <w:sz w:val="28"/>
          <w:szCs w:val="28"/>
        </w:rPr>
        <w:t>, 69,3%</w:t>
      </w:r>
    </w:p>
    <w:p w14:paraId="67AE8F5B" w14:textId="4D35043E"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«Т ПЛЮС»</w:t>
      </w:r>
      <w:r w:rsidRPr="002F168C">
        <w:rPr>
          <w:rFonts w:ascii="Times New Roman" w:hAnsi="Times New Roman"/>
          <w:color w:val="00B050"/>
          <w:sz w:val="28"/>
          <w:szCs w:val="28"/>
        </w:rPr>
        <w:t>, 19,2%</w:t>
      </w:r>
    </w:p>
    <w:p w14:paraId="2EBE719F" w14:textId="25F5CE7C"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Техническое освидетельствование зданий (80 млн.</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р</w:t>
      </w:r>
      <w:r w:rsidR="000F4A3D" w:rsidRPr="002F168C">
        <w:rPr>
          <w:rFonts w:ascii="Times New Roman" w:hAnsi="Times New Roman"/>
          <w:color w:val="00B050"/>
          <w:sz w:val="28"/>
          <w:szCs w:val="28"/>
        </w:rPr>
        <w:t>уб.</w:t>
      </w:r>
      <w:r w:rsidRPr="002F168C">
        <w:rPr>
          <w:rFonts w:ascii="Times New Roman" w:hAnsi="Times New Roman"/>
          <w:color w:val="00B050"/>
          <w:sz w:val="28"/>
          <w:szCs w:val="28"/>
        </w:rPr>
        <w:t>):</w:t>
      </w:r>
    </w:p>
    <w:p w14:paraId="5B19B940" w14:textId="45067FB5"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ООО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ИНТЕР РАО-ЦЕНТР УПРАВЛЕНИЯ ЗАКУПКАМИ</w:t>
      </w:r>
      <w:r w:rsidR="000F4A3D" w:rsidRPr="002F168C">
        <w:rPr>
          <w:rFonts w:ascii="Times New Roman" w:hAnsi="Times New Roman"/>
          <w:color w:val="00B050"/>
          <w:sz w:val="28"/>
          <w:szCs w:val="28"/>
        </w:rPr>
        <w:t>»</w:t>
      </w:r>
      <w:r w:rsidRPr="002F168C">
        <w:rPr>
          <w:rFonts w:ascii="Times New Roman" w:hAnsi="Times New Roman"/>
          <w:color w:val="00B050"/>
          <w:sz w:val="28"/>
          <w:szCs w:val="28"/>
        </w:rPr>
        <w:t>, 40,4%</w:t>
      </w:r>
    </w:p>
    <w:p w14:paraId="04E4B9F3" w14:textId="5E3F494A"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«МОСЭНЕРГО»</w:t>
      </w:r>
      <w:r w:rsidRPr="002F168C">
        <w:rPr>
          <w:rFonts w:ascii="Times New Roman" w:hAnsi="Times New Roman"/>
          <w:color w:val="00B050"/>
          <w:sz w:val="28"/>
          <w:szCs w:val="28"/>
        </w:rPr>
        <w:t>, 17,5%</w:t>
      </w:r>
    </w:p>
    <w:p w14:paraId="55BE4FC1" w14:textId="24064137"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«ОГК-2»</w:t>
      </w:r>
      <w:r w:rsidRPr="002F168C">
        <w:rPr>
          <w:rFonts w:ascii="Times New Roman" w:hAnsi="Times New Roman"/>
          <w:color w:val="00B050"/>
          <w:sz w:val="28"/>
          <w:szCs w:val="28"/>
        </w:rPr>
        <w:t>, 16,5%</w:t>
      </w:r>
    </w:p>
    <w:p w14:paraId="01068CF6" w14:textId="62534471"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Юнипро</w:t>
      </w:r>
      <w:r w:rsidR="000F4A3D" w:rsidRPr="002F168C">
        <w:rPr>
          <w:rFonts w:ascii="Times New Roman" w:hAnsi="Times New Roman"/>
          <w:color w:val="00B050"/>
          <w:sz w:val="28"/>
          <w:szCs w:val="28"/>
        </w:rPr>
        <w:t>»</w:t>
      </w:r>
      <w:r w:rsidRPr="002F168C">
        <w:rPr>
          <w:rFonts w:ascii="Times New Roman" w:hAnsi="Times New Roman"/>
          <w:color w:val="00B050"/>
          <w:sz w:val="28"/>
          <w:szCs w:val="28"/>
        </w:rPr>
        <w:t xml:space="preserve"> филиал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Шатурская ГРЭС</w:t>
      </w:r>
      <w:r w:rsidR="000F4A3D" w:rsidRPr="002F168C">
        <w:rPr>
          <w:rFonts w:ascii="Times New Roman" w:hAnsi="Times New Roman"/>
          <w:color w:val="00B050"/>
          <w:sz w:val="28"/>
          <w:szCs w:val="28"/>
        </w:rPr>
        <w:t>»</w:t>
      </w:r>
      <w:r w:rsidRPr="002F168C">
        <w:rPr>
          <w:rFonts w:ascii="Times New Roman" w:hAnsi="Times New Roman"/>
          <w:color w:val="00B050"/>
          <w:sz w:val="28"/>
          <w:szCs w:val="28"/>
        </w:rPr>
        <w:t>, 9,7%</w:t>
      </w:r>
    </w:p>
    <w:p w14:paraId="735A77C8" w14:textId="134EE819"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АО </w:t>
      </w:r>
      <w:r w:rsidR="000F4A3D" w:rsidRPr="002F168C">
        <w:rPr>
          <w:rFonts w:ascii="Times New Roman" w:hAnsi="Times New Roman"/>
          <w:color w:val="00B050"/>
          <w:sz w:val="28"/>
          <w:szCs w:val="28"/>
        </w:rPr>
        <w:t>«ИНТЕР РАО – ЭЛЕКТРОГЕНЕРАЦИЯ»</w:t>
      </w:r>
      <w:r w:rsidRPr="002F168C">
        <w:rPr>
          <w:rFonts w:ascii="Times New Roman" w:hAnsi="Times New Roman"/>
          <w:color w:val="00B050"/>
          <w:sz w:val="28"/>
          <w:szCs w:val="28"/>
        </w:rPr>
        <w:t>, 8,9%</w:t>
      </w:r>
    </w:p>
    <w:p w14:paraId="70B21942" w14:textId="48ACFD9A"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Проведение антикоррозийных работ (72</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млн.</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р</w:t>
      </w:r>
      <w:r w:rsidR="000F4A3D" w:rsidRPr="002F168C">
        <w:rPr>
          <w:rFonts w:ascii="Times New Roman" w:hAnsi="Times New Roman"/>
          <w:color w:val="00B050"/>
          <w:sz w:val="28"/>
          <w:szCs w:val="28"/>
        </w:rPr>
        <w:t>уб.</w:t>
      </w:r>
      <w:r w:rsidRPr="002F168C">
        <w:rPr>
          <w:rFonts w:ascii="Times New Roman" w:hAnsi="Times New Roman"/>
          <w:color w:val="00B050"/>
          <w:sz w:val="28"/>
          <w:szCs w:val="28"/>
        </w:rPr>
        <w:t>):</w:t>
      </w:r>
    </w:p>
    <w:p w14:paraId="7B7FEA0A" w14:textId="2490D5AE"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«Т ПЛЮС»</w:t>
      </w:r>
      <w:r w:rsidRPr="002F168C">
        <w:rPr>
          <w:rFonts w:ascii="Times New Roman" w:hAnsi="Times New Roman"/>
          <w:color w:val="00B050"/>
          <w:sz w:val="28"/>
          <w:szCs w:val="28"/>
        </w:rPr>
        <w:t>, 72,6%</w:t>
      </w:r>
    </w:p>
    <w:p w14:paraId="75428594" w14:textId="6537FB1E"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АО </w:t>
      </w:r>
      <w:r w:rsidR="000F4A3D" w:rsidRPr="002F168C">
        <w:rPr>
          <w:rFonts w:ascii="Times New Roman" w:hAnsi="Times New Roman"/>
          <w:color w:val="00B050"/>
          <w:sz w:val="28"/>
          <w:szCs w:val="28"/>
        </w:rPr>
        <w:t>«ИНТЕР РАО – ЭЛЕКТРОГЕНЕРАЦИЯ»</w:t>
      </w:r>
      <w:r w:rsidRPr="002F168C">
        <w:rPr>
          <w:rFonts w:ascii="Times New Roman" w:hAnsi="Times New Roman"/>
          <w:color w:val="00B050"/>
          <w:sz w:val="28"/>
          <w:szCs w:val="28"/>
        </w:rPr>
        <w:t>, 17,3%</w:t>
      </w:r>
    </w:p>
    <w:p w14:paraId="140B7A07" w14:textId="5605C59A"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«ОГК-2»</w:t>
      </w:r>
      <w:r w:rsidRPr="002F168C">
        <w:rPr>
          <w:rFonts w:ascii="Times New Roman" w:hAnsi="Times New Roman"/>
          <w:color w:val="00B050"/>
          <w:sz w:val="28"/>
          <w:szCs w:val="28"/>
        </w:rPr>
        <w:t>, 8,3%</w:t>
      </w:r>
    </w:p>
    <w:p w14:paraId="17550A61" w14:textId="5837F537"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Диагностика оборудования (58 млн.</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р</w:t>
      </w:r>
      <w:r w:rsidR="000F4A3D" w:rsidRPr="002F168C">
        <w:rPr>
          <w:rFonts w:ascii="Times New Roman" w:hAnsi="Times New Roman"/>
          <w:color w:val="00B050"/>
          <w:sz w:val="28"/>
          <w:szCs w:val="28"/>
        </w:rPr>
        <w:t>уб.</w:t>
      </w:r>
      <w:r w:rsidRPr="002F168C">
        <w:rPr>
          <w:rFonts w:ascii="Times New Roman" w:hAnsi="Times New Roman"/>
          <w:color w:val="00B050"/>
          <w:sz w:val="28"/>
          <w:szCs w:val="28"/>
        </w:rPr>
        <w:t>):</w:t>
      </w:r>
    </w:p>
    <w:p w14:paraId="347BE8AE" w14:textId="4B67D0C4"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«Т ПЛЮС»</w:t>
      </w:r>
      <w:r w:rsidRPr="002F168C">
        <w:rPr>
          <w:rFonts w:ascii="Times New Roman" w:hAnsi="Times New Roman"/>
          <w:color w:val="00B050"/>
          <w:sz w:val="28"/>
          <w:szCs w:val="28"/>
        </w:rPr>
        <w:t>, 84,2%</w:t>
      </w:r>
    </w:p>
    <w:p w14:paraId="109A32F5" w14:textId="488A4F39"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w:t>
      </w:r>
      <w:r w:rsidRPr="002F168C">
        <w:rPr>
          <w:rFonts w:ascii="Times New Roman" w:hAnsi="Times New Roman"/>
          <w:color w:val="00B050"/>
          <w:sz w:val="28"/>
          <w:szCs w:val="28"/>
        </w:rPr>
        <w:t>ЭНЕЛ РОССИЯ</w:t>
      </w:r>
      <w:r w:rsidR="000F4A3D" w:rsidRPr="002F168C">
        <w:rPr>
          <w:rFonts w:ascii="Times New Roman" w:hAnsi="Times New Roman"/>
          <w:color w:val="00B050"/>
          <w:sz w:val="28"/>
          <w:szCs w:val="28"/>
        </w:rPr>
        <w:t>»</w:t>
      </w:r>
      <w:r w:rsidRPr="002F168C">
        <w:rPr>
          <w:rFonts w:ascii="Times New Roman" w:hAnsi="Times New Roman"/>
          <w:color w:val="00B050"/>
          <w:sz w:val="28"/>
          <w:szCs w:val="28"/>
        </w:rPr>
        <w:t>, 10,5%</w:t>
      </w:r>
    </w:p>
    <w:p w14:paraId="06A18905" w14:textId="71102D78" w:rsidR="00443425" w:rsidRPr="002F168C" w:rsidRDefault="00443425" w:rsidP="00443425">
      <w:pPr>
        <w:pStyle w:val="aa"/>
        <w:numPr>
          <w:ilvl w:val="0"/>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Проведение очистки оборудования (16 млн.</w:t>
      </w:r>
      <w:r w:rsidR="000F4A3D" w:rsidRPr="002F168C">
        <w:rPr>
          <w:rFonts w:ascii="Times New Roman" w:hAnsi="Times New Roman"/>
          <w:color w:val="00B050"/>
          <w:sz w:val="28"/>
          <w:szCs w:val="28"/>
        </w:rPr>
        <w:t xml:space="preserve"> </w:t>
      </w:r>
      <w:r w:rsidRPr="002F168C">
        <w:rPr>
          <w:rFonts w:ascii="Times New Roman" w:hAnsi="Times New Roman"/>
          <w:color w:val="00B050"/>
          <w:sz w:val="28"/>
          <w:szCs w:val="28"/>
        </w:rPr>
        <w:t>р</w:t>
      </w:r>
      <w:r w:rsidR="000F4A3D" w:rsidRPr="002F168C">
        <w:rPr>
          <w:rFonts w:ascii="Times New Roman" w:hAnsi="Times New Roman"/>
          <w:color w:val="00B050"/>
          <w:sz w:val="28"/>
          <w:szCs w:val="28"/>
        </w:rPr>
        <w:t>уб.</w:t>
      </w:r>
      <w:r w:rsidRPr="002F168C">
        <w:rPr>
          <w:rFonts w:ascii="Times New Roman" w:hAnsi="Times New Roman"/>
          <w:color w:val="00B050"/>
          <w:sz w:val="28"/>
          <w:szCs w:val="28"/>
        </w:rPr>
        <w:t>):</w:t>
      </w:r>
    </w:p>
    <w:p w14:paraId="7E123824" w14:textId="3123FF77"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t xml:space="preserve">ПАО </w:t>
      </w:r>
      <w:r w:rsidR="000F4A3D" w:rsidRPr="002F168C">
        <w:rPr>
          <w:rFonts w:ascii="Times New Roman" w:hAnsi="Times New Roman"/>
          <w:color w:val="00B050"/>
          <w:sz w:val="28"/>
          <w:szCs w:val="28"/>
        </w:rPr>
        <w:t>«МОСЭНЕРГО»</w:t>
      </w:r>
      <w:r w:rsidRPr="002F168C">
        <w:rPr>
          <w:rFonts w:ascii="Times New Roman" w:hAnsi="Times New Roman"/>
          <w:color w:val="00B050"/>
          <w:sz w:val="28"/>
          <w:szCs w:val="28"/>
        </w:rPr>
        <w:t>, 57,1%</w:t>
      </w:r>
    </w:p>
    <w:p w14:paraId="1C00A72E" w14:textId="13A99ED8" w:rsidR="00443425" w:rsidRPr="002F168C" w:rsidRDefault="00443425" w:rsidP="00443425">
      <w:pPr>
        <w:pStyle w:val="aa"/>
        <w:numPr>
          <w:ilvl w:val="1"/>
          <w:numId w:val="18"/>
        </w:numPr>
        <w:spacing w:after="0" w:line="360" w:lineRule="auto"/>
        <w:jc w:val="both"/>
        <w:rPr>
          <w:rFonts w:ascii="Times New Roman" w:hAnsi="Times New Roman"/>
          <w:color w:val="00B050"/>
          <w:sz w:val="28"/>
          <w:szCs w:val="28"/>
        </w:rPr>
      </w:pPr>
      <w:r w:rsidRPr="002F168C">
        <w:rPr>
          <w:rFonts w:ascii="Times New Roman" w:hAnsi="Times New Roman"/>
          <w:color w:val="00B050"/>
          <w:sz w:val="28"/>
          <w:szCs w:val="28"/>
        </w:rPr>
        <w:lastRenderedPageBreak/>
        <w:t xml:space="preserve">ПАО </w:t>
      </w:r>
      <w:r w:rsidR="000F4A3D" w:rsidRPr="002F168C">
        <w:rPr>
          <w:rFonts w:ascii="Times New Roman" w:hAnsi="Times New Roman"/>
          <w:color w:val="00B050"/>
          <w:sz w:val="28"/>
          <w:szCs w:val="28"/>
        </w:rPr>
        <w:t>«ОГК-2»</w:t>
      </w:r>
      <w:r w:rsidRPr="002F168C">
        <w:rPr>
          <w:rFonts w:ascii="Times New Roman" w:hAnsi="Times New Roman"/>
          <w:color w:val="00B050"/>
          <w:sz w:val="28"/>
          <w:szCs w:val="28"/>
        </w:rPr>
        <w:t>, 12,5%</w:t>
      </w:r>
    </w:p>
    <w:p w14:paraId="601A4AFA" w14:textId="77777777" w:rsidR="00443425" w:rsidRPr="002F168C" w:rsidRDefault="00443425" w:rsidP="00443425">
      <w:pPr>
        <w:pStyle w:val="aa"/>
        <w:spacing w:after="0" w:line="360" w:lineRule="auto"/>
        <w:ind w:left="1069"/>
        <w:jc w:val="both"/>
        <w:rPr>
          <w:rFonts w:ascii="Times New Roman" w:hAnsi="Times New Roman"/>
          <w:color w:val="00B050"/>
          <w:sz w:val="28"/>
          <w:szCs w:val="28"/>
        </w:rPr>
      </w:pPr>
    </w:p>
    <w:p w14:paraId="50F839F5" w14:textId="484D9225" w:rsidR="009A0DEA" w:rsidRPr="002F168C" w:rsidRDefault="000F4A3D" w:rsidP="000F4A3D">
      <w:pPr>
        <w:pStyle w:val="aa"/>
        <w:spacing w:after="0" w:line="360" w:lineRule="auto"/>
        <w:ind w:left="0"/>
        <w:jc w:val="both"/>
        <w:rPr>
          <w:rFonts w:ascii="Times New Roman" w:hAnsi="Times New Roman"/>
          <w:color w:val="00B050"/>
          <w:sz w:val="28"/>
          <w:szCs w:val="28"/>
        </w:rPr>
      </w:pPr>
      <w:r w:rsidRPr="002F168C">
        <w:rPr>
          <w:rFonts w:ascii="Times New Roman" w:hAnsi="Times New Roman"/>
          <w:color w:val="00B050"/>
          <w:sz w:val="28"/>
          <w:szCs w:val="28"/>
        </w:rPr>
        <w:t xml:space="preserve">Таблица </w:t>
      </w:r>
      <w:r w:rsidR="006260E0" w:rsidRPr="002F168C">
        <w:rPr>
          <w:rFonts w:ascii="Times New Roman" w:hAnsi="Times New Roman"/>
          <w:color w:val="00B050"/>
          <w:sz w:val="28"/>
          <w:szCs w:val="28"/>
        </w:rPr>
        <w:t>35</w:t>
      </w:r>
      <w:r w:rsidRPr="002F168C">
        <w:rPr>
          <w:rFonts w:ascii="Times New Roman" w:hAnsi="Times New Roman"/>
          <w:color w:val="00B050"/>
          <w:sz w:val="28"/>
          <w:szCs w:val="28"/>
        </w:rPr>
        <w:t>. Распределение закупок комплексных работ по крупным энергетическим компаниям</w:t>
      </w:r>
    </w:p>
    <w:tbl>
      <w:tblPr>
        <w:tblW w:w="103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8"/>
        <w:gridCol w:w="1417"/>
        <w:gridCol w:w="1418"/>
        <w:gridCol w:w="1275"/>
        <w:gridCol w:w="1421"/>
        <w:gridCol w:w="996"/>
      </w:tblGrid>
      <w:tr w:rsidR="000F4A3D" w:rsidRPr="002F168C" w14:paraId="23D297B8" w14:textId="77777777" w:rsidTr="000F4A3D">
        <w:trPr>
          <w:trHeight w:val="288"/>
          <w:tblHeader/>
        </w:trPr>
        <w:tc>
          <w:tcPr>
            <w:tcW w:w="3828" w:type="dxa"/>
            <w:shd w:val="clear" w:color="auto" w:fill="auto"/>
            <w:noWrap/>
            <w:vAlign w:val="center"/>
            <w:hideMark/>
          </w:tcPr>
          <w:p w14:paraId="6BBB4CA8" w14:textId="77777777" w:rsidR="00443425" w:rsidRPr="002F168C"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Виды работ / Наименование заказчика</w:t>
            </w:r>
          </w:p>
        </w:tc>
        <w:tc>
          <w:tcPr>
            <w:tcW w:w="1417" w:type="dxa"/>
            <w:shd w:val="clear" w:color="auto" w:fill="auto"/>
            <w:noWrap/>
            <w:vAlign w:val="center"/>
            <w:hideMark/>
          </w:tcPr>
          <w:p w14:paraId="0B78C232" w14:textId="77777777" w:rsidR="00443425" w:rsidRPr="002F168C"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2018</w:t>
            </w:r>
          </w:p>
        </w:tc>
        <w:tc>
          <w:tcPr>
            <w:tcW w:w="1418" w:type="dxa"/>
            <w:shd w:val="clear" w:color="auto" w:fill="auto"/>
            <w:noWrap/>
            <w:vAlign w:val="center"/>
            <w:hideMark/>
          </w:tcPr>
          <w:p w14:paraId="32BEA0B4" w14:textId="77777777" w:rsidR="00443425" w:rsidRPr="002F168C"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2019</w:t>
            </w:r>
          </w:p>
        </w:tc>
        <w:tc>
          <w:tcPr>
            <w:tcW w:w="1275" w:type="dxa"/>
            <w:shd w:val="clear" w:color="auto" w:fill="auto"/>
            <w:noWrap/>
            <w:vAlign w:val="center"/>
            <w:hideMark/>
          </w:tcPr>
          <w:p w14:paraId="5627D721" w14:textId="77777777" w:rsidR="00443425" w:rsidRPr="002F168C"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2020</w:t>
            </w:r>
          </w:p>
        </w:tc>
        <w:tc>
          <w:tcPr>
            <w:tcW w:w="1421" w:type="dxa"/>
            <w:shd w:val="clear" w:color="auto" w:fill="auto"/>
            <w:noWrap/>
            <w:vAlign w:val="center"/>
            <w:hideMark/>
          </w:tcPr>
          <w:p w14:paraId="5DD43F19" w14:textId="77777777" w:rsidR="009A0DEA" w:rsidRPr="002F168C"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 xml:space="preserve">Всего, </w:t>
            </w:r>
          </w:p>
          <w:p w14:paraId="5175009A" w14:textId="32858CC8" w:rsidR="00443425" w:rsidRPr="002F168C"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тыс. р</w:t>
            </w:r>
          </w:p>
        </w:tc>
        <w:tc>
          <w:tcPr>
            <w:tcW w:w="996" w:type="dxa"/>
            <w:shd w:val="clear" w:color="auto" w:fill="auto"/>
            <w:noWrap/>
            <w:vAlign w:val="center"/>
            <w:hideMark/>
          </w:tcPr>
          <w:p w14:paraId="10A4F834" w14:textId="77777777" w:rsidR="00443425" w:rsidRPr="002F168C" w:rsidRDefault="00443425" w:rsidP="00E16D4D">
            <w:pPr>
              <w:spacing w:after="0" w:line="240" w:lineRule="auto"/>
              <w:jc w:val="center"/>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Доля, в %</w:t>
            </w:r>
          </w:p>
        </w:tc>
      </w:tr>
      <w:tr w:rsidR="000F4A3D" w:rsidRPr="002F168C" w14:paraId="4AB7ADBB" w14:textId="77777777" w:rsidTr="000F4A3D">
        <w:trPr>
          <w:trHeight w:val="288"/>
          <w:tblHeader/>
        </w:trPr>
        <w:tc>
          <w:tcPr>
            <w:tcW w:w="3828" w:type="dxa"/>
            <w:shd w:val="clear" w:color="auto" w:fill="auto"/>
            <w:noWrap/>
            <w:vAlign w:val="center"/>
            <w:hideMark/>
          </w:tcPr>
          <w:p w14:paraId="6113237E"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 xml:space="preserve">Экспертиза промышленной безопасности </w:t>
            </w:r>
          </w:p>
        </w:tc>
        <w:tc>
          <w:tcPr>
            <w:tcW w:w="1417" w:type="dxa"/>
            <w:shd w:val="clear" w:color="auto" w:fill="auto"/>
            <w:noWrap/>
            <w:vAlign w:val="center"/>
            <w:hideMark/>
          </w:tcPr>
          <w:p w14:paraId="364574B6"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177 476,78</w:t>
            </w:r>
          </w:p>
        </w:tc>
        <w:tc>
          <w:tcPr>
            <w:tcW w:w="1418" w:type="dxa"/>
            <w:shd w:val="clear" w:color="auto" w:fill="auto"/>
            <w:noWrap/>
            <w:vAlign w:val="center"/>
            <w:hideMark/>
          </w:tcPr>
          <w:p w14:paraId="219B3F17"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382 237,84</w:t>
            </w:r>
          </w:p>
        </w:tc>
        <w:tc>
          <w:tcPr>
            <w:tcW w:w="1275" w:type="dxa"/>
            <w:shd w:val="clear" w:color="auto" w:fill="auto"/>
            <w:noWrap/>
            <w:vAlign w:val="center"/>
            <w:hideMark/>
          </w:tcPr>
          <w:p w14:paraId="5BD00815"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31 541,11</w:t>
            </w:r>
          </w:p>
        </w:tc>
        <w:tc>
          <w:tcPr>
            <w:tcW w:w="1421" w:type="dxa"/>
            <w:shd w:val="clear" w:color="auto" w:fill="auto"/>
            <w:noWrap/>
            <w:vAlign w:val="center"/>
            <w:hideMark/>
          </w:tcPr>
          <w:p w14:paraId="56D2E658"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591 255,73</w:t>
            </w:r>
          </w:p>
        </w:tc>
        <w:tc>
          <w:tcPr>
            <w:tcW w:w="996" w:type="dxa"/>
            <w:shd w:val="clear" w:color="auto" w:fill="auto"/>
            <w:noWrap/>
            <w:vAlign w:val="center"/>
            <w:hideMark/>
          </w:tcPr>
          <w:p w14:paraId="73DB9A34"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6CF91F72" w14:textId="77777777" w:rsidTr="000F4A3D">
        <w:trPr>
          <w:trHeight w:val="288"/>
          <w:tblHeader/>
        </w:trPr>
        <w:tc>
          <w:tcPr>
            <w:tcW w:w="3828" w:type="dxa"/>
            <w:shd w:val="clear" w:color="auto" w:fill="auto"/>
            <w:noWrap/>
            <w:vAlign w:val="center"/>
            <w:hideMark/>
          </w:tcPr>
          <w:p w14:paraId="0390CE0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653DB0D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76 163,94</w:t>
            </w:r>
          </w:p>
        </w:tc>
        <w:tc>
          <w:tcPr>
            <w:tcW w:w="1418" w:type="dxa"/>
            <w:shd w:val="clear" w:color="auto" w:fill="auto"/>
            <w:noWrap/>
            <w:vAlign w:val="center"/>
            <w:hideMark/>
          </w:tcPr>
          <w:p w14:paraId="0AB7474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96 126,73</w:t>
            </w:r>
          </w:p>
        </w:tc>
        <w:tc>
          <w:tcPr>
            <w:tcW w:w="1275" w:type="dxa"/>
            <w:shd w:val="clear" w:color="auto" w:fill="auto"/>
            <w:noWrap/>
            <w:vAlign w:val="center"/>
            <w:hideMark/>
          </w:tcPr>
          <w:p w14:paraId="3436810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24 869,92</w:t>
            </w:r>
          </w:p>
        </w:tc>
        <w:tc>
          <w:tcPr>
            <w:tcW w:w="1421" w:type="dxa"/>
            <w:shd w:val="clear" w:color="auto" w:fill="auto"/>
            <w:noWrap/>
            <w:vAlign w:val="center"/>
            <w:hideMark/>
          </w:tcPr>
          <w:p w14:paraId="2A01BF2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197 160,59</w:t>
            </w:r>
          </w:p>
        </w:tc>
        <w:tc>
          <w:tcPr>
            <w:tcW w:w="996" w:type="dxa"/>
            <w:shd w:val="clear" w:color="auto" w:fill="auto"/>
            <w:noWrap/>
            <w:vAlign w:val="center"/>
            <w:hideMark/>
          </w:tcPr>
          <w:p w14:paraId="200EA5B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33,3%</w:t>
            </w:r>
          </w:p>
        </w:tc>
      </w:tr>
      <w:tr w:rsidR="000F4A3D" w:rsidRPr="002F168C" w14:paraId="0A11A8E9" w14:textId="77777777" w:rsidTr="000F4A3D">
        <w:trPr>
          <w:trHeight w:val="288"/>
          <w:tblHeader/>
        </w:trPr>
        <w:tc>
          <w:tcPr>
            <w:tcW w:w="3828" w:type="dxa"/>
            <w:shd w:val="clear" w:color="auto" w:fill="auto"/>
            <w:noWrap/>
            <w:vAlign w:val="center"/>
            <w:hideMark/>
          </w:tcPr>
          <w:p w14:paraId="2C3845D0"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7" w:type="dxa"/>
            <w:shd w:val="clear" w:color="auto" w:fill="auto"/>
            <w:noWrap/>
            <w:vAlign w:val="center"/>
            <w:hideMark/>
          </w:tcPr>
          <w:p w14:paraId="05DAF78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33 015,86</w:t>
            </w:r>
          </w:p>
        </w:tc>
        <w:tc>
          <w:tcPr>
            <w:tcW w:w="1418" w:type="dxa"/>
            <w:shd w:val="clear" w:color="auto" w:fill="auto"/>
            <w:noWrap/>
            <w:vAlign w:val="center"/>
            <w:hideMark/>
          </w:tcPr>
          <w:p w14:paraId="3C56F45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123 640,20</w:t>
            </w:r>
          </w:p>
        </w:tc>
        <w:tc>
          <w:tcPr>
            <w:tcW w:w="1275" w:type="dxa"/>
            <w:shd w:val="clear" w:color="auto" w:fill="auto"/>
            <w:noWrap/>
            <w:vAlign w:val="center"/>
            <w:hideMark/>
          </w:tcPr>
          <w:p w14:paraId="6EE9C3C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820,70</w:t>
            </w:r>
          </w:p>
        </w:tc>
        <w:tc>
          <w:tcPr>
            <w:tcW w:w="1421" w:type="dxa"/>
            <w:shd w:val="clear" w:color="auto" w:fill="auto"/>
            <w:noWrap/>
            <w:vAlign w:val="center"/>
            <w:hideMark/>
          </w:tcPr>
          <w:p w14:paraId="1909101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157 476,76</w:t>
            </w:r>
          </w:p>
        </w:tc>
        <w:tc>
          <w:tcPr>
            <w:tcW w:w="996" w:type="dxa"/>
            <w:shd w:val="clear" w:color="auto" w:fill="auto"/>
            <w:noWrap/>
            <w:vAlign w:val="center"/>
            <w:hideMark/>
          </w:tcPr>
          <w:p w14:paraId="0BBA6DC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26,6%</w:t>
            </w:r>
          </w:p>
        </w:tc>
      </w:tr>
      <w:tr w:rsidR="000F4A3D" w:rsidRPr="002F168C" w14:paraId="7D19F685" w14:textId="77777777" w:rsidTr="000F4A3D">
        <w:trPr>
          <w:trHeight w:val="288"/>
          <w:tblHeader/>
        </w:trPr>
        <w:tc>
          <w:tcPr>
            <w:tcW w:w="3828" w:type="dxa"/>
            <w:shd w:val="clear" w:color="auto" w:fill="auto"/>
            <w:noWrap/>
            <w:vAlign w:val="center"/>
            <w:hideMark/>
          </w:tcPr>
          <w:p w14:paraId="6289A8AB"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"ФОРТУМ"</w:t>
            </w:r>
          </w:p>
        </w:tc>
        <w:tc>
          <w:tcPr>
            <w:tcW w:w="1417" w:type="dxa"/>
            <w:shd w:val="clear" w:color="auto" w:fill="auto"/>
            <w:noWrap/>
            <w:vAlign w:val="center"/>
            <w:hideMark/>
          </w:tcPr>
          <w:p w14:paraId="56188089"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0507EE8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120 068,44</w:t>
            </w:r>
          </w:p>
        </w:tc>
        <w:tc>
          <w:tcPr>
            <w:tcW w:w="1275" w:type="dxa"/>
            <w:shd w:val="clear" w:color="auto" w:fill="auto"/>
            <w:noWrap/>
            <w:vAlign w:val="center"/>
            <w:hideMark/>
          </w:tcPr>
          <w:p w14:paraId="1C55591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148018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120 068,44</w:t>
            </w:r>
          </w:p>
        </w:tc>
        <w:tc>
          <w:tcPr>
            <w:tcW w:w="996" w:type="dxa"/>
            <w:shd w:val="clear" w:color="auto" w:fill="auto"/>
            <w:noWrap/>
            <w:vAlign w:val="center"/>
            <w:hideMark/>
          </w:tcPr>
          <w:p w14:paraId="1270668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20,3%</w:t>
            </w:r>
          </w:p>
        </w:tc>
      </w:tr>
      <w:tr w:rsidR="000F4A3D" w:rsidRPr="002F168C" w14:paraId="4D656B48" w14:textId="77777777" w:rsidTr="000F4A3D">
        <w:trPr>
          <w:trHeight w:val="288"/>
          <w:tblHeader/>
        </w:trPr>
        <w:tc>
          <w:tcPr>
            <w:tcW w:w="3828" w:type="dxa"/>
            <w:shd w:val="clear" w:color="auto" w:fill="auto"/>
            <w:noWrap/>
            <w:vAlign w:val="center"/>
            <w:hideMark/>
          </w:tcPr>
          <w:p w14:paraId="68135655"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"ИНТЕР РАО-ЭЛЕКТРОГЕНЕРАЦИЯ"</w:t>
            </w:r>
          </w:p>
        </w:tc>
        <w:tc>
          <w:tcPr>
            <w:tcW w:w="1417" w:type="dxa"/>
            <w:shd w:val="clear" w:color="auto" w:fill="auto"/>
            <w:noWrap/>
            <w:vAlign w:val="center"/>
            <w:hideMark/>
          </w:tcPr>
          <w:p w14:paraId="48E3EB3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30 843,69</w:t>
            </w:r>
          </w:p>
        </w:tc>
        <w:tc>
          <w:tcPr>
            <w:tcW w:w="1418" w:type="dxa"/>
            <w:shd w:val="clear" w:color="auto" w:fill="auto"/>
            <w:noWrap/>
            <w:vAlign w:val="center"/>
            <w:hideMark/>
          </w:tcPr>
          <w:p w14:paraId="6AC2C1B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22 069,89</w:t>
            </w:r>
          </w:p>
        </w:tc>
        <w:tc>
          <w:tcPr>
            <w:tcW w:w="1275" w:type="dxa"/>
            <w:shd w:val="clear" w:color="auto" w:fill="auto"/>
            <w:noWrap/>
            <w:vAlign w:val="center"/>
            <w:hideMark/>
          </w:tcPr>
          <w:p w14:paraId="4C8E808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1 047,21</w:t>
            </w:r>
          </w:p>
        </w:tc>
        <w:tc>
          <w:tcPr>
            <w:tcW w:w="1421" w:type="dxa"/>
            <w:shd w:val="clear" w:color="auto" w:fill="auto"/>
            <w:noWrap/>
            <w:vAlign w:val="center"/>
            <w:hideMark/>
          </w:tcPr>
          <w:p w14:paraId="11E6200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53 960,79</w:t>
            </w:r>
          </w:p>
        </w:tc>
        <w:tc>
          <w:tcPr>
            <w:tcW w:w="996" w:type="dxa"/>
            <w:shd w:val="clear" w:color="auto" w:fill="auto"/>
            <w:noWrap/>
            <w:vAlign w:val="center"/>
            <w:hideMark/>
          </w:tcPr>
          <w:p w14:paraId="4467639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9,1%</w:t>
            </w:r>
          </w:p>
        </w:tc>
      </w:tr>
      <w:tr w:rsidR="000F4A3D" w:rsidRPr="002F168C" w14:paraId="3D86C611" w14:textId="77777777" w:rsidTr="000F4A3D">
        <w:trPr>
          <w:trHeight w:val="288"/>
          <w:tblHeader/>
        </w:trPr>
        <w:tc>
          <w:tcPr>
            <w:tcW w:w="3828" w:type="dxa"/>
            <w:shd w:val="clear" w:color="auto" w:fill="auto"/>
            <w:noWrap/>
            <w:vAlign w:val="center"/>
            <w:hideMark/>
          </w:tcPr>
          <w:p w14:paraId="46D17C8D"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"ОГК-2"</w:t>
            </w:r>
          </w:p>
        </w:tc>
        <w:tc>
          <w:tcPr>
            <w:tcW w:w="1417" w:type="dxa"/>
            <w:shd w:val="clear" w:color="auto" w:fill="auto"/>
            <w:noWrap/>
            <w:vAlign w:val="center"/>
            <w:hideMark/>
          </w:tcPr>
          <w:p w14:paraId="6DA40D6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20 339,18</w:t>
            </w:r>
          </w:p>
        </w:tc>
        <w:tc>
          <w:tcPr>
            <w:tcW w:w="1418" w:type="dxa"/>
            <w:shd w:val="clear" w:color="auto" w:fill="auto"/>
            <w:noWrap/>
            <w:vAlign w:val="center"/>
            <w:hideMark/>
          </w:tcPr>
          <w:p w14:paraId="49A4177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13 600,91</w:t>
            </w:r>
          </w:p>
        </w:tc>
        <w:tc>
          <w:tcPr>
            <w:tcW w:w="1275" w:type="dxa"/>
            <w:shd w:val="clear" w:color="auto" w:fill="auto"/>
            <w:noWrap/>
            <w:vAlign w:val="center"/>
            <w:hideMark/>
          </w:tcPr>
          <w:p w14:paraId="3726113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859,52</w:t>
            </w:r>
          </w:p>
        </w:tc>
        <w:tc>
          <w:tcPr>
            <w:tcW w:w="1421" w:type="dxa"/>
            <w:shd w:val="clear" w:color="auto" w:fill="auto"/>
            <w:noWrap/>
            <w:vAlign w:val="center"/>
            <w:hideMark/>
          </w:tcPr>
          <w:p w14:paraId="4A6F600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34 799,61</w:t>
            </w:r>
          </w:p>
        </w:tc>
        <w:tc>
          <w:tcPr>
            <w:tcW w:w="996" w:type="dxa"/>
            <w:shd w:val="clear" w:color="auto" w:fill="auto"/>
            <w:noWrap/>
            <w:vAlign w:val="center"/>
            <w:hideMark/>
          </w:tcPr>
          <w:p w14:paraId="2DC36F0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5,9%</w:t>
            </w:r>
          </w:p>
        </w:tc>
      </w:tr>
      <w:tr w:rsidR="000F4A3D" w:rsidRPr="002F168C" w14:paraId="51C51E66" w14:textId="77777777" w:rsidTr="000F4A3D">
        <w:trPr>
          <w:trHeight w:val="288"/>
          <w:tblHeader/>
        </w:trPr>
        <w:tc>
          <w:tcPr>
            <w:tcW w:w="3828" w:type="dxa"/>
            <w:shd w:val="clear" w:color="auto" w:fill="auto"/>
            <w:noWrap/>
            <w:vAlign w:val="center"/>
            <w:hideMark/>
          </w:tcPr>
          <w:p w14:paraId="76695D4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"БГК"</w:t>
            </w:r>
          </w:p>
        </w:tc>
        <w:tc>
          <w:tcPr>
            <w:tcW w:w="1417" w:type="dxa"/>
            <w:shd w:val="clear" w:color="auto" w:fill="auto"/>
            <w:noWrap/>
            <w:vAlign w:val="center"/>
            <w:hideMark/>
          </w:tcPr>
          <w:p w14:paraId="432D5F1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12 278,80</w:t>
            </w:r>
          </w:p>
        </w:tc>
        <w:tc>
          <w:tcPr>
            <w:tcW w:w="1418" w:type="dxa"/>
            <w:shd w:val="clear" w:color="auto" w:fill="auto"/>
            <w:noWrap/>
            <w:vAlign w:val="center"/>
            <w:hideMark/>
          </w:tcPr>
          <w:p w14:paraId="3EA5C29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7827988F"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214A78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12 278,80</w:t>
            </w:r>
          </w:p>
        </w:tc>
        <w:tc>
          <w:tcPr>
            <w:tcW w:w="996" w:type="dxa"/>
            <w:shd w:val="clear" w:color="auto" w:fill="auto"/>
            <w:noWrap/>
            <w:vAlign w:val="center"/>
            <w:hideMark/>
          </w:tcPr>
          <w:p w14:paraId="0D6AB59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2,1%</w:t>
            </w:r>
          </w:p>
        </w:tc>
      </w:tr>
      <w:tr w:rsidR="000F4A3D" w:rsidRPr="002F168C" w14:paraId="2298E413" w14:textId="77777777" w:rsidTr="000F4A3D">
        <w:trPr>
          <w:trHeight w:val="288"/>
          <w:tblHeader/>
        </w:trPr>
        <w:tc>
          <w:tcPr>
            <w:tcW w:w="3828" w:type="dxa"/>
            <w:shd w:val="clear" w:color="auto" w:fill="auto"/>
            <w:noWrap/>
            <w:vAlign w:val="center"/>
            <w:hideMark/>
          </w:tcPr>
          <w:p w14:paraId="122BFFE8"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РАО-ЦЕНТР УПРАВЛЕНИЯ ЗАКУПКАМИ"</w:t>
            </w:r>
          </w:p>
        </w:tc>
        <w:tc>
          <w:tcPr>
            <w:tcW w:w="1417" w:type="dxa"/>
            <w:shd w:val="clear" w:color="auto" w:fill="auto"/>
            <w:noWrap/>
            <w:vAlign w:val="center"/>
            <w:hideMark/>
          </w:tcPr>
          <w:p w14:paraId="3D051A6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18" w:type="dxa"/>
            <w:shd w:val="clear" w:color="auto" w:fill="auto"/>
            <w:noWrap/>
            <w:vAlign w:val="center"/>
            <w:hideMark/>
          </w:tcPr>
          <w:p w14:paraId="07D1F6C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4 471,73</w:t>
            </w:r>
          </w:p>
        </w:tc>
        <w:tc>
          <w:tcPr>
            <w:tcW w:w="1275" w:type="dxa"/>
            <w:shd w:val="clear" w:color="auto" w:fill="auto"/>
            <w:noWrap/>
            <w:vAlign w:val="center"/>
            <w:hideMark/>
          </w:tcPr>
          <w:p w14:paraId="1CF5B7B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21" w:type="dxa"/>
            <w:shd w:val="clear" w:color="auto" w:fill="auto"/>
            <w:noWrap/>
            <w:vAlign w:val="center"/>
            <w:hideMark/>
          </w:tcPr>
          <w:p w14:paraId="1996C06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4 471,73</w:t>
            </w:r>
          </w:p>
        </w:tc>
        <w:tc>
          <w:tcPr>
            <w:tcW w:w="996" w:type="dxa"/>
            <w:shd w:val="clear" w:color="auto" w:fill="auto"/>
            <w:noWrap/>
            <w:vAlign w:val="center"/>
            <w:hideMark/>
          </w:tcPr>
          <w:p w14:paraId="475F003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0,8%</w:t>
            </w:r>
          </w:p>
        </w:tc>
      </w:tr>
      <w:tr w:rsidR="000F4A3D" w:rsidRPr="002F168C" w14:paraId="61F5B5E7" w14:textId="77777777" w:rsidTr="000F4A3D">
        <w:trPr>
          <w:trHeight w:val="288"/>
          <w:tblHeader/>
        </w:trPr>
        <w:tc>
          <w:tcPr>
            <w:tcW w:w="3828" w:type="dxa"/>
            <w:shd w:val="clear" w:color="auto" w:fill="auto"/>
            <w:noWrap/>
            <w:vAlign w:val="center"/>
            <w:hideMark/>
          </w:tcPr>
          <w:p w14:paraId="5E72846B"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"ТОМСКАЯ ГЕНЕРАЦИЯ"</w:t>
            </w:r>
          </w:p>
        </w:tc>
        <w:tc>
          <w:tcPr>
            <w:tcW w:w="1417" w:type="dxa"/>
            <w:shd w:val="clear" w:color="auto" w:fill="auto"/>
            <w:noWrap/>
            <w:vAlign w:val="center"/>
            <w:hideMark/>
          </w:tcPr>
          <w:p w14:paraId="6A4EDCB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6E75CB7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1 148,93</w:t>
            </w:r>
          </w:p>
        </w:tc>
        <w:tc>
          <w:tcPr>
            <w:tcW w:w="1275" w:type="dxa"/>
            <w:shd w:val="clear" w:color="auto" w:fill="auto"/>
            <w:noWrap/>
            <w:vAlign w:val="center"/>
            <w:hideMark/>
          </w:tcPr>
          <w:p w14:paraId="380A970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2 490,00</w:t>
            </w:r>
          </w:p>
        </w:tc>
        <w:tc>
          <w:tcPr>
            <w:tcW w:w="1421" w:type="dxa"/>
            <w:shd w:val="clear" w:color="auto" w:fill="auto"/>
            <w:noWrap/>
            <w:vAlign w:val="center"/>
            <w:hideMark/>
          </w:tcPr>
          <w:p w14:paraId="0950AD7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3 638,93</w:t>
            </w:r>
          </w:p>
        </w:tc>
        <w:tc>
          <w:tcPr>
            <w:tcW w:w="996" w:type="dxa"/>
            <w:shd w:val="clear" w:color="auto" w:fill="auto"/>
            <w:noWrap/>
            <w:vAlign w:val="center"/>
            <w:hideMark/>
          </w:tcPr>
          <w:p w14:paraId="771B00A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0,6%</w:t>
            </w:r>
          </w:p>
        </w:tc>
      </w:tr>
      <w:tr w:rsidR="000F4A3D" w:rsidRPr="002F168C" w14:paraId="10C73B60" w14:textId="77777777" w:rsidTr="000F4A3D">
        <w:trPr>
          <w:trHeight w:val="288"/>
          <w:tblHeader/>
        </w:trPr>
        <w:tc>
          <w:tcPr>
            <w:tcW w:w="3828" w:type="dxa"/>
            <w:shd w:val="clear" w:color="auto" w:fill="auto"/>
            <w:noWrap/>
            <w:vAlign w:val="center"/>
            <w:hideMark/>
          </w:tcPr>
          <w:p w14:paraId="2A503CA8"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7" w:type="dxa"/>
            <w:shd w:val="clear" w:color="auto" w:fill="auto"/>
            <w:noWrap/>
            <w:vAlign w:val="center"/>
            <w:hideMark/>
          </w:tcPr>
          <w:p w14:paraId="6333B56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640,00</w:t>
            </w:r>
          </w:p>
        </w:tc>
        <w:tc>
          <w:tcPr>
            <w:tcW w:w="1418" w:type="dxa"/>
            <w:shd w:val="clear" w:color="auto" w:fill="auto"/>
            <w:noWrap/>
            <w:vAlign w:val="center"/>
            <w:hideMark/>
          </w:tcPr>
          <w:p w14:paraId="51C3D98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275" w:type="dxa"/>
            <w:shd w:val="clear" w:color="auto" w:fill="auto"/>
            <w:noWrap/>
            <w:vAlign w:val="center"/>
            <w:hideMark/>
          </w:tcPr>
          <w:p w14:paraId="617C31E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1 453,76</w:t>
            </w:r>
          </w:p>
        </w:tc>
        <w:tc>
          <w:tcPr>
            <w:tcW w:w="1421" w:type="dxa"/>
            <w:shd w:val="clear" w:color="auto" w:fill="auto"/>
            <w:noWrap/>
            <w:vAlign w:val="center"/>
            <w:hideMark/>
          </w:tcPr>
          <w:p w14:paraId="7494724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2 093,76</w:t>
            </w:r>
          </w:p>
        </w:tc>
        <w:tc>
          <w:tcPr>
            <w:tcW w:w="996" w:type="dxa"/>
            <w:shd w:val="clear" w:color="auto" w:fill="auto"/>
            <w:noWrap/>
            <w:vAlign w:val="center"/>
            <w:hideMark/>
          </w:tcPr>
          <w:p w14:paraId="7DF08FB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0,4%</w:t>
            </w:r>
          </w:p>
        </w:tc>
      </w:tr>
      <w:tr w:rsidR="000F4A3D" w:rsidRPr="002F168C" w14:paraId="7ADA4A74" w14:textId="77777777" w:rsidTr="000F4A3D">
        <w:trPr>
          <w:trHeight w:val="288"/>
          <w:tblHeader/>
        </w:trPr>
        <w:tc>
          <w:tcPr>
            <w:tcW w:w="3828" w:type="dxa"/>
            <w:shd w:val="clear" w:color="auto" w:fill="auto"/>
            <w:noWrap/>
            <w:vAlign w:val="center"/>
            <w:hideMark/>
          </w:tcPr>
          <w:p w14:paraId="463D9323"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"Свердловский" ПАО «Т Плюс»</w:t>
            </w:r>
          </w:p>
        </w:tc>
        <w:tc>
          <w:tcPr>
            <w:tcW w:w="1417" w:type="dxa"/>
            <w:shd w:val="clear" w:color="auto" w:fill="auto"/>
            <w:noWrap/>
            <w:vAlign w:val="center"/>
            <w:hideMark/>
          </w:tcPr>
          <w:p w14:paraId="4342879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1 672,20</w:t>
            </w:r>
          </w:p>
        </w:tc>
        <w:tc>
          <w:tcPr>
            <w:tcW w:w="1418" w:type="dxa"/>
            <w:shd w:val="clear" w:color="auto" w:fill="auto"/>
            <w:noWrap/>
            <w:vAlign w:val="center"/>
            <w:hideMark/>
          </w:tcPr>
          <w:p w14:paraId="6A57CE6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4596CBA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45102F1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1 672,20</w:t>
            </w:r>
          </w:p>
        </w:tc>
        <w:tc>
          <w:tcPr>
            <w:tcW w:w="996" w:type="dxa"/>
            <w:shd w:val="clear" w:color="auto" w:fill="auto"/>
            <w:noWrap/>
            <w:vAlign w:val="center"/>
            <w:hideMark/>
          </w:tcPr>
          <w:p w14:paraId="18EA981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0,3%</w:t>
            </w:r>
          </w:p>
        </w:tc>
      </w:tr>
      <w:tr w:rsidR="000F4A3D" w:rsidRPr="002F168C" w14:paraId="7C98C609" w14:textId="77777777" w:rsidTr="000F4A3D">
        <w:trPr>
          <w:trHeight w:val="288"/>
          <w:tblHeader/>
        </w:trPr>
        <w:tc>
          <w:tcPr>
            <w:tcW w:w="3828" w:type="dxa"/>
            <w:shd w:val="clear" w:color="auto" w:fill="auto"/>
            <w:noWrap/>
            <w:vAlign w:val="center"/>
            <w:hideMark/>
          </w:tcPr>
          <w:p w14:paraId="23672DA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 Саратовский филиал</w:t>
            </w:r>
          </w:p>
        </w:tc>
        <w:tc>
          <w:tcPr>
            <w:tcW w:w="1417" w:type="dxa"/>
            <w:shd w:val="clear" w:color="auto" w:fill="auto"/>
            <w:noWrap/>
            <w:vAlign w:val="center"/>
            <w:hideMark/>
          </w:tcPr>
          <w:p w14:paraId="484EBCD3"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0FAED91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1 111,00</w:t>
            </w:r>
          </w:p>
        </w:tc>
        <w:tc>
          <w:tcPr>
            <w:tcW w:w="1275" w:type="dxa"/>
            <w:shd w:val="clear" w:color="auto" w:fill="auto"/>
            <w:noWrap/>
            <w:vAlign w:val="center"/>
            <w:hideMark/>
          </w:tcPr>
          <w:p w14:paraId="41CB63E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32C399B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1 111,00</w:t>
            </w:r>
          </w:p>
        </w:tc>
        <w:tc>
          <w:tcPr>
            <w:tcW w:w="996" w:type="dxa"/>
            <w:shd w:val="clear" w:color="auto" w:fill="auto"/>
            <w:noWrap/>
            <w:vAlign w:val="center"/>
            <w:hideMark/>
          </w:tcPr>
          <w:p w14:paraId="14EDA9D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0,2%</w:t>
            </w:r>
          </w:p>
        </w:tc>
      </w:tr>
      <w:tr w:rsidR="000F4A3D" w:rsidRPr="002F168C" w14:paraId="2E15D076" w14:textId="77777777" w:rsidTr="000F4A3D">
        <w:trPr>
          <w:trHeight w:val="288"/>
          <w:tblHeader/>
        </w:trPr>
        <w:tc>
          <w:tcPr>
            <w:tcW w:w="3828" w:type="dxa"/>
            <w:shd w:val="clear" w:color="auto" w:fill="auto"/>
            <w:noWrap/>
            <w:vAlign w:val="center"/>
            <w:hideMark/>
          </w:tcPr>
          <w:p w14:paraId="0BF244E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 (г. Самара)</w:t>
            </w:r>
          </w:p>
        </w:tc>
        <w:tc>
          <w:tcPr>
            <w:tcW w:w="1417" w:type="dxa"/>
            <w:shd w:val="clear" w:color="auto" w:fill="auto"/>
            <w:noWrap/>
            <w:vAlign w:val="center"/>
            <w:hideMark/>
          </w:tcPr>
          <w:p w14:paraId="684B031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1 070,58</w:t>
            </w:r>
          </w:p>
        </w:tc>
        <w:tc>
          <w:tcPr>
            <w:tcW w:w="1418" w:type="dxa"/>
            <w:shd w:val="clear" w:color="auto" w:fill="auto"/>
            <w:noWrap/>
            <w:vAlign w:val="center"/>
            <w:hideMark/>
          </w:tcPr>
          <w:p w14:paraId="20C2CF7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6C9DEBF5"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01720D2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1 070,58</w:t>
            </w:r>
          </w:p>
        </w:tc>
        <w:tc>
          <w:tcPr>
            <w:tcW w:w="996" w:type="dxa"/>
            <w:shd w:val="clear" w:color="auto" w:fill="auto"/>
            <w:noWrap/>
            <w:vAlign w:val="center"/>
            <w:hideMark/>
          </w:tcPr>
          <w:p w14:paraId="0F6EF0B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0,2%</w:t>
            </w:r>
          </w:p>
        </w:tc>
      </w:tr>
      <w:tr w:rsidR="000F4A3D" w:rsidRPr="002F168C" w14:paraId="4709E488" w14:textId="77777777" w:rsidTr="000F4A3D">
        <w:trPr>
          <w:trHeight w:val="288"/>
          <w:tblHeader/>
        </w:trPr>
        <w:tc>
          <w:tcPr>
            <w:tcW w:w="3828" w:type="dxa"/>
            <w:shd w:val="clear" w:color="auto" w:fill="auto"/>
            <w:noWrap/>
            <w:vAlign w:val="center"/>
            <w:hideMark/>
          </w:tcPr>
          <w:p w14:paraId="15EB0963"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"ТСК МОСЭНЕРГО"</w:t>
            </w:r>
          </w:p>
        </w:tc>
        <w:tc>
          <w:tcPr>
            <w:tcW w:w="1417" w:type="dxa"/>
            <w:shd w:val="clear" w:color="auto" w:fill="auto"/>
            <w:noWrap/>
            <w:vAlign w:val="center"/>
            <w:hideMark/>
          </w:tcPr>
          <w:p w14:paraId="74D3D3D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830,00</w:t>
            </w:r>
          </w:p>
        </w:tc>
        <w:tc>
          <w:tcPr>
            <w:tcW w:w="1418" w:type="dxa"/>
            <w:shd w:val="clear" w:color="auto" w:fill="auto"/>
            <w:noWrap/>
            <w:vAlign w:val="center"/>
            <w:hideMark/>
          </w:tcPr>
          <w:p w14:paraId="7D73FD5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65CB0DC8"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39DC926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830,00</w:t>
            </w:r>
          </w:p>
        </w:tc>
        <w:tc>
          <w:tcPr>
            <w:tcW w:w="996" w:type="dxa"/>
            <w:shd w:val="clear" w:color="auto" w:fill="auto"/>
            <w:noWrap/>
            <w:vAlign w:val="center"/>
            <w:hideMark/>
          </w:tcPr>
          <w:p w14:paraId="5DE8CCE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w:t>
            </w:r>
          </w:p>
        </w:tc>
      </w:tr>
      <w:tr w:rsidR="000F4A3D" w:rsidRPr="002F168C" w14:paraId="179D9F30" w14:textId="77777777" w:rsidTr="000F4A3D">
        <w:trPr>
          <w:trHeight w:val="288"/>
          <w:tblHeader/>
        </w:trPr>
        <w:tc>
          <w:tcPr>
            <w:tcW w:w="3828" w:type="dxa"/>
            <w:shd w:val="clear" w:color="auto" w:fill="auto"/>
            <w:noWrap/>
            <w:vAlign w:val="center"/>
            <w:hideMark/>
          </w:tcPr>
          <w:p w14:paraId="6190FFBC"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"Марий Эл и Чувашии" ПАО «Т Плюс»</w:t>
            </w:r>
          </w:p>
        </w:tc>
        <w:tc>
          <w:tcPr>
            <w:tcW w:w="1417" w:type="dxa"/>
            <w:shd w:val="clear" w:color="auto" w:fill="auto"/>
            <w:noWrap/>
            <w:vAlign w:val="center"/>
            <w:hideMark/>
          </w:tcPr>
          <w:p w14:paraId="12AFB05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622,54</w:t>
            </w:r>
          </w:p>
        </w:tc>
        <w:tc>
          <w:tcPr>
            <w:tcW w:w="1418" w:type="dxa"/>
            <w:shd w:val="clear" w:color="auto" w:fill="auto"/>
            <w:noWrap/>
            <w:vAlign w:val="center"/>
            <w:hideMark/>
          </w:tcPr>
          <w:p w14:paraId="790C68F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6C23E5D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3835F4D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622,54</w:t>
            </w:r>
          </w:p>
        </w:tc>
        <w:tc>
          <w:tcPr>
            <w:tcW w:w="996" w:type="dxa"/>
            <w:shd w:val="clear" w:color="auto" w:fill="auto"/>
            <w:noWrap/>
            <w:vAlign w:val="center"/>
            <w:hideMark/>
          </w:tcPr>
          <w:p w14:paraId="08FE1CA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w:t>
            </w:r>
          </w:p>
        </w:tc>
      </w:tr>
      <w:tr w:rsidR="000F4A3D" w:rsidRPr="002F168C" w14:paraId="5BB91B77" w14:textId="77777777" w:rsidTr="000F4A3D">
        <w:trPr>
          <w:trHeight w:val="288"/>
          <w:tblHeader/>
        </w:trPr>
        <w:tc>
          <w:tcPr>
            <w:tcW w:w="3828" w:type="dxa"/>
            <w:shd w:val="clear" w:color="auto" w:fill="auto"/>
            <w:noWrap/>
            <w:vAlign w:val="center"/>
            <w:hideMark/>
          </w:tcPr>
          <w:p w14:paraId="14F0C596"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Сургутская ГРЭС-2 ПАО "Юнипро"</w:t>
            </w:r>
          </w:p>
        </w:tc>
        <w:tc>
          <w:tcPr>
            <w:tcW w:w="1417" w:type="dxa"/>
            <w:shd w:val="clear" w:color="auto" w:fill="auto"/>
            <w:noWrap/>
            <w:vAlign w:val="center"/>
            <w:hideMark/>
          </w:tcPr>
          <w:p w14:paraId="73D8DA77"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6141F24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39F9638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21" w:type="dxa"/>
            <w:shd w:val="clear" w:color="auto" w:fill="auto"/>
            <w:noWrap/>
            <w:vAlign w:val="center"/>
            <w:hideMark/>
          </w:tcPr>
          <w:p w14:paraId="2F6C90B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96" w:type="dxa"/>
            <w:shd w:val="clear" w:color="auto" w:fill="auto"/>
            <w:noWrap/>
            <w:vAlign w:val="center"/>
            <w:hideMark/>
          </w:tcPr>
          <w:p w14:paraId="72F9297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0A94F93E" w14:textId="77777777" w:rsidTr="000F4A3D">
        <w:trPr>
          <w:trHeight w:val="288"/>
          <w:tblHeader/>
        </w:trPr>
        <w:tc>
          <w:tcPr>
            <w:tcW w:w="3828" w:type="dxa"/>
            <w:shd w:val="clear" w:color="auto" w:fill="auto"/>
            <w:noWrap/>
            <w:vAlign w:val="center"/>
            <w:hideMark/>
          </w:tcPr>
          <w:p w14:paraId="675F7EAB"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Техническое обслуживание оборудования</w:t>
            </w:r>
          </w:p>
        </w:tc>
        <w:tc>
          <w:tcPr>
            <w:tcW w:w="1417" w:type="dxa"/>
            <w:shd w:val="clear" w:color="auto" w:fill="auto"/>
            <w:noWrap/>
            <w:vAlign w:val="center"/>
            <w:hideMark/>
          </w:tcPr>
          <w:p w14:paraId="558B492D"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73 863,36</w:t>
            </w:r>
          </w:p>
        </w:tc>
        <w:tc>
          <w:tcPr>
            <w:tcW w:w="1418" w:type="dxa"/>
            <w:shd w:val="clear" w:color="auto" w:fill="auto"/>
            <w:noWrap/>
            <w:vAlign w:val="center"/>
            <w:hideMark/>
          </w:tcPr>
          <w:p w14:paraId="5B832221"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279 929,33</w:t>
            </w:r>
          </w:p>
        </w:tc>
        <w:tc>
          <w:tcPr>
            <w:tcW w:w="1275" w:type="dxa"/>
            <w:shd w:val="clear" w:color="auto" w:fill="auto"/>
            <w:noWrap/>
            <w:vAlign w:val="center"/>
            <w:hideMark/>
          </w:tcPr>
          <w:p w14:paraId="50C14393"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78 182,19</w:t>
            </w:r>
          </w:p>
        </w:tc>
        <w:tc>
          <w:tcPr>
            <w:tcW w:w="1421" w:type="dxa"/>
            <w:shd w:val="clear" w:color="auto" w:fill="auto"/>
            <w:noWrap/>
            <w:vAlign w:val="center"/>
            <w:hideMark/>
          </w:tcPr>
          <w:p w14:paraId="214A3459"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431 974,88</w:t>
            </w:r>
          </w:p>
        </w:tc>
        <w:tc>
          <w:tcPr>
            <w:tcW w:w="996" w:type="dxa"/>
            <w:shd w:val="clear" w:color="auto" w:fill="auto"/>
            <w:noWrap/>
            <w:vAlign w:val="center"/>
            <w:hideMark/>
          </w:tcPr>
          <w:p w14:paraId="36C6FAEC"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0D8B7C1F" w14:textId="77777777" w:rsidTr="000F4A3D">
        <w:trPr>
          <w:trHeight w:val="288"/>
          <w:tblHeader/>
        </w:trPr>
        <w:tc>
          <w:tcPr>
            <w:tcW w:w="3828" w:type="dxa"/>
            <w:shd w:val="clear" w:color="auto" w:fill="auto"/>
            <w:noWrap/>
            <w:vAlign w:val="center"/>
            <w:hideMark/>
          </w:tcPr>
          <w:p w14:paraId="102A7A45"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7" w:type="dxa"/>
            <w:shd w:val="clear" w:color="auto" w:fill="auto"/>
            <w:noWrap/>
            <w:vAlign w:val="center"/>
            <w:hideMark/>
          </w:tcPr>
          <w:p w14:paraId="48A16C2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9 023,37</w:t>
            </w:r>
          </w:p>
        </w:tc>
        <w:tc>
          <w:tcPr>
            <w:tcW w:w="1418" w:type="dxa"/>
            <w:shd w:val="clear" w:color="auto" w:fill="auto"/>
            <w:noWrap/>
            <w:vAlign w:val="center"/>
            <w:hideMark/>
          </w:tcPr>
          <w:p w14:paraId="73BDF74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163 499,57</w:t>
            </w:r>
          </w:p>
        </w:tc>
        <w:tc>
          <w:tcPr>
            <w:tcW w:w="1275" w:type="dxa"/>
            <w:shd w:val="clear" w:color="auto" w:fill="auto"/>
            <w:noWrap/>
            <w:vAlign w:val="center"/>
            <w:hideMark/>
          </w:tcPr>
          <w:p w14:paraId="59C3DE4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51 336,00</w:t>
            </w:r>
          </w:p>
        </w:tc>
        <w:tc>
          <w:tcPr>
            <w:tcW w:w="1421" w:type="dxa"/>
            <w:shd w:val="clear" w:color="auto" w:fill="auto"/>
            <w:noWrap/>
            <w:vAlign w:val="center"/>
            <w:hideMark/>
          </w:tcPr>
          <w:p w14:paraId="4A32CC9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223 858,94</w:t>
            </w:r>
          </w:p>
        </w:tc>
        <w:tc>
          <w:tcPr>
            <w:tcW w:w="996" w:type="dxa"/>
            <w:shd w:val="clear" w:color="auto" w:fill="auto"/>
            <w:noWrap/>
            <w:vAlign w:val="center"/>
            <w:hideMark/>
          </w:tcPr>
          <w:p w14:paraId="19DEA5C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51,8%</w:t>
            </w:r>
          </w:p>
        </w:tc>
      </w:tr>
      <w:tr w:rsidR="000F4A3D" w:rsidRPr="002F168C" w14:paraId="5606CA59" w14:textId="77777777" w:rsidTr="000F4A3D">
        <w:trPr>
          <w:trHeight w:val="288"/>
          <w:tblHeader/>
        </w:trPr>
        <w:tc>
          <w:tcPr>
            <w:tcW w:w="3828" w:type="dxa"/>
            <w:shd w:val="clear" w:color="auto" w:fill="auto"/>
            <w:noWrap/>
            <w:vAlign w:val="center"/>
            <w:hideMark/>
          </w:tcPr>
          <w:p w14:paraId="3B257226"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"ИНТЕР РАО-ЭЛЕКТРОГЕНЕРАЦИЯ"</w:t>
            </w:r>
          </w:p>
        </w:tc>
        <w:tc>
          <w:tcPr>
            <w:tcW w:w="1417" w:type="dxa"/>
            <w:shd w:val="clear" w:color="auto" w:fill="auto"/>
            <w:noWrap/>
            <w:vAlign w:val="center"/>
            <w:hideMark/>
          </w:tcPr>
          <w:p w14:paraId="2699012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23 119,62</w:t>
            </w:r>
          </w:p>
        </w:tc>
        <w:tc>
          <w:tcPr>
            <w:tcW w:w="1418" w:type="dxa"/>
            <w:shd w:val="clear" w:color="auto" w:fill="auto"/>
            <w:noWrap/>
            <w:vAlign w:val="center"/>
            <w:hideMark/>
          </w:tcPr>
          <w:p w14:paraId="56CF38B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57 950,58</w:t>
            </w:r>
          </w:p>
        </w:tc>
        <w:tc>
          <w:tcPr>
            <w:tcW w:w="1275" w:type="dxa"/>
            <w:shd w:val="clear" w:color="auto" w:fill="auto"/>
            <w:noWrap/>
            <w:vAlign w:val="center"/>
            <w:hideMark/>
          </w:tcPr>
          <w:p w14:paraId="66BEEF9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22 099,75</w:t>
            </w:r>
          </w:p>
        </w:tc>
        <w:tc>
          <w:tcPr>
            <w:tcW w:w="1421" w:type="dxa"/>
            <w:shd w:val="clear" w:color="auto" w:fill="auto"/>
            <w:noWrap/>
            <w:vAlign w:val="center"/>
            <w:hideMark/>
          </w:tcPr>
          <w:p w14:paraId="45FA2F0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103 169,95</w:t>
            </w:r>
          </w:p>
        </w:tc>
        <w:tc>
          <w:tcPr>
            <w:tcW w:w="996" w:type="dxa"/>
            <w:shd w:val="clear" w:color="auto" w:fill="auto"/>
            <w:noWrap/>
            <w:vAlign w:val="center"/>
            <w:hideMark/>
          </w:tcPr>
          <w:p w14:paraId="29EBCC3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23,9%</w:t>
            </w:r>
          </w:p>
        </w:tc>
      </w:tr>
      <w:tr w:rsidR="000F4A3D" w:rsidRPr="002F168C" w14:paraId="6B772604" w14:textId="77777777" w:rsidTr="000F4A3D">
        <w:trPr>
          <w:trHeight w:val="288"/>
          <w:tblHeader/>
        </w:trPr>
        <w:tc>
          <w:tcPr>
            <w:tcW w:w="3828" w:type="dxa"/>
            <w:shd w:val="clear" w:color="auto" w:fill="auto"/>
            <w:noWrap/>
            <w:vAlign w:val="center"/>
            <w:hideMark/>
          </w:tcPr>
          <w:p w14:paraId="5D8DAD25"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1F38451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21 062,00</w:t>
            </w:r>
          </w:p>
        </w:tc>
        <w:tc>
          <w:tcPr>
            <w:tcW w:w="1418" w:type="dxa"/>
            <w:shd w:val="clear" w:color="auto" w:fill="auto"/>
            <w:noWrap/>
            <w:vAlign w:val="center"/>
            <w:hideMark/>
          </w:tcPr>
          <w:p w14:paraId="4CBFB60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41 910,69</w:t>
            </w:r>
          </w:p>
        </w:tc>
        <w:tc>
          <w:tcPr>
            <w:tcW w:w="1275" w:type="dxa"/>
            <w:shd w:val="clear" w:color="auto" w:fill="auto"/>
            <w:noWrap/>
            <w:vAlign w:val="center"/>
            <w:hideMark/>
          </w:tcPr>
          <w:p w14:paraId="71B83F7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2 400,00</w:t>
            </w:r>
          </w:p>
        </w:tc>
        <w:tc>
          <w:tcPr>
            <w:tcW w:w="1421" w:type="dxa"/>
            <w:shd w:val="clear" w:color="auto" w:fill="auto"/>
            <w:noWrap/>
            <w:vAlign w:val="center"/>
            <w:hideMark/>
          </w:tcPr>
          <w:p w14:paraId="4467357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65 372,69</w:t>
            </w:r>
          </w:p>
        </w:tc>
        <w:tc>
          <w:tcPr>
            <w:tcW w:w="996" w:type="dxa"/>
            <w:shd w:val="clear" w:color="auto" w:fill="auto"/>
            <w:noWrap/>
            <w:vAlign w:val="center"/>
            <w:hideMark/>
          </w:tcPr>
          <w:p w14:paraId="467AAE2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15,1%</w:t>
            </w:r>
          </w:p>
        </w:tc>
      </w:tr>
      <w:tr w:rsidR="000F4A3D" w:rsidRPr="002F168C" w14:paraId="293D44A3" w14:textId="77777777" w:rsidTr="000F4A3D">
        <w:trPr>
          <w:trHeight w:val="288"/>
          <w:tblHeader/>
        </w:trPr>
        <w:tc>
          <w:tcPr>
            <w:tcW w:w="3828" w:type="dxa"/>
            <w:shd w:val="clear" w:color="auto" w:fill="auto"/>
            <w:noWrap/>
            <w:vAlign w:val="center"/>
            <w:hideMark/>
          </w:tcPr>
          <w:p w14:paraId="54FA5539"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"ФОРТУМ"</w:t>
            </w:r>
          </w:p>
        </w:tc>
        <w:tc>
          <w:tcPr>
            <w:tcW w:w="1417" w:type="dxa"/>
            <w:shd w:val="clear" w:color="auto" w:fill="auto"/>
            <w:noWrap/>
            <w:vAlign w:val="center"/>
            <w:hideMark/>
          </w:tcPr>
          <w:p w14:paraId="22A4499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9 788,20</w:t>
            </w:r>
          </w:p>
        </w:tc>
        <w:tc>
          <w:tcPr>
            <w:tcW w:w="1418" w:type="dxa"/>
            <w:shd w:val="clear" w:color="auto" w:fill="auto"/>
            <w:noWrap/>
            <w:vAlign w:val="center"/>
            <w:hideMark/>
          </w:tcPr>
          <w:p w14:paraId="13A8168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4 434,14</w:t>
            </w:r>
          </w:p>
        </w:tc>
        <w:tc>
          <w:tcPr>
            <w:tcW w:w="1275" w:type="dxa"/>
            <w:shd w:val="clear" w:color="auto" w:fill="auto"/>
            <w:noWrap/>
            <w:vAlign w:val="center"/>
            <w:hideMark/>
          </w:tcPr>
          <w:p w14:paraId="3275D9E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6E34E24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14 222,34</w:t>
            </w:r>
          </w:p>
        </w:tc>
        <w:tc>
          <w:tcPr>
            <w:tcW w:w="996" w:type="dxa"/>
            <w:shd w:val="clear" w:color="auto" w:fill="auto"/>
            <w:noWrap/>
            <w:vAlign w:val="center"/>
            <w:hideMark/>
          </w:tcPr>
          <w:p w14:paraId="7DD9D7E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3,3%</w:t>
            </w:r>
          </w:p>
        </w:tc>
      </w:tr>
      <w:tr w:rsidR="000F4A3D" w:rsidRPr="002F168C" w14:paraId="6EA46CEB" w14:textId="77777777" w:rsidTr="000F4A3D">
        <w:trPr>
          <w:trHeight w:val="288"/>
          <w:tblHeader/>
        </w:trPr>
        <w:tc>
          <w:tcPr>
            <w:tcW w:w="3828" w:type="dxa"/>
            <w:shd w:val="clear" w:color="auto" w:fill="auto"/>
            <w:noWrap/>
            <w:vAlign w:val="center"/>
            <w:hideMark/>
          </w:tcPr>
          <w:p w14:paraId="2E7EFB35"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РАО-ЦЕНТР УПРАВЛЕНИЯ ЗАКУПКАМИ"</w:t>
            </w:r>
          </w:p>
        </w:tc>
        <w:tc>
          <w:tcPr>
            <w:tcW w:w="1417" w:type="dxa"/>
            <w:shd w:val="clear" w:color="auto" w:fill="auto"/>
            <w:noWrap/>
            <w:vAlign w:val="center"/>
            <w:hideMark/>
          </w:tcPr>
          <w:p w14:paraId="5877D97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8 373,81</w:t>
            </w:r>
          </w:p>
        </w:tc>
        <w:tc>
          <w:tcPr>
            <w:tcW w:w="1418" w:type="dxa"/>
            <w:shd w:val="clear" w:color="auto" w:fill="auto"/>
            <w:noWrap/>
            <w:vAlign w:val="center"/>
            <w:hideMark/>
          </w:tcPr>
          <w:p w14:paraId="08DFD4A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2 309,85</w:t>
            </w:r>
          </w:p>
        </w:tc>
        <w:tc>
          <w:tcPr>
            <w:tcW w:w="1275" w:type="dxa"/>
            <w:shd w:val="clear" w:color="auto" w:fill="auto"/>
            <w:noWrap/>
            <w:vAlign w:val="center"/>
            <w:hideMark/>
          </w:tcPr>
          <w:p w14:paraId="0DEDB34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21" w:type="dxa"/>
            <w:shd w:val="clear" w:color="auto" w:fill="auto"/>
            <w:noWrap/>
            <w:vAlign w:val="center"/>
            <w:hideMark/>
          </w:tcPr>
          <w:p w14:paraId="730395D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10 683,66</w:t>
            </w:r>
          </w:p>
        </w:tc>
        <w:tc>
          <w:tcPr>
            <w:tcW w:w="996" w:type="dxa"/>
            <w:shd w:val="clear" w:color="auto" w:fill="auto"/>
            <w:noWrap/>
            <w:vAlign w:val="center"/>
            <w:hideMark/>
          </w:tcPr>
          <w:p w14:paraId="6B992EC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2,5%</w:t>
            </w:r>
          </w:p>
        </w:tc>
      </w:tr>
      <w:tr w:rsidR="000F4A3D" w:rsidRPr="002F168C" w14:paraId="2D99A097" w14:textId="77777777" w:rsidTr="000F4A3D">
        <w:trPr>
          <w:trHeight w:val="288"/>
          <w:tblHeader/>
        </w:trPr>
        <w:tc>
          <w:tcPr>
            <w:tcW w:w="3828" w:type="dxa"/>
            <w:shd w:val="clear" w:color="auto" w:fill="auto"/>
            <w:noWrap/>
            <w:vAlign w:val="center"/>
            <w:hideMark/>
          </w:tcPr>
          <w:p w14:paraId="34F3717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"ОГК-2"</w:t>
            </w:r>
          </w:p>
        </w:tc>
        <w:tc>
          <w:tcPr>
            <w:tcW w:w="1417" w:type="dxa"/>
            <w:shd w:val="clear" w:color="auto" w:fill="auto"/>
            <w:noWrap/>
            <w:vAlign w:val="center"/>
            <w:hideMark/>
          </w:tcPr>
          <w:p w14:paraId="7A5523C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2F4A1D3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8 319,11</w:t>
            </w:r>
          </w:p>
        </w:tc>
        <w:tc>
          <w:tcPr>
            <w:tcW w:w="1275" w:type="dxa"/>
            <w:shd w:val="clear" w:color="auto" w:fill="auto"/>
            <w:noWrap/>
            <w:vAlign w:val="center"/>
            <w:hideMark/>
          </w:tcPr>
          <w:p w14:paraId="494FF9D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2 223,08</w:t>
            </w:r>
          </w:p>
        </w:tc>
        <w:tc>
          <w:tcPr>
            <w:tcW w:w="1421" w:type="dxa"/>
            <w:shd w:val="clear" w:color="auto" w:fill="auto"/>
            <w:noWrap/>
            <w:vAlign w:val="center"/>
            <w:hideMark/>
          </w:tcPr>
          <w:p w14:paraId="1C30505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10 542,18</w:t>
            </w:r>
          </w:p>
        </w:tc>
        <w:tc>
          <w:tcPr>
            <w:tcW w:w="996" w:type="dxa"/>
            <w:shd w:val="clear" w:color="auto" w:fill="auto"/>
            <w:noWrap/>
            <w:vAlign w:val="center"/>
            <w:hideMark/>
          </w:tcPr>
          <w:p w14:paraId="048641D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w:t>
            </w:r>
          </w:p>
        </w:tc>
      </w:tr>
      <w:tr w:rsidR="000F4A3D" w:rsidRPr="002F168C" w14:paraId="162E5102" w14:textId="77777777" w:rsidTr="000F4A3D">
        <w:trPr>
          <w:trHeight w:val="288"/>
          <w:tblHeader/>
        </w:trPr>
        <w:tc>
          <w:tcPr>
            <w:tcW w:w="3828" w:type="dxa"/>
            <w:shd w:val="clear" w:color="auto" w:fill="auto"/>
            <w:noWrap/>
            <w:vAlign w:val="center"/>
            <w:hideMark/>
          </w:tcPr>
          <w:p w14:paraId="79B28A82"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"БГК"</w:t>
            </w:r>
          </w:p>
        </w:tc>
        <w:tc>
          <w:tcPr>
            <w:tcW w:w="1417" w:type="dxa"/>
            <w:shd w:val="clear" w:color="auto" w:fill="auto"/>
            <w:noWrap/>
            <w:vAlign w:val="center"/>
            <w:hideMark/>
          </w:tcPr>
          <w:p w14:paraId="51788C4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2 496,38</w:t>
            </w:r>
          </w:p>
        </w:tc>
        <w:tc>
          <w:tcPr>
            <w:tcW w:w="1418" w:type="dxa"/>
            <w:shd w:val="clear" w:color="auto" w:fill="auto"/>
            <w:noWrap/>
            <w:vAlign w:val="center"/>
            <w:hideMark/>
          </w:tcPr>
          <w:p w14:paraId="18AA146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4FDD6505"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7B79541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2 496,38</w:t>
            </w:r>
          </w:p>
        </w:tc>
        <w:tc>
          <w:tcPr>
            <w:tcW w:w="996" w:type="dxa"/>
            <w:shd w:val="clear" w:color="auto" w:fill="auto"/>
            <w:noWrap/>
            <w:vAlign w:val="center"/>
            <w:hideMark/>
          </w:tcPr>
          <w:p w14:paraId="789C106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0,6%</w:t>
            </w:r>
          </w:p>
        </w:tc>
      </w:tr>
      <w:tr w:rsidR="000F4A3D" w:rsidRPr="002F168C" w14:paraId="3926ECC4" w14:textId="77777777" w:rsidTr="000F4A3D">
        <w:trPr>
          <w:trHeight w:val="288"/>
          <w:tblHeader/>
        </w:trPr>
        <w:tc>
          <w:tcPr>
            <w:tcW w:w="3828" w:type="dxa"/>
            <w:shd w:val="clear" w:color="auto" w:fill="auto"/>
            <w:noWrap/>
            <w:vAlign w:val="center"/>
            <w:hideMark/>
          </w:tcPr>
          <w:p w14:paraId="09E66A82"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"БАШРТС"</w:t>
            </w:r>
          </w:p>
        </w:tc>
        <w:tc>
          <w:tcPr>
            <w:tcW w:w="1417" w:type="dxa"/>
            <w:shd w:val="clear" w:color="auto" w:fill="auto"/>
            <w:noWrap/>
            <w:vAlign w:val="center"/>
            <w:hideMark/>
          </w:tcPr>
          <w:p w14:paraId="6790BA37"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3644CAA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1 275,46</w:t>
            </w:r>
          </w:p>
        </w:tc>
        <w:tc>
          <w:tcPr>
            <w:tcW w:w="1275" w:type="dxa"/>
            <w:shd w:val="clear" w:color="auto" w:fill="auto"/>
            <w:noWrap/>
            <w:vAlign w:val="center"/>
            <w:hideMark/>
          </w:tcPr>
          <w:p w14:paraId="081EB65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D4518D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1 275,46</w:t>
            </w:r>
          </w:p>
        </w:tc>
        <w:tc>
          <w:tcPr>
            <w:tcW w:w="996" w:type="dxa"/>
            <w:shd w:val="clear" w:color="auto" w:fill="auto"/>
            <w:noWrap/>
            <w:vAlign w:val="center"/>
            <w:hideMark/>
          </w:tcPr>
          <w:p w14:paraId="7ED7D58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0,3%</w:t>
            </w:r>
          </w:p>
        </w:tc>
      </w:tr>
      <w:tr w:rsidR="000F4A3D" w:rsidRPr="002F168C" w14:paraId="439435D2" w14:textId="77777777" w:rsidTr="000F4A3D">
        <w:trPr>
          <w:trHeight w:val="288"/>
          <w:tblHeader/>
        </w:trPr>
        <w:tc>
          <w:tcPr>
            <w:tcW w:w="3828" w:type="dxa"/>
            <w:shd w:val="clear" w:color="auto" w:fill="auto"/>
            <w:noWrap/>
            <w:vAlign w:val="center"/>
            <w:hideMark/>
          </w:tcPr>
          <w:p w14:paraId="2555DD8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7" w:type="dxa"/>
            <w:shd w:val="clear" w:color="auto" w:fill="auto"/>
            <w:noWrap/>
            <w:vAlign w:val="center"/>
            <w:hideMark/>
          </w:tcPr>
          <w:p w14:paraId="6A1FE14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18" w:type="dxa"/>
            <w:shd w:val="clear" w:color="auto" w:fill="auto"/>
            <w:noWrap/>
            <w:vAlign w:val="center"/>
            <w:hideMark/>
          </w:tcPr>
          <w:p w14:paraId="64122FD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229,94</w:t>
            </w:r>
          </w:p>
        </w:tc>
        <w:tc>
          <w:tcPr>
            <w:tcW w:w="1275" w:type="dxa"/>
            <w:shd w:val="clear" w:color="auto" w:fill="auto"/>
            <w:noWrap/>
            <w:vAlign w:val="center"/>
            <w:hideMark/>
          </w:tcPr>
          <w:p w14:paraId="28C23D2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123,36</w:t>
            </w:r>
          </w:p>
        </w:tc>
        <w:tc>
          <w:tcPr>
            <w:tcW w:w="1421" w:type="dxa"/>
            <w:shd w:val="clear" w:color="auto" w:fill="auto"/>
            <w:noWrap/>
            <w:vAlign w:val="center"/>
            <w:hideMark/>
          </w:tcPr>
          <w:p w14:paraId="3EB09FD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353,30</w:t>
            </w:r>
          </w:p>
        </w:tc>
        <w:tc>
          <w:tcPr>
            <w:tcW w:w="996" w:type="dxa"/>
            <w:shd w:val="clear" w:color="auto" w:fill="auto"/>
            <w:noWrap/>
            <w:vAlign w:val="center"/>
            <w:hideMark/>
          </w:tcPr>
          <w:p w14:paraId="18EFD39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w:t>
            </w:r>
          </w:p>
        </w:tc>
      </w:tr>
      <w:tr w:rsidR="000F4A3D" w:rsidRPr="002F168C" w14:paraId="40CF7514" w14:textId="77777777" w:rsidTr="000F4A3D">
        <w:trPr>
          <w:trHeight w:val="288"/>
          <w:tblHeader/>
        </w:trPr>
        <w:tc>
          <w:tcPr>
            <w:tcW w:w="3828" w:type="dxa"/>
            <w:shd w:val="clear" w:color="auto" w:fill="auto"/>
            <w:noWrap/>
            <w:vAlign w:val="center"/>
            <w:hideMark/>
          </w:tcPr>
          <w:p w14:paraId="27E19275"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Сургутская ГРЭС-2 ПАО "Юнипро"</w:t>
            </w:r>
          </w:p>
        </w:tc>
        <w:tc>
          <w:tcPr>
            <w:tcW w:w="1417" w:type="dxa"/>
            <w:shd w:val="clear" w:color="auto" w:fill="auto"/>
            <w:noWrap/>
            <w:vAlign w:val="center"/>
            <w:hideMark/>
          </w:tcPr>
          <w:p w14:paraId="13BC4BD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39B5B5C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275" w:type="dxa"/>
            <w:shd w:val="clear" w:color="auto" w:fill="auto"/>
            <w:noWrap/>
            <w:vAlign w:val="center"/>
            <w:hideMark/>
          </w:tcPr>
          <w:p w14:paraId="0B0B116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42A8215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96" w:type="dxa"/>
            <w:shd w:val="clear" w:color="auto" w:fill="auto"/>
            <w:noWrap/>
            <w:vAlign w:val="center"/>
            <w:hideMark/>
          </w:tcPr>
          <w:p w14:paraId="47130C6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76DA7300" w14:textId="77777777" w:rsidTr="000F4A3D">
        <w:trPr>
          <w:trHeight w:val="288"/>
          <w:tblHeader/>
        </w:trPr>
        <w:tc>
          <w:tcPr>
            <w:tcW w:w="3828" w:type="dxa"/>
            <w:shd w:val="clear" w:color="auto" w:fill="auto"/>
            <w:noWrap/>
            <w:vAlign w:val="center"/>
            <w:hideMark/>
          </w:tcPr>
          <w:p w14:paraId="71CB59CD"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Обследование технического состояния</w:t>
            </w:r>
          </w:p>
        </w:tc>
        <w:tc>
          <w:tcPr>
            <w:tcW w:w="1417" w:type="dxa"/>
            <w:shd w:val="clear" w:color="auto" w:fill="auto"/>
            <w:noWrap/>
            <w:vAlign w:val="center"/>
            <w:hideMark/>
          </w:tcPr>
          <w:p w14:paraId="21411000"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71 702,53</w:t>
            </w:r>
          </w:p>
        </w:tc>
        <w:tc>
          <w:tcPr>
            <w:tcW w:w="1418" w:type="dxa"/>
            <w:shd w:val="clear" w:color="auto" w:fill="auto"/>
            <w:noWrap/>
            <w:vAlign w:val="center"/>
            <w:hideMark/>
          </w:tcPr>
          <w:p w14:paraId="580F93A9"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215 652,61</w:t>
            </w:r>
          </w:p>
        </w:tc>
        <w:tc>
          <w:tcPr>
            <w:tcW w:w="1275" w:type="dxa"/>
            <w:shd w:val="clear" w:color="auto" w:fill="auto"/>
            <w:noWrap/>
            <w:vAlign w:val="center"/>
            <w:hideMark/>
          </w:tcPr>
          <w:p w14:paraId="68A0950E"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28 871,64</w:t>
            </w:r>
          </w:p>
        </w:tc>
        <w:tc>
          <w:tcPr>
            <w:tcW w:w="1421" w:type="dxa"/>
            <w:shd w:val="clear" w:color="auto" w:fill="auto"/>
            <w:noWrap/>
            <w:vAlign w:val="center"/>
            <w:hideMark/>
          </w:tcPr>
          <w:p w14:paraId="7383320B"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316 226,78</w:t>
            </w:r>
          </w:p>
        </w:tc>
        <w:tc>
          <w:tcPr>
            <w:tcW w:w="996" w:type="dxa"/>
            <w:shd w:val="clear" w:color="auto" w:fill="auto"/>
            <w:noWrap/>
            <w:vAlign w:val="center"/>
            <w:hideMark/>
          </w:tcPr>
          <w:p w14:paraId="0B23C8C9"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491CCE37" w14:textId="77777777" w:rsidTr="000F4A3D">
        <w:trPr>
          <w:trHeight w:val="288"/>
          <w:tblHeader/>
        </w:trPr>
        <w:tc>
          <w:tcPr>
            <w:tcW w:w="3828" w:type="dxa"/>
            <w:shd w:val="clear" w:color="auto" w:fill="auto"/>
            <w:noWrap/>
            <w:vAlign w:val="center"/>
            <w:hideMark/>
          </w:tcPr>
          <w:p w14:paraId="357AB8B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7" w:type="dxa"/>
            <w:shd w:val="clear" w:color="auto" w:fill="auto"/>
            <w:noWrap/>
            <w:vAlign w:val="center"/>
            <w:hideMark/>
          </w:tcPr>
          <w:p w14:paraId="400E20A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2 017,74</w:t>
            </w:r>
          </w:p>
        </w:tc>
        <w:tc>
          <w:tcPr>
            <w:tcW w:w="1418" w:type="dxa"/>
            <w:shd w:val="clear" w:color="auto" w:fill="auto"/>
            <w:noWrap/>
            <w:vAlign w:val="center"/>
            <w:hideMark/>
          </w:tcPr>
          <w:p w14:paraId="7908438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144 039,27</w:t>
            </w:r>
          </w:p>
        </w:tc>
        <w:tc>
          <w:tcPr>
            <w:tcW w:w="1275" w:type="dxa"/>
            <w:shd w:val="clear" w:color="auto" w:fill="auto"/>
            <w:noWrap/>
            <w:vAlign w:val="center"/>
            <w:hideMark/>
          </w:tcPr>
          <w:p w14:paraId="4D141C4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78D1E6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146 057,01</w:t>
            </w:r>
          </w:p>
        </w:tc>
        <w:tc>
          <w:tcPr>
            <w:tcW w:w="996" w:type="dxa"/>
            <w:shd w:val="clear" w:color="auto" w:fill="auto"/>
            <w:noWrap/>
            <w:vAlign w:val="center"/>
            <w:hideMark/>
          </w:tcPr>
          <w:p w14:paraId="1BD4ADD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46,2%</w:t>
            </w:r>
          </w:p>
        </w:tc>
      </w:tr>
      <w:tr w:rsidR="000F4A3D" w:rsidRPr="002F168C" w14:paraId="2923750A" w14:textId="77777777" w:rsidTr="000F4A3D">
        <w:trPr>
          <w:trHeight w:val="288"/>
          <w:tblHeader/>
        </w:trPr>
        <w:tc>
          <w:tcPr>
            <w:tcW w:w="3828" w:type="dxa"/>
            <w:shd w:val="clear" w:color="auto" w:fill="auto"/>
            <w:noWrap/>
            <w:vAlign w:val="center"/>
            <w:hideMark/>
          </w:tcPr>
          <w:p w14:paraId="71200306"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lastRenderedPageBreak/>
              <w:t>АО "ИНТЕР РАО-ЭЛЕКТРОГЕНЕРАЦИЯ"</w:t>
            </w:r>
          </w:p>
        </w:tc>
        <w:tc>
          <w:tcPr>
            <w:tcW w:w="1417" w:type="dxa"/>
            <w:shd w:val="clear" w:color="auto" w:fill="auto"/>
            <w:noWrap/>
            <w:vAlign w:val="center"/>
            <w:hideMark/>
          </w:tcPr>
          <w:p w14:paraId="7420DE5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10 008,49</w:t>
            </w:r>
          </w:p>
        </w:tc>
        <w:tc>
          <w:tcPr>
            <w:tcW w:w="1418" w:type="dxa"/>
            <w:shd w:val="clear" w:color="auto" w:fill="auto"/>
            <w:noWrap/>
            <w:vAlign w:val="center"/>
            <w:hideMark/>
          </w:tcPr>
          <w:p w14:paraId="2BFF5FE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35 347,61</w:t>
            </w:r>
          </w:p>
        </w:tc>
        <w:tc>
          <w:tcPr>
            <w:tcW w:w="1275" w:type="dxa"/>
            <w:shd w:val="clear" w:color="auto" w:fill="auto"/>
            <w:noWrap/>
            <w:vAlign w:val="center"/>
            <w:hideMark/>
          </w:tcPr>
          <w:p w14:paraId="7F0E7A0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11 182,07</w:t>
            </w:r>
          </w:p>
        </w:tc>
        <w:tc>
          <w:tcPr>
            <w:tcW w:w="1421" w:type="dxa"/>
            <w:shd w:val="clear" w:color="auto" w:fill="auto"/>
            <w:noWrap/>
            <w:vAlign w:val="center"/>
            <w:hideMark/>
          </w:tcPr>
          <w:p w14:paraId="696C545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56 538,17</w:t>
            </w:r>
          </w:p>
        </w:tc>
        <w:tc>
          <w:tcPr>
            <w:tcW w:w="996" w:type="dxa"/>
            <w:shd w:val="clear" w:color="auto" w:fill="auto"/>
            <w:noWrap/>
            <w:vAlign w:val="center"/>
            <w:hideMark/>
          </w:tcPr>
          <w:p w14:paraId="7BEC090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17,9%</w:t>
            </w:r>
          </w:p>
        </w:tc>
      </w:tr>
      <w:tr w:rsidR="000F4A3D" w:rsidRPr="002F168C" w14:paraId="26907A2B" w14:textId="77777777" w:rsidTr="000F4A3D">
        <w:trPr>
          <w:trHeight w:val="288"/>
          <w:tblHeader/>
        </w:trPr>
        <w:tc>
          <w:tcPr>
            <w:tcW w:w="3828" w:type="dxa"/>
            <w:shd w:val="clear" w:color="auto" w:fill="auto"/>
            <w:noWrap/>
            <w:vAlign w:val="center"/>
            <w:hideMark/>
          </w:tcPr>
          <w:p w14:paraId="504DC14C"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51FD511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21 655,70</w:t>
            </w:r>
          </w:p>
        </w:tc>
        <w:tc>
          <w:tcPr>
            <w:tcW w:w="1418" w:type="dxa"/>
            <w:shd w:val="clear" w:color="auto" w:fill="auto"/>
            <w:noWrap/>
            <w:vAlign w:val="center"/>
            <w:hideMark/>
          </w:tcPr>
          <w:p w14:paraId="7E1C6F9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4 943,48</w:t>
            </w:r>
          </w:p>
        </w:tc>
        <w:tc>
          <w:tcPr>
            <w:tcW w:w="1275" w:type="dxa"/>
            <w:shd w:val="clear" w:color="auto" w:fill="auto"/>
            <w:noWrap/>
            <w:vAlign w:val="center"/>
            <w:hideMark/>
          </w:tcPr>
          <w:p w14:paraId="23F2C3D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6 123,96</w:t>
            </w:r>
          </w:p>
        </w:tc>
        <w:tc>
          <w:tcPr>
            <w:tcW w:w="1421" w:type="dxa"/>
            <w:shd w:val="clear" w:color="auto" w:fill="auto"/>
            <w:noWrap/>
            <w:vAlign w:val="center"/>
            <w:hideMark/>
          </w:tcPr>
          <w:p w14:paraId="334FAE8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32 723,14</w:t>
            </w:r>
          </w:p>
        </w:tc>
        <w:tc>
          <w:tcPr>
            <w:tcW w:w="996" w:type="dxa"/>
            <w:shd w:val="clear" w:color="auto" w:fill="auto"/>
            <w:noWrap/>
            <w:vAlign w:val="center"/>
            <w:hideMark/>
          </w:tcPr>
          <w:p w14:paraId="12E6427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10,3%</w:t>
            </w:r>
          </w:p>
        </w:tc>
      </w:tr>
      <w:tr w:rsidR="000F4A3D" w:rsidRPr="002F168C" w14:paraId="06A5C006" w14:textId="77777777" w:rsidTr="000F4A3D">
        <w:trPr>
          <w:trHeight w:val="288"/>
          <w:tblHeader/>
        </w:trPr>
        <w:tc>
          <w:tcPr>
            <w:tcW w:w="3828" w:type="dxa"/>
            <w:shd w:val="clear" w:color="auto" w:fill="auto"/>
            <w:noWrap/>
            <w:vAlign w:val="center"/>
            <w:hideMark/>
          </w:tcPr>
          <w:p w14:paraId="0FAB7A2C"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РАО-ЦЕНТР УПРАВЛЕНИЯ ЗАКУПКАМИ"</w:t>
            </w:r>
          </w:p>
        </w:tc>
        <w:tc>
          <w:tcPr>
            <w:tcW w:w="1417" w:type="dxa"/>
            <w:shd w:val="clear" w:color="auto" w:fill="auto"/>
            <w:noWrap/>
            <w:vAlign w:val="center"/>
            <w:hideMark/>
          </w:tcPr>
          <w:p w14:paraId="407AA67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26 769,45</w:t>
            </w:r>
          </w:p>
        </w:tc>
        <w:tc>
          <w:tcPr>
            <w:tcW w:w="1418" w:type="dxa"/>
            <w:shd w:val="clear" w:color="auto" w:fill="auto"/>
            <w:noWrap/>
            <w:vAlign w:val="center"/>
            <w:hideMark/>
          </w:tcPr>
          <w:p w14:paraId="3C507A0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2 403,96</w:t>
            </w:r>
          </w:p>
        </w:tc>
        <w:tc>
          <w:tcPr>
            <w:tcW w:w="1275" w:type="dxa"/>
            <w:shd w:val="clear" w:color="auto" w:fill="auto"/>
            <w:noWrap/>
            <w:vAlign w:val="center"/>
            <w:hideMark/>
          </w:tcPr>
          <w:p w14:paraId="7665EF6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21" w:type="dxa"/>
            <w:shd w:val="clear" w:color="auto" w:fill="auto"/>
            <w:noWrap/>
            <w:vAlign w:val="center"/>
            <w:hideMark/>
          </w:tcPr>
          <w:p w14:paraId="3F9E173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29 173,41</w:t>
            </w:r>
          </w:p>
        </w:tc>
        <w:tc>
          <w:tcPr>
            <w:tcW w:w="996" w:type="dxa"/>
            <w:shd w:val="clear" w:color="auto" w:fill="auto"/>
            <w:noWrap/>
            <w:vAlign w:val="center"/>
            <w:hideMark/>
          </w:tcPr>
          <w:p w14:paraId="2EEE4A5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9,2%</w:t>
            </w:r>
          </w:p>
        </w:tc>
      </w:tr>
      <w:tr w:rsidR="000F4A3D" w:rsidRPr="002F168C" w14:paraId="56E8CD0C" w14:textId="77777777" w:rsidTr="000F4A3D">
        <w:trPr>
          <w:trHeight w:val="288"/>
          <w:tblHeader/>
        </w:trPr>
        <w:tc>
          <w:tcPr>
            <w:tcW w:w="3828" w:type="dxa"/>
            <w:shd w:val="clear" w:color="auto" w:fill="auto"/>
            <w:noWrap/>
            <w:vAlign w:val="center"/>
            <w:hideMark/>
          </w:tcPr>
          <w:p w14:paraId="1FC45B4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"ОГК-2"</w:t>
            </w:r>
          </w:p>
        </w:tc>
        <w:tc>
          <w:tcPr>
            <w:tcW w:w="1417" w:type="dxa"/>
            <w:shd w:val="clear" w:color="auto" w:fill="auto"/>
            <w:noWrap/>
            <w:vAlign w:val="center"/>
            <w:hideMark/>
          </w:tcPr>
          <w:p w14:paraId="4AEF90D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5 181,55</w:t>
            </w:r>
          </w:p>
        </w:tc>
        <w:tc>
          <w:tcPr>
            <w:tcW w:w="1418" w:type="dxa"/>
            <w:shd w:val="clear" w:color="auto" w:fill="auto"/>
            <w:noWrap/>
            <w:vAlign w:val="center"/>
            <w:hideMark/>
          </w:tcPr>
          <w:p w14:paraId="6395135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15 786,59</w:t>
            </w:r>
          </w:p>
        </w:tc>
        <w:tc>
          <w:tcPr>
            <w:tcW w:w="1275" w:type="dxa"/>
            <w:shd w:val="clear" w:color="auto" w:fill="auto"/>
            <w:noWrap/>
            <w:vAlign w:val="center"/>
            <w:hideMark/>
          </w:tcPr>
          <w:p w14:paraId="6915205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4 540,19</w:t>
            </w:r>
          </w:p>
        </w:tc>
        <w:tc>
          <w:tcPr>
            <w:tcW w:w="1421" w:type="dxa"/>
            <w:shd w:val="clear" w:color="auto" w:fill="auto"/>
            <w:noWrap/>
            <w:vAlign w:val="center"/>
            <w:hideMark/>
          </w:tcPr>
          <w:p w14:paraId="6A869AF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25 508,33</w:t>
            </w:r>
          </w:p>
        </w:tc>
        <w:tc>
          <w:tcPr>
            <w:tcW w:w="996" w:type="dxa"/>
            <w:shd w:val="clear" w:color="auto" w:fill="auto"/>
            <w:noWrap/>
            <w:vAlign w:val="center"/>
            <w:hideMark/>
          </w:tcPr>
          <w:p w14:paraId="48F4157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8,1%</w:t>
            </w:r>
          </w:p>
        </w:tc>
      </w:tr>
      <w:tr w:rsidR="000F4A3D" w:rsidRPr="002F168C" w14:paraId="28DCC05D" w14:textId="77777777" w:rsidTr="000F4A3D">
        <w:trPr>
          <w:trHeight w:val="288"/>
          <w:tblHeader/>
        </w:trPr>
        <w:tc>
          <w:tcPr>
            <w:tcW w:w="3828" w:type="dxa"/>
            <w:shd w:val="clear" w:color="auto" w:fill="auto"/>
            <w:noWrap/>
            <w:vAlign w:val="center"/>
            <w:hideMark/>
          </w:tcPr>
          <w:p w14:paraId="3C0F3C7F"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"ТОМСКАЯ ГЕНЕРАЦИЯ"</w:t>
            </w:r>
          </w:p>
        </w:tc>
        <w:tc>
          <w:tcPr>
            <w:tcW w:w="1417" w:type="dxa"/>
            <w:shd w:val="clear" w:color="auto" w:fill="auto"/>
            <w:noWrap/>
            <w:vAlign w:val="center"/>
            <w:hideMark/>
          </w:tcPr>
          <w:p w14:paraId="2F90A6A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2 853,56</w:t>
            </w:r>
          </w:p>
        </w:tc>
        <w:tc>
          <w:tcPr>
            <w:tcW w:w="1418" w:type="dxa"/>
            <w:shd w:val="clear" w:color="auto" w:fill="auto"/>
            <w:noWrap/>
            <w:vAlign w:val="center"/>
            <w:hideMark/>
          </w:tcPr>
          <w:p w14:paraId="5B556E2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7 214,17</w:t>
            </w:r>
          </w:p>
        </w:tc>
        <w:tc>
          <w:tcPr>
            <w:tcW w:w="1275" w:type="dxa"/>
            <w:shd w:val="clear" w:color="auto" w:fill="auto"/>
            <w:noWrap/>
            <w:vAlign w:val="center"/>
            <w:hideMark/>
          </w:tcPr>
          <w:p w14:paraId="77702EE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5C33D9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10 067,73</w:t>
            </w:r>
          </w:p>
        </w:tc>
        <w:tc>
          <w:tcPr>
            <w:tcW w:w="996" w:type="dxa"/>
            <w:shd w:val="clear" w:color="auto" w:fill="auto"/>
            <w:noWrap/>
            <w:vAlign w:val="center"/>
            <w:hideMark/>
          </w:tcPr>
          <w:p w14:paraId="4E1F7BC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3,2%</w:t>
            </w:r>
          </w:p>
        </w:tc>
      </w:tr>
      <w:tr w:rsidR="000F4A3D" w:rsidRPr="002F168C" w14:paraId="56DCB84E" w14:textId="77777777" w:rsidTr="000F4A3D">
        <w:trPr>
          <w:trHeight w:val="288"/>
          <w:tblHeader/>
        </w:trPr>
        <w:tc>
          <w:tcPr>
            <w:tcW w:w="3828" w:type="dxa"/>
            <w:shd w:val="clear" w:color="auto" w:fill="auto"/>
            <w:noWrap/>
            <w:vAlign w:val="center"/>
            <w:hideMark/>
          </w:tcPr>
          <w:p w14:paraId="37CC6A4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7" w:type="dxa"/>
            <w:shd w:val="clear" w:color="auto" w:fill="auto"/>
            <w:noWrap/>
            <w:vAlign w:val="center"/>
            <w:hideMark/>
          </w:tcPr>
          <w:p w14:paraId="381706D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2 635,00</w:t>
            </w:r>
          </w:p>
        </w:tc>
        <w:tc>
          <w:tcPr>
            <w:tcW w:w="1418" w:type="dxa"/>
            <w:shd w:val="clear" w:color="auto" w:fill="auto"/>
            <w:noWrap/>
            <w:vAlign w:val="center"/>
            <w:hideMark/>
          </w:tcPr>
          <w:p w14:paraId="666ED53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5 100,00</w:t>
            </w:r>
          </w:p>
        </w:tc>
        <w:tc>
          <w:tcPr>
            <w:tcW w:w="1275" w:type="dxa"/>
            <w:shd w:val="clear" w:color="auto" w:fill="auto"/>
            <w:noWrap/>
            <w:vAlign w:val="center"/>
            <w:hideMark/>
          </w:tcPr>
          <w:p w14:paraId="44F5F6F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21" w:type="dxa"/>
            <w:shd w:val="clear" w:color="auto" w:fill="auto"/>
            <w:noWrap/>
            <w:vAlign w:val="center"/>
            <w:hideMark/>
          </w:tcPr>
          <w:p w14:paraId="2B10621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7 735,00</w:t>
            </w:r>
          </w:p>
        </w:tc>
        <w:tc>
          <w:tcPr>
            <w:tcW w:w="996" w:type="dxa"/>
            <w:shd w:val="clear" w:color="auto" w:fill="auto"/>
            <w:noWrap/>
            <w:vAlign w:val="center"/>
            <w:hideMark/>
          </w:tcPr>
          <w:p w14:paraId="2E8F9F3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w:t>
            </w:r>
          </w:p>
        </w:tc>
      </w:tr>
      <w:tr w:rsidR="000F4A3D" w:rsidRPr="002F168C" w14:paraId="1D245E91" w14:textId="77777777" w:rsidTr="000F4A3D">
        <w:trPr>
          <w:trHeight w:val="288"/>
          <w:tblHeader/>
        </w:trPr>
        <w:tc>
          <w:tcPr>
            <w:tcW w:w="3828" w:type="dxa"/>
            <w:shd w:val="clear" w:color="auto" w:fill="auto"/>
            <w:noWrap/>
            <w:vAlign w:val="center"/>
            <w:hideMark/>
          </w:tcPr>
          <w:p w14:paraId="6C977DAC"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"ФОРТУМ"</w:t>
            </w:r>
          </w:p>
        </w:tc>
        <w:tc>
          <w:tcPr>
            <w:tcW w:w="1417" w:type="dxa"/>
            <w:shd w:val="clear" w:color="auto" w:fill="auto"/>
            <w:noWrap/>
            <w:vAlign w:val="center"/>
            <w:hideMark/>
          </w:tcPr>
          <w:p w14:paraId="0ABD1A8F"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13B0A928"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7B5628C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4 199,60</w:t>
            </w:r>
          </w:p>
        </w:tc>
        <w:tc>
          <w:tcPr>
            <w:tcW w:w="1421" w:type="dxa"/>
            <w:shd w:val="clear" w:color="auto" w:fill="auto"/>
            <w:noWrap/>
            <w:vAlign w:val="center"/>
            <w:hideMark/>
          </w:tcPr>
          <w:p w14:paraId="3366BAC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4 199,60</w:t>
            </w:r>
          </w:p>
        </w:tc>
        <w:tc>
          <w:tcPr>
            <w:tcW w:w="996" w:type="dxa"/>
            <w:shd w:val="clear" w:color="auto" w:fill="auto"/>
            <w:noWrap/>
            <w:vAlign w:val="center"/>
            <w:hideMark/>
          </w:tcPr>
          <w:p w14:paraId="07171F9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1,3%</w:t>
            </w:r>
          </w:p>
        </w:tc>
      </w:tr>
      <w:tr w:rsidR="000F4A3D" w:rsidRPr="002F168C" w14:paraId="282C3D1D" w14:textId="77777777" w:rsidTr="000F4A3D">
        <w:trPr>
          <w:trHeight w:val="288"/>
          <w:tblHeader/>
        </w:trPr>
        <w:tc>
          <w:tcPr>
            <w:tcW w:w="3828" w:type="dxa"/>
            <w:shd w:val="clear" w:color="auto" w:fill="auto"/>
            <w:noWrap/>
            <w:vAlign w:val="center"/>
            <w:hideMark/>
          </w:tcPr>
          <w:p w14:paraId="174CB1AD"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Акционерное общество "Интер РАО – Электрогенерация"</w:t>
            </w:r>
          </w:p>
        </w:tc>
        <w:tc>
          <w:tcPr>
            <w:tcW w:w="1417" w:type="dxa"/>
            <w:shd w:val="clear" w:color="auto" w:fill="auto"/>
            <w:noWrap/>
            <w:vAlign w:val="center"/>
            <w:hideMark/>
          </w:tcPr>
          <w:p w14:paraId="7448FAE2"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2ECDA36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2203085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2 825,82</w:t>
            </w:r>
          </w:p>
        </w:tc>
        <w:tc>
          <w:tcPr>
            <w:tcW w:w="1421" w:type="dxa"/>
            <w:shd w:val="clear" w:color="auto" w:fill="auto"/>
            <w:noWrap/>
            <w:vAlign w:val="center"/>
            <w:hideMark/>
          </w:tcPr>
          <w:p w14:paraId="69634AC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2 825,82</w:t>
            </w:r>
          </w:p>
        </w:tc>
        <w:tc>
          <w:tcPr>
            <w:tcW w:w="996" w:type="dxa"/>
            <w:shd w:val="clear" w:color="auto" w:fill="auto"/>
            <w:noWrap/>
            <w:vAlign w:val="center"/>
            <w:hideMark/>
          </w:tcPr>
          <w:p w14:paraId="2139242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0,9%</w:t>
            </w:r>
          </w:p>
        </w:tc>
      </w:tr>
      <w:tr w:rsidR="000F4A3D" w:rsidRPr="002F168C" w14:paraId="18D7EF10" w14:textId="77777777" w:rsidTr="000F4A3D">
        <w:trPr>
          <w:trHeight w:val="288"/>
          <w:tblHeader/>
        </w:trPr>
        <w:tc>
          <w:tcPr>
            <w:tcW w:w="3828" w:type="dxa"/>
            <w:shd w:val="clear" w:color="auto" w:fill="auto"/>
            <w:noWrap/>
            <w:vAlign w:val="center"/>
            <w:hideMark/>
          </w:tcPr>
          <w:p w14:paraId="443158AD"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«Яйвинская ГРЭС» ПАО «Юнипро»</w:t>
            </w:r>
          </w:p>
        </w:tc>
        <w:tc>
          <w:tcPr>
            <w:tcW w:w="1417" w:type="dxa"/>
            <w:shd w:val="clear" w:color="auto" w:fill="auto"/>
            <w:noWrap/>
            <w:vAlign w:val="center"/>
            <w:hideMark/>
          </w:tcPr>
          <w:p w14:paraId="3423C83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5BC4472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728,73</w:t>
            </w:r>
          </w:p>
        </w:tc>
        <w:tc>
          <w:tcPr>
            <w:tcW w:w="1275" w:type="dxa"/>
            <w:shd w:val="clear" w:color="auto" w:fill="auto"/>
            <w:noWrap/>
            <w:vAlign w:val="center"/>
            <w:hideMark/>
          </w:tcPr>
          <w:p w14:paraId="13EBBD2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55C53EC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728,73</w:t>
            </w:r>
          </w:p>
        </w:tc>
        <w:tc>
          <w:tcPr>
            <w:tcW w:w="996" w:type="dxa"/>
            <w:shd w:val="clear" w:color="auto" w:fill="auto"/>
            <w:noWrap/>
            <w:vAlign w:val="center"/>
            <w:hideMark/>
          </w:tcPr>
          <w:p w14:paraId="0B06A44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0,2%</w:t>
            </w:r>
          </w:p>
        </w:tc>
      </w:tr>
      <w:tr w:rsidR="000F4A3D" w:rsidRPr="002F168C" w14:paraId="1A52BA4F" w14:textId="77777777" w:rsidTr="000F4A3D">
        <w:trPr>
          <w:trHeight w:val="288"/>
          <w:tblHeader/>
        </w:trPr>
        <w:tc>
          <w:tcPr>
            <w:tcW w:w="3828" w:type="dxa"/>
            <w:shd w:val="clear" w:color="auto" w:fill="auto"/>
            <w:noWrap/>
            <w:vAlign w:val="center"/>
            <w:hideMark/>
          </w:tcPr>
          <w:p w14:paraId="2EFAFB0D"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 (г. Самара)</w:t>
            </w:r>
          </w:p>
        </w:tc>
        <w:tc>
          <w:tcPr>
            <w:tcW w:w="1417" w:type="dxa"/>
            <w:shd w:val="clear" w:color="auto" w:fill="auto"/>
            <w:noWrap/>
            <w:vAlign w:val="center"/>
            <w:hideMark/>
          </w:tcPr>
          <w:p w14:paraId="6D7DEB1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427,83</w:t>
            </w:r>
          </w:p>
        </w:tc>
        <w:tc>
          <w:tcPr>
            <w:tcW w:w="1418" w:type="dxa"/>
            <w:shd w:val="clear" w:color="auto" w:fill="auto"/>
            <w:noWrap/>
            <w:vAlign w:val="center"/>
            <w:hideMark/>
          </w:tcPr>
          <w:p w14:paraId="12B0317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0C656125"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84C788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427,83</w:t>
            </w:r>
          </w:p>
        </w:tc>
        <w:tc>
          <w:tcPr>
            <w:tcW w:w="996" w:type="dxa"/>
            <w:shd w:val="clear" w:color="auto" w:fill="auto"/>
            <w:noWrap/>
            <w:vAlign w:val="center"/>
            <w:hideMark/>
          </w:tcPr>
          <w:p w14:paraId="18B95DD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w:t>
            </w:r>
          </w:p>
        </w:tc>
      </w:tr>
      <w:tr w:rsidR="000F4A3D" w:rsidRPr="002F168C" w14:paraId="1E749411" w14:textId="77777777" w:rsidTr="000F4A3D">
        <w:trPr>
          <w:trHeight w:val="288"/>
          <w:tblHeader/>
        </w:trPr>
        <w:tc>
          <w:tcPr>
            <w:tcW w:w="3828" w:type="dxa"/>
            <w:shd w:val="clear" w:color="auto" w:fill="auto"/>
            <w:noWrap/>
            <w:vAlign w:val="center"/>
            <w:hideMark/>
          </w:tcPr>
          <w:p w14:paraId="72C22610"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"БГК"</w:t>
            </w:r>
          </w:p>
        </w:tc>
        <w:tc>
          <w:tcPr>
            <w:tcW w:w="1417" w:type="dxa"/>
            <w:shd w:val="clear" w:color="auto" w:fill="auto"/>
            <w:noWrap/>
            <w:vAlign w:val="center"/>
            <w:hideMark/>
          </w:tcPr>
          <w:p w14:paraId="1D3B2AF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153,21</w:t>
            </w:r>
          </w:p>
        </w:tc>
        <w:tc>
          <w:tcPr>
            <w:tcW w:w="1418" w:type="dxa"/>
            <w:shd w:val="clear" w:color="auto" w:fill="auto"/>
            <w:noWrap/>
            <w:vAlign w:val="center"/>
            <w:hideMark/>
          </w:tcPr>
          <w:p w14:paraId="01EB7EE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42710AFC"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05BF4AE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153,21</w:t>
            </w:r>
          </w:p>
        </w:tc>
        <w:tc>
          <w:tcPr>
            <w:tcW w:w="996" w:type="dxa"/>
            <w:shd w:val="clear" w:color="auto" w:fill="auto"/>
            <w:noWrap/>
            <w:vAlign w:val="center"/>
            <w:hideMark/>
          </w:tcPr>
          <w:p w14:paraId="16AA4DB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2244A52A" w14:textId="77777777" w:rsidTr="000F4A3D">
        <w:trPr>
          <w:trHeight w:val="288"/>
          <w:tblHeader/>
        </w:trPr>
        <w:tc>
          <w:tcPr>
            <w:tcW w:w="3828" w:type="dxa"/>
            <w:shd w:val="clear" w:color="auto" w:fill="auto"/>
            <w:noWrap/>
            <w:vAlign w:val="center"/>
            <w:hideMark/>
          </w:tcPr>
          <w:p w14:paraId="79610C31"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Сургутская ГРЭС-2 ПАО "Юнипро"</w:t>
            </w:r>
          </w:p>
        </w:tc>
        <w:tc>
          <w:tcPr>
            <w:tcW w:w="1417" w:type="dxa"/>
            <w:shd w:val="clear" w:color="auto" w:fill="auto"/>
            <w:noWrap/>
            <w:vAlign w:val="center"/>
            <w:hideMark/>
          </w:tcPr>
          <w:p w14:paraId="1B1DA099"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5AA6DD8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88,80</w:t>
            </w:r>
          </w:p>
        </w:tc>
        <w:tc>
          <w:tcPr>
            <w:tcW w:w="1275" w:type="dxa"/>
            <w:shd w:val="clear" w:color="auto" w:fill="auto"/>
            <w:noWrap/>
            <w:vAlign w:val="center"/>
            <w:hideMark/>
          </w:tcPr>
          <w:p w14:paraId="4E8D7CF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500631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88,80</w:t>
            </w:r>
          </w:p>
        </w:tc>
        <w:tc>
          <w:tcPr>
            <w:tcW w:w="996" w:type="dxa"/>
            <w:shd w:val="clear" w:color="auto" w:fill="auto"/>
            <w:noWrap/>
            <w:vAlign w:val="center"/>
            <w:hideMark/>
          </w:tcPr>
          <w:p w14:paraId="1AE6C5F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1D299C15" w14:textId="77777777" w:rsidTr="000F4A3D">
        <w:trPr>
          <w:trHeight w:val="288"/>
          <w:tblHeader/>
        </w:trPr>
        <w:tc>
          <w:tcPr>
            <w:tcW w:w="3828" w:type="dxa"/>
            <w:shd w:val="clear" w:color="auto" w:fill="auto"/>
            <w:noWrap/>
            <w:vAlign w:val="center"/>
            <w:hideMark/>
          </w:tcPr>
          <w:p w14:paraId="3E810457"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"ЮНИПРО"</w:t>
            </w:r>
          </w:p>
        </w:tc>
        <w:tc>
          <w:tcPr>
            <w:tcW w:w="1417" w:type="dxa"/>
            <w:shd w:val="clear" w:color="auto" w:fill="auto"/>
            <w:noWrap/>
            <w:vAlign w:val="center"/>
            <w:hideMark/>
          </w:tcPr>
          <w:p w14:paraId="76904D67"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18F6536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275" w:type="dxa"/>
            <w:shd w:val="clear" w:color="auto" w:fill="auto"/>
            <w:noWrap/>
            <w:vAlign w:val="center"/>
            <w:hideMark/>
          </w:tcPr>
          <w:p w14:paraId="3CEAF20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C5405A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96" w:type="dxa"/>
            <w:shd w:val="clear" w:color="auto" w:fill="auto"/>
            <w:noWrap/>
            <w:vAlign w:val="center"/>
            <w:hideMark/>
          </w:tcPr>
          <w:p w14:paraId="5E69D55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6DF02A8B" w14:textId="77777777" w:rsidTr="000F4A3D">
        <w:trPr>
          <w:trHeight w:val="288"/>
          <w:tblHeader/>
        </w:trPr>
        <w:tc>
          <w:tcPr>
            <w:tcW w:w="3828" w:type="dxa"/>
            <w:shd w:val="clear" w:color="auto" w:fill="auto"/>
            <w:noWrap/>
            <w:vAlign w:val="center"/>
            <w:hideMark/>
          </w:tcPr>
          <w:p w14:paraId="60559DAE"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 xml:space="preserve">Выполнение проектных и изыскательских работ </w:t>
            </w:r>
          </w:p>
        </w:tc>
        <w:tc>
          <w:tcPr>
            <w:tcW w:w="1417" w:type="dxa"/>
            <w:shd w:val="clear" w:color="auto" w:fill="auto"/>
            <w:noWrap/>
            <w:vAlign w:val="center"/>
            <w:hideMark/>
          </w:tcPr>
          <w:p w14:paraId="4F8F0410"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116 676,95</w:t>
            </w:r>
          </w:p>
        </w:tc>
        <w:tc>
          <w:tcPr>
            <w:tcW w:w="1418" w:type="dxa"/>
            <w:shd w:val="clear" w:color="auto" w:fill="auto"/>
            <w:noWrap/>
            <w:vAlign w:val="center"/>
            <w:hideMark/>
          </w:tcPr>
          <w:p w14:paraId="3C9BAA36"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68 843,94</w:t>
            </w:r>
          </w:p>
        </w:tc>
        <w:tc>
          <w:tcPr>
            <w:tcW w:w="1275" w:type="dxa"/>
            <w:shd w:val="clear" w:color="auto" w:fill="auto"/>
            <w:noWrap/>
            <w:vAlign w:val="center"/>
            <w:hideMark/>
          </w:tcPr>
          <w:p w14:paraId="3ADDAFA3"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63 279,75</w:t>
            </w:r>
          </w:p>
        </w:tc>
        <w:tc>
          <w:tcPr>
            <w:tcW w:w="1421" w:type="dxa"/>
            <w:shd w:val="clear" w:color="auto" w:fill="auto"/>
            <w:noWrap/>
            <w:vAlign w:val="center"/>
            <w:hideMark/>
          </w:tcPr>
          <w:p w14:paraId="65A7C7C5"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248 800,64</w:t>
            </w:r>
          </w:p>
        </w:tc>
        <w:tc>
          <w:tcPr>
            <w:tcW w:w="996" w:type="dxa"/>
            <w:shd w:val="clear" w:color="auto" w:fill="auto"/>
            <w:noWrap/>
            <w:vAlign w:val="center"/>
            <w:hideMark/>
          </w:tcPr>
          <w:p w14:paraId="70A7BC50"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05E8A678" w14:textId="77777777" w:rsidTr="000F4A3D">
        <w:trPr>
          <w:trHeight w:val="288"/>
          <w:tblHeader/>
        </w:trPr>
        <w:tc>
          <w:tcPr>
            <w:tcW w:w="3828" w:type="dxa"/>
            <w:shd w:val="clear" w:color="auto" w:fill="auto"/>
            <w:noWrap/>
            <w:vAlign w:val="center"/>
            <w:hideMark/>
          </w:tcPr>
          <w:p w14:paraId="319CFC7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6E8E900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67 885,20</w:t>
            </w:r>
          </w:p>
        </w:tc>
        <w:tc>
          <w:tcPr>
            <w:tcW w:w="1418" w:type="dxa"/>
            <w:shd w:val="clear" w:color="auto" w:fill="auto"/>
            <w:noWrap/>
            <w:vAlign w:val="center"/>
            <w:hideMark/>
          </w:tcPr>
          <w:p w14:paraId="6E38A08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57 966,21</w:t>
            </w:r>
          </w:p>
        </w:tc>
        <w:tc>
          <w:tcPr>
            <w:tcW w:w="1275" w:type="dxa"/>
            <w:shd w:val="clear" w:color="auto" w:fill="auto"/>
            <w:noWrap/>
            <w:vAlign w:val="center"/>
            <w:hideMark/>
          </w:tcPr>
          <w:p w14:paraId="0D74480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62 917,95</w:t>
            </w:r>
          </w:p>
        </w:tc>
        <w:tc>
          <w:tcPr>
            <w:tcW w:w="1421" w:type="dxa"/>
            <w:shd w:val="clear" w:color="auto" w:fill="auto"/>
            <w:noWrap/>
            <w:vAlign w:val="center"/>
            <w:hideMark/>
          </w:tcPr>
          <w:p w14:paraId="40FBB8F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188 769,36</w:t>
            </w:r>
          </w:p>
        </w:tc>
        <w:tc>
          <w:tcPr>
            <w:tcW w:w="996" w:type="dxa"/>
            <w:shd w:val="clear" w:color="auto" w:fill="auto"/>
            <w:noWrap/>
            <w:vAlign w:val="center"/>
            <w:hideMark/>
          </w:tcPr>
          <w:p w14:paraId="13F3AAB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75,9%</w:t>
            </w:r>
          </w:p>
        </w:tc>
      </w:tr>
      <w:tr w:rsidR="000F4A3D" w:rsidRPr="002F168C" w14:paraId="1CA6FC90" w14:textId="77777777" w:rsidTr="000F4A3D">
        <w:trPr>
          <w:trHeight w:val="288"/>
          <w:tblHeader/>
        </w:trPr>
        <w:tc>
          <w:tcPr>
            <w:tcW w:w="3828" w:type="dxa"/>
            <w:shd w:val="clear" w:color="auto" w:fill="auto"/>
            <w:noWrap/>
            <w:vAlign w:val="center"/>
            <w:hideMark/>
          </w:tcPr>
          <w:p w14:paraId="4946EC5C"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"ТСК МОСЭНЕРГО"</w:t>
            </w:r>
          </w:p>
        </w:tc>
        <w:tc>
          <w:tcPr>
            <w:tcW w:w="1417" w:type="dxa"/>
            <w:shd w:val="clear" w:color="auto" w:fill="auto"/>
            <w:noWrap/>
            <w:vAlign w:val="center"/>
            <w:hideMark/>
          </w:tcPr>
          <w:p w14:paraId="40E66A0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41 914,65</w:t>
            </w:r>
          </w:p>
        </w:tc>
        <w:tc>
          <w:tcPr>
            <w:tcW w:w="1418" w:type="dxa"/>
            <w:shd w:val="clear" w:color="auto" w:fill="auto"/>
            <w:noWrap/>
            <w:vAlign w:val="center"/>
            <w:hideMark/>
          </w:tcPr>
          <w:p w14:paraId="627F4C6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1 715,65</w:t>
            </w:r>
          </w:p>
        </w:tc>
        <w:tc>
          <w:tcPr>
            <w:tcW w:w="1275" w:type="dxa"/>
            <w:shd w:val="clear" w:color="auto" w:fill="auto"/>
            <w:noWrap/>
            <w:vAlign w:val="center"/>
            <w:hideMark/>
          </w:tcPr>
          <w:p w14:paraId="48A25FB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83F8D1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43 630,30</w:t>
            </w:r>
          </w:p>
        </w:tc>
        <w:tc>
          <w:tcPr>
            <w:tcW w:w="996" w:type="dxa"/>
            <w:shd w:val="clear" w:color="auto" w:fill="auto"/>
            <w:noWrap/>
            <w:vAlign w:val="center"/>
            <w:hideMark/>
          </w:tcPr>
          <w:p w14:paraId="59152E8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17,5%</w:t>
            </w:r>
          </w:p>
        </w:tc>
      </w:tr>
      <w:tr w:rsidR="000F4A3D" w:rsidRPr="002F168C" w14:paraId="34D367F7" w14:textId="77777777" w:rsidTr="000F4A3D">
        <w:trPr>
          <w:trHeight w:val="288"/>
          <w:tblHeader/>
        </w:trPr>
        <w:tc>
          <w:tcPr>
            <w:tcW w:w="3828" w:type="dxa"/>
            <w:shd w:val="clear" w:color="auto" w:fill="auto"/>
            <w:noWrap/>
            <w:vAlign w:val="center"/>
            <w:hideMark/>
          </w:tcPr>
          <w:p w14:paraId="4D33DC08"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7" w:type="dxa"/>
            <w:shd w:val="clear" w:color="auto" w:fill="auto"/>
            <w:noWrap/>
            <w:vAlign w:val="center"/>
            <w:hideMark/>
          </w:tcPr>
          <w:p w14:paraId="598CEFD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4 900,00</w:t>
            </w:r>
          </w:p>
        </w:tc>
        <w:tc>
          <w:tcPr>
            <w:tcW w:w="1418" w:type="dxa"/>
            <w:shd w:val="clear" w:color="auto" w:fill="auto"/>
            <w:noWrap/>
            <w:vAlign w:val="center"/>
            <w:hideMark/>
          </w:tcPr>
          <w:p w14:paraId="0ED9787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9 162,08</w:t>
            </w:r>
          </w:p>
        </w:tc>
        <w:tc>
          <w:tcPr>
            <w:tcW w:w="1275" w:type="dxa"/>
            <w:shd w:val="clear" w:color="auto" w:fill="auto"/>
            <w:noWrap/>
            <w:vAlign w:val="center"/>
            <w:hideMark/>
          </w:tcPr>
          <w:p w14:paraId="47EEA4D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937073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14 062,08</w:t>
            </w:r>
          </w:p>
        </w:tc>
        <w:tc>
          <w:tcPr>
            <w:tcW w:w="996" w:type="dxa"/>
            <w:shd w:val="clear" w:color="auto" w:fill="auto"/>
            <w:noWrap/>
            <w:vAlign w:val="center"/>
            <w:hideMark/>
          </w:tcPr>
          <w:p w14:paraId="3F1C1EB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5,7%</w:t>
            </w:r>
          </w:p>
        </w:tc>
      </w:tr>
      <w:tr w:rsidR="000F4A3D" w:rsidRPr="002F168C" w14:paraId="77F436CF" w14:textId="77777777" w:rsidTr="000F4A3D">
        <w:trPr>
          <w:trHeight w:val="288"/>
          <w:tblHeader/>
        </w:trPr>
        <w:tc>
          <w:tcPr>
            <w:tcW w:w="3828" w:type="dxa"/>
            <w:shd w:val="clear" w:color="auto" w:fill="auto"/>
            <w:noWrap/>
            <w:vAlign w:val="center"/>
            <w:hideMark/>
          </w:tcPr>
          <w:p w14:paraId="2D483085"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"ФОРТУМ"</w:t>
            </w:r>
          </w:p>
        </w:tc>
        <w:tc>
          <w:tcPr>
            <w:tcW w:w="1417" w:type="dxa"/>
            <w:shd w:val="clear" w:color="auto" w:fill="auto"/>
            <w:noWrap/>
            <w:vAlign w:val="center"/>
            <w:hideMark/>
          </w:tcPr>
          <w:p w14:paraId="457A243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1 040,00</w:t>
            </w:r>
          </w:p>
        </w:tc>
        <w:tc>
          <w:tcPr>
            <w:tcW w:w="1418" w:type="dxa"/>
            <w:shd w:val="clear" w:color="auto" w:fill="auto"/>
            <w:noWrap/>
            <w:vAlign w:val="center"/>
            <w:hideMark/>
          </w:tcPr>
          <w:p w14:paraId="79CC8A9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36EE255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691C3E8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1 040,00</w:t>
            </w:r>
          </w:p>
        </w:tc>
        <w:tc>
          <w:tcPr>
            <w:tcW w:w="996" w:type="dxa"/>
            <w:shd w:val="clear" w:color="auto" w:fill="auto"/>
            <w:noWrap/>
            <w:vAlign w:val="center"/>
            <w:hideMark/>
          </w:tcPr>
          <w:p w14:paraId="7B97571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0,4%</w:t>
            </w:r>
          </w:p>
        </w:tc>
      </w:tr>
      <w:tr w:rsidR="000F4A3D" w:rsidRPr="002F168C" w14:paraId="735757F3" w14:textId="77777777" w:rsidTr="000F4A3D">
        <w:trPr>
          <w:trHeight w:val="288"/>
          <w:tblHeader/>
        </w:trPr>
        <w:tc>
          <w:tcPr>
            <w:tcW w:w="3828" w:type="dxa"/>
            <w:shd w:val="clear" w:color="auto" w:fill="auto"/>
            <w:noWrap/>
            <w:vAlign w:val="center"/>
            <w:hideMark/>
          </w:tcPr>
          <w:p w14:paraId="6EE7AB57"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Акционерное общество «Кировская теплоснабжающая компания»</w:t>
            </w:r>
          </w:p>
        </w:tc>
        <w:tc>
          <w:tcPr>
            <w:tcW w:w="1417" w:type="dxa"/>
            <w:shd w:val="clear" w:color="auto" w:fill="auto"/>
            <w:noWrap/>
            <w:vAlign w:val="center"/>
            <w:hideMark/>
          </w:tcPr>
          <w:p w14:paraId="48A52A7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924,49</w:t>
            </w:r>
          </w:p>
        </w:tc>
        <w:tc>
          <w:tcPr>
            <w:tcW w:w="1418" w:type="dxa"/>
            <w:shd w:val="clear" w:color="auto" w:fill="auto"/>
            <w:noWrap/>
            <w:vAlign w:val="center"/>
            <w:hideMark/>
          </w:tcPr>
          <w:p w14:paraId="035A9C1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462363D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56BB0DF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924,49</w:t>
            </w:r>
          </w:p>
        </w:tc>
        <w:tc>
          <w:tcPr>
            <w:tcW w:w="996" w:type="dxa"/>
            <w:shd w:val="clear" w:color="auto" w:fill="auto"/>
            <w:noWrap/>
            <w:vAlign w:val="center"/>
            <w:hideMark/>
          </w:tcPr>
          <w:p w14:paraId="6114BB0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0,4%</w:t>
            </w:r>
          </w:p>
        </w:tc>
      </w:tr>
      <w:tr w:rsidR="000F4A3D" w:rsidRPr="002F168C" w14:paraId="001E028B" w14:textId="77777777" w:rsidTr="000F4A3D">
        <w:trPr>
          <w:trHeight w:val="288"/>
          <w:tblHeader/>
        </w:trPr>
        <w:tc>
          <w:tcPr>
            <w:tcW w:w="3828" w:type="dxa"/>
            <w:shd w:val="clear" w:color="auto" w:fill="auto"/>
            <w:noWrap/>
            <w:vAlign w:val="center"/>
            <w:hideMark/>
          </w:tcPr>
          <w:p w14:paraId="78D5FAC3"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РАО-ЦЕНТР УПРАВЛЕНИЯ ЗАКУПКАМИ"</w:t>
            </w:r>
          </w:p>
        </w:tc>
        <w:tc>
          <w:tcPr>
            <w:tcW w:w="1417" w:type="dxa"/>
            <w:shd w:val="clear" w:color="auto" w:fill="auto"/>
            <w:noWrap/>
            <w:vAlign w:val="center"/>
            <w:hideMark/>
          </w:tcPr>
          <w:p w14:paraId="440203D9"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1C5A8329"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576681E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361,80</w:t>
            </w:r>
          </w:p>
        </w:tc>
        <w:tc>
          <w:tcPr>
            <w:tcW w:w="1421" w:type="dxa"/>
            <w:shd w:val="clear" w:color="auto" w:fill="auto"/>
            <w:noWrap/>
            <w:vAlign w:val="center"/>
            <w:hideMark/>
          </w:tcPr>
          <w:p w14:paraId="1291613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361,80</w:t>
            </w:r>
          </w:p>
        </w:tc>
        <w:tc>
          <w:tcPr>
            <w:tcW w:w="996" w:type="dxa"/>
            <w:shd w:val="clear" w:color="auto" w:fill="auto"/>
            <w:noWrap/>
            <w:vAlign w:val="center"/>
            <w:hideMark/>
          </w:tcPr>
          <w:p w14:paraId="6E4C4C7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w:t>
            </w:r>
          </w:p>
        </w:tc>
      </w:tr>
      <w:tr w:rsidR="000F4A3D" w:rsidRPr="002F168C" w14:paraId="20322B88" w14:textId="77777777" w:rsidTr="000F4A3D">
        <w:trPr>
          <w:trHeight w:val="288"/>
          <w:tblHeader/>
        </w:trPr>
        <w:tc>
          <w:tcPr>
            <w:tcW w:w="3828" w:type="dxa"/>
            <w:shd w:val="clear" w:color="auto" w:fill="auto"/>
            <w:noWrap/>
            <w:vAlign w:val="center"/>
            <w:hideMark/>
          </w:tcPr>
          <w:p w14:paraId="1A54407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«Смоленская ГРЭС» ПАО «Юнипро»</w:t>
            </w:r>
          </w:p>
        </w:tc>
        <w:tc>
          <w:tcPr>
            <w:tcW w:w="1417" w:type="dxa"/>
            <w:shd w:val="clear" w:color="auto" w:fill="auto"/>
            <w:noWrap/>
            <w:vAlign w:val="center"/>
            <w:hideMark/>
          </w:tcPr>
          <w:p w14:paraId="2D3A41B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12,60</w:t>
            </w:r>
          </w:p>
        </w:tc>
        <w:tc>
          <w:tcPr>
            <w:tcW w:w="1418" w:type="dxa"/>
            <w:shd w:val="clear" w:color="auto" w:fill="auto"/>
            <w:noWrap/>
            <w:vAlign w:val="center"/>
            <w:hideMark/>
          </w:tcPr>
          <w:p w14:paraId="2EF7F6E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79C8F8A0"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DF70F1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12,60</w:t>
            </w:r>
          </w:p>
        </w:tc>
        <w:tc>
          <w:tcPr>
            <w:tcW w:w="996" w:type="dxa"/>
            <w:shd w:val="clear" w:color="auto" w:fill="auto"/>
            <w:noWrap/>
            <w:vAlign w:val="center"/>
            <w:hideMark/>
          </w:tcPr>
          <w:p w14:paraId="7A0B57B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7F7E4FB4" w14:textId="77777777" w:rsidTr="000F4A3D">
        <w:trPr>
          <w:trHeight w:val="288"/>
          <w:tblHeader/>
        </w:trPr>
        <w:tc>
          <w:tcPr>
            <w:tcW w:w="3828" w:type="dxa"/>
            <w:shd w:val="clear" w:color="auto" w:fill="auto"/>
            <w:noWrap/>
            <w:vAlign w:val="center"/>
            <w:hideMark/>
          </w:tcPr>
          <w:p w14:paraId="3FBCBEAC"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Проведение испытаний</w:t>
            </w:r>
          </w:p>
        </w:tc>
        <w:tc>
          <w:tcPr>
            <w:tcW w:w="1417" w:type="dxa"/>
            <w:shd w:val="clear" w:color="auto" w:fill="auto"/>
            <w:noWrap/>
            <w:vAlign w:val="center"/>
            <w:hideMark/>
          </w:tcPr>
          <w:p w14:paraId="46EBA426"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116 376,37</w:t>
            </w:r>
          </w:p>
        </w:tc>
        <w:tc>
          <w:tcPr>
            <w:tcW w:w="1418" w:type="dxa"/>
            <w:shd w:val="clear" w:color="auto" w:fill="auto"/>
            <w:noWrap/>
            <w:vAlign w:val="center"/>
            <w:hideMark/>
          </w:tcPr>
          <w:p w14:paraId="59053393"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62 738,07</w:t>
            </w:r>
          </w:p>
        </w:tc>
        <w:tc>
          <w:tcPr>
            <w:tcW w:w="1275" w:type="dxa"/>
            <w:shd w:val="clear" w:color="auto" w:fill="auto"/>
            <w:noWrap/>
            <w:vAlign w:val="center"/>
            <w:hideMark/>
          </w:tcPr>
          <w:p w14:paraId="37986C37"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4 975,91</w:t>
            </w:r>
          </w:p>
        </w:tc>
        <w:tc>
          <w:tcPr>
            <w:tcW w:w="1421" w:type="dxa"/>
            <w:shd w:val="clear" w:color="auto" w:fill="auto"/>
            <w:noWrap/>
            <w:vAlign w:val="center"/>
            <w:hideMark/>
          </w:tcPr>
          <w:p w14:paraId="6D7C3D57"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184 090,35</w:t>
            </w:r>
          </w:p>
        </w:tc>
        <w:tc>
          <w:tcPr>
            <w:tcW w:w="996" w:type="dxa"/>
            <w:shd w:val="clear" w:color="auto" w:fill="auto"/>
            <w:noWrap/>
            <w:vAlign w:val="center"/>
            <w:hideMark/>
          </w:tcPr>
          <w:p w14:paraId="524A17C2"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5230DF55" w14:textId="77777777" w:rsidTr="000F4A3D">
        <w:trPr>
          <w:trHeight w:val="288"/>
          <w:tblHeader/>
        </w:trPr>
        <w:tc>
          <w:tcPr>
            <w:tcW w:w="3828" w:type="dxa"/>
            <w:shd w:val="clear" w:color="auto" w:fill="auto"/>
            <w:noWrap/>
            <w:vAlign w:val="center"/>
            <w:hideMark/>
          </w:tcPr>
          <w:p w14:paraId="2BC4B19D"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7" w:type="dxa"/>
            <w:shd w:val="clear" w:color="auto" w:fill="auto"/>
            <w:noWrap/>
            <w:vAlign w:val="center"/>
            <w:hideMark/>
          </w:tcPr>
          <w:p w14:paraId="33DEAC6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72 399,28</w:t>
            </w:r>
          </w:p>
        </w:tc>
        <w:tc>
          <w:tcPr>
            <w:tcW w:w="1418" w:type="dxa"/>
            <w:shd w:val="clear" w:color="auto" w:fill="auto"/>
            <w:noWrap/>
            <w:vAlign w:val="center"/>
            <w:hideMark/>
          </w:tcPr>
          <w:p w14:paraId="0087BEA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40 083,54</w:t>
            </w:r>
          </w:p>
        </w:tc>
        <w:tc>
          <w:tcPr>
            <w:tcW w:w="1275" w:type="dxa"/>
            <w:shd w:val="clear" w:color="auto" w:fill="auto"/>
            <w:noWrap/>
            <w:vAlign w:val="center"/>
            <w:hideMark/>
          </w:tcPr>
          <w:p w14:paraId="72A92BE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5F075CE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112 482,82</w:t>
            </w:r>
          </w:p>
        </w:tc>
        <w:tc>
          <w:tcPr>
            <w:tcW w:w="996" w:type="dxa"/>
            <w:shd w:val="clear" w:color="auto" w:fill="auto"/>
            <w:noWrap/>
            <w:vAlign w:val="center"/>
            <w:hideMark/>
          </w:tcPr>
          <w:p w14:paraId="38849AB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61,1%</w:t>
            </w:r>
          </w:p>
        </w:tc>
      </w:tr>
      <w:tr w:rsidR="000F4A3D" w:rsidRPr="002F168C" w14:paraId="53C2BFBB" w14:textId="77777777" w:rsidTr="000F4A3D">
        <w:trPr>
          <w:trHeight w:val="288"/>
          <w:tblHeader/>
        </w:trPr>
        <w:tc>
          <w:tcPr>
            <w:tcW w:w="3828" w:type="dxa"/>
            <w:shd w:val="clear" w:color="auto" w:fill="auto"/>
            <w:noWrap/>
            <w:vAlign w:val="center"/>
            <w:hideMark/>
          </w:tcPr>
          <w:p w14:paraId="37F4B332"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418B4D8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16 558,49</w:t>
            </w:r>
          </w:p>
        </w:tc>
        <w:tc>
          <w:tcPr>
            <w:tcW w:w="1418" w:type="dxa"/>
            <w:shd w:val="clear" w:color="auto" w:fill="auto"/>
            <w:noWrap/>
            <w:vAlign w:val="center"/>
            <w:hideMark/>
          </w:tcPr>
          <w:p w14:paraId="182AB92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10 948,35</w:t>
            </w:r>
          </w:p>
        </w:tc>
        <w:tc>
          <w:tcPr>
            <w:tcW w:w="1275" w:type="dxa"/>
            <w:shd w:val="clear" w:color="auto" w:fill="auto"/>
            <w:noWrap/>
            <w:vAlign w:val="center"/>
            <w:hideMark/>
          </w:tcPr>
          <w:p w14:paraId="3A0E812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3 975,91</w:t>
            </w:r>
          </w:p>
        </w:tc>
        <w:tc>
          <w:tcPr>
            <w:tcW w:w="1421" w:type="dxa"/>
            <w:shd w:val="clear" w:color="auto" w:fill="auto"/>
            <w:noWrap/>
            <w:vAlign w:val="center"/>
            <w:hideMark/>
          </w:tcPr>
          <w:p w14:paraId="597CDF6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31 482,76</w:t>
            </w:r>
          </w:p>
        </w:tc>
        <w:tc>
          <w:tcPr>
            <w:tcW w:w="996" w:type="dxa"/>
            <w:shd w:val="clear" w:color="auto" w:fill="auto"/>
            <w:noWrap/>
            <w:vAlign w:val="center"/>
            <w:hideMark/>
          </w:tcPr>
          <w:p w14:paraId="2692408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17,1%</w:t>
            </w:r>
          </w:p>
        </w:tc>
      </w:tr>
      <w:tr w:rsidR="000F4A3D" w:rsidRPr="002F168C" w14:paraId="7804F5A8" w14:textId="77777777" w:rsidTr="000F4A3D">
        <w:trPr>
          <w:trHeight w:val="288"/>
          <w:tblHeader/>
        </w:trPr>
        <w:tc>
          <w:tcPr>
            <w:tcW w:w="3828" w:type="dxa"/>
            <w:shd w:val="clear" w:color="auto" w:fill="auto"/>
            <w:noWrap/>
            <w:vAlign w:val="center"/>
            <w:hideMark/>
          </w:tcPr>
          <w:p w14:paraId="71423B5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"ИНТЕР РАО-ЭЛЕКТРОГЕНЕРАЦИЯ"</w:t>
            </w:r>
          </w:p>
        </w:tc>
        <w:tc>
          <w:tcPr>
            <w:tcW w:w="1417" w:type="dxa"/>
            <w:shd w:val="clear" w:color="auto" w:fill="auto"/>
            <w:noWrap/>
            <w:vAlign w:val="center"/>
            <w:hideMark/>
          </w:tcPr>
          <w:p w14:paraId="14EBE46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12 381,78</w:t>
            </w:r>
          </w:p>
        </w:tc>
        <w:tc>
          <w:tcPr>
            <w:tcW w:w="1418" w:type="dxa"/>
            <w:shd w:val="clear" w:color="auto" w:fill="auto"/>
            <w:noWrap/>
            <w:vAlign w:val="center"/>
            <w:hideMark/>
          </w:tcPr>
          <w:p w14:paraId="38A6353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3 845,26</w:t>
            </w:r>
          </w:p>
        </w:tc>
        <w:tc>
          <w:tcPr>
            <w:tcW w:w="1275" w:type="dxa"/>
            <w:shd w:val="clear" w:color="auto" w:fill="auto"/>
            <w:noWrap/>
            <w:vAlign w:val="center"/>
            <w:hideMark/>
          </w:tcPr>
          <w:p w14:paraId="5B55154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1 000,00</w:t>
            </w:r>
          </w:p>
        </w:tc>
        <w:tc>
          <w:tcPr>
            <w:tcW w:w="1421" w:type="dxa"/>
            <w:shd w:val="clear" w:color="auto" w:fill="auto"/>
            <w:noWrap/>
            <w:vAlign w:val="center"/>
            <w:hideMark/>
          </w:tcPr>
          <w:p w14:paraId="6A1D9CB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17 227,04</w:t>
            </w:r>
          </w:p>
        </w:tc>
        <w:tc>
          <w:tcPr>
            <w:tcW w:w="996" w:type="dxa"/>
            <w:shd w:val="clear" w:color="auto" w:fill="auto"/>
            <w:noWrap/>
            <w:vAlign w:val="center"/>
            <w:hideMark/>
          </w:tcPr>
          <w:p w14:paraId="0D119EC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9,4%</w:t>
            </w:r>
          </w:p>
        </w:tc>
      </w:tr>
      <w:tr w:rsidR="000F4A3D" w:rsidRPr="002F168C" w14:paraId="721BD698" w14:textId="77777777" w:rsidTr="000F4A3D">
        <w:trPr>
          <w:trHeight w:val="288"/>
          <w:tblHeader/>
        </w:trPr>
        <w:tc>
          <w:tcPr>
            <w:tcW w:w="3828" w:type="dxa"/>
            <w:shd w:val="clear" w:color="auto" w:fill="auto"/>
            <w:noWrap/>
            <w:vAlign w:val="center"/>
            <w:hideMark/>
          </w:tcPr>
          <w:p w14:paraId="7151252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"ОГК-2"</w:t>
            </w:r>
          </w:p>
        </w:tc>
        <w:tc>
          <w:tcPr>
            <w:tcW w:w="1417" w:type="dxa"/>
            <w:shd w:val="clear" w:color="auto" w:fill="auto"/>
            <w:noWrap/>
            <w:vAlign w:val="center"/>
            <w:hideMark/>
          </w:tcPr>
          <w:p w14:paraId="510BB54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4 419,80</w:t>
            </w:r>
          </w:p>
        </w:tc>
        <w:tc>
          <w:tcPr>
            <w:tcW w:w="1418" w:type="dxa"/>
            <w:shd w:val="clear" w:color="auto" w:fill="auto"/>
            <w:noWrap/>
            <w:vAlign w:val="center"/>
            <w:hideMark/>
          </w:tcPr>
          <w:p w14:paraId="4935D90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6 234,75</w:t>
            </w:r>
          </w:p>
        </w:tc>
        <w:tc>
          <w:tcPr>
            <w:tcW w:w="1275" w:type="dxa"/>
            <w:shd w:val="clear" w:color="auto" w:fill="auto"/>
            <w:noWrap/>
            <w:vAlign w:val="center"/>
            <w:hideMark/>
          </w:tcPr>
          <w:p w14:paraId="31D3CDE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58E705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10 654,56</w:t>
            </w:r>
          </w:p>
        </w:tc>
        <w:tc>
          <w:tcPr>
            <w:tcW w:w="996" w:type="dxa"/>
            <w:shd w:val="clear" w:color="auto" w:fill="auto"/>
            <w:noWrap/>
            <w:vAlign w:val="center"/>
            <w:hideMark/>
          </w:tcPr>
          <w:p w14:paraId="647831D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5,8%</w:t>
            </w:r>
          </w:p>
        </w:tc>
      </w:tr>
      <w:tr w:rsidR="000F4A3D" w:rsidRPr="002F168C" w14:paraId="7AE0926F" w14:textId="77777777" w:rsidTr="000F4A3D">
        <w:trPr>
          <w:trHeight w:val="288"/>
          <w:tblHeader/>
        </w:trPr>
        <w:tc>
          <w:tcPr>
            <w:tcW w:w="3828" w:type="dxa"/>
            <w:shd w:val="clear" w:color="auto" w:fill="auto"/>
            <w:noWrap/>
            <w:vAlign w:val="center"/>
            <w:hideMark/>
          </w:tcPr>
          <w:p w14:paraId="310483D9"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"ТСК МОСЭНЕРГО"</w:t>
            </w:r>
          </w:p>
        </w:tc>
        <w:tc>
          <w:tcPr>
            <w:tcW w:w="1417" w:type="dxa"/>
            <w:shd w:val="clear" w:color="auto" w:fill="auto"/>
            <w:noWrap/>
            <w:vAlign w:val="center"/>
            <w:hideMark/>
          </w:tcPr>
          <w:p w14:paraId="1542F4C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6 216,93</w:t>
            </w:r>
          </w:p>
        </w:tc>
        <w:tc>
          <w:tcPr>
            <w:tcW w:w="1418" w:type="dxa"/>
            <w:shd w:val="clear" w:color="auto" w:fill="auto"/>
            <w:noWrap/>
            <w:vAlign w:val="center"/>
            <w:hideMark/>
          </w:tcPr>
          <w:p w14:paraId="44B51AB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72CE763B"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759AA58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6 216,93</w:t>
            </w:r>
          </w:p>
        </w:tc>
        <w:tc>
          <w:tcPr>
            <w:tcW w:w="996" w:type="dxa"/>
            <w:shd w:val="clear" w:color="auto" w:fill="auto"/>
            <w:noWrap/>
            <w:vAlign w:val="center"/>
            <w:hideMark/>
          </w:tcPr>
          <w:p w14:paraId="48CCFBB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3,4%</w:t>
            </w:r>
          </w:p>
        </w:tc>
      </w:tr>
      <w:tr w:rsidR="000F4A3D" w:rsidRPr="002F168C" w14:paraId="080645DE" w14:textId="77777777" w:rsidTr="000F4A3D">
        <w:trPr>
          <w:trHeight w:val="288"/>
          <w:tblHeader/>
        </w:trPr>
        <w:tc>
          <w:tcPr>
            <w:tcW w:w="3828" w:type="dxa"/>
            <w:shd w:val="clear" w:color="auto" w:fill="auto"/>
            <w:noWrap/>
            <w:vAlign w:val="center"/>
            <w:hideMark/>
          </w:tcPr>
          <w:p w14:paraId="145EA410"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"ФОРТУМ"</w:t>
            </w:r>
          </w:p>
        </w:tc>
        <w:tc>
          <w:tcPr>
            <w:tcW w:w="1417" w:type="dxa"/>
            <w:shd w:val="clear" w:color="auto" w:fill="auto"/>
            <w:noWrap/>
            <w:vAlign w:val="center"/>
            <w:hideMark/>
          </w:tcPr>
          <w:p w14:paraId="0DC8B77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4 350,00</w:t>
            </w:r>
          </w:p>
        </w:tc>
        <w:tc>
          <w:tcPr>
            <w:tcW w:w="1418" w:type="dxa"/>
            <w:shd w:val="clear" w:color="auto" w:fill="auto"/>
            <w:noWrap/>
            <w:vAlign w:val="center"/>
            <w:hideMark/>
          </w:tcPr>
          <w:p w14:paraId="6833AFF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21F27F1C"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6F03099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4 350,00</w:t>
            </w:r>
          </w:p>
        </w:tc>
        <w:tc>
          <w:tcPr>
            <w:tcW w:w="996" w:type="dxa"/>
            <w:shd w:val="clear" w:color="auto" w:fill="auto"/>
            <w:noWrap/>
            <w:vAlign w:val="center"/>
            <w:hideMark/>
          </w:tcPr>
          <w:p w14:paraId="6294F84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w:t>
            </w:r>
          </w:p>
        </w:tc>
      </w:tr>
      <w:tr w:rsidR="000F4A3D" w:rsidRPr="002F168C" w14:paraId="25380434" w14:textId="77777777" w:rsidTr="000F4A3D">
        <w:trPr>
          <w:trHeight w:val="288"/>
          <w:tblHeader/>
        </w:trPr>
        <w:tc>
          <w:tcPr>
            <w:tcW w:w="3828" w:type="dxa"/>
            <w:shd w:val="clear" w:color="auto" w:fill="auto"/>
            <w:noWrap/>
            <w:vAlign w:val="center"/>
            <w:hideMark/>
          </w:tcPr>
          <w:p w14:paraId="73B30959"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"ТГК-11"</w:t>
            </w:r>
          </w:p>
        </w:tc>
        <w:tc>
          <w:tcPr>
            <w:tcW w:w="1417" w:type="dxa"/>
            <w:shd w:val="clear" w:color="auto" w:fill="auto"/>
            <w:noWrap/>
            <w:vAlign w:val="center"/>
            <w:hideMark/>
          </w:tcPr>
          <w:p w14:paraId="367A81E9"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14D694C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1 593,49</w:t>
            </w:r>
          </w:p>
        </w:tc>
        <w:tc>
          <w:tcPr>
            <w:tcW w:w="1275" w:type="dxa"/>
            <w:shd w:val="clear" w:color="auto" w:fill="auto"/>
            <w:noWrap/>
            <w:vAlign w:val="center"/>
            <w:hideMark/>
          </w:tcPr>
          <w:p w14:paraId="071539B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545391D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1 593,49</w:t>
            </w:r>
          </w:p>
        </w:tc>
        <w:tc>
          <w:tcPr>
            <w:tcW w:w="996" w:type="dxa"/>
            <w:shd w:val="clear" w:color="auto" w:fill="auto"/>
            <w:noWrap/>
            <w:vAlign w:val="center"/>
            <w:hideMark/>
          </w:tcPr>
          <w:p w14:paraId="250E008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0,9%</w:t>
            </w:r>
          </w:p>
        </w:tc>
      </w:tr>
      <w:tr w:rsidR="000F4A3D" w:rsidRPr="002F168C" w14:paraId="121AF5B6" w14:textId="77777777" w:rsidTr="000F4A3D">
        <w:trPr>
          <w:trHeight w:val="288"/>
          <w:tblHeader/>
        </w:trPr>
        <w:tc>
          <w:tcPr>
            <w:tcW w:w="3828" w:type="dxa"/>
            <w:shd w:val="clear" w:color="auto" w:fill="auto"/>
            <w:noWrap/>
            <w:vAlign w:val="center"/>
            <w:hideMark/>
          </w:tcPr>
          <w:p w14:paraId="710616B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7" w:type="dxa"/>
            <w:shd w:val="clear" w:color="auto" w:fill="auto"/>
            <w:noWrap/>
            <w:vAlign w:val="center"/>
            <w:hideMark/>
          </w:tcPr>
          <w:p w14:paraId="11A1F31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50,08</w:t>
            </w:r>
          </w:p>
        </w:tc>
        <w:tc>
          <w:tcPr>
            <w:tcW w:w="1418" w:type="dxa"/>
            <w:shd w:val="clear" w:color="auto" w:fill="auto"/>
            <w:noWrap/>
            <w:vAlign w:val="center"/>
            <w:hideMark/>
          </w:tcPr>
          <w:p w14:paraId="0CF7DBB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275" w:type="dxa"/>
            <w:shd w:val="clear" w:color="auto" w:fill="auto"/>
            <w:noWrap/>
            <w:vAlign w:val="center"/>
            <w:hideMark/>
          </w:tcPr>
          <w:p w14:paraId="1BB539A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2716F4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50,08</w:t>
            </w:r>
          </w:p>
        </w:tc>
        <w:tc>
          <w:tcPr>
            <w:tcW w:w="996" w:type="dxa"/>
            <w:shd w:val="clear" w:color="auto" w:fill="auto"/>
            <w:noWrap/>
            <w:vAlign w:val="center"/>
            <w:hideMark/>
          </w:tcPr>
          <w:p w14:paraId="24C76FD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308E2AC5" w14:textId="77777777" w:rsidTr="000F4A3D">
        <w:trPr>
          <w:trHeight w:val="288"/>
          <w:tblHeader/>
        </w:trPr>
        <w:tc>
          <w:tcPr>
            <w:tcW w:w="3828" w:type="dxa"/>
            <w:shd w:val="clear" w:color="auto" w:fill="auto"/>
            <w:noWrap/>
            <w:vAlign w:val="center"/>
            <w:hideMark/>
          </w:tcPr>
          <w:p w14:paraId="2F50EFBB"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Сургутская ГРЭС-2 ПАО "Юнипро"</w:t>
            </w:r>
          </w:p>
        </w:tc>
        <w:tc>
          <w:tcPr>
            <w:tcW w:w="1417" w:type="dxa"/>
            <w:shd w:val="clear" w:color="auto" w:fill="auto"/>
            <w:noWrap/>
            <w:vAlign w:val="center"/>
            <w:hideMark/>
          </w:tcPr>
          <w:p w14:paraId="4F099DA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3EF18C1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32,69</w:t>
            </w:r>
          </w:p>
        </w:tc>
        <w:tc>
          <w:tcPr>
            <w:tcW w:w="1275" w:type="dxa"/>
            <w:shd w:val="clear" w:color="auto" w:fill="auto"/>
            <w:noWrap/>
            <w:vAlign w:val="center"/>
            <w:hideMark/>
          </w:tcPr>
          <w:p w14:paraId="5397732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742A104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32,69</w:t>
            </w:r>
          </w:p>
        </w:tc>
        <w:tc>
          <w:tcPr>
            <w:tcW w:w="996" w:type="dxa"/>
            <w:shd w:val="clear" w:color="auto" w:fill="auto"/>
            <w:noWrap/>
            <w:vAlign w:val="center"/>
            <w:hideMark/>
          </w:tcPr>
          <w:p w14:paraId="0CBFAE4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065AEB6F" w14:textId="77777777" w:rsidTr="000F4A3D">
        <w:trPr>
          <w:trHeight w:val="288"/>
          <w:tblHeader/>
        </w:trPr>
        <w:tc>
          <w:tcPr>
            <w:tcW w:w="3828" w:type="dxa"/>
            <w:shd w:val="clear" w:color="auto" w:fill="auto"/>
            <w:noWrap/>
            <w:vAlign w:val="center"/>
            <w:hideMark/>
          </w:tcPr>
          <w:p w14:paraId="590B91E5"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Филиал «Яйвинская ГРЭС» ПАО «Юнипро»</w:t>
            </w:r>
          </w:p>
        </w:tc>
        <w:tc>
          <w:tcPr>
            <w:tcW w:w="1417" w:type="dxa"/>
            <w:shd w:val="clear" w:color="auto" w:fill="auto"/>
            <w:noWrap/>
            <w:vAlign w:val="center"/>
            <w:hideMark/>
          </w:tcPr>
          <w:p w14:paraId="2BE8DF3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1FC8702A"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6783C8A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21" w:type="dxa"/>
            <w:shd w:val="clear" w:color="auto" w:fill="auto"/>
            <w:noWrap/>
            <w:vAlign w:val="center"/>
            <w:hideMark/>
          </w:tcPr>
          <w:p w14:paraId="45B5C73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96" w:type="dxa"/>
            <w:shd w:val="clear" w:color="auto" w:fill="auto"/>
            <w:noWrap/>
            <w:vAlign w:val="center"/>
            <w:hideMark/>
          </w:tcPr>
          <w:p w14:paraId="69A8A8A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6F88B611" w14:textId="77777777" w:rsidTr="000F4A3D">
        <w:trPr>
          <w:trHeight w:val="288"/>
          <w:tblHeader/>
        </w:trPr>
        <w:tc>
          <w:tcPr>
            <w:tcW w:w="3828" w:type="dxa"/>
            <w:shd w:val="clear" w:color="auto" w:fill="auto"/>
            <w:noWrap/>
            <w:vAlign w:val="center"/>
            <w:hideMark/>
          </w:tcPr>
          <w:p w14:paraId="6906AFDA"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Поверка приборов и оборудования</w:t>
            </w:r>
          </w:p>
        </w:tc>
        <w:tc>
          <w:tcPr>
            <w:tcW w:w="1417" w:type="dxa"/>
            <w:shd w:val="clear" w:color="auto" w:fill="auto"/>
            <w:noWrap/>
            <w:vAlign w:val="center"/>
            <w:hideMark/>
          </w:tcPr>
          <w:p w14:paraId="409536AE"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95 786,30</w:t>
            </w:r>
          </w:p>
        </w:tc>
        <w:tc>
          <w:tcPr>
            <w:tcW w:w="1418" w:type="dxa"/>
            <w:shd w:val="clear" w:color="auto" w:fill="auto"/>
            <w:noWrap/>
            <w:vAlign w:val="center"/>
            <w:hideMark/>
          </w:tcPr>
          <w:p w14:paraId="375F8E0C"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35 887,60</w:t>
            </w:r>
          </w:p>
        </w:tc>
        <w:tc>
          <w:tcPr>
            <w:tcW w:w="1275" w:type="dxa"/>
            <w:shd w:val="clear" w:color="auto" w:fill="auto"/>
            <w:noWrap/>
            <w:vAlign w:val="center"/>
            <w:hideMark/>
          </w:tcPr>
          <w:p w14:paraId="67D93E38"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1 982,92</w:t>
            </w:r>
          </w:p>
        </w:tc>
        <w:tc>
          <w:tcPr>
            <w:tcW w:w="1421" w:type="dxa"/>
            <w:shd w:val="clear" w:color="auto" w:fill="auto"/>
            <w:noWrap/>
            <w:vAlign w:val="center"/>
            <w:hideMark/>
          </w:tcPr>
          <w:p w14:paraId="1434DEB6"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133 656,82</w:t>
            </w:r>
          </w:p>
        </w:tc>
        <w:tc>
          <w:tcPr>
            <w:tcW w:w="996" w:type="dxa"/>
            <w:shd w:val="clear" w:color="auto" w:fill="auto"/>
            <w:noWrap/>
            <w:vAlign w:val="center"/>
            <w:hideMark/>
          </w:tcPr>
          <w:p w14:paraId="4B50A2F7"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0F604DBD" w14:textId="77777777" w:rsidTr="000F4A3D">
        <w:trPr>
          <w:trHeight w:val="288"/>
          <w:tblHeader/>
        </w:trPr>
        <w:tc>
          <w:tcPr>
            <w:tcW w:w="3828" w:type="dxa"/>
            <w:shd w:val="clear" w:color="auto" w:fill="auto"/>
            <w:noWrap/>
            <w:vAlign w:val="center"/>
            <w:hideMark/>
          </w:tcPr>
          <w:p w14:paraId="6ABDB04C"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7" w:type="dxa"/>
            <w:shd w:val="clear" w:color="auto" w:fill="auto"/>
            <w:noWrap/>
            <w:vAlign w:val="center"/>
            <w:hideMark/>
          </w:tcPr>
          <w:p w14:paraId="0A2132D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60 282,67</w:t>
            </w:r>
          </w:p>
        </w:tc>
        <w:tc>
          <w:tcPr>
            <w:tcW w:w="1418" w:type="dxa"/>
            <w:shd w:val="clear" w:color="auto" w:fill="auto"/>
            <w:noWrap/>
            <w:vAlign w:val="center"/>
            <w:hideMark/>
          </w:tcPr>
          <w:p w14:paraId="36A85D2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32 153,20</w:t>
            </w:r>
          </w:p>
        </w:tc>
        <w:tc>
          <w:tcPr>
            <w:tcW w:w="1275" w:type="dxa"/>
            <w:shd w:val="clear" w:color="auto" w:fill="auto"/>
            <w:noWrap/>
            <w:vAlign w:val="center"/>
            <w:hideMark/>
          </w:tcPr>
          <w:p w14:paraId="7409EB4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206,00</w:t>
            </w:r>
          </w:p>
        </w:tc>
        <w:tc>
          <w:tcPr>
            <w:tcW w:w="1421" w:type="dxa"/>
            <w:shd w:val="clear" w:color="auto" w:fill="auto"/>
            <w:noWrap/>
            <w:vAlign w:val="center"/>
            <w:hideMark/>
          </w:tcPr>
          <w:p w14:paraId="3B94857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92 641,87</w:t>
            </w:r>
          </w:p>
        </w:tc>
        <w:tc>
          <w:tcPr>
            <w:tcW w:w="996" w:type="dxa"/>
            <w:shd w:val="clear" w:color="auto" w:fill="auto"/>
            <w:noWrap/>
            <w:vAlign w:val="center"/>
            <w:hideMark/>
          </w:tcPr>
          <w:p w14:paraId="4BD0412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69,3%</w:t>
            </w:r>
          </w:p>
        </w:tc>
      </w:tr>
      <w:tr w:rsidR="000F4A3D" w:rsidRPr="002F168C" w14:paraId="2C2DCAE1" w14:textId="77777777" w:rsidTr="000F4A3D">
        <w:trPr>
          <w:trHeight w:val="288"/>
          <w:tblHeader/>
        </w:trPr>
        <w:tc>
          <w:tcPr>
            <w:tcW w:w="3828" w:type="dxa"/>
            <w:shd w:val="clear" w:color="auto" w:fill="auto"/>
            <w:noWrap/>
            <w:vAlign w:val="center"/>
            <w:hideMark/>
          </w:tcPr>
          <w:p w14:paraId="7C92F398"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2C98074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23 670,07</w:t>
            </w:r>
          </w:p>
        </w:tc>
        <w:tc>
          <w:tcPr>
            <w:tcW w:w="1418" w:type="dxa"/>
            <w:shd w:val="clear" w:color="auto" w:fill="auto"/>
            <w:noWrap/>
            <w:vAlign w:val="center"/>
            <w:hideMark/>
          </w:tcPr>
          <w:p w14:paraId="5F5D033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1 986,70</w:t>
            </w:r>
          </w:p>
        </w:tc>
        <w:tc>
          <w:tcPr>
            <w:tcW w:w="1275" w:type="dxa"/>
            <w:shd w:val="clear" w:color="auto" w:fill="auto"/>
            <w:noWrap/>
            <w:vAlign w:val="center"/>
            <w:hideMark/>
          </w:tcPr>
          <w:p w14:paraId="0E50501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3A1C207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25 656,78</w:t>
            </w:r>
          </w:p>
        </w:tc>
        <w:tc>
          <w:tcPr>
            <w:tcW w:w="996" w:type="dxa"/>
            <w:shd w:val="clear" w:color="auto" w:fill="auto"/>
            <w:noWrap/>
            <w:vAlign w:val="center"/>
            <w:hideMark/>
          </w:tcPr>
          <w:p w14:paraId="64159CD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19,2%</w:t>
            </w:r>
          </w:p>
        </w:tc>
      </w:tr>
      <w:tr w:rsidR="000F4A3D" w:rsidRPr="002F168C" w14:paraId="7D610513" w14:textId="77777777" w:rsidTr="000F4A3D">
        <w:trPr>
          <w:trHeight w:val="288"/>
          <w:tblHeader/>
        </w:trPr>
        <w:tc>
          <w:tcPr>
            <w:tcW w:w="3828" w:type="dxa"/>
            <w:shd w:val="clear" w:color="auto" w:fill="auto"/>
            <w:noWrap/>
            <w:vAlign w:val="center"/>
            <w:hideMark/>
          </w:tcPr>
          <w:p w14:paraId="73CCE21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"ОГК-2"</w:t>
            </w:r>
          </w:p>
        </w:tc>
        <w:tc>
          <w:tcPr>
            <w:tcW w:w="1417" w:type="dxa"/>
            <w:shd w:val="clear" w:color="auto" w:fill="auto"/>
            <w:noWrap/>
            <w:vAlign w:val="center"/>
            <w:hideMark/>
          </w:tcPr>
          <w:p w14:paraId="160B849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6 413,91</w:t>
            </w:r>
          </w:p>
        </w:tc>
        <w:tc>
          <w:tcPr>
            <w:tcW w:w="1418" w:type="dxa"/>
            <w:shd w:val="clear" w:color="auto" w:fill="auto"/>
            <w:noWrap/>
            <w:vAlign w:val="center"/>
            <w:hideMark/>
          </w:tcPr>
          <w:p w14:paraId="52E9AFA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990,76</w:t>
            </w:r>
          </w:p>
        </w:tc>
        <w:tc>
          <w:tcPr>
            <w:tcW w:w="1275" w:type="dxa"/>
            <w:shd w:val="clear" w:color="auto" w:fill="auto"/>
            <w:noWrap/>
            <w:vAlign w:val="center"/>
            <w:hideMark/>
          </w:tcPr>
          <w:p w14:paraId="6A037E1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30A1B7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7 404,67</w:t>
            </w:r>
          </w:p>
        </w:tc>
        <w:tc>
          <w:tcPr>
            <w:tcW w:w="996" w:type="dxa"/>
            <w:shd w:val="clear" w:color="auto" w:fill="auto"/>
            <w:noWrap/>
            <w:vAlign w:val="center"/>
            <w:hideMark/>
          </w:tcPr>
          <w:p w14:paraId="55CB900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5,5%</w:t>
            </w:r>
          </w:p>
        </w:tc>
      </w:tr>
      <w:tr w:rsidR="000F4A3D" w:rsidRPr="002F168C" w14:paraId="17676A0C" w14:textId="77777777" w:rsidTr="000F4A3D">
        <w:trPr>
          <w:trHeight w:val="288"/>
          <w:tblHeader/>
        </w:trPr>
        <w:tc>
          <w:tcPr>
            <w:tcW w:w="3828" w:type="dxa"/>
            <w:shd w:val="clear" w:color="auto" w:fill="auto"/>
            <w:noWrap/>
            <w:vAlign w:val="center"/>
            <w:hideMark/>
          </w:tcPr>
          <w:p w14:paraId="0E0CB460"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lastRenderedPageBreak/>
              <w:t>АО "ИНТЕР РАО-ЭЛЕКТРОГЕНЕРАЦИЯ"</w:t>
            </w:r>
          </w:p>
        </w:tc>
        <w:tc>
          <w:tcPr>
            <w:tcW w:w="1417" w:type="dxa"/>
            <w:shd w:val="clear" w:color="auto" w:fill="auto"/>
            <w:noWrap/>
            <w:vAlign w:val="center"/>
            <w:hideMark/>
          </w:tcPr>
          <w:p w14:paraId="18706DC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3 819,65</w:t>
            </w:r>
          </w:p>
        </w:tc>
        <w:tc>
          <w:tcPr>
            <w:tcW w:w="1418" w:type="dxa"/>
            <w:shd w:val="clear" w:color="auto" w:fill="auto"/>
            <w:noWrap/>
            <w:vAlign w:val="center"/>
            <w:hideMark/>
          </w:tcPr>
          <w:p w14:paraId="2C2FB61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756,93</w:t>
            </w:r>
          </w:p>
        </w:tc>
        <w:tc>
          <w:tcPr>
            <w:tcW w:w="1275" w:type="dxa"/>
            <w:shd w:val="clear" w:color="auto" w:fill="auto"/>
            <w:noWrap/>
            <w:vAlign w:val="center"/>
            <w:hideMark/>
          </w:tcPr>
          <w:p w14:paraId="3D6991E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1 776,92</w:t>
            </w:r>
          </w:p>
        </w:tc>
        <w:tc>
          <w:tcPr>
            <w:tcW w:w="1421" w:type="dxa"/>
            <w:shd w:val="clear" w:color="auto" w:fill="auto"/>
            <w:noWrap/>
            <w:vAlign w:val="center"/>
            <w:hideMark/>
          </w:tcPr>
          <w:p w14:paraId="160F4D4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6 353,50</w:t>
            </w:r>
          </w:p>
        </w:tc>
        <w:tc>
          <w:tcPr>
            <w:tcW w:w="996" w:type="dxa"/>
            <w:shd w:val="clear" w:color="auto" w:fill="auto"/>
            <w:noWrap/>
            <w:vAlign w:val="center"/>
            <w:hideMark/>
          </w:tcPr>
          <w:p w14:paraId="6415122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4,8%</w:t>
            </w:r>
          </w:p>
        </w:tc>
      </w:tr>
      <w:tr w:rsidR="000F4A3D" w:rsidRPr="002F168C" w14:paraId="10AE7479" w14:textId="77777777" w:rsidTr="000F4A3D">
        <w:trPr>
          <w:trHeight w:val="288"/>
          <w:tblHeader/>
        </w:trPr>
        <w:tc>
          <w:tcPr>
            <w:tcW w:w="3828" w:type="dxa"/>
            <w:shd w:val="clear" w:color="auto" w:fill="auto"/>
            <w:noWrap/>
            <w:vAlign w:val="center"/>
            <w:hideMark/>
          </w:tcPr>
          <w:p w14:paraId="755C0115"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"ТГК-11"</w:t>
            </w:r>
          </w:p>
        </w:tc>
        <w:tc>
          <w:tcPr>
            <w:tcW w:w="1417" w:type="dxa"/>
            <w:shd w:val="clear" w:color="auto" w:fill="auto"/>
            <w:noWrap/>
            <w:vAlign w:val="center"/>
            <w:hideMark/>
          </w:tcPr>
          <w:p w14:paraId="65A281B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1 600,00</w:t>
            </w:r>
          </w:p>
        </w:tc>
        <w:tc>
          <w:tcPr>
            <w:tcW w:w="1418" w:type="dxa"/>
            <w:shd w:val="clear" w:color="auto" w:fill="auto"/>
            <w:noWrap/>
            <w:vAlign w:val="center"/>
            <w:hideMark/>
          </w:tcPr>
          <w:p w14:paraId="2656D8F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6CCF52C0"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68A67EB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1 600,00</w:t>
            </w:r>
          </w:p>
        </w:tc>
        <w:tc>
          <w:tcPr>
            <w:tcW w:w="996" w:type="dxa"/>
            <w:shd w:val="clear" w:color="auto" w:fill="auto"/>
            <w:noWrap/>
            <w:vAlign w:val="center"/>
            <w:hideMark/>
          </w:tcPr>
          <w:p w14:paraId="5658332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w:t>
            </w:r>
          </w:p>
        </w:tc>
      </w:tr>
      <w:tr w:rsidR="000F4A3D" w:rsidRPr="002F168C" w14:paraId="0B96FF8D" w14:textId="77777777" w:rsidTr="000F4A3D">
        <w:trPr>
          <w:trHeight w:val="288"/>
          <w:tblHeader/>
        </w:trPr>
        <w:tc>
          <w:tcPr>
            <w:tcW w:w="3828" w:type="dxa"/>
            <w:shd w:val="clear" w:color="auto" w:fill="auto"/>
            <w:noWrap/>
            <w:vAlign w:val="center"/>
            <w:hideMark/>
          </w:tcPr>
          <w:p w14:paraId="0FB706A0"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Пермская ГРЭС, ф-л ЭГ</w:t>
            </w:r>
          </w:p>
        </w:tc>
        <w:tc>
          <w:tcPr>
            <w:tcW w:w="1417" w:type="dxa"/>
            <w:shd w:val="clear" w:color="auto" w:fill="auto"/>
            <w:noWrap/>
            <w:vAlign w:val="center"/>
            <w:hideMark/>
          </w:tcPr>
          <w:p w14:paraId="7B85D23B"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57DF24C8"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2692F68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21" w:type="dxa"/>
            <w:shd w:val="clear" w:color="auto" w:fill="auto"/>
            <w:noWrap/>
            <w:vAlign w:val="center"/>
            <w:hideMark/>
          </w:tcPr>
          <w:p w14:paraId="6F088C2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96" w:type="dxa"/>
            <w:shd w:val="clear" w:color="auto" w:fill="auto"/>
            <w:noWrap/>
            <w:vAlign w:val="center"/>
            <w:hideMark/>
          </w:tcPr>
          <w:p w14:paraId="35F4CE3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5412762A" w14:textId="77777777" w:rsidTr="000F4A3D">
        <w:trPr>
          <w:trHeight w:val="288"/>
          <w:tblHeader/>
        </w:trPr>
        <w:tc>
          <w:tcPr>
            <w:tcW w:w="3828" w:type="dxa"/>
            <w:shd w:val="clear" w:color="auto" w:fill="auto"/>
            <w:noWrap/>
            <w:vAlign w:val="center"/>
            <w:hideMark/>
          </w:tcPr>
          <w:p w14:paraId="3AD67E38"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ФИЛИАЛ "БЕРЕЗОВСКАЯ ГРЭС" ПАО "ЮНИПРО"</w:t>
            </w:r>
          </w:p>
        </w:tc>
        <w:tc>
          <w:tcPr>
            <w:tcW w:w="1417" w:type="dxa"/>
            <w:shd w:val="clear" w:color="auto" w:fill="auto"/>
            <w:noWrap/>
            <w:vAlign w:val="center"/>
            <w:hideMark/>
          </w:tcPr>
          <w:p w14:paraId="51B4F472"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2612ABE8"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3559ABB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21" w:type="dxa"/>
            <w:shd w:val="clear" w:color="auto" w:fill="auto"/>
            <w:noWrap/>
            <w:vAlign w:val="center"/>
            <w:hideMark/>
          </w:tcPr>
          <w:p w14:paraId="4C1E3DF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96" w:type="dxa"/>
            <w:shd w:val="clear" w:color="auto" w:fill="auto"/>
            <w:noWrap/>
            <w:vAlign w:val="center"/>
            <w:hideMark/>
          </w:tcPr>
          <w:p w14:paraId="3F3AF69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5D21F054" w14:textId="77777777" w:rsidTr="000F4A3D">
        <w:trPr>
          <w:trHeight w:val="288"/>
          <w:tblHeader/>
        </w:trPr>
        <w:tc>
          <w:tcPr>
            <w:tcW w:w="3828" w:type="dxa"/>
            <w:shd w:val="clear" w:color="auto" w:fill="auto"/>
            <w:noWrap/>
            <w:vAlign w:val="center"/>
            <w:hideMark/>
          </w:tcPr>
          <w:p w14:paraId="634C0066"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7" w:type="dxa"/>
            <w:shd w:val="clear" w:color="auto" w:fill="auto"/>
            <w:noWrap/>
            <w:vAlign w:val="center"/>
            <w:hideMark/>
          </w:tcPr>
          <w:p w14:paraId="75B82C6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18" w:type="dxa"/>
            <w:shd w:val="clear" w:color="auto" w:fill="auto"/>
            <w:noWrap/>
            <w:vAlign w:val="center"/>
            <w:hideMark/>
          </w:tcPr>
          <w:p w14:paraId="358C8C7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6BF48BD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FA67BB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96" w:type="dxa"/>
            <w:shd w:val="clear" w:color="auto" w:fill="auto"/>
            <w:noWrap/>
            <w:vAlign w:val="center"/>
            <w:hideMark/>
          </w:tcPr>
          <w:p w14:paraId="50E4306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1E2D8882" w14:textId="77777777" w:rsidTr="000F4A3D">
        <w:trPr>
          <w:trHeight w:val="288"/>
          <w:tblHeader/>
        </w:trPr>
        <w:tc>
          <w:tcPr>
            <w:tcW w:w="3828" w:type="dxa"/>
            <w:shd w:val="clear" w:color="auto" w:fill="auto"/>
            <w:noWrap/>
            <w:vAlign w:val="center"/>
            <w:hideMark/>
          </w:tcPr>
          <w:p w14:paraId="7A0DAB97"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РАО-ЦЕНТР УПРАВЛЕНИЯ ЗАКУПКАМИ"</w:t>
            </w:r>
          </w:p>
        </w:tc>
        <w:tc>
          <w:tcPr>
            <w:tcW w:w="1417" w:type="dxa"/>
            <w:shd w:val="clear" w:color="auto" w:fill="auto"/>
            <w:noWrap/>
            <w:vAlign w:val="center"/>
            <w:hideMark/>
          </w:tcPr>
          <w:p w14:paraId="797CC15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18" w:type="dxa"/>
            <w:shd w:val="clear" w:color="auto" w:fill="auto"/>
            <w:noWrap/>
            <w:vAlign w:val="center"/>
            <w:hideMark/>
          </w:tcPr>
          <w:p w14:paraId="4211AEE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3B7073D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6419E73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96" w:type="dxa"/>
            <w:shd w:val="clear" w:color="auto" w:fill="auto"/>
            <w:noWrap/>
            <w:vAlign w:val="center"/>
            <w:hideMark/>
          </w:tcPr>
          <w:p w14:paraId="50C7DB1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76E3F9A4" w14:textId="77777777" w:rsidTr="000F4A3D">
        <w:trPr>
          <w:trHeight w:val="288"/>
          <w:tblHeader/>
        </w:trPr>
        <w:tc>
          <w:tcPr>
            <w:tcW w:w="3828" w:type="dxa"/>
            <w:shd w:val="clear" w:color="auto" w:fill="auto"/>
            <w:noWrap/>
            <w:vAlign w:val="center"/>
            <w:hideMark/>
          </w:tcPr>
          <w:p w14:paraId="53DA93B4"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Техническое освидетельствование зданий</w:t>
            </w:r>
          </w:p>
        </w:tc>
        <w:tc>
          <w:tcPr>
            <w:tcW w:w="1417" w:type="dxa"/>
            <w:shd w:val="clear" w:color="auto" w:fill="auto"/>
            <w:noWrap/>
            <w:vAlign w:val="center"/>
            <w:hideMark/>
          </w:tcPr>
          <w:p w14:paraId="03614E3D"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25 387,88</w:t>
            </w:r>
          </w:p>
        </w:tc>
        <w:tc>
          <w:tcPr>
            <w:tcW w:w="1418" w:type="dxa"/>
            <w:shd w:val="clear" w:color="auto" w:fill="auto"/>
            <w:noWrap/>
            <w:vAlign w:val="center"/>
            <w:hideMark/>
          </w:tcPr>
          <w:p w14:paraId="47033893"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45 251,06</w:t>
            </w:r>
          </w:p>
        </w:tc>
        <w:tc>
          <w:tcPr>
            <w:tcW w:w="1275" w:type="dxa"/>
            <w:shd w:val="clear" w:color="auto" w:fill="auto"/>
            <w:noWrap/>
            <w:vAlign w:val="center"/>
            <w:hideMark/>
          </w:tcPr>
          <w:p w14:paraId="619E4501"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9 734,71</w:t>
            </w:r>
          </w:p>
        </w:tc>
        <w:tc>
          <w:tcPr>
            <w:tcW w:w="1421" w:type="dxa"/>
            <w:shd w:val="clear" w:color="auto" w:fill="auto"/>
            <w:noWrap/>
            <w:vAlign w:val="center"/>
            <w:hideMark/>
          </w:tcPr>
          <w:p w14:paraId="0FCA1CE5"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80 373,66</w:t>
            </w:r>
          </w:p>
        </w:tc>
        <w:tc>
          <w:tcPr>
            <w:tcW w:w="996" w:type="dxa"/>
            <w:shd w:val="clear" w:color="auto" w:fill="auto"/>
            <w:noWrap/>
            <w:vAlign w:val="center"/>
            <w:hideMark/>
          </w:tcPr>
          <w:p w14:paraId="57C33563"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76C4D5A2" w14:textId="77777777" w:rsidTr="000F4A3D">
        <w:trPr>
          <w:trHeight w:val="288"/>
          <w:tblHeader/>
        </w:trPr>
        <w:tc>
          <w:tcPr>
            <w:tcW w:w="3828" w:type="dxa"/>
            <w:shd w:val="clear" w:color="auto" w:fill="auto"/>
            <w:noWrap/>
            <w:vAlign w:val="center"/>
            <w:hideMark/>
          </w:tcPr>
          <w:p w14:paraId="22ED1140"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РАО-ЦЕНТР УПРАВЛЕНИЯ ЗАКУПКАМИ"</w:t>
            </w:r>
          </w:p>
        </w:tc>
        <w:tc>
          <w:tcPr>
            <w:tcW w:w="1417" w:type="dxa"/>
            <w:shd w:val="clear" w:color="auto" w:fill="auto"/>
            <w:noWrap/>
            <w:vAlign w:val="center"/>
            <w:hideMark/>
          </w:tcPr>
          <w:p w14:paraId="7BBB83B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5 065,80</w:t>
            </w:r>
          </w:p>
        </w:tc>
        <w:tc>
          <w:tcPr>
            <w:tcW w:w="1418" w:type="dxa"/>
            <w:shd w:val="clear" w:color="auto" w:fill="auto"/>
            <w:noWrap/>
            <w:vAlign w:val="center"/>
            <w:hideMark/>
          </w:tcPr>
          <w:p w14:paraId="63B8D78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27 436,52</w:t>
            </w:r>
          </w:p>
        </w:tc>
        <w:tc>
          <w:tcPr>
            <w:tcW w:w="1275" w:type="dxa"/>
            <w:shd w:val="clear" w:color="auto" w:fill="auto"/>
            <w:noWrap/>
            <w:vAlign w:val="center"/>
            <w:hideMark/>
          </w:tcPr>
          <w:p w14:paraId="45320E9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C65C26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32 502,32</w:t>
            </w:r>
          </w:p>
        </w:tc>
        <w:tc>
          <w:tcPr>
            <w:tcW w:w="996" w:type="dxa"/>
            <w:shd w:val="clear" w:color="auto" w:fill="auto"/>
            <w:noWrap/>
            <w:vAlign w:val="center"/>
            <w:hideMark/>
          </w:tcPr>
          <w:p w14:paraId="56E0525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40,4%</w:t>
            </w:r>
          </w:p>
        </w:tc>
      </w:tr>
      <w:tr w:rsidR="000F4A3D" w:rsidRPr="002F168C" w14:paraId="54E42D43" w14:textId="77777777" w:rsidTr="000F4A3D">
        <w:trPr>
          <w:trHeight w:val="288"/>
          <w:tblHeader/>
        </w:trPr>
        <w:tc>
          <w:tcPr>
            <w:tcW w:w="3828" w:type="dxa"/>
            <w:shd w:val="clear" w:color="auto" w:fill="auto"/>
            <w:noWrap/>
            <w:vAlign w:val="center"/>
            <w:hideMark/>
          </w:tcPr>
          <w:p w14:paraId="7844A0DC"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7" w:type="dxa"/>
            <w:shd w:val="clear" w:color="auto" w:fill="auto"/>
            <w:noWrap/>
            <w:vAlign w:val="center"/>
            <w:hideMark/>
          </w:tcPr>
          <w:p w14:paraId="7BDBFF3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12 740,05</w:t>
            </w:r>
          </w:p>
        </w:tc>
        <w:tc>
          <w:tcPr>
            <w:tcW w:w="1418" w:type="dxa"/>
            <w:shd w:val="clear" w:color="auto" w:fill="auto"/>
            <w:noWrap/>
            <w:vAlign w:val="center"/>
            <w:hideMark/>
          </w:tcPr>
          <w:p w14:paraId="41DC004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1 355,00</w:t>
            </w:r>
          </w:p>
        </w:tc>
        <w:tc>
          <w:tcPr>
            <w:tcW w:w="1275" w:type="dxa"/>
            <w:shd w:val="clear" w:color="auto" w:fill="auto"/>
            <w:noWrap/>
            <w:vAlign w:val="center"/>
            <w:hideMark/>
          </w:tcPr>
          <w:p w14:paraId="3004AA3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3E03FAA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14 095,05</w:t>
            </w:r>
          </w:p>
        </w:tc>
        <w:tc>
          <w:tcPr>
            <w:tcW w:w="996" w:type="dxa"/>
            <w:shd w:val="clear" w:color="auto" w:fill="auto"/>
            <w:noWrap/>
            <w:vAlign w:val="center"/>
            <w:hideMark/>
          </w:tcPr>
          <w:p w14:paraId="39B44C6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17,5%</w:t>
            </w:r>
          </w:p>
        </w:tc>
      </w:tr>
      <w:tr w:rsidR="000F4A3D" w:rsidRPr="002F168C" w14:paraId="1D3C5CCC" w14:textId="77777777" w:rsidTr="000F4A3D">
        <w:trPr>
          <w:trHeight w:val="288"/>
          <w:tblHeader/>
        </w:trPr>
        <w:tc>
          <w:tcPr>
            <w:tcW w:w="3828" w:type="dxa"/>
            <w:shd w:val="clear" w:color="auto" w:fill="auto"/>
            <w:noWrap/>
            <w:vAlign w:val="center"/>
            <w:hideMark/>
          </w:tcPr>
          <w:p w14:paraId="50A94A5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"ОГК-2"</w:t>
            </w:r>
          </w:p>
        </w:tc>
        <w:tc>
          <w:tcPr>
            <w:tcW w:w="1417" w:type="dxa"/>
            <w:shd w:val="clear" w:color="auto" w:fill="auto"/>
            <w:noWrap/>
            <w:vAlign w:val="center"/>
            <w:hideMark/>
          </w:tcPr>
          <w:p w14:paraId="0996C8A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1 075,89</w:t>
            </w:r>
          </w:p>
        </w:tc>
        <w:tc>
          <w:tcPr>
            <w:tcW w:w="1418" w:type="dxa"/>
            <w:shd w:val="clear" w:color="auto" w:fill="auto"/>
            <w:noWrap/>
            <w:vAlign w:val="center"/>
            <w:hideMark/>
          </w:tcPr>
          <w:p w14:paraId="789B58B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11 558,25</w:t>
            </w:r>
          </w:p>
        </w:tc>
        <w:tc>
          <w:tcPr>
            <w:tcW w:w="1275" w:type="dxa"/>
            <w:shd w:val="clear" w:color="auto" w:fill="auto"/>
            <w:noWrap/>
            <w:vAlign w:val="center"/>
            <w:hideMark/>
          </w:tcPr>
          <w:p w14:paraId="7AA8812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589,89</w:t>
            </w:r>
          </w:p>
        </w:tc>
        <w:tc>
          <w:tcPr>
            <w:tcW w:w="1421" w:type="dxa"/>
            <w:shd w:val="clear" w:color="auto" w:fill="auto"/>
            <w:noWrap/>
            <w:vAlign w:val="center"/>
            <w:hideMark/>
          </w:tcPr>
          <w:p w14:paraId="2D70D43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13 224,02</w:t>
            </w:r>
          </w:p>
        </w:tc>
        <w:tc>
          <w:tcPr>
            <w:tcW w:w="996" w:type="dxa"/>
            <w:shd w:val="clear" w:color="auto" w:fill="auto"/>
            <w:noWrap/>
            <w:vAlign w:val="center"/>
            <w:hideMark/>
          </w:tcPr>
          <w:p w14:paraId="5C89603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16,5%</w:t>
            </w:r>
          </w:p>
        </w:tc>
      </w:tr>
      <w:tr w:rsidR="000F4A3D" w:rsidRPr="002F168C" w14:paraId="52469183" w14:textId="77777777" w:rsidTr="000F4A3D">
        <w:trPr>
          <w:trHeight w:val="288"/>
          <w:tblHeader/>
        </w:trPr>
        <w:tc>
          <w:tcPr>
            <w:tcW w:w="3828" w:type="dxa"/>
            <w:shd w:val="clear" w:color="auto" w:fill="auto"/>
            <w:noWrap/>
            <w:vAlign w:val="center"/>
            <w:hideMark/>
          </w:tcPr>
          <w:p w14:paraId="2FC0B08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ПАО"Юнипро" филиал "Шатурская ГРЭС"</w:t>
            </w:r>
          </w:p>
        </w:tc>
        <w:tc>
          <w:tcPr>
            <w:tcW w:w="1417" w:type="dxa"/>
            <w:shd w:val="clear" w:color="auto" w:fill="auto"/>
            <w:noWrap/>
            <w:vAlign w:val="center"/>
            <w:hideMark/>
          </w:tcPr>
          <w:p w14:paraId="0E415AF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7C4BEF2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082380B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7 824,82</w:t>
            </w:r>
          </w:p>
        </w:tc>
        <w:tc>
          <w:tcPr>
            <w:tcW w:w="1421" w:type="dxa"/>
            <w:shd w:val="clear" w:color="auto" w:fill="auto"/>
            <w:noWrap/>
            <w:vAlign w:val="center"/>
            <w:hideMark/>
          </w:tcPr>
          <w:p w14:paraId="550CDD2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7 824,82</w:t>
            </w:r>
          </w:p>
        </w:tc>
        <w:tc>
          <w:tcPr>
            <w:tcW w:w="996" w:type="dxa"/>
            <w:shd w:val="clear" w:color="auto" w:fill="auto"/>
            <w:noWrap/>
            <w:vAlign w:val="center"/>
            <w:hideMark/>
          </w:tcPr>
          <w:p w14:paraId="698C9BE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9,7%</w:t>
            </w:r>
          </w:p>
        </w:tc>
      </w:tr>
      <w:tr w:rsidR="000F4A3D" w:rsidRPr="002F168C" w14:paraId="07520A9C" w14:textId="77777777" w:rsidTr="000F4A3D">
        <w:trPr>
          <w:trHeight w:val="288"/>
          <w:tblHeader/>
        </w:trPr>
        <w:tc>
          <w:tcPr>
            <w:tcW w:w="3828" w:type="dxa"/>
            <w:shd w:val="clear" w:color="auto" w:fill="auto"/>
            <w:noWrap/>
            <w:vAlign w:val="center"/>
            <w:hideMark/>
          </w:tcPr>
          <w:p w14:paraId="78493431"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"ИНТЕР РАО-ЭЛЕКТРОГЕНЕРАЦИЯ"</w:t>
            </w:r>
          </w:p>
        </w:tc>
        <w:tc>
          <w:tcPr>
            <w:tcW w:w="1417" w:type="dxa"/>
            <w:shd w:val="clear" w:color="auto" w:fill="auto"/>
            <w:noWrap/>
            <w:vAlign w:val="center"/>
            <w:hideMark/>
          </w:tcPr>
          <w:p w14:paraId="2B64215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3 598,04</w:t>
            </w:r>
          </w:p>
        </w:tc>
        <w:tc>
          <w:tcPr>
            <w:tcW w:w="1418" w:type="dxa"/>
            <w:shd w:val="clear" w:color="auto" w:fill="auto"/>
            <w:noWrap/>
            <w:vAlign w:val="center"/>
            <w:hideMark/>
          </w:tcPr>
          <w:p w14:paraId="3B5F722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3 521,90</w:t>
            </w:r>
          </w:p>
        </w:tc>
        <w:tc>
          <w:tcPr>
            <w:tcW w:w="1275" w:type="dxa"/>
            <w:shd w:val="clear" w:color="auto" w:fill="auto"/>
            <w:noWrap/>
            <w:vAlign w:val="center"/>
            <w:hideMark/>
          </w:tcPr>
          <w:p w14:paraId="57AB057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56FD115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7 119,94</w:t>
            </w:r>
          </w:p>
        </w:tc>
        <w:tc>
          <w:tcPr>
            <w:tcW w:w="996" w:type="dxa"/>
            <w:shd w:val="clear" w:color="auto" w:fill="auto"/>
            <w:noWrap/>
            <w:vAlign w:val="center"/>
            <w:hideMark/>
          </w:tcPr>
          <w:p w14:paraId="458E835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8,9%</w:t>
            </w:r>
          </w:p>
        </w:tc>
      </w:tr>
      <w:tr w:rsidR="000F4A3D" w:rsidRPr="002F168C" w14:paraId="3BD8DE2E" w14:textId="77777777" w:rsidTr="000F4A3D">
        <w:trPr>
          <w:trHeight w:val="288"/>
          <w:tblHeader/>
        </w:trPr>
        <w:tc>
          <w:tcPr>
            <w:tcW w:w="3828" w:type="dxa"/>
            <w:shd w:val="clear" w:color="auto" w:fill="auto"/>
            <w:noWrap/>
            <w:vAlign w:val="center"/>
            <w:hideMark/>
          </w:tcPr>
          <w:p w14:paraId="716DC043"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1A75B00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1 782,08</w:t>
            </w:r>
          </w:p>
        </w:tc>
        <w:tc>
          <w:tcPr>
            <w:tcW w:w="1418" w:type="dxa"/>
            <w:shd w:val="clear" w:color="auto" w:fill="auto"/>
            <w:noWrap/>
            <w:vAlign w:val="center"/>
            <w:hideMark/>
          </w:tcPr>
          <w:p w14:paraId="2FEE760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1 316,40</w:t>
            </w:r>
          </w:p>
        </w:tc>
        <w:tc>
          <w:tcPr>
            <w:tcW w:w="1275" w:type="dxa"/>
            <w:shd w:val="clear" w:color="auto" w:fill="auto"/>
            <w:noWrap/>
            <w:vAlign w:val="center"/>
            <w:hideMark/>
          </w:tcPr>
          <w:p w14:paraId="6A32A59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1 320,00</w:t>
            </w:r>
          </w:p>
        </w:tc>
        <w:tc>
          <w:tcPr>
            <w:tcW w:w="1421" w:type="dxa"/>
            <w:shd w:val="clear" w:color="auto" w:fill="auto"/>
            <w:noWrap/>
            <w:vAlign w:val="center"/>
            <w:hideMark/>
          </w:tcPr>
          <w:p w14:paraId="34074A6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4 418,48</w:t>
            </w:r>
          </w:p>
        </w:tc>
        <w:tc>
          <w:tcPr>
            <w:tcW w:w="996" w:type="dxa"/>
            <w:shd w:val="clear" w:color="auto" w:fill="auto"/>
            <w:noWrap/>
            <w:vAlign w:val="center"/>
            <w:hideMark/>
          </w:tcPr>
          <w:p w14:paraId="16BF16C2"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5,5%</w:t>
            </w:r>
          </w:p>
        </w:tc>
      </w:tr>
      <w:tr w:rsidR="000F4A3D" w:rsidRPr="002F168C" w14:paraId="549EF782" w14:textId="77777777" w:rsidTr="000F4A3D">
        <w:trPr>
          <w:trHeight w:val="288"/>
          <w:tblHeader/>
        </w:trPr>
        <w:tc>
          <w:tcPr>
            <w:tcW w:w="3828" w:type="dxa"/>
            <w:shd w:val="clear" w:color="auto" w:fill="auto"/>
            <w:noWrap/>
            <w:vAlign w:val="center"/>
            <w:hideMark/>
          </w:tcPr>
          <w:p w14:paraId="09D04C0D"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 (г. Самара)</w:t>
            </w:r>
          </w:p>
        </w:tc>
        <w:tc>
          <w:tcPr>
            <w:tcW w:w="1417" w:type="dxa"/>
            <w:shd w:val="clear" w:color="auto" w:fill="auto"/>
            <w:noWrap/>
            <w:vAlign w:val="center"/>
            <w:hideMark/>
          </w:tcPr>
          <w:p w14:paraId="1702513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882,12</w:t>
            </w:r>
          </w:p>
        </w:tc>
        <w:tc>
          <w:tcPr>
            <w:tcW w:w="1418" w:type="dxa"/>
            <w:shd w:val="clear" w:color="auto" w:fill="auto"/>
            <w:noWrap/>
            <w:vAlign w:val="center"/>
            <w:hideMark/>
          </w:tcPr>
          <w:p w14:paraId="4EF1565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1B89E80D"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498072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882,12</w:t>
            </w:r>
          </w:p>
        </w:tc>
        <w:tc>
          <w:tcPr>
            <w:tcW w:w="996" w:type="dxa"/>
            <w:shd w:val="clear" w:color="auto" w:fill="auto"/>
            <w:noWrap/>
            <w:vAlign w:val="center"/>
            <w:hideMark/>
          </w:tcPr>
          <w:p w14:paraId="2757212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w:t>
            </w:r>
          </w:p>
        </w:tc>
      </w:tr>
      <w:tr w:rsidR="000F4A3D" w:rsidRPr="002F168C" w14:paraId="5415E5E4" w14:textId="77777777" w:rsidTr="000F4A3D">
        <w:trPr>
          <w:trHeight w:val="288"/>
          <w:tblHeader/>
        </w:trPr>
        <w:tc>
          <w:tcPr>
            <w:tcW w:w="3828" w:type="dxa"/>
            <w:shd w:val="clear" w:color="auto" w:fill="auto"/>
            <w:noWrap/>
            <w:vAlign w:val="center"/>
            <w:hideMark/>
          </w:tcPr>
          <w:p w14:paraId="718A0E1D"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"БГК"</w:t>
            </w:r>
          </w:p>
        </w:tc>
        <w:tc>
          <w:tcPr>
            <w:tcW w:w="1417" w:type="dxa"/>
            <w:shd w:val="clear" w:color="auto" w:fill="auto"/>
            <w:noWrap/>
            <w:vAlign w:val="center"/>
            <w:hideMark/>
          </w:tcPr>
          <w:p w14:paraId="584C713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243,92</w:t>
            </w:r>
          </w:p>
        </w:tc>
        <w:tc>
          <w:tcPr>
            <w:tcW w:w="1418" w:type="dxa"/>
            <w:shd w:val="clear" w:color="auto" w:fill="auto"/>
            <w:noWrap/>
            <w:vAlign w:val="center"/>
            <w:hideMark/>
          </w:tcPr>
          <w:p w14:paraId="079FF61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1EAFAEAA"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54CC63F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243,92</w:t>
            </w:r>
          </w:p>
        </w:tc>
        <w:tc>
          <w:tcPr>
            <w:tcW w:w="996" w:type="dxa"/>
            <w:shd w:val="clear" w:color="auto" w:fill="auto"/>
            <w:noWrap/>
            <w:vAlign w:val="center"/>
            <w:hideMark/>
          </w:tcPr>
          <w:p w14:paraId="4024852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0,3%</w:t>
            </w:r>
          </w:p>
        </w:tc>
      </w:tr>
      <w:tr w:rsidR="000F4A3D" w:rsidRPr="002F168C" w14:paraId="5246CF9E" w14:textId="77777777" w:rsidTr="000F4A3D">
        <w:trPr>
          <w:trHeight w:val="288"/>
          <w:tblHeader/>
        </w:trPr>
        <w:tc>
          <w:tcPr>
            <w:tcW w:w="3828" w:type="dxa"/>
            <w:shd w:val="clear" w:color="auto" w:fill="auto"/>
            <w:noWrap/>
            <w:vAlign w:val="center"/>
            <w:hideMark/>
          </w:tcPr>
          <w:p w14:paraId="67212DCC"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7" w:type="dxa"/>
            <w:shd w:val="clear" w:color="auto" w:fill="auto"/>
            <w:noWrap/>
            <w:vAlign w:val="center"/>
            <w:hideMark/>
          </w:tcPr>
          <w:p w14:paraId="7EE6E05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7A3A809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63,00</w:t>
            </w:r>
          </w:p>
        </w:tc>
        <w:tc>
          <w:tcPr>
            <w:tcW w:w="1275" w:type="dxa"/>
            <w:shd w:val="clear" w:color="auto" w:fill="auto"/>
            <w:noWrap/>
            <w:vAlign w:val="center"/>
            <w:hideMark/>
          </w:tcPr>
          <w:p w14:paraId="3164FAA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09F096A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63,00</w:t>
            </w:r>
          </w:p>
        </w:tc>
        <w:tc>
          <w:tcPr>
            <w:tcW w:w="996" w:type="dxa"/>
            <w:shd w:val="clear" w:color="auto" w:fill="auto"/>
            <w:noWrap/>
            <w:vAlign w:val="center"/>
            <w:hideMark/>
          </w:tcPr>
          <w:p w14:paraId="6DCFA70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0,1%</w:t>
            </w:r>
          </w:p>
        </w:tc>
      </w:tr>
      <w:tr w:rsidR="000F4A3D" w:rsidRPr="002F168C" w14:paraId="54872FB5" w14:textId="77777777" w:rsidTr="000F4A3D">
        <w:trPr>
          <w:trHeight w:val="288"/>
          <w:tblHeader/>
        </w:trPr>
        <w:tc>
          <w:tcPr>
            <w:tcW w:w="3828" w:type="dxa"/>
            <w:shd w:val="clear" w:color="auto" w:fill="auto"/>
            <w:noWrap/>
            <w:vAlign w:val="center"/>
            <w:hideMark/>
          </w:tcPr>
          <w:p w14:paraId="0197BCCA"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Проведение антикоррозийных работ</w:t>
            </w:r>
          </w:p>
        </w:tc>
        <w:tc>
          <w:tcPr>
            <w:tcW w:w="1417" w:type="dxa"/>
            <w:shd w:val="clear" w:color="auto" w:fill="auto"/>
            <w:noWrap/>
            <w:vAlign w:val="center"/>
            <w:hideMark/>
          </w:tcPr>
          <w:p w14:paraId="35324370"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35 798,40</w:t>
            </w:r>
          </w:p>
        </w:tc>
        <w:tc>
          <w:tcPr>
            <w:tcW w:w="1418" w:type="dxa"/>
            <w:shd w:val="clear" w:color="auto" w:fill="auto"/>
            <w:noWrap/>
            <w:vAlign w:val="center"/>
            <w:hideMark/>
          </w:tcPr>
          <w:p w14:paraId="6451E00D"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33 602,47</w:t>
            </w:r>
          </w:p>
        </w:tc>
        <w:tc>
          <w:tcPr>
            <w:tcW w:w="1275" w:type="dxa"/>
            <w:shd w:val="clear" w:color="auto" w:fill="auto"/>
            <w:noWrap/>
            <w:vAlign w:val="center"/>
            <w:hideMark/>
          </w:tcPr>
          <w:p w14:paraId="340D3930"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3 364,75</w:t>
            </w:r>
          </w:p>
        </w:tc>
        <w:tc>
          <w:tcPr>
            <w:tcW w:w="1421" w:type="dxa"/>
            <w:shd w:val="clear" w:color="auto" w:fill="auto"/>
            <w:noWrap/>
            <w:vAlign w:val="center"/>
            <w:hideMark/>
          </w:tcPr>
          <w:p w14:paraId="7A57BC27"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72 765,62</w:t>
            </w:r>
          </w:p>
        </w:tc>
        <w:tc>
          <w:tcPr>
            <w:tcW w:w="996" w:type="dxa"/>
            <w:shd w:val="clear" w:color="auto" w:fill="auto"/>
            <w:noWrap/>
            <w:vAlign w:val="center"/>
            <w:hideMark/>
          </w:tcPr>
          <w:p w14:paraId="12DA1C95"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634ADDDC" w14:textId="77777777" w:rsidTr="000F4A3D">
        <w:trPr>
          <w:trHeight w:val="288"/>
          <w:tblHeader/>
        </w:trPr>
        <w:tc>
          <w:tcPr>
            <w:tcW w:w="3828" w:type="dxa"/>
            <w:shd w:val="clear" w:color="auto" w:fill="auto"/>
            <w:noWrap/>
            <w:vAlign w:val="center"/>
            <w:hideMark/>
          </w:tcPr>
          <w:p w14:paraId="613E19B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266CFE4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17 116,99</w:t>
            </w:r>
          </w:p>
        </w:tc>
        <w:tc>
          <w:tcPr>
            <w:tcW w:w="1418" w:type="dxa"/>
            <w:shd w:val="clear" w:color="auto" w:fill="auto"/>
            <w:noWrap/>
            <w:vAlign w:val="center"/>
            <w:hideMark/>
          </w:tcPr>
          <w:p w14:paraId="3E630B1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32 374,95</w:t>
            </w:r>
          </w:p>
        </w:tc>
        <w:tc>
          <w:tcPr>
            <w:tcW w:w="1275" w:type="dxa"/>
            <w:shd w:val="clear" w:color="auto" w:fill="auto"/>
            <w:noWrap/>
            <w:vAlign w:val="center"/>
            <w:hideMark/>
          </w:tcPr>
          <w:p w14:paraId="78AD0E0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3 364,75</w:t>
            </w:r>
          </w:p>
        </w:tc>
        <w:tc>
          <w:tcPr>
            <w:tcW w:w="1421" w:type="dxa"/>
            <w:shd w:val="clear" w:color="auto" w:fill="auto"/>
            <w:noWrap/>
            <w:vAlign w:val="center"/>
            <w:hideMark/>
          </w:tcPr>
          <w:p w14:paraId="2200F85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52 856,68</w:t>
            </w:r>
          </w:p>
        </w:tc>
        <w:tc>
          <w:tcPr>
            <w:tcW w:w="996" w:type="dxa"/>
            <w:shd w:val="clear" w:color="auto" w:fill="auto"/>
            <w:noWrap/>
            <w:vAlign w:val="center"/>
            <w:hideMark/>
          </w:tcPr>
          <w:p w14:paraId="1A44FA8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72,6%</w:t>
            </w:r>
          </w:p>
        </w:tc>
      </w:tr>
      <w:tr w:rsidR="000F4A3D" w:rsidRPr="002F168C" w14:paraId="7AD5AEED" w14:textId="77777777" w:rsidTr="000F4A3D">
        <w:trPr>
          <w:trHeight w:val="288"/>
          <w:tblHeader/>
        </w:trPr>
        <w:tc>
          <w:tcPr>
            <w:tcW w:w="3828" w:type="dxa"/>
            <w:shd w:val="clear" w:color="auto" w:fill="auto"/>
            <w:noWrap/>
            <w:vAlign w:val="center"/>
            <w:hideMark/>
          </w:tcPr>
          <w:p w14:paraId="4A2E2733"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"ИНТЕР РАО-ЭЛЕКТРОГЕНЕРАЦИЯ"</w:t>
            </w:r>
          </w:p>
        </w:tc>
        <w:tc>
          <w:tcPr>
            <w:tcW w:w="1417" w:type="dxa"/>
            <w:shd w:val="clear" w:color="auto" w:fill="auto"/>
            <w:noWrap/>
            <w:vAlign w:val="center"/>
            <w:hideMark/>
          </w:tcPr>
          <w:p w14:paraId="67A2A70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12 606,78</w:t>
            </w:r>
          </w:p>
        </w:tc>
        <w:tc>
          <w:tcPr>
            <w:tcW w:w="1418" w:type="dxa"/>
            <w:shd w:val="clear" w:color="auto" w:fill="auto"/>
            <w:noWrap/>
            <w:vAlign w:val="center"/>
            <w:hideMark/>
          </w:tcPr>
          <w:p w14:paraId="65EF30D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24311B12"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0AE8442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12 606,78</w:t>
            </w:r>
          </w:p>
        </w:tc>
        <w:tc>
          <w:tcPr>
            <w:tcW w:w="996" w:type="dxa"/>
            <w:shd w:val="clear" w:color="auto" w:fill="auto"/>
            <w:noWrap/>
            <w:vAlign w:val="center"/>
            <w:hideMark/>
          </w:tcPr>
          <w:p w14:paraId="0B8B520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17,3%</w:t>
            </w:r>
          </w:p>
        </w:tc>
      </w:tr>
      <w:tr w:rsidR="000F4A3D" w:rsidRPr="002F168C" w14:paraId="32034CD8" w14:textId="77777777" w:rsidTr="000F4A3D">
        <w:trPr>
          <w:trHeight w:val="288"/>
          <w:tblHeader/>
        </w:trPr>
        <w:tc>
          <w:tcPr>
            <w:tcW w:w="3828" w:type="dxa"/>
            <w:shd w:val="clear" w:color="auto" w:fill="auto"/>
            <w:noWrap/>
            <w:vAlign w:val="center"/>
            <w:hideMark/>
          </w:tcPr>
          <w:p w14:paraId="72A4ADA2"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"ОГК-2"</w:t>
            </w:r>
          </w:p>
        </w:tc>
        <w:tc>
          <w:tcPr>
            <w:tcW w:w="1417" w:type="dxa"/>
            <w:shd w:val="clear" w:color="auto" w:fill="auto"/>
            <w:noWrap/>
            <w:vAlign w:val="center"/>
            <w:hideMark/>
          </w:tcPr>
          <w:p w14:paraId="32A623A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6 074,63</w:t>
            </w:r>
          </w:p>
        </w:tc>
        <w:tc>
          <w:tcPr>
            <w:tcW w:w="1418" w:type="dxa"/>
            <w:shd w:val="clear" w:color="auto" w:fill="auto"/>
            <w:noWrap/>
            <w:vAlign w:val="center"/>
            <w:hideMark/>
          </w:tcPr>
          <w:p w14:paraId="2AB284A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1D96C87E"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3C963F7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6 074,63</w:t>
            </w:r>
          </w:p>
        </w:tc>
        <w:tc>
          <w:tcPr>
            <w:tcW w:w="996" w:type="dxa"/>
            <w:shd w:val="clear" w:color="auto" w:fill="auto"/>
            <w:noWrap/>
            <w:vAlign w:val="center"/>
            <w:hideMark/>
          </w:tcPr>
          <w:p w14:paraId="6B0ECE0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8,3%</w:t>
            </w:r>
          </w:p>
        </w:tc>
      </w:tr>
      <w:tr w:rsidR="000F4A3D" w:rsidRPr="002F168C" w14:paraId="786EF357" w14:textId="77777777" w:rsidTr="000F4A3D">
        <w:trPr>
          <w:trHeight w:val="288"/>
          <w:tblHeader/>
        </w:trPr>
        <w:tc>
          <w:tcPr>
            <w:tcW w:w="3828" w:type="dxa"/>
            <w:shd w:val="clear" w:color="auto" w:fill="auto"/>
            <w:noWrap/>
            <w:vAlign w:val="center"/>
            <w:hideMark/>
          </w:tcPr>
          <w:p w14:paraId="43A7D402"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"ФОРТУМ"</w:t>
            </w:r>
          </w:p>
        </w:tc>
        <w:tc>
          <w:tcPr>
            <w:tcW w:w="1417" w:type="dxa"/>
            <w:shd w:val="clear" w:color="auto" w:fill="auto"/>
            <w:noWrap/>
            <w:vAlign w:val="center"/>
            <w:hideMark/>
          </w:tcPr>
          <w:p w14:paraId="187D2CE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152FEA5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1 227,53</w:t>
            </w:r>
          </w:p>
        </w:tc>
        <w:tc>
          <w:tcPr>
            <w:tcW w:w="1275" w:type="dxa"/>
            <w:shd w:val="clear" w:color="auto" w:fill="auto"/>
            <w:noWrap/>
            <w:vAlign w:val="center"/>
            <w:hideMark/>
          </w:tcPr>
          <w:p w14:paraId="6A3DD854"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61A10EB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1 227,53</w:t>
            </w:r>
          </w:p>
        </w:tc>
        <w:tc>
          <w:tcPr>
            <w:tcW w:w="996" w:type="dxa"/>
            <w:shd w:val="clear" w:color="auto" w:fill="auto"/>
            <w:noWrap/>
            <w:vAlign w:val="center"/>
            <w:hideMark/>
          </w:tcPr>
          <w:p w14:paraId="7ABE7A8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1,7%</w:t>
            </w:r>
          </w:p>
        </w:tc>
      </w:tr>
      <w:tr w:rsidR="000F4A3D" w:rsidRPr="002F168C" w14:paraId="61E2C7A7" w14:textId="77777777" w:rsidTr="000F4A3D">
        <w:trPr>
          <w:trHeight w:val="288"/>
          <w:tblHeader/>
        </w:trPr>
        <w:tc>
          <w:tcPr>
            <w:tcW w:w="3828" w:type="dxa"/>
            <w:shd w:val="clear" w:color="auto" w:fill="auto"/>
            <w:noWrap/>
            <w:vAlign w:val="center"/>
            <w:hideMark/>
          </w:tcPr>
          <w:p w14:paraId="537A4545"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Диагностика оборудования</w:t>
            </w:r>
          </w:p>
        </w:tc>
        <w:tc>
          <w:tcPr>
            <w:tcW w:w="1417" w:type="dxa"/>
            <w:shd w:val="clear" w:color="auto" w:fill="auto"/>
            <w:noWrap/>
            <w:vAlign w:val="center"/>
            <w:hideMark/>
          </w:tcPr>
          <w:p w14:paraId="14C03ADD"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32 242,21</w:t>
            </w:r>
          </w:p>
        </w:tc>
        <w:tc>
          <w:tcPr>
            <w:tcW w:w="1418" w:type="dxa"/>
            <w:shd w:val="clear" w:color="auto" w:fill="auto"/>
            <w:noWrap/>
            <w:vAlign w:val="center"/>
            <w:hideMark/>
          </w:tcPr>
          <w:p w14:paraId="2D9EFF1C"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23 093,65</w:t>
            </w:r>
          </w:p>
        </w:tc>
        <w:tc>
          <w:tcPr>
            <w:tcW w:w="1275" w:type="dxa"/>
            <w:shd w:val="clear" w:color="auto" w:fill="auto"/>
            <w:noWrap/>
            <w:vAlign w:val="center"/>
            <w:hideMark/>
          </w:tcPr>
          <w:p w14:paraId="47ADB24F"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2 667,60</w:t>
            </w:r>
          </w:p>
        </w:tc>
        <w:tc>
          <w:tcPr>
            <w:tcW w:w="1421" w:type="dxa"/>
            <w:shd w:val="clear" w:color="auto" w:fill="auto"/>
            <w:noWrap/>
            <w:vAlign w:val="center"/>
            <w:hideMark/>
          </w:tcPr>
          <w:p w14:paraId="6D9E5212"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58 003,46</w:t>
            </w:r>
          </w:p>
        </w:tc>
        <w:tc>
          <w:tcPr>
            <w:tcW w:w="996" w:type="dxa"/>
            <w:shd w:val="clear" w:color="auto" w:fill="auto"/>
            <w:noWrap/>
            <w:vAlign w:val="center"/>
            <w:hideMark/>
          </w:tcPr>
          <w:p w14:paraId="6DBF606B"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31BFA56A" w14:textId="77777777" w:rsidTr="000F4A3D">
        <w:trPr>
          <w:trHeight w:val="288"/>
          <w:tblHeader/>
        </w:trPr>
        <w:tc>
          <w:tcPr>
            <w:tcW w:w="3828" w:type="dxa"/>
            <w:shd w:val="clear" w:color="auto" w:fill="auto"/>
            <w:noWrap/>
            <w:vAlign w:val="center"/>
            <w:hideMark/>
          </w:tcPr>
          <w:p w14:paraId="5412495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5C93F86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25 816,04</w:t>
            </w:r>
          </w:p>
        </w:tc>
        <w:tc>
          <w:tcPr>
            <w:tcW w:w="1418" w:type="dxa"/>
            <w:shd w:val="clear" w:color="auto" w:fill="auto"/>
            <w:noWrap/>
            <w:vAlign w:val="center"/>
            <w:hideMark/>
          </w:tcPr>
          <w:p w14:paraId="33AE506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20 329,33</w:t>
            </w:r>
          </w:p>
        </w:tc>
        <w:tc>
          <w:tcPr>
            <w:tcW w:w="1275" w:type="dxa"/>
            <w:shd w:val="clear" w:color="auto" w:fill="auto"/>
            <w:noWrap/>
            <w:vAlign w:val="center"/>
            <w:hideMark/>
          </w:tcPr>
          <w:p w14:paraId="415055D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2 667,60</w:t>
            </w:r>
          </w:p>
        </w:tc>
        <w:tc>
          <w:tcPr>
            <w:tcW w:w="1421" w:type="dxa"/>
            <w:shd w:val="clear" w:color="auto" w:fill="auto"/>
            <w:noWrap/>
            <w:vAlign w:val="center"/>
            <w:hideMark/>
          </w:tcPr>
          <w:p w14:paraId="41F9F6B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48 812,97</w:t>
            </w:r>
          </w:p>
        </w:tc>
        <w:tc>
          <w:tcPr>
            <w:tcW w:w="996" w:type="dxa"/>
            <w:shd w:val="clear" w:color="auto" w:fill="auto"/>
            <w:noWrap/>
            <w:vAlign w:val="center"/>
            <w:hideMark/>
          </w:tcPr>
          <w:p w14:paraId="2D79B91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84,2%</w:t>
            </w:r>
          </w:p>
        </w:tc>
      </w:tr>
      <w:tr w:rsidR="000F4A3D" w:rsidRPr="002F168C" w14:paraId="563D949C" w14:textId="77777777" w:rsidTr="000F4A3D">
        <w:trPr>
          <w:trHeight w:val="288"/>
          <w:tblHeader/>
        </w:trPr>
        <w:tc>
          <w:tcPr>
            <w:tcW w:w="3828" w:type="dxa"/>
            <w:shd w:val="clear" w:color="auto" w:fill="auto"/>
            <w:noWrap/>
            <w:vAlign w:val="center"/>
            <w:hideMark/>
          </w:tcPr>
          <w:p w14:paraId="2039B478"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7" w:type="dxa"/>
            <w:shd w:val="clear" w:color="auto" w:fill="auto"/>
            <w:noWrap/>
            <w:vAlign w:val="center"/>
            <w:hideMark/>
          </w:tcPr>
          <w:p w14:paraId="60CD14B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4 770,43</w:t>
            </w:r>
          </w:p>
        </w:tc>
        <w:tc>
          <w:tcPr>
            <w:tcW w:w="1418" w:type="dxa"/>
            <w:shd w:val="clear" w:color="auto" w:fill="auto"/>
            <w:noWrap/>
            <w:vAlign w:val="center"/>
            <w:hideMark/>
          </w:tcPr>
          <w:p w14:paraId="36A0A85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1 300,00</w:t>
            </w:r>
          </w:p>
        </w:tc>
        <w:tc>
          <w:tcPr>
            <w:tcW w:w="1275" w:type="dxa"/>
            <w:shd w:val="clear" w:color="auto" w:fill="auto"/>
            <w:noWrap/>
            <w:vAlign w:val="center"/>
            <w:hideMark/>
          </w:tcPr>
          <w:p w14:paraId="4C67E99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49798F6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6 070,43</w:t>
            </w:r>
          </w:p>
        </w:tc>
        <w:tc>
          <w:tcPr>
            <w:tcW w:w="996" w:type="dxa"/>
            <w:shd w:val="clear" w:color="auto" w:fill="auto"/>
            <w:noWrap/>
            <w:vAlign w:val="center"/>
            <w:hideMark/>
          </w:tcPr>
          <w:p w14:paraId="577FA08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10,5%</w:t>
            </w:r>
          </w:p>
        </w:tc>
      </w:tr>
      <w:tr w:rsidR="000F4A3D" w:rsidRPr="002F168C" w14:paraId="19AEB7A2" w14:textId="77777777" w:rsidTr="000F4A3D">
        <w:trPr>
          <w:trHeight w:val="288"/>
          <w:tblHeader/>
        </w:trPr>
        <w:tc>
          <w:tcPr>
            <w:tcW w:w="3828" w:type="dxa"/>
            <w:shd w:val="clear" w:color="auto" w:fill="auto"/>
            <w:noWrap/>
            <w:vAlign w:val="center"/>
            <w:hideMark/>
          </w:tcPr>
          <w:p w14:paraId="137B0868"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"БГК"</w:t>
            </w:r>
          </w:p>
        </w:tc>
        <w:tc>
          <w:tcPr>
            <w:tcW w:w="1417" w:type="dxa"/>
            <w:shd w:val="clear" w:color="auto" w:fill="auto"/>
            <w:noWrap/>
            <w:vAlign w:val="center"/>
            <w:hideMark/>
          </w:tcPr>
          <w:p w14:paraId="71FE283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1 655,73</w:t>
            </w:r>
          </w:p>
        </w:tc>
        <w:tc>
          <w:tcPr>
            <w:tcW w:w="1418" w:type="dxa"/>
            <w:shd w:val="clear" w:color="auto" w:fill="auto"/>
            <w:noWrap/>
            <w:vAlign w:val="center"/>
            <w:hideMark/>
          </w:tcPr>
          <w:p w14:paraId="3E58B24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6BBCE6FF"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48F6B93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1 655,73</w:t>
            </w:r>
          </w:p>
        </w:tc>
        <w:tc>
          <w:tcPr>
            <w:tcW w:w="996" w:type="dxa"/>
            <w:shd w:val="clear" w:color="auto" w:fill="auto"/>
            <w:noWrap/>
            <w:vAlign w:val="center"/>
            <w:hideMark/>
          </w:tcPr>
          <w:p w14:paraId="3C2CB1D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2,9%</w:t>
            </w:r>
          </w:p>
        </w:tc>
      </w:tr>
      <w:tr w:rsidR="000F4A3D" w:rsidRPr="002F168C" w14:paraId="12E44BF9" w14:textId="77777777" w:rsidTr="000F4A3D">
        <w:trPr>
          <w:trHeight w:val="288"/>
          <w:tblHeader/>
        </w:trPr>
        <w:tc>
          <w:tcPr>
            <w:tcW w:w="3828" w:type="dxa"/>
            <w:shd w:val="clear" w:color="auto" w:fill="auto"/>
            <w:noWrap/>
            <w:vAlign w:val="center"/>
            <w:hideMark/>
          </w:tcPr>
          <w:p w14:paraId="5EC77C5E"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"ИНТЕР РАО-ЭЛЕКТРОГЕНЕРАЦИЯ"</w:t>
            </w:r>
          </w:p>
        </w:tc>
        <w:tc>
          <w:tcPr>
            <w:tcW w:w="1417" w:type="dxa"/>
            <w:shd w:val="clear" w:color="auto" w:fill="auto"/>
            <w:noWrap/>
            <w:vAlign w:val="center"/>
            <w:hideMark/>
          </w:tcPr>
          <w:p w14:paraId="25FB1D08"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2D95918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1 464,32</w:t>
            </w:r>
          </w:p>
        </w:tc>
        <w:tc>
          <w:tcPr>
            <w:tcW w:w="1275" w:type="dxa"/>
            <w:shd w:val="clear" w:color="auto" w:fill="auto"/>
            <w:noWrap/>
            <w:vAlign w:val="center"/>
            <w:hideMark/>
          </w:tcPr>
          <w:p w14:paraId="5DFD994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64EEF8F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1 464,32</w:t>
            </w:r>
          </w:p>
        </w:tc>
        <w:tc>
          <w:tcPr>
            <w:tcW w:w="996" w:type="dxa"/>
            <w:shd w:val="clear" w:color="auto" w:fill="auto"/>
            <w:noWrap/>
            <w:vAlign w:val="center"/>
            <w:hideMark/>
          </w:tcPr>
          <w:p w14:paraId="3ED1D4F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2,5%</w:t>
            </w:r>
          </w:p>
        </w:tc>
      </w:tr>
      <w:tr w:rsidR="000F4A3D" w:rsidRPr="002F168C" w14:paraId="3F30EB31" w14:textId="77777777" w:rsidTr="000F4A3D">
        <w:trPr>
          <w:trHeight w:val="288"/>
          <w:tblHeader/>
        </w:trPr>
        <w:tc>
          <w:tcPr>
            <w:tcW w:w="3828" w:type="dxa"/>
            <w:shd w:val="clear" w:color="auto" w:fill="auto"/>
            <w:noWrap/>
            <w:vAlign w:val="center"/>
            <w:hideMark/>
          </w:tcPr>
          <w:p w14:paraId="5B433811"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Проведение очистки оборудования</w:t>
            </w:r>
          </w:p>
        </w:tc>
        <w:tc>
          <w:tcPr>
            <w:tcW w:w="1417" w:type="dxa"/>
            <w:shd w:val="clear" w:color="auto" w:fill="auto"/>
            <w:noWrap/>
            <w:vAlign w:val="center"/>
            <w:hideMark/>
          </w:tcPr>
          <w:p w14:paraId="3CCACF40"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11 775,10</w:t>
            </w:r>
          </w:p>
        </w:tc>
        <w:tc>
          <w:tcPr>
            <w:tcW w:w="1418" w:type="dxa"/>
            <w:shd w:val="clear" w:color="auto" w:fill="auto"/>
            <w:noWrap/>
            <w:vAlign w:val="center"/>
            <w:hideMark/>
          </w:tcPr>
          <w:p w14:paraId="4B7D9361"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2 015,70</w:t>
            </w:r>
          </w:p>
        </w:tc>
        <w:tc>
          <w:tcPr>
            <w:tcW w:w="1275" w:type="dxa"/>
            <w:shd w:val="clear" w:color="auto" w:fill="auto"/>
            <w:noWrap/>
            <w:vAlign w:val="center"/>
            <w:hideMark/>
          </w:tcPr>
          <w:p w14:paraId="2B8BD4DE"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2 360,00</w:t>
            </w:r>
          </w:p>
        </w:tc>
        <w:tc>
          <w:tcPr>
            <w:tcW w:w="1421" w:type="dxa"/>
            <w:shd w:val="clear" w:color="auto" w:fill="auto"/>
            <w:noWrap/>
            <w:vAlign w:val="center"/>
            <w:hideMark/>
          </w:tcPr>
          <w:p w14:paraId="2E722051"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16 150,80</w:t>
            </w:r>
          </w:p>
        </w:tc>
        <w:tc>
          <w:tcPr>
            <w:tcW w:w="996" w:type="dxa"/>
            <w:shd w:val="clear" w:color="auto" w:fill="auto"/>
            <w:noWrap/>
            <w:vAlign w:val="center"/>
            <w:hideMark/>
          </w:tcPr>
          <w:p w14:paraId="6B4E8AD5"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41D88A21" w14:textId="77777777" w:rsidTr="000F4A3D">
        <w:trPr>
          <w:trHeight w:val="288"/>
          <w:tblHeader/>
        </w:trPr>
        <w:tc>
          <w:tcPr>
            <w:tcW w:w="3828" w:type="dxa"/>
            <w:shd w:val="clear" w:color="auto" w:fill="auto"/>
            <w:noWrap/>
            <w:vAlign w:val="center"/>
            <w:hideMark/>
          </w:tcPr>
          <w:p w14:paraId="52BB7A29"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7" w:type="dxa"/>
            <w:shd w:val="clear" w:color="auto" w:fill="auto"/>
            <w:noWrap/>
            <w:vAlign w:val="center"/>
            <w:hideMark/>
          </w:tcPr>
          <w:p w14:paraId="7D4A5C0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8 500,00</w:t>
            </w:r>
          </w:p>
        </w:tc>
        <w:tc>
          <w:tcPr>
            <w:tcW w:w="1418" w:type="dxa"/>
            <w:shd w:val="clear" w:color="auto" w:fill="auto"/>
            <w:noWrap/>
            <w:vAlign w:val="center"/>
            <w:hideMark/>
          </w:tcPr>
          <w:p w14:paraId="28BA1A71"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720,00</w:t>
            </w:r>
          </w:p>
        </w:tc>
        <w:tc>
          <w:tcPr>
            <w:tcW w:w="1275" w:type="dxa"/>
            <w:shd w:val="clear" w:color="auto" w:fill="auto"/>
            <w:noWrap/>
            <w:vAlign w:val="center"/>
            <w:hideMark/>
          </w:tcPr>
          <w:p w14:paraId="0695320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4ADDDC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9 220,00</w:t>
            </w:r>
          </w:p>
        </w:tc>
        <w:tc>
          <w:tcPr>
            <w:tcW w:w="996" w:type="dxa"/>
            <w:shd w:val="clear" w:color="auto" w:fill="auto"/>
            <w:noWrap/>
            <w:vAlign w:val="center"/>
            <w:hideMark/>
          </w:tcPr>
          <w:p w14:paraId="3D214EC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57,1%</w:t>
            </w:r>
          </w:p>
        </w:tc>
      </w:tr>
      <w:tr w:rsidR="000F4A3D" w:rsidRPr="002F168C" w14:paraId="1873D7A1" w14:textId="77777777" w:rsidTr="000F4A3D">
        <w:trPr>
          <w:trHeight w:val="288"/>
          <w:tblHeader/>
        </w:trPr>
        <w:tc>
          <w:tcPr>
            <w:tcW w:w="3828" w:type="dxa"/>
            <w:shd w:val="clear" w:color="auto" w:fill="auto"/>
            <w:noWrap/>
            <w:vAlign w:val="center"/>
            <w:hideMark/>
          </w:tcPr>
          <w:p w14:paraId="2B37D94C"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"ОГК-2"</w:t>
            </w:r>
          </w:p>
        </w:tc>
        <w:tc>
          <w:tcPr>
            <w:tcW w:w="1417" w:type="dxa"/>
            <w:shd w:val="clear" w:color="auto" w:fill="auto"/>
            <w:noWrap/>
            <w:vAlign w:val="center"/>
            <w:hideMark/>
          </w:tcPr>
          <w:p w14:paraId="1898132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1 518,54</w:t>
            </w:r>
          </w:p>
        </w:tc>
        <w:tc>
          <w:tcPr>
            <w:tcW w:w="1418" w:type="dxa"/>
            <w:shd w:val="clear" w:color="auto" w:fill="auto"/>
            <w:noWrap/>
            <w:vAlign w:val="center"/>
            <w:hideMark/>
          </w:tcPr>
          <w:p w14:paraId="1D22764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4E20A92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500,00</w:t>
            </w:r>
          </w:p>
        </w:tc>
        <w:tc>
          <w:tcPr>
            <w:tcW w:w="1421" w:type="dxa"/>
            <w:shd w:val="clear" w:color="auto" w:fill="auto"/>
            <w:noWrap/>
            <w:vAlign w:val="center"/>
            <w:hideMark/>
          </w:tcPr>
          <w:p w14:paraId="560741A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2 018,54</w:t>
            </w:r>
          </w:p>
        </w:tc>
        <w:tc>
          <w:tcPr>
            <w:tcW w:w="996" w:type="dxa"/>
            <w:shd w:val="clear" w:color="auto" w:fill="auto"/>
            <w:noWrap/>
            <w:vAlign w:val="center"/>
            <w:hideMark/>
          </w:tcPr>
          <w:p w14:paraId="6F6F35E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12,5%</w:t>
            </w:r>
          </w:p>
        </w:tc>
      </w:tr>
      <w:tr w:rsidR="000F4A3D" w:rsidRPr="002F168C" w14:paraId="4CC41FAA" w14:textId="77777777" w:rsidTr="000F4A3D">
        <w:trPr>
          <w:trHeight w:val="288"/>
          <w:tblHeader/>
        </w:trPr>
        <w:tc>
          <w:tcPr>
            <w:tcW w:w="3828" w:type="dxa"/>
            <w:shd w:val="clear" w:color="auto" w:fill="auto"/>
            <w:noWrap/>
            <w:vAlign w:val="center"/>
            <w:hideMark/>
          </w:tcPr>
          <w:p w14:paraId="2F2406F1"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"Т ПЛЮС"</w:t>
            </w:r>
          </w:p>
        </w:tc>
        <w:tc>
          <w:tcPr>
            <w:tcW w:w="1417" w:type="dxa"/>
            <w:shd w:val="clear" w:color="auto" w:fill="auto"/>
            <w:noWrap/>
            <w:vAlign w:val="center"/>
            <w:hideMark/>
          </w:tcPr>
          <w:p w14:paraId="142B2205"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55C4E4D2"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7D8B1F4E"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1 860,00</w:t>
            </w:r>
          </w:p>
        </w:tc>
        <w:tc>
          <w:tcPr>
            <w:tcW w:w="1421" w:type="dxa"/>
            <w:shd w:val="clear" w:color="auto" w:fill="auto"/>
            <w:noWrap/>
            <w:vAlign w:val="center"/>
            <w:hideMark/>
          </w:tcPr>
          <w:p w14:paraId="5D3CFD6D"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1 860,00</w:t>
            </w:r>
          </w:p>
        </w:tc>
        <w:tc>
          <w:tcPr>
            <w:tcW w:w="996" w:type="dxa"/>
            <w:shd w:val="clear" w:color="auto" w:fill="auto"/>
            <w:noWrap/>
            <w:vAlign w:val="center"/>
            <w:hideMark/>
          </w:tcPr>
          <w:p w14:paraId="07D335D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11,5%</w:t>
            </w:r>
          </w:p>
        </w:tc>
      </w:tr>
      <w:tr w:rsidR="000F4A3D" w:rsidRPr="002F168C" w14:paraId="539B839C" w14:textId="77777777" w:rsidTr="000F4A3D">
        <w:trPr>
          <w:trHeight w:val="288"/>
          <w:tblHeader/>
        </w:trPr>
        <w:tc>
          <w:tcPr>
            <w:tcW w:w="3828" w:type="dxa"/>
            <w:shd w:val="clear" w:color="auto" w:fill="auto"/>
            <w:noWrap/>
            <w:vAlign w:val="center"/>
            <w:hideMark/>
          </w:tcPr>
          <w:p w14:paraId="1AFF91F4"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"ТГК-11"</w:t>
            </w:r>
          </w:p>
        </w:tc>
        <w:tc>
          <w:tcPr>
            <w:tcW w:w="1417" w:type="dxa"/>
            <w:shd w:val="clear" w:color="auto" w:fill="auto"/>
            <w:noWrap/>
            <w:vAlign w:val="center"/>
            <w:hideMark/>
          </w:tcPr>
          <w:p w14:paraId="598F054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1 753,00</w:t>
            </w:r>
          </w:p>
        </w:tc>
        <w:tc>
          <w:tcPr>
            <w:tcW w:w="1418" w:type="dxa"/>
            <w:shd w:val="clear" w:color="auto" w:fill="auto"/>
            <w:noWrap/>
            <w:vAlign w:val="center"/>
            <w:hideMark/>
          </w:tcPr>
          <w:p w14:paraId="5ECA1AC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0A724805"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5D41A7BB"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1 753,00</w:t>
            </w:r>
          </w:p>
        </w:tc>
        <w:tc>
          <w:tcPr>
            <w:tcW w:w="996" w:type="dxa"/>
            <w:shd w:val="clear" w:color="auto" w:fill="auto"/>
            <w:noWrap/>
            <w:vAlign w:val="center"/>
            <w:hideMark/>
          </w:tcPr>
          <w:p w14:paraId="3ACC887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10,9%</w:t>
            </w:r>
          </w:p>
        </w:tc>
      </w:tr>
      <w:tr w:rsidR="000F4A3D" w:rsidRPr="002F168C" w14:paraId="31A1B11B" w14:textId="77777777" w:rsidTr="000F4A3D">
        <w:trPr>
          <w:trHeight w:val="288"/>
          <w:tblHeader/>
        </w:trPr>
        <w:tc>
          <w:tcPr>
            <w:tcW w:w="3828" w:type="dxa"/>
            <w:shd w:val="clear" w:color="auto" w:fill="auto"/>
            <w:noWrap/>
            <w:vAlign w:val="center"/>
            <w:hideMark/>
          </w:tcPr>
          <w:p w14:paraId="1014DDB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"ЭНЕЛ РОССИЯ"</w:t>
            </w:r>
          </w:p>
        </w:tc>
        <w:tc>
          <w:tcPr>
            <w:tcW w:w="1417" w:type="dxa"/>
            <w:shd w:val="clear" w:color="auto" w:fill="auto"/>
            <w:noWrap/>
            <w:vAlign w:val="center"/>
            <w:hideMark/>
          </w:tcPr>
          <w:p w14:paraId="0B8AEB2F"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6B6D2FE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1 295,70</w:t>
            </w:r>
          </w:p>
        </w:tc>
        <w:tc>
          <w:tcPr>
            <w:tcW w:w="1275" w:type="dxa"/>
            <w:shd w:val="clear" w:color="auto" w:fill="auto"/>
            <w:noWrap/>
            <w:vAlign w:val="center"/>
            <w:hideMark/>
          </w:tcPr>
          <w:p w14:paraId="56D3BC3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3E830DF"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1 295,70</w:t>
            </w:r>
          </w:p>
        </w:tc>
        <w:tc>
          <w:tcPr>
            <w:tcW w:w="996" w:type="dxa"/>
            <w:shd w:val="clear" w:color="auto" w:fill="auto"/>
            <w:noWrap/>
            <w:vAlign w:val="center"/>
            <w:hideMark/>
          </w:tcPr>
          <w:p w14:paraId="4DA798E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8,0%</w:t>
            </w:r>
          </w:p>
        </w:tc>
      </w:tr>
      <w:tr w:rsidR="000F4A3D" w:rsidRPr="002F168C" w14:paraId="0B8A9EF0" w14:textId="77777777" w:rsidTr="000F4A3D">
        <w:trPr>
          <w:trHeight w:val="288"/>
          <w:tblHeader/>
        </w:trPr>
        <w:tc>
          <w:tcPr>
            <w:tcW w:w="3828" w:type="dxa"/>
            <w:shd w:val="clear" w:color="auto" w:fill="auto"/>
            <w:noWrap/>
            <w:vAlign w:val="center"/>
            <w:hideMark/>
          </w:tcPr>
          <w:p w14:paraId="231434D3"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ООО "ИНТЕР РАО-ЦЕНТР УПРАВЛЕНИЯ ЗАКУПКАМИ"</w:t>
            </w:r>
          </w:p>
        </w:tc>
        <w:tc>
          <w:tcPr>
            <w:tcW w:w="1417" w:type="dxa"/>
            <w:shd w:val="clear" w:color="auto" w:fill="auto"/>
            <w:noWrap/>
            <w:vAlign w:val="center"/>
            <w:hideMark/>
          </w:tcPr>
          <w:p w14:paraId="593B383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3,57</w:t>
            </w:r>
          </w:p>
        </w:tc>
        <w:tc>
          <w:tcPr>
            <w:tcW w:w="1418" w:type="dxa"/>
            <w:shd w:val="clear" w:color="auto" w:fill="auto"/>
            <w:noWrap/>
            <w:vAlign w:val="center"/>
            <w:hideMark/>
          </w:tcPr>
          <w:p w14:paraId="4FE8DE0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339AFEB9"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5C2AD7E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3,57</w:t>
            </w:r>
          </w:p>
        </w:tc>
        <w:tc>
          <w:tcPr>
            <w:tcW w:w="996" w:type="dxa"/>
            <w:shd w:val="clear" w:color="auto" w:fill="auto"/>
            <w:noWrap/>
            <w:vAlign w:val="center"/>
            <w:hideMark/>
          </w:tcPr>
          <w:p w14:paraId="72AA54F8"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2CCB3DFC" w14:textId="77777777" w:rsidTr="000F4A3D">
        <w:trPr>
          <w:trHeight w:val="288"/>
          <w:tblHeader/>
        </w:trPr>
        <w:tc>
          <w:tcPr>
            <w:tcW w:w="3828" w:type="dxa"/>
            <w:shd w:val="clear" w:color="auto" w:fill="auto"/>
            <w:noWrap/>
            <w:vAlign w:val="center"/>
            <w:hideMark/>
          </w:tcPr>
          <w:p w14:paraId="600025F1"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 xml:space="preserve">Паспортизация оборудования </w:t>
            </w:r>
          </w:p>
        </w:tc>
        <w:tc>
          <w:tcPr>
            <w:tcW w:w="1417" w:type="dxa"/>
            <w:shd w:val="clear" w:color="auto" w:fill="auto"/>
            <w:noWrap/>
            <w:vAlign w:val="center"/>
            <w:hideMark/>
          </w:tcPr>
          <w:p w14:paraId="00BC76B5"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 </w:t>
            </w:r>
          </w:p>
        </w:tc>
        <w:tc>
          <w:tcPr>
            <w:tcW w:w="1418" w:type="dxa"/>
            <w:shd w:val="clear" w:color="auto" w:fill="auto"/>
            <w:noWrap/>
            <w:vAlign w:val="center"/>
            <w:hideMark/>
          </w:tcPr>
          <w:p w14:paraId="59229D4C"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1 689,60</w:t>
            </w:r>
          </w:p>
        </w:tc>
        <w:tc>
          <w:tcPr>
            <w:tcW w:w="1275" w:type="dxa"/>
            <w:shd w:val="clear" w:color="auto" w:fill="auto"/>
            <w:noWrap/>
            <w:vAlign w:val="center"/>
            <w:hideMark/>
          </w:tcPr>
          <w:p w14:paraId="1FF95882"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 </w:t>
            </w:r>
          </w:p>
        </w:tc>
        <w:tc>
          <w:tcPr>
            <w:tcW w:w="1421" w:type="dxa"/>
            <w:shd w:val="clear" w:color="auto" w:fill="auto"/>
            <w:noWrap/>
            <w:vAlign w:val="center"/>
            <w:hideMark/>
          </w:tcPr>
          <w:p w14:paraId="3BC547BF"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1 689,60</w:t>
            </w:r>
          </w:p>
        </w:tc>
        <w:tc>
          <w:tcPr>
            <w:tcW w:w="996" w:type="dxa"/>
            <w:shd w:val="clear" w:color="auto" w:fill="auto"/>
            <w:noWrap/>
            <w:vAlign w:val="center"/>
            <w:hideMark/>
          </w:tcPr>
          <w:p w14:paraId="1A5E4008"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76BC5838" w14:textId="77777777" w:rsidTr="000F4A3D">
        <w:trPr>
          <w:trHeight w:val="288"/>
          <w:tblHeader/>
        </w:trPr>
        <w:tc>
          <w:tcPr>
            <w:tcW w:w="3828" w:type="dxa"/>
            <w:shd w:val="clear" w:color="auto" w:fill="auto"/>
            <w:noWrap/>
            <w:vAlign w:val="center"/>
            <w:hideMark/>
          </w:tcPr>
          <w:p w14:paraId="0C15C68A"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АО "ИНТЕР РАО-ЭЛЕКТРОГЕНЕРАЦИЯ"</w:t>
            </w:r>
          </w:p>
        </w:tc>
        <w:tc>
          <w:tcPr>
            <w:tcW w:w="1417" w:type="dxa"/>
            <w:shd w:val="clear" w:color="auto" w:fill="auto"/>
            <w:noWrap/>
            <w:vAlign w:val="center"/>
            <w:hideMark/>
          </w:tcPr>
          <w:p w14:paraId="3A6E5561"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35CE3B6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1 689,60</w:t>
            </w:r>
          </w:p>
        </w:tc>
        <w:tc>
          <w:tcPr>
            <w:tcW w:w="1275" w:type="dxa"/>
            <w:shd w:val="clear" w:color="auto" w:fill="auto"/>
            <w:noWrap/>
            <w:vAlign w:val="center"/>
            <w:hideMark/>
          </w:tcPr>
          <w:p w14:paraId="43C913F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140EC94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1 689,60</w:t>
            </w:r>
          </w:p>
        </w:tc>
        <w:tc>
          <w:tcPr>
            <w:tcW w:w="996" w:type="dxa"/>
            <w:shd w:val="clear" w:color="auto" w:fill="auto"/>
            <w:noWrap/>
            <w:vAlign w:val="center"/>
            <w:hideMark/>
          </w:tcPr>
          <w:p w14:paraId="164BD879"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100,0%</w:t>
            </w:r>
          </w:p>
        </w:tc>
      </w:tr>
      <w:tr w:rsidR="000F4A3D" w:rsidRPr="002F168C" w14:paraId="7B65933F" w14:textId="77777777" w:rsidTr="000F4A3D">
        <w:trPr>
          <w:trHeight w:val="288"/>
          <w:tblHeader/>
        </w:trPr>
        <w:tc>
          <w:tcPr>
            <w:tcW w:w="3828" w:type="dxa"/>
            <w:shd w:val="clear" w:color="auto" w:fill="auto"/>
            <w:noWrap/>
            <w:vAlign w:val="center"/>
            <w:hideMark/>
          </w:tcPr>
          <w:p w14:paraId="32915A60"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Инспекционный контроль</w:t>
            </w:r>
          </w:p>
        </w:tc>
        <w:tc>
          <w:tcPr>
            <w:tcW w:w="1417" w:type="dxa"/>
            <w:shd w:val="clear" w:color="auto" w:fill="auto"/>
            <w:noWrap/>
            <w:vAlign w:val="center"/>
            <w:hideMark/>
          </w:tcPr>
          <w:p w14:paraId="0D44DC6F"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0,00</w:t>
            </w:r>
          </w:p>
        </w:tc>
        <w:tc>
          <w:tcPr>
            <w:tcW w:w="1418" w:type="dxa"/>
            <w:shd w:val="clear" w:color="auto" w:fill="auto"/>
            <w:noWrap/>
            <w:vAlign w:val="center"/>
            <w:hideMark/>
          </w:tcPr>
          <w:p w14:paraId="25C953B6"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716,87</w:t>
            </w:r>
          </w:p>
        </w:tc>
        <w:tc>
          <w:tcPr>
            <w:tcW w:w="1275" w:type="dxa"/>
            <w:shd w:val="clear" w:color="auto" w:fill="auto"/>
            <w:noWrap/>
            <w:vAlign w:val="center"/>
            <w:hideMark/>
          </w:tcPr>
          <w:p w14:paraId="379D283D"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 </w:t>
            </w:r>
          </w:p>
        </w:tc>
        <w:tc>
          <w:tcPr>
            <w:tcW w:w="1421" w:type="dxa"/>
            <w:shd w:val="clear" w:color="auto" w:fill="auto"/>
            <w:noWrap/>
            <w:vAlign w:val="center"/>
            <w:hideMark/>
          </w:tcPr>
          <w:p w14:paraId="231D6BB4"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716,87</w:t>
            </w:r>
          </w:p>
        </w:tc>
        <w:tc>
          <w:tcPr>
            <w:tcW w:w="996" w:type="dxa"/>
            <w:shd w:val="clear" w:color="auto" w:fill="auto"/>
            <w:noWrap/>
            <w:vAlign w:val="center"/>
            <w:hideMark/>
          </w:tcPr>
          <w:p w14:paraId="3AB98D11"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100,0%</w:t>
            </w:r>
          </w:p>
        </w:tc>
      </w:tr>
      <w:tr w:rsidR="000F4A3D" w:rsidRPr="002F168C" w14:paraId="2FA5D8F7" w14:textId="77777777" w:rsidTr="000F4A3D">
        <w:trPr>
          <w:trHeight w:val="288"/>
          <w:tblHeader/>
        </w:trPr>
        <w:tc>
          <w:tcPr>
            <w:tcW w:w="3828" w:type="dxa"/>
            <w:shd w:val="clear" w:color="auto" w:fill="auto"/>
            <w:noWrap/>
            <w:vAlign w:val="center"/>
            <w:hideMark/>
          </w:tcPr>
          <w:p w14:paraId="02CEE26F"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ПАО "МОСЭНЕРГО"</w:t>
            </w:r>
          </w:p>
        </w:tc>
        <w:tc>
          <w:tcPr>
            <w:tcW w:w="1417" w:type="dxa"/>
            <w:shd w:val="clear" w:color="auto" w:fill="auto"/>
            <w:noWrap/>
            <w:vAlign w:val="center"/>
            <w:hideMark/>
          </w:tcPr>
          <w:p w14:paraId="55D16A41"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p>
        </w:tc>
        <w:tc>
          <w:tcPr>
            <w:tcW w:w="1418" w:type="dxa"/>
            <w:shd w:val="clear" w:color="auto" w:fill="auto"/>
            <w:noWrap/>
            <w:vAlign w:val="center"/>
            <w:hideMark/>
          </w:tcPr>
          <w:p w14:paraId="5DE626B7"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716,87</w:t>
            </w:r>
          </w:p>
        </w:tc>
        <w:tc>
          <w:tcPr>
            <w:tcW w:w="1275" w:type="dxa"/>
            <w:shd w:val="clear" w:color="auto" w:fill="auto"/>
            <w:noWrap/>
            <w:vAlign w:val="center"/>
            <w:hideMark/>
          </w:tcPr>
          <w:p w14:paraId="616828EC"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73F6DBE5"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716,87</w:t>
            </w:r>
          </w:p>
        </w:tc>
        <w:tc>
          <w:tcPr>
            <w:tcW w:w="996" w:type="dxa"/>
            <w:shd w:val="clear" w:color="auto" w:fill="auto"/>
            <w:noWrap/>
            <w:vAlign w:val="center"/>
            <w:hideMark/>
          </w:tcPr>
          <w:p w14:paraId="605ECB3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100,0%</w:t>
            </w:r>
          </w:p>
        </w:tc>
      </w:tr>
      <w:tr w:rsidR="000F4A3D" w:rsidRPr="002F168C" w14:paraId="66761328" w14:textId="77777777" w:rsidTr="000F4A3D">
        <w:trPr>
          <w:trHeight w:val="288"/>
          <w:tblHeader/>
        </w:trPr>
        <w:tc>
          <w:tcPr>
            <w:tcW w:w="3828" w:type="dxa"/>
            <w:shd w:val="clear" w:color="auto" w:fill="auto"/>
            <w:noWrap/>
            <w:vAlign w:val="center"/>
            <w:hideMark/>
          </w:tcPr>
          <w:p w14:paraId="08813E1F" w14:textId="77777777" w:rsidR="00443425" w:rsidRPr="002F168C" w:rsidRDefault="00443425" w:rsidP="00E16D4D">
            <w:pPr>
              <w:spacing w:after="0" w:line="240" w:lineRule="auto"/>
              <w:ind w:firstLineChars="200" w:firstLine="480"/>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lastRenderedPageBreak/>
              <w:t>ПАО "ЭНЕЛ РОССИЯ"</w:t>
            </w:r>
          </w:p>
        </w:tc>
        <w:tc>
          <w:tcPr>
            <w:tcW w:w="1417" w:type="dxa"/>
            <w:shd w:val="clear" w:color="auto" w:fill="auto"/>
            <w:noWrap/>
            <w:vAlign w:val="center"/>
            <w:hideMark/>
          </w:tcPr>
          <w:p w14:paraId="6138DC30"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1418" w:type="dxa"/>
            <w:shd w:val="clear" w:color="auto" w:fill="auto"/>
            <w:noWrap/>
            <w:vAlign w:val="center"/>
            <w:hideMark/>
          </w:tcPr>
          <w:p w14:paraId="5D640EBA"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p>
        </w:tc>
        <w:tc>
          <w:tcPr>
            <w:tcW w:w="1275" w:type="dxa"/>
            <w:shd w:val="clear" w:color="auto" w:fill="auto"/>
            <w:noWrap/>
            <w:vAlign w:val="center"/>
            <w:hideMark/>
          </w:tcPr>
          <w:p w14:paraId="6295E7FC" w14:textId="77777777" w:rsidR="00443425" w:rsidRPr="002F168C" w:rsidRDefault="00443425" w:rsidP="00E16D4D">
            <w:pPr>
              <w:spacing w:after="0" w:line="240" w:lineRule="auto"/>
              <w:rPr>
                <w:rFonts w:ascii="Times New Roman" w:eastAsia="Times New Roman" w:hAnsi="Times New Roman" w:cs="Times New Roman"/>
                <w:color w:val="00B050"/>
                <w:sz w:val="24"/>
                <w:szCs w:val="24"/>
                <w:lang w:eastAsia="ru-RU"/>
              </w:rPr>
            </w:pPr>
          </w:p>
        </w:tc>
        <w:tc>
          <w:tcPr>
            <w:tcW w:w="1421" w:type="dxa"/>
            <w:shd w:val="clear" w:color="auto" w:fill="auto"/>
            <w:noWrap/>
            <w:vAlign w:val="center"/>
            <w:hideMark/>
          </w:tcPr>
          <w:p w14:paraId="2BF19666"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0,00</w:t>
            </w:r>
          </w:p>
        </w:tc>
        <w:tc>
          <w:tcPr>
            <w:tcW w:w="996" w:type="dxa"/>
            <w:shd w:val="clear" w:color="auto" w:fill="auto"/>
            <w:noWrap/>
            <w:vAlign w:val="center"/>
            <w:hideMark/>
          </w:tcPr>
          <w:p w14:paraId="6E239773" w14:textId="77777777" w:rsidR="00443425" w:rsidRPr="002F168C" w:rsidRDefault="00443425" w:rsidP="00E16D4D">
            <w:pPr>
              <w:spacing w:after="0" w:line="240" w:lineRule="auto"/>
              <w:jc w:val="right"/>
              <w:rPr>
                <w:rFonts w:ascii="Times New Roman" w:eastAsia="Times New Roman" w:hAnsi="Times New Roman" w:cs="Times New Roman"/>
                <w:color w:val="00B050"/>
                <w:sz w:val="24"/>
                <w:szCs w:val="24"/>
                <w:lang w:eastAsia="ru-RU"/>
              </w:rPr>
            </w:pPr>
            <w:r w:rsidRPr="002F168C">
              <w:rPr>
                <w:rFonts w:ascii="Times New Roman" w:eastAsia="Times New Roman" w:hAnsi="Times New Roman" w:cs="Times New Roman"/>
                <w:color w:val="00B050"/>
                <w:sz w:val="24"/>
                <w:szCs w:val="24"/>
                <w:lang w:eastAsia="ru-RU"/>
              </w:rPr>
              <w:t>0,0%</w:t>
            </w:r>
          </w:p>
        </w:tc>
      </w:tr>
      <w:tr w:rsidR="000F4A3D" w:rsidRPr="002F168C" w14:paraId="6F1811EA" w14:textId="77777777" w:rsidTr="000F4A3D">
        <w:trPr>
          <w:trHeight w:val="288"/>
          <w:tblHeader/>
        </w:trPr>
        <w:tc>
          <w:tcPr>
            <w:tcW w:w="3828" w:type="dxa"/>
            <w:shd w:val="clear" w:color="auto" w:fill="auto"/>
            <w:noWrap/>
            <w:vAlign w:val="center"/>
            <w:hideMark/>
          </w:tcPr>
          <w:p w14:paraId="5AC9D373"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Общий итог</w:t>
            </w:r>
          </w:p>
        </w:tc>
        <w:tc>
          <w:tcPr>
            <w:tcW w:w="1417" w:type="dxa"/>
            <w:shd w:val="clear" w:color="auto" w:fill="auto"/>
            <w:noWrap/>
            <w:vAlign w:val="center"/>
            <w:hideMark/>
          </w:tcPr>
          <w:p w14:paraId="0BC1CE87"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757 085,89</w:t>
            </w:r>
          </w:p>
        </w:tc>
        <w:tc>
          <w:tcPr>
            <w:tcW w:w="1418" w:type="dxa"/>
            <w:shd w:val="clear" w:color="auto" w:fill="auto"/>
            <w:noWrap/>
            <w:vAlign w:val="center"/>
            <w:hideMark/>
          </w:tcPr>
          <w:p w14:paraId="251CCC2A"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1 151 658,75</w:t>
            </w:r>
          </w:p>
        </w:tc>
        <w:tc>
          <w:tcPr>
            <w:tcW w:w="1275" w:type="dxa"/>
            <w:shd w:val="clear" w:color="auto" w:fill="auto"/>
            <w:noWrap/>
            <w:vAlign w:val="center"/>
            <w:hideMark/>
          </w:tcPr>
          <w:p w14:paraId="5CD126CC"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226 960,59</w:t>
            </w:r>
          </w:p>
        </w:tc>
        <w:tc>
          <w:tcPr>
            <w:tcW w:w="1421" w:type="dxa"/>
            <w:shd w:val="clear" w:color="auto" w:fill="auto"/>
            <w:noWrap/>
            <w:vAlign w:val="center"/>
            <w:hideMark/>
          </w:tcPr>
          <w:p w14:paraId="5ECA3B25" w14:textId="77777777" w:rsidR="00443425" w:rsidRPr="002F168C" w:rsidRDefault="00443425" w:rsidP="00E16D4D">
            <w:pPr>
              <w:spacing w:after="0" w:line="240" w:lineRule="auto"/>
              <w:jc w:val="right"/>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2 135 705,22</w:t>
            </w:r>
          </w:p>
        </w:tc>
        <w:tc>
          <w:tcPr>
            <w:tcW w:w="996" w:type="dxa"/>
            <w:shd w:val="clear" w:color="auto" w:fill="auto"/>
            <w:noWrap/>
            <w:vAlign w:val="center"/>
            <w:hideMark/>
          </w:tcPr>
          <w:p w14:paraId="0F4BEEE2" w14:textId="77777777" w:rsidR="00443425" w:rsidRPr="002F168C" w:rsidRDefault="00443425" w:rsidP="00E16D4D">
            <w:pPr>
              <w:spacing w:after="0" w:line="240" w:lineRule="auto"/>
              <w:rPr>
                <w:rFonts w:ascii="Times New Roman" w:eastAsia="Times New Roman" w:hAnsi="Times New Roman" w:cs="Times New Roman"/>
                <w:b/>
                <w:bCs/>
                <w:color w:val="00B050"/>
                <w:sz w:val="24"/>
                <w:szCs w:val="24"/>
                <w:lang w:eastAsia="ru-RU"/>
              </w:rPr>
            </w:pPr>
            <w:r w:rsidRPr="002F168C">
              <w:rPr>
                <w:rFonts w:ascii="Times New Roman" w:eastAsia="Times New Roman" w:hAnsi="Times New Roman" w:cs="Times New Roman"/>
                <w:b/>
                <w:bCs/>
                <w:color w:val="00B050"/>
                <w:sz w:val="24"/>
                <w:szCs w:val="24"/>
                <w:lang w:eastAsia="ru-RU"/>
              </w:rPr>
              <w:t> </w:t>
            </w:r>
          </w:p>
        </w:tc>
      </w:tr>
    </w:tbl>
    <w:p w14:paraId="09743898" w14:textId="77777777" w:rsidR="00443425" w:rsidRPr="002F168C" w:rsidRDefault="00443425" w:rsidP="00443425">
      <w:pPr>
        <w:spacing w:after="0" w:line="360" w:lineRule="auto"/>
        <w:ind w:firstLine="709"/>
        <w:jc w:val="both"/>
        <w:rPr>
          <w:rFonts w:ascii="Times New Roman" w:hAnsi="Times New Roman" w:cs="Times New Roman"/>
          <w:color w:val="00B050"/>
          <w:sz w:val="28"/>
          <w:szCs w:val="28"/>
        </w:rPr>
      </w:pPr>
    </w:p>
    <w:p w14:paraId="4AABD8FD" w14:textId="69AAD110" w:rsidR="00443425" w:rsidRPr="00EA6EBE" w:rsidRDefault="00EA6EBE" w:rsidP="00EA6EBE">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Основные поставщики</w:t>
      </w:r>
    </w:p>
    <w:p w14:paraId="3DB03D79" w14:textId="77777777" w:rsidR="00443425" w:rsidRDefault="00443425" w:rsidP="00443425">
      <w:pPr>
        <w:spacing w:after="0" w:line="360" w:lineRule="auto"/>
        <w:ind w:firstLine="709"/>
        <w:jc w:val="both"/>
        <w:rPr>
          <w:rFonts w:ascii="Times New Roman" w:hAnsi="Times New Roman" w:cs="Times New Roman"/>
          <w:sz w:val="28"/>
          <w:szCs w:val="28"/>
        </w:rPr>
      </w:pPr>
    </w:p>
    <w:p w14:paraId="2D332373" w14:textId="77777777" w:rsidR="00443425" w:rsidRDefault="00443425" w:rsidP="004434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анализа установлено, что поставщики распределены равномерно по всем работам, тем не менее можно выделить следующих поставщиков:</w:t>
      </w:r>
    </w:p>
    <w:p w14:paraId="1DE3BA1D" w14:textId="1190D5D2" w:rsidR="00443425" w:rsidRDefault="00443425" w:rsidP="00443425">
      <w:pPr>
        <w:pStyle w:val="aa"/>
        <w:numPr>
          <w:ilvl w:val="0"/>
          <w:numId w:val="19"/>
        </w:numPr>
        <w:spacing w:after="0" w:line="360" w:lineRule="auto"/>
        <w:jc w:val="both"/>
        <w:rPr>
          <w:rFonts w:ascii="Times New Roman" w:hAnsi="Times New Roman"/>
          <w:sz w:val="28"/>
          <w:szCs w:val="28"/>
        </w:rPr>
      </w:pPr>
      <w:r w:rsidRPr="002F463A">
        <w:rPr>
          <w:rFonts w:ascii="Times New Roman" w:hAnsi="Times New Roman"/>
          <w:sz w:val="28"/>
          <w:szCs w:val="28"/>
        </w:rPr>
        <w:t xml:space="preserve">ООО </w:t>
      </w:r>
      <w:r w:rsidR="00B5025A">
        <w:rPr>
          <w:rFonts w:ascii="Times New Roman" w:hAnsi="Times New Roman"/>
          <w:sz w:val="28"/>
          <w:szCs w:val="28"/>
        </w:rPr>
        <w:t>«</w:t>
      </w:r>
      <w:r w:rsidRPr="002F463A">
        <w:rPr>
          <w:rFonts w:ascii="Times New Roman" w:hAnsi="Times New Roman"/>
          <w:sz w:val="28"/>
          <w:szCs w:val="28"/>
        </w:rPr>
        <w:t>ПрофЭксп</w:t>
      </w:r>
      <w:r w:rsidR="00B5025A">
        <w:rPr>
          <w:rFonts w:ascii="Times New Roman" w:hAnsi="Times New Roman"/>
          <w:sz w:val="28"/>
          <w:szCs w:val="28"/>
        </w:rPr>
        <w:t>»</w:t>
      </w:r>
    </w:p>
    <w:p w14:paraId="44679B04" w14:textId="7229C0F8" w:rsidR="00443425" w:rsidRDefault="00443425" w:rsidP="00443425">
      <w:pPr>
        <w:pStyle w:val="aa"/>
        <w:numPr>
          <w:ilvl w:val="0"/>
          <w:numId w:val="19"/>
        </w:numPr>
        <w:spacing w:after="0" w:line="360" w:lineRule="auto"/>
        <w:jc w:val="both"/>
        <w:rPr>
          <w:rFonts w:ascii="Times New Roman" w:hAnsi="Times New Roman"/>
          <w:sz w:val="28"/>
          <w:szCs w:val="28"/>
        </w:rPr>
      </w:pPr>
      <w:r w:rsidRPr="002F463A">
        <w:rPr>
          <w:rFonts w:ascii="Times New Roman" w:hAnsi="Times New Roman"/>
          <w:sz w:val="28"/>
          <w:szCs w:val="28"/>
        </w:rPr>
        <w:t xml:space="preserve">ОАО </w:t>
      </w:r>
      <w:r w:rsidR="00B5025A">
        <w:rPr>
          <w:rFonts w:ascii="Times New Roman" w:hAnsi="Times New Roman"/>
          <w:sz w:val="28"/>
          <w:szCs w:val="28"/>
        </w:rPr>
        <w:t>«</w:t>
      </w:r>
      <w:r w:rsidRPr="002F463A">
        <w:rPr>
          <w:rFonts w:ascii="Times New Roman" w:hAnsi="Times New Roman"/>
          <w:sz w:val="28"/>
          <w:szCs w:val="28"/>
        </w:rPr>
        <w:t>ИНЖЕНЕРНЫЙ ЦЕНТР</w:t>
      </w:r>
      <w:r w:rsidR="00B5025A">
        <w:rPr>
          <w:rFonts w:ascii="Times New Roman" w:hAnsi="Times New Roman"/>
          <w:sz w:val="28"/>
          <w:szCs w:val="28"/>
        </w:rPr>
        <w:t>»</w:t>
      </w:r>
    </w:p>
    <w:p w14:paraId="55B2AFEF" w14:textId="775EEAE3" w:rsidR="00443425" w:rsidRDefault="00443425" w:rsidP="00443425">
      <w:pPr>
        <w:pStyle w:val="aa"/>
        <w:numPr>
          <w:ilvl w:val="0"/>
          <w:numId w:val="19"/>
        </w:numPr>
        <w:spacing w:after="0" w:line="360" w:lineRule="auto"/>
        <w:jc w:val="both"/>
        <w:rPr>
          <w:rFonts w:ascii="Times New Roman" w:hAnsi="Times New Roman"/>
          <w:sz w:val="28"/>
          <w:szCs w:val="28"/>
        </w:rPr>
      </w:pPr>
      <w:r w:rsidRPr="002F463A">
        <w:rPr>
          <w:rFonts w:ascii="Times New Roman" w:hAnsi="Times New Roman"/>
          <w:sz w:val="28"/>
          <w:szCs w:val="28"/>
        </w:rPr>
        <w:t xml:space="preserve">ООО </w:t>
      </w:r>
      <w:r w:rsidR="00B5025A">
        <w:rPr>
          <w:rFonts w:ascii="Times New Roman" w:hAnsi="Times New Roman"/>
          <w:sz w:val="28"/>
          <w:szCs w:val="28"/>
        </w:rPr>
        <w:t>«</w:t>
      </w:r>
      <w:r w:rsidRPr="002F463A">
        <w:rPr>
          <w:rFonts w:ascii="Times New Roman" w:hAnsi="Times New Roman"/>
          <w:sz w:val="28"/>
          <w:szCs w:val="28"/>
        </w:rPr>
        <w:t>МЕТАМ</w:t>
      </w:r>
      <w:r w:rsidR="00B5025A">
        <w:rPr>
          <w:rFonts w:ascii="Times New Roman" w:hAnsi="Times New Roman"/>
          <w:sz w:val="28"/>
          <w:szCs w:val="28"/>
        </w:rPr>
        <w:t>»</w:t>
      </w:r>
    </w:p>
    <w:p w14:paraId="4314489A" w14:textId="0C35F10D" w:rsidR="00443425" w:rsidRDefault="00443425" w:rsidP="00443425">
      <w:pPr>
        <w:pStyle w:val="aa"/>
        <w:numPr>
          <w:ilvl w:val="0"/>
          <w:numId w:val="19"/>
        </w:numPr>
        <w:spacing w:after="0" w:line="360" w:lineRule="auto"/>
        <w:jc w:val="both"/>
        <w:rPr>
          <w:rFonts w:ascii="Times New Roman" w:hAnsi="Times New Roman"/>
          <w:sz w:val="28"/>
          <w:szCs w:val="28"/>
        </w:rPr>
      </w:pPr>
      <w:r w:rsidRPr="002F463A">
        <w:rPr>
          <w:rFonts w:ascii="Times New Roman" w:hAnsi="Times New Roman"/>
          <w:sz w:val="28"/>
          <w:szCs w:val="28"/>
        </w:rPr>
        <w:t xml:space="preserve">ОАО </w:t>
      </w:r>
      <w:r w:rsidR="00B5025A">
        <w:rPr>
          <w:rFonts w:ascii="Times New Roman" w:hAnsi="Times New Roman"/>
          <w:sz w:val="28"/>
          <w:szCs w:val="28"/>
        </w:rPr>
        <w:t>«</w:t>
      </w:r>
      <w:r w:rsidRPr="002F463A">
        <w:rPr>
          <w:rFonts w:ascii="Times New Roman" w:hAnsi="Times New Roman"/>
          <w:sz w:val="28"/>
          <w:szCs w:val="28"/>
        </w:rPr>
        <w:t>ВТИ</w:t>
      </w:r>
      <w:r w:rsidR="00B5025A">
        <w:rPr>
          <w:rFonts w:ascii="Times New Roman" w:hAnsi="Times New Roman"/>
          <w:sz w:val="28"/>
          <w:szCs w:val="28"/>
        </w:rPr>
        <w:t>»</w:t>
      </w:r>
    </w:p>
    <w:p w14:paraId="1FA62259" w14:textId="77777777" w:rsidR="006260E0" w:rsidRDefault="006260E0" w:rsidP="00443425">
      <w:pPr>
        <w:spacing w:after="0" w:line="360" w:lineRule="auto"/>
        <w:jc w:val="both"/>
        <w:rPr>
          <w:rFonts w:ascii="Times New Roman" w:hAnsi="Times New Roman"/>
          <w:sz w:val="28"/>
          <w:szCs w:val="28"/>
        </w:rPr>
      </w:pPr>
    </w:p>
    <w:p w14:paraId="5B31747C" w14:textId="00A4F9F3" w:rsidR="006260E0" w:rsidRPr="00733629" w:rsidRDefault="006260E0" w:rsidP="006260E0">
      <w:pPr>
        <w:pStyle w:val="aa"/>
        <w:spacing w:after="0" w:line="360" w:lineRule="auto"/>
        <w:ind w:left="0"/>
        <w:jc w:val="both"/>
        <w:rPr>
          <w:rFonts w:ascii="Times New Roman" w:hAnsi="Times New Roman"/>
          <w:sz w:val="28"/>
          <w:szCs w:val="28"/>
        </w:rPr>
      </w:pPr>
      <w:r>
        <w:rPr>
          <w:rFonts w:ascii="Times New Roman" w:hAnsi="Times New Roman"/>
          <w:sz w:val="28"/>
          <w:szCs w:val="28"/>
        </w:rPr>
        <w:t>Таблица 36. Распределение закупок комплексных работ по поставщикам услуг</w:t>
      </w:r>
    </w:p>
    <w:tbl>
      <w:tblPr>
        <w:tblW w:w="103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1417"/>
        <w:gridCol w:w="1560"/>
        <w:gridCol w:w="1417"/>
        <w:gridCol w:w="1559"/>
        <w:gridCol w:w="996"/>
      </w:tblGrid>
      <w:tr w:rsidR="00B5025A" w:rsidRPr="00B5025A" w14:paraId="65484DBA" w14:textId="77777777" w:rsidTr="00B5025A">
        <w:trPr>
          <w:trHeight w:val="288"/>
          <w:tblHeader/>
        </w:trPr>
        <w:tc>
          <w:tcPr>
            <w:tcW w:w="3402" w:type="dxa"/>
            <w:shd w:val="clear" w:color="auto" w:fill="auto"/>
            <w:noWrap/>
            <w:vAlign w:val="center"/>
            <w:hideMark/>
          </w:tcPr>
          <w:p w14:paraId="2A3DDD64" w14:textId="77777777" w:rsidR="00443425" w:rsidRPr="00B5025A" w:rsidRDefault="00443425" w:rsidP="00B5025A">
            <w:pPr>
              <w:spacing w:after="0" w:line="240" w:lineRule="auto"/>
              <w:jc w:val="center"/>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Виды работ / Наименование поставщика</w:t>
            </w:r>
          </w:p>
        </w:tc>
        <w:tc>
          <w:tcPr>
            <w:tcW w:w="1417" w:type="dxa"/>
            <w:shd w:val="clear" w:color="auto" w:fill="auto"/>
            <w:noWrap/>
            <w:vAlign w:val="center"/>
            <w:hideMark/>
          </w:tcPr>
          <w:p w14:paraId="2262FD9A" w14:textId="77777777" w:rsidR="00443425" w:rsidRPr="00B5025A" w:rsidRDefault="00443425" w:rsidP="00B5025A">
            <w:pPr>
              <w:spacing w:after="0" w:line="240" w:lineRule="auto"/>
              <w:jc w:val="center"/>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2018</w:t>
            </w:r>
          </w:p>
        </w:tc>
        <w:tc>
          <w:tcPr>
            <w:tcW w:w="1560" w:type="dxa"/>
            <w:shd w:val="clear" w:color="auto" w:fill="auto"/>
            <w:noWrap/>
            <w:vAlign w:val="center"/>
            <w:hideMark/>
          </w:tcPr>
          <w:p w14:paraId="4AA7C03B" w14:textId="77777777" w:rsidR="00443425" w:rsidRPr="00B5025A" w:rsidRDefault="00443425" w:rsidP="00B5025A">
            <w:pPr>
              <w:spacing w:after="0" w:line="240" w:lineRule="auto"/>
              <w:jc w:val="center"/>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2019</w:t>
            </w:r>
          </w:p>
        </w:tc>
        <w:tc>
          <w:tcPr>
            <w:tcW w:w="1417" w:type="dxa"/>
            <w:shd w:val="clear" w:color="auto" w:fill="auto"/>
            <w:noWrap/>
            <w:vAlign w:val="center"/>
            <w:hideMark/>
          </w:tcPr>
          <w:p w14:paraId="2086759F" w14:textId="77777777" w:rsidR="00443425" w:rsidRPr="00B5025A" w:rsidRDefault="00443425" w:rsidP="00B5025A">
            <w:pPr>
              <w:spacing w:after="0" w:line="240" w:lineRule="auto"/>
              <w:jc w:val="center"/>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2020</w:t>
            </w:r>
          </w:p>
        </w:tc>
        <w:tc>
          <w:tcPr>
            <w:tcW w:w="1559" w:type="dxa"/>
            <w:shd w:val="clear" w:color="auto" w:fill="auto"/>
            <w:noWrap/>
            <w:vAlign w:val="center"/>
            <w:hideMark/>
          </w:tcPr>
          <w:p w14:paraId="615B1499" w14:textId="77777777" w:rsidR="00443425" w:rsidRPr="00B5025A" w:rsidRDefault="00443425" w:rsidP="00B5025A">
            <w:pPr>
              <w:spacing w:after="0" w:line="240" w:lineRule="auto"/>
              <w:jc w:val="center"/>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Сумма, тыс. р</w:t>
            </w:r>
          </w:p>
        </w:tc>
        <w:tc>
          <w:tcPr>
            <w:tcW w:w="996" w:type="dxa"/>
            <w:shd w:val="clear" w:color="auto" w:fill="auto"/>
            <w:noWrap/>
            <w:vAlign w:val="center"/>
            <w:hideMark/>
          </w:tcPr>
          <w:p w14:paraId="7E32287D" w14:textId="77777777" w:rsidR="00443425" w:rsidRPr="00B5025A" w:rsidRDefault="00443425" w:rsidP="00B5025A">
            <w:pPr>
              <w:spacing w:after="0" w:line="240" w:lineRule="auto"/>
              <w:jc w:val="center"/>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Доля, в %</w:t>
            </w:r>
          </w:p>
        </w:tc>
      </w:tr>
      <w:tr w:rsidR="00B5025A" w:rsidRPr="00B5025A" w14:paraId="74A8DD36" w14:textId="77777777" w:rsidTr="00B5025A">
        <w:trPr>
          <w:trHeight w:val="288"/>
          <w:tblHeader/>
        </w:trPr>
        <w:tc>
          <w:tcPr>
            <w:tcW w:w="3402" w:type="dxa"/>
            <w:shd w:val="clear" w:color="auto" w:fill="auto"/>
            <w:noWrap/>
            <w:vAlign w:val="center"/>
            <w:hideMark/>
          </w:tcPr>
          <w:p w14:paraId="21DABE66"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 xml:space="preserve">Экспертиза промышленной безопасности </w:t>
            </w:r>
          </w:p>
        </w:tc>
        <w:tc>
          <w:tcPr>
            <w:tcW w:w="1417" w:type="dxa"/>
            <w:shd w:val="clear" w:color="auto" w:fill="auto"/>
            <w:noWrap/>
            <w:vAlign w:val="center"/>
            <w:hideMark/>
          </w:tcPr>
          <w:p w14:paraId="5FC7231F"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177 476,78</w:t>
            </w:r>
          </w:p>
        </w:tc>
        <w:tc>
          <w:tcPr>
            <w:tcW w:w="1560" w:type="dxa"/>
            <w:shd w:val="clear" w:color="auto" w:fill="auto"/>
            <w:noWrap/>
            <w:vAlign w:val="center"/>
            <w:hideMark/>
          </w:tcPr>
          <w:p w14:paraId="759B54D2"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382 237,84</w:t>
            </w:r>
          </w:p>
        </w:tc>
        <w:tc>
          <w:tcPr>
            <w:tcW w:w="1417" w:type="dxa"/>
            <w:shd w:val="clear" w:color="auto" w:fill="auto"/>
            <w:noWrap/>
            <w:vAlign w:val="center"/>
            <w:hideMark/>
          </w:tcPr>
          <w:p w14:paraId="6311E017"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31 541,11</w:t>
            </w:r>
          </w:p>
        </w:tc>
        <w:tc>
          <w:tcPr>
            <w:tcW w:w="1559" w:type="dxa"/>
            <w:shd w:val="clear" w:color="auto" w:fill="auto"/>
            <w:noWrap/>
            <w:vAlign w:val="center"/>
            <w:hideMark/>
          </w:tcPr>
          <w:p w14:paraId="3FCED076"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591 255,73</w:t>
            </w:r>
          </w:p>
        </w:tc>
        <w:tc>
          <w:tcPr>
            <w:tcW w:w="996" w:type="dxa"/>
            <w:shd w:val="clear" w:color="auto" w:fill="auto"/>
            <w:noWrap/>
            <w:vAlign w:val="center"/>
            <w:hideMark/>
          </w:tcPr>
          <w:p w14:paraId="7C200D3D"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48F5B253" w14:textId="77777777" w:rsidTr="00B5025A">
        <w:trPr>
          <w:trHeight w:val="288"/>
          <w:tblHeader/>
        </w:trPr>
        <w:tc>
          <w:tcPr>
            <w:tcW w:w="3402" w:type="dxa"/>
            <w:shd w:val="clear" w:color="auto" w:fill="auto"/>
            <w:noWrap/>
            <w:vAlign w:val="center"/>
            <w:hideMark/>
          </w:tcPr>
          <w:p w14:paraId="0D3B4ACB"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36B1100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109 482,87</w:t>
            </w:r>
          </w:p>
        </w:tc>
        <w:tc>
          <w:tcPr>
            <w:tcW w:w="1560" w:type="dxa"/>
            <w:shd w:val="clear" w:color="auto" w:fill="auto"/>
            <w:noWrap/>
            <w:vAlign w:val="center"/>
            <w:hideMark/>
          </w:tcPr>
          <w:p w14:paraId="41C1DFC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244 050,13</w:t>
            </w:r>
          </w:p>
        </w:tc>
        <w:tc>
          <w:tcPr>
            <w:tcW w:w="1417" w:type="dxa"/>
            <w:shd w:val="clear" w:color="auto" w:fill="auto"/>
            <w:noWrap/>
            <w:vAlign w:val="center"/>
            <w:hideMark/>
          </w:tcPr>
          <w:p w14:paraId="45B27DF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25 468,50</w:t>
            </w:r>
          </w:p>
        </w:tc>
        <w:tc>
          <w:tcPr>
            <w:tcW w:w="1559" w:type="dxa"/>
            <w:shd w:val="clear" w:color="auto" w:fill="auto"/>
            <w:noWrap/>
            <w:vAlign w:val="center"/>
            <w:hideMark/>
          </w:tcPr>
          <w:p w14:paraId="6B97D1D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379 001,50</w:t>
            </w:r>
          </w:p>
        </w:tc>
        <w:tc>
          <w:tcPr>
            <w:tcW w:w="996" w:type="dxa"/>
            <w:shd w:val="clear" w:color="auto" w:fill="auto"/>
            <w:noWrap/>
            <w:vAlign w:val="center"/>
            <w:hideMark/>
          </w:tcPr>
          <w:p w14:paraId="3A5AD04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64,1%</w:t>
            </w:r>
          </w:p>
        </w:tc>
      </w:tr>
      <w:tr w:rsidR="00B5025A" w:rsidRPr="00B5025A" w14:paraId="30D5FEAD" w14:textId="77777777" w:rsidTr="00B5025A">
        <w:trPr>
          <w:trHeight w:val="288"/>
          <w:tblHeader/>
        </w:trPr>
        <w:tc>
          <w:tcPr>
            <w:tcW w:w="3402" w:type="dxa"/>
            <w:shd w:val="clear" w:color="auto" w:fill="auto"/>
            <w:noWrap/>
            <w:vAlign w:val="center"/>
            <w:hideMark/>
          </w:tcPr>
          <w:p w14:paraId="14C6F545"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"ПрофЭксп"</w:t>
            </w:r>
          </w:p>
        </w:tc>
        <w:tc>
          <w:tcPr>
            <w:tcW w:w="1417" w:type="dxa"/>
            <w:shd w:val="clear" w:color="auto" w:fill="auto"/>
            <w:noWrap/>
            <w:vAlign w:val="center"/>
            <w:hideMark/>
          </w:tcPr>
          <w:p w14:paraId="2FBC06C0"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5B5BAD7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118 570,14</w:t>
            </w:r>
          </w:p>
        </w:tc>
        <w:tc>
          <w:tcPr>
            <w:tcW w:w="1417" w:type="dxa"/>
            <w:shd w:val="clear" w:color="auto" w:fill="auto"/>
            <w:noWrap/>
            <w:vAlign w:val="center"/>
            <w:hideMark/>
          </w:tcPr>
          <w:p w14:paraId="6719C30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25B005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118 570,14</w:t>
            </w:r>
          </w:p>
        </w:tc>
        <w:tc>
          <w:tcPr>
            <w:tcW w:w="996" w:type="dxa"/>
            <w:shd w:val="clear" w:color="auto" w:fill="auto"/>
            <w:noWrap/>
            <w:vAlign w:val="center"/>
            <w:hideMark/>
          </w:tcPr>
          <w:p w14:paraId="5828D09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20,1%</w:t>
            </w:r>
          </w:p>
        </w:tc>
      </w:tr>
      <w:tr w:rsidR="00B5025A" w:rsidRPr="00B5025A" w14:paraId="44D9CA11" w14:textId="77777777" w:rsidTr="00B5025A">
        <w:trPr>
          <w:trHeight w:val="288"/>
          <w:tblHeader/>
        </w:trPr>
        <w:tc>
          <w:tcPr>
            <w:tcW w:w="3402" w:type="dxa"/>
            <w:shd w:val="clear" w:color="auto" w:fill="auto"/>
            <w:noWrap/>
            <w:vAlign w:val="center"/>
            <w:hideMark/>
          </w:tcPr>
          <w:p w14:paraId="1C980EF0"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"ЭТАЛОН"</w:t>
            </w:r>
          </w:p>
        </w:tc>
        <w:tc>
          <w:tcPr>
            <w:tcW w:w="1417" w:type="dxa"/>
            <w:shd w:val="clear" w:color="auto" w:fill="auto"/>
            <w:noWrap/>
            <w:vAlign w:val="center"/>
            <w:hideMark/>
          </w:tcPr>
          <w:p w14:paraId="1081C9B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10 142,38</w:t>
            </w:r>
          </w:p>
        </w:tc>
        <w:tc>
          <w:tcPr>
            <w:tcW w:w="1560" w:type="dxa"/>
            <w:shd w:val="clear" w:color="auto" w:fill="auto"/>
            <w:noWrap/>
            <w:vAlign w:val="center"/>
            <w:hideMark/>
          </w:tcPr>
          <w:p w14:paraId="5E24DBC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5 893,50</w:t>
            </w:r>
          </w:p>
        </w:tc>
        <w:tc>
          <w:tcPr>
            <w:tcW w:w="1417" w:type="dxa"/>
            <w:shd w:val="clear" w:color="auto" w:fill="auto"/>
            <w:noWrap/>
            <w:vAlign w:val="center"/>
            <w:hideMark/>
          </w:tcPr>
          <w:p w14:paraId="4710611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2 580,00</w:t>
            </w:r>
          </w:p>
        </w:tc>
        <w:tc>
          <w:tcPr>
            <w:tcW w:w="1559" w:type="dxa"/>
            <w:shd w:val="clear" w:color="auto" w:fill="auto"/>
            <w:noWrap/>
            <w:vAlign w:val="center"/>
            <w:hideMark/>
          </w:tcPr>
          <w:p w14:paraId="5A6AB77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18 615,87</w:t>
            </w:r>
          </w:p>
        </w:tc>
        <w:tc>
          <w:tcPr>
            <w:tcW w:w="996" w:type="dxa"/>
            <w:shd w:val="clear" w:color="auto" w:fill="auto"/>
            <w:noWrap/>
            <w:vAlign w:val="center"/>
            <w:hideMark/>
          </w:tcPr>
          <w:p w14:paraId="4B0CCB2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3,1%</w:t>
            </w:r>
          </w:p>
        </w:tc>
      </w:tr>
      <w:tr w:rsidR="00B5025A" w:rsidRPr="00B5025A" w14:paraId="7DEEEF43" w14:textId="77777777" w:rsidTr="00B5025A">
        <w:trPr>
          <w:trHeight w:val="288"/>
          <w:tblHeader/>
        </w:trPr>
        <w:tc>
          <w:tcPr>
            <w:tcW w:w="3402" w:type="dxa"/>
            <w:shd w:val="clear" w:color="auto" w:fill="auto"/>
            <w:noWrap/>
            <w:vAlign w:val="center"/>
            <w:hideMark/>
          </w:tcPr>
          <w:p w14:paraId="7229CB89"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ОАО "ИНЖЕНЕРНЫЙ ЦЕНТР"</w:t>
            </w:r>
          </w:p>
        </w:tc>
        <w:tc>
          <w:tcPr>
            <w:tcW w:w="1417" w:type="dxa"/>
            <w:shd w:val="clear" w:color="auto" w:fill="auto"/>
            <w:noWrap/>
            <w:vAlign w:val="center"/>
            <w:hideMark/>
          </w:tcPr>
          <w:p w14:paraId="48722D0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16 590,48</w:t>
            </w:r>
          </w:p>
        </w:tc>
        <w:tc>
          <w:tcPr>
            <w:tcW w:w="1560" w:type="dxa"/>
            <w:shd w:val="clear" w:color="auto" w:fill="auto"/>
            <w:noWrap/>
            <w:vAlign w:val="center"/>
            <w:hideMark/>
          </w:tcPr>
          <w:p w14:paraId="5F36FCF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5B92DD14"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2C382A3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16 590,48</w:t>
            </w:r>
          </w:p>
        </w:tc>
        <w:tc>
          <w:tcPr>
            <w:tcW w:w="996" w:type="dxa"/>
            <w:shd w:val="clear" w:color="auto" w:fill="auto"/>
            <w:noWrap/>
            <w:vAlign w:val="center"/>
            <w:hideMark/>
          </w:tcPr>
          <w:p w14:paraId="01B7A98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2,8%</w:t>
            </w:r>
          </w:p>
        </w:tc>
      </w:tr>
      <w:tr w:rsidR="00B5025A" w:rsidRPr="00B5025A" w14:paraId="6A912688" w14:textId="77777777" w:rsidTr="00B5025A">
        <w:trPr>
          <w:trHeight w:val="288"/>
          <w:tblHeader/>
        </w:trPr>
        <w:tc>
          <w:tcPr>
            <w:tcW w:w="3402" w:type="dxa"/>
            <w:shd w:val="clear" w:color="auto" w:fill="auto"/>
            <w:noWrap/>
            <w:vAlign w:val="center"/>
            <w:hideMark/>
          </w:tcPr>
          <w:p w14:paraId="525DD407"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"ТЭМ"</w:t>
            </w:r>
          </w:p>
        </w:tc>
        <w:tc>
          <w:tcPr>
            <w:tcW w:w="1417" w:type="dxa"/>
            <w:shd w:val="clear" w:color="auto" w:fill="auto"/>
            <w:noWrap/>
            <w:vAlign w:val="center"/>
            <w:hideMark/>
          </w:tcPr>
          <w:p w14:paraId="749BF6A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11 330,56</w:t>
            </w:r>
          </w:p>
        </w:tc>
        <w:tc>
          <w:tcPr>
            <w:tcW w:w="1560" w:type="dxa"/>
            <w:shd w:val="clear" w:color="auto" w:fill="auto"/>
            <w:noWrap/>
            <w:vAlign w:val="center"/>
            <w:hideMark/>
          </w:tcPr>
          <w:p w14:paraId="1E52EE1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6E83C409"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5004808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11 330,56</w:t>
            </w:r>
          </w:p>
        </w:tc>
        <w:tc>
          <w:tcPr>
            <w:tcW w:w="996" w:type="dxa"/>
            <w:shd w:val="clear" w:color="auto" w:fill="auto"/>
            <w:noWrap/>
            <w:vAlign w:val="center"/>
            <w:hideMark/>
          </w:tcPr>
          <w:p w14:paraId="57C2E32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1,9%</w:t>
            </w:r>
          </w:p>
        </w:tc>
      </w:tr>
      <w:tr w:rsidR="00B5025A" w:rsidRPr="00B5025A" w14:paraId="097DBDFB" w14:textId="77777777" w:rsidTr="00B5025A">
        <w:trPr>
          <w:trHeight w:val="288"/>
          <w:tblHeader/>
        </w:trPr>
        <w:tc>
          <w:tcPr>
            <w:tcW w:w="3402" w:type="dxa"/>
            <w:shd w:val="clear" w:color="auto" w:fill="auto"/>
            <w:noWrap/>
            <w:vAlign w:val="center"/>
            <w:hideMark/>
          </w:tcPr>
          <w:p w14:paraId="5D8027AA"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"МЕТАМ"</w:t>
            </w:r>
          </w:p>
        </w:tc>
        <w:tc>
          <w:tcPr>
            <w:tcW w:w="1417" w:type="dxa"/>
            <w:shd w:val="clear" w:color="auto" w:fill="auto"/>
            <w:noWrap/>
            <w:vAlign w:val="center"/>
            <w:hideMark/>
          </w:tcPr>
          <w:p w14:paraId="187E930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6 244,32</w:t>
            </w:r>
          </w:p>
        </w:tc>
        <w:tc>
          <w:tcPr>
            <w:tcW w:w="1560" w:type="dxa"/>
            <w:shd w:val="clear" w:color="auto" w:fill="auto"/>
            <w:noWrap/>
            <w:vAlign w:val="center"/>
            <w:hideMark/>
          </w:tcPr>
          <w:p w14:paraId="4ADC41F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7EDAD42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3 492,61</w:t>
            </w:r>
          </w:p>
        </w:tc>
        <w:tc>
          <w:tcPr>
            <w:tcW w:w="1559" w:type="dxa"/>
            <w:shd w:val="clear" w:color="auto" w:fill="auto"/>
            <w:noWrap/>
            <w:vAlign w:val="center"/>
            <w:hideMark/>
          </w:tcPr>
          <w:p w14:paraId="2C09C3F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9 736,93</w:t>
            </w:r>
          </w:p>
        </w:tc>
        <w:tc>
          <w:tcPr>
            <w:tcW w:w="996" w:type="dxa"/>
            <w:shd w:val="clear" w:color="auto" w:fill="auto"/>
            <w:noWrap/>
            <w:vAlign w:val="center"/>
            <w:hideMark/>
          </w:tcPr>
          <w:p w14:paraId="0DAEE46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w:t>
            </w:r>
          </w:p>
        </w:tc>
      </w:tr>
      <w:tr w:rsidR="00B5025A" w:rsidRPr="00B5025A" w14:paraId="5E92D9E0" w14:textId="77777777" w:rsidTr="00B5025A">
        <w:trPr>
          <w:trHeight w:val="288"/>
          <w:tblHeader/>
        </w:trPr>
        <w:tc>
          <w:tcPr>
            <w:tcW w:w="3402" w:type="dxa"/>
            <w:shd w:val="clear" w:color="auto" w:fill="auto"/>
            <w:noWrap/>
            <w:vAlign w:val="center"/>
            <w:hideMark/>
          </w:tcPr>
          <w:p w14:paraId="37EE093F"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"УИДЦ"</w:t>
            </w:r>
          </w:p>
        </w:tc>
        <w:tc>
          <w:tcPr>
            <w:tcW w:w="1417" w:type="dxa"/>
            <w:shd w:val="clear" w:color="auto" w:fill="auto"/>
            <w:noWrap/>
            <w:vAlign w:val="center"/>
            <w:hideMark/>
          </w:tcPr>
          <w:p w14:paraId="41E57F2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8 456,55</w:t>
            </w:r>
          </w:p>
        </w:tc>
        <w:tc>
          <w:tcPr>
            <w:tcW w:w="1560" w:type="dxa"/>
            <w:shd w:val="clear" w:color="auto" w:fill="auto"/>
            <w:noWrap/>
            <w:vAlign w:val="center"/>
            <w:hideMark/>
          </w:tcPr>
          <w:p w14:paraId="1C4C60D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392B4E14"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4D5F1D6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8 456,55</w:t>
            </w:r>
          </w:p>
        </w:tc>
        <w:tc>
          <w:tcPr>
            <w:tcW w:w="996" w:type="dxa"/>
            <w:shd w:val="clear" w:color="auto" w:fill="auto"/>
            <w:noWrap/>
            <w:vAlign w:val="center"/>
            <w:hideMark/>
          </w:tcPr>
          <w:p w14:paraId="54F88F0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1,4%</w:t>
            </w:r>
          </w:p>
        </w:tc>
      </w:tr>
      <w:tr w:rsidR="00B5025A" w:rsidRPr="00B5025A" w14:paraId="4EF17D11" w14:textId="77777777" w:rsidTr="00B5025A">
        <w:trPr>
          <w:trHeight w:val="288"/>
          <w:tblHeader/>
        </w:trPr>
        <w:tc>
          <w:tcPr>
            <w:tcW w:w="3402" w:type="dxa"/>
            <w:shd w:val="clear" w:color="auto" w:fill="auto"/>
            <w:noWrap/>
            <w:vAlign w:val="center"/>
            <w:hideMark/>
          </w:tcPr>
          <w:p w14:paraId="42BD4F46"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АО "ЭНЕРГОРЕМОНТ ПЛЮС"</w:t>
            </w:r>
          </w:p>
        </w:tc>
        <w:tc>
          <w:tcPr>
            <w:tcW w:w="1417" w:type="dxa"/>
            <w:shd w:val="clear" w:color="auto" w:fill="auto"/>
            <w:noWrap/>
            <w:vAlign w:val="center"/>
            <w:hideMark/>
          </w:tcPr>
          <w:p w14:paraId="739715A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5 486,55</w:t>
            </w:r>
          </w:p>
        </w:tc>
        <w:tc>
          <w:tcPr>
            <w:tcW w:w="1560" w:type="dxa"/>
            <w:shd w:val="clear" w:color="auto" w:fill="auto"/>
            <w:noWrap/>
            <w:vAlign w:val="center"/>
            <w:hideMark/>
          </w:tcPr>
          <w:p w14:paraId="0626B71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164A6D95"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405AB58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5 486,55</w:t>
            </w:r>
          </w:p>
        </w:tc>
        <w:tc>
          <w:tcPr>
            <w:tcW w:w="996" w:type="dxa"/>
            <w:shd w:val="clear" w:color="auto" w:fill="auto"/>
            <w:noWrap/>
            <w:vAlign w:val="center"/>
            <w:hideMark/>
          </w:tcPr>
          <w:p w14:paraId="72F227E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0,9%</w:t>
            </w:r>
          </w:p>
        </w:tc>
      </w:tr>
      <w:tr w:rsidR="00B5025A" w:rsidRPr="00B5025A" w14:paraId="5C2FA0FF" w14:textId="77777777" w:rsidTr="00B5025A">
        <w:trPr>
          <w:trHeight w:val="288"/>
          <w:tblHeader/>
        </w:trPr>
        <w:tc>
          <w:tcPr>
            <w:tcW w:w="3402" w:type="dxa"/>
            <w:shd w:val="clear" w:color="auto" w:fill="auto"/>
            <w:noWrap/>
            <w:vAlign w:val="center"/>
            <w:hideMark/>
          </w:tcPr>
          <w:p w14:paraId="2157DF34"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РСО "ПРОМГИДРОРЕМОНТ"</w:t>
            </w:r>
          </w:p>
        </w:tc>
        <w:tc>
          <w:tcPr>
            <w:tcW w:w="1417" w:type="dxa"/>
            <w:shd w:val="clear" w:color="auto" w:fill="auto"/>
            <w:noWrap/>
            <w:vAlign w:val="center"/>
            <w:hideMark/>
          </w:tcPr>
          <w:p w14:paraId="431A823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5 039,69</w:t>
            </w:r>
          </w:p>
        </w:tc>
        <w:tc>
          <w:tcPr>
            <w:tcW w:w="1560" w:type="dxa"/>
            <w:shd w:val="clear" w:color="auto" w:fill="auto"/>
            <w:noWrap/>
            <w:vAlign w:val="center"/>
            <w:hideMark/>
          </w:tcPr>
          <w:p w14:paraId="6B01636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2F4F127A"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0784A4A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5 039,69</w:t>
            </w:r>
          </w:p>
        </w:tc>
        <w:tc>
          <w:tcPr>
            <w:tcW w:w="996" w:type="dxa"/>
            <w:shd w:val="clear" w:color="auto" w:fill="auto"/>
            <w:noWrap/>
            <w:vAlign w:val="center"/>
            <w:hideMark/>
          </w:tcPr>
          <w:p w14:paraId="06ADFF8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0,9%</w:t>
            </w:r>
          </w:p>
        </w:tc>
      </w:tr>
      <w:tr w:rsidR="00B5025A" w:rsidRPr="00B5025A" w14:paraId="4A5E7D8F" w14:textId="77777777" w:rsidTr="00B5025A">
        <w:trPr>
          <w:trHeight w:val="288"/>
          <w:tblHeader/>
        </w:trPr>
        <w:tc>
          <w:tcPr>
            <w:tcW w:w="3402" w:type="dxa"/>
            <w:shd w:val="clear" w:color="auto" w:fill="auto"/>
            <w:noWrap/>
            <w:vAlign w:val="center"/>
            <w:hideMark/>
          </w:tcPr>
          <w:p w14:paraId="2A404C20"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"ПромтехПроект"</w:t>
            </w:r>
          </w:p>
        </w:tc>
        <w:tc>
          <w:tcPr>
            <w:tcW w:w="1417" w:type="dxa"/>
            <w:shd w:val="clear" w:color="auto" w:fill="auto"/>
            <w:noWrap/>
            <w:vAlign w:val="center"/>
            <w:hideMark/>
          </w:tcPr>
          <w:p w14:paraId="7FB53A44"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6689505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4 740,37</w:t>
            </w:r>
          </w:p>
        </w:tc>
        <w:tc>
          <w:tcPr>
            <w:tcW w:w="1417" w:type="dxa"/>
            <w:shd w:val="clear" w:color="auto" w:fill="auto"/>
            <w:noWrap/>
            <w:vAlign w:val="center"/>
            <w:hideMark/>
          </w:tcPr>
          <w:p w14:paraId="3CDB18F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3C59273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4 740,37</w:t>
            </w:r>
          </w:p>
        </w:tc>
        <w:tc>
          <w:tcPr>
            <w:tcW w:w="996" w:type="dxa"/>
            <w:shd w:val="clear" w:color="auto" w:fill="auto"/>
            <w:noWrap/>
            <w:vAlign w:val="center"/>
            <w:hideMark/>
          </w:tcPr>
          <w:p w14:paraId="4341B23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0,8%</w:t>
            </w:r>
          </w:p>
        </w:tc>
      </w:tr>
      <w:tr w:rsidR="00B5025A" w:rsidRPr="00B5025A" w14:paraId="2309D4E4" w14:textId="77777777" w:rsidTr="00B5025A">
        <w:trPr>
          <w:trHeight w:val="288"/>
          <w:tblHeader/>
        </w:trPr>
        <w:tc>
          <w:tcPr>
            <w:tcW w:w="3402" w:type="dxa"/>
            <w:shd w:val="clear" w:color="auto" w:fill="auto"/>
            <w:noWrap/>
            <w:vAlign w:val="center"/>
            <w:hideMark/>
          </w:tcPr>
          <w:p w14:paraId="2603BCC7"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ОАО НПП "Средства спасения"</w:t>
            </w:r>
          </w:p>
        </w:tc>
        <w:tc>
          <w:tcPr>
            <w:tcW w:w="1417" w:type="dxa"/>
            <w:shd w:val="clear" w:color="auto" w:fill="auto"/>
            <w:noWrap/>
            <w:vAlign w:val="center"/>
            <w:hideMark/>
          </w:tcPr>
          <w:p w14:paraId="786DF25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4 703,39</w:t>
            </w:r>
          </w:p>
        </w:tc>
        <w:tc>
          <w:tcPr>
            <w:tcW w:w="1560" w:type="dxa"/>
            <w:shd w:val="clear" w:color="auto" w:fill="auto"/>
            <w:noWrap/>
            <w:vAlign w:val="center"/>
            <w:hideMark/>
          </w:tcPr>
          <w:p w14:paraId="2CF7ABF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348DA010"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3842648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4 703,39</w:t>
            </w:r>
          </w:p>
        </w:tc>
        <w:tc>
          <w:tcPr>
            <w:tcW w:w="996" w:type="dxa"/>
            <w:shd w:val="clear" w:color="auto" w:fill="auto"/>
            <w:noWrap/>
            <w:vAlign w:val="center"/>
            <w:hideMark/>
          </w:tcPr>
          <w:p w14:paraId="661732E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0,8%</w:t>
            </w:r>
          </w:p>
        </w:tc>
      </w:tr>
      <w:tr w:rsidR="00B5025A" w:rsidRPr="00B5025A" w14:paraId="0F1AEFE8" w14:textId="77777777" w:rsidTr="00B5025A">
        <w:trPr>
          <w:trHeight w:val="288"/>
          <w:tblHeader/>
        </w:trPr>
        <w:tc>
          <w:tcPr>
            <w:tcW w:w="3402" w:type="dxa"/>
            <w:shd w:val="clear" w:color="auto" w:fill="auto"/>
            <w:noWrap/>
            <w:vAlign w:val="center"/>
            <w:hideMark/>
          </w:tcPr>
          <w:p w14:paraId="4B38EF0B"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«МЭЦ»</w:t>
            </w:r>
          </w:p>
        </w:tc>
        <w:tc>
          <w:tcPr>
            <w:tcW w:w="1417" w:type="dxa"/>
            <w:shd w:val="clear" w:color="auto" w:fill="auto"/>
            <w:noWrap/>
            <w:vAlign w:val="center"/>
            <w:hideMark/>
          </w:tcPr>
          <w:p w14:paraId="62374605"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7D86238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4 503,17</w:t>
            </w:r>
          </w:p>
        </w:tc>
        <w:tc>
          <w:tcPr>
            <w:tcW w:w="1417" w:type="dxa"/>
            <w:shd w:val="clear" w:color="auto" w:fill="auto"/>
            <w:noWrap/>
            <w:vAlign w:val="center"/>
            <w:hideMark/>
          </w:tcPr>
          <w:p w14:paraId="1E0DD99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461774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4 503,17</w:t>
            </w:r>
          </w:p>
        </w:tc>
        <w:tc>
          <w:tcPr>
            <w:tcW w:w="996" w:type="dxa"/>
            <w:shd w:val="clear" w:color="auto" w:fill="auto"/>
            <w:noWrap/>
            <w:vAlign w:val="center"/>
            <w:hideMark/>
          </w:tcPr>
          <w:p w14:paraId="7A28ED0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0,8%</w:t>
            </w:r>
          </w:p>
        </w:tc>
      </w:tr>
      <w:tr w:rsidR="00B5025A" w:rsidRPr="00B5025A" w14:paraId="2D8469C3" w14:textId="77777777" w:rsidTr="00B5025A">
        <w:trPr>
          <w:trHeight w:val="288"/>
          <w:tblHeader/>
        </w:trPr>
        <w:tc>
          <w:tcPr>
            <w:tcW w:w="3402" w:type="dxa"/>
            <w:shd w:val="clear" w:color="auto" w:fill="auto"/>
            <w:noWrap/>
            <w:vAlign w:val="center"/>
            <w:hideMark/>
          </w:tcPr>
          <w:p w14:paraId="17724537"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"ИКЦ "Промтехбезопасность" (г. Киров)</w:t>
            </w:r>
          </w:p>
        </w:tc>
        <w:tc>
          <w:tcPr>
            <w:tcW w:w="1417" w:type="dxa"/>
            <w:shd w:val="clear" w:color="auto" w:fill="auto"/>
            <w:noWrap/>
            <w:vAlign w:val="center"/>
            <w:hideMark/>
          </w:tcPr>
          <w:p w14:paraId="15D60FB9"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5025DD4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4 480,52</w:t>
            </w:r>
          </w:p>
        </w:tc>
        <w:tc>
          <w:tcPr>
            <w:tcW w:w="1417" w:type="dxa"/>
            <w:shd w:val="clear" w:color="auto" w:fill="auto"/>
            <w:noWrap/>
            <w:vAlign w:val="center"/>
            <w:hideMark/>
          </w:tcPr>
          <w:p w14:paraId="57A7126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3F7923C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4 480,52</w:t>
            </w:r>
          </w:p>
        </w:tc>
        <w:tc>
          <w:tcPr>
            <w:tcW w:w="996" w:type="dxa"/>
            <w:shd w:val="clear" w:color="auto" w:fill="auto"/>
            <w:noWrap/>
            <w:vAlign w:val="center"/>
            <w:hideMark/>
          </w:tcPr>
          <w:p w14:paraId="255E4B8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0,8%</w:t>
            </w:r>
          </w:p>
        </w:tc>
      </w:tr>
      <w:tr w:rsidR="00B5025A" w:rsidRPr="00B5025A" w14:paraId="2C8F0A7E" w14:textId="77777777" w:rsidTr="00B5025A">
        <w:trPr>
          <w:trHeight w:val="288"/>
          <w:tblHeader/>
        </w:trPr>
        <w:tc>
          <w:tcPr>
            <w:tcW w:w="3402" w:type="dxa"/>
            <w:shd w:val="clear" w:color="auto" w:fill="auto"/>
            <w:noWrap/>
            <w:vAlign w:val="center"/>
            <w:hideMark/>
          </w:tcPr>
          <w:p w14:paraId="4BDA3103"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Техническое обслуживание оборудования</w:t>
            </w:r>
          </w:p>
        </w:tc>
        <w:tc>
          <w:tcPr>
            <w:tcW w:w="1417" w:type="dxa"/>
            <w:shd w:val="clear" w:color="auto" w:fill="auto"/>
            <w:noWrap/>
            <w:vAlign w:val="center"/>
            <w:hideMark/>
          </w:tcPr>
          <w:p w14:paraId="0C970B65"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73 863,36</w:t>
            </w:r>
          </w:p>
        </w:tc>
        <w:tc>
          <w:tcPr>
            <w:tcW w:w="1560" w:type="dxa"/>
            <w:shd w:val="clear" w:color="auto" w:fill="auto"/>
            <w:noWrap/>
            <w:vAlign w:val="center"/>
            <w:hideMark/>
          </w:tcPr>
          <w:p w14:paraId="199CEA3A"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279 929,33</w:t>
            </w:r>
          </w:p>
        </w:tc>
        <w:tc>
          <w:tcPr>
            <w:tcW w:w="1417" w:type="dxa"/>
            <w:shd w:val="clear" w:color="auto" w:fill="auto"/>
            <w:noWrap/>
            <w:vAlign w:val="center"/>
            <w:hideMark/>
          </w:tcPr>
          <w:p w14:paraId="33D25FF4"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78 182,19</w:t>
            </w:r>
          </w:p>
        </w:tc>
        <w:tc>
          <w:tcPr>
            <w:tcW w:w="1559" w:type="dxa"/>
            <w:shd w:val="clear" w:color="auto" w:fill="auto"/>
            <w:noWrap/>
            <w:vAlign w:val="center"/>
            <w:hideMark/>
          </w:tcPr>
          <w:p w14:paraId="28B7E5EA"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431 974,88</w:t>
            </w:r>
          </w:p>
        </w:tc>
        <w:tc>
          <w:tcPr>
            <w:tcW w:w="996" w:type="dxa"/>
            <w:shd w:val="clear" w:color="auto" w:fill="auto"/>
            <w:noWrap/>
            <w:vAlign w:val="center"/>
            <w:hideMark/>
          </w:tcPr>
          <w:p w14:paraId="31FC066B"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52C28596" w14:textId="77777777" w:rsidTr="00B5025A">
        <w:trPr>
          <w:trHeight w:val="288"/>
          <w:tblHeader/>
        </w:trPr>
        <w:tc>
          <w:tcPr>
            <w:tcW w:w="3402" w:type="dxa"/>
            <w:shd w:val="clear" w:color="auto" w:fill="auto"/>
            <w:noWrap/>
            <w:vAlign w:val="center"/>
            <w:hideMark/>
          </w:tcPr>
          <w:p w14:paraId="06925287"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3674B4D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52 632,18</w:t>
            </w:r>
          </w:p>
        </w:tc>
        <w:tc>
          <w:tcPr>
            <w:tcW w:w="1560" w:type="dxa"/>
            <w:shd w:val="clear" w:color="auto" w:fill="auto"/>
            <w:noWrap/>
            <w:vAlign w:val="center"/>
            <w:hideMark/>
          </w:tcPr>
          <w:p w14:paraId="364ABE5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260 108,73</w:t>
            </w:r>
          </w:p>
        </w:tc>
        <w:tc>
          <w:tcPr>
            <w:tcW w:w="1417" w:type="dxa"/>
            <w:shd w:val="clear" w:color="auto" w:fill="auto"/>
            <w:noWrap/>
            <w:vAlign w:val="center"/>
            <w:hideMark/>
          </w:tcPr>
          <w:p w14:paraId="6C7459A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22 238,91</w:t>
            </w:r>
          </w:p>
        </w:tc>
        <w:tc>
          <w:tcPr>
            <w:tcW w:w="1559" w:type="dxa"/>
            <w:shd w:val="clear" w:color="auto" w:fill="auto"/>
            <w:noWrap/>
            <w:vAlign w:val="center"/>
            <w:hideMark/>
          </w:tcPr>
          <w:p w14:paraId="46A0644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334 979,82</w:t>
            </w:r>
          </w:p>
        </w:tc>
        <w:tc>
          <w:tcPr>
            <w:tcW w:w="996" w:type="dxa"/>
            <w:shd w:val="clear" w:color="auto" w:fill="auto"/>
            <w:noWrap/>
            <w:vAlign w:val="center"/>
            <w:hideMark/>
          </w:tcPr>
          <w:p w14:paraId="12333D4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77,5%</w:t>
            </w:r>
          </w:p>
        </w:tc>
      </w:tr>
      <w:tr w:rsidR="00B5025A" w:rsidRPr="00B5025A" w14:paraId="2A55D37B" w14:textId="77777777" w:rsidTr="00B5025A">
        <w:trPr>
          <w:trHeight w:val="288"/>
          <w:tblHeader/>
        </w:trPr>
        <w:tc>
          <w:tcPr>
            <w:tcW w:w="3402" w:type="dxa"/>
            <w:shd w:val="clear" w:color="auto" w:fill="auto"/>
            <w:noWrap/>
            <w:vAlign w:val="center"/>
            <w:hideMark/>
          </w:tcPr>
          <w:p w14:paraId="0B8BBF8F"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АО "ТЕКОН-ИНЖИНИРИНГ"</w:t>
            </w:r>
          </w:p>
        </w:tc>
        <w:tc>
          <w:tcPr>
            <w:tcW w:w="1417" w:type="dxa"/>
            <w:shd w:val="clear" w:color="auto" w:fill="auto"/>
            <w:noWrap/>
            <w:vAlign w:val="center"/>
            <w:hideMark/>
          </w:tcPr>
          <w:p w14:paraId="0B40924A"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4738E358"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6C76853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48 808,79</w:t>
            </w:r>
          </w:p>
        </w:tc>
        <w:tc>
          <w:tcPr>
            <w:tcW w:w="1559" w:type="dxa"/>
            <w:shd w:val="clear" w:color="auto" w:fill="auto"/>
            <w:noWrap/>
            <w:vAlign w:val="center"/>
            <w:hideMark/>
          </w:tcPr>
          <w:p w14:paraId="19E1EF3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48 808,79</w:t>
            </w:r>
          </w:p>
        </w:tc>
        <w:tc>
          <w:tcPr>
            <w:tcW w:w="996" w:type="dxa"/>
            <w:shd w:val="clear" w:color="auto" w:fill="auto"/>
            <w:noWrap/>
            <w:vAlign w:val="center"/>
            <w:hideMark/>
          </w:tcPr>
          <w:p w14:paraId="0BA3EA0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11,3%</w:t>
            </w:r>
          </w:p>
        </w:tc>
      </w:tr>
      <w:tr w:rsidR="00B5025A" w:rsidRPr="00B5025A" w14:paraId="6A9FE5C4" w14:textId="77777777" w:rsidTr="00B5025A">
        <w:trPr>
          <w:trHeight w:val="288"/>
          <w:tblHeader/>
        </w:trPr>
        <w:tc>
          <w:tcPr>
            <w:tcW w:w="3402" w:type="dxa"/>
            <w:shd w:val="clear" w:color="auto" w:fill="auto"/>
            <w:noWrap/>
            <w:vAlign w:val="center"/>
            <w:hideMark/>
          </w:tcPr>
          <w:p w14:paraId="399ECD5B"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"КВАРЦ ГРУПП"</w:t>
            </w:r>
          </w:p>
        </w:tc>
        <w:tc>
          <w:tcPr>
            <w:tcW w:w="1417" w:type="dxa"/>
            <w:shd w:val="clear" w:color="auto" w:fill="auto"/>
            <w:noWrap/>
            <w:vAlign w:val="center"/>
            <w:hideMark/>
          </w:tcPr>
          <w:p w14:paraId="1C38F454"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5001ECF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19 820,61</w:t>
            </w:r>
          </w:p>
        </w:tc>
        <w:tc>
          <w:tcPr>
            <w:tcW w:w="1417" w:type="dxa"/>
            <w:shd w:val="clear" w:color="auto" w:fill="auto"/>
            <w:noWrap/>
            <w:vAlign w:val="center"/>
            <w:hideMark/>
          </w:tcPr>
          <w:p w14:paraId="74EBBCC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2B524D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19 820,61</w:t>
            </w:r>
          </w:p>
        </w:tc>
        <w:tc>
          <w:tcPr>
            <w:tcW w:w="996" w:type="dxa"/>
            <w:shd w:val="clear" w:color="auto" w:fill="auto"/>
            <w:noWrap/>
            <w:vAlign w:val="center"/>
            <w:hideMark/>
          </w:tcPr>
          <w:p w14:paraId="4A52EEC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4,6%</w:t>
            </w:r>
          </w:p>
        </w:tc>
      </w:tr>
      <w:tr w:rsidR="00B5025A" w:rsidRPr="00B5025A" w14:paraId="4867266B" w14:textId="77777777" w:rsidTr="00B5025A">
        <w:trPr>
          <w:trHeight w:val="288"/>
          <w:tblHeader/>
        </w:trPr>
        <w:tc>
          <w:tcPr>
            <w:tcW w:w="3402" w:type="dxa"/>
            <w:shd w:val="clear" w:color="auto" w:fill="auto"/>
            <w:noWrap/>
            <w:vAlign w:val="center"/>
            <w:hideMark/>
          </w:tcPr>
          <w:p w14:paraId="133E925B"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lastRenderedPageBreak/>
              <w:t>Участник 1</w:t>
            </w:r>
          </w:p>
        </w:tc>
        <w:tc>
          <w:tcPr>
            <w:tcW w:w="1417" w:type="dxa"/>
            <w:shd w:val="clear" w:color="auto" w:fill="auto"/>
            <w:noWrap/>
            <w:vAlign w:val="center"/>
            <w:hideMark/>
          </w:tcPr>
          <w:p w14:paraId="62817417"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1B4F77B1"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52AF72E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7 134,49</w:t>
            </w:r>
          </w:p>
        </w:tc>
        <w:tc>
          <w:tcPr>
            <w:tcW w:w="1559" w:type="dxa"/>
            <w:shd w:val="clear" w:color="auto" w:fill="auto"/>
            <w:noWrap/>
            <w:vAlign w:val="center"/>
            <w:hideMark/>
          </w:tcPr>
          <w:p w14:paraId="2FD7EB3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7 134,49</w:t>
            </w:r>
          </w:p>
        </w:tc>
        <w:tc>
          <w:tcPr>
            <w:tcW w:w="996" w:type="dxa"/>
            <w:shd w:val="clear" w:color="auto" w:fill="auto"/>
            <w:noWrap/>
            <w:vAlign w:val="center"/>
            <w:hideMark/>
          </w:tcPr>
          <w:p w14:paraId="0966D0D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1,7%</w:t>
            </w:r>
          </w:p>
        </w:tc>
      </w:tr>
      <w:tr w:rsidR="00B5025A" w:rsidRPr="00B5025A" w14:paraId="1597644F" w14:textId="77777777" w:rsidTr="00B5025A">
        <w:trPr>
          <w:trHeight w:val="288"/>
          <w:tblHeader/>
        </w:trPr>
        <w:tc>
          <w:tcPr>
            <w:tcW w:w="3402" w:type="dxa"/>
            <w:shd w:val="clear" w:color="auto" w:fill="auto"/>
            <w:noWrap/>
            <w:vAlign w:val="center"/>
            <w:hideMark/>
          </w:tcPr>
          <w:p w14:paraId="3839ADF0"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"АЛЬПАРИ"</w:t>
            </w:r>
          </w:p>
        </w:tc>
        <w:tc>
          <w:tcPr>
            <w:tcW w:w="1417" w:type="dxa"/>
            <w:shd w:val="clear" w:color="auto" w:fill="auto"/>
            <w:noWrap/>
            <w:vAlign w:val="center"/>
            <w:hideMark/>
          </w:tcPr>
          <w:p w14:paraId="17D2AC9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6 962,19</w:t>
            </w:r>
          </w:p>
        </w:tc>
        <w:tc>
          <w:tcPr>
            <w:tcW w:w="1560" w:type="dxa"/>
            <w:shd w:val="clear" w:color="auto" w:fill="auto"/>
            <w:noWrap/>
            <w:vAlign w:val="center"/>
            <w:hideMark/>
          </w:tcPr>
          <w:p w14:paraId="08335BD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355647A7"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4A07ACA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6 962,19</w:t>
            </w:r>
          </w:p>
        </w:tc>
        <w:tc>
          <w:tcPr>
            <w:tcW w:w="996" w:type="dxa"/>
            <w:shd w:val="clear" w:color="auto" w:fill="auto"/>
            <w:noWrap/>
            <w:vAlign w:val="center"/>
            <w:hideMark/>
          </w:tcPr>
          <w:p w14:paraId="237689F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w:t>
            </w:r>
          </w:p>
        </w:tc>
      </w:tr>
      <w:tr w:rsidR="00B5025A" w:rsidRPr="00B5025A" w14:paraId="7E373D39" w14:textId="77777777" w:rsidTr="00B5025A">
        <w:trPr>
          <w:trHeight w:val="288"/>
          <w:tblHeader/>
        </w:trPr>
        <w:tc>
          <w:tcPr>
            <w:tcW w:w="3402" w:type="dxa"/>
            <w:shd w:val="clear" w:color="auto" w:fill="auto"/>
            <w:noWrap/>
            <w:vAlign w:val="center"/>
            <w:hideMark/>
          </w:tcPr>
          <w:p w14:paraId="6BEFD82E"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ООО"МС"</w:t>
            </w:r>
          </w:p>
        </w:tc>
        <w:tc>
          <w:tcPr>
            <w:tcW w:w="1417" w:type="dxa"/>
            <w:shd w:val="clear" w:color="auto" w:fill="auto"/>
            <w:noWrap/>
            <w:vAlign w:val="center"/>
            <w:hideMark/>
          </w:tcPr>
          <w:p w14:paraId="6B45405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5 120,00</w:t>
            </w:r>
          </w:p>
        </w:tc>
        <w:tc>
          <w:tcPr>
            <w:tcW w:w="1560" w:type="dxa"/>
            <w:shd w:val="clear" w:color="auto" w:fill="auto"/>
            <w:noWrap/>
            <w:vAlign w:val="center"/>
            <w:hideMark/>
          </w:tcPr>
          <w:p w14:paraId="5AC3201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0AB36A14"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FF9329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5 120,00</w:t>
            </w:r>
          </w:p>
        </w:tc>
        <w:tc>
          <w:tcPr>
            <w:tcW w:w="996" w:type="dxa"/>
            <w:shd w:val="clear" w:color="auto" w:fill="auto"/>
            <w:noWrap/>
            <w:vAlign w:val="center"/>
            <w:hideMark/>
          </w:tcPr>
          <w:p w14:paraId="3615D27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1,2%</w:t>
            </w:r>
          </w:p>
        </w:tc>
      </w:tr>
      <w:tr w:rsidR="00B5025A" w:rsidRPr="00B5025A" w14:paraId="1B47FE92" w14:textId="77777777" w:rsidTr="00B5025A">
        <w:trPr>
          <w:trHeight w:val="288"/>
          <w:tblHeader/>
        </w:trPr>
        <w:tc>
          <w:tcPr>
            <w:tcW w:w="3402" w:type="dxa"/>
            <w:shd w:val="clear" w:color="auto" w:fill="auto"/>
            <w:noWrap/>
            <w:vAlign w:val="center"/>
            <w:hideMark/>
          </w:tcPr>
          <w:p w14:paraId="28349D6F"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"ПАРМА"</w:t>
            </w:r>
          </w:p>
        </w:tc>
        <w:tc>
          <w:tcPr>
            <w:tcW w:w="1417" w:type="dxa"/>
            <w:shd w:val="clear" w:color="auto" w:fill="auto"/>
            <w:noWrap/>
            <w:vAlign w:val="center"/>
            <w:hideMark/>
          </w:tcPr>
          <w:p w14:paraId="05886A3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4 668,20</w:t>
            </w:r>
          </w:p>
        </w:tc>
        <w:tc>
          <w:tcPr>
            <w:tcW w:w="1560" w:type="dxa"/>
            <w:shd w:val="clear" w:color="auto" w:fill="auto"/>
            <w:noWrap/>
            <w:vAlign w:val="center"/>
            <w:hideMark/>
          </w:tcPr>
          <w:p w14:paraId="5D5E9C7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11A63437"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302DDC6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4 668,20</w:t>
            </w:r>
          </w:p>
        </w:tc>
        <w:tc>
          <w:tcPr>
            <w:tcW w:w="996" w:type="dxa"/>
            <w:shd w:val="clear" w:color="auto" w:fill="auto"/>
            <w:noWrap/>
            <w:vAlign w:val="center"/>
            <w:hideMark/>
          </w:tcPr>
          <w:p w14:paraId="6A6E0F2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w:t>
            </w:r>
          </w:p>
        </w:tc>
      </w:tr>
      <w:tr w:rsidR="00B5025A" w:rsidRPr="00B5025A" w14:paraId="42E02EE4" w14:textId="77777777" w:rsidTr="00B5025A">
        <w:trPr>
          <w:trHeight w:val="288"/>
          <w:tblHeader/>
        </w:trPr>
        <w:tc>
          <w:tcPr>
            <w:tcW w:w="3402" w:type="dxa"/>
            <w:shd w:val="clear" w:color="auto" w:fill="auto"/>
            <w:noWrap/>
            <w:vAlign w:val="center"/>
            <w:hideMark/>
          </w:tcPr>
          <w:p w14:paraId="33FDF1BE"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"ПТСК"</w:t>
            </w:r>
          </w:p>
        </w:tc>
        <w:tc>
          <w:tcPr>
            <w:tcW w:w="1417" w:type="dxa"/>
            <w:shd w:val="clear" w:color="auto" w:fill="auto"/>
            <w:noWrap/>
            <w:vAlign w:val="center"/>
            <w:hideMark/>
          </w:tcPr>
          <w:p w14:paraId="302FE38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4 480,80</w:t>
            </w:r>
          </w:p>
        </w:tc>
        <w:tc>
          <w:tcPr>
            <w:tcW w:w="1560" w:type="dxa"/>
            <w:shd w:val="clear" w:color="auto" w:fill="auto"/>
            <w:noWrap/>
            <w:vAlign w:val="center"/>
            <w:hideMark/>
          </w:tcPr>
          <w:p w14:paraId="3838CC9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760EBF08"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2EC39CD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4 480,80</w:t>
            </w:r>
          </w:p>
        </w:tc>
        <w:tc>
          <w:tcPr>
            <w:tcW w:w="996" w:type="dxa"/>
            <w:shd w:val="clear" w:color="auto" w:fill="auto"/>
            <w:noWrap/>
            <w:vAlign w:val="center"/>
            <w:hideMark/>
          </w:tcPr>
          <w:p w14:paraId="2165364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1,0%</w:t>
            </w:r>
          </w:p>
        </w:tc>
      </w:tr>
      <w:tr w:rsidR="00B5025A" w:rsidRPr="00B5025A" w14:paraId="1C961479" w14:textId="77777777" w:rsidTr="00B5025A">
        <w:trPr>
          <w:trHeight w:val="288"/>
          <w:tblHeader/>
        </w:trPr>
        <w:tc>
          <w:tcPr>
            <w:tcW w:w="3402" w:type="dxa"/>
            <w:shd w:val="clear" w:color="auto" w:fill="auto"/>
            <w:noWrap/>
            <w:vAlign w:val="center"/>
            <w:hideMark/>
          </w:tcPr>
          <w:p w14:paraId="2D73A64A"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Обследование технического состояния</w:t>
            </w:r>
          </w:p>
        </w:tc>
        <w:tc>
          <w:tcPr>
            <w:tcW w:w="1417" w:type="dxa"/>
            <w:shd w:val="clear" w:color="auto" w:fill="auto"/>
            <w:noWrap/>
            <w:vAlign w:val="center"/>
            <w:hideMark/>
          </w:tcPr>
          <w:p w14:paraId="48BF26F8"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71 702,53</w:t>
            </w:r>
          </w:p>
        </w:tc>
        <w:tc>
          <w:tcPr>
            <w:tcW w:w="1560" w:type="dxa"/>
            <w:shd w:val="clear" w:color="auto" w:fill="auto"/>
            <w:noWrap/>
            <w:vAlign w:val="center"/>
            <w:hideMark/>
          </w:tcPr>
          <w:p w14:paraId="6846D9DF"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215 652,61</w:t>
            </w:r>
          </w:p>
        </w:tc>
        <w:tc>
          <w:tcPr>
            <w:tcW w:w="1417" w:type="dxa"/>
            <w:shd w:val="clear" w:color="auto" w:fill="auto"/>
            <w:noWrap/>
            <w:vAlign w:val="center"/>
            <w:hideMark/>
          </w:tcPr>
          <w:p w14:paraId="012141CB"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28 871,64</w:t>
            </w:r>
          </w:p>
        </w:tc>
        <w:tc>
          <w:tcPr>
            <w:tcW w:w="1559" w:type="dxa"/>
            <w:shd w:val="clear" w:color="auto" w:fill="auto"/>
            <w:noWrap/>
            <w:vAlign w:val="center"/>
            <w:hideMark/>
          </w:tcPr>
          <w:p w14:paraId="73E5ACEF"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316 226,78</w:t>
            </w:r>
          </w:p>
        </w:tc>
        <w:tc>
          <w:tcPr>
            <w:tcW w:w="996" w:type="dxa"/>
            <w:shd w:val="clear" w:color="auto" w:fill="auto"/>
            <w:noWrap/>
            <w:vAlign w:val="center"/>
            <w:hideMark/>
          </w:tcPr>
          <w:p w14:paraId="4D2842C3"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338729AF" w14:textId="77777777" w:rsidTr="00B5025A">
        <w:trPr>
          <w:trHeight w:val="288"/>
          <w:tblHeader/>
        </w:trPr>
        <w:tc>
          <w:tcPr>
            <w:tcW w:w="3402" w:type="dxa"/>
            <w:shd w:val="clear" w:color="auto" w:fill="auto"/>
            <w:noWrap/>
            <w:vAlign w:val="center"/>
            <w:hideMark/>
          </w:tcPr>
          <w:p w14:paraId="449C336F"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"ПрофЭксп"</w:t>
            </w:r>
          </w:p>
        </w:tc>
        <w:tc>
          <w:tcPr>
            <w:tcW w:w="1417" w:type="dxa"/>
            <w:shd w:val="clear" w:color="auto" w:fill="auto"/>
            <w:noWrap/>
            <w:vAlign w:val="center"/>
            <w:hideMark/>
          </w:tcPr>
          <w:p w14:paraId="376DFC1F"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116E001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144 039,27</w:t>
            </w:r>
          </w:p>
        </w:tc>
        <w:tc>
          <w:tcPr>
            <w:tcW w:w="1417" w:type="dxa"/>
            <w:shd w:val="clear" w:color="auto" w:fill="auto"/>
            <w:noWrap/>
            <w:vAlign w:val="center"/>
            <w:hideMark/>
          </w:tcPr>
          <w:p w14:paraId="4406292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3B64A85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144 039,27</w:t>
            </w:r>
          </w:p>
        </w:tc>
        <w:tc>
          <w:tcPr>
            <w:tcW w:w="996" w:type="dxa"/>
            <w:shd w:val="clear" w:color="auto" w:fill="auto"/>
            <w:noWrap/>
            <w:vAlign w:val="center"/>
            <w:hideMark/>
          </w:tcPr>
          <w:p w14:paraId="1F9BB54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45,5%</w:t>
            </w:r>
          </w:p>
        </w:tc>
      </w:tr>
      <w:tr w:rsidR="00B5025A" w:rsidRPr="00B5025A" w14:paraId="0F5D4A79" w14:textId="77777777" w:rsidTr="00B5025A">
        <w:trPr>
          <w:trHeight w:val="288"/>
          <w:tblHeader/>
        </w:trPr>
        <w:tc>
          <w:tcPr>
            <w:tcW w:w="3402" w:type="dxa"/>
            <w:shd w:val="clear" w:color="auto" w:fill="auto"/>
            <w:noWrap/>
            <w:vAlign w:val="center"/>
            <w:hideMark/>
          </w:tcPr>
          <w:p w14:paraId="6356E8D4"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182EE71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67 398,87</w:t>
            </w:r>
          </w:p>
        </w:tc>
        <w:tc>
          <w:tcPr>
            <w:tcW w:w="1560" w:type="dxa"/>
            <w:shd w:val="clear" w:color="auto" w:fill="auto"/>
            <w:noWrap/>
            <w:vAlign w:val="center"/>
            <w:hideMark/>
          </w:tcPr>
          <w:p w14:paraId="5A63D0D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51 917,35</w:t>
            </w:r>
          </w:p>
        </w:tc>
        <w:tc>
          <w:tcPr>
            <w:tcW w:w="1417" w:type="dxa"/>
            <w:shd w:val="clear" w:color="auto" w:fill="auto"/>
            <w:noWrap/>
            <w:vAlign w:val="center"/>
            <w:hideMark/>
          </w:tcPr>
          <w:p w14:paraId="424FBB7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26 678,41</w:t>
            </w:r>
          </w:p>
        </w:tc>
        <w:tc>
          <w:tcPr>
            <w:tcW w:w="1559" w:type="dxa"/>
            <w:shd w:val="clear" w:color="auto" w:fill="auto"/>
            <w:noWrap/>
            <w:vAlign w:val="center"/>
            <w:hideMark/>
          </w:tcPr>
          <w:p w14:paraId="07D8C67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145 994,63</w:t>
            </w:r>
          </w:p>
        </w:tc>
        <w:tc>
          <w:tcPr>
            <w:tcW w:w="996" w:type="dxa"/>
            <w:shd w:val="clear" w:color="auto" w:fill="auto"/>
            <w:noWrap/>
            <w:vAlign w:val="center"/>
            <w:hideMark/>
          </w:tcPr>
          <w:p w14:paraId="22436A9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46,2%</w:t>
            </w:r>
          </w:p>
        </w:tc>
      </w:tr>
      <w:tr w:rsidR="00B5025A" w:rsidRPr="00B5025A" w14:paraId="031AFC31" w14:textId="77777777" w:rsidTr="00B5025A">
        <w:trPr>
          <w:trHeight w:val="288"/>
          <w:tblHeader/>
        </w:trPr>
        <w:tc>
          <w:tcPr>
            <w:tcW w:w="3402" w:type="dxa"/>
            <w:shd w:val="clear" w:color="auto" w:fill="auto"/>
            <w:noWrap/>
            <w:vAlign w:val="center"/>
            <w:hideMark/>
          </w:tcPr>
          <w:p w14:paraId="08FEC419"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"СПТК"</w:t>
            </w:r>
          </w:p>
        </w:tc>
        <w:tc>
          <w:tcPr>
            <w:tcW w:w="1417" w:type="dxa"/>
            <w:shd w:val="clear" w:color="auto" w:fill="auto"/>
            <w:noWrap/>
            <w:vAlign w:val="center"/>
            <w:hideMark/>
          </w:tcPr>
          <w:p w14:paraId="30B5B92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2 823,95</w:t>
            </w:r>
          </w:p>
        </w:tc>
        <w:tc>
          <w:tcPr>
            <w:tcW w:w="1560" w:type="dxa"/>
            <w:shd w:val="clear" w:color="auto" w:fill="auto"/>
            <w:noWrap/>
            <w:vAlign w:val="center"/>
            <w:hideMark/>
          </w:tcPr>
          <w:p w14:paraId="468C6D8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14 596,00</w:t>
            </w:r>
          </w:p>
        </w:tc>
        <w:tc>
          <w:tcPr>
            <w:tcW w:w="1417" w:type="dxa"/>
            <w:shd w:val="clear" w:color="auto" w:fill="auto"/>
            <w:noWrap/>
            <w:vAlign w:val="center"/>
            <w:hideMark/>
          </w:tcPr>
          <w:p w14:paraId="14537B0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599,36</w:t>
            </w:r>
          </w:p>
        </w:tc>
        <w:tc>
          <w:tcPr>
            <w:tcW w:w="1559" w:type="dxa"/>
            <w:shd w:val="clear" w:color="auto" w:fill="auto"/>
            <w:noWrap/>
            <w:vAlign w:val="center"/>
            <w:hideMark/>
          </w:tcPr>
          <w:p w14:paraId="61A3E6A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18 019,31</w:t>
            </w:r>
          </w:p>
        </w:tc>
        <w:tc>
          <w:tcPr>
            <w:tcW w:w="996" w:type="dxa"/>
            <w:shd w:val="clear" w:color="auto" w:fill="auto"/>
            <w:noWrap/>
            <w:vAlign w:val="center"/>
            <w:hideMark/>
          </w:tcPr>
          <w:p w14:paraId="67D575F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5,7%</w:t>
            </w:r>
          </w:p>
        </w:tc>
      </w:tr>
      <w:tr w:rsidR="00B5025A" w:rsidRPr="00B5025A" w14:paraId="2FDA5BA1" w14:textId="77777777" w:rsidTr="00B5025A">
        <w:trPr>
          <w:trHeight w:val="288"/>
          <w:tblHeader/>
        </w:trPr>
        <w:tc>
          <w:tcPr>
            <w:tcW w:w="3402" w:type="dxa"/>
            <w:shd w:val="clear" w:color="auto" w:fill="auto"/>
            <w:noWrap/>
            <w:vAlign w:val="center"/>
            <w:hideMark/>
          </w:tcPr>
          <w:p w14:paraId="3D49A284"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"МЕТАМ"</w:t>
            </w:r>
          </w:p>
        </w:tc>
        <w:tc>
          <w:tcPr>
            <w:tcW w:w="1417" w:type="dxa"/>
            <w:shd w:val="clear" w:color="auto" w:fill="auto"/>
            <w:noWrap/>
            <w:vAlign w:val="center"/>
            <w:hideMark/>
          </w:tcPr>
          <w:p w14:paraId="4CEC7D1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1 479,72</w:t>
            </w:r>
          </w:p>
        </w:tc>
        <w:tc>
          <w:tcPr>
            <w:tcW w:w="1560" w:type="dxa"/>
            <w:shd w:val="clear" w:color="auto" w:fill="auto"/>
            <w:noWrap/>
            <w:vAlign w:val="center"/>
            <w:hideMark/>
          </w:tcPr>
          <w:p w14:paraId="2786E13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5 100,00</w:t>
            </w:r>
          </w:p>
        </w:tc>
        <w:tc>
          <w:tcPr>
            <w:tcW w:w="1417" w:type="dxa"/>
            <w:shd w:val="clear" w:color="auto" w:fill="auto"/>
            <w:noWrap/>
            <w:vAlign w:val="center"/>
            <w:hideMark/>
          </w:tcPr>
          <w:p w14:paraId="7C7B1EB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1 593,86</w:t>
            </w:r>
          </w:p>
        </w:tc>
        <w:tc>
          <w:tcPr>
            <w:tcW w:w="1559" w:type="dxa"/>
            <w:shd w:val="clear" w:color="auto" w:fill="auto"/>
            <w:noWrap/>
            <w:vAlign w:val="center"/>
            <w:hideMark/>
          </w:tcPr>
          <w:p w14:paraId="1A558E7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8 173,58</w:t>
            </w:r>
          </w:p>
        </w:tc>
        <w:tc>
          <w:tcPr>
            <w:tcW w:w="996" w:type="dxa"/>
            <w:shd w:val="clear" w:color="auto" w:fill="auto"/>
            <w:noWrap/>
            <w:vAlign w:val="center"/>
            <w:hideMark/>
          </w:tcPr>
          <w:p w14:paraId="5F4687F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2,6%</w:t>
            </w:r>
          </w:p>
        </w:tc>
      </w:tr>
      <w:tr w:rsidR="00B5025A" w:rsidRPr="00B5025A" w14:paraId="797CBB06" w14:textId="77777777" w:rsidTr="00B5025A">
        <w:trPr>
          <w:trHeight w:val="288"/>
          <w:tblHeader/>
        </w:trPr>
        <w:tc>
          <w:tcPr>
            <w:tcW w:w="3402" w:type="dxa"/>
            <w:shd w:val="clear" w:color="auto" w:fill="auto"/>
            <w:noWrap/>
            <w:vAlign w:val="center"/>
            <w:hideMark/>
          </w:tcPr>
          <w:p w14:paraId="66FA0DF9"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 xml:space="preserve">Выполнение проектных и изыскательских работ </w:t>
            </w:r>
          </w:p>
        </w:tc>
        <w:tc>
          <w:tcPr>
            <w:tcW w:w="1417" w:type="dxa"/>
            <w:shd w:val="clear" w:color="auto" w:fill="auto"/>
            <w:noWrap/>
            <w:vAlign w:val="center"/>
            <w:hideMark/>
          </w:tcPr>
          <w:p w14:paraId="21F6E52C"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124 875,87</w:t>
            </w:r>
          </w:p>
        </w:tc>
        <w:tc>
          <w:tcPr>
            <w:tcW w:w="1560" w:type="dxa"/>
            <w:shd w:val="clear" w:color="auto" w:fill="auto"/>
            <w:noWrap/>
            <w:vAlign w:val="center"/>
            <w:hideMark/>
          </w:tcPr>
          <w:p w14:paraId="17C2890D"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70 559,59</w:t>
            </w:r>
          </w:p>
        </w:tc>
        <w:tc>
          <w:tcPr>
            <w:tcW w:w="1417" w:type="dxa"/>
            <w:shd w:val="clear" w:color="auto" w:fill="auto"/>
            <w:noWrap/>
            <w:vAlign w:val="center"/>
            <w:hideMark/>
          </w:tcPr>
          <w:p w14:paraId="1D1076D1"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72 895,01</w:t>
            </w:r>
          </w:p>
        </w:tc>
        <w:tc>
          <w:tcPr>
            <w:tcW w:w="1559" w:type="dxa"/>
            <w:shd w:val="clear" w:color="auto" w:fill="auto"/>
            <w:noWrap/>
            <w:vAlign w:val="center"/>
            <w:hideMark/>
          </w:tcPr>
          <w:p w14:paraId="1BAAE128"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268 330,47</w:t>
            </w:r>
          </w:p>
        </w:tc>
        <w:tc>
          <w:tcPr>
            <w:tcW w:w="996" w:type="dxa"/>
            <w:shd w:val="clear" w:color="auto" w:fill="auto"/>
            <w:noWrap/>
            <w:vAlign w:val="center"/>
            <w:hideMark/>
          </w:tcPr>
          <w:p w14:paraId="058C7BF9"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4CE4B5ED" w14:textId="77777777" w:rsidTr="00B5025A">
        <w:trPr>
          <w:trHeight w:val="288"/>
          <w:tblHeader/>
        </w:trPr>
        <w:tc>
          <w:tcPr>
            <w:tcW w:w="3402" w:type="dxa"/>
            <w:shd w:val="clear" w:color="auto" w:fill="auto"/>
            <w:noWrap/>
            <w:vAlign w:val="center"/>
            <w:hideMark/>
          </w:tcPr>
          <w:p w14:paraId="411FBE87"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79DD29D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16 594,24</w:t>
            </w:r>
          </w:p>
        </w:tc>
        <w:tc>
          <w:tcPr>
            <w:tcW w:w="1560" w:type="dxa"/>
            <w:shd w:val="clear" w:color="auto" w:fill="auto"/>
            <w:noWrap/>
            <w:vAlign w:val="center"/>
            <w:hideMark/>
          </w:tcPr>
          <w:p w14:paraId="349C07E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44 984,35</w:t>
            </w:r>
          </w:p>
        </w:tc>
        <w:tc>
          <w:tcPr>
            <w:tcW w:w="1417" w:type="dxa"/>
            <w:shd w:val="clear" w:color="auto" w:fill="auto"/>
            <w:noWrap/>
            <w:vAlign w:val="center"/>
            <w:hideMark/>
          </w:tcPr>
          <w:p w14:paraId="60E83C9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47 784,50</w:t>
            </w:r>
          </w:p>
        </w:tc>
        <w:tc>
          <w:tcPr>
            <w:tcW w:w="1559" w:type="dxa"/>
            <w:shd w:val="clear" w:color="auto" w:fill="auto"/>
            <w:noWrap/>
            <w:vAlign w:val="center"/>
            <w:hideMark/>
          </w:tcPr>
          <w:p w14:paraId="4869BA4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109 363,09</w:t>
            </w:r>
          </w:p>
        </w:tc>
        <w:tc>
          <w:tcPr>
            <w:tcW w:w="996" w:type="dxa"/>
            <w:shd w:val="clear" w:color="auto" w:fill="auto"/>
            <w:noWrap/>
            <w:vAlign w:val="center"/>
            <w:hideMark/>
          </w:tcPr>
          <w:p w14:paraId="1B1D44C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40,8%</w:t>
            </w:r>
          </w:p>
        </w:tc>
      </w:tr>
      <w:tr w:rsidR="00B5025A" w:rsidRPr="00B5025A" w14:paraId="6F00FA16" w14:textId="77777777" w:rsidTr="00B5025A">
        <w:trPr>
          <w:trHeight w:val="288"/>
          <w:tblHeader/>
        </w:trPr>
        <w:tc>
          <w:tcPr>
            <w:tcW w:w="3402" w:type="dxa"/>
            <w:shd w:val="clear" w:color="auto" w:fill="auto"/>
            <w:noWrap/>
            <w:vAlign w:val="center"/>
            <w:hideMark/>
          </w:tcPr>
          <w:p w14:paraId="7D2415F1"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"ПРОЕКТСЕРВИС"</w:t>
            </w:r>
          </w:p>
        </w:tc>
        <w:tc>
          <w:tcPr>
            <w:tcW w:w="1417" w:type="dxa"/>
            <w:shd w:val="clear" w:color="auto" w:fill="auto"/>
            <w:noWrap/>
            <w:vAlign w:val="center"/>
            <w:hideMark/>
          </w:tcPr>
          <w:p w14:paraId="6C6ABE6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40 220,46</w:t>
            </w:r>
          </w:p>
        </w:tc>
        <w:tc>
          <w:tcPr>
            <w:tcW w:w="1560" w:type="dxa"/>
            <w:shd w:val="clear" w:color="auto" w:fill="auto"/>
            <w:noWrap/>
            <w:vAlign w:val="center"/>
            <w:hideMark/>
          </w:tcPr>
          <w:p w14:paraId="5616649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341D7DC6"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A6EE00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40 220,46</w:t>
            </w:r>
          </w:p>
        </w:tc>
        <w:tc>
          <w:tcPr>
            <w:tcW w:w="996" w:type="dxa"/>
            <w:shd w:val="clear" w:color="auto" w:fill="auto"/>
            <w:noWrap/>
            <w:vAlign w:val="center"/>
            <w:hideMark/>
          </w:tcPr>
          <w:p w14:paraId="3A9486B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15,0%</w:t>
            </w:r>
          </w:p>
        </w:tc>
      </w:tr>
      <w:tr w:rsidR="00B5025A" w:rsidRPr="00B5025A" w14:paraId="55D015E1" w14:textId="77777777" w:rsidTr="00B5025A">
        <w:trPr>
          <w:trHeight w:val="288"/>
          <w:tblHeader/>
        </w:trPr>
        <w:tc>
          <w:tcPr>
            <w:tcW w:w="3402" w:type="dxa"/>
            <w:shd w:val="clear" w:color="auto" w:fill="auto"/>
            <w:noWrap/>
            <w:vAlign w:val="center"/>
            <w:hideMark/>
          </w:tcPr>
          <w:p w14:paraId="13871581"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'УралПром'</w:t>
            </w:r>
          </w:p>
        </w:tc>
        <w:tc>
          <w:tcPr>
            <w:tcW w:w="1417" w:type="dxa"/>
            <w:shd w:val="clear" w:color="auto" w:fill="auto"/>
            <w:noWrap/>
            <w:vAlign w:val="center"/>
            <w:hideMark/>
          </w:tcPr>
          <w:p w14:paraId="4050C4E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12 700,00</w:t>
            </w:r>
          </w:p>
        </w:tc>
        <w:tc>
          <w:tcPr>
            <w:tcW w:w="1560" w:type="dxa"/>
            <w:shd w:val="clear" w:color="auto" w:fill="auto"/>
            <w:noWrap/>
            <w:vAlign w:val="center"/>
            <w:hideMark/>
          </w:tcPr>
          <w:p w14:paraId="759F10A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724FF4F2"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0074CCF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12 700,00</w:t>
            </w:r>
          </w:p>
        </w:tc>
        <w:tc>
          <w:tcPr>
            <w:tcW w:w="996" w:type="dxa"/>
            <w:shd w:val="clear" w:color="auto" w:fill="auto"/>
            <w:noWrap/>
            <w:vAlign w:val="center"/>
            <w:hideMark/>
          </w:tcPr>
          <w:p w14:paraId="1BE9077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4,7%</w:t>
            </w:r>
          </w:p>
        </w:tc>
      </w:tr>
      <w:tr w:rsidR="00B5025A" w:rsidRPr="00B5025A" w14:paraId="6381962F" w14:textId="77777777" w:rsidTr="00B5025A">
        <w:trPr>
          <w:trHeight w:val="288"/>
          <w:tblHeader/>
        </w:trPr>
        <w:tc>
          <w:tcPr>
            <w:tcW w:w="3402" w:type="dxa"/>
            <w:shd w:val="clear" w:color="auto" w:fill="auto"/>
            <w:noWrap/>
            <w:vAlign w:val="center"/>
            <w:hideMark/>
          </w:tcPr>
          <w:p w14:paraId="2AE4402E"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СООО «РосЭнергоПроект-М»</w:t>
            </w:r>
          </w:p>
        </w:tc>
        <w:tc>
          <w:tcPr>
            <w:tcW w:w="1417" w:type="dxa"/>
            <w:shd w:val="clear" w:color="auto" w:fill="auto"/>
            <w:noWrap/>
            <w:vAlign w:val="center"/>
            <w:hideMark/>
          </w:tcPr>
          <w:p w14:paraId="117EE201"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4BB10A2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9 162,08</w:t>
            </w:r>
          </w:p>
        </w:tc>
        <w:tc>
          <w:tcPr>
            <w:tcW w:w="1417" w:type="dxa"/>
            <w:shd w:val="clear" w:color="auto" w:fill="auto"/>
            <w:noWrap/>
            <w:vAlign w:val="center"/>
            <w:hideMark/>
          </w:tcPr>
          <w:p w14:paraId="61DFEA3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629FF1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9 162,08</w:t>
            </w:r>
          </w:p>
        </w:tc>
        <w:tc>
          <w:tcPr>
            <w:tcW w:w="996" w:type="dxa"/>
            <w:shd w:val="clear" w:color="auto" w:fill="auto"/>
            <w:noWrap/>
            <w:vAlign w:val="center"/>
            <w:hideMark/>
          </w:tcPr>
          <w:p w14:paraId="742C533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3,4%</w:t>
            </w:r>
          </w:p>
        </w:tc>
      </w:tr>
      <w:tr w:rsidR="00B5025A" w:rsidRPr="00B5025A" w14:paraId="4D677F20" w14:textId="77777777" w:rsidTr="00B5025A">
        <w:trPr>
          <w:trHeight w:val="288"/>
          <w:tblHeader/>
        </w:trPr>
        <w:tc>
          <w:tcPr>
            <w:tcW w:w="3402" w:type="dxa"/>
            <w:shd w:val="clear" w:color="auto" w:fill="auto"/>
            <w:noWrap/>
            <w:vAlign w:val="center"/>
            <w:hideMark/>
          </w:tcPr>
          <w:p w14:paraId="7D6B793D"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"СРМ"</w:t>
            </w:r>
          </w:p>
        </w:tc>
        <w:tc>
          <w:tcPr>
            <w:tcW w:w="1417" w:type="dxa"/>
            <w:shd w:val="clear" w:color="auto" w:fill="auto"/>
            <w:noWrap/>
            <w:vAlign w:val="center"/>
            <w:hideMark/>
          </w:tcPr>
          <w:p w14:paraId="1F17162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8 471,54</w:t>
            </w:r>
          </w:p>
        </w:tc>
        <w:tc>
          <w:tcPr>
            <w:tcW w:w="1560" w:type="dxa"/>
            <w:shd w:val="clear" w:color="auto" w:fill="auto"/>
            <w:noWrap/>
            <w:vAlign w:val="center"/>
            <w:hideMark/>
          </w:tcPr>
          <w:p w14:paraId="53B93C0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04405699"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3346E9B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8 471,54</w:t>
            </w:r>
          </w:p>
        </w:tc>
        <w:tc>
          <w:tcPr>
            <w:tcW w:w="996" w:type="dxa"/>
            <w:shd w:val="clear" w:color="auto" w:fill="auto"/>
            <w:noWrap/>
            <w:vAlign w:val="center"/>
            <w:hideMark/>
          </w:tcPr>
          <w:p w14:paraId="428041C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3,2%</w:t>
            </w:r>
          </w:p>
        </w:tc>
      </w:tr>
      <w:tr w:rsidR="00B5025A" w:rsidRPr="00B5025A" w14:paraId="5640FC8C" w14:textId="77777777" w:rsidTr="00B5025A">
        <w:trPr>
          <w:trHeight w:val="288"/>
          <w:tblHeader/>
        </w:trPr>
        <w:tc>
          <w:tcPr>
            <w:tcW w:w="3402" w:type="dxa"/>
            <w:shd w:val="clear" w:color="auto" w:fill="auto"/>
            <w:noWrap/>
            <w:vAlign w:val="center"/>
            <w:hideMark/>
          </w:tcPr>
          <w:p w14:paraId="1684CBB0"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"ТЕХНОГАРАНТ"</w:t>
            </w:r>
          </w:p>
        </w:tc>
        <w:tc>
          <w:tcPr>
            <w:tcW w:w="1417" w:type="dxa"/>
            <w:shd w:val="clear" w:color="auto" w:fill="auto"/>
            <w:noWrap/>
            <w:vAlign w:val="center"/>
            <w:hideMark/>
          </w:tcPr>
          <w:p w14:paraId="7F86E95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8 260,00</w:t>
            </w:r>
          </w:p>
        </w:tc>
        <w:tc>
          <w:tcPr>
            <w:tcW w:w="1560" w:type="dxa"/>
            <w:shd w:val="clear" w:color="auto" w:fill="auto"/>
            <w:noWrap/>
            <w:vAlign w:val="center"/>
            <w:hideMark/>
          </w:tcPr>
          <w:p w14:paraId="75B2969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5F4896A4"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7EC805C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8 260,00</w:t>
            </w:r>
          </w:p>
        </w:tc>
        <w:tc>
          <w:tcPr>
            <w:tcW w:w="996" w:type="dxa"/>
            <w:shd w:val="clear" w:color="auto" w:fill="auto"/>
            <w:noWrap/>
            <w:vAlign w:val="center"/>
            <w:hideMark/>
          </w:tcPr>
          <w:p w14:paraId="5A930C0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3,1%</w:t>
            </w:r>
          </w:p>
        </w:tc>
      </w:tr>
      <w:tr w:rsidR="00B5025A" w:rsidRPr="00B5025A" w14:paraId="2EB5511D" w14:textId="77777777" w:rsidTr="00B5025A">
        <w:trPr>
          <w:trHeight w:val="288"/>
          <w:tblHeader/>
        </w:trPr>
        <w:tc>
          <w:tcPr>
            <w:tcW w:w="3402" w:type="dxa"/>
            <w:shd w:val="clear" w:color="auto" w:fill="auto"/>
            <w:noWrap/>
            <w:vAlign w:val="center"/>
            <w:hideMark/>
          </w:tcPr>
          <w:p w14:paraId="162573CF"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"УК "ДОНГИС"</w:t>
            </w:r>
          </w:p>
        </w:tc>
        <w:tc>
          <w:tcPr>
            <w:tcW w:w="1417" w:type="dxa"/>
            <w:shd w:val="clear" w:color="auto" w:fill="auto"/>
            <w:noWrap/>
            <w:vAlign w:val="center"/>
            <w:hideMark/>
          </w:tcPr>
          <w:p w14:paraId="35D883B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6 186,74</w:t>
            </w:r>
          </w:p>
        </w:tc>
        <w:tc>
          <w:tcPr>
            <w:tcW w:w="1560" w:type="dxa"/>
            <w:shd w:val="clear" w:color="auto" w:fill="auto"/>
            <w:noWrap/>
            <w:vAlign w:val="center"/>
            <w:hideMark/>
          </w:tcPr>
          <w:p w14:paraId="4E421A8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5900DACD"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0D6CCE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6 186,74</w:t>
            </w:r>
          </w:p>
        </w:tc>
        <w:tc>
          <w:tcPr>
            <w:tcW w:w="996" w:type="dxa"/>
            <w:shd w:val="clear" w:color="auto" w:fill="auto"/>
            <w:noWrap/>
            <w:vAlign w:val="center"/>
            <w:hideMark/>
          </w:tcPr>
          <w:p w14:paraId="1B8093D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2,3%</w:t>
            </w:r>
          </w:p>
        </w:tc>
      </w:tr>
      <w:tr w:rsidR="00B5025A" w:rsidRPr="00B5025A" w14:paraId="018CF33F" w14:textId="77777777" w:rsidTr="00B5025A">
        <w:trPr>
          <w:trHeight w:val="288"/>
          <w:tblHeader/>
        </w:trPr>
        <w:tc>
          <w:tcPr>
            <w:tcW w:w="3402" w:type="dxa"/>
            <w:shd w:val="clear" w:color="auto" w:fill="auto"/>
            <w:noWrap/>
            <w:vAlign w:val="center"/>
            <w:hideMark/>
          </w:tcPr>
          <w:p w14:paraId="7CF5987A"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"ТЕПЛОСТРОЙ-СЕРВИС"</w:t>
            </w:r>
          </w:p>
        </w:tc>
        <w:tc>
          <w:tcPr>
            <w:tcW w:w="1417" w:type="dxa"/>
            <w:shd w:val="clear" w:color="auto" w:fill="auto"/>
            <w:noWrap/>
            <w:vAlign w:val="center"/>
            <w:hideMark/>
          </w:tcPr>
          <w:p w14:paraId="74E7837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3 205,43</w:t>
            </w:r>
          </w:p>
        </w:tc>
        <w:tc>
          <w:tcPr>
            <w:tcW w:w="1560" w:type="dxa"/>
            <w:shd w:val="clear" w:color="auto" w:fill="auto"/>
            <w:noWrap/>
            <w:vAlign w:val="center"/>
            <w:hideMark/>
          </w:tcPr>
          <w:p w14:paraId="70AA817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2 876,06</w:t>
            </w:r>
          </w:p>
        </w:tc>
        <w:tc>
          <w:tcPr>
            <w:tcW w:w="1417" w:type="dxa"/>
            <w:shd w:val="clear" w:color="auto" w:fill="auto"/>
            <w:noWrap/>
            <w:vAlign w:val="center"/>
            <w:hideMark/>
          </w:tcPr>
          <w:p w14:paraId="583545A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0EBD59D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6 081,49</w:t>
            </w:r>
          </w:p>
        </w:tc>
        <w:tc>
          <w:tcPr>
            <w:tcW w:w="996" w:type="dxa"/>
            <w:shd w:val="clear" w:color="auto" w:fill="auto"/>
            <w:noWrap/>
            <w:vAlign w:val="center"/>
            <w:hideMark/>
          </w:tcPr>
          <w:p w14:paraId="112CDFA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2,3%</w:t>
            </w:r>
          </w:p>
        </w:tc>
      </w:tr>
      <w:tr w:rsidR="00B5025A" w:rsidRPr="00B5025A" w14:paraId="525ACA1C" w14:textId="77777777" w:rsidTr="00B5025A">
        <w:trPr>
          <w:trHeight w:val="288"/>
          <w:tblHeader/>
        </w:trPr>
        <w:tc>
          <w:tcPr>
            <w:tcW w:w="3402" w:type="dxa"/>
            <w:shd w:val="clear" w:color="auto" w:fill="auto"/>
            <w:noWrap/>
            <w:vAlign w:val="center"/>
            <w:hideMark/>
          </w:tcPr>
          <w:p w14:paraId="175C68BE"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"ИПВИТ"</w:t>
            </w:r>
          </w:p>
        </w:tc>
        <w:tc>
          <w:tcPr>
            <w:tcW w:w="1417" w:type="dxa"/>
            <w:shd w:val="clear" w:color="auto" w:fill="auto"/>
            <w:noWrap/>
            <w:vAlign w:val="center"/>
            <w:hideMark/>
          </w:tcPr>
          <w:p w14:paraId="4F2B04FC"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406B1339"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66CD416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5 880,00</w:t>
            </w:r>
          </w:p>
        </w:tc>
        <w:tc>
          <w:tcPr>
            <w:tcW w:w="1559" w:type="dxa"/>
            <w:shd w:val="clear" w:color="auto" w:fill="auto"/>
            <w:noWrap/>
            <w:vAlign w:val="center"/>
            <w:hideMark/>
          </w:tcPr>
          <w:p w14:paraId="6B53FCF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5 880,00</w:t>
            </w:r>
          </w:p>
        </w:tc>
        <w:tc>
          <w:tcPr>
            <w:tcW w:w="996" w:type="dxa"/>
            <w:shd w:val="clear" w:color="auto" w:fill="auto"/>
            <w:noWrap/>
            <w:vAlign w:val="center"/>
            <w:hideMark/>
          </w:tcPr>
          <w:p w14:paraId="101D628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2,2%</w:t>
            </w:r>
          </w:p>
        </w:tc>
      </w:tr>
      <w:tr w:rsidR="00B5025A" w:rsidRPr="00B5025A" w14:paraId="05400413" w14:textId="77777777" w:rsidTr="00B5025A">
        <w:trPr>
          <w:trHeight w:val="288"/>
          <w:tblHeader/>
        </w:trPr>
        <w:tc>
          <w:tcPr>
            <w:tcW w:w="3402" w:type="dxa"/>
            <w:shd w:val="clear" w:color="auto" w:fill="auto"/>
            <w:noWrap/>
            <w:vAlign w:val="center"/>
            <w:hideMark/>
          </w:tcPr>
          <w:p w14:paraId="00087CED"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"ФТК ЭНЕРГО"</w:t>
            </w:r>
          </w:p>
        </w:tc>
        <w:tc>
          <w:tcPr>
            <w:tcW w:w="1417" w:type="dxa"/>
            <w:shd w:val="clear" w:color="auto" w:fill="auto"/>
            <w:noWrap/>
            <w:vAlign w:val="center"/>
            <w:hideMark/>
          </w:tcPr>
          <w:p w14:paraId="60AD410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5 584,18</w:t>
            </w:r>
          </w:p>
        </w:tc>
        <w:tc>
          <w:tcPr>
            <w:tcW w:w="1560" w:type="dxa"/>
            <w:shd w:val="clear" w:color="auto" w:fill="auto"/>
            <w:noWrap/>
            <w:vAlign w:val="center"/>
            <w:hideMark/>
          </w:tcPr>
          <w:p w14:paraId="71A4747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4D151FA5"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3E6BE71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5 584,18</w:t>
            </w:r>
          </w:p>
        </w:tc>
        <w:tc>
          <w:tcPr>
            <w:tcW w:w="996" w:type="dxa"/>
            <w:shd w:val="clear" w:color="auto" w:fill="auto"/>
            <w:noWrap/>
            <w:vAlign w:val="center"/>
            <w:hideMark/>
          </w:tcPr>
          <w:p w14:paraId="4C8E2C2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2,1%</w:t>
            </w:r>
          </w:p>
        </w:tc>
      </w:tr>
      <w:tr w:rsidR="00B5025A" w:rsidRPr="00B5025A" w14:paraId="121113FA" w14:textId="77777777" w:rsidTr="00B5025A">
        <w:trPr>
          <w:trHeight w:val="288"/>
          <w:tblHeader/>
        </w:trPr>
        <w:tc>
          <w:tcPr>
            <w:tcW w:w="3402" w:type="dxa"/>
            <w:shd w:val="clear" w:color="auto" w:fill="auto"/>
            <w:noWrap/>
            <w:vAlign w:val="center"/>
            <w:hideMark/>
          </w:tcPr>
          <w:p w14:paraId="03E8F9B7"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"ЭНЕРГОПРОЕКТ"</w:t>
            </w:r>
          </w:p>
        </w:tc>
        <w:tc>
          <w:tcPr>
            <w:tcW w:w="1417" w:type="dxa"/>
            <w:shd w:val="clear" w:color="auto" w:fill="auto"/>
            <w:noWrap/>
            <w:vAlign w:val="center"/>
            <w:hideMark/>
          </w:tcPr>
          <w:p w14:paraId="1BC0866C"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43F1A5C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4 739,16</w:t>
            </w:r>
          </w:p>
        </w:tc>
        <w:tc>
          <w:tcPr>
            <w:tcW w:w="1417" w:type="dxa"/>
            <w:shd w:val="clear" w:color="auto" w:fill="auto"/>
            <w:noWrap/>
            <w:vAlign w:val="center"/>
            <w:hideMark/>
          </w:tcPr>
          <w:p w14:paraId="2871237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769C50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4 739,16</w:t>
            </w:r>
          </w:p>
        </w:tc>
        <w:tc>
          <w:tcPr>
            <w:tcW w:w="996" w:type="dxa"/>
            <w:shd w:val="clear" w:color="auto" w:fill="auto"/>
            <w:noWrap/>
            <w:vAlign w:val="center"/>
            <w:hideMark/>
          </w:tcPr>
          <w:p w14:paraId="4FB9482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1,8%</w:t>
            </w:r>
          </w:p>
        </w:tc>
      </w:tr>
      <w:tr w:rsidR="00B5025A" w:rsidRPr="00B5025A" w14:paraId="37D761F5" w14:textId="77777777" w:rsidTr="00B5025A">
        <w:trPr>
          <w:trHeight w:val="288"/>
          <w:tblHeader/>
        </w:trPr>
        <w:tc>
          <w:tcPr>
            <w:tcW w:w="3402" w:type="dxa"/>
            <w:shd w:val="clear" w:color="auto" w:fill="auto"/>
            <w:noWrap/>
            <w:vAlign w:val="center"/>
            <w:hideMark/>
          </w:tcPr>
          <w:p w14:paraId="34380635"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"ФЛАГМАН ИНЖИНИРИНГ"</w:t>
            </w:r>
          </w:p>
        </w:tc>
        <w:tc>
          <w:tcPr>
            <w:tcW w:w="1417" w:type="dxa"/>
            <w:shd w:val="clear" w:color="auto" w:fill="auto"/>
            <w:noWrap/>
            <w:vAlign w:val="center"/>
            <w:hideMark/>
          </w:tcPr>
          <w:p w14:paraId="6452F56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4 069,43</w:t>
            </w:r>
          </w:p>
        </w:tc>
        <w:tc>
          <w:tcPr>
            <w:tcW w:w="1560" w:type="dxa"/>
            <w:shd w:val="clear" w:color="auto" w:fill="auto"/>
            <w:noWrap/>
            <w:vAlign w:val="center"/>
            <w:hideMark/>
          </w:tcPr>
          <w:p w14:paraId="5D9E05B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124E9414"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B937F2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4 069,43</w:t>
            </w:r>
          </w:p>
        </w:tc>
        <w:tc>
          <w:tcPr>
            <w:tcW w:w="996" w:type="dxa"/>
            <w:shd w:val="clear" w:color="auto" w:fill="auto"/>
            <w:noWrap/>
            <w:vAlign w:val="center"/>
            <w:hideMark/>
          </w:tcPr>
          <w:p w14:paraId="14811A3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1,5%</w:t>
            </w:r>
          </w:p>
        </w:tc>
      </w:tr>
      <w:tr w:rsidR="00B5025A" w:rsidRPr="00B5025A" w14:paraId="0098AE49" w14:textId="77777777" w:rsidTr="00B5025A">
        <w:trPr>
          <w:trHeight w:val="288"/>
          <w:tblHeader/>
        </w:trPr>
        <w:tc>
          <w:tcPr>
            <w:tcW w:w="3402" w:type="dxa"/>
            <w:shd w:val="clear" w:color="auto" w:fill="auto"/>
            <w:noWrap/>
            <w:vAlign w:val="center"/>
            <w:hideMark/>
          </w:tcPr>
          <w:p w14:paraId="5CD5D3C3"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"ТЭС ПРОЕКТ"</w:t>
            </w:r>
          </w:p>
        </w:tc>
        <w:tc>
          <w:tcPr>
            <w:tcW w:w="1417" w:type="dxa"/>
            <w:shd w:val="clear" w:color="auto" w:fill="auto"/>
            <w:noWrap/>
            <w:vAlign w:val="center"/>
            <w:hideMark/>
          </w:tcPr>
          <w:p w14:paraId="1229BEE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3 186,00</w:t>
            </w:r>
          </w:p>
        </w:tc>
        <w:tc>
          <w:tcPr>
            <w:tcW w:w="1560" w:type="dxa"/>
            <w:shd w:val="clear" w:color="auto" w:fill="auto"/>
            <w:noWrap/>
            <w:vAlign w:val="center"/>
            <w:hideMark/>
          </w:tcPr>
          <w:p w14:paraId="668E50D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7CBFC0D6"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355BA3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3 186,00</w:t>
            </w:r>
          </w:p>
        </w:tc>
        <w:tc>
          <w:tcPr>
            <w:tcW w:w="996" w:type="dxa"/>
            <w:shd w:val="clear" w:color="auto" w:fill="auto"/>
            <w:noWrap/>
            <w:vAlign w:val="center"/>
            <w:hideMark/>
          </w:tcPr>
          <w:p w14:paraId="6AD4CBB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1,2%</w:t>
            </w:r>
          </w:p>
        </w:tc>
      </w:tr>
      <w:tr w:rsidR="00B5025A" w:rsidRPr="00B5025A" w14:paraId="40588011" w14:textId="77777777" w:rsidTr="00B5025A">
        <w:trPr>
          <w:trHeight w:val="288"/>
          <w:tblHeader/>
        </w:trPr>
        <w:tc>
          <w:tcPr>
            <w:tcW w:w="3402" w:type="dxa"/>
            <w:shd w:val="clear" w:color="auto" w:fill="auto"/>
            <w:noWrap/>
            <w:vAlign w:val="center"/>
            <w:hideMark/>
          </w:tcPr>
          <w:p w14:paraId="7C62E8FA"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"ПЗСК"</w:t>
            </w:r>
          </w:p>
        </w:tc>
        <w:tc>
          <w:tcPr>
            <w:tcW w:w="1417" w:type="dxa"/>
            <w:shd w:val="clear" w:color="auto" w:fill="auto"/>
            <w:noWrap/>
            <w:vAlign w:val="center"/>
            <w:hideMark/>
          </w:tcPr>
          <w:p w14:paraId="7990C371"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41A6BEC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2 932,23</w:t>
            </w:r>
          </w:p>
        </w:tc>
        <w:tc>
          <w:tcPr>
            <w:tcW w:w="1417" w:type="dxa"/>
            <w:shd w:val="clear" w:color="auto" w:fill="auto"/>
            <w:noWrap/>
            <w:vAlign w:val="center"/>
            <w:hideMark/>
          </w:tcPr>
          <w:p w14:paraId="34F10A4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E24B5B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2 932,23</w:t>
            </w:r>
          </w:p>
        </w:tc>
        <w:tc>
          <w:tcPr>
            <w:tcW w:w="996" w:type="dxa"/>
            <w:shd w:val="clear" w:color="auto" w:fill="auto"/>
            <w:noWrap/>
            <w:vAlign w:val="center"/>
            <w:hideMark/>
          </w:tcPr>
          <w:p w14:paraId="015BF87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w:t>
            </w:r>
          </w:p>
        </w:tc>
      </w:tr>
      <w:tr w:rsidR="00B5025A" w:rsidRPr="00B5025A" w14:paraId="55DECFC9" w14:textId="77777777" w:rsidTr="00B5025A">
        <w:trPr>
          <w:trHeight w:val="288"/>
          <w:tblHeader/>
        </w:trPr>
        <w:tc>
          <w:tcPr>
            <w:tcW w:w="3402" w:type="dxa"/>
            <w:shd w:val="clear" w:color="auto" w:fill="auto"/>
            <w:noWrap/>
            <w:vAlign w:val="center"/>
            <w:hideMark/>
          </w:tcPr>
          <w:p w14:paraId="1E35EFE9"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"ЭНЕРГОСТРОЙ"</w:t>
            </w:r>
          </w:p>
        </w:tc>
        <w:tc>
          <w:tcPr>
            <w:tcW w:w="1417" w:type="dxa"/>
            <w:shd w:val="clear" w:color="auto" w:fill="auto"/>
            <w:noWrap/>
            <w:vAlign w:val="center"/>
            <w:hideMark/>
          </w:tcPr>
          <w:p w14:paraId="16417385"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67F97FC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2 434,42</w:t>
            </w:r>
          </w:p>
        </w:tc>
        <w:tc>
          <w:tcPr>
            <w:tcW w:w="1417" w:type="dxa"/>
            <w:shd w:val="clear" w:color="auto" w:fill="auto"/>
            <w:noWrap/>
            <w:vAlign w:val="center"/>
            <w:hideMark/>
          </w:tcPr>
          <w:p w14:paraId="69A87DB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7FEBAFB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2 434,42</w:t>
            </w:r>
          </w:p>
        </w:tc>
        <w:tc>
          <w:tcPr>
            <w:tcW w:w="996" w:type="dxa"/>
            <w:shd w:val="clear" w:color="auto" w:fill="auto"/>
            <w:noWrap/>
            <w:vAlign w:val="center"/>
            <w:hideMark/>
          </w:tcPr>
          <w:p w14:paraId="0FC00DD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0,9%</w:t>
            </w:r>
          </w:p>
        </w:tc>
      </w:tr>
      <w:tr w:rsidR="00B5025A" w:rsidRPr="00B5025A" w14:paraId="5AAC4B04" w14:textId="77777777" w:rsidTr="00B5025A">
        <w:trPr>
          <w:trHeight w:val="288"/>
          <w:tblHeader/>
        </w:trPr>
        <w:tc>
          <w:tcPr>
            <w:tcW w:w="3402" w:type="dxa"/>
            <w:shd w:val="clear" w:color="auto" w:fill="auto"/>
            <w:noWrap/>
            <w:vAlign w:val="center"/>
            <w:hideMark/>
          </w:tcPr>
          <w:p w14:paraId="5FD62916"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Проведение испытаний</w:t>
            </w:r>
          </w:p>
        </w:tc>
        <w:tc>
          <w:tcPr>
            <w:tcW w:w="1417" w:type="dxa"/>
            <w:shd w:val="clear" w:color="auto" w:fill="auto"/>
            <w:noWrap/>
            <w:vAlign w:val="center"/>
            <w:hideMark/>
          </w:tcPr>
          <w:p w14:paraId="35F30D61"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116 376,37</w:t>
            </w:r>
          </w:p>
        </w:tc>
        <w:tc>
          <w:tcPr>
            <w:tcW w:w="1560" w:type="dxa"/>
            <w:shd w:val="clear" w:color="auto" w:fill="auto"/>
            <w:noWrap/>
            <w:vAlign w:val="center"/>
            <w:hideMark/>
          </w:tcPr>
          <w:p w14:paraId="48551AA7"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62 738,07</w:t>
            </w:r>
          </w:p>
        </w:tc>
        <w:tc>
          <w:tcPr>
            <w:tcW w:w="1417" w:type="dxa"/>
            <w:shd w:val="clear" w:color="auto" w:fill="auto"/>
            <w:noWrap/>
            <w:vAlign w:val="center"/>
            <w:hideMark/>
          </w:tcPr>
          <w:p w14:paraId="03EC5F66"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4 975,91</w:t>
            </w:r>
          </w:p>
        </w:tc>
        <w:tc>
          <w:tcPr>
            <w:tcW w:w="1559" w:type="dxa"/>
            <w:shd w:val="clear" w:color="auto" w:fill="auto"/>
            <w:noWrap/>
            <w:vAlign w:val="center"/>
            <w:hideMark/>
          </w:tcPr>
          <w:p w14:paraId="1E1480A8"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184 090,35</w:t>
            </w:r>
          </w:p>
        </w:tc>
        <w:tc>
          <w:tcPr>
            <w:tcW w:w="996" w:type="dxa"/>
            <w:shd w:val="clear" w:color="auto" w:fill="auto"/>
            <w:noWrap/>
            <w:vAlign w:val="center"/>
            <w:hideMark/>
          </w:tcPr>
          <w:p w14:paraId="13987424"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0C925537" w14:textId="77777777" w:rsidTr="00B5025A">
        <w:trPr>
          <w:trHeight w:val="288"/>
          <w:tblHeader/>
        </w:trPr>
        <w:tc>
          <w:tcPr>
            <w:tcW w:w="3402" w:type="dxa"/>
            <w:shd w:val="clear" w:color="auto" w:fill="auto"/>
            <w:noWrap/>
            <w:vAlign w:val="center"/>
            <w:hideMark/>
          </w:tcPr>
          <w:p w14:paraId="1EC6AC4D"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46CCC34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49 171,26</w:t>
            </w:r>
          </w:p>
        </w:tc>
        <w:tc>
          <w:tcPr>
            <w:tcW w:w="1560" w:type="dxa"/>
            <w:shd w:val="clear" w:color="auto" w:fill="auto"/>
            <w:noWrap/>
            <w:vAlign w:val="center"/>
            <w:hideMark/>
          </w:tcPr>
          <w:p w14:paraId="386BD18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61 254,74</w:t>
            </w:r>
          </w:p>
        </w:tc>
        <w:tc>
          <w:tcPr>
            <w:tcW w:w="1417" w:type="dxa"/>
            <w:shd w:val="clear" w:color="auto" w:fill="auto"/>
            <w:noWrap/>
            <w:vAlign w:val="center"/>
            <w:hideMark/>
          </w:tcPr>
          <w:p w14:paraId="1B513ED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4 975,91</w:t>
            </w:r>
          </w:p>
        </w:tc>
        <w:tc>
          <w:tcPr>
            <w:tcW w:w="1559" w:type="dxa"/>
            <w:shd w:val="clear" w:color="auto" w:fill="auto"/>
            <w:noWrap/>
            <w:vAlign w:val="center"/>
            <w:hideMark/>
          </w:tcPr>
          <w:p w14:paraId="16E4BD6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115 401,91</w:t>
            </w:r>
          </w:p>
        </w:tc>
        <w:tc>
          <w:tcPr>
            <w:tcW w:w="996" w:type="dxa"/>
            <w:shd w:val="clear" w:color="auto" w:fill="auto"/>
            <w:noWrap/>
            <w:vAlign w:val="center"/>
            <w:hideMark/>
          </w:tcPr>
          <w:p w14:paraId="60432FE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62,7%</w:t>
            </w:r>
          </w:p>
        </w:tc>
      </w:tr>
      <w:tr w:rsidR="00B5025A" w:rsidRPr="00B5025A" w14:paraId="7E25938B" w14:textId="77777777" w:rsidTr="00B5025A">
        <w:trPr>
          <w:trHeight w:val="288"/>
          <w:tblHeader/>
        </w:trPr>
        <w:tc>
          <w:tcPr>
            <w:tcW w:w="3402" w:type="dxa"/>
            <w:shd w:val="clear" w:color="auto" w:fill="auto"/>
            <w:noWrap/>
            <w:vAlign w:val="center"/>
            <w:hideMark/>
          </w:tcPr>
          <w:p w14:paraId="64DBE8B5"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"ЮгЭнергоИнжиниринг"</w:t>
            </w:r>
          </w:p>
        </w:tc>
        <w:tc>
          <w:tcPr>
            <w:tcW w:w="1417" w:type="dxa"/>
            <w:shd w:val="clear" w:color="auto" w:fill="auto"/>
            <w:noWrap/>
            <w:vAlign w:val="center"/>
            <w:hideMark/>
          </w:tcPr>
          <w:p w14:paraId="637B5DC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31 022,44</w:t>
            </w:r>
          </w:p>
        </w:tc>
        <w:tc>
          <w:tcPr>
            <w:tcW w:w="1560" w:type="dxa"/>
            <w:shd w:val="clear" w:color="auto" w:fill="auto"/>
            <w:noWrap/>
            <w:vAlign w:val="center"/>
            <w:hideMark/>
          </w:tcPr>
          <w:p w14:paraId="0EC9054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300,00</w:t>
            </w:r>
          </w:p>
        </w:tc>
        <w:tc>
          <w:tcPr>
            <w:tcW w:w="1417" w:type="dxa"/>
            <w:shd w:val="clear" w:color="auto" w:fill="auto"/>
            <w:noWrap/>
            <w:vAlign w:val="center"/>
            <w:hideMark/>
          </w:tcPr>
          <w:p w14:paraId="50DBCC1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B320FD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31 322,44</w:t>
            </w:r>
          </w:p>
        </w:tc>
        <w:tc>
          <w:tcPr>
            <w:tcW w:w="996" w:type="dxa"/>
            <w:shd w:val="clear" w:color="auto" w:fill="auto"/>
            <w:noWrap/>
            <w:vAlign w:val="center"/>
            <w:hideMark/>
          </w:tcPr>
          <w:p w14:paraId="6A95568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17,0%</w:t>
            </w:r>
          </w:p>
        </w:tc>
      </w:tr>
      <w:tr w:rsidR="00B5025A" w:rsidRPr="00B5025A" w14:paraId="12E8D3D6" w14:textId="77777777" w:rsidTr="00B5025A">
        <w:trPr>
          <w:trHeight w:val="288"/>
          <w:tblHeader/>
        </w:trPr>
        <w:tc>
          <w:tcPr>
            <w:tcW w:w="3402" w:type="dxa"/>
            <w:shd w:val="clear" w:color="auto" w:fill="auto"/>
            <w:noWrap/>
            <w:vAlign w:val="center"/>
            <w:hideMark/>
          </w:tcPr>
          <w:p w14:paraId="029A2A2B"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"ЦЕНТР ТЕХНОЛОГИЙ"</w:t>
            </w:r>
          </w:p>
        </w:tc>
        <w:tc>
          <w:tcPr>
            <w:tcW w:w="1417" w:type="dxa"/>
            <w:shd w:val="clear" w:color="auto" w:fill="auto"/>
            <w:noWrap/>
            <w:vAlign w:val="center"/>
            <w:hideMark/>
          </w:tcPr>
          <w:p w14:paraId="6F50720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16 763,31</w:t>
            </w:r>
          </w:p>
        </w:tc>
        <w:tc>
          <w:tcPr>
            <w:tcW w:w="1560" w:type="dxa"/>
            <w:shd w:val="clear" w:color="auto" w:fill="auto"/>
            <w:noWrap/>
            <w:vAlign w:val="center"/>
            <w:hideMark/>
          </w:tcPr>
          <w:p w14:paraId="7C33A8D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64E26F9E"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5DE0DCE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16 763,31</w:t>
            </w:r>
          </w:p>
        </w:tc>
        <w:tc>
          <w:tcPr>
            <w:tcW w:w="996" w:type="dxa"/>
            <w:shd w:val="clear" w:color="auto" w:fill="auto"/>
            <w:noWrap/>
            <w:vAlign w:val="center"/>
            <w:hideMark/>
          </w:tcPr>
          <w:p w14:paraId="1688A32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9,1%</w:t>
            </w:r>
          </w:p>
        </w:tc>
      </w:tr>
      <w:tr w:rsidR="00B5025A" w:rsidRPr="00B5025A" w14:paraId="34C4DD94" w14:textId="77777777" w:rsidTr="00B5025A">
        <w:trPr>
          <w:trHeight w:val="288"/>
          <w:tblHeader/>
        </w:trPr>
        <w:tc>
          <w:tcPr>
            <w:tcW w:w="3402" w:type="dxa"/>
            <w:shd w:val="clear" w:color="auto" w:fill="auto"/>
            <w:noWrap/>
            <w:vAlign w:val="center"/>
            <w:hideMark/>
          </w:tcPr>
          <w:p w14:paraId="09136E18"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ОАО "ВТИ"</w:t>
            </w:r>
          </w:p>
        </w:tc>
        <w:tc>
          <w:tcPr>
            <w:tcW w:w="1417" w:type="dxa"/>
            <w:shd w:val="clear" w:color="auto" w:fill="auto"/>
            <w:noWrap/>
            <w:vAlign w:val="center"/>
            <w:hideMark/>
          </w:tcPr>
          <w:p w14:paraId="49734EC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6 955,38</w:t>
            </w:r>
          </w:p>
        </w:tc>
        <w:tc>
          <w:tcPr>
            <w:tcW w:w="1560" w:type="dxa"/>
            <w:shd w:val="clear" w:color="auto" w:fill="auto"/>
            <w:noWrap/>
            <w:vAlign w:val="center"/>
            <w:hideMark/>
          </w:tcPr>
          <w:p w14:paraId="67A2341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1 183,33</w:t>
            </w:r>
          </w:p>
        </w:tc>
        <w:tc>
          <w:tcPr>
            <w:tcW w:w="1417" w:type="dxa"/>
            <w:shd w:val="clear" w:color="auto" w:fill="auto"/>
            <w:noWrap/>
            <w:vAlign w:val="center"/>
            <w:hideMark/>
          </w:tcPr>
          <w:p w14:paraId="54B5EDC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26F38A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8 138,71</w:t>
            </w:r>
          </w:p>
        </w:tc>
        <w:tc>
          <w:tcPr>
            <w:tcW w:w="996" w:type="dxa"/>
            <w:shd w:val="clear" w:color="auto" w:fill="auto"/>
            <w:noWrap/>
            <w:vAlign w:val="center"/>
            <w:hideMark/>
          </w:tcPr>
          <w:p w14:paraId="5FDCCD8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4,4%</w:t>
            </w:r>
          </w:p>
        </w:tc>
      </w:tr>
      <w:tr w:rsidR="00B5025A" w:rsidRPr="00B5025A" w14:paraId="3965FAAA" w14:textId="77777777" w:rsidTr="00B5025A">
        <w:trPr>
          <w:trHeight w:val="288"/>
          <w:tblHeader/>
        </w:trPr>
        <w:tc>
          <w:tcPr>
            <w:tcW w:w="3402" w:type="dxa"/>
            <w:shd w:val="clear" w:color="auto" w:fill="auto"/>
            <w:noWrap/>
            <w:vAlign w:val="center"/>
            <w:hideMark/>
          </w:tcPr>
          <w:p w14:paraId="7F753913"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ИЦ "ЭНЕРГОПРОГРЕСС"</w:t>
            </w:r>
          </w:p>
        </w:tc>
        <w:tc>
          <w:tcPr>
            <w:tcW w:w="1417" w:type="dxa"/>
            <w:shd w:val="clear" w:color="auto" w:fill="auto"/>
            <w:noWrap/>
            <w:vAlign w:val="center"/>
            <w:hideMark/>
          </w:tcPr>
          <w:p w14:paraId="4F1B849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3 540,00</w:t>
            </w:r>
          </w:p>
        </w:tc>
        <w:tc>
          <w:tcPr>
            <w:tcW w:w="1560" w:type="dxa"/>
            <w:shd w:val="clear" w:color="auto" w:fill="auto"/>
            <w:noWrap/>
            <w:vAlign w:val="center"/>
            <w:hideMark/>
          </w:tcPr>
          <w:p w14:paraId="6DBA63E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229786F6"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2A21508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3 540,00</w:t>
            </w:r>
          </w:p>
        </w:tc>
        <w:tc>
          <w:tcPr>
            <w:tcW w:w="996" w:type="dxa"/>
            <w:shd w:val="clear" w:color="auto" w:fill="auto"/>
            <w:noWrap/>
            <w:vAlign w:val="center"/>
            <w:hideMark/>
          </w:tcPr>
          <w:p w14:paraId="5B1B179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1,9%</w:t>
            </w:r>
          </w:p>
        </w:tc>
      </w:tr>
      <w:tr w:rsidR="00B5025A" w:rsidRPr="00B5025A" w14:paraId="7992C457" w14:textId="77777777" w:rsidTr="00B5025A">
        <w:trPr>
          <w:trHeight w:val="288"/>
          <w:tblHeader/>
        </w:trPr>
        <w:tc>
          <w:tcPr>
            <w:tcW w:w="3402" w:type="dxa"/>
            <w:shd w:val="clear" w:color="auto" w:fill="auto"/>
            <w:noWrap/>
            <w:vAlign w:val="center"/>
            <w:hideMark/>
          </w:tcPr>
          <w:p w14:paraId="184E25AD"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"ИК ЭНИОН"</w:t>
            </w:r>
          </w:p>
        </w:tc>
        <w:tc>
          <w:tcPr>
            <w:tcW w:w="1417" w:type="dxa"/>
            <w:shd w:val="clear" w:color="auto" w:fill="auto"/>
            <w:noWrap/>
            <w:vAlign w:val="center"/>
            <w:hideMark/>
          </w:tcPr>
          <w:p w14:paraId="0908102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3 100,00</w:t>
            </w:r>
          </w:p>
        </w:tc>
        <w:tc>
          <w:tcPr>
            <w:tcW w:w="1560" w:type="dxa"/>
            <w:shd w:val="clear" w:color="auto" w:fill="auto"/>
            <w:noWrap/>
            <w:vAlign w:val="center"/>
            <w:hideMark/>
          </w:tcPr>
          <w:p w14:paraId="155F70E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097ACFCB"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478266F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3 100,00</w:t>
            </w:r>
          </w:p>
        </w:tc>
        <w:tc>
          <w:tcPr>
            <w:tcW w:w="996" w:type="dxa"/>
            <w:shd w:val="clear" w:color="auto" w:fill="auto"/>
            <w:noWrap/>
            <w:vAlign w:val="center"/>
            <w:hideMark/>
          </w:tcPr>
          <w:p w14:paraId="70B5628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1,7%</w:t>
            </w:r>
          </w:p>
        </w:tc>
      </w:tr>
      <w:tr w:rsidR="00B5025A" w:rsidRPr="00B5025A" w14:paraId="6929557C" w14:textId="77777777" w:rsidTr="00B5025A">
        <w:trPr>
          <w:trHeight w:val="288"/>
          <w:tblHeader/>
        </w:trPr>
        <w:tc>
          <w:tcPr>
            <w:tcW w:w="3402" w:type="dxa"/>
            <w:shd w:val="clear" w:color="auto" w:fill="auto"/>
            <w:noWrap/>
            <w:vAlign w:val="center"/>
            <w:hideMark/>
          </w:tcPr>
          <w:p w14:paraId="0E832708"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"ВЕПРЕСУРС"</w:t>
            </w:r>
          </w:p>
        </w:tc>
        <w:tc>
          <w:tcPr>
            <w:tcW w:w="1417" w:type="dxa"/>
            <w:shd w:val="clear" w:color="auto" w:fill="auto"/>
            <w:noWrap/>
            <w:vAlign w:val="center"/>
            <w:hideMark/>
          </w:tcPr>
          <w:p w14:paraId="587D274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3 017,20</w:t>
            </w:r>
          </w:p>
        </w:tc>
        <w:tc>
          <w:tcPr>
            <w:tcW w:w="1560" w:type="dxa"/>
            <w:shd w:val="clear" w:color="auto" w:fill="auto"/>
            <w:noWrap/>
            <w:vAlign w:val="center"/>
            <w:hideMark/>
          </w:tcPr>
          <w:p w14:paraId="5458088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504B54E4"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75049DB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3 017,20</w:t>
            </w:r>
          </w:p>
        </w:tc>
        <w:tc>
          <w:tcPr>
            <w:tcW w:w="996" w:type="dxa"/>
            <w:shd w:val="clear" w:color="auto" w:fill="auto"/>
            <w:noWrap/>
            <w:vAlign w:val="center"/>
            <w:hideMark/>
          </w:tcPr>
          <w:p w14:paraId="4D23957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w:t>
            </w:r>
          </w:p>
        </w:tc>
      </w:tr>
      <w:tr w:rsidR="00B5025A" w:rsidRPr="00B5025A" w14:paraId="23078E0E" w14:textId="77777777" w:rsidTr="00B5025A">
        <w:trPr>
          <w:trHeight w:val="288"/>
          <w:tblHeader/>
        </w:trPr>
        <w:tc>
          <w:tcPr>
            <w:tcW w:w="3402" w:type="dxa"/>
            <w:shd w:val="clear" w:color="auto" w:fill="auto"/>
            <w:noWrap/>
            <w:vAlign w:val="center"/>
            <w:hideMark/>
          </w:tcPr>
          <w:p w14:paraId="71C167C9"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"НБИ-ИНЖИНИРИНГ"</w:t>
            </w:r>
          </w:p>
        </w:tc>
        <w:tc>
          <w:tcPr>
            <w:tcW w:w="1417" w:type="dxa"/>
            <w:shd w:val="clear" w:color="auto" w:fill="auto"/>
            <w:noWrap/>
            <w:vAlign w:val="center"/>
            <w:hideMark/>
          </w:tcPr>
          <w:p w14:paraId="23B77FE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2 806,79</w:t>
            </w:r>
          </w:p>
        </w:tc>
        <w:tc>
          <w:tcPr>
            <w:tcW w:w="1560" w:type="dxa"/>
            <w:shd w:val="clear" w:color="auto" w:fill="auto"/>
            <w:noWrap/>
            <w:vAlign w:val="center"/>
            <w:hideMark/>
          </w:tcPr>
          <w:p w14:paraId="51B1D04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2D90F397"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2CDDA4A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2 806,79</w:t>
            </w:r>
          </w:p>
        </w:tc>
        <w:tc>
          <w:tcPr>
            <w:tcW w:w="996" w:type="dxa"/>
            <w:shd w:val="clear" w:color="auto" w:fill="auto"/>
            <w:noWrap/>
            <w:vAlign w:val="center"/>
            <w:hideMark/>
          </w:tcPr>
          <w:p w14:paraId="4E014D8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1,5%</w:t>
            </w:r>
          </w:p>
        </w:tc>
      </w:tr>
      <w:tr w:rsidR="00B5025A" w:rsidRPr="00B5025A" w14:paraId="290C8780" w14:textId="77777777" w:rsidTr="00B5025A">
        <w:trPr>
          <w:trHeight w:val="288"/>
          <w:tblHeader/>
        </w:trPr>
        <w:tc>
          <w:tcPr>
            <w:tcW w:w="3402" w:type="dxa"/>
            <w:shd w:val="clear" w:color="auto" w:fill="auto"/>
            <w:noWrap/>
            <w:vAlign w:val="center"/>
            <w:hideMark/>
          </w:tcPr>
          <w:p w14:paraId="73E18567"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Поверка приборов и оборудования</w:t>
            </w:r>
          </w:p>
        </w:tc>
        <w:tc>
          <w:tcPr>
            <w:tcW w:w="1417" w:type="dxa"/>
            <w:shd w:val="clear" w:color="auto" w:fill="auto"/>
            <w:noWrap/>
            <w:vAlign w:val="center"/>
            <w:hideMark/>
          </w:tcPr>
          <w:p w14:paraId="2DC7A3D9"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95 786,30</w:t>
            </w:r>
          </w:p>
        </w:tc>
        <w:tc>
          <w:tcPr>
            <w:tcW w:w="1560" w:type="dxa"/>
            <w:shd w:val="clear" w:color="auto" w:fill="auto"/>
            <w:noWrap/>
            <w:vAlign w:val="center"/>
            <w:hideMark/>
          </w:tcPr>
          <w:p w14:paraId="5EE5972B"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35 887,60</w:t>
            </w:r>
          </w:p>
        </w:tc>
        <w:tc>
          <w:tcPr>
            <w:tcW w:w="1417" w:type="dxa"/>
            <w:shd w:val="clear" w:color="auto" w:fill="auto"/>
            <w:noWrap/>
            <w:vAlign w:val="center"/>
            <w:hideMark/>
          </w:tcPr>
          <w:p w14:paraId="28E53692"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1 982,92</w:t>
            </w:r>
          </w:p>
        </w:tc>
        <w:tc>
          <w:tcPr>
            <w:tcW w:w="1559" w:type="dxa"/>
            <w:shd w:val="clear" w:color="auto" w:fill="auto"/>
            <w:noWrap/>
            <w:vAlign w:val="center"/>
            <w:hideMark/>
          </w:tcPr>
          <w:p w14:paraId="7C6B52BB"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133 656,82</w:t>
            </w:r>
          </w:p>
        </w:tc>
        <w:tc>
          <w:tcPr>
            <w:tcW w:w="996" w:type="dxa"/>
            <w:shd w:val="clear" w:color="auto" w:fill="auto"/>
            <w:noWrap/>
            <w:vAlign w:val="center"/>
            <w:hideMark/>
          </w:tcPr>
          <w:p w14:paraId="3C51CC04"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4251D38E" w14:textId="77777777" w:rsidTr="00B5025A">
        <w:trPr>
          <w:trHeight w:val="288"/>
          <w:tblHeader/>
        </w:trPr>
        <w:tc>
          <w:tcPr>
            <w:tcW w:w="3402" w:type="dxa"/>
            <w:shd w:val="clear" w:color="auto" w:fill="auto"/>
            <w:noWrap/>
            <w:vAlign w:val="center"/>
            <w:hideMark/>
          </w:tcPr>
          <w:p w14:paraId="60B70F5E"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69D5692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95 786,30</w:t>
            </w:r>
          </w:p>
        </w:tc>
        <w:tc>
          <w:tcPr>
            <w:tcW w:w="1560" w:type="dxa"/>
            <w:shd w:val="clear" w:color="auto" w:fill="auto"/>
            <w:noWrap/>
            <w:vAlign w:val="center"/>
            <w:hideMark/>
          </w:tcPr>
          <w:p w14:paraId="3B2F0AF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3 821,99</w:t>
            </w:r>
          </w:p>
        </w:tc>
        <w:tc>
          <w:tcPr>
            <w:tcW w:w="1417" w:type="dxa"/>
            <w:shd w:val="clear" w:color="auto" w:fill="auto"/>
            <w:noWrap/>
            <w:vAlign w:val="center"/>
            <w:hideMark/>
          </w:tcPr>
          <w:p w14:paraId="16C4F98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1 982,92</w:t>
            </w:r>
          </w:p>
        </w:tc>
        <w:tc>
          <w:tcPr>
            <w:tcW w:w="1559" w:type="dxa"/>
            <w:shd w:val="clear" w:color="auto" w:fill="auto"/>
            <w:noWrap/>
            <w:vAlign w:val="center"/>
            <w:hideMark/>
          </w:tcPr>
          <w:p w14:paraId="1DA6832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101 591,21</w:t>
            </w:r>
          </w:p>
        </w:tc>
        <w:tc>
          <w:tcPr>
            <w:tcW w:w="996" w:type="dxa"/>
            <w:shd w:val="clear" w:color="auto" w:fill="auto"/>
            <w:noWrap/>
            <w:vAlign w:val="center"/>
            <w:hideMark/>
          </w:tcPr>
          <w:p w14:paraId="1802E68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76,0%</w:t>
            </w:r>
          </w:p>
        </w:tc>
      </w:tr>
      <w:tr w:rsidR="00B5025A" w:rsidRPr="00B5025A" w14:paraId="22D989ED" w14:textId="77777777" w:rsidTr="00B5025A">
        <w:trPr>
          <w:trHeight w:val="288"/>
          <w:tblHeader/>
        </w:trPr>
        <w:tc>
          <w:tcPr>
            <w:tcW w:w="3402" w:type="dxa"/>
            <w:shd w:val="clear" w:color="auto" w:fill="auto"/>
            <w:noWrap/>
            <w:vAlign w:val="center"/>
            <w:hideMark/>
          </w:tcPr>
          <w:p w14:paraId="582DCF9E"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СП "МЭН"</w:t>
            </w:r>
          </w:p>
        </w:tc>
        <w:tc>
          <w:tcPr>
            <w:tcW w:w="1417" w:type="dxa"/>
            <w:shd w:val="clear" w:color="auto" w:fill="auto"/>
            <w:noWrap/>
            <w:vAlign w:val="center"/>
            <w:hideMark/>
          </w:tcPr>
          <w:p w14:paraId="7082C2DA"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637A18F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22 077,05</w:t>
            </w:r>
          </w:p>
        </w:tc>
        <w:tc>
          <w:tcPr>
            <w:tcW w:w="1417" w:type="dxa"/>
            <w:shd w:val="clear" w:color="auto" w:fill="auto"/>
            <w:noWrap/>
            <w:vAlign w:val="center"/>
            <w:hideMark/>
          </w:tcPr>
          <w:p w14:paraId="5E1C614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01CC6DF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22 077,05</w:t>
            </w:r>
          </w:p>
        </w:tc>
        <w:tc>
          <w:tcPr>
            <w:tcW w:w="996" w:type="dxa"/>
            <w:shd w:val="clear" w:color="auto" w:fill="auto"/>
            <w:noWrap/>
            <w:vAlign w:val="center"/>
            <w:hideMark/>
          </w:tcPr>
          <w:p w14:paraId="1AA40ED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16,5%</w:t>
            </w:r>
          </w:p>
        </w:tc>
      </w:tr>
      <w:tr w:rsidR="00B5025A" w:rsidRPr="00B5025A" w14:paraId="7CE7FAEC" w14:textId="77777777" w:rsidTr="00B5025A">
        <w:trPr>
          <w:trHeight w:val="288"/>
          <w:tblHeader/>
        </w:trPr>
        <w:tc>
          <w:tcPr>
            <w:tcW w:w="3402" w:type="dxa"/>
            <w:shd w:val="clear" w:color="auto" w:fill="auto"/>
            <w:noWrap/>
            <w:vAlign w:val="center"/>
            <w:hideMark/>
          </w:tcPr>
          <w:p w14:paraId="0E8D0857"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СП «МЭН» г. Москва</w:t>
            </w:r>
          </w:p>
        </w:tc>
        <w:tc>
          <w:tcPr>
            <w:tcW w:w="1417" w:type="dxa"/>
            <w:shd w:val="clear" w:color="auto" w:fill="auto"/>
            <w:noWrap/>
            <w:vAlign w:val="center"/>
            <w:hideMark/>
          </w:tcPr>
          <w:p w14:paraId="5385B0C5"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4ADB542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5 232,19</w:t>
            </w:r>
          </w:p>
        </w:tc>
        <w:tc>
          <w:tcPr>
            <w:tcW w:w="1417" w:type="dxa"/>
            <w:shd w:val="clear" w:color="auto" w:fill="auto"/>
            <w:noWrap/>
            <w:vAlign w:val="center"/>
            <w:hideMark/>
          </w:tcPr>
          <w:p w14:paraId="5B37324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F91BCA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5 232,19</w:t>
            </w:r>
          </w:p>
        </w:tc>
        <w:tc>
          <w:tcPr>
            <w:tcW w:w="996" w:type="dxa"/>
            <w:shd w:val="clear" w:color="auto" w:fill="auto"/>
            <w:noWrap/>
            <w:vAlign w:val="center"/>
            <w:hideMark/>
          </w:tcPr>
          <w:p w14:paraId="44FEC56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3,9%</w:t>
            </w:r>
          </w:p>
        </w:tc>
      </w:tr>
      <w:tr w:rsidR="00B5025A" w:rsidRPr="00B5025A" w14:paraId="3FCE7B1B" w14:textId="77777777" w:rsidTr="00B5025A">
        <w:trPr>
          <w:trHeight w:val="288"/>
          <w:tblHeader/>
        </w:trPr>
        <w:tc>
          <w:tcPr>
            <w:tcW w:w="3402" w:type="dxa"/>
            <w:shd w:val="clear" w:color="auto" w:fill="auto"/>
            <w:noWrap/>
            <w:vAlign w:val="center"/>
            <w:hideMark/>
          </w:tcPr>
          <w:p w14:paraId="6A922F43"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"АНК" (г. Москва)</w:t>
            </w:r>
          </w:p>
        </w:tc>
        <w:tc>
          <w:tcPr>
            <w:tcW w:w="1417" w:type="dxa"/>
            <w:shd w:val="clear" w:color="auto" w:fill="auto"/>
            <w:noWrap/>
            <w:vAlign w:val="center"/>
            <w:hideMark/>
          </w:tcPr>
          <w:p w14:paraId="052BFD2D"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039C670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4 756,37</w:t>
            </w:r>
          </w:p>
        </w:tc>
        <w:tc>
          <w:tcPr>
            <w:tcW w:w="1417" w:type="dxa"/>
            <w:shd w:val="clear" w:color="auto" w:fill="auto"/>
            <w:noWrap/>
            <w:vAlign w:val="center"/>
            <w:hideMark/>
          </w:tcPr>
          <w:p w14:paraId="2229AD3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33E80FB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4 756,37</w:t>
            </w:r>
          </w:p>
        </w:tc>
        <w:tc>
          <w:tcPr>
            <w:tcW w:w="996" w:type="dxa"/>
            <w:shd w:val="clear" w:color="auto" w:fill="auto"/>
            <w:noWrap/>
            <w:vAlign w:val="center"/>
            <w:hideMark/>
          </w:tcPr>
          <w:p w14:paraId="68AFEAC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3,6%</w:t>
            </w:r>
          </w:p>
        </w:tc>
      </w:tr>
      <w:tr w:rsidR="00B5025A" w:rsidRPr="00B5025A" w14:paraId="33EDF390" w14:textId="77777777" w:rsidTr="00B5025A">
        <w:trPr>
          <w:trHeight w:val="288"/>
          <w:tblHeader/>
        </w:trPr>
        <w:tc>
          <w:tcPr>
            <w:tcW w:w="3402" w:type="dxa"/>
            <w:shd w:val="clear" w:color="auto" w:fill="auto"/>
            <w:noWrap/>
            <w:vAlign w:val="center"/>
            <w:hideMark/>
          </w:tcPr>
          <w:p w14:paraId="6F559817"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lastRenderedPageBreak/>
              <w:t>Техническое освидетельствование зданий</w:t>
            </w:r>
          </w:p>
        </w:tc>
        <w:tc>
          <w:tcPr>
            <w:tcW w:w="1417" w:type="dxa"/>
            <w:shd w:val="clear" w:color="auto" w:fill="auto"/>
            <w:noWrap/>
            <w:vAlign w:val="center"/>
            <w:hideMark/>
          </w:tcPr>
          <w:p w14:paraId="41B8B007"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25 387,88</w:t>
            </w:r>
          </w:p>
        </w:tc>
        <w:tc>
          <w:tcPr>
            <w:tcW w:w="1560" w:type="dxa"/>
            <w:shd w:val="clear" w:color="auto" w:fill="auto"/>
            <w:noWrap/>
            <w:vAlign w:val="center"/>
            <w:hideMark/>
          </w:tcPr>
          <w:p w14:paraId="6545D82E"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45 251,06</w:t>
            </w:r>
          </w:p>
        </w:tc>
        <w:tc>
          <w:tcPr>
            <w:tcW w:w="1417" w:type="dxa"/>
            <w:shd w:val="clear" w:color="auto" w:fill="auto"/>
            <w:noWrap/>
            <w:vAlign w:val="center"/>
            <w:hideMark/>
          </w:tcPr>
          <w:p w14:paraId="43833C2B"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9 734,71</w:t>
            </w:r>
          </w:p>
        </w:tc>
        <w:tc>
          <w:tcPr>
            <w:tcW w:w="1559" w:type="dxa"/>
            <w:shd w:val="clear" w:color="auto" w:fill="auto"/>
            <w:noWrap/>
            <w:vAlign w:val="center"/>
            <w:hideMark/>
          </w:tcPr>
          <w:p w14:paraId="1CA82733"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80 373,66</w:t>
            </w:r>
          </w:p>
        </w:tc>
        <w:tc>
          <w:tcPr>
            <w:tcW w:w="996" w:type="dxa"/>
            <w:shd w:val="clear" w:color="auto" w:fill="auto"/>
            <w:noWrap/>
            <w:vAlign w:val="center"/>
            <w:hideMark/>
          </w:tcPr>
          <w:p w14:paraId="79F48061"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40145549" w14:textId="77777777" w:rsidTr="00B5025A">
        <w:trPr>
          <w:trHeight w:val="288"/>
          <w:tblHeader/>
        </w:trPr>
        <w:tc>
          <w:tcPr>
            <w:tcW w:w="3402" w:type="dxa"/>
            <w:shd w:val="clear" w:color="auto" w:fill="auto"/>
            <w:noWrap/>
            <w:vAlign w:val="center"/>
            <w:hideMark/>
          </w:tcPr>
          <w:p w14:paraId="4AA5AB8F"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50B37B6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22 886,51</w:t>
            </w:r>
          </w:p>
        </w:tc>
        <w:tc>
          <w:tcPr>
            <w:tcW w:w="1560" w:type="dxa"/>
            <w:shd w:val="clear" w:color="auto" w:fill="auto"/>
            <w:noWrap/>
            <w:vAlign w:val="center"/>
            <w:hideMark/>
          </w:tcPr>
          <w:p w14:paraId="1091A17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38 920,99</w:t>
            </w:r>
          </w:p>
        </w:tc>
        <w:tc>
          <w:tcPr>
            <w:tcW w:w="1417" w:type="dxa"/>
            <w:shd w:val="clear" w:color="auto" w:fill="auto"/>
            <w:noWrap/>
            <w:vAlign w:val="center"/>
            <w:hideMark/>
          </w:tcPr>
          <w:p w14:paraId="3DED236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8 414,71</w:t>
            </w:r>
          </w:p>
        </w:tc>
        <w:tc>
          <w:tcPr>
            <w:tcW w:w="1559" w:type="dxa"/>
            <w:shd w:val="clear" w:color="auto" w:fill="auto"/>
            <w:noWrap/>
            <w:vAlign w:val="center"/>
            <w:hideMark/>
          </w:tcPr>
          <w:p w14:paraId="4D74354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70 222,21</w:t>
            </w:r>
          </w:p>
        </w:tc>
        <w:tc>
          <w:tcPr>
            <w:tcW w:w="996" w:type="dxa"/>
            <w:shd w:val="clear" w:color="auto" w:fill="auto"/>
            <w:noWrap/>
            <w:vAlign w:val="center"/>
            <w:hideMark/>
          </w:tcPr>
          <w:p w14:paraId="7E2DDA1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87,4%</w:t>
            </w:r>
          </w:p>
        </w:tc>
      </w:tr>
      <w:tr w:rsidR="00B5025A" w:rsidRPr="00B5025A" w14:paraId="427A69B4" w14:textId="77777777" w:rsidTr="00B5025A">
        <w:trPr>
          <w:trHeight w:val="288"/>
          <w:tblHeader/>
        </w:trPr>
        <w:tc>
          <w:tcPr>
            <w:tcW w:w="4819" w:type="dxa"/>
            <w:gridSpan w:val="2"/>
            <w:shd w:val="clear" w:color="auto" w:fill="auto"/>
            <w:noWrap/>
            <w:vAlign w:val="center"/>
            <w:hideMark/>
          </w:tcPr>
          <w:p w14:paraId="67189C85"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Участник № 1 ООО «СМНУ «ЮгЭнергоИнжиниринг» г. Краснодар</w:t>
            </w:r>
          </w:p>
        </w:tc>
        <w:tc>
          <w:tcPr>
            <w:tcW w:w="1560" w:type="dxa"/>
            <w:shd w:val="clear" w:color="auto" w:fill="auto"/>
            <w:noWrap/>
            <w:vAlign w:val="center"/>
            <w:hideMark/>
          </w:tcPr>
          <w:p w14:paraId="363993B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2 492,86</w:t>
            </w:r>
          </w:p>
        </w:tc>
        <w:tc>
          <w:tcPr>
            <w:tcW w:w="1417" w:type="dxa"/>
            <w:shd w:val="clear" w:color="auto" w:fill="auto"/>
            <w:noWrap/>
            <w:vAlign w:val="center"/>
            <w:hideMark/>
          </w:tcPr>
          <w:p w14:paraId="59E41DC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F566C4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2 492,86</w:t>
            </w:r>
          </w:p>
        </w:tc>
        <w:tc>
          <w:tcPr>
            <w:tcW w:w="996" w:type="dxa"/>
            <w:shd w:val="clear" w:color="auto" w:fill="auto"/>
            <w:noWrap/>
            <w:vAlign w:val="center"/>
            <w:hideMark/>
          </w:tcPr>
          <w:p w14:paraId="5183A5B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3,1%</w:t>
            </w:r>
          </w:p>
        </w:tc>
      </w:tr>
      <w:tr w:rsidR="00B5025A" w:rsidRPr="00B5025A" w14:paraId="58239238" w14:textId="77777777" w:rsidTr="00B5025A">
        <w:trPr>
          <w:trHeight w:val="288"/>
          <w:tblHeader/>
        </w:trPr>
        <w:tc>
          <w:tcPr>
            <w:tcW w:w="3402" w:type="dxa"/>
            <w:shd w:val="clear" w:color="auto" w:fill="auto"/>
            <w:noWrap/>
            <w:vAlign w:val="center"/>
            <w:hideMark/>
          </w:tcPr>
          <w:p w14:paraId="6D35E5A5"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"ДЭК"</w:t>
            </w:r>
          </w:p>
        </w:tc>
        <w:tc>
          <w:tcPr>
            <w:tcW w:w="1417" w:type="dxa"/>
            <w:shd w:val="clear" w:color="auto" w:fill="auto"/>
            <w:noWrap/>
            <w:vAlign w:val="center"/>
            <w:hideMark/>
          </w:tcPr>
          <w:p w14:paraId="47B7E12E"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74466D7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2 000,00</w:t>
            </w:r>
          </w:p>
        </w:tc>
        <w:tc>
          <w:tcPr>
            <w:tcW w:w="1417" w:type="dxa"/>
            <w:shd w:val="clear" w:color="auto" w:fill="auto"/>
            <w:noWrap/>
            <w:vAlign w:val="center"/>
            <w:hideMark/>
          </w:tcPr>
          <w:p w14:paraId="4CE23A3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DDFE44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2 000,00</w:t>
            </w:r>
          </w:p>
        </w:tc>
        <w:tc>
          <w:tcPr>
            <w:tcW w:w="996" w:type="dxa"/>
            <w:shd w:val="clear" w:color="auto" w:fill="auto"/>
            <w:noWrap/>
            <w:vAlign w:val="center"/>
            <w:hideMark/>
          </w:tcPr>
          <w:p w14:paraId="3145A6F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2,5%</w:t>
            </w:r>
          </w:p>
        </w:tc>
      </w:tr>
      <w:tr w:rsidR="00B5025A" w:rsidRPr="00B5025A" w14:paraId="044CC911" w14:textId="77777777" w:rsidTr="00B5025A">
        <w:trPr>
          <w:trHeight w:val="288"/>
          <w:tblHeader/>
        </w:trPr>
        <w:tc>
          <w:tcPr>
            <w:tcW w:w="4819" w:type="dxa"/>
            <w:gridSpan w:val="2"/>
            <w:shd w:val="clear" w:color="auto" w:fill="auto"/>
            <w:noWrap/>
            <w:vAlign w:val="center"/>
            <w:hideMark/>
          </w:tcPr>
          <w:p w14:paraId="67AD6088"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Участник № 1 ООО «Экспертиза. Диагностика. Сервис» г. Челябинск</w:t>
            </w:r>
          </w:p>
        </w:tc>
        <w:tc>
          <w:tcPr>
            <w:tcW w:w="1560" w:type="dxa"/>
            <w:shd w:val="clear" w:color="auto" w:fill="auto"/>
            <w:noWrap/>
            <w:vAlign w:val="center"/>
            <w:hideMark/>
          </w:tcPr>
          <w:p w14:paraId="015D3AB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1 837,22</w:t>
            </w:r>
          </w:p>
        </w:tc>
        <w:tc>
          <w:tcPr>
            <w:tcW w:w="1417" w:type="dxa"/>
            <w:shd w:val="clear" w:color="auto" w:fill="auto"/>
            <w:noWrap/>
            <w:vAlign w:val="center"/>
            <w:hideMark/>
          </w:tcPr>
          <w:p w14:paraId="70A25B3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F932E6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1 837,22</w:t>
            </w:r>
          </w:p>
        </w:tc>
        <w:tc>
          <w:tcPr>
            <w:tcW w:w="996" w:type="dxa"/>
            <w:shd w:val="clear" w:color="auto" w:fill="auto"/>
            <w:noWrap/>
            <w:vAlign w:val="center"/>
            <w:hideMark/>
          </w:tcPr>
          <w:p w14:paraId="6C689C9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2,3%</w:t>
            </w:r>
          </w:p>
        </w:tc>
      </w:tr>
      <w:tr w:rsidR="00B5025A" w:rsidRPr="00B5025A" w14:paraId="66FA8CAE" w14:textId="77777777" w:rsidTr="00B5025A">
        <w:trPr>
          <w:trHeight w:val="288"/>
          <w:tblHeader/>
        </w:trPr>
        <w:tc>
          <w:tcPr>
            <w:tcW w:w="3402" w:type="dxa"/>
            <w:shd w:val="clear" w:color="auto" w:fill="auto"/>
            <w:noWrap/>
            <w:vAlign w:val="center"/>
            <w:hideMark/>
          </w:tcPr>
          <w:p w14:paraId="10CA543D"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НПО "ТЕХНОСЕРВИС-ЭЛЕКТРО"</w:t>
            </w:r>
          </w:p>
        </w:tc>
        <w:tc>
          <w:tcPr>
            <w:tcW w:w="1417" w:type="dxa"/>
            <w:shd w:val="clear" w:color="auto" w:fill="auto"/>
            <w:noWrap/>
            <w:vAlign w:val="center"/>
            <w:hideMark/>
          </w:tcPr>
          <w:p w14:paraId="3D0E717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1 335,71</w:t>
            </w:r>
          </w:p>
        </w:tc>
        <w:tc>
          <w:tcPr>
            <w:tcW w:w="1560" w:type="dxa"/>
            <w:shd w:val="clear" w:color="auto" w:fill="auto"/>
            <w:noWrap/>
            <w:vAlign w:val="center"/>
            <w:hideMark/>
          </w:tcPr>
          <w:p w14:paraId="6E22C84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4769350A"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2A2488C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1 335,71</w:t>
            </w:r>
          </w:p>
        </w:tc>
        <w:tc>
          <w:tcPr>
            <w:tcW w:w="996" w:type="dxa"/>
            <w:shd w:val="clear" w:color="auto" w:fill="auto"/>
            <w:noWrap/>
            <w:vAlign w:val="center"/>
            <w:hideMark/>
          </w:tcPr>
          <w:p w14:paraId="56A0842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1,7%</w:t>
            </w:r>
          </w:p>
        </w:tc>
      </w:tr>
      <w:tr w:rsidR="00B5025A" w:rsidRPr="00B5025A" w14:paraId="5E08198F" w14:textId="77777777" w:rsidTr="00B5025A">
        <w:trPr>
          <w:trHeight w:val="288"/>
          <w:tblHeader/>
        </w:trPr>
        <w:tc>
          <w:tcPr>
            <w:tcW w:w="3402" w:type="dxa"/>
            <w:shd w:val="clear" w:color="auto" w:fill="auto"/>
            <w:noWrap/>
            <w:vAlign w:val="center"/>
            <w:hideMark/>
          </w:tcPr>
          <w:p w14:paraId="34F3D81D"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"ИНЖЕНЕРНЫЙ ЦЕНТР"</w:t>
            </w:r>
          </w:p>
        </w:tc>
        <w:tc>
          <w:tcPr>
            <w:tcW w:w="1417" w:type="dxa"/>
            <w:shd w:val="clear" w:color="auto" w:fill="auto"/>
            <w:noWrap/>
            <w:vAlign w:val="center"/>
            <w:hideMark/>
          </w:tcPr>
          <w:p w14:paraId="09B68F67"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3BA8251B"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3CA4499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1 320,00</w:t>
            </w:r>
          </w:p>
        </w:tc>
        <w:tc>
          <w:tcPr>
            <w:tcW w:w="1559" w:type="dxa"/>
            <w:shd w:val="clear" w:color="auto" w:fill="auto"/>
            <w:noWrap/>
            <w:vAlign w:val="center"/>
            <w:hideMark/>
          </w:tcPr>
          <w:p w14:paraId="05A8C67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1 320,00</w:t>
            </w:r>
          </w:p>
        </w:tc>
        <w:tc>
          <w:tcPr>
            <w:tcW w:w="996" w:type="dxa"/>
            <w:shd w:val="clear" w:color="auto" w:fill="auto"/>
            <w:noWrap/>
            <w:vAlign w:val="center"/>
            <w:hideMark/>
          </w:tcPr>
          <w:p w14:paraId="36D32A3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1,6%</w:t>
            </w:r>
          </w:p>
        </w:tc>
      </w:tr>
      <w:tr w:rsidR="00B5025A" w:rsidRPr="00B5025A" w14:paraId="31F6C7BA" w14:textId="77777777" w:rsidTr="00B5025A">
        <w:trPr>
          <w:trHeight w:val="288"/>
          <w:tblHeader/>
        </w:trPr>
        <w:tc>
          <w:tcPr>
            <w:tcW w:w="3402" w:type="dxa"/>
            <w:shd w:val="clear" w:color="auto" w:fill="auto"/>
            <w:noWrap/>
            <w:vAlign w:val="center"/>
            <w:hideMark/>
          </w:tcPr>
          <w:p w14:paraId="77C97403"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"ПРОФЭКСПЕРТ"</w:t>
            </w:r>
          </w:p>
        </w:tc>
        <w:tc>
          <w:tcPr>
            <w:tcW w:w="1417" w:type="dxa"/>
            <w:shd w:val="clear" w:color="auto" w:fill="auto"/>
            <w:noWrap/>
            <w:vAlign w:val="center"/>
            <w:hideMark/>
          </w:tcPr>
          <w:p w14:paraId="06749AF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1 165,67</w:t>
            </w:r>
          </w:p>
        </w:tc>
        <w:tc>
          <w:tcPr>
            <w:tcW w:w="1560" w:type="dxa"/>
            <w:shd w:val="clear" w:color="auto" w:fill="auto"/>
            <w:noWrap/>
            <w:vAlign w:val="center"/>
            <w:hideMark/>
          </w:tcPr>
          <w:p w14:paraId="4269C39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6E80FA67"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513220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1 165,67</w:t>
            </w:r>
          </w:p>
        </w:tc>
        <w:tc>
          <w:tcPr>
            <w:tcW w:w="996" w:type="dxa"/>
            <w:shd w:val="clear" w:color="auto" w:fill="auto"/>
            <w:noWrap/>
            <w:vAlign w:val="center"/>
            <w:hideMark/>
          </w:tcPr>
          <w:p w14:paraId="2A0C391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1,5%</w:t>
            </w:r>
          </w:p>
        </w:tc>
      </w:tr>
      <w:tr w:rsidR="00B5025A" w:rsidRPr="00B5025A" w14:paraId="639A9C7C" w14:textId="77777777" w:rsidTr="00B5025A">
        <w:trPr>
          <w:trHeight w:val="288"/>
          <w:tblHeader/>
        </w:trPr>
        <w:tc>
          <w:tcPr>
            <w:tcW w:w="3402" w:type="dxa"/>
            <w:shd w:val="clear" w:color="auto" w:fill="auto"/>
            <w:noWrap/>
            <w:vAlign w:val="center"/>
            <w:hideMark/>
          </w:tcPr>
          <w:p w14:paraId="6358F007"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Проведение антикоррозийных работ</w:t>
            </w:r>
          </w:p>
        </w:tc>
        <w:tc>
          <w:tcPr>
            <w:tcW w:w="1417" w:type="dxa"/>
            <w:shd w:val="clear" w:color="auto" w:fill="auto"/>
            <w:noWrap/>
            <w:vAlign w:val="center"/>
            <w:hideMark/>
          </w:tcPr>
          <w:p w14:paraId="65FD24FE"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35 798,40</w:t>
            </w:r>
          </w:p>
        </w:tc>
        <w:tc>
          <w:tcPr>
            <w:tcW w:w="1560" w:type="dxa"/>
            <w:shd w:val="clear" w:color="auto" w:fill="auto"/>
            <w:noWrap/>
            <w:vAlign w:val="center"/>
            <w:hideMark/>
          </w:tcPr>
          <w:p w14:paraId="3B81060E"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33 602,47</w:t>
            </w:r>
          </w:p>
        </w:tc>
        <w:tc>
          <w:tcPr>
            <w:tcW w:w="1417" w:type="dxa"/>
            <w:shd w:val="clear" w:color="auto" w:fill="auto"/>
            <w:noWrap/>
            <w:vAlign w:val="center"/>
            <w:hideMark/>
          </w:tcPr>
          <w:p w14:paraId="5FD2227F"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3 364,75</w:t>
            </w:r>
          </w:p>
        </w:tc>
        <w:tc>
          <w:tcPr>
            <w:tcW w:w="1559" w:type="dxa"/>
            <w:shd w:val="clear" w:color="auto" w:fill="auto"/>
            <w:noWrap/>
            <w:vAlign w:val="center"/>
            <w:hideMark/>
          </w:tcPr>
          <w:p w14:paraId="1B82530E"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72 765,62</w:t>
            </w:r>
          </w:p>
        </w:tc>
        <w:tc>
          <w:tcPr>
            <w:tcW w:w="996" w:type="dxa"/>
            <w:shd w:val="clear" w:color="auto" w:fill="auto"/>
            <w:noWrap/>
            <w:vAlign w:val="center"/>
            <w:hideMark/>
          </w:tcPr>
          <w:p w14:paraId="71B90FA8"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4916D054" w14:textId="77777777" w:rsidTr="00B5025A">
        <w:trPr>
          <w:trHeight w:val="288"/>
          <w:tblHeader/>
        </w:trPr>
        <w:tc>
          <w:tcPr>
            <w:tcW w:w="3402" w:type="dxa"/>
            <w:shd w:val="clear" w:color="auto" w:fill="auto"/>
            <w:noWrap/>
            <w:vAlign w:val="center"/>
            <w:hideMark/>
          </w:tcPr>
          <w:p w14:paraId="3D723603"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618ED95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13 103,64</w:t>
            </w:r>
          </w:p>
        </w:tc>
        <w:tc>
          <w:tcPr>
            <w:tcW w:w="1560" w:type="dxa"/>
            <w:shd w:val="clear" w:color="auto" w:fill="auto"/>
            <w:noWrap/>
            <w:vAlign w:val="center"/>
            <w:hideMark/>
          </w:tcPr>
          <w:p w14:paraId="4033FC8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33 602,47</w:t>
            </w:r>
          </w:p>
        </w:tc>
        <w:tc>
          <w:tcPr>
            <w:tcW w:w="1417" w:type="dxa"/>
            <w:shd w:val="clear" w:color="auto" w:fill="auto"/>
            <w:noWrap/>
            <w:vAlign w:val="center"/>
            <w:hideMark/>
          </w:tcPr>
          <w:p w14:paraId="256B8370"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3 364,75</w:t>
            </w:r>
          </w:p>
        </w:tc>
        <w:tc>
          <w:tcPr>
            <w:tcW w:w="1559" w:type="dxa"/>
            <w:shd w:val="clear" w:color="auto" w:fill="auto"/>
            <w:noWrap/>
            <w:vAlign w:val="center"/>
            <w:hideMark/>
          </w:tcPr>
          <w:p w14:paraId="289E229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50 070,87</w:t>
            </w:r>
          </w:p>
        </w:tc>
        <w:tc>
          <w:tcPr>
            <w:tcW w:w="996" w:type="dxa"/>
            <w:shd w:val="clear" w:color="auto" w:fill="auto"/>
            <w:noWrap/>
            <w:vAlign w:val="center"/>
            <w:hideMark/>
          </w:tcPr>
          <w:p w14:paraId="55A2294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68,8%</w:t>
            </w:r>
          </w:p>
        </w:tc>
      </w:tr>
      <w:tr w:rsidR="00B5025A" w:rsidRPr="00B5025A" w14:paraId="47946644" w14:textId="77777777" w:rsidTr="00B5025A">
        <w:trPr>
          <w:trHeight w:val="288"/>
          <w:tblHeader/>
        </w:trPr>
        <w:tc>
          <w:tcPr>
            <w:tcW w:w="3402" w:type="dxa"/>
            <w:shd w:val="clear" w:color="auto" w:fill="auto"/>
            <w:noWrap/>
            <w:vAlign w:val="center"/>
            <w:hideMark/>
          </w:tcPr>
          <w:p w14:paraId="0B42F532"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ОАО "МК ЦЭТИ"</w:t>
            </w:r>
          </w:p>
        </w:tc>
        <w:tc>
          <w:tcPr>
            <w:tcW w:w="1417" w:type="dxa"/>
            <w:shd w:val="clear" w:color="auto" w:fill="auto"/>
            <w:noWrap/>
            <w:vAlign w:val="center"/>
            <w:hideMark/>
          </w:tcPr>
          <w:p w14:paraId="22C5280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8 549,01</w:t>
            </w:r>
          </w:p>
        </w:tc>
        <w:tc>
          <w:tcPr>
            <w:tcW w:w="1560" w:type="dxa"/>
            <w:shd w:val="clear" w:color="auto" w:fill="auto"/>
            <w:noWrap/>
            <w:vAlign w:val="center"/>
            <w:hideMark/>
          </w:tcPr>
          <w:p w14:paraId="009C619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0A59A72B"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2C6EDC0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8 549,01</w:t>
            </w:r>
          </w:p>
        </w:tc>
        <w:tc>
          <w:tcPr>
            <w:tcW w:w="996" w:type="dxa"/>
            <w:shd w:val="clear" w:color="auto" w:fill="auto"/>
            <w:noWrap/>
            <w:vAlign w:val="center"/>
            <w:hideMark/>
          </w:tcPr>
          <w:p w14:paraId="33FB37B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11,7%</w:t>
            </w:r>
          </w:p>
        </w:tc>
      </w:tr>
      <w:tr w:rsidR="00B5025A" w:rsidRPr="00B5025A" w14:paraId="4606B40B" w14:textId="77777777" w:rsidTr="00B5025A">
        <w:trPr>
          <w:trHeight w:val="288"/>
          <w:tblHeader/>
        </w:trPr>
        <w:tc>
          <w:tcPr>
            <w:tcW w:w="3402" w:type="dxa"/>
            <w:shd w:val="clear" w:color="auto" w:fill="auto"/>
            <w:noWrap/>
            <w:vAlign w:val="center"/>
            <w:hideMark/>
          </w:tcPr>
          <w:p w14:paraId="2324228C"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"АЛЬПИНИСТСКИЙ СЕРВИС ПИК"</w:t>
            </w:r>
          </w:p>
        </w:tc>
        <w:tc>
          <w:tcPr>
            <w:tcW w:w="1417" w:type="dxa"/>
            <w:shd w:val="clear" w:color="auto" w:fill="auto"/>
            <w:noWrap/>
            <w:vAlign w:val="center"/>
            <w:hideMark/>
          </w:tcPr>
          <w:p w14:paraId="3C4E1CF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5 443,20</w:t>
            </w:r>
          </w:p>
        </w:tc>
        <w:tc>
          <w:tcPr>
            <w:tcW w:w="1560" w:type="dxa"/>
            <w:shd w:val="clear" w:color="auto" w:fill="auto"/>
            <w:noWrap/>
            <w:vAlign w:val="center"/>
            <w:hideMark/>
          </w:tcPr>
          <w:p w14:paraId="1BB9195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270E5655"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C12BD0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5 443,20</w:t>
            </w:r>
          </w:p>
        </w:tc>
        <w:tc>
          <w:tcPr>
            <w:tcW w:w="996" w:type="dxa"/>
            <w:shd w:val="clear" w:color="auto" w:fill="auto"/>
            <w:noWrap/>
            <w:vAlign w:val="center"/>
            <w:hideMark/>
          </w:tcPr>
          <w:p w14:paraId="25EB116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7,5%</w:t>
            </w:r>
          </w:p>
        </w:tc>
      </w:tr>
      <w:tr w:rsidR="00B5025A" w:rsidRPr="00B5025A" w14:paraId="1A546624" w14:textId="77777777" w:rsidTr="00B5025A">
        <w:trPr>
          <w:trHeight w:val="288"/>
          <w:tblHeader/>
        </w:trPr>
        <w:tc>
          <w:tcPr>
            <w:tcW w:w="3402" w:type="dxa"/>
            <w:shd w:val="clear" w:color="auto" w:fill="auto"/>
            <w:noWrap/>
            <w:vAlign w:val="center"/>
            <w:hideMark/>
          </w:tcPr>
          <w:p w14:paraId="0A35E2DD"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"СПМР"</w:t>
            </w:r>
          </w:p>
        </w:tc>
        <w:tc>
          <w:tcPr>
            <w:tcW w:w="1417" w:type="dxa"/>
            <w:shd w:val="clear" w:color="auto" w:fill="auto"/>
            <w:noWrap/>
            <w:vAlign w:val="center"/>
            <w:hideMark/>
          </w:tcPr>
          <w:p w14:paraId="504CFC1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5 302,15</w:t>
            </w:r>
          </w:p>
        </w:tc>
        <w:tc>
          <w:tcPr>
            <w:tcW w:w="1560" w:type="dxa"/>
            <w:shd w:val="clear" w:color="auto" w:fill="auto"/>
            <w:noWrap/>
            <w:vAlign w:val="center"/>
            <w:hideMark/>
          </w:tcPr>
          <w:p w14:paraId="34700D5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49BBCC25"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44937A9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5 302,15</w:t>
            </w:r>
          </w:p>
        </w:tc>
        <w:tc>
          <w:tcPr>
            <w:tcW w:w="996" w:type="dxa"/>
            <w:shd w:val="clear" w:color="auto" w:fill="auto"/>
            <w:noWrap/>
            <w:vAlign w:val="center"/>
            <w:hideMark/>
          </w:tcPr>
          <w:p w14:paraId="68D3A45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7,3%</w:t>
            </w:r>
          </w:p>
        </w:tc>
      </w:tr>
      <w:tr w:rsidR="00B5025A" w:rsidRPr="00B5025A" w14:paraId="5397FE64" w14:textId="77777777" w:rsidTr="00B5025A">
        <w:trPr>
          <w:trHeight w:val="288"/>
          <w:tblHeader/>
        </w:trPr>
        <w:tc>
          <w:tcPr>
            <w:tcW w:w="3402" w:type="dxa"/>
            <w:shd w:val="clear" w:color="auto" w:fill="auto"/>
            <w:noWrap/>
            <w:vAlign w:val="center"/>
            <w:hideMark/>
          </w:tcPr>
          <w:p w14:paraId="32DF1FF6"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"ГИДРОВАКС ПЛЮС"</w:t>
            </w:r>
          </w:p>
        </w:tc>
        <w:tc>
          <w:tcPr>
            <w:tcW w:w="1417" w:type="dxa"/>
            <w:shd w:val="clear" w:color="auto" w:fill="auto"/>
            <w:noWrap/>
            <w:vAlign w:val="center"/>
            <w:hideMark/>
          </w:tcPr>
          <w:p w14:paraId="34D9F2A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3 400,40</w:t>
            </w:r>
          </w:p>
        </w:tc>
        <w:tc>
          <w:tcPr>
            <w:tcW w:w="1560" w:type="dxa"/>
            <w:shd w:val="clear" w:color="auto" w:fill="auto"/>
            <w:noWrap/>
            <w:vAlign w:val="center"/>
            <w:hideMark/>
          </w:tcPr>
          <w:p w14:paraId="283E41F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77765A87"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27BE22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3 400,40</w:t>
            </w:r>
          </w:p>
        </w:tc>
        <w:tc>
          <w:tcPr>
            <w:tcW w:w="996" w:type="dxa"/>
            <w:shd w:val="clear" w:color="auto" w:fill="auto"/>
            <w:noWrap/>
            <w:vAlign w:val="center"/>
            <w:hideMark/>
          </w:tcPr>
          <w:p w14:paraId="359FEEC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4,7%</w:t>
            </w:r>
          </w:p>
        </w:tc>
      </w:tr>
      <w:tr w:rsidR="00B5025A" w:rsidRPr="00B5025A" w14:paraId="520A9414" w14:textId="77777777" w:rsidTr="00B5025A">
        <w:trPr>
          <w:trHeight w:val="288"/>
          <w:tblHeader/>
        </w:trPr>
        <w:tc>
          <w:tcPr>
            <w:tcW w:w="3402" w:type="dxa"/>
            <w:shd w:val="clear" w:color="auto" w:fill="auto"/>
            <w:noWrap/>
            <w:vAlign w:val="center"/>
            <w:hideMark/>
          </w:tcPr>
          <w:p w14:paraId="090721B7"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Диагностика оборудования</w:t>
            </w:r>
          </w:p>
        </w:tc>
        <w:tc>
          <w:tcPr>
            <w:tcW w:w="1417" w:type="dxa"/>
            <w:shd w:val="clear" w:color="auto" w:fill="auto"/>
            <w:noWrap/>
            <w:vAlign w:val="center"/>
            <w:hideMark/>
          </w:tcPr>
          <w:p w14:paraId="71A525B8"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32 242,21</w:t>
            </w:r>
          </w:p>
        </w:tc>
        <w:tc>
          <w:tcPr>
            <w:tcW w:w="1560" w:type="dxa"/>
            <w:shd w:val="clear" w:color="auto" w:fill="auto"/>
            <w:noWrap/>
            <w:vAlign w:val="center"/>
            <w:hideMark/>
          </w:tcPr>
          <w:p w14:paraId="67A5058B"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23 093,65</w:t>
            </w:r>
          </w:p>
        </w:tc>
        <w:tc>
          <w:tcPr>
            <w:tcW w:w="1417" w:type="dxa"/>
            <w:shd w:val="clear" w:color="auto" w:fill="auto"/>
            <w:noWrap/>
            <w:vAlign w:val="center"/>
            <w:hideMark/>
          </w:tcPr>
          <w:p w14:paraId="40D28F85"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2 667,60</w:t>
            </w:r>
          </w:p>
        </w:tc>
        <w:tc>
          <w:tcPr>
            <w:tcW w:w="1559" w:type="dxa"/>
            <w:shd w:val="clear" w:color="auto" w:fill="auto"/>
            <w:noWrap/>
            <w:vAlign w:val="center"/>
            <w:hideMark/>
          </w:tcPr>
          <w:p w14:paraId="68D8BBFA"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58 003,46</w:t>
            </w:r>
          </w:p>
        </w:tc>
        <w:tc>
          <w:tcPr>
            <w:tcW w:w="996" w:type="dxa"/>
            <w:shd w:val="clear" w:color="auto" w:fill="auto"/>
            <w:noWrap/>
            <w:vAlign w:val="center"/>
            <w:hideMark/>
          </w:tcPr>
          <w:p w14:paraId="5DB05DC7"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7AC93F60" w14:textId="77777777" w:rsidTr="00B5025A">
        <w:trPr>
          <w:trHeight w:val="288"/>
          <w:tblHeader/>
        </w:trPr>
        <w:tc>
          <w:tcPr>
            <w:tcW w:w="3402" w:type="dxa"/>
            <w:shd w:val="clear" w:color="auto" w:fill="auto"/>
            <w:noWrap/>
            <w:vAlign w:val="center"/>
            <w:hideMark/>
          </w:tcPr>
          <w:p w14:paraId="7ADF959C"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ОАО "ИНЖЕНЕРНЫЙ ЦЕНТР"</w:t>
            </w:r>
          </w:p>
        </w:tc>
        <w:tc>
          <w:tcPr>
            <w:tcW w:w="1417" w:type="dxa"/>
            <w:shd w:val="clear" w:color="auto" w:fill="auto"/>
            <w:noWrap/>
            <w:vAlign w:val="center"/>
            <w:hideMark/>
          </w:tcPr>
          <w:p w14:paraId="6E7B736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19 505,52</w:t>
            </w:r>
          </w:p>
        </w:tc>
        <w:tc>
          <w:tcPr>
            <w:tcW w:w="1560" w:type="dxa"/>
            <w:shd w:val="clear" w:color="auto" w:fill="auto"/>
            <w:noWrap/>
            <w:vAlign w:val="center"/>
            <w:hideMark/>
          </w:tcPr>
          <w:p w14:paraId="1107792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66BFD0AA"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7B5017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19 505,52</w:t>
            </w:r>
          </w:p>
        </w:tc>
        <w:tc>
          <w:tcPr>
            <w:tcW w:w="996" w:type="dxa"/>
            <w:shd w:val="clear" w:color="auto" w:fill="auto"/>
            <w:noWrap/>
            <w:vAlign w:val="center"/>
            <w:hideMark/>
          </w:tcPr>
          <w:p w14:paraId="260722A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33,6%</w:t>
            </w:r>
          </w:p>
        </w:tc>
      </w:tr>
      <w:tr w:rsidR="00B5025A" w:rsidRPr="00B5025A" w14:paraId="7679E375" w14:textId="77777777" w:rsidTr="00B5025A">
        <w:trPr>
          <w:trHeight w:val="288"/>
          <w:tblHeader/>
        </w:trPr>
        <w:tc>
          <w:tcPr>
            <w:tcW w:w="3402" w:type="dxa"/>
            <w:shd w:val="clear" w:color="auto" w:fill="auto"/>
            <w:noWrap/>
            <w:vAlign w:val="center"/>
            <w:hideMark/>
          </w:tcPr>
          <w:p w14:paraId="1591367F"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7EE459E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12 736,68</w:t>
            </w:r>
          </w:p>
        </w:tc>
        <w:tc>
          <w:tcPr>
            <w:tcW w:w="1560" w:type="dxa"/>
            <w:shd w:val="clear" w:color="auto" w:fill="auto"/>
            <w:noWrap/>
            <w:vAlign w:val="center"/>
            <w:hideMark/>
          </w:tcPr>
          <w:p w14:paraId="195A2D3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3 869,19</w:t>
            </w:r>
          </w:p>
        </w:tc>
        <w:tc>
          <w:tcPr>
            <w:tcW w:w="1417" w:type="dxa"/>
            <w:shd w:val="clear" w:color="auto" w:fill="auto"/>
            <w:noWrap/>
            <w:vAlign w:val="center"/>
            <w:hideMark/>
          </w:tcPr>
          <w:p w14:paraId="338479D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2 667,60</w:t>
            </w:r>
          </w:p>
        </w:tc>
        <w:tc>
          <w:tcPr>
            <w:tcW w:w="1559" w:type="dxa"/>
            <w:shd w:val="clear" w:color="auto" w:fill="auto"/>
            <w:noWrap/>
            <w:vAlign w:val="center"/>
            <w:hideMark/>
          </w:tcPr>
          <w:p w14:paraId="7C43A43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19 273,47</w:t>
            </w:r>
          </w:p>
        </w:tc>
        <w:tc>
          <w:tcPr>
            <w:tcW w:w="996" w:type="dxa"/>
            <w:shd w:val="clear" w:color="auto" w:fill="auto"/>
            <w:noWrap/>
            <w:vAlign w:val="center"/>
            <w:hideMark/>
          </w:tcPr>
          <w:p w14:paraId="49FFD42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33,2%</w:t>
            </w:r>
          </w:p>
        </w:tc>
      </w:tr>
      <w:tr w:rsidR="00B5025A" w:rsidRPr="00B5025A" w14:paraId="4762098A" w14:textId="77777777" w:rsidTr="00B5025A">
        <w:trPr>
          <w:trHeight w:val="288"/>
          <w:tblHeader/>
        </w:trPr>
        <w:tc>
          <w:tcPr>
            <w:tcW w:w="3402" w:type="dxa"/>
            <w:shd w:val="clear" w:color="auto" w:fill="auto"/>
            <w:noWrap/>
            <w:vAlign w:val="center"/>
            <w:hideMark/>
          </w:tcPr>
          <w:p w14:paraId="3D17E7CE"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«ЮНИКОН-ЗСК»</w:t>
            </w:r>
          </w:p>
        </w:tc>
        <w:tc>
          <w:tcPr>
            <w:tcW w:w="1417" w:type="dxa"/>
            <w:shd w:val="clear" w:color="auto" w:fill="auto"/>
            <w:noWrap/>
            <w:vAlign w:val="center"/>
            <w:hideMark/>
          </w:tcPr>
          <w:p w14:paraId="59249DAE"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6CC1FFD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15 042,00</w:t>
            </w:r>
          </w:p>
        </w:tc>
        <w:tc>
          <w:tcPr>
            <w:tcW w:w="1417" w:type="dxa"/>
            <w:shd w:val="clear" w:color="auto" w:fill="auto"/>
            <w:noWrap/>
            <w:vAlign w:val="center"/>
            <w:hideMark/>
          </w:tcPr>
          <w:p w14:paraId="6981B17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2F8185D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15 042,00</w:t>
            </w:r>
          </w:p>
        </w:tc>
        <w:tc>
          <w:tcPr>
            <w:tcW w:w="996" w:type="dxa"/>
            <w:shd w:val="clear" w:color="auto" w:fill="auto"/>
            <w:noWrap/>
            <w:vAlign w:val="center"/>
            <w:hideMark/>
          </w:tcPr>
          <w:p w14:paraId="16F81C4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25,9%</w:t>
            </w:r>
          </w:p>
        </w:tc>
      </w:tr>
      <w:tr w:rsidR="00B5025A" w:rsidRPr="00B5025A" w14:paraId="57F31D28" w14:textId="77777777" w:rsidTr="00B5025A">
        <w:trPr>
          <w:trHeight w:val="288"/>
          <w:tblHeader/>
        </w:trPr>
        <w:tc>
          <w:tcPr>
            <w:tcW w:w="3402" w:type="dxa"/>
            <w:shd w:val="clear" w:color="auto" w:fill="auto"/>
            <w:noWrap/>
            <w:vAlign w:val="center"/>
            <w:hideMark/>
          </w:tcPr>
          <w:p w14:paraId="1714D7FD"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"ВЕКСИЛЛУМ"</w:t>
            </w:r>
          </w:p>
        </w:tc>
        <w:tc>
          <w:tcPr>
            <w:tcW w:w="1417" w:type="dxa"/>
            <w:shd w:val="clear" w:color="auto" w:fill="auto"/>
            <w:noWrap/>
            <w:vAlign w:val="center"/>
            <w:hideMark/>
          </w:tcPr>
          <w:p w14:paraId="15AECB1F"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6DB31F4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1 464,32</w:t>
            </w:r>
          </w:p>
        </w:tc>
        <w:tc>
          <w:tcPr>
            <w:tcW w:w="1417" w:type="dxa"/>
            <w:shd w:val="clear" w:color="auto" w:fill="auto"/>
            <w:noWrap/>
            <w:vAlign w:val="center"/>
            <w:hideMark/>
          </w:tcPr>
          <w:p w14:paraId="0BC4D246"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18C3804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1 464,32</w:t>
            </w:r>
          </w:p>
        </w:tc>
        <w:tc>
          <w:tcPr>
            <w:tcW w:w="996" w:type="dxa"/>
            <w:shd w:val="clear" w:color="auto" w:fill="auto"/>
            <w:noWrap/>
            <w:vAlign w:val="center"/>
            <w:hideMark/>
          </w:tcPr>
          <w:p w14:paraId="1F1DDEA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2,5%</w:t>
            </w:r>
          </w:p>
        </w:tc>
      </w:tr>
      <w:tr w:rsidR="00B5025A" w:rsidRPr="00B5025A" w14:paraId="10ED3AAC" w14:textId="77777777" w:rsidTr="00B5025A">
        <w:trPr>
          <w:trHeight w:val="288"/>
          <w:tblHeader/>
        </w:trPr>
        <w:tc>
          <w:tcPr>
            <w:tcW w:w="3402" w:type="dxa"/>
            <w:shd w:val="clear" w:color="auto" w:fill="auto"/>
            <w:noWrap/>
            <w:vAlign w:val="center"/>
            <w:hideMark/>
          </w:tcPr>
          <w:p w14:paraId="24B270BC"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ЗАО "ЭНЕРГОСТРОИТЕЛЬНАЯ КОМПАНИЯ"</w:t>
            </w:r>
          </w:p>
        </w:tc>
        <w:tc>
          <w:tcPr>
            <w:tcW w:w="1417" w:type="dxa"/>
            <w:shd w:val="clear" w:color="auto" w:fill="auto"/>
            <w:noWrap/>
            <w:vAlign w:val="center"/>
            <w:hideMark/>
          </w:tcPr>
          <w:p w14:paraId="6C9B90AB"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2709EF0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1 418,15</w:t>
            </w:r>
          </w:p>
        </w:tc>
        <w:tc>
          <w:tcPr>
            <w:tcW w:w="1417" w:type="dxa"/>
            <w:shd w:val="clear" w:color="auto" w:fill="auto"/>
            <w:noWrap/>
            <w:vAlign w:val="center"/>
            <w:hideMark/>
          </w:tcPr>
          <w:p w14:paraId="4324942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6D553CA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1 418,15</w:t>
            </w:r>
          </w:p>
        </w:tc>
        <w:tc>
          <w:tcPr>
            <w:tcW w:w="996" w:type="dxa"/>
            <w:shd w:val="clear" w:color="auto" w:fill="auto"/>
            <w:noWrap/>
            <w:vAlign w:val="center"/>
            <w:hideMark/>
          </w:tcPr>
          <w:p w14:paraId="7A04458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2,4%</w:t>
            </w:r>
          </w:p>
        </w:tc>
      </w:tr>
      <w:tr w:rsidR="00B5025A" w:rsidRPr="00B5025A" w14:paraId="33D5B4B2" w14:textId="77777777" w:rsidTr="00B5025A">
        <w:trPr>
          <w:trHeight w:val="288"/>
          <w:tblHeader/>
        </w:trPr>
        <w:tc>
          <w:tcPr>
            <w:tcW w:w="3402" w:type="dxa"/>
            <w:shd w:val="clear" w:color="auto" w:fill="auto"/>
            <w:noWrap/>
            <w:vAlign w:val="center"/>
            <w:hideMark/>
          </w:tcPr>
          <w:p w14:paraId="77F0831E"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"ЮЦПК ПРОМЫШЛЕННАЯ БЕЗОПАСНОСТЬ"</w:t>
            </w:r>
          </w:p>
        </w:tc>
        <w:tc>
          <w:tcPr>
            <w:tcW w:w="1417" w:type="dxa"/>
            <w:shd w:val="clear" w:color="auto" w:fill="auto"/>
            <w:noWrap/>
            <w:vAlign w:val="center"/>
            <w:hideMark/>
          </w:tcPr>
          <w:p w14:paraId="60E2FD4C"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7F1C3FE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1 300,00</w:t>
            </w:r>
          </w:p>
        </w:tc>
        <w:tc>
          <w:tcPr>
            <w:tcW w:w="1417" w:type="dxa"/>
            <w:shd w:val="clear" w:color="auto" w:fill="auto"/>
            <w:noWrap/>
            <w:vAlign w:val="center"/>
            <w:hideMark/>
          </w:tcPr>
          <w:p w14:paraId="79CD2F7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4FA3472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1 300,00</w:t>
            </w:r>
          </w:p>
        </w:tc>
        <w:tc>
          <w:tcPr>
            <w:tcW w:w="996" w:type="dxa"/>
            <w:shd w:val="clear" w:color="auto" w:fill="auto"/>
            <w:noWrap/>
            <w:vAlign w:val="center"/>
            <w:hideMark/>
          </w:tcPr>
          <w:p w14:paraId="45ED189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2,2%</w:t>
            </w:r>
          </w:p>
        </w:tc>
      </w:tr>
      <w:tr w:rsidR="00B5025A" w:rsidRPr="00B5025A" w14:paraId="774F3997" w14:textId="77777777" w:rsidTr="00B5025A">
        <w:trPr>
          <w:trHeight w:val="288"/>
          <w:tblHeader/>
        </w:trPr>
        <w:tc>
          <w:tcPr>
            <w:tcW w:w="3402" w:type="dxa"/>
            <w:shd w:val="clear" w:color="auto" w:fill="auto"/>
            <w:noWrap/>
            <w:vAlign w:val="center"/>
            <w:hideMark/>
          </w:tcPr>
          <w:p w14:paraId="2881E7F5"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Проведение очистки оборудования</w:t>
            </w:r>
          </w:p>
        </w:tc>
        <w:tc>
          <w:tcPr>
            <w:tcW w:w="1417" w:type="dxa"/>
            <w:shd w:val="clear" w:color="auto" w:fill="auto"/>
            <w:noWrap/>
            <w:vAlign w:val="center"/>
            <w:hideMark/>
          </w:tcPr>
          <w:p w14:paraId="1AAC6CEF"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11 775,10</w:t>
            </w:r>
          </w:p>
        </w:tc>
        <w:tc>
          <w:tcPr>
            <w:tcW w:w="1560" w:type="dxa"/>
            <w:shd w:val="clear" w:color="auto" w:fill="auto"/>
            <w:noWrap/>
            <w:vAlign w:val="center"/>
            <w:hideMark/>
          </w:tcPr>
          <w:p w14:paraId="63DBD8E0"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2 015,70</w:t>
            </w:r>
          </w:p>
        </w:tc>
        <w:tc>
          <w:tcPr>
            <w:tcW w:w="1417" w:type="dxa"/>
            <w:shd w:val="clear" w:color="auto" w:fill="auto"/>
            <w:noWrap/>
            <w:vAlign w:val="center"/>
            <w:hideMark/>
          </w:tcPr>
          <w:p w14:paraId="041BF13B"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2 360,00</w:t>
            </w:r>
          </w:p>
        </w:tc>
        <w:tc>
          <w:tcPr>
            <w:tcW w:w="1559" w:type="dxa"/>
            <w:shd w:val="clear" w:color="auto" w:fill="auto"/>
            <w:noWrap/>
            <w:vAlign w:val="center"/>
            <w:hideMark/>
          </w:tcPr>
          <w:p w14:paraId="3F020E78"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16 150,80</w:t>
            </w:r>
          </w:p>
        </w:tc>
        <w:tc>
          <w:tcPr>
            <w:tcW w:w="996" w:type="dxa"/>
            <w:shd w:val="clear" w:color="auto" w:fill="auto"/>
            <w:noWrap/>
            <w:vAlign w:val="center"/>
            <w:hideMark/>
          </w:tcPr>
          <w:p w14:paraId="4CF1E79C"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100,0%</w:t>
            </w:r>
          </w:p>
        </w:tc>
      </w:tr>
      <w:tr w:rsidR="00B5025A" w:rsidRPr="00B5025A" w14:paraId="7BC2540E" w14:textId="77777777" w:rsidTr="00B5025A">
        <w:trPr>
          <w:trHeight w:val="288"/>
          <w:tblHeader/>
        </w:trPr>
        <w:tc>
          <w:tcPr>
            <w:tcW w:w="3402" w:type="dxa"/>
            <w:shd w:val="clear" w:color="auto" w:fill="auto"/>
            <w:noWrap/>
            <w:vAlign w:val="center"/>
            <w:hideMark/>
          </w:tcPr>
          <w:p w14:paraId="3561419A"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(пусто)</w:t>
            </w:r>
          </w:p>
        </w:tc>
        <w:tc>
          <w:tcPr>
            <w:tcW w:w="1417" w:type="dxa"/>
            <w:shd w:val="clear" w:color="auto" w:fill="auto"/>
            <w:noWrap/>
            <w:vAlign w:val="center"/>
            <w:hideMark/>
          </w:tcPr>
          <w:p w14:paraId="6F1E9293"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10 022,10</w:t>
            </w:r>
          </w:p>
        </w:tc>
        <w:tc>
          <w:tcPr>
            <w:tcW w:w="1560" w:type="dxa"/>
            <w:shd w:val="clear" w:color="auto" w:fill="auto"/>
            <w:noWrap/>
            <w:vAlign w:val="center"/>
            <w:hideMark/>
          </w:tcPr>
          <w:p w14:paraId="02EA053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2 015,70</w:t>
            </w:r>
          </w:p>
        </w:tc>
        <w:tc>
          <w:tcPr>
            <w:tcW w:w="1417" w:type="dxa"/>
            <w:shd w:val="clear" w:color="auto" w:fill="auto"/>
            <w:noWrap/>
            <w:vAlign w:val="center"/>
            <w:hideMark/>
          </w:tcPr>
          <w:p w14:paraId="66D7EE7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04E44E5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12 037,80</w:t>
            </w:r>
          </w:p>
        </w:tc>
        <w:tc>
          <w:tcPr>
            <w:tcW w:w="996" w:type="dxa"/>
            <w:shd w:val="clear" w:color="auto" w:fill="auto"/>
            <w:noWrap/>
            <w:vAlign w:val="center"/>
            <w:hideMark/>
          </w:tcPr>
          <w:p w14:paraId="459EE4F5"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74,5%</w:t>
            </w:r>
          </w:p>
        </w:tc>
      </w:tr>
      <w:tr w:rsidR="00B5025A" w:rsidRPr="00B5025A" w14:paraId="59F55C75" w14:textId="77777777" w:rsidTr="00B5025A">
        <w:trPr>
          <w:trHeight w:val="288"/>
          <w:tblHeader/>
        </w:trPr>
        <w:tc>
          <w:tcPr>
            <w:tcW w:w="3402" w:type="dxa"/>
            <w:shd w:val="clear" w:color="auto" w:fill="auto"/>
            <w:noWrap/>
            <w:vAlign w:val="center"/>
            <w:hideMark/>
          </w:tcPr>
          <w:p w14:paraId="691FA11B"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"ТД "НОВОХИМ"</w:t>
            </w:r>
          </w:p>
        </w:tc>
        <w:tc>
          <w:tcPr>
            <w:tcW w:w="1417" w:type="dxa"/>
            <w:shd w:val="clear" w:color="auto" w:fill="auto"/>
            <w:noWrap/>
            <w:vAlign w:val="center"/>
            <w:hideMark/>
          </w:tcPr>
          <w:p w14:paraId="7D748B1B"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7B098623"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376BEC5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1 860,00</w:t>
            </w:r>
          </w:p>
        </w:tc>
        <w:tc>
          <w:tcPr>
            <w:tcW w:w="1559" w:type="dxa"/>
            <w:shd w:val="clear" w:color="auto" w:fill="auto"/>
            <w:noWrap/>
            <w:vAlign w:val="center"/>
            <w:hideMark/>
          </w:tcPr>
          <w:p w14:paraId="4255C62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1 860,00</w:t>
            </w:r>
          </w:p>
        </w:tc>
        <w:tc>
          <w:tcPr>
            <w:tcW w:w="996" w:type="dxa"/>
            <w:shd w:val="clear" w:color="auto" w:fill="auto"/>
            <w:noWrap/>
            <w:vAlign w:val="center"/>
            <w:hideMark/>
          </w:tcPr>
          <w:p w14:paraId="6F9FA12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11,5%</w:t>
            </w:r>
          </w:p>
        </w:tc>
      </w:tr>
      <w:tr w:rsidR="00B5025A" w:rsidRPr="00B5025A" w14:paraId="74380074" w14:textId="77777777" w:rsidTr="00B5025A">
        <w:trPr>
          <w:trHeight w:val="288"/>
          <w:tblHeader/>
        </w:trPr>
        <w:tc>
          <w:tcPr>
            <w:tcW w:w="3402" w:type="dxa"/>
            <w:shd w:val="clear" w:color="auto" w:fill="auto"/>
            <w:noWrap/>
            <w:vAlign w:val="center"/>
            <w:hideMark/>
          </w:tcPr>
          <w:p w14:paraId="34E8DCE1"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НПП "ВЕКТОР"</w:t>
            </w:r>
          </w:p>
        </w:tc>
        <w:tc>
          <w:tcPr>
            <w:tcW w:w="1417" w:type="dxa"/>
            <w:shd w:val="clear" w:color="auto" w:fill="auto"/>
            <w:noWrap/>
            <w:vAlign w:val="center"/>
            <w:hideMark/>
          </w:tcPr>
          <w:p w14:paraId="646E7E8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1 753,00</w:t>
            </w:r>
          </w:p>
        </w:tc>
        <w:tc>
          <w:tcPr>
            <w:tcW w:w="1560" w:type="dxa"/>
            <w:shd w:val="clear" w:color="auto" w:fill="auto"/>
            <w:noWrap/>
            <w:vAlign w:val="center"/>
            <w:hideMark/>
          </w:tcPr>
          <w:p w14:paraId="7DF9C6C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724ACAA7"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3A4D624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1 753,00</w:t>
            </w:r>
          </w:p>
        </w:tc>
        <w:tc>
          <w:tcPr>
            <w:tcW w:w="996" w:type="dxa"/>
            <w:shd w:val="clear" w:color="auto" w:fill="auto"/>
            <w:noWrap/>
            <w:vAlign w:val="center"/>
            <w:hideMark/>
          </w:tcPr>
          <w:p w14:paraId="45C01024"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10,9%</w:t>
            </w:r>
          </w:p>
        </w:tc>
      </w:tr>
      <w:tr w:rsidR="00B5025A" w:rsidRPr="00B5025A" w14:paraId="7938D06D" w14:textId="77777777" w:rsidTr="00B5025A">
        <w:trPr>
          <w:trHeight w:val="288"/>
          <w:tblHeader/>
        </w:trPr>
        <w:tc>
          <w:tcPr>
            <w:tcW w:w="3402" w:type="dxa"/>
            <w:shd w:val="clear" w:color="auto" w:fill="auto"/>
            <w:noWrap/>
            <w:vAlign w:val="center"/>
            <w:hideMark/>
          </w:tcPr>
          <w:p w14:paraId="23765801"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"ГЕССЕЛЬБАРТ"</w:t>
            </w:r>
          </w:p>
        </w:tc>
        <w:tc>
          <w:tcPr>
            <w:tcW w:w="1417" w:type="dxa"/>
            <w:shd w:val="clear" w:color="auto" w:fill="auto"/>
            <w:noWrap/>
            <w:vAlign w:val="center"/>
            <w:hideMark/>
          </w:tcPr>
          <w:p w14:paraId="0E1AED91"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3A1886ED"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59FD153A"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500,00</w:t>
            </w:r>
          </w:p>
        </w:tc>
        <w:tc>
          <w:tcPr>
            <w:tcW w:w="1559" w:type="dxa"/>
            <w:shd w:val="clear" w:color="auto" w:fill="auto"/>
            <w:noWrap/>
            <w:vAlign w:val="center"/>
            <w:hideMark/>
          </w:tcPr>
          <w:p w14:paraId="5D2437D2"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500,00</w:t>
            </w:r>
          </w:p>
        </w:tc>
        <w:tc>
          <w:tcPr>
            <w:tcW w:w="996" w:type="dxa"/>
            <w:shd w:val="clear" w:color="auto" w:fill="auto"/>
            <w:noWrap/>
            <w:vAlign w:val="center"/>
            <w:hideMark/>
          </w:tcPr>
          <w:p w14:paraId="517E66C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3,1%</w:t>
            </w:r>
          </w:p>
        </w:tc>
      </w:tr>
      <w:tr w:rsidR="00B5025A" w:rsidRPr="00B5025A" w14:paraId="63875FF1" w14:textId="77777777" w:rsidTr="00B5025A">
        <w:trPr>
          <w:trHeight w:val="288"/>
          <w:tblHeader/>
        </w:trPr>
        <w:tc>
          <w:tcPr>
            <w:tcW w:w="3402" w:type="dxa"/>
            <w:shd w:val="clear" w:color="auto" w:fill="auto"/>
            <w:noWrap/>
            <w:vAlign w:val="center"/>
            <w:hideMark/>
          </w:tcPr>
          <w:p w14:paraId="13A0EF65"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 xml:space="preserve">Паспортизация оборудования </w:t>
            </w:r>
          </w:p>
        </w:tc>
        <w:tc>
          <w:tcPr>
            <w:tcW w:w="1417" w:type="dxa"/>
            <w:shd w:val="clear" w:color="auto" w:fill="auto"/>
            <w:noWrap/>
            <w:vAlign w:val="center"/>
            <w:hideMark/>
          </w:tcPr>
          <w:p w14:paraId="200CAAAB" w14:textId="77777777" w:rsidR="00443425" w:rsidRPr="00B5025A" w:rsidRDefault="00443425" w:rsidP="00B5025A">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 </w:t>
            </w:r>
          </w:p>
        </w:tc>
        <w:tc>
          <w:tcPr>
            <w:tcW w:w="1560" w:type="dxa"/>
            <w:shd w:val="clear" w:color="auto" w:fill="auto"/>
            <w:noWrap/>
            <w:vAlign w:val="center"/>
            <w:hideMark/>
          </w:tcPr>
          <w:p w14:paraId="20FC25B5"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1 689,60</w:t>
            </w:r>
          </w:p>
        </w:tc>
        <w:tc>
          <w:tcPr>
            <w:tcW w:w="1417" w:type="dxa"/>
            <w:shd w:val="clear" w:color="auto" w:fill="auto"/>
            <w:noWrap/>
            <w:vAlign w:val="center"/>
            <w:hideMark/>
          </w:tcPr>
          <w:p w14:paraId="043F6474" w14:textId="77777777" w:rsidR="00443425" w:rsidRPr="00B5025A" w:rsidRDefault="00443425" w:rsidP="00B5025A">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 </w:t>
            </w:r>
          </w:p>
        </w:tc>
        <w:tc>
          <w:tcPr>
            <w:tcW w:w="1559" w:type="dxa"/>
            <w:shd w:val="clear" w:color="auto" w:fill="auto"/>
            <w:noWrap/>
            <w:vAlign w:val="center"/>
            <w:hideMark/>
          </w:tcPr>
          <w:p w14:paraId="0EFD6580"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1 689,60</w:t>
            </w:r>
          </w:p>
        </w:tc>
        <w:tc>
          <w:tcPr>
            <w:tcW w:w="996" w:type="dxa"/>
            <w:shd w:val="clear" w:color="auto" w:fill="auto"/>
            <w:noWrap/>
            <w:vAlign w:val="center"/>
            <w:hideMark/>
          </w:tcPr>
          <w:p w14:paraId="2A2B8B2F"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0,5%</w:t>
            </w:r>
          </w:p>
        </w:tc>
      </w:tr>
      <w:tr w:rsidR="00B5025A" w:rsidRPr="00B5025A" w14:paraId="30A1C8AE" w14:textId="77777777" w:rsidTr="00B5025A">
        <w:trPr>
          <w:trHeight w:val="288"/>
          <w:tblHeader/>
        </w:trPr>
        <w:tc>
          <w:tcPr>
            <w:tcW w:w="3402" w:type="dxa"/>
            <w:shd w:val="clear" w:color="auto" w:fill="auto"/>
            <w:noWrap/>
            <w:vAlign w:val="center"/>
            <w:hideMark/>
          </w:tcPr>
          <w:p w14:paraId="5B788088"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"СЕРВИСЭНЕРГО"</w:t>
            </w:r>
          </w:p>
        </w:tc>
        <w:tc>
          <w:tcPr>
            <w:tcW w:w="1417" w:type="dxa"/>
            <w:shd w:val="clear" w:color="auto" w:fill="auto"/>
            <w:noWrap/>
            <w:vAlign w:val="center"/>
            <w:hideMark/>
          </w:tcPr>
          <w:p w14:paraId="38E7D565"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30F2646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1 689,60</w:t>
            </w:r>
          </w:p>
        </w:tc>
        <w:tc>
          <w:tcPr>
            <w:tcW w:w="1417" w:type="dxa"/>
            <w:shd w:val="clear" w:color="auto" w:fill="auto"/>
            <w:noWrap/>
            <w:vAlign w:val="center"/>
            <w:hideMark/>
          </w:tcPr>
          <w:p w14:paraId="5E03702E"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44F3729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1 689,60</w:t>
            </w:r>
          </w:p>
        </w:tc>
        <w:tc>
          <w:tcPr>
            <w:tcW w:w="996" w:type="dxa"/>
            <w:shd w:val="clear" w:color="auto" w:fill="auto"/>
            <w:noWrap/>
            <w:vAlign w:val="center"/>
            <w:hideMark/>
          </w:tcPr>
          <w:p w14:paraId="4A8021E9"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0,5%</w:t>
            </w:r>
          </w:p>
        </w:tc>
      </w:tr>
      <w:tr w:rsidR="00B5025A" w:rsidRPr="00B5025A" w14:paraId="01D0E8F1" w14:textId="77777777" w:rsidTr="00B5025A">
        <w:trPr>
          <w:trHeight w:val="288"/>
          <w:tblHeader/>
        </w:trPr>
        <w:tc>
          <w:tcPr>
            <w:tcW w:w="3402" w:type="dxa"/>
            <w:shd w:val="clear" w:color="auto" w:fill="auto"/>
            <w:noWrap/>
            <w:vAlign w:val="center"/>
            <w:hideMark/>
          </w:tcPr>
          <w:p w14:paraId="499C774E"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Инспекционный контроль</w:t>
            </w:r>
          </w:p>
        </w:tc>
        <w:tc>
          <w:tcPr>
            <w:tcW w:w="1417" w:type="dxa"/>
            <w:shd w:val="clear" w:color="auto" w:fill="auto"/>
            <w:noWrap/>
            <w:vAlign w:val="center"/>
            <w:hideMark/>
          </w:tcPr>
          <w:p w14:paraId="1299B8BD"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0,00</w:t>
            </w:r>
          </w:p>
        </w:tc>
        <w:tc>
          <w:tcPr>
            <w:tcW w:w="1560" w:type="dxa"/>
            <w:shd w:val="clear" w:color="auto" w:fill="auto"/>
            <w:noWrap/>
            <w:vAlign w:val="center"/>
            <w:hideMark/>
          </w:tcPr>
          <w:p w14:paraId="2E50F67D"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716,87</w:t>
            </w:r>
          </w:p>
        </w:tc>
        <w:tc>
          <w:tcPr>
            <w:tcW w:w="1417" w:type="dxa"/>
            <w:shd w:val="clear" w:color="auto" w:fill="auto"/>
            <w:noWrap/>
            <w:vAlign w:val="center"/>
            <w:hideMark/>
          </w:tcPr>
          <w:p w14:paraId="730CEC5A" w14:textId="77777777" w:rsidR="00443425" w:rsidRPr="00B5025A" w:rsidRDefault="00443425" w:rsidP="00B5025A">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 </w:t>
            </w:r>
          </w:p>
        </w:tc>
        <w:tc>
          <w:tcPr>
            <w:tcW w:w="1559" w:type="dxa"/>
            <w:shd w:val="clear" w:color="auto" w:fill="auto"/>
            <w:noWrap/>
            <w:vAlign w:val="center"/>
            <w:hideMark/>
          </w:tcPr>
          <w:p w14:paraId="51D43BD2"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716,87</w:t>
            </w:r>
          </w:p>
        </w:tc>
        <w:tc>
          <w:tcPr>
            <w:tcW w:w="996" w:type="dxa"/>
            <w:shd w:val="clear" w:color="auto" w:fill="auto"/>
            <w:noWrap/>
            <w:vAlign w:val="center"/>
            <w:hideMark/>
          </w:tcPr>
          <w:p w14:paraId="5607BC55"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1,2%</w:t>
            </w:r>
          </w:p>
        </w:tc>
      </w:tr>
      <w:tr w:rsidR="00B5025A" w:rsidRPr="00B5025A" w14:paraId="199985E2" w14:textId="77777777" w:rsidTr="00B5025A">
        <w:trPr>
          <w:trHeight w:val="288"/>
          <w:tblHeader/>
        </w:trPr>
        <w:tc>
          <w:tcPr>
            <w:tcW w:w="3402" w:type="dxa"/>
            <w:shd w:val="clear" w:color="auto" w:fill="auto"/>
            <w:noWrap/>
            <w:vAlign w:val="center"/>
            <w:hideMark/>
          </w:tcPr>
          <w:p w14:paraId="468513C8"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ОАО "ВТИ"</w:t>
            </w:r>
          </w:p>
        </w:tc>
        <w:tc>
          <w:tcPr>
            <w:tcW w:w="1417" w:type="dxa"/>
            <w:shd w:val="clear" w:color="auto" w:fill="auto"/>
            <w:noWrap/>
            <w:vAlign w:val="center"/>
            <w:hideMark/>
          </w:tcPr>
          <w:p w14:paraId="7A54BC44" w14:textId="77777777" w:rsidR="00443425" w:rsidRPr="00B5025A" w:rsidRDefault="00443425" w:rsidP="00B5025A">
            <w:pPr>
              <w:spacing w:after="0" w:line="240" w:lineRule="auto"/>
              <w:ind w:firstLineChars="100" w:firstLine="240"/>
              <w:rPr>
                <w:rFonts w:ascii="Times New Roman" w:eastAsia="Times New Roman" w:hAnsi="Times New Roman" w:cs="Times New Roman"/>
                <w:color w:val="000000" w:themeColor="text1"/>
                <w:sz w:val="24"/>
                <w:szCs w:val="24"/>
                <w:lang w:eastAsia="ru-RU"/>
              </w:rPr>
            </w:pPr>
          </w:p>
        </w:tc>
        <w:tc>
          <w:tcPr>
            <w:tcW w:w="1560" w:type="dxa"/>
            <w:shd w:val="clear" w:color="auto" w:fill="auto"/>
            <w:noWrap/>
            <w:vAlign w:val="center"/>
            <w:hideMark/>
          </w:tcPr>
          <w:p w14:paraId="1FC78107"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716,87</w:t>
            </w:r>
          </w:p>
        </w:tc>
        <w:tc>
          <w:tcPr>
            <w:tcW w:w="1417" w:type="dxa"/>
            <w:shd w:val="clear" w:color="auto" w:fill="auto"/>
            <w:noWrap/>
            <w:vAlign w:val="center"/>
            <w:hideMark/>
          </w:tcPr>
          <w:p w14:paraId="43ADBAFD"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7AEB66C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716,87</w:t>
            </w:r>
          </w:p>
        </w:tc>
        <w:tc>
          <w:tcPr>
            <w:tcW w:w="996" w:type="dxa"/>
            <w:shd w:val="clear" w:color="auto" w:fill="auto"/>
            <w:noWrap/>
            <w:vAlign w:val="center"/>
            <w:hideMark/>
          </w:tcPr>
          <w:p w14:paraId="33D1FB11"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1,2%</w:t>
            </w:r>
          </w:p>
        </w:tc>
      </w:tr>
      <w:tr w:rsidR="00B5025A" w:rsidRPr="00B5025A" w14:paraId="44273044" w14:textId="77777777" w:rsidTr="00B5025A">
        <w:trPr>
          <w:trHeight w:val="288"/>
          <w:tblHeader/>
        </w:trPr>
        <w:tc>
          <w:tcPr>
            <w:tcW w:w="3402" w:type="dxa"/>
            <w:shd w:val="clear" w:color="auto" w:fill="auto"/>
            <w:noWrap/>
            <w:vAlign w:val="center"/>
            <w:hideMark/>
          </w:tcPr>
          <w:p w14:paraId="31B1E640" w14:textId="77777777" w:rsidR="00443425" w:rsidRPr="00B5025A" w:rsidRDefault="00443425" w:rsidP="00E16D4D">
            <w:pPr>
              <w:spacing w:after="0" w:line="240" w:lineRule="auto"/>
              <w:ind w:firstLineChars="100" w:firstLine="240"/>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ООО НПП "ЮГОРГРЭС"</w:t>
            </w:r>
          </w:p>
        </w:tc>
        <w:tc>
          <w:tcPr>
            <w:tcW w:w="1417" w:type="dxa"/>
            <w:shd w:val="clear" w:color="auto" w:fill="auto"/>
            <w:noWrap/>
            <w:vAlign w:val="center"/>
            <w:hideMark/>
          </w:tcPr>
          <w:p w14:paraId="10DAF31B"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0,00</w:t>
            </w:r>
          </w:p>
        </w:tc>
        <w:tc>
          <w:tcPr>
            <w:tcW w:w="1560" w:type="dxa"/>
            <w:shd w:val="clear" w:color="auto" w:fill="auto"/>
            <w:noWrap/>
            <w:vAlign w:val="center"/>
            <w:hideMark/>
          </w:tcPr>
          <w:p w14:paraId="3AACFBB8"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p>
        </w:tc>
        <w:tc>
          <w:tcPr>
            <w:tcW w:w="1417" w:type="dxa"/>
            <w:shd w:val="clear" w:color="auto" w:fill="auto"/>
            <w:noWrap/>
            <w:vAlign w:val="center"/>
            <w:hideMark/>
          </w:tcPr>
          <w:p w14:paraId="1941A26E" w14:textId="77777777" w:rsidR="00443425" w:rsidRPr="00B5025A" w:rsidRDefault="00443425" w:rsidP="00B5025A">
            <w:pPr>
              <w:spacing w:after="0" w:line="240" w:lineRule="auto"/>
              <w:rPr>
                <w:rFonts w:ascii="Times New Roman" w:eastAsia="Times New Roman" w:hAnsi="Times New Roman" w:cs="Times New Roman"/>
                <w:color w:val="000000" w:themeColor="text1"/>
                <w:sz w:val="24"/>
                <w:szCs w:val="24"/>
                <w:lang w:eastAsia="ru-RU"/>
              </w:rPr>
            </w:pPr>
          </w:p>
        </w:tc>
        <w:tc>
          <w:tcPr>
            <w:tcW w:w="1559" w:type="dxa"/>
            <w:shd w:val="clear" w:color="auto" w:fill="auto"/>
            <w:noWrap/>
            <w:vAlign w:val="center"/>
            <w:hideMark/>
          </w:tcPr>
          <w:p w14:paraId="06010E9C"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0,00</w:t>
            </w:r>
          </w:p>
        </w:tc>
        <w:tc>
          <w:tcPr>
            <w:tcW w:w="996" w:type="dxa"/>
            <w:shd w:val="clear" w:color="auto" w:fill="auto"/>
            <w:noWrap/>
            <w:vAlign w:val="center"/>
            <w:hideMark/>
          </w:tcPr>
          <w:p w14:paraId="719A366F" w14:textId="77777777" w:rsidR="00443425" w:rsidRPr="00B5025A" w:rsidRDefault="00443425" w:rsidP="00B5025A">
            <w:pPr>
              <w:spacing w:after="0" w:line="240" w:lineRule="auto"/>
              <w:jc w:val="right"/>
              <w:rPr>
                <w:rFonts w:ascii="Times New Roman" w:eastAsia="Times New Roman" w:hAnsi="Times New Roman" w:cs="Times New Roman"/>
                <w:color w:val="000000" w:themeColor="text1"/>
                <w:sz w:val="24"/>
                <w:szCs w:val="24"/>
                <w:lang w:eastAsia="ru-RU"/>
              </w:rPr>
            </w:pPr>
            <w:r w:rsidRPr="00B5025A">
              <w:rPr>
                <w:rFonts w:ascii="Times New Roman" w:eastAsia="Times New Roman" w:hAnsi="Times New Roman" w:cs="Times New Roman"/>
                <w:color w:val="000000" w:themeColor="text1"/>
                <w:sz w:val="24"/>
                <w:szCs w:val="24"/>
                <w:lang w:eastAsia="ru-RU"/>
              </w:rPr>
              <w:t>0,0%</w:t>
            </w:r>
          </w:p>
        </w:tc>
      </w:tr>
      <w:tr w:rsidR="00B5025A" w:rsidRPr="00B5025A" w14:paraId="4674ED59" w14:textId="77777777" w:rsidTr="00B5025A">
        <w:trPr>
          <w:trHeight w:val="288"/>
          <w:tblHeader/>
        </w:trPr>
        <w:tc>
          <w:tcPr>
            <w:tcW w:w="3402" w:type="dxa"/>
            <w:shd w:val="clear" w:color="auto" w:fill="auto"/>
            <w:noWrap/>
            <w:vAlign w:val="center"/>
            <w:hideMark/>
          </w:tcPr>
          <w:p w14:paraId="2E7388EE" w14:textId="77777777" w:rsidR="00443425" w:rsidRPr="00B5025A" w:rsidRDefault="00443425" w:rsidP="00E16D4D">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Общий итог</w:t>
            </w:r>
          </w:p>
        </w:tc>
        <w:tc>
          <w:tcPr>
            <w:tcW w:w="1417" w:type="dxa"/>
            <w:shd w:val="clear" w:color="auto" w:fill="auto"/>
            <w:noWrap/>
            <w:vAlign w:val="center"/>
            <w:hideMark/>
          </w:tcPr>
          <w:p w14:paraId="2158DF57"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757 085,89</w:t>
            </w:r>
          </w:p>
        </w:tc>
        <w:tc>
          <w:tcPr>
            <w:tcW w:w="1560" w:type="dxa"/>
            <w:shd w:val="clear" w:color="auto" w:fill="auto"/>
            <w:noWrap/>
            <w:vAlign w:val="center"/>
            <w:hideMark/>
          </w:tcPr>
          <w:p w14:paraId="697CCE04"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1 151 658,75</w:t>
            </w:r>
          </w:p>
        </w:tc>
        <w:tc>
          <w:tcPr>
            <w:tcW w:w="1417" w:type="dxa"/>
            <w:shd w:val="clear" w:color="auto" w:fill="auto"/>
            <w:noWrap/>
            <w:vAlign w:val="center"/>
            <w:hideMark/>
          </w:tcPr>
          <w:p w14:paraId="73F85F3E"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226 960,59</w:t>
            </w:r>
          </w:p>
        </w:tc>
        <w:tc>
          <w:tcPr>
            <w:tcW w:w="1559" w:type="dxa"/>
            <w:shd w:val="clear" w:color="auto" w:fill="auto"/>
            <w:noWrap/>
            <w:vAlign w:val="center"/>
            <w:hideMark/>
          </w:tcPr>
          <w:p w14:paraId="1A6ACE07" w14:textId="77777777" w:rsidR="00443425" w:rsidRPr="00B5025A" w:rsidRDefault="00443425" w:rsidP="00B5025A">
            <w:pPr>
              <w:spacing w:after="0" w:line="240" w:lineRule="auto"/>
              <w:jc w:val="right"/>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2 135 705,22</w:t>
            </w:r>
          </w:p>
        </w:tc>
        <w:tc>
          <w:tcPr>
            <w:tcW w:w="996" w:type="dxa"/>
            <w:shd w:val="clear" w:color="auto" w:fill="auto"/>
            <w:noWrap/>
            <w:vAlign w:val="center"/>
            <w:hideMark/>
          </w:tcPr>
          <w:p w14:paraId="0E6EA9CE" w14:textId="77777777" w:rsidR="00443425" w:rsidRPr="00B5025A" w:rsidRDefault="00443425" w:rsidP="00B5025A">
            <w:pPr>
              <w:spacing w:after="0" w:line="240" w:lineRule="auto"/>
              <w:rPr>
                <w:rFonts w:ascii="Times New Roman" w:eastAsia="Times New Roman" w:hAnsi="Times New Roman" w:cs="Times New Roman"/>
                <w:b/>
                <w:bCs/>
                <w:color w:val="000000" w:themeColor="text1"/>
                <w:sz w:val="24"/>
                <w:szCs w:val="24"/>
                <w:lang w:eastAsia="ru-RU"/>
              </w:rPr>
            </w:pPr>
            <w:r w:rsidRPr="00B5025A">
              <w:rPr>
                <w:rFonts w:ascii="Times New Roman" w:eastAsia="Times New Roman" w:hAnsi="Times New Roman" w:cs="Times New Roman"/>
                <w:b/>
                <w:bCs/>
                <w:color w:val="000000" w:themeColor="text1"/>
                <w:sz w:val="24"/>
                <w:szCs w:val="24"/>
                <w:lang w:eastAsia="ru-RU"/>
              </w:rPr>
              <w:t> </w:t>
            </w:r>
          </w:p>
        </w:tc>
      </w:tr>
    </w:tbl>
    <w:p w14:paraId="0EC23AF0" w14:textId="77777777" w:rsidR="00443425" w:rsidRDefault="00443425" w:rsidP="00443425">
      <w:pPr>
        <w:spacing w:after="0" w:line="360" w:lineRule="auto"/>
        <w:ind w:firstLine="709"/>
        <w:jc w:val="both"/>
        <w:rPr>
          <w:rFonts w:ascii="Times New Roman" w:hAnsi="Times New Roman" w:cs="Times New Roman"/>
          <w:sz w:val="28"/>
          <w:szCs w:val="28"/>
        </w:rPr>
      </w:pPr>
    </w:p>
    <w:p w14:paraId="0AC26106" w14:textId="77777777" w:rsidR="00B5025A" w:rsidRPr="003A26D3" w:rsidRDefault="00B5025A" w:rsidP="00443425">
      <w:pPr>
        <w:spacing w:after="0" w:line="360" w:lineRule="auto"/>
        <w:ind w:firstLine="709"/>
        <w:jc w:val="both"/>
        <w:rPr>
          <w:rFonts w:ascii="Times New Roman" w:hAnsi="Times New Roman" w:cs="Times New Roman"/>
          <w:sz w:val="28"/>
          <w:szCs w:val="28"/>
        </w:rPr>
      </w:pPr>
    </w:p>
    <w:p w14:paraId="6A94A808" w14:textId="77F6E531" w:rsidR="000D4A9C" w:rsidRPr="00DB1609" w:rsidRDefault="00DB1609" w:rsidP="00DB1609">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29" w:name="_Toc50732727"/>
      <w:r w:rsidRPr="00DB1609">
        <w:rPr>
          <w:rFonts w:ascii="Times New Roman" w:hAnsi="Times New Roman" w:cs="Times New Roman"/>
          <w:i/>
          <w:color w:val="000000" w:themeColor="text1"/>
          <w:sz w:val="28"/>
          <w:szCs w:val="28"/>
        </w:rPr>
        <w:lastRenderedPageBreak/>
        <w:t>2.</w:t>
      </w:r>
      <w:r w:rsidR="00443425">
        <w:rPr>
          <w:rFonts w:ascii="Times New Roman" w:hAnsi="Times New Roman" w:cs="Times New Roman"/>
          <w:i/>
          <w:color w:val="000000" w:themeColor="text1"/>
          <w:sz w:val="28"/>
          <w:szCs w:val="28"/>
        </w:rPr>
        <w:t>6</w:t>
      </w:r>
      <w:r w:rsidRPr="00DB1609">
        <w:rPr>
          <w:rFonts w:ascii="Times New Roman" w:hAnsi="Times New Roman" w:cs="Times New Roman"/>
          <w:i/>
          <w:color w:val="000000" w:themeColor="text1"/>
          <w:sz w:val="28"/>
          <w:szCs w:val="28"/>
        </w:rPr>
        <w:t> </w:t>
      </w:r>
      <w:r w:rsidR="000D4A9C" w:rsidRPr="00DB1609">
        <w:rPr>
          <w:rFonts w:ascii="Times New Roman" w:hAnsi="Times New Roman" w:cs="Times New Roman"/>
          <w:i/>
          <w:color w:val="000000" w:themeColor="text1"/>
          <w:sz w:val="28"/>
          <w:szCs w:val="28"/>
        </w:rPr>
        <w:t>Обзор решений применения нейросетевых технологий для неразрушающих методов контроля</w:t>
      </w:r>
      <w:bookmarkEnd w:id="29"/>
    </w:p>
    <w:p w14:paraId="63FF26BA" w14:textId="77777777" w:rsidR="000D4A9C" w:rsidRDefault="000D4A9C" w:rsidP="00757566">
      <w:pPr>
        <w:spacing w:after="0" w:line="360" w:lineRule="auto"/>
        <w:ind w:firstLine="709"/>
        <w:jc w:val="both"/>
        <w:rPr>
          <w:rFonts w:ascii="Times New Roman" w:hAnsi="Times New Roman" w:cs="Times New Roman"/>
          <w:sz w:val="28"/>
          <w:szCs w:val="28"/>
        </w:rPr>
      </w:pPr>
    </w:p>
    <w:p w14:paraId="4E7D9605" w14:textId="77777777" w:rsidR="00D4797C" w:rsidRPr="00CD7170" w:rsidRDefault="00D4797C"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Следует отметить, что, несмотря на многообразие методов и подходов применения искусственного интеллекта в дефектоскопии, большое количество исследований по данной теме, актуальност</w:t>
      </w:r>
      <w:r w:rsidR="00363872">
        <w:rPr>
          <w:rFonts w:ascii="Times New Roman" w:hAnsi="Times New Roman" w:cs="Times New Roman"/>
          <w:sz w:val="28"/>
          <w:szCs w:val="28"/>
        </w:rPr>
        <w:t>ь</w:t>
      </w:r>
      <w:r>
        <w:rPr>
          <w:rFonts w:ascii="Times New Roman" w:hAnsi="Times New Roman" w:cs="Times New Roman"/>
          <w:sz w:val="28"/>
          <w:szCs w:val="28"/>
        </w:rPr>
        <w:t xml:space="preserve"> задач, внедренных нейросетевых решений в данной области не так </w:t>
      </w:r>
      <w:r w:rsidR="00A77F2E">
        <w:rPr>
          <w:rFonts w:ascii="Times New Roman" w:hAnsi="Times New Roman" w:cs="Times New Roman"/>
          <w:sz w:val="28"/>
          <w:szCs w:val="28"/>
        </w:rPr>
        <w:t>велико</w:t>
      </w:r>
      <w:r>
        <w:rPr>
          <w:rFonts w:ascii="Times New Roman" w:hAnsi="Times New Roman" w:cs="Times New Roman"/>
          <w:sz w:val="28"/>
          <w:szCs w:val="28"/>
        </w:rPr>
        <w:t xml:space="preserve"> по сравнению с распознавание</w:t>
      </w:r>
      <w:r w:rsidR="00236FD1">
        <w:rPr>
          <w:rFonts w:ascii="Times New Roman" w:hAnsi="Times New Roman" w:cs="Times New Roman"/>
          <w:sz w:val="28"/>
          <w:szCs w:val="28"/>
        </w:rPr>
        <w:t>м</w:t>
      </w:r>
      <w:r>
        <w:rPr>
          <w:rFonts w:ascii="Times New Roman" w:hAnsi="Times New Roman" w:cs="Times New Roman"/>
          <w:sz w:val="28"/>
          <w:szCs w:val="28"/>
        </w:rPr>
        <w:t xml:space="preserve"> лиц, текста, автомобильных номеров или дорожных знаков.</w:t>
      </w:r>
    </w:p>
    <w:p w14:paraId="42F11F99" w14:textId="77777777" w:rsidR="00CD7170" w:rsidRDefault="00D4797C"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приведен обзор применения</w:t>
      </w:r>
      <w:r w:rsidR="008612F4">
        <w:rPr>
          <w:rFonts w:ascii="Times New Roman" w:hAnsi="Times New Roman" w:cs="Times New Roman"/>
          <w:sz w:val="28"/>
          <w:szCs w:val="28"/>
        </w:rPr>
        <w:t xml:space="preserve"> нейросетевых технологий для выявления дефектов при производстве и эксплуатации в различных отраслях промышленности.</w:t>
      </w:r>
    </w:p>
    <w:p w14:paraId="37560BFF" w14:textId="77777777" w:rsidR="008612F4" w:rsidRPr="00CD7170" w:rsidRDefault="008612F4" w:rsidP="008612F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работе </w:t>
      </w:r>
      <w:r w:rsidRPr="008612F4">
        <w:rPr>
          <w:rFonts w:ascii="Times New Roman" w:hAnsi="Times New Roman" w:cs="Times New Roman"/>
          <w:sz w:val="28"/>
          <w:szCs w:val="28"/>
        </w:rPr>
        <w:t xml:space="preserve">[6] </w:t>
      </w:r>
      <w:r w:rsidR="00DF3FCC">
        <w:rPr>
          <w:rFonts w:ascii="Times New Roman" w:hAnsi="Times New Roman" w:cs="Times New Roman"/>
          <w:sz w:val="28"/>
          <w:szCs w:val="28"/>
        </w:rPr>
        <w:t>описано</w:t>
      </w:r>
      <w:r w:rsidRPr="008612F4">
        <w:rPr>
          <w:rFonts w:ascii="Times New Roman" w:hAnsi="Times New Roman" w:cs="Times New Roman"/>
          <w:sz w:val="28"/>
          <w:szCs w:val="28"/>
        </w:rPr>
        <w:t xml:space="preserve"> современно</w:t>
      </w:r>
      <w:r w:rsidR="00DF3FCC">
        <w:rPr>
          <w:rFonts w:ascii="Times New Roman" w:hAnsi="Times New Roman" w:cs="Times New Roman"/>
          <w:sz w:val="28"/>
          <w:szCs w:val="28"/>
        </w:rPr>
        <w:t>е</w:t>
      </w:r>
      <w:r w:rsidRPr="008612F4">
        <w:rPr>
          <w:rFonts w:ascii="Times New Roman" w:hAnsi="Times New Roman" w:cs="Times New Roman"/>
          <w:sz w:val="28"/>
          <w:szCs w:val="28"/>
        </w:rPr>
        <w:t xml:space="preserve"> состояни</w:t>
      </w:r>
      <w:r w:rsidR="00FC6327">
        <w:rPr>
          <w:rFonts w:ascii="Times New Roman" w:hAnsi="Times New Roman" w:cs="Times New Roman"/>
          <w:sz w:val="28"/>
          <w:szCs w:val="28"/>
        </w:rPr>
        <w:t>е</w:t>
      </w:r>
      <w:r w:rsidRPr="008612F4">
        <w:rPr>
          <w:rFonts w:ascii="Times New Roman" w:hAnsi="Times New Roman" w:cs="Times New Roman"/>
          <w:sz w:val="28"/>
          <w:szCs w:val="28"/>
        </w:rPr>
        <w:t xml:space="preserve"> и опыт практического применения искусственных нейронных сетей в</w:t>
      </w:r>
      <w:r>
        <w:rPr>
          <w:rFonts w:ascii="Times New Roman" w:hAnsi="Times New Roman" w:cs="Times New Roman"/>
          <w:sz w:val="28"/>
          <w:szCs w:val="28"/>
        </w:rPr>
        <w:t xml:space="preserve"> </w:t>
      </w:r>
      <w:r w:rsidRPr="008612F4">
        <w:rPr>
          <w:rFonts w:ascii="Times New Roman" w:hAnsi="Times New Roman" w:cs="Times New Roman"/>
          <w:sz w:val="28"/>
          <w:szCs w:val="28"/>
        </w:rPr>
        <w:t xml:space="preserve">радиационном неразрушающем контроле и </w:t>
      </w:r>
      <w:r w:rsidR="00DF3FCC">
        <w:rPr>
          <w:rFonts w:ascii="Times New Roman" w:hAnsi="Times New Roman" w:cs="Times New Roman"/>
          <w:sz w:val="28"/>
          <w:szCs w:val="28"/>
        </w:rPr>
        <w:t>представлены</w:t>
      </w:r>
      <w:r w:rsidRPr="008612F4">
        <w:rPr>
          <w:rFonts w:ascii="Times New Roman" w:hAnsi="Times New Roman" w:cs="Times New Roman"/>
          <w:sz w:val="28"/>
          <w:szCs w:val="28"/>
        </w:rPr>
        <w:t xml:space="preserve"> некоторые данные об использовании искусственных нейронных</w:t>
      </w:r>
      <w:r>
        <w:rPr>
          <w:rFonts w:ascii="Times New Roman" w:hAnsi="Times New Roman" w:cs="Times New Roman"/>
          <w:sz w:val="28"/>
          <w:szCs w:val="28"/>
        </w:rPr>
        <w:t xml:space="preserve"> </w:t>
      </w:r>
      <w:r w:rsidRPr="008612F4">
        <w:rPr>
          <w:rFonts w:ascii="Times New Roman" w:hAnsi="Times New Roman" w:cs="Times New Roman"/>
          <w:sz w:val="28"/>
          <w:szCs w:val="28"/>
        </w:rPr>
        <w:t>сетей в других видах неразрушающего контроля</w:t>
      </w:r>
      <w:r>
        <w:rPr>
          <w:rFonts w:ascii="Times New Roman" w:hAnsi="Times New Roman" w:cs="Times New Roman"/>
          <w:sz w:val="28"/>
          <w:szCs w:val="28"/>
        </w:rPr>
        <w:t>.</w:t>
      </w:r>
      <w:r w:rsidR="00FC6327">
        <w:rPr>
          <w:rFonts w:ascii="Times New Roman" w:hAnsi="Times New Roman" w:cs="Times New Roman"/>
          <w:sz w:val="28"/>
          <w:szCs w:val="28"/>
        </w:rPr>
        <w:t xml:space="preserve"> Далее приведены основные моменты этого обзора.</w:t>
      </w:r>
    </w:p>
    <w:p w14:paraId="7B170030" w14:textId="77777777" w:rsidR="00FC6327" w:rsidRPr="00FC6327" w:rsidRDefault="00FC6327" w:rsidP="00FC6327">
      <w:pPr>
        <w:spacing w:after="0" w:line="360" w:lineRule="auto"/>
        <w:ind w:firstLine="709"/>
        <w:jc w:val="both"/>
        <w:rPr>
          <w:rFonts w:ascii="Times New Roman" w:hAnsi="Times New Roman" w:cs="Times New Roman"/>
          <w:sz w:val="28"/>
          <w:szCs w:val="28"/>
        </w:rPr>
      </w:pPr>
      <w:r w:rsidRPr="00FC6327">
        <w:rPr>
          <w:rFonts w:ascii="Times New Roman" w:hAnsi="Times New Roman" w:cs="Times New Roman"/>
          <w:sz w:val="28"/>
          <w:szCs w:val="28"/>
        </w:rPr>
        <w:t>В</w:t>
      </w:r>
      <w:r w:rsidRPr="00594AAA">
        <w:rPr>
          <w:rFonts w:ascii="Times New Roman" w:hAnsi="Times New Roman" w:cs="Times New Roman"/>
          <w:color w:val="000000" w:themeColor="text1"/>
          <w:sz w:val="28"/>
          <w:szCs w:val="28"/>
        </w:rPr>
        <w:t xml:space="preserve"> </w:t>
      </w:r>
      <w:r w:rsidR="00594AAA" w:rsidRPr="00594AAA">
        <w:rPr>
          <w:rFonts w:ascii="Times New Roman" w:hAnsi="Times New Roman" w:cs="Times New Roman"/>
          <w:color w:val="000000" w:themeColor="text1"/>
          <w:sz w:val="28"/>
          <w:szCs w:val="28"/>
        </w:rPr>
        <w:t>[</w:t>
      </w:r>
      <w:r w:rsidRPr="00594AAA">
        <w:rPr>
          <w:rFonts w:ascii="Times New Roman" w:hAnsi="Times New Roman" w:cs="Times New Roman"/>
          <w:color w:val="000000" w:themeColor="text1"/>
          <w:sz w:val="28"/>
          <w:szCs w:val="28"/>
        </w:rPr>
        <w:t>7] о</w:t>
      </w:r>
      <w:r w:rsidRPr="00FC6327">
        <w:rPr>
          <w:rFonts w:ascii="Times New Roman" w:hAnsi="Times New Roman" w:cs="Times New Roman"/>
          <w:sz w:val="28"/>
          <w:szCs w:val="28"/>
        </w:rPr>
        <w:t>писана автоматическая система идентификации для распознавания различных типов</w:t>
      </w:r>
      <w:r>
        <w:rPr>
          <w:rFonts w:ascii="Times New Roman" w:hAnsi="Times New Roman" w:cs="Times New Roman"/>
          <w:sz w:val="28"/>
          <w:szCs w:val="28"/>
        </w:rPr>
        <w:t xml:space="preserve"> </w:t>
      </w:r>
      <w:r w:rsidRPr="00FC6327">
        <w:rPr>
          <w:rFonts w:ascii="Times New Roman" w:hAnsi="Times New Roman" w:cs="Times New Roman"/>
          <w:sz w:val="28"/>
          <w:szCs w:val="28"/>
        </w:rPr>
        <w:t>дефектов сварки по рентгенографическим изображениям. Для отделения де</w:t>
      </w:r>
      <w:r>
        <w:rPr>
          <w:rFonts w:ascii="Times New Roman" w:hAnsi="Times New Roman" w:cs="Times New Roman"/>
          <w:sz w:val="28"/>
          <w:szCs w:val="28"/>
        </w:rPr>
        <w:t>фектов от фона реали</w:t>
      </w:r>
      <w:r w:rsidRPr="00FC6327">
        <w:rPr>
          <w:rFonts w:ascii="Times New Roman" w:hAnsi="Times New Roman" w:cs="Times New Roman"/>
          <w:sz w:val="28"/>
          <w:szCs w:val="28"/>
        </w:rPr>
        <w:t>зованы такие технологии обработки изображений как вычитание фона и пороговая обработка. Для</w:t>
      </w:r>
      <w:r>
        <w:rPr>
          <w:rFonts w:ascii="Times New Roman" w:hAnsi="Times New Roman" w:cs="Times New Roman"/>
          <w:sz w:val="28"/>
          <w:szCs w:val="28"/>
        </w:rPr>
        <w:t xml:space="preserve"> </w:t>
      </w:r>
      <w:r w:rsidRPr="00FC6327">
        <w:rPr>
          <w:rFonts w:ascii="Times New Roman" w:hAnsi="Times New Roman" w:cs="Times New Roman"/>
          <w:sz w:val="28"/>
          <w:szCs w:val="28"/>
        </w:rPr>
        <w:t>представления каждого вида дефекта выделены двенадцать числовых признаков, описывающих</w:t>
      </w:r>
      <w:r>
        <w:rPr>
          <w:rFonts w:ascii="Times New Roman" w:hAnsi="Times New Roman" w:cs="Times New Roman"/>
          <w:sz w:val="28"/>
          <w:szCs w:val="28"/>
        </w:rPr>
        <w:t xml:space="preserve"> </w:t>
      </w:r>
      <w:r w:rsidRPr="00FC6327">
        <w:rPr>
          <w:rFonts w:ascii="Times New Roman" w:hAnsi="Times New Roman" w:cs="Times New Roman"/>
          <w:sz w:val="28"/>
          <w:szCs w:val="28"/>
        </w:rPr>
        <w:t>информацию о местоположении, форме, размере и «интенсивно</w:t>
      </w:r>
      <w:r>
        <w:rPr>
          <w:rFonts w:ascii="Times New Roman" w:hAnsi="Times New Roman" w:cs="Times New Roman"/>
          <w:sz w:val="28"/>
          <w:szCs w:val="28"/>
        </w:rPr>
        <w:t>сти» дефектов. Значения выделен</w:t>
      </w:r>
      <w:r w:rsidRPr="00FC6327">
        <w:rPr>
          <w:rFonts w:ascii="Times New Roman" w:hAnsi="Times New Roman" w:cs="Times New Roman"/>
          <w:sz w:val="28"/>
          <w:szCs w:val="28"/>
        </w:rPr>
        <w:t>ных признаков впоследствии использованы для классификации дефектов сварки на разные типы с</w:t>
      </w:r>
      <w:r>
        <w:rPr>
          <w:rFonts w:ascii="Times New Roman" w:hAnsi="Times New Roman" w:cs="Times New Roman"/>
          <w:sz w:val="28"/>
          <w:szCs w:val="28"/>
        </w:rPr>
        <w:t xml:space="preserve"> </w:t>
      </w:r>
      <w:r w:rsidRPr="00FC6327">
        <w:rPr>
          <w:rFonts w:ascii="Times New Roman" w:hAnsi="Times New Roman" w:cs="Times New Roman"/>
          <w:sz w:val="28"/>
          <w:szCs w:val="28"/>
        </w:rPr>
        <w:t>помощью двух известных классификаторов: классификаторов нечетких k-ближайших соседей и</w:t>
      </w:r>
      <w:r>
        <w:rPr>
          <w:rFonts w:ascii="Times New Roman" w:hAnsi="Times New Roman" w:cs="Times New Roman"/>
          <w:sz w:val="28"/>
          <w:szCs w:val="28"/>
        </w:rPr>
        <w:t xml:space="preserve"> </w:t>
      </w:r>
      <w:r w:rsidRPr="00FC6327">
        <w:rPr>
          <w:rFonts w:ascii="Times New Roman" w:hAnsi="Times New Roman" w:cs="Times New Roman"/>
          <w:sz w:val="28"/>
          <w:szCs w:val="28"/>
        </w:rPr>
        <w:t>многослойных персептронных нейронных сетей.</w:t>
      </w:r>
    </w:p>
    <w:p w14:paraId="3C6F2760" w14:textId="77777777" w:rsidR="00FC6327" w:rsidRPr="00594AAA" w:rsidRDefault="00FC6327" w:rsidP="00FC6327">
      <w:pPr>
        <w:spacing w:after="0" w:line="360" w:lineRule="auto"/>
        <w:ind w:firstLine="709"/>
        <w:jc w:val="both"/>
        <w:rPr>
          <w:rFonts w:ascii="Times New Roman" w:hAnsi="Times New Roman" w:cs="Times New Roman"/>
          <w:color w:val="000000" w:themeColor="text1"/>
          <w:sz w:val="28"/>
          <w:szCs w:val="28"/>
        </w:rPr>
      </w:pPr>
      <w:r w:rsidRPr="00FC6327">
        <w:rPr>
          <w:rFonts w:ascii="Times New Roman" w:hAnsi="Times New Roman" w:cs="Times New Roman"/>
          <w:sz w:val="28"/>
          <w:szCs w:val="28"/>
        </w:rPr>
        <w:t>Нелинейные классификаторы изображений для классификации дефектов сварных швов по</w:t>
      </w:r>
      <w:r>
        <w:rPr>
          <w:rFonts w:ascii="Times New Roman" w:hAnsi="Times New Roman" w:cs="Times New Roman"/>
          <w:sz w:val="28"/>
          <w:szCs w:val="28"/>
        </w:rPr>
        <w:t xml:space="preserve"> </w:t>
      </w:r>
      <w:r w:rsidRPr="00FC6327">
        <w:rPr>
          <w:rFonts w:ascii="Times New Roman" w:hAnsi="Times New Roman" w:cs="Times New Roman"/>
          <w:sz w:val="28"/>
          <w:szCs w:val="28"/>
        </w:rPr>
        <w:t>рентгенографическому изображению, реализуемые с помощью искусственных нейронных сетей,</w:t>
      </w:r>
      <w:r>
        <w:rPr>
          <w:rFonts w:ascii="Times New Roman" w:hAnsi="Times New Roman" w:cs="Times New Roman"/>
          <w:sz w:val="28"/>
          <w:szCs w:val="28"/>
        </w:rPr>
        <w:t xml:space="preserve"> </w:t>
      </w:r>
      <w:r w:rsidRPr="00FC6327">
        <w:rPr>
          <w:rFonts w:ascii="Times New Roman" w:hAnsi="Times New Roman" w:cs="Times New Roman"/>
          <w:sz w:val="28"/>
          <w:szCs w:val="28"/>
        </w:rPr>
        <w:t xml:space="preserve">применены в </w:t>
      </w:r>
      <w:r w:rsidR="00594AAA" w:rsidRPr="00594AAA">
        <w:rPr>
          <w:rFonts w:ascii="Times New Roman" w:hAnsi="Times New Roman" w:cs="Times New Roman"/>
          <w:color w:val="000000" w:themeColor="text1"/>
          <w:sz w:val="28"/>
          <w:szCs w:val="28"/>
        </w:rPr>
        <w:t>[</w:t>
      </w:r>
      <w:r w:rsidRPr="00594AAA">
        <w:rPr>
          <w:rFonts w:ascii="Times New Roman" w:hAnsi="Times New Roman" w:cs="Times New Roman"/>
          <w:color w:val="000000" w:themeColor="text1"/>
          <w:sz w:val="28"/>
          <w:szCs w:val="28"/>
        </w:rPr>
        <w:t xml:space="preserve">8] </w:t>
      </w:r>
      <w:r w:rsidRPr="00FC6327">
        <w:rPr>
          <w:rFonts w:ascii="Times New Roman" w:hAnsi="Times New Roman" w:cs="Times New Roman"/>
          <w:sz w:val="28"/>
          <w:szCs w:val="28"/>
        </w:rPr>
        <w:t>для более успешной дискриминации дефектов</w:t>
      </w:r>
      <w:r>
        <w:rPr>
          <w:rFonts w:ascii="Times New Roman" w:hAnsi="Times New Roman" w:cs="Times New Roman"/>
          <w:sz w:val="28"/>
          <w:szCs w:val="28"/>
        </w:rPr>
        <w:t>, по сравнению с линейными клас</w:t>
      </w:r>
      <w:r w:rsidRPr="00FC6327">
        <w:rPr>
          <w:rFonts w:ascii="Times New Roman" w:hAnsi="Times New Roman" w:cs="Times New Roman"/>
          <w:sz w:val="28"/>
          <w:szCs w:val="28"/>
        </w:rPr>
        <w:t>сификаторами. В качестве входных данных классификаторов ис</w:t>
      </w:r>
      <w:r>
        <w:rPr>
          <w:rFonts w:ascii="Times New Roman" w:hAnsi="Times New Roman" w:cs="Times New Roman"/>
          <w:sz w:val="28"/>
          <w:szCs w:val="28"/>
        </w:rPr>
        <w:t xml:space="preserve">пользовались геометрические </w:t>
      </w:r>
      <w:r>
        <w:rPr>
          <w:rFonts w:ascii="Times New Roman" w:hAnsi="Times New Roman" w:cs="Times New Roman"/>
          <w:sz w:val="28"/>
          <w:szCs w:val="28"/>
        </w:rPr>
        <w:lastRenderedPageBreak/>
        <w:t>при</w:t>
      </w:r>
      <w:r w:rsidRPr="00FC6327">
        <w:rPr>
          <w:rFonts w:ascii="Times New Roman" w:hAnsi="Times New Roman" w:cs="Times New Roman"/>
          <w:sz w:val="28"/>
          <w:szCs w:val="28"/>
        </w:rPr>
        <w:t xml:space="preserve">знаки различных классов дефектов. Чтобы преодолеть недостаточность данных </w:t>
      </w:r>
      <w:r>
        <w:rPr>
          <w:rFonts w:ascii="Times New Roman" w:hAnsi="Times New Roman" w:cs="Times New Roman"/>
          <w:sz w:val="28"/>
          <w:szCs w:val="28"/>
        </w:rPr>
        <w:t>при малом количе</w:t>
      </w:r>
      <w:r w:rsidRPr="00FC6327">
        <w:rPr>
          <w:rFonts w:ascii="Times New Roman" w:hAnsi="Times New Roman" w:cs="Times New Roman"/>
          <w:sz w:val="28"/>
          <w:szCs w:val="28"/>
        </w:rPr>
        <w:t>стве образцов для обучения нейронной сети, некоторые из классов дефектов с малым количеством</w:t>
      </w:r>
      <w:r>
        <w:rPr>
          <w:rFonts w:ascii="Times New Roman" w:hAnsi="Times New Roman" w:cs="Times New Roman"/>
          <w:sz w:val="28"/>
          <w:szCs w:val="28"/>
        </w:rPr>
        <w:t xml:space="preserve"> </w:t>
      </w:r>
      <w:r w:rsidRPr="00FC6327">
        <w:rPr>
          <w:rFonts w:ascii="Times New Roman" w:hAnsi="Times New Roman" w:cs="Times New Roman"/>
          <w:sz w:val="28"/>
          <w:szCs w:val="28"/>
        </w:rPr>
        <w:t>данных дублировались. Для оценки способности к распознаванию классов, изученных с помощью</w:t>
      </w:r>
      <w:r>
        <w:rPr>
          <w:rFonts w:ascii="Times New Roman" w:hAnsi="Times New Roman" w:cs="Times New Roman"/>
          <w:sz w:val="28"/>
          <w:szCs w:val="28"/>
        </w:rPr>
        <w:t xml:space="preserve"> </w:t>
      </w:r>
      <w:r w:rsidRPr="00FC6327">
        <w:rPr>
          <w:rFonts w:ascii="Times New Roman" w:hAnsi="Times New Roman" w:cs="Times New Roman"/>
          <w:sz w:val="28"/>
          <w:szCs w:val="28"/>
        </w:rPr>
        <w:t>используемых геометрических признаков, был применен критери</w:t>
      </w:r>
      <w:r>
        <w:rPr>
          <w:rFonts w:ascii="Times New Roman" w:hAnsi="Times New Roman" w:cs="Times New Roman"/>
          <w:sz w:val="28"/>
          <w:szCs w:val="28"/>
        </w:rPr>
        <w:t>й нейронной релевантности, пока</w:t>
      </w:r>
      <w:r w:rsidRPr="00FC6327">
        <w:rPr>
          <w:rFonts w:ascii="Times New Roman" w:hAnsi="Times New Roman" w:cs="Times New Roman"/>
          <w:sz w:val="28"/>
          <w:szCs w:val="28"/>
        </w:rPr>
        <w:t>зывающий, что качество признаков более важно, чем количество используемых</w:t>
      </w:r>
      <w:r w:rsidRPr="00594AAA">
        <w:rPr>
          <w:rFonts w:ascii="Times New Roman" w:hAnsi="Times New Roman" w:cs="Times New Roman"/>
          <w:color w:val="000000" w:themeColor="text1"/>
          <w:sz w:val="28"/>
          <w:szCs w:val="28"/>
        </w:rPr>
        <w:t xml:space="preserve"> признаков.</w:t>
      </w:r>
    </w:p>
    <w:p w14:paraId="0F46641F" w14:textId="77777777" w:rsidR="00FC6327" w:rsidRPr="00FC6327" w:rsidRDefault="00FC6327" w:rsidP="00FC6327">
      <w:pPr>
        <w:spacing w:after="0" w:line="360" w:lineRule="auto"/>
        <w:ind w:firstLine="709"/>
        <w:jc w:val="both"/>
        <w:rPr>
          <w:rFonts w:ascii="Times New Roman" w:hAnsi="Times New Roman" w:cs="Times New Roman"/>
          <w:sz w:val="28"/>
          <w:szCs w:val="28"/>
        </w:rPr>
      </w:pPr>
      <w:r w:rsidRPr="00594AAA">
        <w:rPr>
          <w:rFonts w:ascii="Times New Roman" w:hAnsi="Times New Roman" w:cs="Times New Roman"/>
          <w:color w:val="000000" w:themeColor="text1"/>
          <w:sz w:val="28"/>
          <w:szCs w:val="28"/>
        </w:rPr>
        <w:t xml:space="preserve">Авторы </w:t>
      </w:r>
      <w:r w:rsidR="00594AAA" w:rsidRPr="00594AAA">
        <w:rPr>
          <w:rFonts w:ascii="Times New Roman" w:hAnsi="Times New Roman" w:cs="Times New Roman"/>
          <w:color w:val="000000" w:themeColor="text1"/>
          <w:sz w:val="28"/>
          <w:szCs w:val="28"/>
        </w:rPr>
        <w:t>[</w:t>
      </w:r>
      <w:r w:rsidRPr="00594AAA">
        <w:rPr>
          <w:rFonts w:ascii="Times New Roman" w:hAnsi="Times New Roman" w:cs="Times New Roman"/>
          <w:color w:val="000000" w:themeColor="text1"/>
          <w:sz w:val="28"/>
          <w:szCs w:val="28"/>
        </w:rPr>
        <w:t>9] п</w:t>
      </w:r>
      <w:r w:rsidRPr="00FC6327">
        <w:rPr>
          <w:rFonts w:ascii="Times New Roman" w:hAnsi="Times New Roman" w:cs="Times New Roman"/>
          <w:sz w:val="28"/>
          <w:szCs w:val="28"/>
        </w:rPr>
        <w:t>ровели исследование для оценки точности классификации основных видов</w:t>
      </w:r>
      <w:r>
        <w:rPr>
          <w:rFonts w:ascii="Times New Roman" w:hAnsi="Times New Roman" w:cs="Times New Roman"/>
          <w:sz w:val="28"/>
          <w:szCs w:val="28"/>
        </w:rPr>
        <w:t xml:space="preserve"> </w:t>
      </w:r>
      <w:r w:rsidRPr="00FC6327">
        <w:rPr>
          <w:rFonts w:ascii="Times New Roman" w:hAnsi="Times New Roman" w:cs="Times New Roman"/>
          <w:sz w:val="28"/>
          <w:szCs w:val="28"/>
        </w:rPr>
        <w:t>дефектов сварного шва, таких как пористость, шлаковое включение, трещина или непровар. Для</w:t>
      </w:r>
      <w:r>
        <w:rPr>
          <w:rFonts w:ascii="Times New Roman" w:hAnsi="Times New Roman" w:cs="Times New Roman"/>
          <w:sz w:val="28"/>
          <w:szCs w:val="28"/>
        </w:rPr>
        <w:t xml:space="preserve"> </w:t>
      </w:r>
      <w:r w:rsidRPr="00FC6327">
        <w:rPr>
          <w:rFonts w:ascii="Times New Roman" w:hAnsi="Times New Roman" w:cs="Times New Roman"/>
          <w:sz w:val="28"/>
          <w:szCs w:val="28"/>
        </w:rPr>
        <w:t>выполнения этой работы разработаны нелинейные классифика</w:t>
      </w:r>
      <w:r>
        <w:rPr>
          <w:rFonts w:ascii="Times New Roman" w:hAnsi="Times New Roman" w:cs="Times New Roman"/>
          <w:sz w:val="28"/>
          <w:szCs w:val="28"/>
        </w:rPr>
        <w:t>торы изображений с использовани</w:t>
      </w:r>
      <w:r w:rsidRPr="00FC6327">
        <w:rPr>
          <w:rFonts w:ascii="Times New Roman" w:hAnsi="Times New Roman" w:cs="Times New Roman"/>
          <w:sz w:val="28"/>
          <w:szCs w:val="28"/>
        </w:rPr>
        <w:t>ем нейронных сетей. Было проанализировано 67 радиографических изображений сварных швов.</w:t>
      </w:r>
      <w:r>
        <w:rPr>
          <w:rFonts w:ascii="Times New Roman" w:hAnsi="Times New Roman" w:cs="Times New Roman"/>
          <w:sz w:val="28"/>
          <w:szCs w:val="28"/>
        </w:rPr>
        <w:t xml:space="preserve"> </w:t>
      </w:r>
      <w:r w:rsidRPr="00FC6327">
        <w:rPr>
          <w:rFonts w:ascii="Times New Roman" w:hAnsi="Times New Roman" w:cs="Times New Roman"/>
          <w:sz w:val="28"/>
          <w:szCs w:val="28"/>
        </w:rPr>
        <w:t>Для расчета точности классификации дефектов сварного шва применены два метода случайного</w:t>
      </w:r>
      <w:r>
        <w:rPr>
          <w:rFonts w:ascii="Times New Roman" w:hAnsi="Times New Roman" w:cs="Times New Roman"/>
          <w:sz w:val="28"/>
          <w:szCs w:val="28"/>
        </w:rPr>
        <w:t xml:space="preserve"> </w:t>
      </w:r>
      <w:r w:rsidRPr="00FC6327">
        <w:rPr>
          <w:rFonts w:ascii="Times New Roman" w:hAnsi="Times New Roman" w:cs="Times New Roman"/>
          <w:sz w:val="28"/>
          <w:szCs w:val="28"/>
        </w:rPr>
        <w:t>выбора данных: метод без репозиционирования и метод с репозиционированием с использованием</w:t>
      </w:r>
      <w:r>
        <w:rPr>
          <w:rFonts w:ascii="Times New Roman" w:hAnsi="Times New Roman" w:cs="Times New Roman"/>
          <w:sz w:val="28"/>
          <w:szCs w:val="28"/>
        </w:rPr>
        <w:t xml:space="preserve"> </w:t>
      </w:r>
      <w:r w:rsidRPr="00FC6327">
        <w:rPr>
          <w:rFonts w:ascii="Times New Roman" w:hAnsi="Times New Roman" w:cs="Times New Roman"/>
          <w:sz w:val="28"/>
          <w:szCs w:val="28"/>
        </w:rPr>
        <w:t>метода бутстрепа. Результаты показали, что точность классиф</w:t>
      </w:r>
      <w:r>
        <w:rPr>
          <w:rFonts w:ascii="Times New Roman" w:hAnsi="Times New Roman" w:cs="Times New Roman"/>
          <w:sz w:val="28"/>
          <w:szCs w:val="28"/>
        </w:rPr>
        <w:t>икации проанализированных дефек</w:t>
      </w:r>
      <w:r w:rsidRPr="00FC6327">
        <w:rPr>
          <w:rFonts w:ascii="Times New Roman" w:hAnsi="Times New Roman" w:cs="Times New Roman"/>
          <w:sz w:val="28"/>
          <w:szCs w:val="28"/>
        </w:rPr>
        <w:t>тов составила примерно 80 %.</w:t>
      </w:r>
    </w:p>
    <w:p w14:paraId="1A7BAF5D" w14:textId="77777777" w:rsidR="00FC6327" w:rsidRPr="00FC6327" w:rsidRDefault="00FC6327" w:rsidP="00FC6327">
      <w:pPr>
        <w:spacing w:after="0" w:line="360" w:lineRule="auto"/>
        <w:ind w:firstLine="709"/>
        <w:jc w:val="both"/>
        <w:rPr>
          <w:rFonts w:ascii="Times New Roman" w:hAnsi="Times New Roman" w:cs="Times New Roman"/>
          <w:sz w:val="28"/>
          <w:szCs w:val="28"/>
        </w:rPr>
      </w:pPr>
      <w:r w:rsidRPr="00FC6327">
        <w:rPr>
          <w:rFonts w:ascii="Times New Roman" w:hAnsi="Times New Roman" w:cs="Times New Roman"/>
          <w:sz w:val="28"/>
          <w:szCs w:val="28"/>
        </w:rPr>
        <w:t>В</w:t>
      </w:r>
      <w:r w:rsidRPr="00594AAA">
        <w:rPr>
          <w:rFonts w:ascii="Times New Roman" w:hAnsi="Times New Roman" w:cs="Times New Roman"/>
          <w:color w:val="000000" w:themeColor="text1"/>
          <w:sz w:val="28"/>
          <w:szCs w:val="28"/>
        </w:rPr>
        <w:t xml:space="preserve"> </w:t>
      </w:r>
      <w:r w:rsidR="00594AAA" w:rsidRPr="00594AAA">
        <w:rPr>
          <w:rFonts w:ascii="Times New Roman" w:hAnsi="Times New Roman" w:cs="Times New Roman"/>
          <w:color w:val="000000" w:themeColor="text1"/>
          <w:sz w:val="28"/>
          <w:szCs w:val="28"/>
        </w:rPr>
        <w:t>[1</w:t>
      </w:r>
      <w:r w:rsidRPr="00594AAA">
        <w:rPr>
          <w:rFonts w:ascii="Times New Roman" w:hAnsi="Times New Roman" w:cs="Times New Roman"/>
          <w:color w:val="000000" w:themeColor="text1"/>
          <w:sz w:val="28"/>
          <w:szCs w:val="28"/>
        </w:rPr>
        <w:t xml:space="preserve">0] </w:t>
      </w:r>
      <w:r w:rsidRPr="00FC6327">
        <w:rPr>
          <w:rFonts w:ascii="Times New Roman" w:hAnsi="Times New Roman" w:cs="Times New Roman"/>
          <w:sz w:val="28"/>
          <w:szCs w:val="28"/>
        </w:rPr>
        <w:t>описана автоматическая система обнаружения дефектов сварки на радиографических</w:t>
      </w:r>
      <w:r>
        <w:rPr>
          <w:rFonts w:ascii="Times New Roman" w:hAnsi="Times New Roman" w:cs="Times New Roman"/>
          <w:sz w:val="28"/>
          <w:szCs w:val="28"/>
        </w:rPr>
        <w:t xml:space="preserve"> </w:t>
      </w:r>
      <w:r w:rsidRPr="00FC6327">
        <w:rPr>
          <w:rFonts w:ascii="Times New Roman" w:hAnsi="Times New Roman" w:cs="Times New Roman"/>
          <w:sz w:val="28"/>
          <w:szCs w:val="28"/>
        </w:rPr>
        <w:t>изображениях сварных швов. На первом этапе для обнаружения</w:t>
      </w:r>
      <w:r>
        <w:rPr>
          <w:rFonts w:ascii="Times New Roman" w:hAnsi="Times New Roman" w:cs="Times New Roman"/>
          <w:sz w:val="28"/>
          <w:szCs w:val="28"/>
        </w:rPr>
        <w:t xml:space="preserve"> участков сварного шва, содержа</w:t>
      </w:r>
      <w:r w:rsidRPr="00FC6327">
        <w:rPr>
          <w:rFonts w:ascii="Times New Roman" w:hAnsi="Times New Roman" w:cs="Times New Roman"/>
          <w:sz w:val="28"/>
          <w:szCs w:val="28"/>
        </w:rPr>
        <w:t>щих дефекты, и распознавания типа дефекта были реализованы такие методы обр</w:t>
      </w:r>
      <w:r>
        <w:rPr>
          <w:rFonts w:ascii="Times New Roman" w:hAnsi="Times New Roman" w:cs="Times New Roman"/>
          <w:sz w:val="28"/>
          <w:szCs w:val="28"/>
        </w:rPr>
        <w:t>аботки изобра</w:t>
      </w:r>
      <w:r w:rsidRPr="00FC6327">
        <w:rPr>
          <w:rFonts w:ascii="Times New Roman" w:hAnsi="Times New Roman" w:cs="Times New Roman"/>
          <w:sz w:val="28"/>
          <w:szCs w:val="28"/>
        </w:rPr>
        <w:t>жений как уменьшение шума, повышение контрастности, пороговая обработка и маркировка. На</w:t>
      </w:r>
      <w:r>
        <w:rPr>
          <w:rFonts w:ascii="Times New Roman" w:hAnsi="Times New Roman" w:cs="Times New Roman"/>
          <w:sz w:val="28"/>
          <w:szCs w:val="28"/>
        </w:rPr>
        <w:t xml:space="preserve"> </w:t>
      </w:r>
      <w:r w:rsidRPr="00FC6327">
        <w:rPr>
          <w:rFonts w:ascii="Times New Roman" w:hAnsi="Times New Roman" w:cs="Times New Roman"/>
          <w:sz w:val="28"/>
          <w:szCs w:val="28"/>
        </w:rPr>
        <w:t>втором этапе был предложен и выделен набор геометрических признаков, характеризующих</w:t>
      </w:r>
      <w:r>
        <w:rPr>
          <w:rFonts w:ascii="Times New Roman" w:hAnsi="Times New Roman" w:cs="Times New Roman"/>
          <w:sz w:val="28"/>
          <w:szCs w:val="28"/>
        </w:rPr>
        <w:t xml:space="preserve"> </w:t>
      </w:r>
      <w:r w:rsidRPr="00FC6327">
        <w:rPr>
          <w:rFonts w:ascii="Times New Roman" w:hAnsi="Times New Roman" w:cs="Times New Roman"/>
          <w:sz w:val="28"/>
          <w:szCs w:val="28"/>
        </w:rPr>
        <w:t>форму и ориентацию дефекта между образами дефектов с использованием метода Оцу (Otsu). На</w:t>
      </w:r>
      <w:r>
        <w:rPr>
          <w:rFonts w:ascii="Times New Roman" w:hAnsi="Times New Roman" w:cs="Times New Roman"/>
          <w:sz w:val="28"/>
          <w:szCs w:val="28"/>
        </w:rPr>
        <w:t xml:space="preserve"> </w:t>
      </w:r>
      <w:r w:rsidRPr="00FC6327">
        <w:rPr>
          <w:rFonts w:ascii="Times New Roman" w:hAnsi="Times New Roman" w:cs="Times New Roman"/>
          <w:sz w:val="28"/>
          <w:szCs w:val="28"/>
        </w:rPr>
        <w:t>третьем этапе использовалась искусственная нейронная сеть дл</w:t>
      </w:r>
      <w:r>
        <w:rPr>
          <w:rFonts w:ascii="Times New Roman" w:hAnsi="Times New Roman" w:cs="Times New Roman"/>
          <w:sz w:val="28"/>
          <w:szCs w:val="28"/>
        </w:rPr>
        <w:t>я классификации дефектов сварно</w:t>
      </w:r>
      <w:r w:rsidRPr="00FC6327">
        <w:rPr>
          <w:rFonts w:ascii="Times New Roman" w:hAnsi="Times New Roman" w:cs="Times New Roman"/>
          <w:sz w:val="28"/>
          <w:szCs w:val="28"/>
        </w:rPr>
        <w:t>го шва. С целью достижения наилучшей производительности классификатора автор</w:t>
      </w:r>
      <w:r w:rsidRPr="00594AAA">
        <w:rPr>
          <w:rFonts w:ascii="Times New Roman" w:hAnsi="Times New Roman" w:cs="Times New Roman"/>
          <w:color w:val="000000" w:themeColor="text1"/>
          <w:sz w:val="28"/>
          <w:szCs w:val="28"/>
        </w:rPr>
        <w:t xml:space="preserve">ами </w:t>
      </w:r>
      <w:r w:rsidR="00594AAA" w:rsidRPr="00594AAA">
        <w:rPr>
          <w:rFonts w:ascii="Times New Roman" w:hAnsi="Times New Roman" w:cs="Times New Roman"/>
          <w:color w:val="000000" w:themeColor="text1"/>
          <w:sz w:val="28"/>
          <w:szCs w:val="28"/>
        </w:rPr>
        <w:t>[1</w:t>
      </w:r>
      <w:r w:rsidRPr="00594AAA">
        <w:rPr>
          <w:rFonts w:ascii="Times New Roman" w:hAnsi="Times New Roman" w:cs="Times New Roman"/>
          <w:color w:val="000000" w:themeColor="text1"/>
          <w:sz w:val="28"/>
          <w:szCs w:val="28"/>
        </w:rPr>
        <w:t>0] ис</w:t>
      </w:r>
      <w:r w:rsidRPr="00FC6327">
        <w:rPr>
          <w:rFonts w:ascii="Times New Roman" w:hAnsi="Times New Roman" w:cs="Times New Roman"/>
          <w:sz w:val="28"/>
          <w:szCs w:val="28"/>
        </w:rPr>
        <w:t>пользовано для обучения три различных метода обобщения сет</w:t>
      </w:r>
      <w:r>
        <w:rPr>
          <w:rFonts w:ascii="Times New Roman" w:hAnsi="Times New Roman" w:cs="Times New Roman"/>
          <w:sz w:val="28"/>
          <w:szCs w:val="28"/>
        </w:rPr>
        <w:t>и. Результаты сравнивали с мето</w:t>
      </w:r>
      <w:r w:rsidR="00236FD1">
        <w:rPr>
          <w:rFonts w:ascii="Times New Roman" w:hAnsi="Times New Roman" w:cs="Times New Roman"/>
          <w:sz w:val="28"/>
          <w:szCs w:val="28"/>
        </w:rPr>
        <w:t>дом без обобщения</w:t>
      </w:r>
      <w:r w:rsidRPr="00FC6327">
        <w:rPr>
          <w:rFonts w:ascii="Times New Roman" w:hAnsi="Times New Roman" w:cs="Times New Roman"/>
          <w:sz w:val="28"/>
          <w:szCs w:val="28"/>
        </w:rPr>
        <w:t>.</w:t>
      </w:r>
    </w:p>
    <w:p w14:paraId="16033BCF" w14:textId="77777777" w:rsidR="00FC6327" w:rsidRPr="00FC6327" w:rsidRDefault="00FC6327" w:rsidP="00FC6327">
      <w:pPr>
        <w:spacing w:after="0" w:line="360" w:lineRule="auto"/>
        <w:ind w:firstLine="709"/>
        <w:jc w:val="both"/>
        <w:rPr>
          <w:rFonts w:ascii="Times New Roman" w:hAnsi="Times New Roman" w:cs="Times New Roman"/>
          <w:sz w:val="28"/>
          <w:szCs w:val="28"/>
        </w:rPr>
      </w:pPr>
      <w:r w:rsidRPr="00FC6327">
        <w:rPr>
          <w:rFonts w:ascii="Times New Roman" w:hAnsi="Times New Roman" w:cs="Times New Roman"/>
          <w:sz w:val="28"/>
          <w:szCs w:val="28"/>
        </w:rPr>
        <w:t>Новый подход к выделению признаков дефектов по радиографическим изображениям свар</w:t>
      </w:r>
      <w:r>
        <w:rPr>
          <w:rFonts w:ascii="Times New Roman" w:hAnsi="Times New Roman" w:cs="Times New Roman"/>
          <w:sz w:val="28"/>
          <w:szCs w:val="28"/>
        </w:rPr>
        <w:t>но</w:t>
      </w:r>
      <w:r w:rsidRPr="00FC6327">
        <w:rPr>
          <w:rFonts w:ascii="Times New Roman" w:hAnsi="Times New Roman" w:cs="Times New Roman"/>
          <w:sz w:val="28"/>
          <w:szCs w:val="28"/>
        </w:rPr>
        <w:t xml:space="preserve">го шва, полученным с помощью гамма-лучей, представлен в </w:t>
      </w:r>
      <w:r w:rsidR="00594AAA" w:rsidRPr="00594AAA">
        <w:rPr>
          <w:rFonts w:ascii="Times New Roman" w:hAnsi="Times New Roman" w:cs="Times New Roman"/>
          <w:color w:val="000000" w:themeColor="text1"/>
          <w:sz w:val="28"/>
          <w:szCs w:val="28"/>
        </w:rPr>
        <w:lastRenderedPageBreak/>
        <w:t>[1</w:t>
      </w:r>
      <w:r w:rsidRPr="00594AAA">
        <w:rPr>
          <w:rFonts w:ascii="Times New Roman" w:hAnsi="Times New Roman" w:cs="Times New Roman"/>
          <w:color w:val="000000" w:themeColor="text1"/>
          <w:sz w:val="28"/>
          <w:szCs w:val="28"/>
        </w:rPr>
        <w:t>1]. В это</w:t>
      </w:r>
      <w:r w:rsidRPr="00FC6327">
        <w:rPr>
          <w:rFonts w:ascii="Times New Roman" w:hAnsi="Times New Roman" w:cs="Times New Roman"/>
          <w:sz w:val="28"/>
          <w:szCs w:val="28"/>
        </w:rPr>
        <w:t>м подходе изображения</w:t>
      </w:r>
      <w:r>
        <w:rPr>
          <w:rFonts w:ascii="Times New Roman" w:hAnsi="Times New Roman" w:cs="Times New Roman"/>
          <w:sz w:val="28"/>
          <w:szCs w:val="28"/>
        </w:rPr>
        <w:t xml:space="preserve"> </w:t>
      </w:r>
      <w:r w:rsidRPr="00FC6327">
        <w:rPr>
          <w:rFonts w:ascii="Times New Roman" w:hAnsi="Times New Roman" w:cs="Times New Roman"/>
          <w:sz w:val="28"/>
          <w:szCs w:val="28"/>
        </w:rPr>
        <w:t>были лексикографически упорядочены в 1D-сигналы. Затем</w:t>
      </w:r>
      <w:r>
        <w:rPr>
          <w:rFonts w:ascii="Times New Roman" w:hAnsi="Times New Roman" w:cs="Times New Roman"/>
          <w:sz w:val="28"/>
          <w:szCs w:val="28"/>
        </w:rPr>
        <w:t xml:space="preserve"> по этим сигналам вычисляли кеп</w:t>
      </w:r>
      <w:r w:rsidRPr="00FC6327">
        <w:rPr>
          <w:rFonts w:ascii="Times New Roman" w:hAnsi="Times New Roman" w:cs="Times New Roman"/>
          <w:sz w:val="28"/>
          <w:szCs w:val="28"/>
        </w:rPr>
        <w:t xml:space="preserve">стральные коэффициенты, </w:t>
      </w:r>
      <w:r>
        <w:rPr>
          <w:rFonts w:ascii="Times New Roman" w:hAnsi="Times New Roman" w:cs="Times New Roman"/>
          <w:sz w:val="28"/>
          <w:szCs w:val="28"/>
        </w:rPr>
        <w:t>которые слу</w:t>
      </w:r>
      <w:r w:rsidRPr="00FC6327">
        <w:rPr>
          <w:rFonts w:ascii="Times New Roman" w:hAnsi="Times New Roman" w:cs="Times New Roman"/>
          <w:sz w:val="28"/>
          <w:szCs w:val="28"/>
        </w:rPr>
        <w:t>жили признаками для распознавания дефектов. Для сопоставления признаков в предлагаемом</w:t>
      </w:r>
      <w:r>
        <w:rPr>
          <w:rFonts w:ascii="Times New Roman" w:hAnsi="Times New Roman" w:cs="Times New Roman"/>
          <w:sz w:val="28"/>
          <w:szCs w:val="28"/>
        </w:rPr>
        <w:t xml:space="preserve"> </w:t>
      </w:r>
      <w:r w:rsidRPr="00FC6327">
        <w:rPr>
          <w:rFonts w:ascii="Times New Roman" w:hAnsi="Times New Roman" w:cs="Times New Roman"/>
          <w:sz w:val="28"/>
          <w:szCs w:val="28"/>
        </w:rPr>
        <w:t>подходе использованы нейронные сети. Оценку эффективности предлагаемого подхода проводили</w:t>
      </w:r>
      <w:r>
        <w:rPr>
          <w:rFonts w:ascii="Times New Roman" w:hAnsi="Times New Roman" w:cs="Times New Roman"/>
          <w:sz w:val="28"/>
          <w:szCs w:val="28"/>
        </w:rPr>
        <w:t xml:space="preserve"> </w:t>
      </w:r>
      <w:r w:rsidRPr="00FC6327">
        <w:rPr>
          <w:rFonts w:ascii="Times New Roman" w:hAnsi="Times New Roman" w:cs="Times New Roman"/>
          <w:sz w:val="28"/>
          <w:szCs w:val="28"/>
        </w:rPr>
        <w:t>с использованием шестнадцати радиографических изображени</w:t>
      </w:r>
      <w:r>
        <w:rPr>
          <w:rFonts w:ascii="Times New Roman" w:hAnsi="Times New Roman" w:cs="Times New Roman"/>
          <w:sz w:val="28"/>
          <w:szCs w:val="28"/>
        </w:rPr>
        <w:t>й сварных швов, содержащих семь</w:t>
      </w:r>
      <w:r w:rsidRPr="00FC6327">
        <w:rPr>
          <w:rFonts w:ascii="Times New Roman" w:hAnsi="Times New Roman" w:cs="Times New Roman"/>
          <w:sz w:val="28"/>
          <w:szCs w:val="28"/>
        </w:rPr>
        <w:t>десят три дефекта. Для оценки производительности тестируе</w:t>
      </w:r>
      <w:r>
        <w:rPr>
          <w:rFonts w:ascii="Times New Roman" w:hAnsi="Times New Roman" w:cs="Times New Roman"/>
          <w:sz w:val="28"/>
          <w:szCs w:val="28"/>
        </w:rPr>
        <w:t>мые изображения ухудшались гаус</w:t>
      </w:r>
      <w:r w:rsidRPr="00FC6327">
        <w:rPr>
          <w:rFonts w:ascii="Times New Roman" w:hAnsi="Times New Roman" w:cs="Times New Roman"/>
          <w:sz w:val="28"/>
          <w:szCs w:val="28"/>
        </w:rPr>
        <w:t>совыми, импульсивными, спекл- или пуассоновскими шумами с размытием и без него.</w:t>
      </w:r>
      <w:r>
        <w:rPr>
          <w:rFonts w:ascii="Times New Roman" w:hAnsi="Times New Roman" w:cs="Times New Roman"/>
          <w:sz w:val="28"/>
          <w:szCs w:val="28"/>
        </w:rPr>
        <w:t xml:space="preserve"> </w:t>
      </w:r>
      <w:r w:rsidRPr="00FC6327">
        <w:rPr>
          <w:rFonts w:ascii="Times New Roman" w:hAnsi="Times New Roman" w:cs="Times New Roman"/>
          <w:sz w:val="28"/>
          <w:szCs w:val="28"/>
        </w:rPr>
        <w:t>Экспериментальные результаты показали, что предлагаемый п</w:t>
      </w:r>
      <w:r>
        <w:rPr>
          <w:rFonts w:ascii="Times New Roman" w:hAnsi="Times New Roman" w:cs="Times New Roman"/>
          <w:sz w:val="28"/>
          <w:szCs w:val="28"/>
        </w:rPr>
        <w:t>одход позволяет с высокой досто</w:t>
      </w:r>
      <w:r w:rsidRPr="00FC6327">
        <w:rPr>
          <w:rFonts w:ascii="Times New Roman" w:hAnsi="Times New Roman" w:cs="Times New Roman"/>
          <w:sz w:val="28"/>
          <w:szCs w:val="28"/>
        </w:rPr>
        <w:t>верностью проводить автоматическое обнаружение дефектов на радиографических изображениях</w:t>
      </w:r>
      <w:r>
        <w:rPr>
          <w:rFonts w:ascii="Times New Roman" w:hAnsi="Times New Roman" w:cs="Times New Roman"/>
          <w:sz w:val="28"/>
          <w:szCs w:val="28"/>
        </w:rPr>
        <w:t xml:space="preserve"> </w:t>
      </w:r>
      <w:r w:rsidRPr="00FC6327">
        <w:rPr>
          <w:rFonts w:ascii="Times New Roman" w:hAnsi="Times New Roman" w:cs="Times New Roman"/>
          <w:sz w:val="28"/>
          <w:szCs w:val="28"/>
        </w:rPr>
        <w:t>при наличии шума и размытости.</w:t>
      </w:r>
    </w:p>
    <w:p w14:paraId="151A3072" w14:textId="77777777" w:rsidR="00FC6327" w:rsidRPr="00FC6327" w:rsidRDefault="00FC6327" w:rsidP="00FC6327">
      <w:pPr>
        <w:spacing w:after="0" w:line="360" w:lineRule="auto"/>
        <w:ind w:firstLine="709"/>
        <w:jc w:val="both"/>
        <w:rPr>
          <w:rFonts w:ascii="Times New Roman" w:hAnsi="Times New Roman" w:cs="Times New Roman"/>
          <w:sz w:val="28"/>
          <w:szCs w:val="28"/>
        </w:rPr>
      </w:pPr>
      <w:r w:rsidRPr="00FC6327">
        <w:rPr>
          <w:rFonts w:ascii="Times New Roman" w:hAnsi="Times New Roman" w:cs="Times New Roman"/>
          <w:sz w:val="28"/>
          <w:szCs w:val="28"/>
        </w:rPr>
        <w:t>В</w:t>
      </w:r>
      <w:r w:rsidRPr="00594AAA">
        <w:rPr>
          <w:rFonts w:ascii="Times New Roman" w:hAnsi="Times New Roman" w:cs="Times New Roman"/>
          <w:color w:val="000000" w:themeColor="text1"/>
          <w:sz w:val="28"/>
          <w:szCs w:val="28"/>
        </w:rPr>
        <w:t xml:space="preserve"> [</w:t>
      </w:r>
      <w:r w:rsidR="00594AAA" w:rsidRPr="00594AAA">
        <w:rPr>
          <w:rFonts w:ascii="Times New Roman" w:hAnsi="Times New Roman" w:cs="Times New Roman"/>
          <w:color w:val="000000" w:themeColor="text1"/>
          <w:sz w:val="28"/>
          <w:szCs w:val="28"/>
        </w:rPr>
        <w:t>12</w:t>
      </w:r>
      <w:r w:rsidRPr="00594AAA">
        <w:rPr>
          <w:rFonts w:ascii="Times New Roman" w:hAnsi="Times New Roman" w:cs="Times New Roman"/>
          <w:color w:val="000000" w:themeColor="text1"/>
          <w:sz w:val="28"/>
          <w:szCs w:val="28"/>
        </w:rPr>
        <w:t>] ра</w:t>
      </w:r>
      <w:r w:rsidRPr="00FC6327">
        <w:rPr>
          <w:rFonts w:ascii="Times New Roman" w:hAnsi="Times New Roman" w:cs="Times New Roman"/>
          <w:sz w:val="28"/>
          <w:szCs w:val="28"/>
        </w:rPr>
        <w:t>ссмотрен подход к идентификации по радиографическому изображению дефектов</w:t>
      </w:r>
      <w:r>
        <w:rPr>
          <w:rFonts w:ascii="Times New Roman" w:hAnsi="Times New Roman" w:cs="Times New Roman"/>
          <w:sz w:val="28"/>
          <w:szCs w:val="28"/>
        </w:rPr>
        <w:t xml:space="preserve"> </w:t>
      </w:r>
      <w:r w:rsidRPr="00FC6327">
        <w:rPr>
          <w:rFonts w:ascii="Times New Roman" w:hAnsi="Times New Roman" w:cs="Times New Roman"/>
          <w:sz w:val="28"/>
          <w:szCs w:val="28"/>
        </w:rPr>
        <w:t>сварки. Искусств</w:t>
      </w:r>
      <w:r>
        <w:rPr>
          <w:rFonts w:ascii="Times New Roman" w:hAnsi="Times New Roman" w:cs="Times New Roman"/>
          <w:sz w:val="28"/>
          <w:szCs w:val="28"/>
        </w:rPr>
        <w:t>енные нейронные сети использова</w:t>
      </w:r>
      <w:r w:rsidRPr="00FC6327">
        <w:rPr>
          <w:rFonts w:ascii="Times New Roman" w:hAnsi="Times New Roman" w:cs="Times New Roman"/>
          <w:sz w:val="28"/>
          <w:szCs w:val="28"/>
        </w:rPr>
        <w:t>ны для процесса сопоставления признаков с целью автоматической идентификации дефектов на</w:t>
      </w:r>
      <w:r>
        <w:rPr>
          <w:rFonts w:ascii="Times New Roman" w:hAnsi="Times New Roman" w:cs="Times New Roman"/>
          <w:sz w:val="28"/>
          <w:szCs w:val="28"/>
        </w:rPr>
        <w:t xml:space="preserve"> </w:t>
      </w:r>
      <w:r w:rsidRPr="00FC6327">
        <w:rPr>
          <w:rFonts w:ascii="Times New Roman" w:hAnsi="Times New Roman" w:cs="Times New Roman"/>
          <w:sz w:val="28"/>
          <w:szCs w:val="28"/>
        </w:rPr>
        <w:t>радиографических изображениях. Для реализации предлагаемого подхода использовано 150</w:t>
      </w:r>
      <w:r>
        <w:rPr>
          <w:rFonts w:ascii="Times New Roman" w:hAnsi="Times New Roman" w:cs="Times New Roman"/>
          <w:sz w:val="28"/>
          <w:szCs w:val="28"/>
        </w:rPr>
        <w:t xml:space="preserve"> </w:t>
      </w:r>
      <w:r w:rsidRPr="00FC6327">
        <w:rPr>
          <w:rFonts w:ascii="Times New Roman" w:hAnsi="Times New Roman" w:cs="Times New Roman"/>
          <w:sz w:val="28"/>
          <w:szCs w:val="28"/>
        </w:rPr>
        <w:t>радиографических изображений при наличии различных типов шума и размытости.</w:t>
      </w:r>
      <w:r>
        <w:rPr>
          <w:rFonts w:ascii="Times New Roman" w:hAnsi="Times New Roman" w:cs="Times New Roman"/>
          <w:sz w:val="28"/>
          <w:szCs w:val="28"/>
        </w:rPr>
        <w:t xml:space="preserve"> </w:t>
      </w:r>
      <w:r w:rsidRPr="00FC6327">
        <w:rPr>
          <w:rFonts w:ascii="Times New Roman" w:hAnsi="Times New Roman" w:cs="Times New Roman"/>
          <w:sz w:val="28"/>
          <w:szCs w:val="28"/>
        </w:rPr>
        <w:t>Экспериментальные результаты показали, что предлагаемый подход обеспечивает высокую</w:t>
      </w:r>
      <w:r>
        <w:rPr>
          <w:rFonts w:ascii="Times New Roman" w:hAnsi="Times New Roman" w:cs="Times New Roman"/>
          <w:sz w:val="28"/>
          <w:szCs w:val="28"/>
        </w:rPr>
        <w:t xml:space="preserve"> </w:t>
      </w:r>
      <w:r w:rsidRPr="00FC6327">
        <w:rPr>
          <w:rFonts w:ascii="Times New Roman" w:hAnsi="Times New Roman" w:cs="Times New Roman"/>
          <w:sz w:val="28"/>
          <w:szCs w:val="28"/>
        </w:rPr>
        <w:t>достоверность автоматической идентификации дефектов св</w:t>
      </w:r>
      <w:r>
        <w:rPr>
          <w:rFonts w:ascii="Times New Roman" w:hAnsi="Times New Roman" w:cs="Times New Roman"/>
          <w:sz w:val="28"/>
          <w:szCs w:val="28"/>
        </w:rPr>
        <w:t>арки по радиографическим изобра</w:t>
      </w:r>
      <w:r w:rsidRPr="00FC6327">
        <w:rPr>
          <w:rFonts w:ascii="Times New Roman" w:hAnsi="Times New Roman" w:cs="Times New Roman"/>
          <w:sz w:val="28"/>
          <w:szCs w:val="28"/>
        </w:rPr>
        <w:t>жениям в шумных средах и позволяет достичь высоких скоростей распознавания.</w:t>
      </w:r>
    </w:p>
    <w:p w14:paraId="28C13A64" w14:textId="77777777" w:rsidR="00FC6327" w:rsidRPr="00FC6327" w:rsidRDefault="00FC6327" w:rsidP="00FC6327">
      <w:pPr>
        <w:spacing w:after="0" w:line="360" w:lineRule="auto"/>
        <w:ind w:firstLine="709"/>
        <w:jc w:val="both"/>
        <w:rPr>
          <w:rFonts w:ascii="Times New Roman" w:hAnsi="Times New Roman" w:cs="Times New Roman"/>
          <w:sz w:val="28"/>
          <w:szCs w:val="28"/>
        </w:rPr>
      </w:pPr>
      <w:r w:rsidRPr="00594AAA">
        <w:rPr>
          <w:rFonts w:ascii="Times New Roman" w:hAnsi="Times New Roman" w:cs="Times New Roman"/>
          <w:color w:val="000000" w:themeColor="text1"/>
          <w:sz w:val="28"/>
          <w:szCs w:val="28"/>
        </w:rPr>
        <w:t>В [</w:t>
      </w:r>
      <w:r w:rsidR="00594AAA" w:rsidRPr="00594AAA">
        <w:rPr>
          <w:rFonts w:ascii="Times New Roman" w:hAnsi="Times New Roman" w:cs="Times New Roman"/>
          <w:color w:val="000000" w:themeColor="text1"/>
          <w:sz w:val="28"/>
          <w:szCs w:val="28"/>
        </w:rPr>
        <w:t>13</w:t>
      </w:r>
      <w:r w:rsidRPr="00594AAA">
        <w:rPr>
          <w:rFonts w:ascii="Times New Roman" w:hAnsi="Times New Roman" w:cs="Times New Roman"/>
          <w:color w:val="000000" w:themeColor="text1"/>
          <w:sz w:val="28"/>
          <w:szCs w:val="28"/>
        </w:rPr>
        <w:t>] пр</w:t>
      </w:r>
      <w:r w:rsidRPr="00FC6327">
        <w:rPr>
          <w:rFonts w:ascii="Times New Roman" w:hAnsi="Times New Roman" w:cs="Times New Roman"/>
          <w:sz w:val="28"/>
          <w:szCs w:val="28"/>
        </w:rPr>
        <w:t>едставлен метод автоматического обнаружения и</w:t>
      </w:r>
      <w:r>
        <w:rPr>
          <w:rFonts w:ascii="Times New Roman" w:hAnsi="Times New Roman" w:cs="Times New Roman"/>
          <w:sz w:val="28"/>
          <w:szCs w:val="28"/>
        </w:rPr>
        <w:t xml:space="preserve"> классификации дефектов на рент</w:t>
      </w:r>
      <w:r w:rsidRPr="00FC6327">
        <w:rPr>
          <w:rFonts w:ascii="Times New Roman" w:hAnsi="Times New Roman" w:cs="Times New Roman"/>
          <w:sz w:val="28"/>
          <w:szCs w:val="28"/>
        </w:rPr>
        <w:t>генографических изображениях сварных соединений. Согласн</w:t>
      </w:r>
      <w:r>
        <w:rPr>
          <w:rFonts w:ascii="Times New Roman" w:hAnsi="Times New Roman" w:cs="Times New Roman"/>
          <w:sz w:val="28"/>
          <w:szCs w:val="28"/>
        </w:rPr>
        <w:t>о предлагаемому методу, по рент</w:t>
      </w:r>
      <w:r w:rsidRPr="00FC6327">
        <w:rPr>
          <w:rFonts w:ascii="Times New Roman" w:hAnsi="Times New Roman" w:cs="Times New Roman"/>
          <w:sz w:val="28"/>
          <w:szCs w:val="28"/>
        </w:rPr>
        <w:t>генографическим изображениям определяется местонахождение сварного шва, неоднородности</w:t>
      </w:r>
      <w:r>
        <w:rPr>
          <w:rFonts w:ascii="Times New Roman" w:hAnsi="Times New Roman" w:cs="Times New Roman"/>
          <w:sz w:val="28"/>
          <w:szCs w:val="28"/>
        </w:rPr>
        <w:t xml:space="preserve"> </w:t>
      </w:r>
      <w:r w:rsidRPr="00FC6327">
        <w:rPr>
          <w:rFonts w:ascii="Times New Roman" w:hAnsi="Times New Roman" w:cs="Times New Roman"/>
          <w:sz w:val="28"/>
          <w:szCs w:val="28"/>
        </w:rPr>
        <w:t>сегментов (потенциальные дефекты) в области сварного шва и выделяются признаки этих</w:t>
      </w:r>
      <w:r>
        <w:rPr>
          <w:rFonts w:ascii="Times New Roman" w:hAnsi="Times New Roman" w:cs="Times New Roman"/>
          <w:sz w:val="28"/>
          <w:szCs w:val="28"/>
        </w:rPr>
        <w:t xml:space="preserve"> </w:t>
      </w:r>
      <w:r w:rsidRPr="00FC6327">
        <w:rPr>
          <w:rFonts w:ascii="Times New Roman" w:hAnsi="Times New Roman" w:cs="Times New Roman"/>
          <w:sz w:val="28"/>
          <w:szCs w:val="28"/>
        </w:rPr>
        <w:t>неоднородностей. Выделенные признаки используются в многослойном персептроне с обратной</w:t>
      </w:r>
      <w:r>
        <w:rPr>
          <w:rFonts w:ascii="Times New Roman" w:hAnsi="Times New Roman" w:cs="Times New Roman"/>
          <w:sz w:val="28"/>
          <w:szCs w:val="28"/>
        </w:rPr>
        <w:t xml:space="preserve"> </w:t>
      </w:r>
      <w:r w:rsidRPr="00FC6327">
        <w:rPr>
          <w:rFonts w:ascii="Times New Roman" w:hAnsi="Times New Roman" w:cs="Times New Roman"/>
          <w:sz w:val="28"/>
          <w:szCs w:val="28"/>
        </w:rPr>
        <w:t>связью с алгоритмом обучения обратного распространения для классификации неоднородностей</w:t>
      </w:r>
      <w:r>
        <w:rPr>
          <w:rFonts w:ascii="Times New Roman" w:hAnsi="Times New Roman" w:cs="Times New Roman"/>
          <w:sz w:val="28"/>
          <w:szCs w:val="28"/>
        </w:rPr>
        <w:t xml:space="preserve"> </w:t>
      </w:r>
      <w:r w:rsidRPr="00FC6327">
        <w:rPr>
          <w:rFonts w:ascii="Times New Roman" w:hAnsi="Times New Roman" w:cs="Times New Roman"/>
          <w:sz w:val="28"/>
          <w:szCs w:val="28"/>
        </w:rPr>
        <w:t>«дефект—отсутствие дефекта». Точность классификатора для тестовых данных достигла 88,6 %.</w:t>
      </w:r>
      <w:r w:rsidR="00D94F24">
        <w:rPr>
          <w:rFonts w:ascii="Times New Roman" w:hAnsi="Times New Roman" w:cs="Times New Roman"/>
          <w:sz w:val="28"/>
          <w:szCs w:val="28"/>
        </w:rPr>
        <w:t xml:space="preserve"> </w:t>
      </w:r>
      <w:r w:rsidRPr="00FC6327">
        <w:rPr>
          <w:rFonts w:ascii="Times New Roman" w:hAnsi="Times New Roman" w:cs="Times New Roman"/>
          <w:sz w:val="28"/>
          <w:szCs w:val="28"/>
        </w:rPr>
        <w:t>Сравнение результатов с более ранними исследованиями с использованием радиографических</w:t>
      </w:r>
      <w:r w:rsidR="00D94F24">
        <w:rPr>
          <w:rFonts w:ascii="Times New Roman" w:hAnsi="Times New Roman" w:cs="Times New Roman"/>
          <w:sz w:val="28"/>
          <w:szCs w:val="28"/>
        </w:rPr>
        <w:t xml:space="preserve"> </w:t>
      </w:r>
      <w:r w:rsidRPr="00FC6327">
        <w:rPr>
          <w:rFonts w:ascii="Times New Roman" w:hAnsi="Times New Roman" w:cs="Times New Roman"/>
          <w:sz w:val="28"/>
          <w:szCs w:val="28"/>
        </w:rPr>
        <w:t>изображений свидетельствует о том, что предложенный метод является многообещающим.</w:t>
      </w:r>
      <w:r w:rsidR="00D94F24">
        <w:rPr>
          <w:rFonts w:ascii="Times New Roman" w:hAnsi="Times New Roman" w:cs="Times New Roman"/>
          <w:sz w:val="28"/>
          <w:szCs w:val="28"/>
        </w:rPr>
        <w:t xml:space="preserve"> </w:t>
      </w:r>
    </w:p>
    <w:p w14:paraId="17E9D1EB" w14:textId="77777777" w:rsidR="00403847" w:rsidRDefault="00FC6327" w:rsidP="00403847">
      <w:pPr>
        <w:spacing w:after="0" w:line="360" w:lineRule="auto"/>
        <w:ind w:firstLine="709"/>
        <w:jc w:val="both"/>
        <w:rPr>
          <w:rFonts w:ascii="Times New Roman" w:hAnsi="Times New Roman" w:cs="Times New Roman"/>
          <w:sz w:val="28"/>
          <w:szCs w:val="28"/>
        </w:rPr>
      </w:pPr>
      <w:r w:rsidRPr="00FC6327">
        <w:rPr>
          <w:rFonts w:ascii="Times New Roman" w:hAnsi="Times New Roman" w:cs="Times New Roman"/>
          <w:sz w:val="28"/>
          <w:szCs w:val="28"/>
        </w:rPr>
        <w:lastRenderedPageBreak/>
        <w:t>Авторы</w:t>
      </w:r>
      <w:r w:rsidRPr="00594AAA">
        <w:rPr>
          <w:rFonts w:ascii="Times New Roman" w:hAnsi="Times New Roman" w:cs="Times New Roman"/>
          <w:color w:val="000000" w:themeColor="text1"/>
          <w:sz w:val="28"/>
          <w:szCs w:val="28"/>
        </w:rPr>
        <w:t xml:space="preserve"> [</w:t>
      </w:r>
      <w:r w:rsidR="00594AAA" w:rsidRPr="00594AAA">
        <w:rPr>
          <w:rFonts w:ascii="Times New Roman" w:hAnsi="Times New Roman" w:cs="Times New Roman"/>
          <w:color w:val="000000" w:themeColor="text1"/>
          <w:sz w:val="28"/>
          <w:szCs w:val="28"/>
        </w:rPr>
        <w:t>14</w:t>
      </w:r>
      <w:r w:rsidRPr="00594AAA">
        <w:rPr>
          <w:rFonts w:ascii="Times New Roman" w:hAnsi="Times New Roman" w:cs="Times New Roman"/>
          <w:color w:val="000000" w:themeColor="text1"/>
          <w:sz w:val="28"/>
          <w:szCs w:val="28"/>
        </w:rPr>
        <w:t>] опи</w:t>
      </w:r>
      <w:r w:rsidRPr="00FC6327">
        <w:rPr>
          <w:rFonts w:ascii="Times New Roman" w:hAnsi="Times New Roman" w:cs="Times New Roman"/>
          <w:sz w:val="28"/>
          <w:szCs w:val="28"/>
        </w:rPr>
        <w:t>сывают автоматическую систему обнаружения, распознавания и класс</w:t>
      </w:r>
      <w:r w:rsidR="00D94F24">
        <w:rPr>
          <w:rFonts w:ascii="Times New Roman" w:hAnsi="Times New Roman" w:cs="Times New Roman"/>
          <w:sz w:val="28"/>
          <w:szCs w:val="28"/>
        </w:rPr>
        <w:t>ифика</w:t>
      </w:r>
      <w:r w:rsidRPr="00FC6327">
        <w:rPr>
          <w:rFonts w:ascii="Times New Roman" w:hAnsi="Times New Roman" w:cs="Times New Roman"/>
          <w:sz w:val="28"/>
          <w:szCs w:val="28"/>
        </w:rPr>
        <w:t>ции дефектов сварки по рентгенографическим изображениям и оценивают эффективность дву</w:t>
      </w:r>
      <w:r w:rsidR="00403847">
        <w:rPr>
          <w:rFonts w:ascii="Times New Roman" w:hAnsi="Times New Roman" w:cs="Times New Roman"/>
          <w:sz w:val="28"/>
          <w:szCs w:val="28"/>
        </w:rPr>
        <w:t xml:space="preserve">х </w:t>
      </w:r>
      <w:r w:rsidR="00403847" w:rsidRPr="00403847">
        <w:rPr>
          <w:rFonts w:ascii="Times New Roman" w:hAnsi="Times New Roman" w:cs="Times New Roman"/>
          <w:sz w:val="28"/>
          <w:szCs w:val="28"/>
        </w:rPr>
        <w:t>нейроклассификаторов: на основе искусственной нейронной сети и системы нечеткого вывода с</w:t>
      </w:r>
      <w:r w:rsidR="00403847">
        <w:rPr>
          <w:rFonts w:ascii="Times New Roman" w:hAnsi="Times New Roman" w:cs="Times New Roman"/>
          <w:sz w:val="28"/>
          <w:szCs w:val="28"/>
        </w:rPr>
        <w:t xml:space="preserve"> </w:t>
      </w:r>
      <w:r w:rsidR="00403847" w:rsidRPr="00403847">
        <w:rPr>
          <w:rFonts w:ascii="Times New Roman" w:hAnsi="Times New Roman" w:cs="Times New Roman"/>
          <w:sz w:val="28"/>
          <w:szCs w:val="28"/>
        </w:rPr>
        <w:t>адаптивной сетью. На первом этапе распознавания областей сварки и обнаруже</w:t>
      </w:r>
      <w:r w:rsidR="00403847">
        <w:rPr>
          <w:rFonts w:ascii="Times New Roman" w:hAnsi="Times New Roman" w:cs="Times New Roman"/>
          <w:sz w:val="28"/>
          <w:szCs w:val="28"/>
        </w:rPr>
        <w:t>ния потенциаль</w:t>
      </w:r>
      <w:r w:rsidR="00403847" w:rsidRPr="00403847">
        <w:rPr>
          <w:rFonts w:ascii="Times New Roman" w:hAnsi="Times New Roman" w:cs="Times New Roman"/>
          <w:sz w:val="28"/>
          <w:szCs w:val="28"/>
        </w:rPr>
        <w:t>ных дефектов были реализованы методы обработки изображений, включающие шумоподавление,</w:t>
      </w:r>
      <w:r w:rsidR="00403847">
        <w:rPr>
          <w:rFonts w:ascii="Times New Roman" w:hAnsi="Times New Roman" w:cs="Times New Roman"/>
          <w:sz w:val="28"/>
          <w:szCs w:val="28"/>
        </w:rPr>
        <w:t xml:space="preserve"> </w:t>
      </w:r>
      <w:r w:rsidR="00403847" w:rsidRPr="00403847">
        <w:rPr>
          <w:rFonts w:ascii="Times New Roman" w:hAnsi="Times New Roman" w:cs="Times New Roman"/>
          <w:sz w:val="28"/>
          <w:szCs w:val="28"/>
        </w:rPr>
        <w:t>повышение контрастности, пороговую обработку и маркировку. На втором этапе был предложен и</w:t>
      </w:r>
      <w:r w:rsidR="00403847">
        <w:rPr>
          <w:rFonts w:ascii="Times New Roman" w:hAnsi="Times New Roman" w:cs="Times New Roman"/>
          <w:sz w:val="28"/>
          <w:szCs w:val="28"/>
        </w:rPr>
        <w:t xml:space="preserve"> </w:t>
      </w:r>
      <w:r w:rsidR="00403847" w:rsidRPr="00403847">
        <w:rPr>
          <w:rFonts w:ascii="Times New Roman" w:hAnsi="Times New Roman" w:cs="Times New Roman"/>
          <w:sz w:val="28"/>
          <w:szCs w:val="28"/>
        </w:rPr>
        <w:t>выделен набор из 12 геометрических признаков, которые характеризуют форму и ориентацию</w:t>
      </w:r>
      <w:r w:rsidR="00403847">
        <w:rPr>
          <w:rFonts w:ascii="Times New Roman" w:hAnsi="Times New Roman" w:cs="Times New Roman"/>
          <w:sz w:val="28"/>
          <w:szCs w:val="28"/>
        </w:rPr>
        <w:t xml:space="preserve"> </w:t>
      </w:r>
      <w:r w:rsidR="00403847" w:rsidRPr="00403847">
        <w:rPr>
          <w:rFonts w:ascii="Times New Roman" w:hAnsi="Times New Roman" w:cs="Times New Roman"/>
          <w:sz w:val="28"/>
          <w:szCs w:val="28"/>
        </w:rPr>
        <w:t xml:space="preserve">дефекта между потенциальными дефектами. На третьем этапе </w:t>
      </w:r>
      <w:r w:rsidR="00403847">
        <w:rPr>
          <w:rFonts w:ascii="Times New Roman" w:hAnsi="Times New Roman" w:cs="Times New Roman"/>
          <w:sz w:val="28"/>
          <w:szCs w:val="28"/>
        </w:rPr>
        <w:t>проведено сравнение между искус</w:t>
      </w:r>
      <w:r w:rsidR="00403847" w:rsidRPr="00403847">
        <w:rPr>
          <w:rFonts w:ascii="Times New Roman" w:hAnsi="Times New Roman" w:cs="Times New Roman"/>
          <w:sz w:val="28"/>
          <w:szCs w:val="28"/>
        </w:rPr>
        <w:t>ственной нейронной сетью и системой нечеткого вывода с адаптивной сетью для классификации</w:t>
      </w:r>
      <w:r w:rsidR="00403847">
        <w:rPr>
          <w:rFonts w:ascii="Times New Roman" w:hAnsi="Times New Roman" w:cs="Times New Roman"/>
          <w:sz w:val="28"/>
          <w:szCs w:val="28"/>
        </w:rPr>
        <w:t xml:space="preserve"> </w:t>
      </w:r>
      <w:r w:rsidR="00403847" w:rsidRPr="00403847">
        <w:rPr>
          <w:rFonts w:ascii="Times New Roman" w:hAnsi="Times New Roman" w:cs="Times New Roman"/>
          <w:sz w:val="28"/>
          <w:szCs w:val="28"/>
        </w:rPr>
        <w:t>дефектов сварки. Предлагаемая автоматическая система распоз</w:t>
      </w:r>
      <w:r w:rsidR="00403847">
        <w:rPr>
          <w:rFonts w:ascii="Times New Roman" w:hAnsi="Times New Roman" w:cs="Times New Roman"/>
          <w:sz w:val="28"/>
          <w:szCs w:val="28"/>
        </w:rPr>
        <w:t>навания и классификации выполня</w:t>
      </w:r>
      <w:r w:rsidR="00403847" w:rsidRPr="00403847">
        <w:rPr>
          <w:rFonts w:ascii="Times New Roman" w:hAnsi="Times New Roman" w:cs="Times New Roman"/>
          <w:sz w:val="28"/>
          <w:szCs w:val="28"/>
        </w:rPr>
        <w:t>ет обнаружение на практике четырех основных типов дефектов с</w:t>
      </w:r>
      <w:r w:rsidR="00403847">
        <w:rPr>
          <w:rFonts w:ascii="Times New Roman" w:hAnsi="Times New Roman" w:cs="Times New Roman"/>
          <w:sz w:val="28"/>
          <w:szCs w:val="28"/>
        </w:rPr>
        <w:t>варного шва, а также типа «неде</w:t>
      </w:r>
      <w:r w:rsidR="00403847" w:rsidRPr="00403847">
        <w:rPr>
          <w:rFonts w:ascii="Times New Roman" w:hAnsi="Times New Roman" w:cs="Times New Roman"/>
          <w:sz w:val="28"/>
          <w:szCs w:val="28"/>
        </w:rPr>
        <w:t>фект». Точность или</w:t>
      </w:r>
      <w:r w:rsidR="00403847">
        <w:rPr>
          <w:rFonts w:ascii="Times New Roman" w:hAnsi="Times New Roman" w:cs="Times New Roman"/>
          <w:sz w:val="28"/>
          <w:szCs w:val="28"/>
        </w:rPr>
        <w:t xml:space="preserve"> </w:t>
      </w:r>
      <w:r w:rsidR="00403847" w:rsidRPr="00403847">
        <w:rPr>
          <w:rFonts w:ascii="Times New Roman" w:hAnsi="Times New Roman" w:cs="Times New Roman"/>
          <w:sz w:val="28"/>
          <w:szCs w:val="28"/>
        </w:rPr>
        <w:t>доля общего числа прогнозов, которые были правильными, составили 78,9 % для искусственной</w:t>
      </w:r>
      <w:r w:rsidR="00403847">
        <w:rPr>
          <w:rFonts w:ascii="Times New Roman" w:hAnsi="Times New Roman" w:cs="Times New Roman"/>
          <w:sz w:val="28"/>
          <w:szCs w:val="28"/>
        </w:rPr>
        <w:t xml:space="preserve"> </w:t>
      </w:r>
      <w:r w:rsidR="00403847" w:rsidRPr="00403847">
        <w:rPr>
          <w:rFonts w:ascii="Times New Roman" w:hAnsi="Times New Roman" w:cs="Times New Roman"/>
          <w:sz w:val="28"/>
          <w:szCs w:val="28"/>
        </w:rPr>
        <w:t>нейронной сети и 82,6 % для системы нечетного вывода с адаптивной сетью.</w:t>
      </w:r>
    </w:p>
    <w:p w14:paraId="0026D1B5" w14:textId="77777777" w:rsidR="00403847" w:rsidRPr="00403847" w:rsidRDefault="00403847" w:rsidP="00403847">
      <w:pPr>
        <w:spacing w:after="0" w:line="360" w:lineRule="auto"/>
        <w:ind w:firstLine="709"/>
        <w:jc w:val="both"/>
        <w:rPr>
          <w:rFonts w:ascii="Times New Roman" w:hAnsi="Times New Roman" w:cs="Times New Roman"/>
          <w:sz w:val="28"/>
          <w:szCs w:val="28"/>
        </w:rPr>
      </w:pPr>
      <w:r w:rsidRPr="00594AAA">
        <w:rPr>
          <w:rFonts w:ascii="Times New Roman" w:hAnsi="Times New Roman" w:cs="Times New Roman"/>
          <w:color w:val="000000" w:themeColor="text1"/>
          <w:sz w:val="28"/>
          <w:szCs w:val="28"/>
        </w:rPr>
        <w:t>В [</w:t>
      </w:r>
      <w:r w:rsidR="00594AAA" w:rsidRPr="00594AAA">
        <w:rPr>
          <w:rFonts w:ascii="Times New Roman" w:hAnsi="Times New Roman" w:cs="Times New Roman"/>
          <w:color w:val="000000" w:themeColor="text1"/>
          <w:sz w:val="28"/>
          <w:szCs w:val="28"/>
        </w:rPr>
        <w:t>15</w:t>
      </w:r>
      <w:r w:rsidRPr="00594AAA">
        <w:rPr>
          <w:rFonts w:ascii="Times New Roman" w:hAnsi="Times New Roman" w:cs="Times New Roman"/>
          <w:color w:val="000000" w:themeColor="text1"/>
          <w:sz w:val="28"/>
          <w:szCs w:val="28"/>
        </w:rPr>
        <w:t>] б</w:t>
      </w:r>
      <w:r w:rsidRPr="00403847">
        <w:rPr>
          <w:rFonts w:ascii="Times New Roman" w:hAnsi="Times New Roman" w:cs="Times New Roman"/>
          <w:sz w:val="28"/>
          <w:szCs w:val="28"/>
        </w:rPr>
        <w:t>ыл предложен эффективный и адаптивный метод ав</w:t>
      </w:r>
      <w:r>
        <w:rPr>
          <w:rFonts w:ascii="Times New Roman" w:hAnsi="Times New Roman" w:cs="Times New Roman"/>
          <w:sz w:val="28"/>
          <w:szCs w:val="28"/>
        </w:rPr>
        <w:t>томатического обнаружения дефек</w:t>
      </w:r>
      <w:r w:rsidRPr="00403847">
        <w:rPr>
          <w:rFonts w:ascii="Times New Roman" w:hAnsi="Times New Roman" w:cs="Times New Roman"/>
          <w:sz w:val="28"/>
          <w:szCs w:val="28"/>
        </w:rPr>
        <w:t xml:space="preserve">тов подвижного сварного шва с использованием отслеживания </w:t>
      </w:r>
      <w:r>
        <w:rPr>
          <w:rFonts w:ascii="Times New Roman" w:hAnsi="Times New Roman" w:cs="Times New Roman"/>
          <w:sz w:val="28"/>
          <w:szCs w:val="28"/>
        </w:rPr>
        <w:t>дефектов в режиме рентгенографи</w:t>
      </w:r>
      <w:r w:rsidRPr="00403847">
        <w:rPr>
          <w:rFonts w:ascii="Times New Roman" w:hAnsi="Times New Roman" w:cs="Times New Roman"/>
          <w:sz w:val="28"/>
          <w:szCs w:val="28"/>
        </w:rPr>
        <w:t>ческого изображения в реальном времени. При этом использова</w:t>
      </w:r>
      <w:r>
        <w:rPr>
          <w:rFonts w:ascii="Times New Roman" w:hAnsi="Times New Roman" w:cs="Times New Roman"/>
          <w:sz w:val="28"/>
          <w:szCs w:val="28"/>
        </w:rPr>
        <w:t>лся алгоритм сегментации изобра</w:t>
      </w:r>
      <w:r w:rsidRPr="00403847">
        <w:rPr>
          <w:rFonts w:ascii="Times New Roman" w:hAnsi="Times New Roman" w:cs="Times New Roman"/>
          <w:sz w:val="28"/>
          <w:szCs w:val="28"/>
        </w:rPr>
        <w:t>жений с низким порогом с целью обнаружения всех потенциальных дефектов сварного шва в</w:t>
      </w:r>
      <w:r>
        <w:rPr>
          <w:rFonts w:ascii="Times New Roman" w:hAnsi="Times New Roman" w:cs="Times New Roman"/>
          <w:sz w:val="28"/>
          <w:szCs w:val="28"/>
        </w:rPr>
        <w:t xml:space="preserve"> </w:t>
      </w:r>
      <w:r w:rsidRPr="00403847">
        <w:rPr>
          <w:rFonts w:ascii="Times New Roman" w:hAnsi="Times New Roman" w:cs="Times New Roman"/>
          <w:sz w:val="28"/>
          <w:szCs w:val="28"/>
        </w:rPr>
        <w:t>каждом изображении последовательности. Затем применяло</w:t>
      </w:r>
      <w:r>
        <w:rPr>
          <w:rFonts w:ascii="Times New Roman" w:hAnsi="Times New Roman" w:cs="Times New Roman"/>
          <w:sz w:val="28"/>
          <w:szCs w:val="28"/>
        </w:rPr>
        <w:t>сь модифицированное преобразова</w:t>
      </w:r>
      <w:r w:rsidRPr="00403847">
        <w:rPr>
          <w:rFonts w:ascii="Times New Roman" w:hAnsi="Times New Roman" w:cs="Times New Roman"/>
          <w:sz w:val="28"/>
          <w:szCs w:val="28"/>
        </w:rPr>
        <w:t>ние Хафа (Hough) для отслеживания центра тяжести потенци</w:t>
      </w:r>
      <w:r>
        <w:rPr>
          <w:rFonts w:ascii="Times New Roman" w:hAnsi="Times New Roman" w:cs="Times New Roman"/>
          <w:sz w:val="28"/>
          <w:szCs w:val="28"/>
        </w:rPr>
        <w:t>альных дефектов в последователь</w:t>
      </w:r>
      <w:r w:rsidRPr="00403847">
        <w:rPr>
          <w:rFonts w:ascii="Times New Roman" w:hAnsi="Times New Roman" w:cs="Times New Roman"/>
          <w:sz w:val="28"/>
          <w:szCs w:val="28"/>
        </w:rPr>
        <w:t>ности изображений, а потенциальные дефекты, которые невоз</w:t>
      </w:r>
      <w:r>
        <w:rPr>
          <w:rFonts w:ascii="Times New Roman" w:hAnsi="Times New Roman" w:cs="Times New Roman"/>
          <w:sz w:val="28"/>
          <w:szCs w:val="28"/>
        </w:rPr>
        <w:t>можно было отслеживать, устраня</w:t>
      </w:r>
      <w:r w:rsidRPr="00403847">
        <w:rPr>
          <w:rFonts w:ascii="Times New Roman" w:hAnsi="Times New Roman" w:cs="Times New Roman"/>
          <w:sz w:val="28"/>
          <w:szCs w:val="28"/>
        </w:rPr>
        <w:t>лись как ложные дефекты. Полученные экспериментальные результаты подтверждают, что</w:t>
      </w:r>
      <w:r>
        <w:rPr>
          <w:rFonts w:ascii="Times New Roman" w:hAnsi="Times New Roman" w:cs="Times New Roman"/>
          <w:sz w:val="28"/>
          <w:szCs w:val="28"/>
        </w:rPr>
        <w:t xml:space="preserve"> </w:t>
      </w:r>
      <w:r w:rsidRPr="00403847">
        <w:rPr>
          <w:rFonts w:ascii="Times New Roman" w:hAnsi="Times New Roman" w:cs="Times New Roman"/>
          <w:sz w:val="28"/>
          <w:szCs w:val="28"/>
        </w:rPr>
        <w:t>использование предлагаемого метода позволяет обнаруживать дефекты сварного шва с высокой</w:t>
      </w:r>
      <w:r>
        <w:rPr>
          <w:rFonts w:ascii="Times New Roman" w:hAnsi="Times New Roman" w:cs="Times New Roman"/>
          <w:sz w:val="28"/>
          <w:szCs w:val="28"/>
        </w:rPr>
        <w:t xml:space="preserve"> </w:t>
      </w:r>
      <w:r w:rsidRPr="00403847">
        <w:rPr>
          <w:rFonts w:ascii="Times New Roman" w:hAnsi="Times New Roman" w:cs="Times New Roman"/>
          <w:sz w:val="28"/>
          <w:szCs w:val="28"/>
        </w:rPr>
        <w:t>степенью уверенности и избегать ложных тревог, вызванных шумом.</w:t>
      </w:r>
    </w:p>
    <w:p w14:paraId="6C47BC1B" w14:textId="77777777" w:rsidR="00403847" w:rsidRPr="00403847" w:rsidRDefault="00403847" w:rsidP="00403847">
      <w:pPr>
        <w:spacing w:after="0" w:line="360" w:lineRule="auto"/>
        <w:ind w:firstLine="709"/>
        <w:jc w:val="both"/>
        <w:rPr>
          <w:rFonts w:ascii="Times New Roman" w:hAnsi="Times New Roman" w:cs="Times New Roman"/>
          <w:sz w:val="28"/>
          <w:szCs w:val="28"/>
        </w:rPr>
      </w:pPr>
      <w:r w:rsidRPr="00403847">
        <w:rPr>
          <w:rFonts w:ascii="Times New Roman" w:hAnsi="Times New Roman" w:cs="Times New Roman"/>
          <w:sz w:val="28"/>
          <w:szCs w:val="28"/>
        </w:rPr>
        <w:t>Авторам</w:t>
      </w:r>
      <w:r w:rsidRPr="00594AAA">
        <w:rPr>
          <w:rFonts w:ascii="Times New Roman" w:hAnsi="Times New Roman" w:cs="Times New Roman"/>
          <w:color w:val="000000" w:themeColor="text1"/>
          <w:sz w:val="28"/>
          <w:szCs w:val="28"/>
        </w:rPr>
        <w:t>и [</w:t>
      </w:r>
      <w:r w:rsidR="00594AAA" w:rsidRPr="00594AAA">
        <w:rPr>
          <w:rFonts w:ascii="Times New Roman" w:hAnsi="Times New Roman" w:cs="Times New Roman"/>
          <w:color w:val="000000" w:themeColor="text1"/>
          <w:sz w:val="28"/>
          <w:szCs w:val="28"/>
        </w:rPr>
        <w:t>16</w:t>
      </w:r>
      <w:r w:rsidRPr="00594AAA">
        <w:rPr>
          <w:rFonts w:ascii="Times New Roman" w:hAnsi="Times New Roman" w:cs="Times New Roman"/>
          <w:color w:val="000000" w:themeColor="text1"/>
          <w:sz w:val="28"/>
          <w:szCs w:val="28"/>
        </w:rPr>
        <w:t>] пре</w:t>
      </w:r>
      <w:r w:rsidRPr="00403847">
        <w:rPr>
          <w:rFonts w:ascii="Times New Roman" w:hAnsi="Times New Roman" w:cs="Times New Roman"/>
          <w:sz w:val="28"/>
          <w:szCs w:val="28"/>
        </w:rPr>
        <w:t>длагается метод, основанный на фильтрации Калмана для обнаружения</w:t>
      </w:r>
      <w:r>
        <w:rPr>
          <w:rFonts w:ascii="Times New Roman" w:hAnsi="Times New Roman" w:cs="Times New Roman"/>
          <w:sz w:val="28"/>
          <w:szCs w:val="28"/>
        </w:rPr>
        <w:t xml:space="preserve"> </w:t>
      </w:r>
      <w:r w:rsidRPr="00403847">
        <w:rPr>
          <w:rFonts w:ascii="Times New Roman" w:hAnsi="Times New Roman" w:cs="Times New Roman"/>
          <w:sz w:val="28"/>
          <w:szCs w:val="28"/>
        </w:rPr>
        <w:t xml:space="preserve">дефектов сварки спиральных труб по радиографическим </w:t>
      </w:r>
      <w:r w:rsidRPr="00403847">
        <w:rPr>
          <w:rFonts w:ascii="Times New Roman" w:hAnsi="Times New Roman" w:cs="Times New Roman"/>
          <w:sz w:val="28"/>
          <w:szCs w:val="28"/>
        </w:rPr>
        <w:lastRenderedPageBreak/>
        <w:t>изображениям в реальном времени.</w:t>
      </w:r>
      <w:r>
        <w:rPr>
          <w:rFonts w:ascii="Times New Roman" w:hAnsi="Times New Roman" w:cs="Times New Roman"/>
          <w:sz w:val="28"/>
          <w:szCs w:val="28"/>
        </w:rPr>
        <w:t xml:space="preserve"> </w:t>
      </w:r>
      <w:r w:rsidRPr="00403847">
        <w:rPr>
          <w:rFonts w:ascii="Times New Roman" w:hAnsi="Times New Roman" w:cs="Times New Roman"/>
          <w:sz w:val="28"/>
          <w:szCs w:val="28"/>
        </w:rPr>
        <w:t>Наличие шумов изображения и неоднородность фона вызывают многочисленные ложные тревоги.</w:t>
      </w:r>
      <w:r>
        <w:rPr>
          <w:rFonts w:ascii="Times New Roman" w:hAnsi="Times New Roman" w:cs="Times New Roman"/>
          <w:sz w:val="28"/>
          <w:szCs w:val="28"/>
        </w:rPr>
        <w:t xml:space="preserve"> </w:t>
      </w:r>
      <w:r w:rsidRPr="00403847">
        <w:rPr>
          <w:rFonts w:ascii="Times New Roman" w:hAnsi="Times New Roman" w:cs="Times New Roman"/>
          <w:sz w:val="28"/>
          <w:szCs w:val="28"/>
        </w:rPr>
        <w:t>В этой работе непрерывность траекторий дефектов в последовательности изображений оп</w:t>
      </w:r>
      <w:r>
        <w:rPr>
          <w:rFonts w:ascii="Times New Roman" w:hAnsi="Times New Roman" w:cs="Times New Roman"/>
          <w:sz w:val="28"/>
          <w:szCs w:val="28"/>
        </w:rPr>
        <w:t>ределя</w:t>
      </w:r>
      <w:r w:rsidRPr="00403847">
        <w:rPr>
          <w:rFonts w:ascii="Times New Roman" w:hAnsi="Times New Roman" w:cs="Times New Roman"/>
          <w:sz w:val="28"/>
          <w:szCs w:val="28"/>
        </w:rPr>
        <w:t>ется с помощью фильтрации Калмана для идентификации истинных дефектов. Потенциальные</w:t>
      </w:r>
      <w:r>
        <w:rPr>
          <w:rFonts w:ascii="Times New Roman" w:hAnsi="Times New Roman" w:cs="Times New Roman"/>
          <w:sz w:val="28"/>
          <w:szCs w:val="28"/>
        </w:rPr>
        <w:t xml:space="preserve"> </w:t>
      </w:r>
      <w:r w:rsidRPr="00403847">
        <w:rPr>
          <w:rFonts w:ascii="Times New Roman" w:hAnsi="Times New Roman" w:cs="Times New Roman"/>
          <w:sz w:val="28"/>
          <w:szCs w:val="28"/>
        </w:rPr>
        <w:t>области дефектов без непрерывного движения считаются ложными тревогами и устраняются.</w:t>
      </w:r>
      <w:r>
        <w:rPr>
          <w:rFonts w:ascii="Times New Roman" w:hAnsi="Times New Roman" w:cs="Times New Roman"/>
          <w:sz w:val="28"/>
          <w:szCs w:val="28"/>
        </w:rPr>
        <w:t xml:space="preserve"> </w:t>
      </w:r>
      <w:r w:rsidRPr="00403847">
        <w:rPr>
          <w:rFonts w:ascii="Times New Roman" w:hAnsi="Times New Roman" w:cs="Times New Roman"/>
          <w:sz w:val="28"/>
          <w:szCs w:val="28"/>
        </w:rPr>
        <w:t xml:space="preserve">Проведенные эксперименты продемонстрировали адаптивность предлагаемого метода. </w:t>
      </w:r>
    </w:p>
    <w:p w14:paraId="17085039" w14:textId="77777777" w:rsidR="00403847" w:rsidRPr="00403847" w:rsidRDefault="00403847" w:rsidP="00403847">
      <w:pPr>
        <w:spacing w:after="0" w:line="360" w:lineRule="auto"/>
        <w:ind w:firstLine="709"/>
        <w:jc w:val="both"/>
        <w:rPr>
          <w:rFonts w:ascii="Times New Roman" w:hAnsi="Times New Roman" w:cs="Times New Roman"/>
          <w:sz w:val="28"/>
          <w:szCs w:val="28"/>
        </w:rPr>
      </w:pPr>
      <w:r w:rsidRPr="00594AAA">
        <w:rPr>
          <w:rFonts w:ascii="Times New Roman" w:hAnsi="Times New Roman" w:cs="Times New Roman"/>
          <w:color w:val="000000" w:themeColor="text1"/>
          <w:sz w:val="28"/>
          <w:szCs w:val="28"/>
        </w:rPr>
        <w:t>В [</w:t>
      </w:r>
      <w:r w:rsidR="00594AAA" w:rsidRPr="00594AAA">
        <w:rPr>
          <w:rFonts w:ascii="Times New Roman" w:hAnsi="Times New Roman" w:cs="Times New Roman"/>
          <w:color w:val="000000" w:themeColor="text1"/>
          <w:sz w:val="28"/>
          <w:szCs w:val="28"/>
        </w:rPr>
        <w:t>17</w:t>
      </w:r>
      <w:r w:rsidRPr="00594AAA">
        <w:rPr>
          <w:rFonts w:ascii="Times New Roman" w:hAnsi="Times New Roman" w:cs="Times New Roman"/>
          <w:color w:val="000000" w:themeColor="text1"/>
          <w:sz w:val="28"/>
          <w:szCs w:val="28"/>
        </w:rPr>
        <w:t>] автоматическое управление и проверка дефектов сварки производилась методом обнаружения границ рентгенографических изображений, основанных главным образом на использовании многослойного персептрона. Авторами [</w:t>
      </w:r>
      <w:r w:rsidR="00594AAA" w:rsidRPr="00594AAA">
        <w:rPr>
          <w:rFonts w:ascii="Times New Roman" w:hAnsi="Times New Roman" w:cs="Times New Roman"/>
          <w:color w:val="000000" w:themeColor="text1"/>
          <w:sz w:val="28"/>
          <w:szCs w:val="28"/>
        </w:rPr>
        <w:t>17</w:t>
      </w:r>
      <w:r w:rsidRPr="00594AAA">
        <w:rPr>
          <w:rFonts w:ascii="Times New Roman" w:hAnsi="Times New Roman" w:cs="Times New Roman"/>
          <w:color w:val="000000" w:themeColor="text1"/>
          <w:sz w:val="28"/>
          <w:szCs w:val="28"/>
        </w:rPr>
        <w:t>] описан</w:t>
      </w:r>
      <w:r>
        <w:rPr>
          <w:rFonts w:ascii="Times New Roman" w:hAnsi="Times New Roman" w:cs="Times New Roman"/>
          <w:sz w:val="28"/>
          <w:szCs w:val="28"/>
        </w:rPr>
        <w:t xml:space="preserve"> </w:t>
      </w:r>
      <w:r w:rsidRPr="00403847">
        <w:rPr>
          <w:rFonts w:ascii="Times New Roman" w:hAnsi="Times New Roman" w:cs="Times New Roman"/>
          <w:sz w:val="28"/>
          <w:szCs w:val="28"/>
        </w:rPr>
        <w:t>метод обнаружения дефектов сварки по радиографическим изо</w:t>
      </w:r>
      <w:r>
        <w:rPr>
          <w:rFonts w:ascii="Times New Roman" w:hAnsi="Times New Roman" w:cs="Times New Roman"/>
          <w:sz w:val="28"/>
          <w:szCs w:val="28"/>
        </w:rPr>
        <w:t>бражениям, основанный на исполь</w:t>
      </w:r>
      <w:r w:rsidRPr="00403847">
        <w:rPr>
          <w:rFonts w:ascii="Times New Roman" w:hAnsi="Times New Roman" w:cs="Times New Roman"/>
          <w:sz w:val="28"/>
          <w:szCs w:val="28"/>
        </w:rPr>
        <w:t>зовании искусственных нейронных сетей, ориентированный на</w:t>
      </w:r>
      <w:r>
        <w:rPr>
          <w:rFonts w:ascii="Times New Roman" w:hAnsi="Times New Roman" w:cs="Times New Roman"/>
          <w:sz w:val="28"/>
          <w:szCs w:val="28"/>
        </w:rPr>
        <w:t xml:space="preserve"> классификацию дефектов и увели</w:t>
      </w:r>
      <w:r w:rsidRPr="00403847">
        <w:rPr>
          <w:rFonts w:ascii="Times New Roman" w:hAnsi="Times New Roman" w:cs="Times New Roman"/>
          <w:sz w:val="28"/>
          <w:szCs w:val="28"/>
        </w:rPr>
        <w:t>чение процента успешности распознавания. Работа выполнялась в четыре этапа: первый этап</w:t>
      </w:r>
      <w:r>
        <w:rPr>
          <w:rFonts w:ascii="Times New Roman" w:hAnsi="Times New Roman" w:cs="Times New Roman"/>
          <w:sz w:val="28"/>
          <w:szCs w:val="28"/>
        </w:rPr>
        <w:t xml:space="preserve"> </w:t>
      </w:r>
      <w:r w:rsidRPr="00403847">
        <w:rPr>
          <w:rFonts w:ascii="Times New Roman" w:hAnsi="Times New Roman" w:cs="Times New Roman"/>
          <w:sz w:val="28"/>
          <w:szCs w:val="28"/>
        </w:rPr>
        <w:t>состоял в подготовке базы данных, которая использовалась позже на втором этапе для обучения.</w:t>
      </w:r>
      <w:r>
        <w:rPr>
          <w:rFonts w:ascii="Times New Roman" w:hAnsi="Times New Roman" w:cs="Times New Roman"/>
          <w:sz w:val="28"/>
          <w:szCs w:val="28"/>
        </w:rPr>
        <w:t xml:space="preserve"> </w:t>
      </w:r>
      <w:r w:rsidRPr="00403847">
        <w:rPr>
          <w:rFonts w:ascii="Times New Roman" w:hAnsi="Times New Roman" w:cs="Times New Roman"/>
          <w:sz w:val="28"/>
          <w:szCs w:val="28"/>
        </w:rPr>
        <w:t xml:space="preserve">Следующий этап выполнялся в двух основных частях: первая </w:t>
      </w:r>
      <w:r>
        <w:rPr>
          <w:rFonts w:ascii="Times New Roman" w:hAnsi="Times New Roman" w:cs="Times New Roman"/>
          <w:sz w:val="28"/>
          <w:szCs w:val="28"/>
        </w:rPr>
        <w:t>часть посвящена обнаружению кон</w:t>
      </w:r>
      <w:r w:rsidRPr="00403847">
        <w:rPr>
          <w:rFonts w:ascii="Times New Roman" w:hAnsi="Times New Roman" w:cs="Times New Roman"/>
          <w:sz w:val="28"/>
          <w:szCs w:val="28"/>
        </w:rPr>
        <w:t>туров, вторая часть состояла в устранении дополнительных контуров. И наконец, проводилось</w:t>
      </w:r>
      <w:r>
        <w:rPr>
          <w:rFonts w:ascii="Times New Roman" w:hAnsi="Times New Roman" w:cs="Times New Roman"/>
          <w:sz w:val="28"/>
          <w:szCs w:val="28"/>
        </w:rPr>
        <w:t xml:space="preserve"> </w:t>
      </w:r>
      <w:r w:rsidRPr="00403847">
        <w:rPr>
          <w:rFonts w:ascii="Times New Roman" w:hAnsi="Times New Roman" w:cs="Times New Roman"/>
          <w:sz w:val="28"/>
          <w:szCs w:val="28"/>
        </w:rPr>
        <w:t>распознавание дефектов по реальным изображениям сварных швов.</w:t>
      </w:r>
    </w:p>
    <w:p w14:paraId="34FA58AC" w14:textId="77777777" w:rsidR="00403847" w:rsidRPr="00403847" w:rsidRDefault="00403847" w:rsidP="00403847">
      <w:pPr>
        <w:spacing w:after="0" w:line="360" w:lineRule="auto"/>
        <w:ind w:firstLine="709"/>
        <w:jc w:val="both"/>
        <w:rPr>
          <w:rFonts w:ascii="Times New Roman" w:hAnsi="Times New Roman" w:cs="Times New Roman"/>
          <w:sz w:val="28"/>
          <w:szCs w:val="28"/>
        </w:rPr>
      </w:pPr>
      <w:r w:rsidRPr="00403847">
        <w:rPr>
          <w:rFonts w:ascii="Times New Roman" w:hAnsi="Times New Roman" w:cs="Times New Roman"/>
          <w:sz w:val="28"/>
          <w:szCs w:val="28"/>
        </w:rPr>
        <w:t>В</w:t>
      </w:r>
      <w:r w:rsidRPr="00594AAA">
        <w:rPr>
          <w:rFonts w:ascii="Times New Roman" w:hAnsi="Times New Roman" w:cs="Times New Roman"/>
          <w:color w:val="000000" w:themeColor="text1"/>
          <w:sz w:val="28"/>
          <w:szCs w:val="28"/>
        </w:rPr>
        <w:t xml:space="preserve"> [</w:t>
      </w:r>
      <w:r w:rsidR="00594AAA" w:rsidRPr="00594AAA">
        <w:rPr>
          <w:rFonts w:ascii="Times New Roman" w:hAnsi="Times New Roman" w:cs="Times New Roman"/>
          <w:color w:val="000000" w:themeColor="text1"/>
          <w:sz w:val="28"/>
          <w:szCs w:val="28"/>
        </w:rPr>
        <w:t>18</w:t>
      </w:r>
      <w:r w:rsidRPr="00594AAA">
        <w:rPr>
          <w:rFonts w:ascii="Times New Roman" w:hAnsi="Times New Roman" w:cs="Times New Roman"/>
          <w:color w:val="000000" w:themeColor="text1"/>
          <w:sz w:val="28"/>
          <w:szCs w:val="28"/>
        </w:rPr>
        <w:t>] пр</w:t>
      </w:r>
      <w:r w:rsidRPr="00403847">
        <w:rPr>
          <w:rFonts w:ascii="Times New Roman" w:hAnsi="Times New Roman" w:cs="Times New Roman"/>
          <w:sz w:val="28"/>
          <w:szCs w:val="28"/>
        </w:rPr>
        <w:t>едставлен метод обнаружения и классификации д</w:t>
      </w:r>
      <w:r w:rsidR="007F67E6">
        <w:rPr>
          <w:rFonts w:ascii="Times New Roman" w:hAnsi="Times New Roman" w:cs="Times New Roman"/>
          <w:sz w:val="28"/>
          <w:szCs w:val="28"/>
        </w:rPr>
        <w:t>ефектов на рентгенограммах свар</w:t>
      </w:r>
      <w:r w:rsidRPr="00403847">
        <w:rPr>
          <w:rFonts w:ascii="Times New Roman" w:hAnsi="Times New Roman" w:cs="Times New Roman"/>
          <w:sz w:val="28"/>
          <w:szCs w:val="28"/>
        </w:rPr>
        <w:t>ных швов. Этот метод был применен для обнаружения и распознавания разрывов на изображениях</w:t>
      </w:r>
      <w:r w:rsidR="007F67E6">
        <w:rPr>
          <w:rFonts w:ascii="Times New Roman" w:hAnsi="Times New Roman" w:cs="Times New Roman"/>
          <w:sz w:val="28"/>
          <w:szCs w:val="28"/>
        </w:rPr>
        <w:t xml:space="preserve"> </w:t>
      </w:r>
      <w:r w:rsidRPr="00403847">
        <w:rPr>
          <w:rFonts w:ascii="Times New Roman" w:hAnsi="Times New Roman" w:cs="Times New Roman"/>
          <w:sz w:val="28"/>
          <w:szCs w:val="28"/>
        </w:rPr>
        <w:t>сварных швов, которые могут соответствовать ложным тревог</w:t>
      </w:r>
      <w:r w:rsidR="007F67E6">
        <w:rPr>
          <w:rFonts w:ascii="Times New Roman" w:hAnsi="Times New Roman" w:cs="Times New Roman"/>
          <w:sz w:val="28"/>
          <w:szCs w:val="28"/>
        </w:rPr>
        <w:t>ам или дефектам, таким как пори</w:t>
      </w:r>
      <w:r w:rsidRPr="00403847">
        <w:rPr>
          <w:rFonts w:ascii="Times New Roman" w:hAnsi="Times New Roman" w:cs="Times New Roman"/>
          <w:sz w:val="28"/>
          <w:szCs w:val="28"/>
        </w:rPr>
        <w:t>стость, шлаковые включения, поры газа, отсутствие плавления и</w:t>
      </w:r>
      <w:r w:rsidR="007F67E6">
        <w:rPr>
          <w:rFonts w:ascii="Times New Roman" w:hAnsi="Times New Roman" w:cs="Times New Roman"/>
          <w:sz w:val="28"/>
          <w:szCs w:val="28"/>
        </w:rPr>
        <w:t>ли трещины. Набор из 43 дескрип</w:t>
      </w:r>
      <w:r w:rsidRPr="00403847">
        <w:rPr>
          <w:rFonts w:ascii="Times New Roman" w:hAnsi="Times New Roman" w:cs="Times New Roman"/>
          <w:sz w:val="28"/>
          <w:szCs w:val="28"/>
        </w:rPr>
        <w:t>торов, соответствующих измерениям текстуры и геометрическим признакам, извлекается для</w:t>
      </w:r>
      <w:r w:rsidR="007F67E6">
        <w:rPr>
          <w:rFonts w:ascii="Times New Roman" w:hAnsi="Times New Roman" w:cs="Times New Roman"/>
          <w:sz w:val="28"/>
          <w:szCs w:val="28"/>
        </w:rPr>
        <w:t xml:space="preserve"> </w:t>
      </w:r>
      <w:r w:rsidRPr="00403847">
        <w:rPr>
          <w:rFonts w:ascii="Times New Roman" w:hAnsi="Times New Roman" w:cs="Times New Roman"/>
          <w:sz w:val="28"/>
          <w:szCs w:val="28"/>
        </w:rPr>
        <w:t>каждого сегментированного объекта и задается как вход в кла</w:t>
      </w:r>
      <w:r w:rsidR="007F67E6">
        <w:rPr>
          <w:rFonts w:ascii="Times New Roman" w:hAnsi="Times New Roman" w:cs="Times New Roman"/>
          <w:sz w:val="28"/>
          <w:szCs w:val="28"/>
        </w:rPr>
        <w:t>ссификатор. Классификатор обуча</w:t>
      </w:r>
      <w:r w:rsidRPr="00403847">
        <w:rPr>
          <w:rFonts w:ascii="Times New Roman" w:hAnsi="Times New Roman" w:cs="Times New Roman"/>
          <w:sz w:val="28"/>
          <w:szCs w:val="28"/>
        </w:rPr>
        <w:t>ется распределять каждый из объектов в один из классов дефектов или характеризовать его как</w:t>
      </w:r>
      <w:r w:rsidR="007F67E6">
        <w:rPr>
          <w:rFonts w:ascii="Times New Roman" w:hAnsi="Times New Roman" w:cs="Times New Roman"/>
          <w:sz w:val="28"/>
          <w:szCs w:val="28"/>
        </w:rPr>
        <w:t xml:space="preserve"> </w:t>
      </w:r>
      <w:r w:rsidRPr="00403847">
        <w:rPr>
          <w:rFonts w:ascii="Times New Roman" w:hAnsi="Times New Roman" w:cs="Times New Roman"/>
          <w:sz w:val="28"/>
          <w:szCs w:val="28"/>
        </w:rPr>
        <w:t>«недефект». Использовалась трехкратная перекрестная проверк</w:t>
      </w:r>
      <w:r w:rsidR="007F67E6">
        <w:rPr>
          <w:rFonts w:ascii="Times New Roman" w:hAnsi="Times New Roman" w:cs="Times New Roman"/>
          <w:sz w:val="28"/>
          <w:szCs w:val="28"/>
        </w:rPr>
        <w:t>а, а экспериментальные результа</w:t>
      </w:r>
      <w:r w:rsidRPr="00403847">
        <w:rPr>
          <w:rFonts w:ascii="Times New Roman" w:hAnsi="Times New Roman" w:cs="Times New Roman"/>
          <w:sz w:val="28"/>
          <w:szCs w:val="28"/>
        </w:rPr>
        <w:t>ты представлены для трех разных классификаторов (метод опорных векторов, нейронная сеть,</w:t>
      </w:r>
      <w:r w:rsidR="007F67E6">
        <w:rPr>
          <w:rFonts w:ascii="Times New Roman" w:hAnsi="Times New Roman" w:cs="Times New Roman"/>
          <w:sz w:val="28"/>
          <w:szCs w:val="28"/>
        </w:rPr>
        <w:t xml:space="preserve"> </w:t>
      </w:r>
      <w:r w:rsidRPr="00403847">
        <w:rPr>
          <w:rFonts w:ascii="Times New Roman" w:hAnsi="Times New Roman" w:cs="Times New Roman"/>
          <w:sz w:val="28"/>
          <w:szCs w:val="28"/>
        </w:rPr>
        <w:t>классификатор k-NN).</w:t>
      </w:r>
    </w:p>
    <w:p w14:paraId="0328A0A5" w14:textId="77777777" w:rsidR="008B1629" w:rsidRPr="008B1629" w:rsidRDefault="00403847" w:rsidP="008B1629">
      <w:pPr>
        <w:spacing w:after="0" w:line="360" w:lineRule="auto"/>
        <w:ind w:firstLine="709"/>
        <w:jc w:val="both"/>
        <w:rPr>
          <w:rFonts w:ascii="Times New Roman" w:hAnsi="Times New Roman" w:cs="Times New Roman"/>
          <w:sz w:val="28"/>
          <w:szCs w:val="28"/>
        </w:rPr>
      </w:pPr>
      <w:r w:rsidRPr="00403847">
        <w:rPr>
          <w:rFonts w:ascii="Times New Roman" w:hAnsi="Times New Roman" w:cs="Times New Roman"/>
          <w:sz w:val="28"/>
          <w:szCs w:val="28"/>
        </w:rPr>
        <w:lastRenderedPageBreak/>
        <w:t>Система обнаружения дефектов сварки с использованием радиографических изображений</w:t>
      </w:r>
      <w:r w:rsidR="007F67E6">
        <w:rPr>
          <w:rFonts w:ascii="Times New Roman" w:hAnsi="Times New Roman" w:cs="Times New Roman"/>
          <w:sz w:val="28"/>
          <w:szCs w:val="28"/>
        </w:rPr>
        <w:t xml:space="preserve"> </w:t>
      </w:r>
      <w:r w:rsidRPr="00403847">
        <w:rPr>
          <w:rFonts w:ascii="Times New Roman" w:hAnsi="Times New Roman" w:cs="Times New Roman"/>
          <w:sz w:val="28"/>
          <w:szCs w:val="28"/>
        </w:rPr>
        <w:t>представле</w:t>
      </w:r>
      <w:r w:rsidRPr="00594AAA">
        <w:rPr>
          <w:rFonts w:ascii="Times New Roman" w:hAnsi="Times New Roman" w:cs="Times New Roman"/>
          <w:color w:val="000000" w:themeColor="text1"/>
          <w:sz w:val="28"/>
          <w:szCs w:val="28"/>
        </w:rPr>
        <w:t>на в [</w:t>
      </w:r>
      <w:r w:rsidR="00594AAA" w:rsidRPr="00594AAA">
        <w:rPr>
          <w:rFonts w:ascii="Times New Roman" w:hAnsi="Times New Roman" w:cs="Times New Roman"/>
          <w:color w:val="000000" w:themeColor="text1"/>
          <w:sz w:val="28"/>
          <w:szCs w:val="28"/>
        </w:rPr>
        <w:t>19</w:t>
      </w:r>
      <w:r w:rsidRPr="00594AAA">
        <w:rPr>
          <w:rFonts w:ascii="Times New Roman" w:hAnsi="Times New Roman" w:cs="Times New Roman"/>
          <w:color w:val="000000" w:themeColor="text1"/>
          <w:sz w:val="28"/>
          <w:szCs w:val="28"/>
        </w:rPr>
        <w:t xml:space="preserve">]. Основная </w:t>
      </w:r>
      <w:r w:rsidRPr="00403847">
        <w:rPr>
          <w:rFonts w:ascii="Times New Roman" w:hAnsi="Times New Roman" w:cs="Times New Roman"/>
          <w:sz w:val="28"/>
          <w:szCs w:val="28"/>
        </w:rPr>
        <w:t>цель работы заключалась в создании надежной системы, потому что</w:t>
      </w:r>
      <w:r w:rsidR="007F67E6">
        <w:rPr>
          <w:rFonts w:ascii="Times New Roman" w:hAnsi="Times New Roman" w:cs="Times New Roman"/>
          <w:sz w:val="28"/>
          <w:szCs w:val="28"/>
        </w:rPr>
        <w:t xml:space="preserve"> </w:t>
      </w:r>
      <w:r w:rsidRPr="00403847">
        <w:rPr>
          <w:rFonts w:ascii="Times New Roman" w:hAnsi="Times New Roman" w:cs="Times New Roman"/>
          <w:sz w:val="28"/>
          <w:szCs w:val="28"/>
        </w:rPr>
        <w:t>человек-оператор не является стабильным оценщиком. Авторы предоставили новый метод обн</w:t>
      </w:r>
      <w:r w:rsidR="007F67E6">
        <w:rPr>
          <w:rFonts w:ascii="Times New Roman" w:hAnsi="Times New Roman" w:cs="Times New Roman"/>
          <w:sz w:val="28"/>
          <w:szCs w:val="28"/>
        </w:rPr>
        <w:t>а</w:t>
      </w:r>
      <w:r w:rsidR="008B1629" w:rsidRPr="008B1629">
        <w:rPr>
          <w:rFonts w:ascii="Times New Roman" w:hAnsi="Times New Roman" w:cs="Times New Roman"/>
          <w:sz w:val="28"/>
          <w:szCs w:val="28"/>
        </w:rPr>
        <w:t>ружения и классификации дефектов сварного шва с помощью геометрических особенностей.</w:t>
      </w:r>
      <w:r w:rsidR="008731E8">
        <w:rPr>
          <w:rFonts w:ascii="Times New Roman" w:hAnsi="Times New Roman" w:cs="Times New Roman"/>
          <w:sz w:val="28"/>
          <w:szCs w:val="28"/>
        </w:rPr>
        <w:t xml:space="preserve"> </w:t>
      </w:r>
      <w:r w:rsidR="008B1629" w:rsidRPr="008B1629">
        <w:rPr>
          <w:rFonts w:ascii="Times New Roman" w:hAnsi="Times New Roman" w:cs="Times New Roman"/>
          <w:sz w:val="28"/>
          <w:szCs w:val="28"/>
        </w:rPr>
        <w:t>Во-первых, выполняется шумоподавление, поскольку рентге</w:t>
      </w:r>
      <w:r w:rsidR="008731E8">
        <w:rPr>
          <w:rFonts w:ascii="Times New Roman" w:hAnsi="Times New Roman" w:cs="Times New Roman"/>
          <w:sz w:val="28"/>
          <w:szCs w:val="28"/>
        </w:rPr>
        <w:t>нографические изображения содер</w:t>
      </w:r>
      <w:r w:rsidR="008B1629" w:rsidRPr="008B1629">
        <w:rPr>
          <w:rFonts w:ascii="Times New Roman" w:hAnsi="Times New Roman" w:cs="Times New Roman"/>
          <w:sz w:val="28"/>
          <w:szCs w:val="28"/>
        </w:rPr>
        <w:t>жат шум. После этого дефекты должны быть локализованы с максимальной дисперсией между</w:t>
      </w:r>
      <w:r w:rsidR="008731E8">
        <w:rPr>
          <w:rFonts w:ascii="Times New Roman" w:hAnsi="Times New Roman" w:cs="Times New Roman"/>
          <w:sz w:val="28"/>
          <w:szCs w:val="28"/>
        </w:rPr>
        <w:t xml:space="preserve"> </w:t>
      </w:r>
      <w:r w:rsidR="008B1629" w:rsidRPr="008B1629">
        <w:rPr>
          <w:rFonts w:ascii="Times New Roman" w:hAnsi="Times New Roman" w:cs="Times New Roman"/>
          <w:sz w:val="28"/>
          <w:szCs w:val="28"/>
        </w:rPr>
        <w:t>классами и минимальной дисперсией внутри класса. Далее проводится извлечение признаков,</w:t>
      </w:r>
      <w:r w:rsidR="008731E8">
        <w:rPr>
          <w:rFonts w:ascii="Times New Roman" w:hAnsi="Times New Roman" w:cs="Times New Roman"/>
          <w:sz w:val="28"/>
          <w:szCs w:val="28"/>
        </w:rPr>
        <w:t xml:space="preserve"> </w:t>
      </w:r>
      <w:r w:rsidR="008B1629" w:rsidRPr="008B1629">
        <w:rPr>
          <w:rFonts w:ascii="Times New Roman" w:hAnsi="Times New Roman" w:cs="Times New Roman"/>
          <w:sz w:val="28"/>
          <w:szCs w:val="28"/>
        </w:rPr>
        <w:t>описывающих форму локализованных объектов в сегментированных изображениях. Используя</w:t>
      </w:r>
      <w:r w:rsidR="008731E8">
        <w:rPr>
          <w:rFonts w:ascii="Times New Roman" w:hAnsi="Times New Roman" w:cs="Times New Roman"/>
          <w:sz w:val="28"/>
          <w:szCs w:val="28"/>
        </w:rPr>
        <w:t xml:space="preserve"> </w:t>
      </w:r>
      <w:r w:rsidR="008B1629" w:rsidRPr="008B1629">
        <w:rPr>
          <w:rFonts w:ascii="Times New Roman" w:hAnsi="Times New Roman" w:cs="Times New Roman"/>
          <w:sz w:val="28"/>
          <w:szCs w:val="28"/>
        </w:rPr>
        <w:t>эти дескрипторы формы (геометрические особенности), дефекты классифицировались с помощью</w:t>
      </w:r>
      <w:r w:rsidR="008731E8">
        <w:rPr>
          <w:rFonts w:ascii="Times New Roman" w:hAnsi="Times New Roman" w:cs="Times New Roman"/>
          <w:sz w:val="28"/>
          <w:szCs w:val="28"/>
        </w:rPr>
        <w:t xml:space="preserve"> </w:t>
      </w:r>
      <w:r w:rsidR="008B1629" w:rsidRPr="008B1629">
        <w:rPr>
          <w:rFonts w:ascii="Times New Roman" w:hAnsi="Times New Roman" w:cs="Times New Roman"/>
          <w:sz w:val="28"/>
          <w:szCs w:val="28"/>
        </w:rPr>
        <w:t>искусственной нейронной сети.</w:t>
      </w:r>
    </w:p>
    <w:p w14:paraId="48A78B78" w14:textId="77777777" w:rsidR="008B1629" w:rsidRPr="008B1629" w:rsidRDefault="008B1629" w:rsidP="008B1629">
      <w:pPr>
        <w:spacing w:after="0" w:line="360" w:lineRule="auto"/>
        <w:ind w:firstLine="709"/>
        <w:jc w:val="both"/>
        <w:rPr>
          <w:rFonts w:ascii="Times New Roman" w:hAnsi="Times New Roman" w:cs="Times New Roman"/>
          <w:sz w:val="28"/>
          <w:szCs w:val="28"/>
        </w:rPr>
      </w:pPr>
      <w:r w:rsidRPr="00594AAA">
        <w:rPr>
          <w:rFonts w:ascii="Times New Roman" w:hAnsi="Times New Roman" w:cs="Times New Roman"/>
          <w:color w:val="000000" w:themeColor="text1"/>
          <w:sz w:val="28"/>
          <w:szCs w:val="28"/>
        </w:rPr>
        <w:t>В [</w:t>
      </w:r>
      <w:r w:rsidR="00594AAA" w:rsidRPr="00594AAA">
        <w:rPr>
          <w:rFonts w:ascii="Times New Roman" w:hAnsi="Times New Roman" w:cs="Times New Roman"/>
          <w:color w:val="000000" w:themeColor="text1"/>
          <w:sz w:val="28"/>
          <w:szCs w:val="28"/>
        </w:rPr>
        <w:t>20</w:t>
      </w:r>
      <w:r w:rsidRPr="00594AAA">
        <w:rPr>
          <w:rFonts w:ascii="Times New Roman" w:hAnsi="Times New Roman" w:cs="Times New Roman"/>
          <w:color w:val="000000" w:themeColor="text1"/>
          <w:sz w:val="28"/>
          <w:szCs w:val="28"/>
        </w:rPr>
        <w:t>] рассмот</w:t>
      </w:r>
      <w:r w:rsidRPr="008B1629">
        <w:rPr>
          <w:rFonts w:ascii="Times New Roman" w:hAnsi="Times New Roman" w:cs="Times New Roman"/>
          <w:sz w:val="28"/>
          <w:szCs w:val="28"/>
        </w:rPr>
        <w:t xml:space="preserve">рена задача автоматизации компьютерной </w:t>
      </w:r>
      <w:r w:rsidR="008731E8">
        <w:rPr>
          <w:rFonts w:ascii="Times New Roman" w:hAnsi="Times New Roman" w:cs="Times New Roman"/>
          <w:sz w:val="28"/>
          <w:szCs w:val="28"/>
        </w:rPr>
        <w:t>расшифровки радиационных изобра</w:t>
      </w:r>
      <w:r w:rsidRPr="008B1629">
        <w:rPr>
          <w:rFonts w:ascii="Times New Roman" w:hAnsi="Times New Roman" w:cs="Times New Roman"/>
          <w:sz w:val="28"/>
          <w:szCs w:val="28"/>
        </w:rPr>
        <w:t>жений сварных соединений, для решения которой был разрабо</w:t>
      </w:r>
      <w:r w:rsidR="008731E8">
        <w:rPr>
          <w:rFonts w:ascii="Times New Roman" w:hAnsi="Times New Roman" w:cs="Times New Roman"/>
          <w:sz w:val="28"/>
          <w:szCs w:val="28"/>
        </w:rPr>
        <w:t>тан комплекс архивации и автома</w:t>
      </w:r>
      <w:r w:rsidRPr="008B1629">
        <w:rPr>
          <w:rFonts w:ascii="Times New Roman" w:hAnsi="Times New Roman" w:cs="Times New Roman"/>
          <w:sz w:val="28"/>
          <w:szCs w:val="28"/>
        </w:rPr>
        <w:t>тизированной компьютерной расшифровки радиографических изображений сварных соединений</w:t>
      </w:r>
      <w:r w:rsidR="008731E8">
        <w:rPr>
          <w:rFonts w:ascii="Times New Roman" w:hAnsi="Times New Roman" w:cs="Times New Roman"/>
          <w:sz w:val="28"/>
          <w:szCs w:val="28"/>
        </w:rPr>
        <w:t xml:space="preserve"> </w:t>
      </w:r>
      <w:r w:rsidRPr="008B1629">
        <w:rPr>
          <w:rFonts w:ascii="Times New Roman" w:hAnsi="Times New Roman" w:cs="Times New Roman"/>
          <w:sz w:val="28"/>
          <w:szCs w:val="28"/>
        </w:rPr>
        <w:t>«КАРС». Комплекс обеспечивает формирование цифровых изображений путем сканирования</w:t>
      </w:r>
      <w:r w:rsidR="008731E8">
        <w:rPr>
          <w:rFonts w:ascii="Times New Roman" w:hAnsi="Times New Roman" w:cs="Times New Roman"/>
          <w:sz w:val="28"/>
          <w:szCs w:val="28"/>
        </w:rPr>
        <w:t xml:space="preserve"> </w:t>
      </w:r>
      <w:r w:rsidRPr="008B1629">
        <w:rPr>
          <w:rFonts w:ascii="Times New Roman" w:hAnsi="Times New Roman" w:cs="Times New Roman"/>
          <w:sz w:val="28"/>
          <w:szCs w:val="28"/>
        </w:rPr>
        <w:t>радиографических снимков сварных соединений, а также арх</w:t>
      </w:r>
      <w:r w:rsidR="008731E8">
        <w:rPr>
          <w:rFonts w:ascii="Times New Roman" w:hAnsi="Times New Roman" w:cs="Times New Roman"/>
          <w:sz w:val="28"/>
          <w:szCs w:val="28"/>
        </w:rPr>
        <w:t>ивацию и автоматизированную рас</w:t>
      </w:r>
      <w:r w:rsidRPr="008B1629">
        <w:rPr>
          <w:rFonts w:ascii="Times New Roman" w:hAnsi="Times New Roman" w:cs="Times New Roman"/>
          <w:sz w:val="28"/>
          <w:szCs w:val="28"/>
        </w:rPr>
        <w:t>шифровку этих изображений.</w:t>
      </w:r>
    </w:p>
    <w:p w14:paraId="5E9E56E8" w14:textId="77777777" w:rsidR="008B1629" w:rsidRPr="008B1629" w:rsidRDefault="008B1629" w:rsidP="008B1629">
      <w:pPr>
        <w:spacing w:after="0" w:line="360" w:lineRule="auto"/>
        <w:ind w:firstLine="709"/>
        <w:jc w:val="both"/>
        <w:rPr>
          <w:rFonts w:ascii="Times New Roman" w:hAnsi="Times New Roman" w:cs="Times New Roman"/>
          <w:sz w:val="28"/>
          <w:szCs w:val="28"/>
        </w:rPr>
      </w:pPr>
      <w:r w:rsidRPr="00594AAA">
        <w:rPr>
          <w:rFonts w:ascii="Times New Roman" w:hAnsi="Times New Roman" w:cs="Times New Roman"/>
          <w:color w:val="000000" w:themeColor="text1"/>
          <w:sz w:val="28"/>
          <w:szCs w:val="28"/>
        </w:rPr>
        <w:t>В [</w:t>
      </w:r>
      <w:r w:rsidR="00594AAA" w:rsidRPr="00594AAA">
        <w:rPr>
          <w:rFonts w:ascii="Times New Roman" w:hAnsi="Times New Roman" w:cs="Times New Roman"/>
          <w:color w:val="000000" w:themeColor="text1"/>
          <w:sz w:val="28"/>
          <w:szCs w:val="28"/>
        </w:rPr>
        <w:t>21</w:t>
      </w:r>
      <w:r w:rsidRPr="00594AAA">
        <w:rPr>
          <w:rFonts w:ascii="Times New Roman" w:hAnsi="Times New Roman" w:cs="Times New Roman"/>
          <w:color w:val="000000" w:themeColor="text1"/>
          <w:sz w:val="28"/>
          <w:szCs w:val="28"/>
        </w:rPr>
        <w:t>] представ</w:t>
      </w:r>
      <w:r w:rsidRPr="008B1629">
        <w:rPr>
          <w:rFonts w:ascii="Times New Roman" w:hAnsi="Times New Roman" w:cs="Times New Roman"/>
          <w:sz w:val="28"/>
          <w:szCs w:val="28"/>
        </w:rPr>
        <w:t>лена математическая модель цифрового рад</w:t>
      </w:r>
      <w:r w:rsidR="008731E8">
        <w:rPr>
          <w:rFonts w:ascii="Times New Roman" w:hAnsi="Times New Roman" w:cs="Times New Roman"/>
          <w:sz w:val="28"/>
          <w:szCs w:val="28"/>
        </w:rPr>
        <w:t>иационного изображения, соответ</w:t>
      </w:r>
      <w:r w:rsidRPr="008B1629">
        <w:rPr>
          <w:rFonts w:ascii="Times New Roman" w:hAnsi="Times New Roman" w:cs="Times New Roman"/>
          <w:sz w:val="28"/>
          <w:szCs w:val="28"/>
        </w:rPr>
        <w:t xml:space="preserve">ствующего объекту контроля, содержащему дефекты двух типов </w:t>
      </w:r>
      <w:r w:rsidR="008731E8">
        <w:rPr>
          <w:rFonts w:ascii="Times New Roman" w:hAnsi="Times New Roman" w:cs="Times New Roman"/>
          <w:sz w:val="28"/>
          <w:szCs w:val="28"/>
        </w:rPr>
        <w:t>– поры и трещины (либо непро</w:t>
      </w:r>
      <w:r w:rsidRPr="008B1629">
        <w:rPr>
          <w:rFonts w:ascii="Times New Roman" w:hAnsi="Times New Roman" w:cs="Times New Roman"/>
          <w:sz w:val="28"/>
          <w:szCs w:val="28"/>
        </w:rPr>
        <w:t>вары). Были разработаны два алгоритма автоматического распознавания образов данных дефектов</w:t>
      </w:r>
      <w:r w:rsidR="008731E8">
        <w:rPr>
          <w:rFonts w:ascii="Times New Roman" w:hAnsi="Times New Roman" w:cs="Times New Roman"/>
          <w:sz w:val="28"/>
          <w:szCs w:val="28"/>
        </w:rPr>
        <w:t xml:space="preserve"> </w:t>
      </w:r>
      <w:r w:rsidRPr="008B1629">
        <w:rPr>
          <w:rFonts w:ascii="Times New Roman" w:hAnsi="Times New Roman" w:cs="Times New Roman"/>
          <w:sz w:val="28"/>
          <w:szCs w:val="28"/>
        </w:rPr>
        <w:t>на цифровом радиационном изображении объекта и получены оценки эффективности указанных</w:t>
      </w:r>
      <w:r w:rsidR="008731E8">
        <w:rPr>
          <w:rFonts w:ascii="Times New Roman" w:hAnsi="Times New Roman" w:cs="Times New Roman"/>
          <w:sz w:val="28"/>
          <w:szCs w:val="28"/>
        </w:rPr>
        <w:t xml:space="preserve"> </w:t>
      </w:r>
      <w:r w:rsidRPr="008B1629">
        <w:rPr>
          <w:rFonts w:ascii="Times New Roman" w:hAnsi="Times New Roman" w:cs="Times New Roman"/>
          <w:sz w:val="28"/>
          <w:szCs w:val="28"/>
        </w:rPr>
        <w:t xml:space="preserve">алгоритмов посредством математического моделирования. </w:t>
      </w:r>
    </w:p>
    <w:p w14:paraId="7B78EABA" w14:textId="77777777" w:rsidR="008B1629" w:rsidRPr="008B1629" w:rsidRDefault="008B1629" w:rsidP="008B1629">
      <w:pPr>
        <w:spacing w:after="0" w:line="360" w:lineRule="auto"/>
        <w:ind w:firstLine="709"/>
        <w:jc w:val="both"/>
        <w:rPr>
          <w:rFonts w:ascii="Times New Roman" w:hAnsi="Times New Roman" w:cs="Times New Roman"/>
          <w:sz w:val="28"/>
          <w:szCs w:val="28"/>
        </w:rPr>
      </w:pPr>
      <w:r w:rsidRPr="008B1629">
        <w:rPr>
          <w:rFonts w:ascii="Times New Roman" w:hAnsi="Times New Roman" w:cs="Times New Roman"/>
          <w:sz w:val="28"/>
          <w:szCs w:val="28"/>
        </w:rPr>
        <w:t>Автор</w:t>
      </w:r>
      <w:r w:rsidRPr="00594AAA">
        <w:rPr>
          <w:rFonts w:ascii="Times New Roman" w:hAnsi="Times New Roman" w:cs="Times New Roman"/>
          <w:color w:val="000000" w:themeColor="text1"/>
          <w:sz w:val="28"/>
          <w:szCs w:val="28"/>
        </w:rPr>
        <w:t>ы [</w:t>
      </w:r>
      <w:r w:rsidR="00594AAA" w:rsidRPr="00594AAA">
        <w:rPr>
          <w:rFonts w:ascii="Times New Roman" w:hAnsi="Times New Roman" w:cs="Times New Roman"/>
          <w:color w:val="000000" w:themeColor="text1"/>
          <w:sz w:val="28"/>
          <w:szCs w:val="28"/>
        </w:rPr>
        <w:t>22</w:t>
      </w:r>
      <w:r w:rsidRPr="00594AAA">
        <w:rPr>
          <w:rFonts w:ascii="Times New Roman" w:hAnsi="Times New Roman" w:cs="Times New Roman"/>
          <w:color w:val="000000" w:themeColor="text1"/>
          <w:sz w:val="28"/>
          <w:szCs w:val="28"/>
        </w:rPr>
        <w:t>] пре</w:t>
      </w:r>
      <w:r w:rsidRPr="008B1629">
        <w:rPr>
          <w:rFonts w:ascii="Times New Roman" w:hAnsi="Times New Roman" w:cs="Times New Roman"/>
          <w:sz w:val="28"/>
          <w:szCs w:val="28"/>
        </w:rPr>
        <w:t>дложили алгоритм автоматического обнаружения дефектов сварного шва на</w:t>
      </w:r>
      <w:r w:rsidR="008731E8">
        <w:rPr>
          <w:rFonts w:ascii="Times New Roman" w:hAnsi="Times New Roman" w:cs="Times New Roman"/>
          <w:sz w:val="28"/>
          <w:szCs w:val="28"/>
        </w:rPr>
        <w:t xml:space="preserve"> </w:t>
      </w:r>
      <w:r w:rsidRPr="008B1629">
        <w:rPr>
          <w:rFonts w:ascii="Times New Roman" w:hAnsi="Times New Roman" w:cs="Times New Roman"/>
          <w:sz w:val="28"/>
          <w:szCs w:val="28"/>
        </w:rPr>
        <w:t>рентгеновских изображениях, в котором использована упрощенная процедура предварительной</w:t>
      </w:r>
      <w:r w:rsidR="008731E8">
        <w:rPr>
          <w:rFonts w:ascii="Times New Roman" w:hAnsi="Times New Roman" w:cs="Times New Roman"/>
          <w:sz w:val="28"/>
          <w:szCs w:val="28"/>
        </w:rPr>
        <w:t xml:space="preserve"> </w:t>
      </w:r>
      <w:r w:rsidRPr="008B1629">
        <w:rPr>
          <w:rFonts w:ascii="Times New Roman" w:hAnsi="Times New Roman" w:cs="Times New Roman"/>
          <w:sz w:val="28"/>
          <w:szCs w:val="28"/>
        </w:rPr>
        <w:t>обработки изображения для определения местоположения области сварки. Алгоритм основан на</w:t>
      </w:r>
      <w:r w:rsidR="008731E8">
        <w:rPr>
          <w:rFonts w:ascii="Times New Roman" w:hAnsi="Times New Roman" w:cs="Times New Roman"/>
          <w:sz w:val="28"/>
          <w:szCs w:val="28"/>
        </w:rPr>
        <w:t xml:space="preserve"> </w:t>
      </w:r>
      <w:r w:rsidRPr="008B1629">
        <w:rPr>
          <w:rFonts w:ascii="Times New Roman" w:hAnsi="Times New Roman" w:cs="Times New Roman"/>
          <w:sz w:val="28"/>
          <w:szCs w:val="28"/>
        </w:rPr>
        <w:t>использовании глубокой нейронной сети, которая обучается и т</w:t>
      </w:r>
      <w:r w:rsidR="008731E8">
        <w:rPr>
          <w:rFonts w:ascii="Times New Roman" w:hAnsi="Times New Roman" w:cs="Times New Roman"/>
          <w:sz w:val="28"/>
          <w:szCs w:val="28"/>
        </w:rPr>
        <w:t>естируется на участках, выделен</w:t>
      </w:r>
      <w:r w:rsidRPr="008B1629">
        <w:rPr>
          <w:rFonts w:ascii="Times New Roman" w:hAnsi="Times New Roman" w:cs="Times New Roman"/>
          <w:sz w:val="28"/>
          <w:szCs w:val="28"/>
        </w:rPr>
        <w:t>ных из рентгеновских изображений сварных швов. Результаты э</w:t>
      </w:r>
      <w:r w:rsidR="008731E8">
        <w:rPr>
          <w:rFonts w:ascii="Times New Roman" w:hAnsi="Times New Roman" w:cs="Times New Roman"/>
          <w:sz w:val="28"/>
          <w:szCs w:val="28"/>
        </w:rPr>
        <w:t xml:space="preserve">кспериментов показали, </w:t>
      </w:r>
      <w:r w:rsidR="008731E8">
        <w:rPr>
          <w:rFonts w:ascii="Times New Roman" w:hAnsi="Times New Roman" w:cs="Times New Roman"/>
          <w:sz w:val="28"/>
          <w:szCs w:val="28"/>
        </w:rPr>
        <w:lastRenderedPageBreak/>
        <w:t>что пред</w:t>
      </w:r>
      <w:r w:rsidRPr="008B1629">
        <w:rPr>
          <w:rFonts w:ascii="Times New Roman" w:hAnsi="Times New Roman" w:cs="Times New Roman"/>
          <w:sz w:val="28"/>
          <w:szCs w:val="28"/>
        </w:rPr>
        <w:t>ложенный алгоритм весьма эффективен для оценки качества сварных соединений.</w:t>
      </w:r>
    </w:p>
    <w:p w14:paraId="68D1E9B6" w14:textId="77777777" w:rsidR="00403847" w:rsidRPr="00594AAA" w:rsidRDefault="008B1629" w:rsidP="008B1629">
      <w:pPr>
        <w:spacing w:after="0" w:line="360" w:lineRule="auto"/>
        <w:ind w:firstLine="709"/>
        <w:jc w:val="both"/>
        <w:rPr>
          <w:rFonts w:ascii="Times New Roman" w:hAnsi="Times New Roman" w:cs="Times New Roman"/>
          <w:color w:val="000000" w:themeColor="text1"/>
          <w:sz w:val="28"/>
          <w:szCs w:val="28"/>
        </w:rPr>
      </w:pPr>
      <w:r w:rsidRPr="00594AAA">
        <w:rPr>
          <w:rFonts w:ascii="Times New Roman" w:hAnsi="Times New Roman" w:cs="Times New Roman"/>
          <w:color w:val="000000" w:themeColor="text1"/>
          <w:sz w:val="28"/>
          <w:szCs w:val="28"/>
        </w:rPr>
        <w:t>В [</w:t>
      </w:r>
      <w:r w:rsidR="00594AAA" w:rsidRPr="00594AAA">
        <w:rPr>
          <w:rFonts w:ascii="Times New Roman" w:hAnsi="Times New Roman" w:cs="Times New Roman"/>
          <w:color w:val="000000" w:themeColor="text1"/>
          <w:sz w:val="28"/>
          <w:szCs w:val="28"/>
        </w:rPr>
        <w:t>23</w:t>
      </w:r>
      <w:r w:rsidRPr="00594AAA">
        <w:rPr>
          <w:rFonts w:ascii="Times New Roman" w:hAnsi="Times New Roman" w:cs="Times New Roman"/>
          <w:color w:val="000000" w:themeColor="text1"/>
          <w:sz w:val="28"/>
          <w:szCs w:val="28"/>
        </w:rPr>
        <w:t>] для выявления дефектов сварных швов на рентгеновс</w:t>
      </w:r>
      <w:r w:rsidR="00BB3CB3" w:rsidRPr="00594AAA">
        <w:rPr>
          <w:rFonts w:ascii="Times New Roman" w:hAnsi="Times New Roman" w:cs="Times New Roman"/>
          <w:color w:val="000000" w:themeColor="text1"/>
          <w:sz w:val="28"/>
          <w:szCs w:val="28"/>
        </w:rPr>
        <w:t>ких изображениях и для классифи</w:t>
      </w:r>
      <w:r w:rsidRPr="00594AAA">
        <w:rPr>
          <w:rFonts w:ascii="Times New Roman" w:hAnsi="Times New Roman" w:cs="Times New Roman"/>
          <w:color w:val="000000" w:themeColor="text1"/>
          <w:sz w:val="28"/>
          <w:szCs w:val="28"/>
        </w:rPr>
        <w:t>кации различных типов дефектов в условиях их неравномерного распределения разработана модель,</w:t>
      </w:r>
      <w:r w:rsidR="00BB3CB3" w:rsidRPr="00594AAA">
        <w:rPr>
          <w:rFonts w:ascii="Times New Roman" w:hAnsi="Times New Roman" w:cs="Times New Roman"/>
          <w:color w:val="000000" w:themeColor="text1"/>
          <w:sz w:val="28"/>
          <w:szCs w:val="28"/>
        </w:rPr>
        <w:t xml:space="preserve"> </w:t>
      </w:r>
      <w:r w:rsidRPr="00594AAA">
        <w:rPr>
          <w:rFonts w:ascii="Times New Roman" w:hAnsi="Times New Roman" w:cs="Times New Roman"/>
          <w:color w:val="000000" w:themeColor="text1"/>
          <w:sz w:val="28"/>
          <w:szCs w:val="28"/>
        </w:rPr>
        <w:t>основанная на глубокой сверточной нейронной сети (DCNN). В качестве обучающего набора данных</w:t>
      </w:r>
      <w:r w:rsidR="00BB3CB3" w:rsidRPr="00594AAA">
        <w:rPr>
          <w:rFonts w:ascii="Times New Roman" w:hAnsi="Times New Roman" w:cs="Times New Roman"/>
          <w:color w:val="000000" w:themeColor="text1"/>
          <w:sz w:val="28"/>
          <w:szCs w:val="28"/>
        </w:rPr>
        <w:t xml:space="preserve"> </w:t>
      </w:r>
      <w:r w:rsidRPr="00594AAA">
        <w:rPr>
          <w:rFonts w:ascii="Times New Roman" w:hAnsi="Times New Roman" w:cs="Times New Roman"/>
          <w:color w:val="000000" w:themeColor="text1"/>
          <w:sz w:val="28"/>
          <w:szCs w:val="28"/>
        </w:rPr>
        <w:t>использованы выделенные участки на рентгеновских изображениях. Использование разработанной</w:t>
      </w:r>
      <w:r w:rsidR="002C319F" w:rsidRPr="00594AAA">
        <w:rPr>
          <w:rFonts w:ascii="Times New Roman" w:hAnsi="Times New Roman" w:cs="Times New Roman"/>
          <w:color w:val="000000" w:themeColor="text1"/>
          <w:sz w:val="28"/>
          <w:szCs w:val="28"/>
        </w:rPr>
        <w:t xml:space="preserve"> </w:t>
      </w:r>
      <w:r w:rsidRPr="00594AAA">
        <w:rPr>
          <w:rFonts w:ascii="Times New Roman" w:hAnsi="Times New Roman" w:cs="Times New Roman"/>
          <w:color w:val="000000" w:themeColor="text1"/>
          <w:sz w:val="28"/>
          <w:szCs w:val="28"/>
        </w:rPr>
        <w:t>нейронной сети позволило получить точность 97,2</w:t>
      </w:r>
      <w:r w:rsidR="00787BCD" w:rsidRPr="00594AAA">
        <w:rPr>
          <w:rFonts w:ascii="Times New Roman" w:hAnsi="Times New Roman" w:cs="Times New Roman"/>
          <w:color w:val="000000" w:themeColor="text1"/>
          <w:sz w:val="28"/>
          <w:szCs w:val="28"/>
        </w:rPr>
        <w:t> </w:t>
      </w:r>
      <w:r w:rsidRPr="00594AAA">
        <w:rPr>
          <w:rFonts w:ascii="Times New Roman" w:hAnsi="Times New Roman" w:cs="Times New Roman"/>
          <w:color w:val="000000" w:themeColor="text1"/>
          <w:sz w:val="28"/>
          <w:szCs w:val="28"/>
        </w:rPr>
        <w:t>% при проведении классификации дефектов</w:t>
      </w:r>
      <w:r w:rsidR="002C319F" w:rsidRPr="00594AAA">
        <w:rPr>
          <w:rFonts w:ascii="Times New Roman" w:hAnsi="Times New Roman" w:cs="Times New Roman"/>
          <w:color w:val="000000" w:themeColor="text1"/>
          <w:sz w:val="28"/>
          <w:szCs w:val="28"/>
        </w:rPr>
        <w:t>.</w:t>
      </w:r>
    </w:p>
    <w:p w14:paraId="67D7E4E0" w14:textId="036F0066" w:rsidR="00CD6AB0" w:rsidRPr="00ED5BF6" w:rsidRDefault="00886808" w:rsidP="00CD6AB0">
      <w:pPr>
        <w:spacing w:after="0" w:line="360" w:lineRule="auto"/>
        <w:ind w:firstLine="709"/>
        <w:jc w:val="both"/>
        <w:rPr>
          <w:rFonts w:ascii="Times New Roman" w:hAnsi="Times New Roman" w:cs="Times New Roman"/>
          <w:color w:val="000000" w:themeColor="text1"/>
          <w:sz w:val="28"/>
          <w:szCs w:val="28"/>
        </w:rPr>
      </w:pPr>
      <w:r w:rsidRPr="003531C0">
        <w:rPr>
          <w:rFonts w:ascii="Times New Roman" w:hAnsi="Times New Roman" w:cs="Times New Roman"/>
          <w:color w:val="000000" w:themeColor="text1"/>
          <w:sz w:val="28"/>
          <w:szCs w:val="28"/>
        </w:rPr>
        <w:t xml:space="preserve">В </w:t>
      </w:r>
      <w:r w:rsidRPr="00ED5BF6">
        <w:rPr>
          <w:rFonts w:ascii="Times New Roman" w:hAnsi="Times New Roman" w:cs="Times New Roman"/>
          <w:color w:val="000000" w:themeColor="text1"/>
          <w:sz w:val="28"/>
          <w:szCs w:val="28"/>
        </w:rPr>
        <w:t>работе [</w:t>
      </w:r>
      <w:r w:rsidR="003531C0" w:rsidRPr="00ED5BF6">
        <w:rPr>
          <w:rFonts w:ascii="Times New Roman" w:hAnsi="Times New Roman" w:cs="Times New Roman"/>
          <w:color w:val="000000" w:themeColor="text1"/>
          <w:sz w:val="28"/>
          <w:szCs w:val="28"/>
        </w:rPr>
        <w:t>24</w:t>
      </w:r>
      <w:r w:rsidRPr="00ED5BF6">
        <w:rPr>
          <w:rFonts w:ascii="Times New Roman" w:hAnsi="Times New Roman" w:cs="Times New Roman"/>
          <w:color w:val="000000" w:themeColor="text1"/>
          <w:sz w:val="28"/>
          <w:szCs w:val="28"/>
        </w:rPr>
        <w:t>] описаны две автоматизированные системы оптического контроля</w:t>
      </w:r>
      <w:r w:rsidR="00CD6AB0" w:rsidRPr="00ED5BF6">
        <w:rPr>
          <w:rFonts w:ascii="Times New Roman" w:hAnsi="Times New Roman" w:cs="Times New Roman"/>
          <w:color w:val="000000" w:themeColor="text1"/>
          <w:sz w:val="28"/>
          <w:szCs w:val="28"/>
        </w:rPr>
        <w:t> </w:t>
      </w:r>
      <w:r w:rsidRPr="00ED5BF6">
        <w:rPr>
          <w:rFonts w:ascii="Times New Roman" w:hAnsi="Times New Roman" w:cs="Times New Roman"/>
          <w:color w:val="000000" w:themeColor="text1"/>
          <w:sz w:val="28"/>
          <w:szCs w:val="28"/>
        </w:rPr>
        <w:t>–</w:t>
      </w:r>
      <w:r w:rsidR="005372B4" w:rsidRPr="00ED5BF6">
        <w:rPr>
          <w:rFonts w:ascii="Times New Roman" w:hAnsi="Times New Roman" w:cs="Times New Roman"/>
          <w:color w:val="000000" w:themeColor="text1"/>
          <w:sz w:val="28"/>
          <w:szCs w:val="28"/>
        </w:rPr>
        <w:t> </w:t>
      </w:r>
      <w:r w:rsidRPr="00ED5BF6">
        <w:rPr>
          <w:rFonts w:ascii="Times New Roman" w:hAnsi="Times New Roman" w:cs="Times New Roman"/>
          <w:color w:val="000000" w:themeColor="text1"/>
          <w:sz w:val="28"/>
          <w:szCs w:val="28"/>
        </w:rPr>
        <w:t>для</w:t>
      </w:r>
      <w:r w:rsidR="00CD6AB0" w:rsidRPr="00ED5BF6">
        <w:rPr>
          <w:rFonts w:ascii="Times New Roman" w:hAnsi="Times New Roman" w:cs="Times New Roman"/>
          <w:color w:val="000000" w:themeColor="text1"/>
          <w:sz w:val="28"/>
          <w:szCs w:val="28"/>
        </w:rPr>
        <w:t xml:space="preserve"> </w:t>
      </w:r>
      <w:r w:rsidRPr="00ED5BF6">
        <w:rPr>
          <w:rFonts w:ascii="Times New Roman" w:hAnsi="Times New Roman" w:cs="Times New Roman"/>
          <w:color w:val="000000" w:themeColor="text1"/>
          <w:sz w:val="28"/>
          <w:szCs w:val="28"/>
        </w:rPr>
        <w:t>обнаружения дефектов в лигатуре под ультрафиолетовым облучением и для</w:t>
      </w:r>
      <w:r w:rsidR="00CD6AB0" w:rsidRPr="00ED5BF6">
        <w:rPr>
          <w:rFonts w:ascii="Times New Roman" w:hAnsi="Times New Roman" w:cs="Times New Roman"/>
          <w:color w:val="000000" w:themeColor="text1"/>
          <w:sz w:val="28"/>
          <w:szCs w:val="28"/>
        </w:rPr>
        <w:t xml:space="preserve"> </w:t>
      </w:r>
      <w:r w:rsidRPr="00ED5BF6">
        <w:rPr>
          <w:rFonts w:ascii="Times New Roman" w:hAnsi="Times New Roman" w:cs="Times New Roman"/>
          <w:color w:val="000000" w:themeColor="text1"/>
          <w:sz w:val="28"/>
          <w:szCs w:val="28"/>
        </w:rPr>
        <w:t>внутритрубной дефектоскопии поверхности. Представлены особенности конструкций и</w:t>
      </w:r>
      <w:r w:rsidR="00CD6AB0" w:rsidRPr="00ED5BF6">
        <w:rPr>
          <w:rFonts w:ascii="Times New Roman" w:hAnsi="Times New Roman" w:cs="Times New Roman"/>
          <w:color w:val="000000" w:themeColor="text1"/>
          <w:sz w:val="28"/>
          <w:szCs w:val="28"/>
        </w:rPr>
        <w:t xml:space="preserve"> </w:t>
      </w:r>
      <w:r w:rsidRPr="00ED5BF6">
        <w:rPr>
          <w:rFonts w:ascii="Times New Roman" w:hAnsi="Times New Roman" w:cs="Times New Roman"/>
          <w:color w:val="000000" w:themeColor="text1"/>
          <w:sz w:val="28"/>
          <w:szCs w:val="28"/>
        </w:rPr>
        <w:t>алгоритмы функционирования разработанного программного обеспечения с использованием</w:t>
      </w:r>
      <w:r w:rsidR="00CD6AB0" w:rsidRPr="00ED5BF6">
        <w:rPr>
          <w:rFonts w:ascii="Times New Roman" w:hAnsi="Times New Roman" w:cs="Times New Roman"/>
          <w:color w:val="000000" w:themeColor="text1"/>
          <w:sz w:val="28"/>
          <w:szCs w:val="28"/>
        </w:rPr>
        <w:t xml:space="preserve"> </w:t>
      </w:r>
      <w:r w:rsidRPr="00ED5BF6">
        <w:rPr>
          <w:rFonts w:ascii="Times New Roman" w:hAnsi="Times New Roman" w:cs="Times New Roman"/>
          <w:color w:val="000000" w:themeColor="text1"/>
          <w:sz w:val="28"/>
          <w:szCs w:val="28"/>
        </w:rPr>
        <w:t xml:space="preserve">методов технического зрения. </w:t>
      </w:r>
    </w:p>
    <w:p w14:paraId="4EB04E5E" w14:textId="4C398CF4" w:rsidR="00CD6AB0" w:rsidRPr="00ED5BF6" w:rsidRDefault="00CD6AB0" w:rsidP="00CD6AB0">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Опытно-промышленная эксплуатация данной системы показала высокую степень выявления внутренних дефектов. При этом имеется возможность оперативно локализовать нарушение внутритрубной поверхности, определить его геометрические размеры и принять решение о качестве трубы.</w:t>
      </w:r>
    </w:p>
    <w:p w14:paraId="785A7D83" w14:textId="0827D3B9" w:rsidR="00886808" w:rsidRPr="00ED5BF6" w:rsidRDefault="00CD6AB0" w:rsidP="00CD6AB0">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Применение разработанных систем машинного зрения позволяет автоматизировать процесс выявления дефектов с высокой степенью достоверности за счет использования операторской базы знаний. Применение ручной корректировки в сочетании с быстрой автоматической обработкой визуальных сигналов обеспечивает высокую оперативность и гибкость применения системы на объектах, находящихся в эксплуатации.</w:t>
      </w:r>
    </w:p>
    <w:p w14:paraId="4005E72B" w14:textId="125C427A" w:rsidR="00F026CF" w:rsidRPr="00ED5BF6" w:rsidRDefault="00F026CF" w:rsidP="00F026CF">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 xml:space="preserve">Исследование [25] посвящено разработке подхода к решению проблемы распознавания трещин на изображениях, полученных при микроскопии. </w:t>
      </w:r>
      <w:r w:rsidR="00273655" w:rsidRPr="00ED5BF6">
        <w:rPr>
          <w:rFonts w:ascii="Times New Roman" w:hAnsi="Times New Roman" w:cs="Times New Roman"/>
          <w:color w:val="000000" w:themeColor="text1"/>
          <w:sz w:val="28"/>
          <w:szCs w:val="28"/>
        </w:rPr>
        <w:t xml:space="preserve">В ходе работы был проведен анализ современного состояния проблемы поиска трещин на изображениях, выявивший актуальность задач повышения точности решений. В результате исследований разработан алгоритм распознавания трещин, включающий в себя выделение скелета, поиск угловых точек с последующим </w:t>
      </w:r>
      <w:r w:rsidR="00273655" w:rsidRPr="00ED5BF6">
        <w:rPr>
          <w:rFonts w:ascii="Times New Roman" w:hAnsi="Times New Roman" w:cs="Times New Roman"/>
          <w:color w:val="000000" w:themeColor="text1"/>
          <w:sz w:val="28"/>
          <w:szCs w:val="28"/>
        </w:rPr>
        <w:lastRenderedPageBreak/>
        <w:t>разбиением скелета на трещины</w:t>
      </w:r>
      <w:r w:rsidRPr="00ED5BF6">
        <w:rPr>
          <w:rFonts w:ascii="Times New Roman" w:hAnsi="Times New Roman" w:cs="Times New Roman"/>
          <w:color w:val="000000" w:themeColor="text1"/>
          <w:sz w:val="28"/>
          <w:szCs w:val="28"/>
        </w:rPr>
        <w:t>, а также разработана и протестирована система обнаружения трещин.</w:t>
      </w:r>
    </w:p>
    <w:p w14:paraId="0F9A3285" w14:textId="6CF0A503" w:rsidR="00F026CF" w:rsidRPr="00ED5BF6" w:rsidRDefault="00F026CF" w:rsidP="00F026CF">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Апробация алгоритма производилась на изображениях микроструктуры поверхности металлов и сплавов, а также биомедицинских изображениях. Для проведения тестирования было отобрано множество из трехсот изображений. В качестве метрик оценки эффективности разрабатываемой системы распознавания трещин с помощью микроскопии были использованы точность (precision) и полнота (recall). Точность работы алгоритма распознавания трещин на изображениях с растрескиванием материала составила 99,2%, полнота 96,7%.</w:t>
      </w:r>
    </w:p>
    <w:p w14:paraId="29D2653D" w14:textId="1E6DB065" w:rsidR="00F026CF" w:rsidRPr="00ED5BF6" w:rsidRDefault="00F026CF" w:rsidP="00F026CF">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Для определения эффективности разработанного алгоритма было проведено его сравнение на тестовом множестве с реализованным алгоритмом Хафа. Эксперимент показал, что алгоритм Хафа действительно позволяет распознать на изображениях только четкие прямые трещины, при этом показатели точности и полноты решений составляют 96 и 78% соответственно.</w:t>
      </w:r>
    </w:p>
    <w:p w14:paraId="3F5FF31A" w14:textId="49CF6C1F" w:rsidR="003531C0" w:rsidRPr="00ED5BF6" w:rsidRDefault="00F026CF" w:rsidP="00F026CF">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Отличительной особенностью представленного в статье алгоритма является возможность поиска трещин любого вида. Проведенные экспериментальные исследования, а также сравнение работы предложенного алгоритма с известными показали его эффективность. Реализованный</w:t>
      </w:r>
      <w:r w:rsidR="00273655" w:rsidRPr="00ED5BF6">
        <w:rPr>
          <w:rFonts w:ascii="Times New Roman" w:hAnsi="Times New Roman" w:cs="Times New Roman"/>
          <w:color w:val="000000" w:themeColor="text1"/>
          <w:sz w:val="28"/>
          <w:szCs w:val="28"/>
        </w:rPr>
        <w:t xml:space="preserve"> </w:t>
      </w:r>
      <w:r w:rsidRPr="00ED5BF6">
        <w:rPr>
          <w:rFonts w:ascii="Times New Roman" w:hAnsi="Times New Roman" w:cs="Times New Roman"/>
          <w:color w:val="000000" w:themeColor="text1"/>
          <w:sz w:val="28"/>
          <w:szCs w:val="28"/>
        </w:rPr>
        <w:t>алгоритм продемонстрировал высокую точность распознавания трещин на изображениях,</w:t>
      </w:r>
      <w:r w:rsidR="00273655" w:rsidRPr="00ED5BF6">
        <w:rPr>
          <w:rFonts w:ascii="Times New Roman" w:hAnsi="Times New Roman" w:cs="Times New Roman"/>
          <w:color w:val="000000" w:themeColor="text1"/>
          <w:sz w:val="28"/>
          <w:szCs w:val="28"/>
        </w:rPr>
        <w:t xml:space="preserve"> </w:t>
      </w:r>
      <w:r w:rsidRPr="00ED5BF6">
        <w:rPr>
          <w:rFonts w:ascii="Times New Roman" w:hAnsi="Times New Roman" w:cs="Times New Roman"/>
          <w:color w:val="000000" w:themeColor="text1"/>
          <w:sz w:val="28"/>
          <w:szCs w:val="28"/>
        </w:rPr>
        <w:t>что позволяет рекомендовать его к применению при решении практических задач оценки поврежденности поверхностей металлических конструкций.</w:t>
      </w:r>
    </w:p>
    <w:p w14:paraId="546EF5C9" w14:textId="0A007665" w:rsidR="007D07D7" w:rsidRPr="00ED5BF6" w:rsidRDefault="005372B4" w:rsidP="007D07D7">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 xml:space="preserve">В статье [26] </w:t>
      </w:r>
      <w:r w:rsidR="007D07D7" w:rsidRPr="00ED5BF6">
        <w:rPr>
          <w:rFonts w:ascii="Times New Roman" w:hAnsi="Times New Roman" w:cs="Times New Roman"/>
          <w:color w:val="000000" w:themeColor="text1"/>
          <w:sz w:val="28"/>
          <w:szCs w:val="28"/>
        </w:rPr>
        <w:t>п</w:t>
      </w:r>
      <w:r w:rsidRPr="00ED5BF6">
        <w:rPr>
          <w:rFonts w:ascii="Times New Roman" w:hAnsi="Times New Roman" w:cs="Times New Roman"/>
          <w:color w:val="000000" w:themeColor="text1"/>
          <w:sz w:val="28"/>
          <w:szCs w:val="28"/>
        </w:rPr>
        <w:t xml:space="preserve">риведен краткий обзор методов фильтрации и морфологических операций применительно к задаче обнаружения поверхностных дефектов. Поэтапно рассмотрен алгоритм детектирования дефектов, разработанный в интегрированной среде </w:t>
      </w:r>
      <w:r w:rsidRPr="00ED5BF6">
        <w:rPr>
          <w:rFonts w:ascii="Times New Roman" w:hAnsi="Times New Roman" w:cs="Times New Roman"/>
          <w:color w:val="000000" w:themeColor="text1"/>
          <w:sz w:val="28"/>
          <w:szCs w:val="28"/>
          <w:lang w:val="en-US"/>
        </w:rPr>
        <w:t>Vision</w:t>
      </w:r>
      <w:r w:rsidRPr="00ED5BF6">
        <w:rPr>
          <w:rFonts w:ascii="Times New Roman" w:hAnsi="Times New Roman" w:cs="Times New Roman"/>
          <w:color w:val="000000" w:themeColor="text1"/>
          <w:sz w:val="28"/>
          <w:szCs w:val="28"/>
        </w:rPr>
        <w:t xml:space="preserve"> </w:t>
      </w:r>
      <w:r w:rsidRPr="00ED5BF6">
        <w:rPr>
          <w:rFonts w:ascii="Times New Roman" w:hAnsi="Times New Roman" w:cs="Times New Roman"/>
          <w:color w:val="000000" w:themeColor="text1"/>
          <w:sz w:val="28"/>
          <w:szCs w:val="28"/>
          <w:lang w:val="en-US"/>
        </w:rPr>
        <w:t>Builder</w:t>
      </w:r>
      <w:r w:rsidRPr="00ED5BF6">
        <w:rPr>
          <w:rFonts w:ascii="Times New Roman" w:hAnsi="Times New Roman" w:cs="Times New Roman"/>
          <w:color w:val="000000" w:themeColor="text1"/>
          <w:sz w:val="28"/>
          <w:szCs w:val="28"/>
        </w:rPr>
        <w:t xml:space="preserve"> </w:t>
      </w:r>
      <w:r w:rsidRPr="00ED5BF6">
        <w:rPr>
          <w:rFonts w:ascii="Times New Roman" w:hAnsi="Times New Roman" w:cs="Times New Roman"/>
          <w:color w:val="000000" w:themeColor="text1"/>
          <w:sz w:val="28"/>
          <w:szCs w:val="28"/>
          <w:lang w:val="en-US"/>
        </w:rPr>
        <w:t>AI</w:t>
      </w:r>
      <w:r w:rsidRPr="00ED5BF6">
        <w:rPr>
          <w:rFonts w:ascii="Times New Roman" w:hAnsi="Times New Roman" w:cs="Times New Roman"/>
          <w:color w:val="000000" w:themeColor="text1"/>
          <w:sz w:val="28"/>
          <w:szCs w:val="28"/>
        </w:rPr>
        <w:t xml:space="preserve">. </w:t>
      </w:r>
      <w:r w:rsidR="007D07D7" w:rsidRPr="00ED5BF6">
        <w:rPr>
          <w:rFonts w:ascii="Times New Roman" w:hAnsi="Times New Roman" w:cs="Times New Roman"/>
          <w:color w:val="000000" w:themeColor="text1"/>
          <w:sz w:val="28"/>
          <w:szCs w:val="28"/>
        </w:rPr>
        <w:t xml:space="preserve">Алгоритм применялся для обнаружения трещины и кратера на поверхности сварного соединения с помощью исследовательской платформы машинного зрения и показал свою эффективность. </w:t>
      </w:r>
    </w:p>
    <w:p w14:paraId="3C2BCAEA" w14:textId="77777777" w:rsidR="004E5CF1" w:rsidRPr="00ED5BF6" w:rsidRDefault="00DF6AAD" w:rsidP="004E5CF1">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В работе [27] приводятся современные подходы к обработке снимков, полученных промышленным оборудованием.</w:t>
      </w:r>
      <w:r w:rsidRPr="00ED5BF6">
        <w:rPr>
          <w:rFonts w:ascii="Times New Roman" w:hAnsi="Times New Roman" w:cs="Times New Roman"/>
          <w:color w:val="00B050"/>
          <w:sz w:val="28"/>
          <w:szCs w:val="28"/>
        </w:rPr>
        <w:t xml:space="preserve"> </w:t>
      </w:r>
      <w:r w:rsidR="004E5CF1" w:rsidRPr="00ED5BF6">
        <w:rPr>
          <w:rFonts w:ascii="Times New Roman" w:hAnsi="Times New Roman" w:cs="Times New Roman"/>
          <w:color w:val="000000" w:themeColor="text1"/>
          <w:sz w:val="28"/>
          <w:szCs w:val="28"/>
        </w:rPr>
        <w:t xml:space="preserve">Реализованы в системе Mathematica алгоритм распознавания контактных площадок на снимке полупроводникового </w:t>
      </w:r>
      <w:r w:rsidR="004E5CF1" w:rsidRPr="00ED5BF6">
        <w:rPr>
          <w:rFonts w:ascii="Times New Roman" w:hAnsi="Times New Roman" w:cs="Times New Roman"/>
          <w:color w:val="000000" w:themeColor="text1"/>
          <w:sz w:val="28"/>
          <w:szCs w:val="28"/>
        </w:rPr>
        <w:lastRenderedPageBreak/>
        <w:t>кристалла, алгоритм сбалансированного порогового отсечения гистограммы при предобработке изображения в условиях промышленного производства.</w:t>
      </w:r>
    </w:p>
    <w:p w14:paraId="29B15A52" w14:textId="7F419F8F" w:rsidR="004E5CF1" w:rsidRPr="00ED5BF6" w:rsidRDefault="004E5CF1" w:rsidP="004E5CF1">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Получены алгоритмы морфологической обработки изображений промышленных образцов, позволяющие найти дефекты на поверхности полупроводников. Кроме этого, разработан комплекс алгоритмов, позволяющих производить фильтрацию, пороговую бинаризацию, предусматривающую применение алгоритма сбалансированного порогового отсечения гистограммы.</w:t>
      </w:r>
    </w:p>
    <w:p w14:paraId="07DA9CC8" w14:textId="792E7840" w:rsidR="00DF6AAD" w:rsidRPr="00ED5BF6" w:rsidRDefault="00DF6AAD" w:rsidP="00DF6AAD">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Разработанные подходы могут использоваться для выделения контуров на снимках поверхностей продукции машиностроения и подготовки его как изображения промышленного образца, соответствующего документации предприятия. Они обеспечивают возможность: удаления шума на рентгенограммах без внесения дополнительных искажений в обрабатываемое изображение; выделения дефектов сварных соединений на снимках; проведения количественного анализа микроструктур металлов и др.</w:t>
      </w:r>
    </w:p>
    <w:p w14:paraId="2E27B5A1" w14:textId="76627700"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 xml:space="preserve">В рамках работы </w:t>
      </w:r>
      <w:r w:rsidRPr="00ED5BF6">
        <w:rPr>
          <w:rFonts w:ascii="Times New Roman" w:hAnsi="Times New Roman" w:cs="Times New Roman"/>
          <w:color w:val="000000" w:themeColor="text1"/>
          <w:sz w:val="28"/>
          <w:szCs w:val="28"/>
        </w:rPr>
        <w:t xml:space="preserve">[28] </w:t>
      </w:r>
      <w:r w:rsidRPr="00ED5BF6">
        <w:rPr>
          <w:rFonts w:ascii="Times New Roman" w:hAnsi="Times New Roman" w:cs="Times New Roman"/>
          <w:sz w:val="28"/>
          <w:szCs w:val="28"/>
        </w:rPr>
        <w:t xml:space="preserve">рассматривается задача определения дефектов на пиломатериалах, и приводится ей сопутствующее решение при помощи компьютерных технологий. </w:t>
      </w:r>
    </w:p>
    <w:p w14:paraId="5F274B7C" w14:textId="57906DE9"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В ходе решения указанной задачи были получены следующие результаты:</w:t>
      </w:r>
    </w:p>
    <w:p w14:paraId="4FB611A6" w14:textId="6D268391"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 исследованы методы компьютерного зрения, необходимые для локализации пласти доски и отсечения фона;</w:t>
      </w:r>
    </w:p>
    <w:p w14:paraId="43BD72BB" w14:textId="1F4A7F48"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 осуществлен анализ существующих методов обнаружения особых точек и дескрипторов;</w:t>
      </w:r>
    </w:p>
    <w:p w14:paraId="616185A7" w14:textId="4BE89507"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 выполнен анализ методов пороговой обработки, фильтрации изображения, морфологии и прочих для решения задачи локализации дефектов;</w:t>
      </w:r>
    </w:p>
    <w:p w14:paraId="69C6F88A" w14:textId="51399343"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 построена модель локализации дефектов по кластеризации ключевых точек, для эффективного применения нуждающаяся в переработке;</w:t>
      </w:r>
    </w:p>
    <w:p w14:paraId="6DD16190" w14:textId="35F57B94"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w:t>
      </w:r>
      <w:r w:rsidR="00EC101E" w:rsidRPr="00ED5BF6">
        <w:rPr>
          <w:rFonts w:ascii="Times New Roman" w:hAnsi="Times New Roman" w:cs="Times New Roman"/>
          <w:sz w:val="28"/>
          <w:szCs w:val="28"/>
        </w:rPr>
        <w:t> </w:t>
      </w:r>
      <w:r w:rsidRPr="00ED5BF6">
        <w:rPr>
          <w:rFonts w:ascii="Times New Roman" w:hAnsi="Times New Roman" w:cs="Times New Roman"/>
          <w:sz w:val="28"/>
          <w:szCs w:val="28"/>
        </w:rPr>
        <w:t>построен составной алгоритм локализации дефектов, доказавший свою эффективность на практике;</w:t>
      </w:r>
    </w:p>
    <w:p w14:paraId="0B5EE5B0" w14:textId="4AAE14BF"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w:t>
      </w:r>
      <w:r w:rsidR="00EC101E" w:rsidRPr="00ED5BF6">
        <w:rPr>
          <w:rFonts w:ascii="Times New Roman" w:hAnsi="Times New Roman" w:cs="Times New Roman"/>
          <w:sz w:val="28"/>
          <w:szCs w:val="28"/>
        </w:rPr>
        <w:t> </w:t>
      </w:r>
      <w:r w:rsidRPr="00ED5BF6">
        <w:rPr>
          <w:rFonts w:ascii="Times New Roman" w:hAnsi="Times New Roman" w:cs="Times New Roman"/>
          <w:sz w:val="28"/>
          <w:szCs w:val="28"/>
        </w:rPr>
        <w:t>построен классификатор, основанный на свёрточной нейронной сети AlexNet. Данная система классификации показала точность</w:t>
      </w:r>
      <w:r w:rsidR="00EC101E" w:rsidRPr="00ED5BF6">
        <w:rPr>
          <w:rFonts w:ascii="Times New Roman" w:hAnsi="Times New Roman" w:cs="Times New Roman"/>
          <w:sz w:val="28"/>
          <w:szCs w:val="28"/>
        </w:rPr>
        <w:t xml:space="preserve"> </w:t>
      </w:r>
      <w:r w:rsidRPr="00ED5BF6">
        <w:rPr>
          <w:rFonts w:ascii="Times New Roman" w:hAnsi="Times New Roman" w:cs="Times New Roman"/>
          <w:sz w:val="28"/>
          <w:szCs w:val="28"/>
        </w:rPr>
        <w:t>в 98% и была включена в финальную модель</w:t>
      </w:r>
      <w:r w:rsidR="00EC101E" w:rsidRPr="00ED5BF6">
        <w:rPr>
          <w:rFonts w:ascii="Times New Roman" w:hAnsi="Times New Roman" w:cs="Times New Roman"/>
          <w:sz w:val="28"/>
          <w:szCs w:val="28"/>
        </w:rPr>
        <w:t>;</w:t>
      </w:r>
    </w:p>
    <w:p w14:paraId="2566498C" w14:textId="374042C3"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lastRenderedPageBreak/>
        <w:t xml:space="preserve">• </w:t>
      </w:r>
      <w:r w:rsidR="00EC101E" w:rsidRPr="00ED5BF6">
        <w:rPr>
          <w:rFonts w:ascii="Times New Roman" w:hAnsi="Times New Roman" w:cs="Times New Roman"/>
          <w:sz w:val="28"/>
          <w:szCs w:val="28"/>
        </w:rPr>
        <w:t>н</w:t>
      </w:r>
      <w:r w:rsidRPr="00ED5BF6">
        <w:rPr>
          <w:rFonts w:ascii="Times New Roman" w:hAnsi="Times New Roman" w:cs="Times New Roman"/>
          <w:sz w:val="28"/>
          <w:szCs w:val="28"/>
        </w:rPr>
        <w:t>а основе методов локализаци</w:t>
      </w:r>
      <w:r w:rsidR="00EC101E" w:rsidRPr="00ED5BF6">
        <w:rPr>
          <w:rFonts w:ascii="Times New Roman" w:hAnsi="Times New Roman" w:cs="Times New Roman"/>
          <w:sz w:val="28"/>
          <w:szCs w:val="28"/>
        </w:rPr>
        <w:t>и и классификатора была разрабо</w:t>
      </w:r>
      <w:r w:rsidRPr="00ED5BF6">
        <w:rPr>
          <w:rFonts w:ascii="Times New Roman" w:hAnsi="Times New Roman" w:cs="Times New Roman"/>
          <w:sz w:val="28"/>
          <w:szCs w:val="28"/>
        </w:rPr>
        <w:t>тана и осуществлена финальная модель, система автоматической</w:t>
      </w:r>
      <w:r w:rsidR="00EC101E" w:rsidRPr="00ED5BF6">
        <w:rPr>
          <w:rFonts w:ascii="Times New Roman" w:hAnsi="Times New Roman" w:cs="Times New Roman"/>
          <w:sz w:val="28"/>
          <w:szCs w:val="28"/>
        </w:rPr>
        <w:t xml:space="preserve"> </w:t>
      </w:r>
      <w:r w:rsidRPr="00ED5BF6">
        <w:rPr>
          <w:rFonts w:ascii="Times New Roman" w:hAnsi="Times New Roman" w:cs="Times New Roman"/>
          <w:sz w:val="28"/>
          <w:szCs w:val="28"/>
        </w:rPr>
        <w:t>локализации и классификации дефектов на пласти доски</w:t>
      </w:r>
      <w:r w:rsidR="00EC101E" w:rsidRPr="00ED5BF6">
        <w:rPr>
          <w:rFonts w:ascii="Times New Roman" w:hAnsi="Times New Roman" w:cs="Times New Roman"/>
          <w:sz w:val="28"/>
          <w:szCs w:val="28"/>
        </w:rPr>
        <w:t>;</w:t>
      </w:r>
    </w:p>
    <w:p w14:paraId="2944458D" w14:textId="4A3FB090"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w:t>
      </w:r>
      <w:r w:rsidR="00EC101E" w:rsidRPr="00ED5BF6">
        <w:rPr>
          <w:rFonts w:ascii="Times New Roman" w:hAnsi="Times New Roman" w:cs="Times New Roman"/>
          <w:sz w:val="28"/>
          <w:szCs w:val="28"/>
        </w:rPr>
        <w:t> </w:t>
      </w:r>
      <w:r w:rsidRPr="00ED5BF6">
        <w:rPr>
          <w:rFonts w:ascii="Times New Roman" w:hAnsi="Times New Roman" w:cs="Times New Roman"/>
          <w:sz w:val="28"/>
          <w:szCs w:val="28"/>
        </w:rPr>
        <w:t>произведено тестирование получившейся системы и показана ее работоспособность</w:t>
      </w:r>
      <w:r w:rsidR="00EC101E" w:rsidRPr="00ED5BF6">
        <w:rPr>
          <w:rFonts w:ascii="Times New Roman" w:hAnsi="Times New Roman" w:cs="Times New Roman"/>
          <w:sz w:val="28"/>
          <w:szCs w:val="28"/>
        </w:rPr>
        <w:t>;</w:t>
      </w:r>
    </w:p>
    <w:p w14:paraId="705FFD14" w14:textId="439B9088" w:rsidR="000839C3" w:rsidRPr="00ED5BF6" w:rsidRDefault="000839C3" w:rsidP="000839C3">
      <w:pPr>
        <w:spacing w:after="0" w:line="360" w:lineRule="auto"/>
        <w:ind w:firstLine="709"/>
        <w:jc w:val="both"/>
        <w:rPr>
          <w:rFonts w:ascii="Times New Roman" w:hAnsi="Times New Roman" w:cs="Times New Roman"/>
          <w:sz w:val="28"/>
          <w:szCs w:val="28"/>
        </w:rPr>
      </w:pPr>
      <w:r w:rsidRPr="00ED5BF6">
        <w:rPr>
          <w:rFonts w:ascii="Times New Roman" w:hAnsi="Times New Roman" w:cs="Times New Roman"/>
          <w:sz w:val="28"/>
          <w:szCs w:val="28"/>
        </w:rPr>
        <w:t xml:space="preserve">• предложены идеи оптимизации </w:t>
      </w:r>
      <w:r w:rsidR="00EC101E" w:rsidRPr="00ED5BF6">
        <w:rPr>
          <w:rFonts w:ascii="Times New Roman" w:hAnsi="Times New Roman" w:cs="Times New Roman"/>
          <w:sz w:val="28"/>
          <w:szCs w:val="28"/>
        </w:rPr>
        <w:t>разработанной системы, в частно</w:t>
      </w:r>
      <w:r w:rsidRPr="00ED5BF6">
        <w:rPr>
          <w:rFonts w:ascii="Times New Roman" w:hAnsi="Times New Roman" w:cs="Times New Roman"/>
          <w:sz w:val="28"/>
          <w:szCs w:val="28"/>
        </w:rPr>
        <w:t>сти при помощи FCN.</w:t>
      </w:r>
    </w:p>
    <w:p w14:paraId="7E17E96A" w14:textId="019AEBF6" w:rsidR="000839C3" w:rsidRPr="00ED5BF6" w:rsidRDefault="005A4C1E" w:rsidP="005A4C1E">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sz w:val="28"/>
          <w:szCs w:val="28"/>
        </w:rPr>
        <w:t xml:space="preserve">В исследовании </w:t>
      </w:r>
      <w:r w:rsidRPr="00ED5BF6">
        <w:rPr>
          <w:rFonts w:ascii="Times New Roman" w:hAnsi="Times New Roman" w:cs="Times New Roman"/>
          <w:color w:val="000000" w:themeColor="text1"/>
          <w:sz w:val="28"/>
          <w:szCs w:val="28"/>
        </w:rPr>
        <w:t>[29] рассмотрены методы автоматизированной диагностики и мониторинга состояния футерованного оборудования (ФО). Описаны отличительные особенности металлографических изображений ФО, а также обоснована актуальность разработки метода распознавания металлографических изображений ФО. Разработан метод автоматизированной диагностики состояния корпуса (кожуха) ФО, основанный на распознавании металлографических изображений ФО с контурным выделением информативных сегментов с регулируемой детализацией, а также с возможностью их нейросетевого распознавания, что позволило повысить информативность диагностики оборудования и достоверность определения информации о техническом состоянии их корпуса. Предложены алгоритмы формирования изображений термограмм ФО, а также описаны требования к тепловизорам, предназначенным для формирования изображений термограмм футерованного оборудования. Разработан метод автоматизированного мониторинга состояния футеровки ФО без вывода его из эксплуатации, основанный на распознавании изображений термограмм оборудования с адаптивной моделью повышения контраста зон прогара и их классификации многосегментной нейронной сетью, что позволило автоматизировать идентификацию зон прогара и повысить оперативность диагностики состояния ФО. Исследование аппарата нейронных сетей в задачах обработки изображений ФО показало высокую эффективность MLP и RBF-сетей, что подтверждает высокий процент корректного распознавания изображений ФО, более 90%.</w:t>
      </w:r>
    </w:p>
    <w:p w14:paraId="18DA6228" w14:textId="754ED01C" w:rsidR="00BA0DC0" w:rsidRPr="00ED5BF6" w:rsidRDefault="00BA0DC0" w:rsidP="005A4C1E">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В статье [30]</w:t>
      </w:r>
      <w:r w:rsidR="00BA783F" w:rsidRPr="00ED5BF6">
        <w:rPr>
          <w:rFonts w:ascii="Times New Roman" w:hAnsi="Times New Roman" w:cs="Times New Roman"/>
          <w:color w:val="000000" w:themeColor="text1"/>
          <w:sz w:val="28"/>
          <w:szCs w:val="28"/>
        </w:rPr>
        <w:t xml:space="preserve"> выделены показатели качества плоского проката</w:t>
      </w:r>
      <w:r w:rsidR="002F664A" w:rsidRPr="00ED5BF6">
        <w:rPr>
          <w:rFonts w:ascii="Times New Roman" w:hAnsi="Times New Roman" w:cs="Times New Roman"/>
          <w:color w:val="000000" w:themeColor="text1"/>
          <w:sz w:val="28"/>
          <w:szCs w:val="28"/>
        </w:rPr>
        <w:t xml:space="preserve"> (металлургической продукции)</w:t>
      </w:r>
      <w:r w:rsidR="00BA783F" w:rsidRPr="00ED5BF6">
        <w:rPr>
          <w:rFonts w:ascii="Times New Roman" w:hAnsi="Times New Roman" w:cs="Times New Roman"/>
          <w:color w:val="000000" w:themeColor="text1"/>
          <w:sz w:val="28"/>
          <w:szCs w:val="28"/>
        </w:rPr>
        <w:t xml:space="preserve">, которые могут быть распознаны </w:t>
      </w:r>
      <w:r w:rsidR="002F664A" w:rsidRPr="00ED5BF6">
        <w:rPr>
          <w:rFonts w:ascii="Times New Roman" w:hAnsi="Times New Roman" w:cs="Times New Roman"/>
          <w:color w:val="000000" w:themeColor="text1"/>
          <w:sz w:val="28"/>
          <w:szCs w:val="28"/>
        </w:rPr>
        <w:t xml:space="preserve">автоматически с </w:t>
      </w:r>
      <w:r w:rsidR="002F664A" w:rsidRPr="00ED5BF6">
        <w:rPr>
          <w:rFonts w:ascii="Times New Roman" w:hAnsi="Times New Roman" w:cs="Times New Roman"/>
          <w:color w:val="000000" w:themeColor="text1"/>
          <w:sz w:val="28"/>
          <w:szCs w:val="28"/>
        </w:rPr>
        <w:lastRenderedPageBreak/>
        <w:t>применением компьютерного зрения, указаны условия положительно и отрицательно влияющие на точность распознавания дефектов, а также представлен краткий обзор коммерческих систем автоматического распознавания дефектов поверхностей. Рассмотрена возможность повышения качества и уменьшения издержек при производстве листового проката. Показано, что существует достаточное количество современных систем по распознаванию дефектов поверхности листового проката, при этом присутствует возможность повышения точности и достоверности распознавания и классификации дефектов поверхности полосы.</w:t>
      </w:r>
    </w:p>
    <w:p w14:paraId="61038402" w14:textId="11483A02" w:rsidR="003F1D2C" w:rsidRPr="00ED5BF6" w:rsidRDefault="003F1D2C" w:rsidP="003F1D2C">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В работе [31] рассмотрена актуальная проблема, связанная с автоматизацией процесса поиска дефектов бумажного полотна. Представлен обзор возможных дефектов полотна и причины их возникновения. Рассмотрены основные этапы обработки изображений. Предложены варианты решения обозначенных проблем с использованием системы машинного зрения.</w:t>
      </w:r>
    </w:p>
    <w:p w14:paraId="00DA801E" w14:textId="4FCB8B88" w:rsidR="00E308A2" w:rsidRPr="00ED5BF6" w:rsidRDefault="00E308A2" w:rsidP="00E308A2">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Областью исследования [32] стали методы обработки изображений для автоматизации визуального контроля внутренней поверхности труб внутренним диаметром от 5 мм. Предметом исследования являлись алгоритмы обработки изображений, применяемые для обнаружения дефектов внутренней поверхности труб малых диаметров с целью. Целью исследования было повышение эффективности методов распознавания изображений при обнаружении дефектов внутренней поверхности труб, предназначенных для автоматизации визуального контроля.</w:t>
      </w:r>
    </w:p>
    <w:p w14:paraId="6508D0ED" w14:textId="7401A3C0" w:rsidR="00E308A2" w:rsidRPr="00ED5BF6" w:rsidRDefault="00E308A2" w:rsidP="003F1D2C">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Основные результаты, полученные в ходе исследования:</w:t>
      </w:r>
    </w:p>
    <w:p w14:paraId="613BE396" w14:textId="7E2E0934" w:rsidR="00E308A2" w:rsidRPr="00ED5BF6" w:rsidRDefault="00E308A2" w:rsidP="00E308A2">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 выполнен анализ и экспериментальное исследование существующих методов сегментации изображений;</w:t>
      </w:r>
    </w:p>
    <w:p w14:paraId="226A9D63" w14:textId="46EBFCBE" w:rsidR="00E308A2" w:rsidRPr="00ED5BF6" w:rsidRDefault="00AD78A3" w:rsidP="00E308A2">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 р</w:t>
      </w:r>
      <w:r w:rsidR="00E308A2" w:rsidRPr="00ED5BF6">
        <w:rPr>
          <w:rFonts w:ascii="Times New Roman" w:hAnsi="Times New Roman" w:cs="Times New Roman"/>
          <w:color w:val="000000" w:themeColor="text1"/>
          <w:sz w:val="28"/>
          <w:szCs w:val="28"/>
        </w:rPr>
        <w:t>азработан алгоритм предварительной обработки изображений внутренней поверхности труб малых диаметров, позволяющий приводить заданную область к прямоугольному виду</w:t>
      </w:r>
      <w:r w:rsidRPr="00ED5BF6">
        <w:rPr>
          <w:rFonts w:ascii="Times New Roman" w:hAnsi="Times New Roman" w:cs="Times New Roman"/>
          <w:color w:val="000000" w:themeColor="text1"/>
          <w:sz w:val="28"/>
          <w:szCs w:val="28"/>
        </w:rPr>
        <w:t>;</w:t>
      </w:r>
    </w:p>
    <w:p w14:paraId="6C4BC59B" w14:textId="13714774" w:rsidR="00E308A2" w:rsidRPr="00AD78A3" w:rsidRDefault="00AD78A3" w:rsidP="00E308A2">
      <w:pPr>
        <w:spacing w:after="0" w:line="360" w:lineRule="auto"/>
        <w:ind w:firstLine="709"/>
        <w:jc w:val="both"/>
        <w:rPr>
          <w:rFonts w:ascii="Times New Roman" w:hAnsi="Times New Roman" w:cs="Times New Roman"/>
          <w:color w:val="000000" w:themeColor="text1"/>
          <w:sz w:val="28"/>
          <w:szCs w:val="28"/>
        </w:rPr>
      </w:pPr>
      <w:r w:rsidRPr="00ED5BF6">
        <w:rPr>
          <w:rFonts w:ascii="Times New Roman" w:hAnsi="Times New Roman" w:cs="Times New Roman"/>
          <w:color w:val="000000" w:themeColor="text1"/>
          <w:sz w:val="28"/>
          <w:szCs w:val="28"/>
        </w:rPr>
        <w:t>• р</w:t>
      </w:r>
      <w:r w:rsidR="00E308A2" w:rsidRPr="00ED5BF6">
        <w:rPr>
          <w:rFonts w:ascii="Times New Roman" w:hAnsi="Times New Roman" w:cs="Times New Roman"/>
          <w:color w:val="000000" w:themeColor="text1"/>
          <w:sz w:val="28"/>
          <w:szCs w:val="28"/>
        </w:rPr>
        <w:t xml:space="preserve">азработан алгоритм, позволяющий определять размер базового элемента текстуры на изображении, предназначенный для использования в методах </w:t>
      </w:r>
      <w:r w:rsidR="00E308A2" w:rsidRPr="00ED5BF6">
        <w:rPr>
          <w:rFonts w:ascii="Times New Roman" w:hAnsi="Times New Roman" w:cs="Times New Roman"/>
          <w:color w:val="000000" w:themeColor="text1"/>
          <w:sz w:val="28"/>
          <w:szCs w:val="28"/>
        </w:rPr>
        <w:lastRenderedPageBreak/>
        <w:t>обнаружения дефектов. Алгоритм исследован на модельных изображениях и изображениях внутренней поверхности трубы</w:t>
      </w:r>
      <w:r>
        <w:rPr>
          <w:rFonts w:ascii="Times New Roman" w:hAnsi="Times New Roman" w:cs="Times New Roman"/>
          <w:color w:val="000000" w:themeColor="text1"/>
          <w:sz w:val="28"/>
          <w:szCs w:val="28"/>
        </w:rPr>
        <w:t>;</w:t>
      </w:r>
    </w:p>
    <w:p w14:paraId="0F56109E" w14:textId="153748BD" w:rsidR="00E308A2" w:rsidRPr="00AD78A3" w:rsidRDefault="00AD78A3" w:rsidP="00E308A2">
      <w:pPr>
        <w:spacing w:after="0" w:line="360" w:lineRule="auto"/>
        <w:ind w:firstLine="709"/>
        <w:jc w:val="both"/>
        <w:rPr>
          <w:rFonts w:ascii="Times New Roman" w:hAnsi="Times New Roman" w:cs="Times New Roman"/>
          <w:color w:val="000000" w:themeColor="text1"/>
          <w:sz w:val="28"/>
          <w:szCs w:val="28"/>
        </w:rPr>
      </w:pPr>
      <w:r w:rsidRPr="00AD78A3">
        <w:rPr>
          <w:rFonts w:ascii="Times New Roman" w:hAnsi="Times New Roman" w:cs="Times New Roman"/>
          <w:color w:val="000000" w:themeColor="text1"/>
          <w:sz w:val="28"/>
          <w:szCs w:val="28"/>
        </w:rPr>
        <w:t>• р</w:t>
      </w:r>
      <w:r w:rsidR="00E308A2" w:rsidRPr="00AD78A3">
        <w:rPr>
          <w:rFonts w:ascii="Times New Roman" w:hAnsi="Times New Roman" w:cs="Times New Roman"/>
          <w:color w:val="000000" w:themeColor="text1"/>
          <w:sz w:val="28"/>
          <w:szCs w:val="28"/>
        </w:rPr>
        <w:t>азработан и экспериментально исследован новый метод обнаружения неоднородностей на изображениях внутренней поверхности труб малых диаметров - метод оценки изменения формы спектра</w:t>
      </w:r>
      <w:r w:rsidRPr="00AD78A3">
        <w:rPr>
          <w:rFonts w:ascii="Times New Roman" w:hAnsi="Times New Roman" w:cs="Times New Roman"/>
          <w:color w:val="000000" w:themeColor="text1"/>
          <w:sz w:val="28"/>
          <w:szCs w:val="28"/>
        </w:rPr>
        <w:t>;</w:t>
      </w:r>
    </w:p>
    <w:p w14:paraId="73C83FDB" w14:textId="63F67007" w:rsidR="00E308A2" w:rsidRPr="00AD78A3" w:rsidRDefault="00AD78A3" w:rsidP="00E308A2">
      <w:pPr>
        <w:spacing w:after="0" w:line="360" w:lineRule="auto"/>
        <w:ind w:firstLine="709"/>
        <w:jc w:val="both"/>
        <w:rPr>
          <w:rFonts w:ascii="Times New Roman" w:hAnsi="Times New Roman" w:cs="Times New Roman"/>
          <w:color w:val="000000" w:themeColor="text1"/>
          <w:sz w:val="28"/>
          <w:szCs w:val="28"/>
        </w:rPr>
      </w:pPr>
      <w:r w:rsidRPr="00AD78A3">
        <w:rPr>
          <w:rFonts w:ascii="Times New Roman" w:hAnsi="Times New Roman" w:cs="Times New Roman"/>
          <w:color w:val="000000" w:themeColor="text1"/>
          <w:sz w:val="28"/>
          <w:szCs w:val="28"/>
        </w:rPr>
        <w:t>• о</w:t>
      </w:r>
      <w:r w:rsidR="00E308A2" w:rsidRPr="00AD78A3">
        <w:rPr>
          <w:rFonts w:ascii="Times New Roman" w:hAnsi="Times New Roman" w:cs="Times New Roman"/>
          <w:color w:val="000000" w:themeColor="text1"/>
          <w:sz w:val="28"/>
          <w:szCs w:val="28"/>
        </w:rPr>
        <w:t>пределены ограничения методов обнаружения дефектов внутренней поверхности труб</w:t>
      </w:r>
      <w:r w:rsidRPr="00AD78A3">
        <w:rPr>
          <w:rFonts w:ascii="Times New Roman" w:hAnsi="Times New Roman" w:cs="Times New Roman"/>
          <w:color w:val="000000" w:themeColor="text1"/>
          <w:sz w:val="28"/>
          <w:szCs w:val="28"/>
        </w:rPr>
        <w:t>;</w:t>
      </w:r>
    </w:p>
    <w:p w14:paraId="083B0709" w14:textId="5E297F81" w:rsidR="00E308A2" w:rsidRPr="00AD78A3" w:rsidRDefault="00AD78A3" w:rsidP="00E308A2">
      <w:pPr>
        <w:spacing w:after="0" w:line="360" w:lineRule="auto"/>
        <w:ind w:firstLine="709"/>
        <w:jc w:val="both"/>
        <w:rPr>
          <w:rFonts w:ascii="Times New Roman" w:hAnsi="Times New Roman" w:cs="Times New Roman"/>
          <w:color w:val="000000" w:themeColor="text1"/>
          <w:sz w:val="28"/>
          <w:szCs w:val="28"/>
        </w:rPr>
      </w:pPr>
      <w:r w:rsidRPr="00AD78A3">
        <w:rPr>
          <w:rFonts w:ascii="Times New Roman" w:hAnsi="Times New Roman" w:cs="Times New Roman"/>
          <w:color w:val="000000" w:themeColor="text1"/>
          <w:sz w:val="28"/>
          <w:szCs w:val="28"/>
        </w:rPr>
        <w:t>• о</w:t>
      </w:r>
      <w:r w:rsidR="00E308A2" w:rsidRPr="00AD78A3">
        <w:rPr>
          <w:rFonts w:ascii="Times New Roman" w:hAnsi="Times New Roman" w:cs="Times New Roman"/>
          <w:color w:val="000000" w:themeColor="text1"/>
          <w:sz w:val="28"/>
          <w:szCs w:val="28"/>
        </w:rPr>
        <w:t>пределены подходы к классификации дефектов внутренней поверхности труб на основе модельных изображений. Оценены ошибки классификации.</w:t>
      </w:r>
    </w:p>
    <w:p w14:paraId="59719D65" w14:textId="2E2A8E2B" w:rsidR="00E308A2" w:rsidRPr="00AD78A3" w:rsidRDefault="00AD78A3" w:rsidP="00E308A2">
      <w:pPr>
        <w:spacing w:after="0" w:line="360" w:lineRule="auto"/>
        <w:ind w:firstLine="709"/>
        <w:jc w:val="both"/>
        <w:rPr>
          <w:rFonts w:ascii="Times New Roman" w:hAnsi="Times New Roman" w:cs="Times New Roman"/>
          <w:color w:val="000000" w:themeColor="text1"/>
          <w:sz w:val="28"/>
          <w:szCs w:val="28"/>
        </w:rPr>
      </w:pPr>
      <w:r w:rsidRPr="00AD78A3">
        <w:rPr>
          <w:rFonts w:ascii="Times New Roman" w:hAnsi="Times New Roman" w:cs="Times New Roman"/>
          <w:color w:val="000000" w:themeColor="text1"/>
          <w:sz w:val="28"/>
          <w:szCs w:val="28"/>
        </w:rPr>
        <w:t>• п</w:t>
      </w:r>
      <w:r w:rsidR="00E308A2" w:rsidRPr="00AD78A3">
        <w:rPr>
          <w:rFonts w:ascii="Times New Roman" w:hAnsi="Times New Roman" w:cs="Times New Roman"/>
          <w:color w:val="000000" w:themeColor="text1"/>
          <w:sz w:val="28"/>
          <w:szCs w:val="28"/>
        </w:rPr>
        <w:t>редложена структурная схема автоматизированной системы визуального</w:t>
      </w:r>
      <w:r w:rsidRPr="00AD78A3">
        <w:rPr>
          <w:rFonts w:ascii="Times New Roman" w:hAnsi="Times New Roman" w:cs="Times New Roman"/>
          <w:color w:val="000000" w:themeColor="text1"/>
          <w:sz w:val="28"/>
          <w:szCs w:val="28"/>
        </w:rPr>
        <w:t xml:space="preserve"> </w:t>
      </w:r>
      <w:r w:rsidR="00E308A2" w:rsidRPr="00AD78A3">
        <w:rPr>
          <w:rFonts w:ascii="Times New Roman" w:hAnsi="Times New Roman" w:cs="Times New Roman"/>
          <w:color w:val="000000" w:themeColor="text1"/>
          <w:sz w:val="28"/>
          <w:szCs w:val="28"/>
        </w:rPr>
        <w:t>контроля внутренней поверхности труб малых диаметров (внутренним</w:t>
      </w:r>
      <w:r w:rsidRPr="00AD78A3">
        <w:rPr>
          <w:rFonts w:ascii="Times New Roman" w:hAnsi="Times New Roman" w:cs="Times New Roman"/>
          <w:color w:val="000000" w:themeColor="text1"/>
          <w:sz w:val="28"/>
          <w:szCs w:val="28"/>
        </w:rPr>
        <w:t xml:space="preserve"> </w:t>
      </w:r>
      <w:r w:rsidR="00E308A2" w:rsidRPr="00AD78A3">
        <w:rPr>
          <w:rFonts w:ascii="Times New Roman" w:hAnsi="Times New Roman" w:cs="Times New Roman"/>
          <w:color w:val="000000" w:themeColor="text1"/>
          <w:sz w:val="28"/>
          <w:szCs w:val="28"/>
        </w:rPr>
        <w:t>диаметром от 5 мм), а также схемы автоматического осмотра внутренней</w:t>
      </w:r>
      <w:r w:rsidRPr="00AD78A3">
        <w:rPr>
          <w:rFonts w:ascii="Times New Roman" w:hAnsi="Times New Roman" w:cs="Times New Roman"/>
          <w:color w:val="000000" w:themeColor="text1"/>
          <w:sz w:val="28"/>
          <w:szCs w:val="28"/>
        </w:rPr>
        <w:t xml:space="preserve"> </w:t>
      </w:r>
      <w:r w:rsidR="00E308A2" w:rsidRPr="00AD78A3">
        <w:rPr>
          <w:rFonts w:ascii="Times New Roman" w:hAnsi="Times New Roman" w:cs="Times New Roman"/>
          <w:color w:val="000000" w:themeColor="text1"/>
          <w:sz w:val="28"/>
          <w:szCs w:val="28"/>
        </w:rPr>
        <w:t>поверхности.</w:t>
      </w:r>
    </w:p>
    <w:p w14:paraId="6584D563" w14:textId="2FA522C4" w:rsidR="00C64491" w:rsidRDefault="00ED5BF6" w:rsidP="009E01E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Исследование </w:t>
      </w:r>
      <w:r w:rsidRPr="00594AA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3</w:t>
      </w:r>
      <w:r w:rsidRPr="00594AA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посвящено автоматизации процесса обнаружения и классификации дефектов ткани на мерильно-браковочном оборудовани</w:t>
      </w:r>
      <w:r w:rsidR="003960F9">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rPr>
        <w:t xml:space="preserve"> с помощью внедрения нейросетевых технологий. В работе получены следующие результаты</w:t>
      </w:r>
      <w:r w:rsidR="003960F9">
        <w:rPr>
          <w:rFonts w:ascii="Times New Roman" w:hAnsi="Times New Roman" w:cs="Times New Roman"/>
          <w:color w:val="000000" w:themeColor="text1"/>
          <w:sz w:val="28"/>
          <w:szCs w:val="28"/>
        </w:rPr>
        <w:t>:</w:t>
      </w:r>
    </w:p>
    <w:p w14:paraId="5FEE4242" w14:textId="038D2AD1" w:rsidR="003960F9" w:rsidRDefault="003960F9" w:rsidP="009E01E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разработана нейросетевая система распознавания и классификации дефектов ткани на мерильно-браковочном оборудовании;</w:t>
      </w:r>
    </w:p>
    <w:p w14:paraId="7E3D0338" w14:textId="7F886E2A" w:rsidR="003960F9" w:rsidRDefault="003960F9" w:rsidP="009E01E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разработан и апробирован синтетический алгоритм, с помощью которого обучается нейронная сеть, распознающая и классифицирующая дефекты ткани. Установлено, что синтетический алгоритм позволяет сократить затраты машинного времени на обучение нейронной сети в 2-3 раза;</w:t>
      </w:r>
    </w:p>
    <w:p w14:paraId="2FF75013" w14:textId="12A6A8BE" w:rsidR="003960F9" w:rsidRDefault="003960F9" w:rsidP="009E01E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разработаны и исследованы алгоритмы, входящие в синтетический алгоритм;</w:t>
      </w:r>
    </w:p>
    <w:p w14:paraId="1A2923B5" w14:textId="6BEB33E0" w:rsidR="003960F9" w:rsidRDefault="003960F9" w:rsidP="009E01E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создан прикладной пакет программ, реализующий указанные алгоритмы;</w:t>
      </w:r>
    </w:p>
    <w:p w14:paraId="3932185A" w14:textId="1D72D6C8" w:rsidR="003960F9" w:rsidRDefault="003960F9" w:rsidP="009E01E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разработана многокамерная конструкция системы нейросетевого контроля;</w:t>
      </w:r>
    </w:p>
    <w:p w14:paraId="59A6681C" w14:textId="6E4E814C" w:rsidR="003960F9" w:rsidRDefault="003960F9" w:rsidP="009E01E5">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установлено, что</w:t>
      </w:r>
      <w:r w:rsidR="000A6E26">
        <w:rPr>
          <w:rFonts w:ascii="Times New Roman" w:hAnsi="Times New Roman" w:cs="Times New Roman"/>
          <w:color w:val="000000" w:themeColor="text1"/>
          <w:sz w:val="28"/>
          <w:szCs w:val="28"/>
        </w:rPr>
        <w:t xml:space="preserve"> разработанная система распознает дефекты ткани с вероятностью 95% и позволяет повысить производительность мерильно-браковочного оборудования, надежность контроля качественных параметров продукции, расширить спектр классифицируемых дефектов ткани, снизить влияние человеческого фактора в технологическом процессе.</w:t>
      </w:r>
    </w:p>
    <w:p w14:paraId="16134B9B" w14:textId="77777777" w:rsidR="00F33157" w:rsidRDefault="009E01E5" w:rsidP="009E01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Исследование, описанное в работе </w:t>
      </w:r>
      <w:r w:rsidRPr="00594AA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4</w:t>
      </w:r>
      <w:r w:rsidRPr="00594AA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п</w:t>
      </w:r>
      <w:r w:rsidRPr="009E01E5">
        <w:rPr>
          <w:rFonts w:ascii="Times New Roman" w:hAnsi="Times New Roman" w:cs="Times New Roman"/>
          <w:sz w:val="28"/>
          <w:szCs w:val="28"/>
        </w:rPr>
        <w:t>оказа</w:t>
      </w:r>
      <w:r>
        <w:rPr>
          <w:rFonts w:ascii="Times New Roman" w:hAnsi="Times New Roman" w:cs="Times New Roman"/>
          <w:sz w:val="28"/>
          <w:szCs w:val="28"/>
        </w:rPr>
        <w:t>ло</w:t>
      </w:r>
      <w:r w:rsidRPr="009E01E5">
        <w:rPr>
          <w:rFonts w:ascii="Times New Roman" w:hAnsi="Times New Roman" w:cs="Times New Roman"/>
          <w:sz w:val="28"/>
          <w:szCs w:val="28"/>
        </w:rPr>
        <w:t xml:space="preserve"> возможность применения термографии, как одного из методов неразрушающего</w:t>
      </w:r>
      <w:r>
        <w:rPr>
          <w:rFonts w:ascii="Times New Roman" w:hAnsi="Times New Roman" w:cs="Times New Roman"/>
          <w:sz w:val="28"/>
          <w:szCs w:val="28"/>
        </w:rPr>
        <w:t xml:space="preserve"> </w:t>
      </w:r>
      <w:r w:rsidRPr="009E01E5">
        <w:rPr>
          <w:rFonts w:ascii="Times New Roman" w:hAnsi="Times New Roman" w:cs="Times New Roman"/>
          <w:sz w:val="28"/>
          <w:szCs w:val="28"/>
        </w:rPr>
        <w:t>контроля конструкций и материалов с целью выявления дефектов в их структуре. Опробован</w:t>
      </w:r>
      <w:r>
        <w:rPr>
          <w:rFonts w:ascii="Times New Roman" w:hAnsi="Times New Roman" w:cs="Times New Roman"/>
          <w:sz w:val="28"/>
          <w:szCs w:val="28"/>
        </w:rPr>
        <w:t xml:space="preserve"> </w:t>
      </w:r>
      <w:r w:rsidRPr="009E01E5">
        <w:rPr>
          <w:rFonts w:ascii="Times New Roman" w:hAnsi="Times New Roman" w:cs="Times New Roman"/>
          <w:sz w:val="28"/>
          <w:szCs w:val="28"/>
        </w:rPr>
        <w:t>алгоритм для обработки выходного массива данных термографии. Ключевой особенностью</w:t>
      </w:r>
      <w:r>
        <w:rPr>
          <w:rFonts w:ascii="Times New Roman" w:hAnsi="Times New Roman" w:cs="Times New Roman"/>
          <w:sz w:val="28"/>
          <w:szCs w:val="28"/>
        </w:rPr>
        <w:t xml:space="preserve"> </w:t>
      </w:r>
      <w:r w:rsidRPr="009E01E5">
        <w:rPr>
          <w:rFonts w:ascii="Times New Roman" w:hAnsi="Times New Roman" w:cs="Times New Roman"/>
          <w:sz w:val="28"/>
          <w:szCs w:val="28"/>
        </w:rPr>
        <w:t>алгоритма является применение нейронных сетей для прогнозирования размеров дефектов.</w:t>
      </w:r>
      <w:r>
        <w:rPr>
          <w:rFonts w:ascii="Times New Roman" w:hAnsi="Times New Roman" w:cs="Times New Roman"/>
          <w:sz w:val="28"/>
          <w:szCs w:val="28"/>
        </w:rPr>
        <w:t xml:space="preserve"> </w:t>
      </w:r>
      <w:r w:rsidRPr="009E01E5">
        <w:rPr>
          <w:rFonts w:ascii="Times New Roman" w:hAnsi="Times New Roman" w:cs="Times New Roman"/>
          <w:sz w:val="28"/>
          <w:szCs w:val="28"/>
        </w:rPr>
        <w:t xml:space="preserve">Проведено обучение </w:t>
      </w:r>
      <w:r>
        <w:rPr>
          <w:rFonts w:ascii="Times New Roman" w:hAnsi="Times New Roman" w:cs="Times New Roman"/>
          <w:sz w:val="28"/>
          <w:szCs w:val="28"/>
        </w:rPr>
        <w:t>нейронной сети (НС) на эталонном образце и ее опробование. НС обучалась на пла</w:t>
      </w:r>
      <w:r w:rsidRPr="009E01E5">
        <w:rPr>
          <w:rFonts w:ascii="Times New Roman" w:hAnsi="Times New Roman" w:cs="Times New Roman"/>
          <w:sz w:val="28"/>
          <w:szCs w:val="28"/>
        </w:rPr>
        <w:t>стине с несквозными отверстиями, а опробовалась</w:t>
      </w:r>
      <w:r>
        <w:rPr>
          <w:rFonts w:ascii="Times New Roman" w:hAnsi="Times New Roman" w:cs="Times New Roman"/>
          <w:sz w:val="28"/>
          <w:szCs w:val="28"/>
        </w:rPr>
        <w:t xml:space="preserve"> </w:t>
      </w:r>
      <w:r w:rsidRPr="009E01E5">
        <w:rPr>
          <w:rFonts w:ascii="Times New Roman" w:hAnsi="Times New Roman" w:cs="Times New Roman"/>
          <w:sz w:val="28"/>
          <w:szCs w:val="28"/>
        </w:rPr>
        <w:t>на пластине с заложенными дефектами.</w:t>
      </w:r>
      <w:r>
        <w:rPr>
          <w:rFonts w:ascii="Times New Roman" w:hAnsi="Times New Roman" w:cs="Times New Roman"/>
          <w:sz w:val="28"/>
          <w:szCs w:val="28"/>
        </w:rPr>
        <w:t xml:space="preserve"> </w:t>
      </w:r>
      <w:r w:rsidRPr="009E01E5">
        <w:rPr>
          <w:rFonts w:ascii="Times New Roman" w:hAnsi="Times New Roman" w:cs="Times New Roman"/>
          <w:sz w:val="28"/>
          <w:szCs w:val="28"/>
        </w:rPr>
        <w:t>Проверен</w:t>
      </w:r>
      <w:r>
        <w:rPr>
          <w:rFonts w:ascii="Times New Roman" w:hAnsi="Times New Roman" w:cs="Times New Roman"/>
          <w:sz w:val="28"/>
          <w:szCs w:val="28"/>
        </w:rPr>
        <w:t>а</w:t>
      </w:r>
      <w:r w:rsidRPr="009E01E5">
        <w:rPr>
          <w:rFonts w:ascii="Times New Roman" w:hAnsi="Times New Roman" w:cs="Times New Roman"/>
          <w:sz w:val="28"/>
          <w:szCs w:val="28"/>
        </w:rPr>
        <w:t xml:space="preserve"> возможность кластеризации</w:t>
      </w:r>
      <w:r>
        <w:rPr>
          <w:rFonts w:ascii="Times New Roman" w:hAnsi="Times New Roman" w:cs="Times New Roman"/>
          <w:sz w:val="28"/>
          <w:szCs w:val="28"/>
        </w:rPr>
        <w:t xml:space="preserve"> </w:t>
      </w:r>
      <w:r w:rsidRPr="009E01E5">
        <w:rPr>
          <w:rFonts w:ascii="Times New Roman" w:hAnsi="Times New Roman" w:cs="Times New Roman"/>
          <w:sz w:val="28"/>
          <w:szCs w:val="28"/>
        </w:rPr>
        <w:t>дефекта с применением НС</w:t>
      </w:r>
      <w:r>
        <w:rPr>
          <w:rFonts w:ascii="Times New Roman" w:hAnsi="Times New Roman" w:cs="Times New Roman"/>
          <w:sz w:val="28"/>
          <w:szCs w:val="28"/>
        </w:rPr>
        <w:t>. Для обучен</w:t>
      </w:r>
      <w:r w:rsidRPr="009E01E5">
        <w:rPr>
          <w:rFonts w:ascii="Times New Roman" w:hAnsi="Times New Roman" w:cs="Times New Roman"/>
          <w:sz w:val="28"/>
          <w:szCs w:val="28"/>
        </w:rPr>
        <w:t>ной НС не пред</w:t>
      </w:r>
      <w:r>
        <w:rPr>
          <w:rFonts w:ascii="Times New Roman" w:hAnsi="Times New Roman" w:cs="Times New Roman"/>
          <w:sz w:val="28"/>
          <w:szCs w:val="28"/>
        </w:rPr>
        <w:t>ставляет никакой трудности выде</w:t>
      </w:r>
      <w:r w:rsidRPr="009E01E5">
        <w:rPr>
          <w:rFonts w:ascii="Times New Roman" w:hAnsi="Times New Roman" w:cs="Times New Roman"/>
          <w:sz w:val="28"/>
          <w:szCs w:val="28"/>
        </w:rPr>
        <w:t>лить площадь дефекта. Достаточно для функции</w:t>
      </w:r>
      <w:r>
        <w:rPr>
          <w:rFonts w:ascii="Times New Roman" w:hAnsi="Times New Roman" w:cs="Times New Roman"/>
          <w:sz w:val="28"/>
          <w:szCs w:val="28"/>
        </w:rPr>
        <w:t xml:space="preserve"> </w:t>
      </w:r>
      <w:r w:rsidRPr="009E01E5">
        <w:rPr>
          <w:rFonts w:ascii="Times New Roman" w:hAnsi="Times New Roman" w:cs="Times New Roman"/>
          <w:sz w:val="28"/>
          <w:szCs w:val="28"/>
        </w:rPr>
        <w:t>активации на последнем слое НС определить порог</w:t>
      </w:r>
      <w:r>
        <w:rPr>
          <w:rFonts w:ascii="Times New Roman" w:hAnsi="Times New Roman" w:cs="Times New Roman"/>
          <w:sz w:val="28"/>
          <w:szCs w:val="28"/>
        </w:rPr>
        <w:t xml:space="preserve"> </w:t>
      </w:r>
      <w:r w:rsidRPr="009E01E5">
        <w:rPr>
          <w:rFonts w:ascii="Times New Roman" w:hAnsi="Times New Roman" w:cs="Times New Roman"/>
          <w:sz w:val="28"/>
          <w:szCs w:val="28"/>
        </w:rPr>
        <w:t>и НС начнет выполнять бинаризацию.</w:t>
      </w:r>
    </w:p>
    <w:p w14:paraId="7D48492E" w14:textId="77777777" w:rsidR="009E01E5" w:rsidRDefault="008C5141" w:rsidP="008C5141">
      <w:pPr>
        <w:spacing w:after="0" w:line="360" w:lineRule="auto"/>
        <w:ind w:firstLine="709"/>
        <w:jc w:val="both"/>
        <w:rPr>
          <w:rFonts w:ascii="Times New Roman" w:hAnsi="Times New Roman" w:cs="Times New Roman"/>
          <w:sz w:val="28"/>
          <w:szCs w:val="28"/>
        </w:rPr>
      </w:pPr>
      <w:r w:rsidRPr="008C5141">
        <w:rPr>
          <w:rFonts w:ascii="Times New Roman" w:hAnsi="Times New Roman" w:cs="Times New Roman"/>
          <w:sz w:val="28"/>
          <w:szCs w:val="28"/>
        </w:rPr>
        <w:t xml:space="preserve">Статья </w:t>
      </w:r>
      <w:r w:rsidRPr="00594AA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5</w:t>
      </w:r>
      <w:r w:rsidRPr="00594AA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8C5141">
        <w:rPr>
          <w:rFonts w:ascii="Times New Roman" w:hAnsi="Times New Roman" w:cs="Times New Roman"/>
          <w:sz w:val="28"/>
          <w:szCs w:val="28"/>
        </w:rPr>
        <w:t>посвящена исследованию и программной</w:t>
      </w:r>
      <w:r>
        <w:rPr>
          <w:rFonts w:ascii="Times New Roman" w:hAnsi="Times New Roman" w:cs="Times New Roman"/>
          <w:sz w:val="28"/>
          <w:szCs w:val="28"/>
        </w:rPr>
        <w:t xml:space="preserve"> </w:t>
      </w:r>
      <w:r w:rsidRPr="008C5141">
        <w:rPr>
          <w:rFonts w:ascii="Times New Roman" w:hAnsi="Times New Roman" w:cs="Times New Roman"/>
          <w:sz w:val="28"/>
          <w:szCs w:val="28"/>
        </w:rPr>
        <w:t>реализации модифицированных нейронных сетей ART-2 и Fuzzy-ART для решения задач классификации дефектов</w:t>
      </w:r>
      <w:r>
        <w:rPr>
          <w:rFonts w:ascii="Times New Roman" w:hAnsi="Times New Roman" w:cs="Times New Roman"/>
          <w:sz w:val="28"/>
          <w:szCs w:val="28"/>
        </w:rPr>
        <w:t xml:space="preserve"> </w:t>
      </w:r>
      <w:r w:rsidRPr="008C5141">
        <w:rPr>
          <w:rFonts w:ascii="Times New Roman" w:hAnsi="Times New Roman" w:cs="Times New Roman"/>
          <w:sz w:val="28"/>
          <w:szCs w:val="28"/>
        </w:rPr>
        <w:t>сотовых панелей. Разработанные нейронные сети используются в составе системы безэталонной диагностики изделий</w:t>
      </w:r>
      <w:r>
        <w:rPr>
          <w:rFonts w:ascii="Times New Roman" w:hAnsi="Times New Roman" w:cs="Times New Roman"/>
          <w:sz w:val="28"/>
          <w:szCs w:val="28"/>
        </w:rPr>
        <w:t xml:space="preserve"> </w:t>
      </w:r>
      <w:r w:rsidRPr="008C5141">
        <w:rPr>
          <w:rFonts w:ascii="Times New Roman" w:hAnsi="Times New Roman" w:cs="Times New Roman"/>
          <w:sz w:val="28"/>
          <w:szCs w:val="28"/>
        </w:rPr>
        <w:t>из композиционных материалов. Описан</w:t>
      </w:r>
      <w:r>
        <w:rPr>
          <w:rFonts w:ascii="Times New Roman" w:hAnsi="Times New Roman" w:cs="Times New Roman"/>
          <w:sz w:val="28"/>
          <w:szCs w:val="28"/>
        </w:rPr>
        <w:t>ы</w:t>
      </w:r>
      <w:r w:rsidRPr="008C5141">
        <w:rPr>
          <w:rFonts w:ascii="Times New Roman" w:hAnsi="Times New Roman" w:cs="Times New Roman"/>
          <w:sz w:val="28"/>
          <w:szCs w:val="28"/>
        </w:rPr>
        <w:t xml:space="preserve"> структур</w:t>
      </w:r>
      <w:r>
        <w:rPr>
          <w:rFonts w:ascii="Times New Roman" w:hAnsi="Times New Roman" w:cs="Times New Roman"/>
          <w:sz w:val="28"/>
          <w:szCs w:val="28"/>
        </w:rPr>
        <w:t>а</w:t>
      </w:r>
      <w:r w:rsidRPr="008C5141">
        <w:rPr>
          <w:rFonts w:ascii="Times New Roman" w:hAnsi="Times New Roman" w:cs="Times New Roman"/>
          <w:sz w:val="28"/>
          <w:szCs w:val="28"/>
        </w:rPr>
        <w:t xml:space="preserve"> и алгоритм работы разработанных нейронных сетей. Также</w:t>
      </w:r>
      <w:r>
        <w:rPr>
          <w:rFonts w:ascii="Times New Roman" w:hAnsi="Times New Roman" w:cs="Times New Roman"/>
          <w:sz w:val="28"/>
          <w:szCs w:val="28"/>
        </w:rPr>
        <w:t xml:space="preserve"> </w:t>
      </w:r>
      <w:r w:rsidRPr="008C5141">
        <w:rPr>
          <w:rFonts w:ascii="Times New Roman" w:hAnsi="Times New Roman" w:cs="Times New Roman"/>
          <w:sz w:val="28"/>
          <w:szCs w:val="28"/>
        </w:rPr>
        <w:t>представлены структура и основные модули разработанного программного обеспечения для работы с представленными</w:t>
      </w:r>
      <w:r>
        <w:rPr>
          <w:rFonts w:ascii="Times New Roman" w:hAnsi="Times New Roman" w:cs="Times New Roman"/>
          <w:sz w:val="28"/>
          <w:szCs w:val="28"/>
        </w:rPr>
        <w:t xml:space="preserve"> </w:t>
      </w:r>
      <w:r w:rsidRPr="008C5141">
        <w:rPr>
          <w:rFonts w:ascii="Times New Roman" w:hAnsi="Times New Roman" w:cs="Times New Roman"/>
          <w:sz w:val="28"/>
          <w:szCs w:val="28"/>
        </w:rPr>
        <w:t>нейронными сетями. Преимуществом описанной нейронной сети и системы в целом является гибкость ее архитектуры,</w:t>
      </w:r>
      <w:r>
        <w:rPr>
          <w:rFonts w:ascii="Times New Roman" w:hAnsi="Times New Roman" w:cs="Times New Roman"/>
          <w:sz w:val="28"/>
          <w:szCs w:val="28"/>
        </w:rPr>
        <w:t xml:space="preserve"> </w:t>
      </w:r>
      <w:r w:rsidRPr="008C5141">
        <w:rPr>
          <w:rFonts w:ascii="Times New Roman" w:hAnsi="Times New Roman" w:cs="Times New Roman"/>
          <w:sz w:val="28"/>
          <w:szCs w:val="28"/>
        </w:rPr>
        <w:t>высокое быстродействие и высокая достоверность обработки информации. Приведены результаты использования</w:t>
      </w:r>
      <w:r>
        <w:rPr>
          <w:rFonts w:ascii="Times New Roman" w:hAnsi="Times New Roman" w:cs="Times New Roman"/>
          <w:sz w:val="28"/>
          <w:szCs w:val="28"/>
        </w:rPr>
        <w:t xml:space="preserve"> </w:t>
      </w:r>
      <w:r w:rsidRPr="008C5141">
        <w:rPr>
          <w:rFonts w:ascii="Times New Roman" w:hAnsi="Times New Roman" w:cs="Times New Roman"/>
          <w:sz w:val="28"/>
          <w:szCs w:val="28"/>
        </w:rPr>
        <w:t>разработанной системы на основе сетей ART-2 и Fuzzy-ART для диагностики технического состояния сотовых панелей.</w:t>
      </w:r>
      <w:r>
        <w:rPr>
          <w:rFonts w:ascii="Times New Roman" w:hAnsi="Times New Roman" w:cs="Times New Roman"/>
          <w:sz w:val="28"/>
          <w:szCs w:val="28"/>
        </w:rPr>
        <w:t xml:space="preserve"> </w:t>
      </w:r>
      <w:r w:rsidRPr="008C5141">
        <w:rPr>
          <w:rFonts w:ascii="Times New Roman" w:hAnsi="Times New Roman" w:cs="Times New Roman"/>
          <w:sz w:val="28"/>
          <w:szCs w:val="28"/>
        </w:rPr>
        <w:t>Классификатор на основе описанных нейронных сетей во время обучения может а</w:t>
      </w:r>
      <w:r>
        <w:rPr>
          <w:rFonts w:ascii="Times New Roman" w:hAnsi="Times New Roman" w:cs="Times New Roman"/>
          <w:sz w:val="28"/>
          <w:szCs w:val="28"/>
        </w:rPr>
        <w:t>втоматически изменять свои пара</w:t>
      </w:r>
      <w:r w:rsidRPr="008C5141">
        <w:rPr>
          <w:rFonts w:ascii="Times New Roman" w:hAnsi="Times New Roman" w:cs="Times New Roman"/>
          <w:sz w:val="28"/>
          <w:szCs w:val="28"/>
        </w:rPr>
        <w:t>метры, достигая наилучшей достоверности контроля при обнаружении и классификации подповерхностных дефектов</w:t>
      </w:r>
      <w:r>
        <w:rPr>
          <w:rFonts w:ascii="Times New Roman" w:hAnsi="Times New Roman" w:cs="Times New Roman"/>
          <w:sz w:val="28"/>
          <w:szCs w:val="28"/>
        </w:rPr>
        <w:t xml:space="preserve"> </w:t>
      </w:r>
      <w:r w:rsidRPr="008C5141">
        <w:rPr>
          <w:rFonts w:ascii="Times New Roman" w:hAnsi="Times New Roman" w:cs="Times New Roman"/>
          <w:sz w:val="28"/>
          <w:szCs w:val="28"/>
        </w:rPr>
        <w:t>в сотовых панелях, а также дефектов, которые расположены с обратной стороны панели, площадью от 2 см</w:t>
      </w:r>
      <w:r w:rsidRPr="008C5141">
        <w:rPr>
          <w:rFonts w:ascii="Times New Roman" w:hAnsi="Times New Roman" w:cs="Times New Roman"/>
          <w:sz w:val="28"/>
          <w:szCs w:val="28"/>
          <w:vertAlign w:val="superscript"/>
        </w:rPr>
        <w:t>2</w:t>
      </w:r>
      <w:r w:rsidRPr="008C5141">
        <w:rPr>
          <w:rFonts w:ascii="Times New Roman" w:hAnsi="Times New Roman" w:cs="Times New Roman"/>
          <w:sz w:val="28"/>
          <w:szCs w:val="28"/>
        </w:rPr>
        <w:t xml:space="preserve"> при</w:t>
      </w:r>
      <w:r>
        <w:rPr>
          <w:rFonts w:ascii="Times New Roman" w:hAnsi="Times New Roman" w:cs="Times New Roman"/>
          <w:sz w:val="28"/>
          <w:szCs w:val="28"/>
        </w:rPr>
        <w:t xml:space="preserve"> </w:t>
      </w:r>
      <w:r w:rsidRPr="008C5141">
        <w:rPr>
          <w:rFonts w:ascii="Times New Roman" w:hAnsi="Times New Roman" w:cs="Times New Roman"/>
          <w:sz w:val="28"/>
          <w:szCs w:val="28"/>
        </w:rPr>
        <w:t>толщине композитной панели 12,8 мм. Надежность неразрушающего контроля с помощью указанного классификатора</w:t>
      </w:r>
      <w:r>
        <w:rPr>
          <w:rFonts w:ascii="Times New Roman" w:hAnsi="Times New Roman" w:cs="Times New Roman"/>
          <w:sz w:val="28"/>
          <w:szCs w:val="28"/>
        </w:rPr>
        <w:t xml:space="preserve"> </w:t>
      </w:r>
      <w:r w:rsidRPr="008C5141">
        <w:rPr>
          <w:rFonts w:ascii="Times New Roman" w:hAnsi="Times New Roman" w:cs="Times New Roman"/>
          <w:sz w:val="28"/>
          <w:szCs w:val="28"/>
        </w:rPr>
        <w:t xml:space="preserve">составляет 90...95 %. Применение нейронной сети </w:t>
      </w:r>
      <w:r w:rsidRPr="008C5141">
        <w:rPr>
          <w:rFonts w:ascii="Times New Roman" w:hAnsi="Times New Roman" w:cs="Times New Roman"/>
          <w:sz w:val="28"/>
          <w:szCs w:val="28"/>
        </w:rPr>
        <w:lastRenderedPageBreak/>
        <w:t>Fuzzy-ART обеспечивает лучшие показа</w:t>
      </w:r>
      <w:r>
        <w:rPr>
          <w:rFonts w:ascii="Times New Roman" w:hAnsi="Times New Roman" w:cs="Times New Roman"/>
          <w:sz w:val="28"/>
          <w:szCs w:val="28"/>
        </w:rPr>
        <w:t>тели достоверности кон</w:t>
      </w:r>
      <w:r w:rsidRPr="008C5141">
        <w:rPr>
          <w:rFonts w:ascii="Times New Roman" w:hAnsi="Times New Roman" w:cs="Times New Roman"/>
          <w:sz w:val="28"/>
          <w:szCs w:val="28"/>
        </w:rPr>
        <w:t>троля, чем применение сети ART-2.</w:t>
      </w:r>
    </w:p>
    <w:p w14:paraId="592C5BAD" w14:textId="77777777" w:rsidR="00966A9E" w:rsidRDefault="00060E24" w:rsidP="00060E24">
      <w:pPr>
        <w:spacing w:after="0" w:line="360" w:lineRule="auto"/>
        <w:ind w:firstLine="709"/>
        <w:jc w:val="both"/>
        <w:rPr>
          <w:rFonts w:ascii="Times New Roman" w:hAnsi="Times New Roman" w:cs="Times New Roman"/>
          <w:sz w:val="28"/>
          <w:szCs w:val="28"/>
        </w:rPr>
      </w:pPr>
      <w:r w:rsidRPr="00060E24">
        <w:rPr>
          <w:rFonts w:ascii="Times New Roman" w:hAnsi="Times New Roman" w:cs="Times New Roman"/>
          <w:sz w:val="28"/>
          <w:szCs w:val="28"/>
        </w:rPr>
        <w:t xml:space="preserve">Авторами </w:t>
      </w:r>
      <w:r w:rsidRPr="00594AA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6</w:t>
      </w:r>
      <w:r w:rsidRPr="00594AA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предложена модель глу</w:t>
      </w:r>
      <w:r w:rsidRPr="00060E24">
        <w:rPr>
          <w:rFonts w:ascii="Times New Roman" w:hAnsi="Times New Roman" w:cs="Times New Roman"/>
          <w:sz w:val="28"/>
          <w:szCs w:val="28"/>
        </w:rPr>
        <w:t>бокой сверточной нейронной сети для идентификации</w:t>
      </w:r>
      <w:r>
        <w:rPr>
          <w:rFonts w:ascii="Times New Roman" w:hAnsi="Times New Roman" w:cs="Times New Roman"/>
          <w:sz w:val="28"/>
          <w:szCs w:val="28"/>
        </w:rPr>
        <w:t xml:space="preserve"> </w:t>
      </w:r>
      <w:r w:rsidRPr="00060E24">
        <w:rPr>
          <w:rFonts w:ascii="Times New Roman" w:hAnsi="Times New Roman" w:cs="Times New Roman"/>
          <w:sz w:val="28"/>
          <w:szCs w:val="28"/>
        </w:rPr>
        <w:t>дефектов на изображениях дорожного покрытия. Модель</w:t>
      </w:r>
      <w:r>
        <w:rPr>
          <w:rFonts w:ascii="Times New Roman" w:hAnsi="Times New Roman" w:cs="Times New Roman"/>
          <w:sz w:val="28"/>
          <w:szCs w:val="28"/>
        </w:rPr>
        <w:t xml:space="preserve"> </w:t>
      </w:r>
      <w:r w:rsidRPr="00060E24">
        <w:rPr>
          <w:rFonts w:ascii="Times New Roman" w:hAnsi="Times New Roman" w:cs="Times New Roman"/>
          <w:sz w:val="28"/>
          <w:szCs w:val="28"/>
        </w:rPr>
        <w:t>реализована как оптимизированный вариант наиболее</w:t>
      </w:r>
      <w:r>
        <w:rPr>
          <w:rFonts w:ascii="Times New Roman" w:hAnsi="Times New Roman" w:cs="Times New Roman"/>
          <w:sz w:val="28"/>
          <w:szCs w:val="28"/>
        </w:rPr>
        <w:t xml:space="preserve"> </w:t>
      </w:r>
      <w:r w:rsidRPr="00060E24">
        <w:rPr>
          <w:rFonts w:ascii="Times New Roman" w:hAnsi="Times New Roman" w:cs="Times New Roman"/>
          <w:sz w:val="28"/>
          <w:szCs w:val="28"/>
        </w:rPr>
        <w:t>популярных на данный момент полностью сверточных</w:t>
      </w:r>
      <w:r>
        <w:rPr>
          <w:rFonts w:ascii="Times New Roman" w:hAnsi="Times New Roman" w:cs="Times New Roman"/>
          <w:sz w:val="28"/>
          <w:szCs w:val="28"/>
        </w:rPr>
        <w:t xml:space="preserve"> </w:t>
      </w:r>
      <w:r w:rsidRPr="00060E24">
        <w:rPr>
          <w:rFonts w:ascii="Times New Roman" w:hAnsi="Times New Roman" w:cs="Times New Roman"/>
          <w:sz w:val="28"/>
          <w:szCs w:val="28"/>
        </w:rPr>
        <w:t>нейронных сетей (FC</w:t>
      </w:r>
      <w:r>
        <w:rPr>
          <w:rFonts w:ascii="Times New Roman" w:hAnsi="Times New Roman" w:cs="Times New Roman"/>
          <w:sz w:val="28"/>
          <w:szCs w:val="28"/>
        </w:rPr>
        <w:t>NN). Показано построение обучаю</w:t>
      </w:r>
      <w:r w:rsidRPr="00060E24">
        <w:rPr>
          <w:rFonts w:ascii="Times New Roman" w:hAnsi="Times New Roman" w:cs="Times New Roman"/>
          <w:sz w:val="28"/>
          <w:szCs w:val="28"/>
        </w:rPr>
        <w:t>щей выборки и двухэтап</w:t>
      </w:r>
      <w:r>
        <w:rPr>
          <w:rFonts w:ascii="Times New Roman" w:hAnsi="Times New Roman" w:cs="Times New Roman"/>
          <w:sz w:val="28"/>
          <w:szCs w:val="28"/>
        </w:rPr>
        <w:t>ный процесс обучения сети с уче</w:t>
      </w:r>
      <w:r w:rsidRPr="00060E24">
        <w:rPr>
          <w:rFonts w:ascii="Times New Roman" w:hAnsi="Times New Roman" w:cs="Times New Roman"/>
          <w:sz w:val="28"/>
          <w:szCs w:val="28"/>
        </w:rPr>
        <w:t>том специфики решае</w:t>
      </w:r>
      <w:r>
        <w:rPr>
          <w:rFonts w:ascii="Times New Roman" w:hAnsi="Times New Roman" w:cs="Times New Roman"/>
          <w:sz w:val="28"/>
          <w:szCs w:val="28"/>
        </w:rPr>
        <w:t>мой задачи. Для программной реа</w:t>
      </w:r>
      <w:r w:rsidRPr="00060E24">
        <w:rPr>
          <w:rFonts w:ascii="Times New Roman" w:hAnsi="Times New Roman" w:cs="Times New Roman"/>
          <w:sz w:val="28"/>
          <w:szCs w:val="28"/>
        </w:rPr>
        <w:t>лизации предложенной архитектуры использовались</w:t>
      </w:r>
      <w:r>
        <w:rPr>
          <w:rFonts w:ascii="Times New Roman" w:hAnsi="Times New Roman" w:cs="Times New Roman"/>
          <w:sz w:val="28"/>
          <w:szCs w:val="28"/>
        </w:rPr>
        <w:t xml:space="preserve"> </w:t>
      </w:r>
      <w:r w:rsidRPr="00060E24">
        <w:rPr>
          <w:rFonts w:ascii="Times New Roman" w:hAnsi="Times New Roman" w:cs="Times New Roman"/>
          <w:sz w:val="28"/>
          <w:szCs w:val="28"/>
        </w:rPr>
        <w:t>фреймворки Keras и TensorFlow.</w:t>
      </w:r>
      <w:r>
        <w:rPr>
          <w:rFonts w:ascii="Times New Roman" w:hAnsi="Times New Roman" w:cs="Times New Roman"/>
          <w:sz w:val="28"/>
          <w:szCs w:val="28"/>
        </w:rPr>
        <w:t xml:space="preserve"> </w:t>
      </w:r>
      <w:r w:rsidRPr="00060E24">
        <w:rPr>
          <w:rFonts w:ascii="Times New Roman" w:hAnsi="Times New Roman" w:cs="Times New Roman"/>
          <w:sz w:val="28"/>
          <w:szCs w:val="28"/>
        </w:rPr>
        <w:t>Результаты исследования</w:t>
      </w:r>
      <w:r>
        <w:rPr>
          <w:rFonts w:ascii="Times New Roman" w:hAnsi="Times New Roman" w:cs="Times New Roman"/>
          <w:sz w:val="28"/>
          <w:szCs w:val="28"/>
        </w:rPr>
        <w:t xml:space="preserve"> показали, что</w:t>
      </w:r>
      <w:r w:rsidRPr="00060E24">
        <w:rPr>
          <w:rFonts w:ascii="Times New Roman" w:hAnsi="Times New Roman" w:cs="Times New Roman"/>
          <w:sz w:val="28"/>
          <w:szCs w:val="28"/>
        </w:rPr>
        <w:t xml:space="preserve"> </w:t>
      </w:r>
      <w:r>
        <w:rPr>
          <w:rFonts w:ascii="Times New Roman" w:hAnsi="Times New Roman" w:cs="Times New Roman"/>
          <w:sz w:val="28"/>
          <w:szCs w:val="28"/>
        </w:rPr>
        <w:t>п</w:t>
      </w:r>
      <w:r w:rsidRPr="00060E24">
        <w:rPr>
          <w:rFonts w:ascii="Times New Roman" w:hAnsi="Times New Roman" w:cs="Times New Roman"/>
          <w:sz w:val="28"/>
          <w:szCs w:val="28"/>
        </w:rPr>
        <w:t>рименение предложенной</w:t>
      </w:r>
      <w:r>
        <w:rPr>
          <w:rFonts w:ascii="Times New Roman" w:hAnsi="Times New Roman" w:cs="Times New Roman"/>
          <w:sz w:val="28"/>
          <w:szCs w:val="28"/>
        </w:rPr>
        <w:t xml:space="preserve"> </w:t>
      </w:r>
      <w:r w:rsidRPr="00060E24">
        <w:rPr>
          <w:rFonts w:ascii="Times New Roman" w:hAnsi="Times New Roman" w:cs="Times New Roman"/>
          <w:sz w:val="28"/>
          <w:szCs w:val="28"/>
        </w:rPr>
        <w:t>архитектуры эффективно даже в условиях ограниченного</w:t>
      </w:r>
      <w:r>
        <w:rPr>
          <w:rFonts w:ascii="Times New Roman" w:hAnsi="Times New Roman" w:cs="Times New Roman"/>
          <w:sz w:val="28"/>
          <w:szCs w:val="28"/>
        </w:rPr>
        <w:t xml:space="preserve"> </w:t>
      </w:r>
      <w:r w:rsidRPr="00060E24">
        <w:rPr>
          <w:rFonts w:ascii="Times New Roman" w:hAnsi="Times New Roman" w:cs="Times New Roman"/>
          <w:sz w:val="28"/>
          <w:szCs w:val="28"/>
        </w:rPr>
        <w:t>объема исходных данных. Отмечена высокая с</w:t>
      </w:r>
      <w:r>
        <w:rPr>
          <w:rFonts w:ascii="Times New Roman" w:hAnsi="Times New Roman" w:cs="Times New Roman"/>
          <w:sz w:val="28"/>
          <w:szCs w:val="28"/>
        </w:rPr>
        <w:t>тепень по</w:t>
      </w:r>
      <w:r w:rsidRPr="00060E24">
        <w:rPr>
          <w:rFonts w:ascii="Times New Roman" w:hAnsi="Times New Roman" w:cs="Times New Roman"/>
          <w:sz w:val="28"/>
          <w:szCs w:val="28"/>
        </w:rPr>
        <w:t>вторяемости результатов.</w:t>
      </w:r>
      <w:r>
        <w:rPr>
          <w:rFonts w:ascii="Times New Roman" w:hAnsi="Times New Roman" w:cs="Times New Roman"/>
          <w:sz w:val="28"/>
          <w:szCs w:val="28"/>
        </w:rPr>
        <w:t xml:space="preserve"> </w:t>
      </w:r>
      <w:r w:rsidRPr="00060E24">
        <w:rPr>
          <w:rFonts w:ascii="Times New Roman" w:hAnsi="Times New Roman" w:cs="Times New Roman"/>
          <w:sz w:val="28"/>
          <w:szCs w:val="28"/>
        </w:rPr>
        <w:t>Модель может быть использована в различных задачах</w:t>
      </w:r>
      <w:r>
        <w:rPr>
          <w:rFonts w:ascii="Times New Roman" w:hAnsi="Times New Roman" w:cs="Times New Roman"/>
          <w:sz w:val="28"/>
          <w:szCs w:val="28"/>
        </w:rPr>
        <w:t xml:space="preserve"> </w:t>
      </w:r>
      <w:r w:rsidRPr="00060E24">
        <w:rPr>
          <w:rFonts w:ascii="Times New Roman" w:hAnsi="Times New Roman" w:cs="Times New Roman"/>
          <w:sz w:val="28"/>
          <w:szCs w:val="28"/>
        </w:rPr>
        <w:t>сегментации. Согласн</w:t>
      </w:r>
      <w:r>
        <w:rPr>
          <w:rFonts w:ascii="Times New Roman" w:hAnsi="Times New Roman" w:cs="Times New Roman"/>
          <w:sz w:val="28"/>
          <w:szCs w:val="28"/>
        </w:rPr>
        <w:t>о метрикам, FCNN показывает сле</w:t>
      </w:r>
      <w:r w:rsidRPr="00060E24">
        <w:rPr>
          <w:rFonts w:ascii="Times New Roman" w:hAnsi="Times New Roman" w:cs="Times New Roman"/>
          <w:sz w:val="28"/>
          <w:szCs w:val="28"/>
        </w:rPr>
        <w:t xml:space="preserve">дующие результаты идентификации дефектов: IoU </w:t>
      </w:r>
      <w:r>
        <w:rPr>
          <w:rFonts w:ascii="Times New Roman" w:hAnsi="Times New Roman" w:cs="Times New Roman"/>
          <w:sz w:val="28"/>
          <w:szCs w:val="28"/>
        </w:rPr>
        <w:t xml:space="preserve">– </w:t>
      </w:r>
      <w:r w:rsidRPr="00060E24">
        <w:rPr>
          <w:rFonts w:ascii="Times New Roman" w:hAnsi="Times New Roman" w:cs="Times New Roman"/>
          <w:sz w:val="28"/>
          <w:szCs w:val="28"/>
        </w:rPr>
        <w:t xml:space="preserve">0,3488, Dice </w:t>
      </w:r>
      <w:r>
        <w:rPr>
          <w:rFonts w:ascii="Times New Roman" w:hAnsi="Times New Roman" w:cs="Times New Roman"/>
          <w:sz w:val="28"/>
          <w:szCs w:val="28"/>
        </w:rPr>
        <w:t>–</w:t>
      </w:r>
      <w:r w:rsidRPr="00060E24">
        <w:rPr>
          <w:rFonts w:ascii="Times New Roman" w:hAnsi="Times New Roman" w:cs="Times New Roman"/>
          <w:sz w:val="28"/>
          <w:szCs w:val="28"/>
        </w:rPr>
        <w:t xml:space="preserve"> 0,7381.</w:t>
      </w:r>
      <w:r>
        <w:rPr>
          <w:rFonts w:ascii="Times New Roman" w:hAnsi="Times New Roman" w:cs="Times New Roman"/>
          <w:sz w:val="28"/>
          <w:szCs w:val="28"/>
        </w:rPr>
        <w:t xml:space="preserve"> </w:t>
      </w:r>
      <w:r w:rsidRPr="00060E24">
        <w:rPr>
          <w:rFonts w:ascii="Times New Roman" w:hAnsi="Times New Roman" w:cs="Times New Roman"/>
          <w:sz w:val="28"/>
          <w:szCs w:val="28"/>
        </w:rPr>
        <w:t>Полученные результаты могут</w:t>
      </w:r>
      <w:r>
        <w:rPr>
          <w:rFonts w:ascii="Times New Roman" w:hAnsi="Times New Roman" w:cs="Times New Roman"/>
          <w:sz w:val="28"/>
          <w:szCs w:val="28"/>
        </w:rPr>
        <w:t xml:space="preserve"> </w:t>
      </w:r>
      <w:r w:rsidRPr="00060E24">
        <w:rPr>
          <w:rFonts w:ascii="Times New Roman" w:hAnsi="Times New Roman" w:cs="Times New Roman"/>
          <w:sz w:val="28"/>
          <w:szCs w:val="28"/>
        </w:rPr>
        <w:t>быть использованы в процессе мониторинга, моделирования и прогнозирования процессов износа дорожных покрытий.</w:t>
      </w:r>
    </w:p>
    <w:p w14:paraId="15C5E054" w14:textId="77777777" w:rsidR="00966A9E" w:rsidRDefault="002E0A53" w:rsidP="002E0A5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работе </w:t>
      </w:r>
      <w:r w:rsidRPr="00594AA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7</w:t>
      </w:r>
      <w:r w:rsidRPr="00594AA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р</w:t>
      </w:r>
      <w:r w:rsidRPr="002E0A53">
        <w:rPr>
          <w:rFonts w:ascii="Times New Roman" w:hAnsi="Times New Roman" w:cs="Times New Roman"/>
          <w:sz w:val="28"/>
          <w:szCs w:val="28"/>
        </w:rPr>
        <w:t>ассматривается архитектура универсальной программно-аппаратной платформы для сбора, обработки</w:t>
      </w:r>
      <w:r>
        <w:rPr>
          <w:rFonts w:ascii="Times New Roman" w:hAnsi="Times New Roman" w:cs="Times New Roman"/>
          <w:sz w:val="28"/>
          <w:szCs w:val="28"/>
        </w:rPr>
        <w:t xml:space="preserve"> и хранения данных, полу</w:t>
      </w:r>
      <w:r w:rsidRPr="002E0A53">
        <w:rPr>
          <w:rFonts w:ascii="Times New Roman" w:hAnsi="Times New Roman" w:cs="Times New Roman"/>
          <w:sz w:val="28"/>
          <w:szCs w:val="28"/>
        </w:rPr>
        <w:t>чаемых в результате проведения неразрушающего контроля изделий.</w:t>
      </w:r>
      <w:r>
        <w:rPr>
          <w:rFonts w:ascii="Times New Roman" w:hAnsi="Times New Roman" w:cs="Times New Roman"/>
          <w:sz w:val="28"/>
          <w:szCs w:val="28"/>
        </w:rPr>
        <w:t xml:space="preserve"> </w:t>
      </w:r>
      <w:r w:rsidRPr="002E0A53">
        <w:rPr>
          <w:rFonts w:ascii="Times New Roman" w:hAnsi="Times New Roman" w:cs="Times New Roman"/>
          <w:sz w:val="28"/>
          <w:szCs w:val="28"/>
        </w:rPr>
        <w:t>Для процедуры обработки и фильтрации потоков данных применен</w:t>
      </w:r>
      <w:r>
        <w:rPr>
          <w:rFonts w:ascii="Times New Roman" w:hAnsi="Times New Roman" w:cs="Times New Roman"/>
          <w:sz w:val="28"/>
          <w:szCs w:val="28"/>
        </w:rPr>
        <w:t xml:space="preserve"> </w:t>
      </w:r>
      <w:r w:rsidRPr="002E0A53">
        <w:rPr>
          <w:rFonts w:ascii="Times New Roman" w:hAnsi="Times New Roman" w:cs="Times New Roman"/>
          <w:sz w:val="28"/>
          <w:szCs w:val="28"/>
        </w:rPr>
        <w:t>нейросетевой модуль, имеющий широкий потенциал своего</w:t>
      </w:r>
      <w:r>
        <w:rPr>
          <w:rFonts w:ascii="Times New Roman" w:hAnsi="Times New Roman" w:cs="Times New Roman"/>
          <w:sz w:val="28"/>
          <w:szCs w:val="28"/>
        </w:rPr>
        <w:t xml:space="preserve"> </w:t>
      </w:r>
      <w:r w:rsidRPr="002E0A53">
        <w:rPr>
          <w:rFonts w:ascii="Times New Roman" w:hAnsi="Times New Roman" w:cs="Times New Roman"/>
          <w:sz w:val="28"/>
          <w:szCs w:val="28"/>
        </w:rPr>
        <w:t xml:space="preserve">применения </w:t>
      </w:r>
      <w:r>
        <w:rPr>
          <w:rFonts w:ascii="Times New Roman" w:hAnsi="Times New Roman" w:cs="Times New Roman"/>
          <w:sz w:val="28"/>
          <w:szCs w:val="28"/>
        </w:rPr>
        <w:t>–</w:t>
      </w:r>
      <w:r w:rsidRPr="002E0A53">
        <w:rPr>
          <w:rFonts w:ascii="Times New Roman" w:hAnsi="Times New Roman" w:cs="Times New Roman"/>
          <w:sz w:val="28"/>
          <w:szCs w:val="28"/>
        </w:rPr>
        <w:t xml:space="preserve"> от распознавания изображений до класси</w:t>
      </w:r>
      <w:r>
        <w:rPr>
          <w:rFonts w:ascii="Times New Roman" w:hAnsi="Times New Roman" w:cs="Times New Roman"/>
          <w:sz w:val="28"/>
          <w:szCs w:val="28"/>
        </w:rPr>
        <w:t>фикации дан</w:t>
      </w:r>
      <w:r w:rsidRPr="002E0A53">
        <w:rPr>
          <w:rFonts w:ascii="Times New Roman" w:hAnsi="Times New Roman" w:cs="Times New Roman"/>
          <w:sz w:val="28"/>
          <w:szCs w:val="28"/>
        </w:rPr>
        <w:t>ных. В качестве практического приме</w:t>
      </w:r>
      <w:r>
        <w:rPr>
          <w:rFonts w:ascii="Times New Roman" w:hAnsi="Times New Roman" w:cs="Times New Roman"/>
          <w:sz w:val="28"/>
          <w:szCs w:val="28"/>
        </w:rPr>
        <w:t>ра описывается система дистанци</w:t>
      </w:r>
      <w:r w:rsidRPr="002E0A53">
        <w:rPr>
          <w:rFonts w:ascii="Times New Roman" w:hAnsi="Times New Roman" w:cs="Times New Roman"/>
          <w:sz w:val="28"/>
          <w:szCs w:val="28"/>
        </w:rPr>
        <w:t>онного контроля герметичности, по</w:t>
      </w:r>
      <w:r>
        <w:rPr>
          <w:rFonts w:ascii="Times New Roman" w:hAnsi="Times New Roman" w:cs="Times New Roman"/>
          <w:sz w:val="28"/>
          <w:szCs w:val="28"/>
        </w:rPr>
        <w:t>строенная на основе вышеупомяну</w:t>
      </w:r>
      <w:r w:rsidRPr="002E0A53">
        <w:rPr>
          <w:rFonts w:ascii="Times New Roman" w:hAnsi="Times New Roman" w:cs="Times New Roman"/>
          <w:sz w:val="28"/>
          <w:szCs w:val="28"/>
        </w:rPr>
        <w:t>той платформы.</w:t>
      </w:r>
    </w:p>
    <w:p w14:paraId="633BC03E" w14:textId="77777777" w:rsidR="00060E24" w:rsidRDefault="0015069D"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материале </w:t>
      </w:r>
      <w:r w:rsidRPr="00594AA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8</w:t>
      </w:r>
      <w:r w:rsidRPr="00594AA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описан ход </w:t>
      </w:r>
      <w:r w:rsidRPr="0015069D">
        <w:rPr>
          <w:rFonts w:ascii="Times New Roman" w:hAnsi="Times New Roman" w:cs="Times New Roman"/>
          <w:sz w:val="28"/>
          <w:szCs w:val="28"/>
        </w:rPr>
        <w:t>разработки демонстрационного стенда, использующего возможности глубокого обучения</w:t>
      </w:r>
      <w:r>
        <w:rPr>
          <w:rFonts w:ascii="Times New Roman" w:hAnsi="Times New Roman" w:cs="Times New Roman"/>
          <w:sz w:val="28"/>
          <w:szCs w:val="28"/>
        </w:rPr>
        <w:t xml:space="preserve"> и содержащего </w:t>
      </w:r>
      <w:r w:rsidRPr="0015069D">
        <w:rPr>
          <w:rFonts w:ascii="Times New Roman" w:hAnsi="Times New Roman" w:cs="Times New Roman"/>
          <w:sz w:val="28"/>
          <w:szCs w:val="28"/>
        </w:rPr>
        <w:t>концепт «дефектоскопа» – алгоритма, способного классифицировать несколько типов деталей, а также проводить инспекцию поверхности на наличие вмят</w:t>
      </w:r>
      <w:r>
        <w:rPr>
          <w:rFonts w:ascii="Times New Roman" w:hAnsi="Times New Roman" w:cs="Times New Roman"/>
          <w:sz w:val="28"/>
          <w:szCs w:val="28"/>
        </w:rPr>
        <w:t>ин, царапин и дефектов покраски</w:t>
      </w:r>
      <w:r w:rsidRPr="0015069D">
        <w:rPr>
          <w:rFonts w:ascii="Times New Roman" w:hAnsi="Times New Roman" w:cs="Times New Roman"/>
          <w:sz w:val="28"/>
          <w:szCs w:val="28"/>
        </w:rPr>
        <w:t>.</w:t>
      </w:r>
    </w:p>
    <w:p w14:paraId="064B008A" w14:textId="77777777" w:rsidR="00D20746" w:rsidRDefault="00D20746" w:rsidP="00D207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работе </w:t>
      </w:r>
      <w:r w:rsidRPr="00594AA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9</w:t>
      </w:r>
      <w:r w:rsidRPr="00594AA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рассматривается подход к ав</w:t>
      </w:r>
      <w:r w:rsidRPr="00D20746">
        <w:rPr>
          <w:rFonts w:ascii="Times New Roman" w:hAnsi="Times New Roman" w:cs="Times New Roman"/>
          <w:sz w:val="28"/>
          <w:szCs w:val="28"/>
        </w:rPr>
        <w:t xml:space="preserve">томатическому визуальному контролю при производстве СВЧ </w:t>
      </w:r>
      <w:r>
        <w:rPr>
          <w:rFonts w:ascii="Times New Roman" w:hAnsi="Times New Roman" w:cs="Times New Roman"/>
          <w:sz w:val="28"/>
          <w:szCs w:val="28"/>
        </w:rPr>
        <w:t xml:space="preserve">монолитных интегральных схем (МИС) </w:t>
      </w:r>
      <w:r w:rsidRPr="00D20746">
        <w:rPr>
          <w:rFonts w:ascii="Times New Roman" w:hAnsi="Times New Roman" w:cs="Times New Roman"/>
          <w:sz w:val="28"/>
          <w:szCs w:val="28"/>
        </w:rPr>
        <w:t xml:space="preserve">с </w:t>
      </w:r>
      <w:r w:rsidRPr="00D20746">
        <w:rPr>
          <w:rFonts w:ascii="Times New Roman" w:hAnsi="Times New Roman" w:cs="Times New Roman"/>
          <w:sz w:val="28"/>
          <w:szCs w:val="28"/>
        </w:rPr>
        <w:lastRenderedPageBreak/>
        <w:t>использованием искусственных нейронных сетей. Нейронная сеть</w:t>
      </w:r>
      <w:r>
        <w:rPr>
          <w:rFonts w:ascii="Times New Roman" w:hAnsi="Times New Roman" w:cs="Times New Roman"/>
          <w:sz w:val="28"/>
          <w:szCs w:val="28"/>
        </w:rPr>
        <w:t xml:space="preserve"> </w:t>
      </w:r>
      <w:r w:rsidRPr="00D20746">
        <w:rPr>
          <w:rFonts w:ascii="Times New Roman" w:hAnsi="Times New Roman" w:cs="Times New Roman"/>
          <w:sz w:val="28"/>
          <w:szCs w:val="28"/>
        </w:rPr>
        <w:t>производит одновременный анализ микрофотографии СВЧ МИС, полученной</w:t>
      </w:r>
      <w:r>
        <w:rPr>
          <w:rFonts w:ascii="Times New Roman" w:hAnsi="Times New Roman" w:cs="Times New Roman"/>
          <w:sz w:val="28"/>
          <w:szCs w:val="28"/>
        </w:rPr>
        <w:t xml:space="preserve"> в автоматическом режиме, и чер</w:t>
      </w:r>
      <w:r w:rsidRPr="00D20746">
        <w:rPr>
          <w:rFonts w:ascii="Times New Roman" w:hAnsi="Times New Roman" w:cs="Times New Roman"/>
          <w:sz w:val="28"/>
          <w:szCs w:val="28"/>
        </w:rPr>
        <w:t>тежа её фотошаблона, получает информацию о степени дефектности изготовленной СВЧ МИС. Таким образом,</w:t>
      </w:r>
      <w:r>
        <w:rPr>
          <w:rFonts w:ascii="Times New Roman" w:hAnsi="Times New Roman" w:cs="Times New Roman"/>
          <w:sz w:val="28"/>
          <w:szCs w:val="28"/>
        </w:rPr>
        <w:t xml:space="preserve"> </w:t>
      </w:r>
      <w:r w:rsidRPr="00D20746">
        <w:rPr>
          <w:rFonts w:ascii="Times New Roman" w:hAnsi="Times New Roman" w:cs="Times New Roman"/>
          <w:sz w:val="28"/>
          <w:szCs w:val="28"/>
        </w:rPr>
        <w:t>повышается скорость визуального контроля СВЧ МИС без потери качества детектирования дефектов.</w:t>
      </w:r>
      <w:r w:rsidR="00C66A56">
        <w:rPr>
          <w:rFonts w:ascii="Times New Roman" w:hAnsi="Times New Roman" w:cs="Times New Roman"/>
          <w:sz w:val="28"/>
          <w:szCs w:val="28"/>
        </w:rPr>
        <w:t xml:space="preserve"> </w:t>
      </w:r>
      <w:r w:rsidRPr="00D20746">
        <w:rPr>
          <w:rFonts w:ascii="Times New Roman" w:hAnsi="Times New Roman" w:cs="Times New Roman"/>
          <w:sz w:val="28"/>
          <w:szCs w:val="28"/>
        </w:rPr>
        <w:t>Рассмотренны</w:t>
      </w:r>
      <w:r>
        <w:rPr>
          <w:rFonts w:ascii="Times New Roman" w:hAnsi="Times New Roman" w:cs="Times New Roman"/>
          <w:sz w:val="28"/>
          <w:szCs w:val="28"/>
        </w:rPr>
        <w:t>й в данной статье алгоритм ис</w:t>
      </w:r>
      <w:r w:rsidRPr="00D20746">
        <w:rPr>
          <w:rFonts w:ascii="Times New Roman" w:hAnsi="Times New Roman" w:cs="Times New Roman"/>
          <w:sz w:val="28"/>
          <w:szCs w:val="28"/>
        </w:rPr>
        <w:t>пользует искусственную нейронную сеть с двумя</w:t>
      </w:r>
      <w:r>
        <w:rPr>
          <w:rFonts w:ascii="Times New Roman" w:hAnsi="Times New Roman" w:cs="Times New Roman"/>
          <w:sz w:val="28"/>
          <w:szCs w:val="28"/>
        </w:rPr>
        <w:t xml:space="preserve"> </w:t>
      </w:r>
      <w:r w:rsidRPr="00D20746">
        <w:rPr>
          <w:rFonts w:ascii="Times New Roman" w:hAnsi="Times New Roman" w:cs="Times New Roman"/>
          <w:sz w:val="28"/>
          <w:szCs w:val="28"/>
        </w:rPr>
        <w:t>входами. Разрабо</w:t>
      </w:r>
      <w:r>
        <w:rPr>
          <w:rFonts w:ascii="Times New Roman" w:hAnsi="Times New Roman" w:cs="Times New Roman"/>
          <w:sz w:val="28"/>
          <w:szCs w:val="28"/>
        </w:rPr>
        <w:t>тан программный продукт на осно</w:t>
      </w:r>
      <w:r w:rsidRPr="00D20746">
        <w:rPr>
          <w:rFonts w:ascii="Times New Roman" w:hAnsi="Times New Roman" w:cs="Times New Roman"/>
          <w:sz w:val="28"/>
          <w:szCs w:val="28"/>
        </w:rPr>
        <w:t>ве предложенного алгоритма.</w:t>
      </w:r>
      <w:r>
        <w:rPr>
          <w:rFonts w:ascii="Times New Roman" w:hAnsi="Times New Roman" w:cs="Times New Roman"/>
          <w:sz w:val="28"/>
          <w:szCs w:val="28"/>
        </w:rPr>
        <w:t xml:space="preserve"> </w:t>
      </w:r>
      <w:r w:rsidRPr="00D20746">
        <w:rPr>
          <w:rFonts w:ascii="Times New Roman" w:hAnsi="Times New Roman" w:cs="Times New Roman"/>
          <w:sz w:val="28"/>
          <w:szCs w:val="28"/>
        </w:rPr>
        <w:t>Тестировани</w:t>
      </w:r>
      <w:r>
        <w:rPr>
          <w:rFonts w:ascii="Times New Roman" w:hAnsi="Times New Roman" w:cs="Times New Roman"/>
          <w:sz w:val="28"/>
          <w:szCs w:val="28"/>
        </w:rPr>
        <w:t>е программного продукта при про</w:t>
      </w:r>
      <w:r w:rsidRPr="00D20746">
        <w:rPr>
          <w:rFonts w:ascii="Times New Roman" w:hAnsi="Times New Roman" w:cs="Times New Roman"/>
          <w:sz w:val="28"/>
          <w:szCs w:val="28"/>
        </w:rPr>
        <w:t>изводстве СВЧ МИС показало, что</w:t>
      </w:r>
      <w:r>
        <w:rPr>
          <w:rFonts w:ascii="Times New Roman" w:hAnsi="Times New Roman" w:cs="Times New Roman"/>
          <w:sz w:val="28"/>
          <w:szCs w:val="28"/>
        </w:rPr>
        <w:t xml:space="preserve"> </w:t>
      </w:r>
      <w:r w:rsidRPr="00D20746">
        <w:rPr>
          <w:rFonts w:ascii="Times New Roman" w:hAnsi="Times New Roman" w:cs="Times New Roman"/>
          <w:sz w:val="28"/>
          <w:szCs w:val="28"/>
        </w:rPr>
        <w:t>средняя скорость процесса автоматизированного</w:t>
      </w:r>
      <w:r>
        <w:rPr>
          <w:rFonts w:ascii="Times New Roman" w:hAnsi="Times New Roman" w:cs="Times New Roman"/>
          <w:sz w:val="28"/>
          <w:szCs w:val="28"/>
        </w:rPr>
        <w:t xml:space="preserve"> </w:t>
      </w:r>
      <w:r w:rsidRPr="00D20746">
        <w:rPr>
          <w:rFonts w:ascii="Times New Roman" w:hAnsi="Times New Roman" w:cs="Times New Roman"/>
          <w:sz w:val="28"/>
          <w:szCs w:val="28"/>
        </w:rPr>
        <w:t>визуального кон</w:t>
      </w:r>
      <w:r>
        <w:rPr>
          <w:rFonts w:ascii="Times New Roman" w:hAnsi="Times New Roman" w:cs="Times New Roman"/>
          <w:sz w:val="28"/>
          <w:szCs w:val="28"/>
        </w:rPr>
        <w:t>троля по сравнению с ручным уве</w:t>
      </w:r>
      <w:r w:rsidRPr="00D20746">
        <w:rPr>
          <w:rFonts w:ascii="Times New Roman" w:hAnsi="Times New Roman" w:cs="Times New Roman"/>
          <w:sz w:val="28"/>
          <w:szCs w:val="28"/>
        </w:rPr>
        <w:t xml:space="preserve">личивается в 4–5 раз. Совпадение результатов </w:t>
      </w:r>
      <w:r>
        <w:rPr>
          <w:rFonts w:ascii="Times New Roman" w:hAnsi="Times New Roman" w:cs="Times New Roman"/>
          <w:sz w:val="28"/>
          <w:szCs w:val="28"/>
        </w:rPr>
        <w:t>пред</w:t>
      </w:r>
      <w:r w:rsidRPr="00D20746">
        <w:rPr>
          <w:rFonts w:ascii="Times New Roman" w:hAnsi="Times New Roman" w:cs="Times New Roman"/>
          <w:sz w:val="28"/>
          <w:szCs w:val="28"/>
        </w:rPr>
        <w:t>ложенного алго</w:t>
      </w:r>
      <w:r>
        <w:rPr>
          <w:rFonts w:ascii="Times New Roman" w:hAnsi="Times New Roman" w:cs="Times New Roman"/>
          <w:sz w:val="28"/>
          <w:szCs w:val="28"/>
        </w:rPr>
        <w:t>ритма и ручного визуального кон</w:t>
      </w:r>
      <w:r w:rsidRPr="00D20746">
        <w:rPr>
          <w:rFonts w:ascii="Times New Roman" w:hAnsi="Times New Roman" w:cs="Times New Roman"/>
          <w:sz w:val="28"/>
          <w:szCs w:val="28"/>
        </w:rPr>
        <w:t>троля составляет 89%.</w:t>
      </w:r>
    </w:p>
    <w:p w14:paraId="4718C2F3" w14:textId="37E05C85" w:rsidR="00C64491" w:rsidRPr="00996778" w:rsidRDefault="00C64491" w:rsidP="00C64491">
      <w:pPr>
        <w:spacing w:after="0" w:line="360" w:lineRule="auto"/>
        <w:ind w:firstLine="709"/>
        <w:jc w:val="both"/>
        <w:rPr>
          <w:rFonts w:ascii="Times New Roman" w:hAnsi="Times New Roman" w:cs="Times New Roman"/>
          <w:color w:val="000000" w:themeColor="text1"/>
          <w:sz w:val="28"/>
          <w:szCs w:val="28"/>
        </w:rPr>
      </w:pPr>
      <w:r w:rsidRPr="004D0A1E">
        <w:rPr>
          <w:rFonts w:ascii="Times New Roman" w:hAnsi="Times New Roman" w:cs="Times New Roman"/>
          <w:color w:val="000000" w:themeColor="text1"/>
          <w:sz w:val="28"/>
          <w:szCs w:val="28"/>
        </w:rPr>
        <w:t xml:space="preserve">Работа </w:t>
      </w:r>
      <w:r w:rsidRPr="00174226">
        <w:rPr>
          <w:rFonts w:ascii="Times New Roman" w:hAnsi="Times New Roman" w:cs="Times New Roman"/>
          <w:color w:val="000000" w:themeColor="text1"/>
          <w:sz w:val="28"/>
          <w:szCs w:val="28"/>
        </w:rPr>
        <w:t>[41]</w:t>
      </w:r>
      <w:r>
        <w:rPr>
          <w:rFonts w:ascii="Times New Roman" w:hAnsi="Times New Roman" w:cs="Times New Roman"/>
          <w:color w:val="000000" w:themeColor="text1"/>
          <w:sz w:val="28"/>
          <w:szCs w:val="28"/>
        </w:rPr>
        <w:t xml:space="preserve"> </w:t>
      </w:r>
      <w:r w:rsidRPr="004D0A1E">
        <w:rPr>
          <w:rFonts w:ascii="Times New Roman" w:hAnsi="Times New Roman" w:cs="Times New Roman"/>
          <w:color w:val="000000" w:themeColor="text1"/>
          <w:sz w:val="28"/>
          <w:szCs w:val="28"/>
        </w:rPr>
        <w:t>посвящена разработке математических методов расчета моделей технического зрения и машинного обучения для распознавания и классификации дефектов дорожного покрытия и пузырьков для исследования фазовых переходов «жидкость-газ».</w:t>
      </w:r>
      <w:r>
        <w:rPr>
          <w:rFonts w:ascii="Times New Roman" w:hAnsi="Times New Roman" w:cs="Times New Roman"/>
          <w:color w:val="000000" w:themeColor="text1"/>
          <w:sz w:val="28"/>
          <w:szCs w:val="28"/>
        </w:rPr>
        <w:t xml:space="preserve"> </w:t>
      </w:r>
      <w:r w:rsidRPr="00996778">
        <w:rPr>
          <w:rFonts w:ascii="Times New Roman" w:hAnsi="Times New Roman" w:cs="Times New Roman"/>
          <w:color w:val="000000" w:themeColor="text1"/>
          <w:sz w:val="28"/>
          <w:szCs w:val="28"/>
        </w:rPr>
        <w:t>Представлены подходы для решения задачи автоматического обнаружения и классификации дефектов дорожного покрытия и задачи обнаружения и измерения пузырьков. Представлены методы машинного обучения и технического зрения, разработаны математические модели и численные методы решения поставленных задач. Работа сфокусирована на решении следующих задач: улучшения качества входных данных посредством предварительной обработки изображений, сегментация изображений, обнаружения и классификации векторов признаков объектов. Дается описание реализации алгоритмов и методов машинного обучения для построения систем обнаружения и классификации дефектов дорожного покрытия и обнаружения пузырьков на изображениях, для которых были разработаны соответствующие математические модели. Приведены результаты экспериментов для оценки разработанного метода обнаружения и классификации данных на изображении. Проанализированы результаты предлагаемого метода в сравнении с другими передовыми методами. Описан интерфейс разработанного программного обеспечения.</w:t>
      </w:r>
    </w:p>
    <w:p w14:paraId="33FB3479" w14:textId="44A69961" w:rsidR="00C64491" w:rsidRDefault="00CF7823" w:rsidP="00D207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публикации </w:t>
      </w:r>
      <w:r w:rsidRPr="00174226">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2</w:t>
      </w:r>
      <w:r w:rsidRPr="00174226">
        <w:rPr>
          <w:rFonts w:ascii="Times New Roman" w:hAnsi="Times New Roman" w:cs="Times New Roman"/>
          <w:color w:val="000000" w:themeColor="text1"/>
          <w:sz w:val="28"/>
          <w:szCs w:val="28"/>
        </w:rPr>
        <w:t>]</w:t>
      </w:r>
      <w:r w:rsidR="00CD1611">
        <w:rPr>
          <w:rFonts w:ascii="Times New Roman" w:hAnsi="Times New Roman" w:cs="Times New Roman"/>
          <w:color w:val="000000" w:themeColor="text1"/>
          <w:sz w:val="28"/>
          <w:szCs w:val="28"/>
        </w:rPr>
        <w:t xml:space="preserve"> </w:t>
      </w:r>
      <w:r w:rsidR="00B54A17">
        <w:rPr>
          <w:rFonts w:ascii="Times New Roman" w:hAnsi="Times New Roman" w:cs="Times New Roman"/>
          <w:color w:val="000000" w:themeColor="text1"/>
          <w:sz w:val="28"/>
          <w:szCs w:val="28"/>
        </w:rPr>
        <w:t>представлено</w:t>
      </w:r>
      <w:r w:rsidR="00CD1611">
        <w:rPr>
          <w:rFonts w:ascii="Times New Roman" w:hAnsi="Times New Roman" w:cs="Times New Roman"/>
          <w:color w:val="000000" w:themeColor="text1"/>
          <w:sz w:val="28"/>
          <w:szCs w:val="28"/>
        </w:rPr>
        <w:t xml:space="preserve"> решение</w:t>
      </w:r>
      <w:r w:rsidR="00CD1611" w:rsidRPr="00CD1611">
        <w:rPr>
          <w:rFonts w:ascii="Times New Roman" w:hAnsi="Times New Roman" w:cs="Times New Roman"/>
          <w:color w:val="000000" w:themeColor="text1"/>
          <w:sz w:val="28"/>
          <w:szCs w:val="28"/>
        </w:rPr>
        <w:t>, позволяющ</w:t>
      </w:r>
      <w:r w:rsidR="00B54A17">
        <w:rPr>
          <w:rFonts w:ascii="Times New Roman" w:hAnsi="Times New Roman" w:cs="Times New Roman"/>
          <w:color w:val="000000" w:themeColor="text1"/>
          <w:sz w:val="28"/>
          <w:szCs w:val="28"/>
        </w:rPr>
        <w:t>е</w:t>
      </w:r>
      <w:r w:rsidR="00CD1611" w:rsidRPr="00CD1611">
        <w:rPr>
          <w:rFonts w:ascii="Times New Roman" w:hAnsi="Times New Roman" w:cs="Times New Roman"/>
          <w:color w:val="000000" w:themeColor="text1"/>
          <w:sz w:val="28"/>
          <w:szCs w:val="28"/>
        </w:rPr>
        <w:t>е полностью автоматизировать визуальный контроль качества производимых изделий.</w:t>
      </w:r>
      <w:r w:rsidR="00B54A17">
        <w:rPr>
          <w:rFonts w:ascii="Times New Roman" w:hAnsi="Times New Roman" w:cs="Times New Roman"/>
          <w:color w:val="000000" w:themeColor="text1"/>
          <w:sz w:val="28"/>
          <w:szCs w:val="28"/>
        </w:rPr>
        <w:t xml:space="preserve"> Описан </w:t>
      </w:r>
      <w:r w:rsidR="00B54A17" w:rsidRPr="00B54A17">
        <w:rPr>
          <w:rFonts w:ascii="Times New Roman" w:hAnsi="Times New Roman" w:cs="Times New Roman"/>
          <w:color w:val="000000" w:themeColor="text1"/>
          <w:sz w:val="28"/>
          <w:szCs w:val="28"/>
        </w:rPr>
        <w:t>опыт внедрения системы визуального контроля с помощью машинного зрения на линии производства радиаторов охлаждения.</w:t>
      </w:r>
    </w:p>
    <w:p w14:paraId="64C925A8" w14:textId="3949420A" w:rsidR="007D0E71" w:rsidRPr="009C141A" w:rsidRDefault="009C141A" w:rsidP="00D207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ряде публикаций </w:t>
      </w:r>
      <w:r w:rsidRPr="00174226">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3, 44</w:t>
      </w:r>
      <w:r w:rsidRPr="0017422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описаны внедряемые </w:t>
      </w:r>
      <w:r w:rsidRPr="009C141A">
        <w:rPr>
          <w:rFonts w:ascii="Times New Roman" w:hAnsi="Times New Roman" w:cs="Times New Roman"/>
          <w:sz w:val="28"/>
          <w:szCs w:val="28"/>
        </w:rPr>
        <w:t>ПАО «Северсталь»</w:t>
      </w:r>
      <w:r>
        <w:rPr>
          <w:rFonts w:ascii="Times New Roman" w:hAnsi="Times New Roman" w:cs="Times New Roman"/>
          <w:sz w:val="28"/>
          <w:szCs w:val="28"/>
        </w:rPr>
        <w:t xml:space="preserve"> нейросетевые решения для поиска и классификации дефектов металлопроката.</w:t>
      </w:r>
    </w:p>
    <w:p w14:paraId="7D91A0C6" w14:textId="77777777" w:rsidR="009C141A" w:rsidRPr="00765FEE" w:rsidRDefault="009C141A" w:rsidP="00765FEE">
      <w:pPr>
        <w:spacing w:after="0" w:line="360" w:lineRule="auto"/>
        <w:ind w:firstLine="709"/>
        <w:jc w:val="both"/>
        <w:rPr>
          <w:rFonts w:ascii="Times New Roman" w:hAnsi="Times New Roman" w:cs="Times New Roman"/>
          <w:sz w:val="28"/>
          <w:szCs w:val="28"/>
        </w:rPr>
      </w:pPr>
      <w:r w:rsidRPr="00765FEE">
        <w:rPr>
          <w:rFonts w:ascii="Times New Roman" w:hAnsi="Times New Roman" w:cs="Times New Roman"/>
          <w:sz w:val="28"/>
          <w:szCs w:val="28"/>
        </w:rPr>
        <w:t>ООО «Северсталь Диджитал» (входит в ПАО «Северсталь») совместно с дирекцией по техническому развитию и качеству дивизиона «Северсталь Российская сталь» разработало нейронную сеть EVE для классификации поверхностных дефектов металлопроката.</w:t>
      </w:r>
    </w:p>
    <w:p w14:paraId="1CF776AA" w14:textId="77777777" w:rsidR="009C141A" w:rsidRPr="00765FEE" w:rsidRDefault="009C141A" w:rsidP="00765FEE">
      <w:pPr>
        <w:spacing w:after="0" w:line="360" w:lineRule="auto"/>
        <w:ind w:firstLine="709"/>
        <w:jc w:val="both"/>
        <w:rPr>
          <w:rFonts w:ascii="Times New Roman" w:hAnsi="Times New Roman" w:cs="Times New Roman"/>
          <w:sz w:val="28"/>
          <w:szCs w:val="28"/>
        </w:rPr>
      </w:pPr>
      <w:r w:rsidRPr="00765FEE">
        <w:rPr>
          <w:rFonts w:ascii="Times New Roman" w:hAnsi="Times New Roman" w:cs="Times New Roman"/>
          <w:sz w:val="28"/>
          <w:szCs w:val="28"/>
        </w:rPr>
        <w:t>EVE представляет собой нейронную сеть, которая умеет находить четыре типа дефектов – плена, трещина, механический дефект и раковина – на цифровых снимках поверхности металла. Сеть получает изображения с камер Parsytec, а затем на специальном сервере с высокопроизводительными графическими процессорами обнаруживает и классифицирует дефекты, определяет их параметры. Информация о найденных дефектах выводится на экран оператора.</w:t>
      </w:r>
    </w:p>
    <w:p w14:paraId="5C902828" w14:textId="5FDA99A3" w:rsidR="009C141A" w:rsidRPr="00765FEE" w:rsidRDefault="009C141A" w:rsidP="00765FEE">
      <w:pPr>
        <w:spacing w:after="0" w:line="360" w:lineRule="auto"/>
        <w:ind w:firstLine="709"/>
        <w:jc w:val="both"/>
        <w:rPr>
          <w:rFonts w:ascii="Times New Roman" w:hAnsi="Times New Roman" w:cs="Times New Roman"/>
          <w:sz w:val="28"/>
          <w:szCs w:val="28"/>
        </w:rPr>
      </w:pPr>
      <w:r w:rsidRPr="00765FEE">
        <w:rPr>
          <w:rFonts w:ascii="Times New Roman" w:hAnsi="Times New Roman" w:cs="Times New Roman"/>
          <w:sz w:val="28"/>
          <w:szCs w:val="28"/>
        </w:rPr>
        <w:t xml:space="preserve">Пилотный проект с данной системой запущен в цехе отделки металла №2 </w:t>
      </w:r>
      <w:r w:rsidR="00765FEE" w:rsidRPr="00765FEE">
        <w:rPr>
          <w:rFonts w:ascii="Times New Roman" w:hAnsi="Times New Roman" w:cs="Times New Roman"/>
          <w:sz w:val="28"/>
          <w:szCs w:val="28"/>
        </w:rPr>
        <w:t>Череповецкого металлургического комбината</w:t>
      </w:r>
      <w:r w:rsidRPr="00765FEE">
        <w:rPr>
          <w:rFonts w:ascii="Times New Roman" w:hAnsi="Times New Roman" w:cs="Times New Roman"/>
          <w:sz w:val="28"/>
          <w:szCs w:val="28"/>
        </w:rPr>
        <w:t>. Для ее обучения дефектоскописты ДТРК подготовили более 40 тысяч изображений поверхности листового металла с размеченными дефектами. По итогам тестирования проекта отмечено, EVE находит в три раза больше реальных дефектов, чем Parsytec, а также в 13 раз меньше ложных дефектов.</w:t>
      </w:r>
    </w:p>
    <w:p w14:paraId="0AA081F4" w14:textId="77777777" w:rsidR="009C141A" w:rsidRDefault="009C141A" w:rsidP="00D20746">
      <w:pPr>
        <w:spacing w:after="0" w:line="360" w:lineRule="auto"/>
        <w:ind w:firstLine="709"/>
        <w:jc w:val="both"/>
        <w:rPr>
          <w:rFonts w:ascii="Times New Roman" w:hAnsi="Times New Roman" w:cs="Times New Roman"/>
          <w:sz w:val="28"/>
          <w:szCs w:val="28"/>
        </w:rPr>
      </w:pPr>
    </w:p>
    <w:p w14:paraId="13B67C5E" w14:textId="77777777" w:rsidR="00DB1609" w:rsidRPr="00B67D22" w:rsidRDefault="00DB1609" w:rsidP="00B67D22">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30" w:name="_Toc50732728"/>
      <w:r w:rsidRPr="00B67D22">
        <w:rPr>
          <w:rFonts w:ascii="Times New Roman" w:hAnsi="Times New Roman" w:cs="Times New Roman"/>
          <w:i/>
          <w:color w:val="000000" w:themeColor="text1"/>
          <w:sz w:val="28"/>
          <w:szCs w:val="28"/>
        </w:rPr>
        <w:t>Выводы по разделу</w:t>
      </w:r>
      <w:bookmarkEnd w:id="30"/>
    </w:p>
    <w:p w14:paraId="5ACDEFEC" w14:textId="77777777" w:rsidR="00DB1609" w:rsidRDefault="00DB1609" w:rsidP="00757566">
      <w:pPr>
        <w:spacing w:after="0" w:line="360" w:lineRule="auto"/>
        <w:ind w:firstLine="709"/>
        <w:jc w:val="both"/>
        <w:rPr>
          <w:rFonts w:ascii="Times New Roman" w:hAnsi="Times New Roman" w:cs="Times New Roman"/>
          <w:sz w:val="28"/>
          <w:szCs w:val="28"/>
        </w:rPr>
      </w:pPr>
    </w:p>
    <w:p w14:paraId="297A1F68" w14:textId="77777777" w:rsidR="009E26BD" w:rsidRDefault="00DC0A01"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CF6C18">
        <w:rPr>
          <w:rFonts w:ascii="Times New Roman" w:hAnsi="Times New Roman" w:cs="Times New Roman"/>
          <w:sz w:val="28"/>
          <w:szCs w:val="28"/>
        </w:rPr>
        <w:t> </w:t>
      </w:r>
      <w:r>
        <w:rPr>
          <w:rFonts w:ascii="Times New Roman" w:hAnsi="Times New Roman" w:cs="Times New Roman"/>
          <w:sz w:val="28"/>
          <w:szCs w:val="28"/>
        </w:rPr>
        <w:t>Своевременное выявление</w:t>
      </w:r>
      <w:r w:rsidR="00CF6C18">
        <w:rPr>
          <w:rFonts w:ascii="Times New Roman" w:hAnsi="Times New Roman" w:cs="Times New Roman"/>
          <w:sz w:val="28"/>
          <w:szCs w:val="28"/>
        </w:rPr>
        <w:t xml:space="preserve"> дефектов производимой продукции и эксплуатируемого оборудования и объектов инфраструктуры определяет эффективность и безопасность производства и эксплуатации и тем самым формирует постоянно растущий спрос на услуги и оборудование дефектоскопии.</w:t>
      </w:r>
    </w:p>
    <w:p w14:paraId="4D13971F" w14:textId="77777777" w:rsidR="007D0E71" w:rsidRDefault="004033FF"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Рынок дефектоскопии в мире демонстрирует устойчивый рост. В России данный рынок стабилен, в 2016–2018 гг. средний объем около 1,5 млрд. руб. в год. </w:t>
      </w:r>
      <w:r>
        <w:rPr>
          <w:rFonts w:ascii="Times New Roman" w:hAnsi="Times New Roman" w:cs="Times New Roman"/>
          <w:sz w:val="28"/>
          <w:szCs w:val="28"/>
        </w:rPr>
        <w:lastRenderedPageBreak/>
        <w:t>При этом в 2019 году был заметный рост, более чем на 30%, объем рынка превысил 2 млрд. руб. О</w:t>
      </w:r>
      <w:r w:rsidR="0009678A">
        <w:rPr>
          <w:rFonts w:ascii="Times New Roman" w:hAnsi="Times New Roman" w:cs="Times New Roman"/>
          <w:sz w:val="28"/>
          <w:szCs w:val="28"/>
        </w:rPr>
        <w:t xml:space="preserve">сновными потребителями услуг дефектоскопии являются </w:t>
      </w:r>
      <w:r w:rsidR="005C3076">
        <w:rPr>
          <w:rFonts w:ascii="Times New Roman" w:hAnsi="Times New Roman" w:cs="Times New Roman"/>
          <w:sz w:val="28"/>
          <w:szCs w:val="28"/>
        </w:rPr>
        <w:t>организации атомной энергетики и тепло- и электрогенерирующие компании. Следует отметить, что на рынке дефектоскопии в РФ весьма существенная конкуренция вследствие значительного количества поставщиков услуг.</w:t>
      </w:r>
    </w:p>
    <w:p w14:paraId="03995EE6" w14:textId="541595C0" w:rsidR="009E26BD" w:rsidRDefault="005C3076"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6260E0">
        <w:rPr>
          <w:rFonts w:ascii="Times New Roman" w:hAnsi="Times New Roman" w:cs="Times New Roman"/>
          <w:sz w:val="28"/>
          <w:szCs w:val="28"/>
        </w:rPr>
        <w:t xml:space="preserve"> </w:t>
      </w:r>
      <w:r w:rsidR="008329AB">
        <w:rPr>
          <w:rFonts w:ascii="Times New Roman" w:hAnsi="Times New Roman" w:cs="Times New Roman"/>
          <w:sz w:val="28"/>
          <w:szCs w:val="28"/>
        </w:rPr>
        <w:t>В</w:t>
      </w:r>
      <w:r w:rsidR="009E26BD">
        <w:rPr>
          <w:rFonts w:ascii="Times New Roman" w:hAnsi="Times New Roman" w:cs="Times New Roman"/>
          <w:sz w:val="28"/>
          <w:szCs w:val="28"/>
        </w:rPr>
        <w:t xml:space="preserve"> указанной отрасли наблюдается поиск путей повышения качества услуг и оперативности и точности</w:t>
      </w:r>
      <w:r w:rsidR="009E75BA">
        <w:rPr>
          <w:rFonts w:ascii="Times New Roman" w:hAnsi="Times New Roman" w:cs="Times New Roman"/>
          <w:sz w:val="28"/>
          <w:szCs w:val="28"/>
        </w:rPr>
        <w:t xml:space="preserve"> выявления дефектов.</w:t>
      </w:r>
      <w:r w:rsidR="00C22213">
        <w:rPr>
          <w:rFonts w:ascii="Times New Roman" w:hAnsi="Times New Roman" w:cs="Times New Roman"/>
          <w:sz w:val="28"/>
          <w:szCs w:val="28"/>
        </w:rPr>
        <w:t xml:space="preserve"> </w:t>
      </w:r>
      <w:r w:rsidR="009E26BD">
        <w:rPr>
          <w:rFonts w:ascii="Times New Roman" w:hAnsi="Times New Roman" w:cs="Times New Roman"/>
          <w:sz w:val="28"/>
          <w:szCs w:val="28"/>
        </w:rPr>
        <w:t>Ма</w:t>
      </w:r>
      <w:r w:rsidR="001B66CF">
        <w:rPr>
          <w:rFonts w:ascii="Times New Roman" w:hAnsi="Times New Roman" w:cs="Times New Roman"/>
          <w:sz w:val="28"/>
          <w:szCs w:val="28"/>
        </w:rPr>
        <w:t>сса исследований</w:t>
      </w:r>
      <w:r w:rsidR="009E75BA">
        <w:rPr>
          <w:rFonts w:ascii="Times New Roman" w:hAnsi="Times New Roman" w:cs="Times New Roman"/>
          <w:sz w:val="28"/>
          <w:szCs w:val="28"/>
        </w:rPr>
        <w:t xml:space="preserve"> направлена </w:t>
      </w:r>
      <w:r w:rsidR="00C22213">
        <w:rPr>
          <w:rFonts w:ascii="Times New Roman" w:hAnsi="Times New Roman" w:cs="Times New Roman"/>
          <w:sz w:val="28"/>
          <w:szCs w:val="28"/>
        </w:rPr>
        <w:t>на внедрение перспективных решений</w:t>
      </w:r>
      <w:r w:rsidR="000912EB">
        <w:rPr>
          <w:rFonts w:ascii="Times New Roman" w:hAnsi="Times New Roman" w:cs="Times New Roman"/>
          <w:sz w:val="28"/>
          <w:szCs w:val="28"/>
        </w:rPr>
        <w:t>,</w:t>
      </w:r>
      <w:r w:rsidR="00FE211B">
        <w:rPr>
          <w:rFonts w:ascii="Times New Roman" w:hAnsi="Times New Roman" w:cs="Times New Roman"/>
          <w:sz w:val="28"/>
          <w:szCs w:val="28"/>
        </w:rPr>
        <w:t xml:space="preserve"> в том числе</w:t>
      </w:r>
      <w:r w:rsidR="000912EB">
        <w:rPr>
          <w:rFonts w:ascii="Times New Roman" w:hAnsi="Times New Roman" w:cs="Times New Roman"/>
          <w:sz w:val="28"/>
          <w:szCs w:val="28"/>
        </w:rPr>
        <w:t xml:space="preserve"> с использованием</w:t>
      </w:r>
      <w:r w:rsidR="00FE211B">
        <w:rPr>
          <w:rFonts w:ascii="Times New Roman" w:hAnsi="Times New Roman" w:cs="Times New Roman"/>
          <w:sz w:val="28"/>
          <w:szCs w:val="28"/>
        </w:rPr>
        <w:t xml:space="preserve"> нейросетевых технологий</w:t>
      </w:r>
      <w:r w:rsidR="000912EB">
        <w:rPr>
          <w:rFonts w:ascii="Times New Roman" w:hAnsi="Times New Roman" w:cs="Times New Roman"/>
          <w:sz w:val="28"/>
          <w:szCs w:val="28"/>
        </w:rPr>
        <w:t xml:space="preserve"> в различные методы контроля и диагностики продукции и оборудования.</w:t>
      </w:r>
      <w:r w:rsidR="00A521CA">
        <w:rPr>
          <w:rFonts w:ascii="Times New Roman" w:hAnsi="Times New Roman" w:cs="Times New Roman"/>
          <w:sz w:val="28"/>
          <w:szCs w:val="28"/>
        </w:rPr>
        <w:t xml:space="preserve"> Внедрение эффективных методов может дать преимущества на конкурентном рынке.</w:t>
      </w:r>
    </w:p>
    <w:p w14:paraId="2DDA60D7" w14:textId="77777777" w:rsidR="00E04728" w:rsidRDefault="001E6E0D" w:rsidP="008329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Однако </w:t>
      </w:r>
      <w:r w:rsidR="00C22213">
        <w:rPr>
          <w:rFonts w:ascii="Times New Roman" w:hAnsi="Times New Roman" w:cs="Times New Roman"/>
          <w:sz w:val="28"/>
          <w:szCs w:val="28"/>
        </w:rPr>
        <w:t>обзор применения нейросетевых решений</w:t>
      </w:r>
      <w:r>
        <w:rPr>
          <w:rFonts w:ascii="Times New Roman" w:hAnsi="Times New Roman" w:cs="Times New Roman"/>
          <w:sz w:val="28"/>
          <w:szCs w:val="28"/>
        </w:rPr>
        <w:t xml:space="preserve"> обработки результатов дефектоскопии показал, что пока широко внедренных методов, показавших </w:t>
      </w:r>
      <w:r w:rsidR="00E04728">
        <w:rPr>
          <w:rFonts w:ascii="Times New Roman" w:hAnsi="Times New Roman" w:cs="Times New Roman"/>
          <w:sz w:val="28"/>
          <w:szCs w:val="28"/>
        </w:rPr>
        <w:t>значимую</w:t>
      </w:r>
      <w:r>
        <w:rPr>
          <w:rFonts w:ascii="Times New Roman" w:hAnsi="Times New Roman" w:cs="Times New Roman"/>
          <w:sz w:val="28"/>
          <w:szCs w:val="28"/>
        </w:rPr>
        <w:t xml:space="preserve"> эффективность и заданную точн</w:t>
      </w:r>
      <w:r w:rsidR="00E04728">
        <w:rPr>
          <w:rFonts w:ascii="Times New Roman" w:hAnsi="Times New Roman" w:cs="Times New Roman"/>
          <w:sz w:val="28"/>
          <w:szCs w:val="28"/>
        </w:rPr>
        <w:t>ость в отрасли нет.</w:t>
      </w:r>
      <w:r w:rsidR="00E01C15">
        <w:rPr>
          <w:rFonts w:ascii="Times New Roman" w:hAnsi="Times New Roman" w:cs="Times New Roman"/>
          <w:sz w:val="28"/>
          <w:szCs w:val="28"/>
        </w:rPr>
        <w:t xml:space="preserve"> </w:t>
      </w:r>
      <w:r>
        <w:rPr>
          <w:rFonts w:ascii="Times New Roman" w:hAnsi="Times New Roman" w:cs="Times New Roman"/>
          <w:sz w:val="28"/>
          <w:szCs w:val="28"/>
        </w:rPr>
        <w:t>И в этой области поиск эффективных решений и методов ещё не завершен</w:t>
      </w:r>
      <w:r w:rsidR="00E01C15">
        <w:rPr>
          <w:rFonts w:ascii="Times New Roman" w:hAnsi="Times New Roman" w:cs="Times New Roman"/>
          <w:sz w:val="28"/>
          <w:szCs w:val="28"/>
        </w:rPr>
        <w:t>.</w:t>
      </w:r>
      <w:r w:rsidR="007757DF">
        <w:rPr>
          <w:rFonts w:ascii="Times New Roman" w:hAnsi="Times New Roman" w:cs="Times New Roman"/>
          <w:sz w:val="28"/>
          <w:szCs w:val="28"/>
        </w:rPr>
        <w:t xml:space="preserve"> </w:t>
      </w:r>
      <w:r w:rsidR="008329AB" w:rsidRPr="008329AB">
        <w:rPr>
          <w:rFonts w:ascii="Times New Roman" w:hAnsi="Times New Roman" w:cs="Times New Roman"/>
          <w:sz w:val="28"/>
          <w:szCs w:val="28"/>
        </w:rPr>
        <w:t xml:space="preserve">Рынок услуг по расшифровке </w:t>
      </w:r>
      <w:r w:rsidR="006A610A">
        <w:rPr>
          <w:rFonts w:ascii="Times New Roman" w:hAnsi="Times New Roman" w:cs="Times New Roman"/>
          <w:sz w:val="28"/>
          <w:szCs w:val="28"/>
        </w:rPr>
        <w:t xml:space="preserve">с применением ИИ </w:t>
      </w:r>
      <w:r w:rsidR="008329AB" w:rsidRPr="008329AB">
        <w:rPr>
          <w:rFonts w:ascii="Times New Roman" w:hAnsi="Times New Roman" w:cs="Times New Roman"/>
          <w:sz w:val="28"/>
          <w:szCs w:val="28"/>
        </w:rPr>
        <w:t>еще не сформирован. Есть отдельные решения на уровне научно-исследовательских работ, без коммерческого промышленного использования.</w:t>
      </w:r>
      <w:r w:rsidR="008329AB">
        <w:rPr>
          <w:rFonts w:ascii="Times New Roman" w:hAnsi="Times New Roman" w:cs="Times New Roman"/>
          <w:sz w:val="28"/>
          <w:szCs w:val="28"/>
        </w:rPr>
        <w:t xml:space="preserve"> </w:t>
      </w:r>
      <w:r>
        <w:rPr>
          <w:rFonts w:ascii="Times New Roman" w:hAnsi="Times New Roman" w:cs="Times New Roman"/>
          <w:sz w:val="28"/>
          <w:szCs w:val="28"/>
        </w:rPr>
        <w:t>Поэтому исключительно актуальным</w:t>
      </w:r>
      <w:r w:rsidR="00E04728">
        <w:rPr>
          <w:rFonts w:ascii="Times New Roman" w:hAnsi="Times New Roman" w:cs="Times New Roman"/>
          <w:sz w:val="28"/>
          <w:szCs w:val="28"/>
        </w:rPr>
        <w:t xml:space="preserve"> является проведение данных исследований и что важно</w:t>
      </w:r>
      <w:r w:rsidR="00432434">
        <w:rPr>
          <w:rFonts w:ascii="Times New Roman" w:hAnsi="Times New Roman" w:cs="Times New Roman"/>
          <w:sz w:val="28"/>
          <w:szCs w:val="28"/>
        </w:rPr>
        <w:t>, чтобы</w:t>
      </w:r>
      <w:r w:rsidR="007757DF">
        <w:rPr>
          <w:rFonts w:ascii="Times New Roman" w:hAnsi="Times New Roman" w:cs="Times New Roman"/>
          <w:sz w:val="28"/>
          <w:szCs w:val="28"/>
        </w:rPr>
        <w:t xml:space="preserve"> оценка возможности</w:t>
      </w:r>
      <w:r w:rsidR="00D95E9E">
        <w:rPr>
          <w:rFonts w:ascii="Times New Roman" w:hAnsi="Times New Roman" w:cs="Times New Roman"/>
          <w:sz w:val="28"/>
          <w:szCs w:val="28"/>
        </w:rPr>
        <w:t xml:space="preserve"> применения</w:t>
      </w:r>
      <w:r w:rsidR="00432434">
        <w:rPr>
          <w:rFonts w:ascii="Times New Roman" w:hAnsi="Times New Roman" w:cs="Times New Roman"/>
          <w:sz w:val="28"/>
          <w:szCs w:val="28"/>
        </w:rPr>
        <w:t xml:space="preserve"> технологий</w:t>
      </w:r>
      <w:r w:rsidR="00340640">
        <w:rPr>
          <w:rFonts w:ascii="Times New Roman" w:hAnsi="Times New Roman" w:cs="Times New Roman"/>
          <w:sz w:val="28"/>
          <w:szCs w:val="28"/>
        </w:rPr>
        <w:t xml:space="preserve"> искусственного интеллекта проводилась на</w:t>
      </w:r>
      <w:r w:rsidR="00E04728">
        <w:rPr>
          <w:rFonts w:ascii="Times New Roman" w:hAnsi="Times New Roman" w:cs="Times New Roman"/>
          <w:sz w:val="28"/>
          <w:szCs w:val="28"/>
        </w:rPr>
        <w:t xml:space="preserve"> реальных примерах</w:t>
      </w:r>
      <w:r w:rsidR="008329AB">
        <w:rPr>
          <w:rFonts w:ascii="Times New Roman" w:hAnsi="Times New Roman" w:cs="Times New Roman"/>
          <w:sz w:val="28"/>
          <w:szCs w:val="28"/>
        </w:rPr>
        <w:t>.</w:t>
      </w:r>
    </w:p>
    <w:p w14:paraId="2DC1F64B" w14:textId="77777777" w:rsidR="00DB1609" w:rsidRDefault="00340640" w:rsidP="003F3FA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Таким образом, з</w:t>
      </w:r>
      <w:r w:rsidR="00DD1975">
        <w:rPr>
          <w:rFonts w:ascii="Times New Roman" w:hAnsi="Times New Roman" w:cs="Times New Roman"/>
          <w:sz w:val="28"/>
          <w:szCs w:val="28"/>
        </w:rPr>
        <w:t xml:space="preserve">начительный и растущий рынок дефектоскопии в целом и в частности обработки ее результатов открыт </w:t>
      </w:r>
      <w:r w:rsidR="00D95E9E">
        <w:rPr>
          <w:rFonts w:ascii="Times New Roman" w:hAnsi="Times New Roman" w:cs="Times New Roman"/>
          <w:sz w:val="28"/>
          <w:szCs w:val="28"/>
        </w:rPr>
        <w:t xml:space="preserve">и доступен </w:t>
      </w:r>
      <w:r w:rsidR="00DD1975">
        <w:rPr>
          <w:rFonts w:ascii="Times New Roman" w:hAnsi="Times New Roman" w:cs="Times New Roman"/>
          <w:sz w:val="28"/>
          <w:szCs w:val="28"/>
        </w:rPr>
        <w:t>для внедрения перспективных и эффективных нейросетевых технологий.</w:t>
      </w:r>
      <w:r w:rsidR="00DB1609">
        <w:rPr>
          <w:rFonts w:ascii="Times New Roman" w:hAnsi="Times New Roman" w:cs="Times New Roman"/>
          <w:sz w:val="28"/>
          <w:szCs w:val="28"/>
        </w:rPr>
        <w:br w:type="page"/>
      </w:r>
    </w:p>
    <w:p w14:paraId="05125B17" w14:textId="77777777" w:rsidR="00DB1609" w:rsidRPr="00B67D22" w:rsidRDefault="00DB1609" w:rsidP="00B67D22">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31" w:name="_Toc50732729"/>
      <w:r w:rsidRPr="00B67D22">
        <w:rPr>
          <w:rFonts w:ascii="Times New Roman" w:hAnsi="Times New Roman" w:cs="Times New Roman"/>
          <w:b/>
          <w:color w:val="000000" w:themeColor="text1"/>
          <w:szCs w:val="28"/>
          <w:lang w:val="ru-RU"/>
        </w:rPr>
        <w:lastRenderedPageBreak/>
        <w:t>3. Анализ и систематизация исходных данных</w:t>
      </w:r>
      <w:bookmarkEnd w:id="31"/>
    </w:p>
    <w:p w14:paraId="2C3D2B8B" w14:textId="77777777" w:rsidR="00DB1609" w:rsidRDefault="00DB1609" w:rsidP="00757566">
      <w:pPr>
        <w:spacing w:after="0" w:line="360" w:lineRule="auto"/>
        <w:ind w:firstLine="709"/>
        <w:jc w:val="both"/>
        <w:rPr>
          <w:rFonts w:ascii="Times New Roman" w:hAnsi="Times New Roman" w:cs="Times New Roman"/>
          <w:sz w:val="28"/>
          <w:szCs w:val="28"/>
        </w:rPr>
      </w:pPr>
    </w:p>
    <w:p w14:paraId="41BC3116" w14:textId="77777777" w:rsidR="003C1DE4" w:rsidRPr="003C1DE4" w:rsidRDefault="003C1DE4" w:rsidP="003C1DE4">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32" w:name="_Toc50732730"/>
      <w:r w:rsidRPr="003C1DE4">
        <w:rPr>
          <w:rFonts w:ascii="Times New Roman" w:hAnsi="Times New Roman" w:cs="Times New Roman"/>
          <w:i/>
          <w:color w:val="000000" w:themeColor="text1"/>
          <w:sz w:val="28"/>
          <w:szCs w:val="28"/>
        </w:rPr>
        <w:t>3.1</w:t>
      </w:r>
      <w:r>
        <w:rPr>
          <w:rFonts w:ascii="Times New Roman" w:hAnsi="Times New Roman" w:cs="Times New Roman"/>
          <w:i/>
          <w:color w:val="000000" w:themeColor="text1"/>
          <w:sz w:val="28"/>
          <w:szCs w:val="28"/>
        </w:rPr>
        <w:t> </w:t>
      </w:r>
      <w:r w:rsidRPr="003C1DE4">
        <w:rPr>
          <w:rFonts w:ascii="Times New Roman" w:hAnsi="Times New Roman" w:cs="Times New Roman"/>
          <w:i/>
          <w:color w:val="000000" w:themeColor="text1"/>
          <w:sz w:val="28"/>
          <w:szCs w:val="28"/>
        </w:rPr>
        <w:t>Классификатор дефектов. Виды дефектов и их характерные признаки в видимом диапазоне</w:t>
      </w:r>
      <w:bookmarkEnd w:id="32"/>
      <w:r w:rsidRPr="003C1DE4">
        <w:rPr>
          <w:rFonts w:ascii="Times New Roman" w:hAnsi="Times New Roman" w:cs="Times New Roman"/>
          <w:i/>
          <w:color w:val="000000" w:themeColor="text1"/>
          <w:sz w:val="28"/>
          <w:szCs w:val="28"/>
        </w:rPr>
        <w:t xml:space="preserve"> </w:t>
      </w:r>
    </w:p>
    <w:p w14:paraId="6BB3FEAB" w14:textId="77777777" w:rsidR="007F0523" w:rsidRDefault="007F0523" w:rsidP="00757566">
      <w:pPr>
        <w:spacing w:after="0" w:line="360" w:lineRule="auto"/>
        <w:ind w:firstLine="709"/>
        <w:jc w:val="both"/>
        <w:rPr>
          <w:rFonts w:ascii="Times New Roman" w:hAnsi="Times New Roman" w:cs="Times New Roman"/>
          <w:sz w:val="28"/>
          <w:szCs w:val="28"/>
        </w:rPr>
      </w:pPr>
    </w:p>
    <w:p w14:paraId="733DD29D" w14:textId="77777777" w:rsidR="00905BEA" w:rsidRPr="00905BEA" w:rsidRDefault="009B2374" w:rsidP="00905B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техническим заданием на данную НИР </w:t>
      </w:r>
      <w:r w:rsidR="00905BEA">
        <w:rPr>
          <w:rFonts w:ascii="Times New Roman" w:hAnsi="Times New Roman" w:cs="Times New Roman"/>
          <w:sz w:val="28"/>
          <w:szCs w:val="28"/>
        </w:rPr>
        <w:t>«с</w:t>
      </w:r>
      <w:r w:rsidR="00905BEA" w:rsidRPr="00905BEA">
        <w:rPr>
          <w:rFonts w:ascii="Times New Roman" w:hAnsi="Times New Roman" w:cs="Times New Roman"/>
          <w:sz w:val="28"/>
          <w:szCs w:val="28"/>
        </w:rPr>
        <w:t>ледует выделить пять видов дефектов, которые могут быть определены в ходе ВИК</w:t>
      </w:r>
      <w:r w:rsidR="00411B05">
        <w:rPr>
          <w:rFonts w:ascii="Times New Roman" w:hAnsi="Times New Roman" w:cs="Times New Roman"/>
          <w:sz w:val="28"/>
          <w:szCs w:val="28"/>
        </w:rPr>
        <w:t xml:space="preserve"> (визуально-инструментального контроля)</w:t>
      </w:r>
      <w:r w:rsidR="00905BEA" w:rsidRPr="00905BEA">
        <w:rPr>
          <w:rFonts w:ascii="Times New Roman" w:hAnsi="Times New Roman" w:cs="Times New Roman"/>
          <w:sz w:val="28"/>
          <w:szCs w:val="28"/>
        </w:rPr>
        <w:t>:</w:t>
      </w:r>
    </w:p>
    <w:p w14:paraId="25C5D1D7" w14:textId="77777777" w:rsidR="00905BEA" w:rsidRPr="00905BEA" w:rsidRDefault="00905BEA" w:rsidP="00905BEA">
      <w:pPr>
        <w:spacing w:after="0" w:line="360" w:lineRule="auto"/>
        <w:ind w:firstLine="709"/>
        <w:jc w:val="both"/>
        <w:rPr>
          <w:rFonts w:ascii="Times New Roman" w:hAnsi="Times New Roman" w:cs="Times New Roman"/>
          <w:sz w:val="28"/>
          <w:szCs w:val="28"/>
        </w:rPr>
      </w:pPr>
      <w:r w:rsidRPr="00905BEA">
        <w:rPr>
          <w:rFonts w:ascii="Times New Roman" w:hAnsi="Times New Roman" w:cs="Times New Roman"/>
          <w:sz w:val="28"/>
          <w:szCs w:val="28"/>
        </w:rPr>
        <w:t xml:space="preserve">1.Крип (деформация металла </w:t>
      </w:r>
      <w:r w:rsidR="00411B05">
        <w:rPr>
          <w:rFonts w:ascii="Times New Roman" w:hAnsi="Times New Roman" w:cs="Times New Roman"/>
          <w:sz w:val="28"/>
          <w:szCs w:val="28"/>
        </w:rPr>
        <w:t>–</w:t>
      </w:r>
      <w:r w:rsidRPr="00905BEA">
        <w:rPr>
          <w:rFonts w:ascii="Times New Roman" w:hAnsi="Times New Roman" w:cs="Times New Roman"/>
          <w:sz w:val="28"/>
          <w:szCs w:val="28"/>
        </w:rPr>
        <w:t xml:space="preserve"> ползучесть, под действием колебаний температур)</w:t>
      </w:r>
    </w:p>
    <w:p w14:paraId="310FE1E0" w14:textId="77777777" w:rsidR="00905BEA" w:rsidRPr="00905BEA" w:rsidRDefault="00905BEA" w:rsidP="00905BEA">
      <w:pPr>
        <w:spacing w:after="0" w:line="360" w:lineRule="auto"/>
        <w:ind w:firstLine="709"/>
        <w:jc w:val="both"/>
        <w:rPr>
          <w:rFonts w:ascii="Times New Roman" w:hAnsi="Times New Roman" w:cs="Times New Roman"/>
          <w:sz w:val="28"/>
          <w:szCs w:val="28"/>
        </w:rPr>
      </w:pPr>
      <w:r w:rsidRPr="00905BEA">
        <w:rPr>
          <w:rFonts w:ascii="Times New Roman" w:hAnsi="Times New Roman" w:cs="Times New Roman"/>
          <w:sz w:val="28"/>
          <w:szCs w:val="28"/>
        </w:rPr>
        <w:t>2. Коррозия (разрушение металла, окисление)</w:t>
      </w:r>
    </w:p>
    <w:p w14:paraId="49590DC4" w14:textId="77777777" w:rsidR="00905BEA" w:rsidRPr="00905BEA" w:rsidRDefault="00905BEA" w:rsidP="00905BEA">
      <w:pPr>
        <w:spacing w:after="0" w:line="360" w:lineRule="auto"/>
        <w:ind w:firstLine="709"/>
        <w:jc w:val="both"/>
        <w:rPr>
          <w:rFonts w:ascii="Times New Roman" w:hAnsi="Times New Roman" w:cs="Times New Roman"/>
          <w:sz w:val="28"/>
          <w:szCs w:val="28"/>
        </w:rPr>
      </w:pPr>
      <w:r w:rsidRPr="00905BEA">
        <w:rPr>
          <w:rFonts w:ascii="Times New Roman" w:hAnsi="Times New Roman" w:cs="Times New Roman"/>
          <w:sz w:val="28"/>
          <w:szCs w:val="28"/>
        </w:rPr>
        <w:t>3. Цвета побежалости (вследствие теплового воздействия)</w:t>
      </w:r>
    </w:p>
    <w:p w14:paraId="7871E54D" w14:textId="77777777" w:rsidR="00905BEA" w:rsidRPr="00905BEA" w:rsidRDefault="00905BEA" w:rsidP="00905BEA">
      <w:pPr>
        <w:spacing w:after="0" w:line="360" w:lineRule="auto"/>
        <w:ind w:firstLine="709"/>
        <w:jc w:val="both"/>
        <w:rPr>
          <w:rFonts w:ascii="Times New Roman" w:hAnsi="Times New Roman" w:cs="Times New Roman"/>
          <w:sz w:val="28"/>
          <w:szCs w:val="28"/>
        </w:rPr>
      </w:pPr>
      <w:r w:rsidRPr="00905BEA">
        <w:rPr>
          <w:rFonts w:ascii="Times New Roman" w:hAnsi="Times New Roman" w:cs="Times New Roman"/>
          <w:sz w:val="28"/>
          <w:szCs w:val="28"/>
        </w:rPr>
        <w:t>4. Трещина, разрыв (разрушение металла)</w:t>
      </w:r>
    </w:p>
    <w:p w14:paraId="4476B7A7" w14:textId="77777777" w:rsidR="00905BEA" w:rsidRDefault="00905BEA" w:rsidP="00905BEA">
      <w:pPr>
        <w:spacing w:after="0" w:line="360" w:lineRule="auto"/>
        <w:ind w:firstLine="709"/>
        <w:jc w:val="both"/>
        <w:rPr>
          <w:rFonts w:ascii="Times New Roman" w:hAnsi="Times New Roman" w:cs="Times New Roman"/>
          <w:sz w:val="28"/>
          <w:szCs w:val="28"/>
        </w:rPr>
      </w:pPr>
      <w:r w:rsidRPr="00905BEA">
        <w:rPr>
          <w:rFonts w:ascii="Times New Roman" w:hAnsi="Times New Roman" w:cs="Times New Roman"/>
          <w:sz w:val="28"/>
          <w:szCs w:val="28"/>
        </w:rPr>
        <w:t>5. Выход трубы (панели</w:t>
      </w:r>
      <w:r>
        <w:rPr>
          <w:rFonts w:ascii="Times New Roman" w:hAnsi="Times New Roman" w:cs="Times New Roman"/>
          <w:sz w:val="28"/>
          <w:szCs w:val="28"/>
        </w:rPr>
        <w:t>) из ряда (повреждение дистанци</w:t>
      </w:r>
      <w:r w:rsidRPr="00905BEA">
        <w:rPr>
          <w:rFonts w:ascii="Times New Roman" w:hAnsi="Times New Roman" w:cs="Times New Roman"/>
          <w:sz w:val="28"/>
          <w:szCs w:val="28"/>
        </w:rPr>
        <w:t>рующего элемента крепления трубы (панели) к несущим элементам котла)</w:t>
      </w:r>
      <w:r>
        <w:rPr>
          <w:rFonts w:ascii="Times New Roman" w:hAnsi="Times New Roman" w:cs="Times New Roman"/>
          <w:sz w:val="28"/>
          <w:szCs w:val="28"/>
        </w:rPr>
        <w:t>»</w:t>
      </w:r>
    </w:p>
    <w:p w14:paraId="1970651A" w14:textId="77777777" w:rsidR="00411B05" w:rsidRDefault="00411B05" w:rsidP="00411B0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контексте целесообразно придерживаться заданных ТЗ типов дефектов, привести их описание и примеры, указав характерные визуальные признаки</w:t>
      </w:r>
      <w:r w:rsidR="001D253F">
        <w:rPr>
          <w:rFonts w:ascii="Times New Roman" w:hAnsi="Times New Roman" w:cs="Times New Roman"/>
          <w:sz w:val="28"/>
          <w:szCs w:val="28"/>
        </w:rPr>
        <w:t>. Пр</w:t>
      </w:r>
      <w:r w:rsidR="001D253F" w:rsidRPr="00920945">
        <w:rPr>
          <w:rFonts w:ascii="Times New Roman" w:hAnsi="Times New Roman" w:cs="Times New Roman"/>
          <w:color w:val="000000" w:themeColor="text1"/>
          <w:sz w:val="28"/>
          <w:szCs w:val="28"/>
        </w:rPr>
        <w:t xml:space="preserve">и этом, </w:t>
      </w:r>
      <w:r w:rsidR="00920945" w:rsidRPr="00920945">
        <w:rPr>
          <w:rFonts w:ascii="Times New Roman" w:hAnsi="Times New Roman" w:cs="Times New Roman"/>
          <w:color w:val="000000" w:themeColor="text1"/>
          <w:sz w:val="28"/>
          <w:szCs w:val="28"/>
        </w:rPr>
        <w:t xml:space="preserve">на основе изучения предоставленных заказчиком фотоизображений дефектов поверхностей и нормативно-технических документов </w:t>
      </w:r>
      <w:r w:rsidR="001D253F">
        <w:rPr>
          <w:rFonts w:ascii="Times New Roman" w:hAnsi="Times New Roman" w:cs="Times New Roman"/>
          <w:sz w:val="28"/>
          <w:szCs w:val="28"/>
        </w:rPr>
        <w:t xml:space="preserve">формируя предложения по классификатору дефектов, следует </w:t>
      </w:r>
      <w:r w:rsidR="00920945">
        <w:rPr>
          <w:rFonts w:ascii="Times New Roman" w:hAnsi="Times New Roman" w:cs="Times New Roman"/>
          <w:sz w:val="28"/>
          <w:szCs w:val="28"/>
        </w:rPr>
        <w:t>иметь в виду</w:t>
      </w:r>
      <w:r w:rsidR="001D253F">
        <w:rPr>
          <w:rFonts w:ascii="Times New Roman" w:hAnsi="Times New Roman" w:cs="Times New Roman"/>
          <w:sz w:val="28"/>
          <w:szCs w:val="28"/>
        </w:rPr>
        <w:t xml:space="preserve"> несколько аспектов</w:t>
      </w:r>
      <w:r w:rsidR="002105E2">
        <w:rPr>
          <w:rFonts w:ascii="Times New Roman" w:hAnsi="Times New Roman" w:cs="Times New Roman"/>
          <w:sz w:val="28"/>
          <w:szCs w:val="28"/>
        </w:rPr>
        <w:t>:</w:t>
      </w:r>
      <w:r w:rsidR="001D253F">
        <w:rPr>
          <w:rFonts w:ascii="Times New Roman" w:hAnsi="Times New Roman" w:cs="Times New Roman"/>
          <w:sz w:val="28"/>
          <w:szCs w:val="28"/>
        </w:rPr>
        <w:t xml:space="preserve"> </w:t>
      </w:r>
    </w:p>
    <w:p w14:paraId="07E34B59" w14:textId="77777777" w:rsidR="009B2374" w:rsidRDefault="002105E2"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 ТЗ в качестве дефектов указаны как процессы (коррозия), так и результаты воздействия (трещины, выход трубы из ряда и т.п.)</w:t>
      </w:r>
      <w:r w:rsidR="0055769A">
        <w:rPr>
          <w:rFonts w:ascii="Times New Roman" w:hAnsi="Times New Roman" w:cs="Times New Roman"/>
          <w:sz w:val="28"/>
          <w:szCs w:val="28"/>
        </w:rPr>
        <w:t xml:space="preserve">, и одно может быть </w:t>
      </w:r>
      <w:r w:rsidR="00B87D91">
        <w:rPr>
          <w:rFonts w:ascii="Times New Roman" w:hAnsi="Times New Roman" w:cs="Times New Roman"/>
          <w:sz w:val="28"/>
          <w:szCs w:val="28"/>
        </w:rPr>
        <w:t>причиной</w:t>
      </w:r>
      <w:r w:rsidR="0055769A">
        <w:rPr>
          <w:rFonts w:ascii="Times New Roman" w:hAnsi="Times New Roman" w:cs="Times New Roman"/>
          <w:sz w:val="28"/>
          <w:szCs w:val="28"/>
        </w:rPr>
        <w:t xml:space="preserve"> другого</w:t>
      </w:r>
      <w:r w:rsidR="00B87D91">
        <w:rPr>
          <w:rFonts w:ascii="Times New Roman" w:hAnsi="Times New Roman" w:cs="Times New Roman"/>
          <w:sz w:val="28"/>
          <w:szCs w:val="28"/>
        </w:rPr>
        <w:t xml:space="preserve"> (например, трещина из-за коррозии)</w:t>
      </w:r>
      <w:r w:rsidR="00921E01">
        <w:rPr>
          <w:rFonts w:ascii="Times New Roman" w:hAnsi="Times New Roman" w:cs="Times New Roman"/>
          <w:sz w:val="28"/>
          <w:szCs w:val="28"/>
        </w:rPr>
        <w:t>. Таким образом, д</w:t>
      </w:r>
      <w:r w:rsidR="00637D60">
        <w:rPr>
          <w:rFonts w:ascii="Times New Roman" w:hAnsi="Times New Roman" w:cs="Times New Roman"/>
          <w:sz w:val="28"/>
          <w:szCs w:val="28"/>
        </w:rPr>
        <w:t xml:space="preserve">ефекты </w:t>
      </w:r>
      <w:r w:rsidR="00921E01">
        <w:rPr>
          <w:rFonts w:ascii="Times New Roman" w:hAnsi="Times New Roman" w:cs="Times New Roman"/>
          <w:sz w:val="28"/>
          <w:szCs w:val="28"/>
        </w:rPr>
        <w:t>н</w:t>
      </w:r>
      <w:r w:rsidR="009B2374">
        <w:rPr>
          <w:rFonts w:ascii="Times New Roman" w:hAnsi="Times New Roman" w:cs="Times New Roman"/>
          <w:sz w:val="28"/>
          <w:szCs w:val="28"/>
        </w:rPr>
        <w:t xml:space="preserve">а </w:t>
      </w:r>
      <w:r w:rsidR="00921E01">
        <w:rPr>
          <w:rFonts w:ascii="Times New Roman" w:hAnsi="Times New Roman" w:cs="Times New Roman"/>
          <w:sz w:val="28"/>
          <w:szCs w:val="28"/>
        </w:rPr>
        <w:t>фотоизображениях,</w:t>
      </w:r>
      <w:r w:rsidR="009B2374">
        <w:rPr>
          <w:rFonts w:ascii="Times New Roman" w:hAnsi="Times New Roman" w:cs="Times New Roman"/>
          <w:sz w:val="28"/>
          <w:szCs w:val="28"/>
        </w:rPr>
        <w:t xml:space="preserve"> предоставленных </w:t>
      </w:r>
      <w:r w:rsidR="00921E01">
        <w:rPr>
          <w:rFonts w:ascii="Times New Roman" w:hAnsi="Times New Roman" w:cs="Times New Roman"/>
          <w:sz w:val="28"/>
          <w:szCs w:val="28"/>
        </w:rPr>
        <w:t xml:space="preserve">заказчиком, </w:t>
      </w:r>
      <w:r w:rsidR="009B2374">
        <w:rPr>
          <w:rFonts w:ascii="Times New Roman" w:hAnsi="Times New Roman" w:cs="Times New Roman"/>
          <w:sz w:val="28"/>
          <w:szCs w:val="28"/>
        </w:rPr>
        <w:t xml:space="preserve">могут быть отнесены </w:t>
      </w:r>
      <w:r w:rsidR="00A85AE9">
        <w:rPr>
          <w:rFonts w:ascii="Times New Roman" w:hAnsi="Times New Roman" w:cs="Times New Roman"/>
          <w:sz w:val="28"/>
          <w:szCs w:val="28"/>
        </w:rPr>
        <w:t>к</w:t>
      </w:r>
      <w:r w:rsidR="009B2374">
        <w:rPr>
          <w:rFonts w:ascii="Times New Roman" w:hAnsi="Times New Roman" w:cs="Times New Roman"/>
          <w:sz w:val="28"/>
          <w:szCs w:val="28"/>
        </w:rPr>
        <w:t xml:space="preserve"> различным типам</w:t>
      </w:r>
      <w:r w:rsidR="00921E01">
        <w:rPr>
          <w:rFonts w:ascii="Times New Roman" w:hAnsi="Times New Roman" w:cs="Times New Roman"/>
          <w:sz w:val="28"/>
          <w:szCs w:val="28"/>
        </w:rPr>
        <w:t xml:space="preserve"> (классам). В такой ситуации, может быть, имеет смысл руководствоваться принципом однозначного отнесения к классу (подклассу) и, например все повреждения (трещины, свищи, отрывы труб и т.д.) </w:t>
      </w:r>
      <w:r w:rsidR="00C9750F">
        <w:rPr>
          <w:rFonts w:ascii="Times New Roman" w:hAnsi="Times New Roman" w:cs="Times New Roman"/>
          <w:sz w:val="28"/>
          <w:szCs w:val="28"/>
        </w:rPr>
        <w:t xml:space="preserve">независимо от происхождения </w:t>
      </w:r>
      <w:r w:rsidR="00921E01">
        <w:rPr>
          <w:rFonts w:ascii="Times New Roman" w:hAnsi="Times New Roman" w:cs="Times New Roman"/>
          <w:sz w:val="28"/>
          <w:szCs w:val="28"/>
        </w:rPr>
        <w:t>относить к одному</w:t>
      </w:r>
      <w:r w:rsidR="001011CA">
        <w:rPr>
          <w:rFonts w:ascii="Times New Roman" w:hAnsi="Times New Roman" w:cs="Times New Roman"/>
          <w:sz w:val="28"/>
          <w:szCs w:val="28"/>
        </w:rPr>
        <w:t xml:space="preserve"> классу</w:t>
      </w:r>
      <w:r w:rsidR="00C9750F">
        <w:rPr>
          <w:rFonts w:ascii="Times New Roman" w:hAnsi="Times New Roman" w:cs="Times New Roman"/>
          <w:sz w:val="28"/>
          <w:szCs w:val="28"/>
        </w:rPr>
        <w:t xml:space="preserve"> (хоть и с более детальной классификацией, с подклассами), </w:t>
      </w:r>
      <w:r w:rsidR="0051586C">
        <w:rPr>
          <w:rFonts w:ascii="Times New Roman" w:hAnsi="Times New Roman" w:cs="Times New Roman"/>
          <w:sz w:val="28"/>
          <w:szCs w:val="28"/>
        </w:rPr>
        <w:t xml:space="preserve">а другие дефекты (крип, коррозию, выход трубы из ряда и т.д.) </w:t>
      </w:r>
      <w:r w:rsidR="008E37C7">
        <w:rPr>
          <w:rFonts w:ascii="Times New Roman" w:hAnsi="Times New Roman" w:cs="Times New Roman"/>
          <w:sz w:val="28"/>
          <w:szCs w:val="28"/>
        </w:rPr>
        <w:t>исследовать без наличия повреждений типа трещина и т.п.</w:t>
      </w:r>
    </w:p>
    <w:p w14:paraId="35CE51F3" w14:textId="77777777" w:rsidR="00921E01" w:rsidRDefault="008E37C7"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п</w:t>
      </w:r>
      <w:r w:rsidR="00921E01">
        <w:rPr>
          <w:rFonts w:ascii="Times New Roman" w:hAnsi="Times New Roman" w:cs="Times New Roman"/>
          <w:sz w:val="28"/>
          <w:szCs w:val="28"/>
        </w:rPr>
        <w:t>о коррозии необходим более формализованный набор признаков, определенный нормативно-техническими документами или их проектами</w:t>
      </w:r>
      <w:r>
        <w:rPr>
          <w:rFonts w:ascii="Times New Roman" w:hAnsi="Times New Roman" w:cs="Times New Roman"/>
          <w:sz w:val="28"/>
          <w:szCs w:val="28"/>
        </w:rPr>
        <w:t>.</w:t>
      </w:r>
    </w:p>
    <w:p w14:paraId="472AAF18" w14:textId="77777777" w:rsidR="008A2A9A" w:rsidRDefault="008A2A9A" w:rsidP="00757566">
      <w:pPr>
        <w:spacing w:after="0" w:line="360" w:lineRule="auto"/>
        <w:ind w:firstLine="709"/>
        <w:jc w:val="both"/>
        <w:rPr>
          <w:rFonts w:ascii="Times New Roman" w:hAnsi="Times New Roman" w:cs="Times New Roman"/>
          <w:sz w:val="28"/>
          <w:szCs w:val="28"/>
        </w:rPr>
      </w:pPr>
    </w:p>
    <w:p w14:paraId="4B8C0110" w14:textId="77777777" w:rsidR="00872EA6" w:rsidRPr="00055B90" w:rsidRDefault="00872EA6" w:rsidP="00055B90">
      <w:pPr>
        <w:pStyle w:val="3"/>
        <w:spacing w:before="0" w:line="360" w:lineRule="auto"/>
        <w:ind w:left="709" w:firstLine="0"/>
        <w:rPr>
          <w:rFonts w:ascii="Times New Roman" w:hAnsi="Times New Roman" w:cs="Times New Roman"/>
          <w:color w:val="000000" w:themeColor="text1"/>
          <w:sz w:val="28"/>
          <w:szCs w:val="28"/>
          <w:u w:val="single"/>
          <w:lang w:val="ru-RU"/>
        </w:rPr>
      </w:pPr>
      <w:bookmarkStart w:id="33" w:name="_Toc50732731"/>
      <w:r w:rsidRPr="00055B90">
        <w:rPr>
          <w:rFonts w:ascii="Times New Roman" w:hAnsi="Times New Roman" w:cs="Times New Roman"/>
          <w:color w:val="000000" w:themeColor="text1"/>
          <w:sz w:val="28"/>
          <w:szCs w:val="28"/>
          <w:u w:val="single"/>
          <w:lang w:val="ru-RU"/>
        </w:rPr>
        <w:t>3.1.1 Крип</w:t>
      </w:r>
      <w:r w:rsidR="00055B90">
        <w:rPr>
          <w:rFonts w:ascii="Times New Roman" w:hAnsi="Times New Roman" w:cs="Times New Roman"/>
          <w:color w:val="000000" w:themeColor="text1"/>
          <w:sz w:val="28"/>
          <w:szCs w:val="28"/>
          <w:u w:val="single"/>
          <w:lang w:val="ru-RU"/>
        </w:rPr>
        <w:t xml:space="preserve"> (ползучесть металл</w:t>
      </w:r>
      <w:r w:rsidR="00021B4B">
        <w:rPr>
          <w:rFonts w:ascii="Times New Roman" w:hAnsi="Times New Roman" w:cs="Times New Roman"/>
          <w:color w:val="000000" w:themeColor="text1"/>
          <w:sz w:val="28"/>
          <w:szCs w:val="28"/>
          <w:u w:val="single"/>
          <w:lang w:val="ru-RU"/>
        </w:rPr>
        <w:t>а</w:t>
      </w:r>
      <w:r w:rsidR="00055B90">
        <w:rPr>
          <w:rFonts w:ascii="Times New Roman" w:hAnsi="Times New Roman" w:cs="Times New Roman"/>
          <w:color w:val="000000" w:themeColor="text1"/>
          <w:sz w:val="28"/>
          <w:szCs w:val="28"/>
          <w:u w:val="single"/>
          <w:lang w:val="ru-RU"/>
        </w:rPr>
        <w:t>)</w:t>
      </w:r>
      <w:bookmarkEnd w:id="33"/>
    </w:p>
    <w:p w14:paraId="55119861" w14:textId="77777777" w:rsidR="004F7A65" w:rsidRDefault="004F7A65" w:rsidP="00766446">
      <w:pPr>
        <w:spacing w:after="0" w:line="360" w:lineRule="auto"/>
        <w:ind w:firstLine="709"/>
        <w:jc w:val="both"/>
        <w:rPr>
          <w:rFonts w:ascii="Times New Roman" w:hAnsi="Times New Roman" w:cs="Times New Roman"/>
          <w:sz w:val="28"/>
          <w:szCs w:val="28"/>
        </w:rPr>
      </w:pPr>
    </w:p>
    <w:p w14:paraId="1F0FABB7" w14:textId="77777777" w:rsidR="00766446" w:rsidRPr="00766446" w:rsidRDefault="00766446" w:rsidP="00766446">
      <w:pPr>
        <w:spacing w:after="0" w:line="360" w:lineRule="auto"/>
        <w:ind w:firstLine="709"/>
        <w:jc w:val="both"/>
        <w:rPr>
          <w:rFonts w:ascii="Times New Roman" w:hAnsi="Times New Roman" w:cs="Times New Roman"/>
          <w:sz w:val="28"/>
          <w:szCs w:val="28"/>
        </w:rPr>
      </w:pPr>
      <w:r w:rsidRPr="00766446">
        <w:rPr>
          <w:rFonts w:ascii="Times New Roman" w:hAnsi="Times New Roman" w:cs="Times New Roman"/>
          <w:sz w:val="28"/>
          <w:szCs w:val="28"/>
        </w:rPr>
        <w:t xml:space="preserve">Ползучесть – свойство металла, нагруженного при высокой температуре, медленно и непрерывно пластически деформироваться под воздействием напряжений. Металл элементов котлов, работающих при температурах выше 450ºС, подвержен ползучести. В результате развития ползучести увеличивается диаметр и уменьшается толщина стенок труб. </w:t>
      </w:r>
    </w:p>
    <w:p w14:paraId="373B433A" w14:textId="77777777" w:rsidR="00766446" w:rsidRPr="00766446" w:rsidRDefault="00766446" w:rsidP="00766446">
      <w:pPr>
        <w:spacing w:after="0" w:line="360" w:lineRule="auto"/>
        <w:ind w:firstLine="709"/>
        <w:jc w:val="both"/>
        <w:rPr>
          <w:rFonts w:ascii="Times New Roman" w:hAnsi="Times New Roman" w:cs="Times New Roman"/>
          <w:sz w:val="28"/>
          <w:szCs w:val="28"/>
        </w:rPr>
      </w:pPr>
    </w:p>
    <w:p w14:paraId="778EE74D" w14:textId="77777777" w:rsidR="00766446" w:rsidRDefault="00766446" w:rsidP="00766446">
      <w:pPr>
        <w:spacing w:after="0" w:line="360" w:lineRule="auto"/>
        <w:jc w:val="center"/>
        <w:rPr>
          <w:rFonts w:ascii="Times New Roman" w:hAnsi="Times New Roman" w:cs="Times New Roman"/>
          <w:sz w:val="24"/>
          <w:szCs w:val="24"/>
        </w:rPr>
      </w:pPr>
      <w:r>
        <w:rPr>
          <w:rFonts w:ascii="Arial" w:hAnsi="Arial" w:cs="Arial"/>
          <w:noProof/>
          <w:sz w:val="24"/>
          <w:szCs w:val="24"/>
          <w:lang w:eastAsia="ru-RU"/>
        </w:rPr>
        <w:drawing>
          <wp:inline distT="0" distB="0" distL="0" distR="0" wp14:anchorId="440354D4" wp14:editId="4EDA252D">
            <wp:extent cx="4488873" cy="4015641"/>
            <wp:effectExtent l="0" t="0" r="6985" b="4445"/>
            <wp:docPr id="3" name="Рисунок 3" descr="DSCN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DSCN5591"/>
                    <pic:cNvPicPr>
                      <a:picLocks noChangeAspect="1" noChangeArrowheads="1"/>
                    </pic:cNvPicPr>
                  </pic:nvPicPr>
                  <pic:blipFill>
                    <a:blip r:embed="rId22" cstate="print">
                      <a:lum bright="20000" contrast="20000"/>
                      <a:extLst>
                        <a:ext uri="{28A0092B-C50C-407E-A947-70E740481C1C}">
                          <a14:useLocalDpi xmlns:a14="http://schemas.microsoft.com/office/drawing/2010/main" val="0"/>
                        </a:ext>
                      </a:extLst>
                    </a:blip>
                    <a:srcRect l="11877" t="3426" r="9149" b="2141"/>
                    <a:stretch>
                      <a:fillRect/>
                    </a:stretch>
                  </pic:blipFill>
                  <pic:spPr bwMode="auto">
                    <a:xfrm>
                      <a:off x="0" y="0"/>
                      <a:ext cx="4488766" cy="4015546"/>
                    </a:xfrm>
                    <a:prstGeom prst="rect">
                      <a:avLst/>
                    </a:prstGeom>
                    <a:noFill/>
                    <a:ln>
                      <a:noFill/>
                    </a:ln>
                  </pic:spPr>
                </pic:pic>
              </a:graphicData>
            </a:graphic>
          </wp:inline>
        </w:drawing>
      </w:r>
    </w:p>
    <w:p w14:paraId="404C7001" w14:textId="6A152DE6" w:rsidR="00766446" w:rsidRPr="00766446" w:rsidRDefault="00766446" w:rsidP="00131AC1">
      <w:pPr>
        <w:spacing w:after="0" w:line="360" w:lineRule="auto"/>
        <w:jc w:val="center"/>
        <w:rPr>
          <w:rFonts w:ascii="Times New Roman" w:hAnsi="Times New Roman" w:cs="Times New Roman"/>
          <w:i/>
          <w:sz w:val="28"/>
          <w:szCs w:val="28"/>
        </w:rPr>
      </w:pPr>
      <w:r w:rsidRPr="00766446">
        <w:rPr>
          <w:rFonts w:ascii="Times New Roman" w:hAnsi="Times New Roman" w:cs="Times New Roman"/>
          <w:i/>
          <w:sz w:val="28"/>
          <w:szCs w:val="28"/>
        </w:rPr>
        <w:t>Рис</w:t>
      </w:r>
      <w:r w:rsidR="00C20D42">
        <w:rPr>
          <w:rFonts w:ascii="Times New Roman" w:hAnsi="Times New Roman" w:cs="Times New Roman"/>
          <w:i/>
          <w:sz w:val="28"/>
          <w:szCs w:val="28"/>
        </w:rPr>
        <w:t>. 7</w:t>
      </w:r>
      <w:r w:rsidRPr="00766446">
        <w:rPr>
          <w:rFonts w:ascii="Times New Roman" w:hAnsi="Times New Roman" w:cs="Times New Roman"/>
          <w:i/>
          <w:sz w:val="28"/>
          <w:szCs w:val="28"/>
        </w:rPr>
        <w:t>. Увеличение диаметра и уменьшение толщины вставки</w:t>
      </w:r>
    </w:p>
    <w:p w14:paraId="4F71BA18" w14:textId="77777777" w:rsidR="00766446" w:rsidRDefault="00766446" w:rsidP="00766446">
      <w:pPr>
        <w:spacing w:after="0" w:line="360" w:lineRule="auto"/>
        <w:ind w:firstLine="709"/>
        <w:jc w:val="both"/>
        <w:rPr>
          <w:rFonts w:ascii="Times New Roman" w:hAnsi="Times New Roman" w:cs="Times New Roman"/>
          <w:sz w:val="28"/>
          <w:szCs w:val="28"/>
        </w:rPr>
      </w:pPr>
    </w:p>
    <w:p w14:paraId="58FCFB7E" w14:textId="77777777" w:rsidR="00766446" w:rsidRDefault="00766446" w:rsidP="007664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Зачастую ползучесть металла проявляется в виде локального изменения диаметра трубы, так называемой отдулины. </w:t>
      </w:r>
      <w:r w:rsidR="00131AC1">
        <w:rPr>
          <w:rFonts w:ascii="Times New Roman" w:hAnsi="Times New Roman" w:cs="Times New Roman"/>
          <w:sz w:val="28"/>
          <w:szCs w:val="28"/>
        </w:rPr>
        <w:t>Примеры отдулин приведены на следующих рисунках.</w:t>
      </w:r>
    </w:p>
    <w:p w14:paraId="7C48E344" w14:textId="77777777" w:rsidR="00131AC1" w:rsidRDefault="005F038B" w:rsidP="00131AC1">
      <w:pPr>
        <w:spacing w:after="0" w:line="360" w:lineRule="auto"/>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eastAsia="ru-RU"/>
        </w:rPr>
        <w:lastRenderedPageBreak/>
        <w:drawing>
          <wp:inline distT="0" distB="0" distL="0" distR="0" wp14:anchorId="21D11939" wp14:editId="6DC16C6E">
            <wp:extent cx="5225142" cy="210241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тдулина_Кармановская ГРЭС.JPG"/>
                    <pic:cNvPicPr/>
                  </pic:nvPicPr>
                  <pic:blipFill rotWithShape="1">
                    <a:blip r:embed="rId23" cstate="print">
                      <a:extLst>
                        <a:ext uri="{28A0092B-C50C-407E-A947-70E740481C1C}">
                          <a14:useLocalDpi xmlns:a14="http://schemas.microsoft.com/office/drawing/2010/main" val="0"/>
                        </a:ext>
                      </a:extLst>
                    </a:blip>
                    <a:srcRect l="4656" t="16760" b="25698"/>
                    <a:stretch/>
                  </pic:blipFill>
                  <pic:spPr bwMode="auto">
                    <a:xfrm>
                      <a:off x="0" y="0"/>
                      <a:ext cx="5249705" cy="2112296"/>
                    </a:xfrm>
                    <a:prstGeom prst="rect">
                      <a:avLst/>
                    </a:prstGeom>
                    <a:ln>
                      <a:noFill/>
                    </a:ln>
                    <a:extLst>
                      <a:ext uri="{53640926-AAD7-44D8-BBD7-CCE9431645EC}">
                        <a14:shadowObscured xmlns:a14="http://schemas.microsoft.com/office/drawing/2010/main"/>
                      </a:ext>
                    </a:extLst>
                  </pic:spPr>
                </pic:pic>
              </a:graphicData>
            </a:graphic>
          </wp:inline>
        </w:drawing>
      </w:r>
    </w:p>
    <w:p w14:paraId="1343A762" w14:textId="06673A1A" w:rsidR="00131AC1" w:rsidRDefault="00131AC1" w:rsidP="00131AC1">
      <w:pPr>
        <w:spacing w:after="0" w:line="360" w:lineRule="auto"/>
        <w:jc w:val="center"/>
        <w:rPr>
          <w:rFonts w:ascii="Times New Roman" w:hAnsi="Times New Roman" w:cs="Times New Roman"/>
          <w:i/>
          <w:sz w:val="28"/>
          <w:szCs w:val="28"/>
        </w:rPr>
      </w:pPr>
      <w:r w:rsidRPr="005F038B">
        <w:rPr>
          <w:rFonts w:ascii="Times New Roman" w:hAnsi="Times New Roman" w:cs="Times New Roman"/>
          <w:i/>
          <w:sz w:val="28"/>
          <w:szCs w:val="28"/>
        </w:rPr>
        <w:t>Рис</w:t>
      </w:r>
      <w:r w:rsidR="00C20D42">
        <w:rPr>
          <w:rFonts w:ascii="Times New Roman" w:hAnsi="Times New Roman" w:cs="Times New Roman"/>
          <w:i/>
          <w:sz w:val="28"/>
          <w:szCs w:val="28"/>
        </w:rPr>
        <w:t>. 8</w:t>
      </w:r>
      <w:r w:rsidRPr="005F038B">
        <w:rPr>
          <w:rFonts w:ascii="Times New Roman" w:hAnsi="Times New Roman" w:cs="Times New Roman"/>
          <w:i/>
          <w:sz w:val="28"/>
          <w:szCs w:val="28"/>
        </w:rPr>
        <w:t>. Локальн</w:t>
      </w:r>
      <w:r w:rsidR="005F038B">
        <w:rPr>
          <w:rFonts w:ascii="Times New Roman" w:hAnsi="Times New Roman" w:cs="Times New Roman"/>
          <w:i/>
          <w:sz w:val="28"/>
          <w:szCs w:val="28"/>
        </w:rPr>
        <w:t>о</w:t>
      </w:r>
      <w:r w:rsidRPr="005F038B">
        <w:rPr>
          <w:rFonts w:ascii="Times New Roman" w:hAnsi="Times New Roman" w:cs="Times New Roman"/>
          <w:i/>
          <w:sz w:val="28"/>
          <w:szCs w:val="28"/>
        </w:rPr>
        <w:t>е изменени</w:t>
      </w:r>
      <w:r w:rsidR="005F038B">
        <w:rPr>
          <w:rFonts w:ascii="Times New Roman" w:hAnsi="Times New Roman" w:cs="Times New Roman"/>
          <w:i/>
          <w:sz w:val="28"/>
          <w:szCs w:val="28"/>
        </w:rPr>
        <w:t>е</w:t>
      </w:r>
      <w:r w:rsidRPr="005F038B">
        <w:rPr>
          <w:rFonts w:ascii="Times New Roman" w:hAnsi="Times New Roman" w:cs="Times New Roman"/>
          <w:i/>
          <w:sz w:val="28"/>
          <w:szCs w:val="28"/>
        </w:rPr>
        <w:t xml:space="preserve"> диаметра трубопровод</w:t>
      </w:r>
      <w:r w:rsidR="005F038B">
        <w:rPr>
          <w:rFonts w:ascii="Times New Roman" w:hAnsi="Times New Roman" w:cs="Times New Roman"/>
          <w:i/>
          <w:sz w:val="28"/>
          <w:szCs w:val="28"/>
        </w:rPr>
        <w:t>а, отдулина</w:t>
      </w:r>
      <w:r w:rsidRPr="005F038B">
        <w:rPr>
          <w:rFonts w:ascii="Times New Roman" w:hAnsi="Times New Roman" w:cs="Times New Roman"/>
          <w:i/>
          <w:sz w:val="28"/>
          <w:szCs w:val="28"/>
        </w:rPr>
        <w:t xml:space="preserve"> </w:t>
      </w:r>
    </w:p>
    <w:p w14:paraId="257921DC" w14:textId="77777777" w:rsidR="0049646A" w:rsidRPr="0049646A" w:rsidRDefault="0049646A" w:rsidP="0049646A">
      <w:pPr>
        <w:spacing w:after="0" w:line="360" w:lineRule="auto"/>
        <w:ind w:firstLine="709"/>
        <w:jc w:val="both"/>
        <w:rPr>
          <w:rFonts w:ascii="Times New Roman" w:hAnsi="Times New Roman" w:cs="Times New Roman"/>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5436"/>
      </w:tblGrid>
      <w:tr w:rsidR="005F038B" w14:paraId="43D1ACD2" w14:textId="77777777" w:rsidTr="006C47E1">
        <w:tc>
          <w:tcPr>
            <w:tcW w:w="4843" w:type="dxa"/>
          </w:tcPr>
          <w:p w14:paraId="3314C4CC" w14:textId="77777777" w:rsidR="005F038B" w:rsidRDefault="005F038B" w:rsidP="0049646A">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4"/>
                <w:szCs w:val="24"/>
                <w:lang w:eastAsia="ru-RU"/>
              </w:rPr>
              <w:drawing>
                <wp:inline distT="0" distB="0" distL="0" distR="0" wp14:anchorId="3069B82A" wp14:editId="62CAF501">
                  <wp:extent cx="2968831" cy="1526484"/>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0020" cy="1527096"/>
                          </a:xfrm>
                          <a:prstGeom prst="rect">
                            <a:avLst/>
                          </a:prstGeom>
                          <a:noFill/>
                          <a:ln>
                            <a:noFill/>
                          </a:ln>
                        </pic:spPr>
                      </pic:pic>
                    </a:graphicData>
                  </a:graphic>
                </wp:inline>
              </w:drawing>
            </w:r>
          </w:p>
          <w:p w14:paraId="3ECE91B6" w14:textId="77777777" w:rsidR="005F038B" w:rsidRDefault="006C47E1" w:rsidP="0049646A">
            <w:pPr>
              <w:spacing w:line="276" w:lineRule="auto"/>
              <w:jc w:val="center"/>
              <w:rPr>
                <w:rFonts w:ascii="Times New Roman" w:hAnsi="Times New Roman" w:cs="Times New Roman"/>
                <w:sz w:val="28"/>
                <w:szCs w:val="28"/>
              </w:rPr>
            </w:pPr>
            <w:r>
              <w:rPr>
                <w:rFonts w:ascii="Times New Roman" w:hAnsi="Times New Roman" w:cs="Times New Roman"/>
                <w:sz w:val="28"/>
                <w:szCs w:val="28"/>
              </w:rPr>
              <w:t>а)</w:t>
            </w:r>
          </w:p>
        </w:tc>
        <w:tc>
          <w:tcPr>
            <w:tcW w:w="5436" w:type="dxa"/>
          </w:tcPr>
          <w:p w14:paraId="15B8D786" w14:textId="77777777" w:rsidR="005F038B" w:rsidRDefault="002A5641" w:rsidP="0049646A">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4"/>
                <w:szCs w:val="24"/>
                <w:lang w:eastAsia="ru-RU"/>
              </w:rPr>
              <w:drawing>
                <wp:inline distT="0" distB="0" distL="0" distR="0" wp14:anchorId="1F2607B9" wp14:editId="11030E50">
                  <wp:extent cx="3123211" cy="1517642"/>
                  <wp:effectExtent l="0" t="0" r="127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3151" cy="1517613"/>
                          </a:xfrm>
                          <a:prstGeom prst="rect">
                            <a:avLst/>
                          </a:prstGeom>
                          <a:noFill/>
                          <a:ln>
                            <a:noFill/>
                          </a:ln>
                        </pic:spPr>
                      </pic:pic>
                    </a:graphicData>
                  </a:graphic>
                </wp:inline>
              </w:drawing>
            </w:r>
          </w:p>
          <w:p w14:paraId="6F30F270" w14:textId="77777777" w:rsidR="002A5641" w:rsidRDefault="006C47E1" w:rsidP="0049646A">
            <w:pPr>
              <w:spacing w:line="276" w:lineRule="auto"/>
              <w:jc w:val="center"/>
              <w:rPr>
                <w:rFonts w:ascii="Times New Roman" w:hAnsi="Times New Roman" w:cs="Times New Roman"/>
                <w:sz w:val="28"/>
                <w:szCs w:val="28"/>
              </w:rPr>
            </w:pPr>
            <w:r>
              <w:rPr>
                <w:rFonts w:ascii="Times New Roman" w:hAnsi="Times New Roman" w:cs="Times New Roman"/>
                <w:sz w:val="28"/>
                <w:szCs w:val="28"/>
              </w:rPr>
              <w:t>б)</w:t>
            </w:r>
          </w:p>
        </w:tc>
      </w:tr>
      <w:tr w:rsidR="005F038B" w14:paraId="45BF6558" w14:textId="77777777" w:rsidTr="006C47E1">
        <w:tc>
          <w:tcPr>
            <w:tcW w:w="4843" w:type="dxa"/>
          </w:tcPr>
          <w:p w14:paraId="5DDFD120" w14:textId="77777777" w:rsidR="005F038B" w:rsidRDefault="002A5641" w:rsidP="0049646A">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4"/>
                <w:szCs w:val="24"/>
                <w:lang w:eastAsia="ru-RU"/>
              </w:rPr>
              <w:drawing>
                <wp:inline distT="0" distB="0" distL="0" distR="0" wp14:anchorId="3D48DF31" wp14:editId="2FA72342">
                  <wp:extent cx="2755075" cy="1800191"/>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874"/>
                          <a:stretch/>
                        </pic:blipFill>
                        <pic:spPr bwMode="auto">
                          <a:xfrm>
                            <a:off x="0" y="0"/>
                            <a:ext cx="2761992" cy="1804711"/>
                          </a:xfrm>
                          <a:prstGeom prst="rect">
                            <a:avLst/>
                          </a:prstGeom>
                          <a:noFill/>
                          <a:ln>
                            <a:noFill/>
                          </a:ln>
                          <a:extLst>
                            <a:ext uri="{53640926-AAD7-44D8-BBD7-CCE9431645EC}">
                              <a14:shadowObscured xmlns:a14="http://schemas.microsoft.com/office/drawing/2010/main"/>
                            </a:ext>
                          </a:extLst>
                        </pic:spPr>
                      </pic:pic>
                    </a:graphicData>
                  </a:graphic>
                </wp:inline>
              </w:drawing>
            </w:r>
          </w:p>
          <w:p w14:paraId="6E66947C" w14:textId="77777777" w:rsidR="002A5641" w:rsidRDefault="006C47E1" w:rsidP="0049646A">
            <w:pPr>
              <w:spacing w:line="276" w:lineRule="auto"/>
              <w:jc w:val="center"/>
              <w:rPr>
                <w:rFonts w:ascii="Times New Roman" w:hAnsi="Times New Roman" w:cs="Times New Roman"/>
                <w:sz w:val="28"/>
                <w:szCs w:val="28"/>
              </w:rPr>
            </w:pPr>
            <w:r>
              <w:rPr>
                <w:rFonts w:ascii="Times New Roman" w:hAnsi="Times New Roman" w:cs="Times New Roman"/>
                <w:sz w:val="28"/>
                <w:szCs w:val="28"/>
              </w:rPr>
              <w:t>в)</w:t>
            </w:r>
          </w:p>
        </w:tc>
        <w:tc>
          <w:tcPr>
            <w:tcW w:w="5436" w:type="dxa"/>
          </w:tcPr>
          <w:p w14:paraId="705B4D68" w14:textId="77777777" w:rsidR="005F038B" w:rsidRDefault="002A5641" w:rsidP="0049646A">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A006741" wp14:editId="3C85FF02">
                  <wp:extent cx="3348842" cy="1819543"/>
                  <wp:effectExtent l="0" t="0" r="444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02.JPG"/>
                          <pic:cNvPicPr/>
                        </pic:nvPicPr>
                        <pic:blipFill rotWithShape="1">
                          <a:blip r:embed="rId27" cstate="print">
                            <a:extLst>
                              <a:ext uri="{28A0092B-C50C-407E-A947-70E740481C1C}">
                                <a14:useLocalDpi xmlns:a14="http://schemas.microsoft.com/office/drawing/2010/main" val="0"/>
                              </a:ext>
                            </a:extLst>
                          </a:blip>
                          <a:srcRect t="14650" b="12903"/>
                          <a:stretch/>
                        </pic:blipFill>
                        <pic:spPr bwMode="auto">
                          <a:xfrm>
                            <a:off x="0" y="0"/>
                            <a:ext cx="3361457" cy="1826397"/>
                          </a:xfrm>
                          <a:prstGeom prst="rect">
                            <a:avLst/>
                          </a:prstGeom>
                          <a:ln>
                            <a:noFill/>
                          </a:ln>
                          <a:extLst>
                            <a:ext uri="{53640926-AAD7-44D8-BBD7-CCE9431645EC}">
                              <a14:shadowObscured xmlns:a14="http://schemas.microsoft.com/office/drawing/2010/main"/>
                            </a:ext>
                          </a:extLst>
                        </pic:spPr>
                      </pic:pic>
                    </a:graphicData>
                  </a:graphic>
                </wp:inline>
              </w:drawing>
            </w:r>
          </w:p>
          <w:p w14:paraId="79B5926D" w14:textId="77777777" w:rsidR="002A5641" w:rsidRDefault="006C47E1" w:rsidP="0049646A">
            <w:pPr>
              <w:spacing w:line="276" w:lineRule="auto"/>
              <w:jc w:val="center"/>
              <w:rPr>
                <w:rFonts w:ascii="Times New Roman" w:hAnsi="Times New Roman" w:cs="Times New Roman"/>
                <w:sz w:val="28"/>
                <w:szCs w:val="28"/>
              </w:rPr>
            </w:pPr>
            <w:r>
              <w:rPr>
                <w:rFonts w:ascii="Times New Roman" w:hAnsi="Times New Roman" w:cs="Times New Roman"/>
                <w:sz w:val="28"/>
                <w:szCs w:val="28"/>
              </w:rPr>
              <w:t>г)</w:t>
            </w:r>
          </w:p>
        </w:tc>
      </w:tr>
      <w:tr w:rsidR="005F038B" w14:paraId="1868603D" w14:textId="77777777" w:rsidTr="006C47E1">
        <w:tc>
          <w:tcPr>
            <w:tcW w:w="4843" w:type="dxa"/>
          </w:tcPr>
          <w:p w14:paraId="5A9FC3A6" w14:textId="77777777" w:rsidR="005F038B" w:rsidRDefault="0049646A" w:rsidP="0049646A">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B94B3C2" wp14:editId="12C116FC">
                  <wp:extent cx="2933205" cy="1746315"/>
                  <wp:effectExtent l="0" t="0" r="63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тдулина в зоне контактного стыка.jpg"/>
                          <pic:cNvPicPr/>
                        </pic:nvPicPr>
                        <pic:blipFill rotWithShape="1">
                          <a:blip r:embed="rId28" cstate="print">
                            <a:extLst>
                              <a:ext uri="{28A0092B-C50C-407E-A947-70E740481C1C}">
                                <a14:useLocalDpi xmlns:a14="http://schemas.microsoft.com/office/drawing/2010/main" val="0"/>
                              </a:ext>
                            </a:extLst>
                          </a:blip>
                          <a:srcRect b="10780"/>
                          <a:stretch/>
                        </pic:blipFill>
                        <pic:spPr bwMode="auto">
                          <a:xfrm>
                            <a:off x="0" y="0"/>
                            <a:ext cx="2938951" cy="1749736"/>
                          </a:xfrm>
                          <a:prstGeom prst="rect">
                            <a:avLst/>
                          </a:prstGeom>
                          <a:ln>
                            <a:noFill/>
                          </a:ln>
                          <a:extLst>
                            <a:ext uri="{53640926-AAD7-44D8-BBD7-CCE9431645EC}">
                              <a14:shadowObscured xmlns:a14="http://schemas.microsoft.com/office/drawing/2010/main"/>
                            </a:ext>
                          </a:extLst>
                        </pic:spPr>
                      </pic:pic>
                    </a:graphicData>
                  </a:graphic>
                </wp:inline>
              </w:drawing>
            </w:r>
          </w:p>
          <w:p w14:paraId="3E21999C" w14:textId="77777777" w:rsidR="002A5641" w:rsidRDefault="006C47E1" w:rsidP="0049646A">
            <w:pPr>
              <w:spacing w:line="276" w:lineRule="auto"/>
              <w:jc w:val="center"/>
              <w:rPr>
                <w:rFonts w:ascii="Times New Roman" w:hAnsi="Times New Roman" w:cs="Times New Roman"/>
                <w:sz w:val="28"/>
                <w:szCs w:val="28"/>
              </w:rPr>
            </w:pPr>
            <w:r>
              <w:rPr>
                <w:rFonts w:ascii="Times New Roman" w:hAnsi="Times New Roman" w:cs="Times New Roman"/>
                <w:sz w:val="28"/>
                <w:szCs w:val="28"/>
              </w:rPr>
              <w:t>д)</w:t>
            </w:r>
          </w:p>
        </w:tc>
        <w:tc>
          <w:tcPr>
            <w:tcW w:w="5436" w:type="dxa"/>
          </w:tcPr>
          <w:p w14:paraId="2A0EDB80" w14:textId="77777777" w:rsidR="005F038B" w:rsidRDefault="0049646A" w:rsidP="0049646A">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49B7E9E" wp14:editId="2C55284D">
                  <wp:extent cx="3153833" cy="1745673"/>
                  <wp:effectExtent l="0" t="0" r="889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423_134625.jpg"/>
                          <pic:cNvPicPr/>
                        </pic:nvPicPr>
                        <pic:blipFill rotWithShape="1">
                          <a:blip r:embed="rId29" cstate="print">
                            <a:extLst>
                              <a:ext uri="{28A0092B-C50C-407E-A947-70E740481C1C}">
                                <a14:useLocalDpi xmlns:a14="http://schemas.microsoft.com/office/drawing/2010/main" val="0"/>
                              </a:ext>
                            </a:extLst>
                          </a:blip>
                          <a:srcRect t="7752"/>
                          <a:stretch/>
                        </pic:blipFill>
                        <pic:spPr bwMode="auto">
                          <a:xfrm>
                            <a:off x="0" y="0"/>
                            <a:ext cx="3154470" cy="1746026"/>
                          </a:xfrm>
                          <a:prstGeom prst="rect">
                            <a:avLst/>
                          </a:prstGeom>
                          <a:ln>
                            <a:noFill/>
                          </a:ln>
                          <a:extLst>
                            <a:ext uri="{53640926-AAD7-44D8-BBD7-CCE9431645EC}">
                              <a14:shadowObscured xmlns:a14="http://schemas.microsoft.com/office/drawing/2010/main"/>
                            </a:ext>
                          </a:extLst>
                        </pic:spPr>
                      </pic:pic>
                    </a:graphicData>
                  </a:graphic>
                </wp:inline>
              </w:drawing>
            </w:r>
          </w:p>
          <w:p w14:paraId="17079193" w14:textId="77777777" w:rsidR="002A5641" w:rsidRDefault="006C47E1" w:rsidP="0049646A">
            <w:pPr>
              <w:spacing w:line="276" w:lineRule="auto"/>
              <w:jc w:val="center"/>
              <w:rPr>
                <w:rFonts w:ascii="Times New Roman" w:hAnsi="Times New Roman" w:cs="Times New Roman"/>
                <w:sz w:val="28"/>
                <w:szCs w:val="28"/>
              </w:rPr>
            </w:pPr>
            <w:r>
              <w:rPr>
                <w:rFonts w:ascii="Times New Roman" w:hAnsi="Times New Roman" w:cs="Times New Roman"/>
                <w:sz w:val="28"/>
                <w:szCs w:val="28"/>
              </w:rPr>
              <w:t>е)</w:t>
            </w:r>
          </w:p>
        </w:tc>
      </w:tr>
    </w:tbl>
    <w:p w14:paraId="7740C199" w14:textId="693E760F" w:rsidR="002A5641" w:rsidRDefault="002A5641" w:rsidP="002A5641">
      <w:pPr>
        <w:spacing w:after="0" w:line="360" w:lineRule="auto"/>
        <w:jc w:val="center"/>
        <w:rPr>
          <w:rFonts w:ascii="Times New Roman" w:hAnsi="Times New Roman" w:cs="Times New Roman"/>
          <w:i/>
          <w:sz w:val="28"/>
          <w:szCs w:val="28"/>
        </w:rPr>
      </w:pPr>
      <w:r w:rsidRPr="005F038B">
        <w:rPr>
          <w:rFonts w:ascii="Times New Roman" w:hAnsi="Times New Roman" w:cs="Times New Roman"/>
          <w:i/>
          <w:sz w:val="28"/>
          <w:szCs w:val="28"/>
        </w:rPr>
        <w:t>Рис</w:t>
      </w:r>
      <w:r w:rsidR="00C20D42">
        <w:rPr>
          <w:rFonts w:ascii="Times New Roman" w:hAnsi="Times New Roman" w:cs="Times New Roman"/>
          <w:i/>
          <w:sz w:val="28"/>
          <w:szCs w:val="28"/>
        </w:rPr>
        <w:t>. 9</w:t>
      </w:r>
      <w:r w:rsidRPr="005F038B">
        <w:rPr>
          <w:rFonts w:ascii="Times New Roman" w:hAnsi="Times New Roman" w:cs="Times New Roman"/>
          <w:i/>
          <w:sz w:val="28"/>
          <w:szCs w:val="28"/>
        </w:rPr>
        <w:t>. Примеры отдулин</w:t>
      </w:r>
    </w:p>
    <w:p w14:paraId="0A5008B1" w14:textId="77777777" w:rsidR="006C47E1" w:rsidRPr="005F038B" w:rsidRDefault="006C47E1" w:rsidP="002A5641">
      <w:pPr>
        <w:spacing w:after="0" w:line="360" w:lineRule="auto"/>
        <w:jc w:val="center"/>
        <w:rPr>
          <w:rFonts w:ascii="Times New Roman" w:hAnsi="Times New Roman" w:cs="Times New Roman"/>
          <w:i/>
          <w:sz w:val="28"/>
          <w:szCs w:val="28"/>
        </w:rPr>
      </w:pPr>
      <w:r>
        <w:rPr>
          <w:rFonts w:ascii="Times New Roman" w:hAnsi="Times New Roman" w:cs="Times New Roman"/>
          <w:i/>
          <w:sz w:val="28"/>
          <w:szCs w:val="28"/>
        </w:rPr>
        <w:t>а) – г) отдулины с трещинами и без, на прямых участках труб; д) отдулина в зоне контактного стыка; е) отдулина в зоне сварного шва</w:t>
      </w:r>
    </w:p>
    <w:p w14:paraId="3B6A1663" w14:textId="77777777" w:rsidR="005F038B" w:rsidRDefault="00141F56" w:rsidP="005F03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Согласно нормативно-техническим документам трубы считаются непригодными к дальнейшей эксплуатации, если при визуальном осмотре в котле выявлены деформации (наличие отдулин, ..), не соответствующие требованиям НТД на ремонт котла.</w:t>
      </w:r>
    </w:p>
    <w:p w14:paraId="6FE9B49F" w14:textId="77777777" w:rsidR="00141F56" w:rsidRDefault="00141F56" w:rsidP="005F03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типовой инструкции по контролю металла и продлению срока службы основных элементов котлов тепловых электростанций (РД 10-5</w:t>
      </w:r>
      <w:r w:rsidR="00263061">
        <w:rPr>
          <w:rFonts w:ascii="Times New Roman" w:hAnsi="Times New Roman" w:cs="Times New Roman"/>
          <w:sz w:val="28"/>
          <w:szCs w:val="28"/>
        </w:rPr>
        <w:t>77</w:t>
      </w:r>
      <w:r>
        <w:rPr>
          <w:rFonts w:ascii="Times New Roman" w:hAnsi="Times New Roman" w:cs="Times New Roman"/>
          <w:sz w:val="28"/>
          <w:szCs w:val="28"/>
        </w:rPr>
        <w:t>-03):</w:t>
      </w:r>
    </w:p>
    <w:p w14:paraId="73C31DBC" w14:textId="77777777" w:rsidR="00141F56" w:rsidRDefault="00141F56" w:rsidP="005F03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 трубах не должно быть отдулин;</w:t>
      </w:r>
    </w:p>
    <w:p w14:paraId="1F58BDBE" w14:textId="77777777" w:rsidR="00141F56" w:rsidRDefault="00141F56" w:rsidP="005F03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допускается увеличение наружного диаметра не более чем на 2,5% для труб из легированных сталей</w:t>
      </w:r>
      <w:r w:rsidR="00191DAD">
        <w:rPr>
          <w:rFonts w:ascii="Times New Roman" w:hAnsi="Times New Roman" w:cs="Times New Roman"/>
          <w:sz w:val="28"/>
          <w:szCs w:val="28"/>
        </w:rPr>
        <w:t xml:space="preserve"> и 3,5% для труб из углеродистых сталей. Измерение диаметра производится на вырезках.</w:t>
      </w:r>
    </w:p>
    <w:p w14:paraId="2A73F306" w14:textId="77777777" w:rsidR="00766446" w:rsidRPr="00766446" w:rsidRDefault="00766446" w:rsidP="00766446">
      <w:pPr>
        <w:spacing w:after="0" w:line="360" w:lineRule="auto"/>
        <w:ind w:firstLine="709"/>
        <w:jc w:val="both"/>
        <w:rPr>
          <w:rFonts w:ascii="Times New Roman" w:hAnsi="Times New Roman" w:cs="Times New Roman"/>
          <w:sz w:val="28"/>
          <w:szCs w:val="28"/>
        </w:rPr>
      </w:pPr>
      <w:r w:rsidRPr="00766446">
        <w:rPr>
          <w:rFonts w:ascii="Times New Roman" w:hAnsi="Times New Roman" w:cs="Times New Roman"/>
          <w:sz w:val="28"/>
          <w:szCs w:val="28"/>
        </w:rPr>
        <w:t>Метод контроля – определение/фиксация изменений наружных (вертикального и горизонтального) диаметров труб (на прямых участках и гибах).</w:t>
      </w:r>
      <w:r w:rsidR="006C47E1">
        <w:rPr>
          <w:rFonts w:ascii="Times New Roman" w:hAnsi="Times New Roman" w:cs="Times New Roman"/>
          <w:sz w:val="28"/>
          <w:szCs w:val="28"/>
        </w:rPr>
        <w:t xml:space="preserve"> При визуально-инструментальном контроле н</w:t>
      </w:r>
      <w:r w:rsidRPr="00766446">
        <w:rPr>
          <w:rFonts w:ascii="Times New Roman" w:hAnsi="Times New Roman" w:cs="Times New Roman"/>
          <w:sz w:val="28"/>
          <w:szCs w:val="28"/>
        </w:rPr>
        <w:t>аружный диаметр труб измеряют штангенциркулем с точностью до ±0,05 мм или шаблоном с проходным размером, имеющим допуск ±0,05 мм. При большем прев</w:t>
      </w:r>
      <w:r w:rsidR="0056362F">
        <w:rPr>
          <w:rFonts w:ascii="Times New Roman" w:hAnsi="Times New Roman" w:cs="Times New Roman"/>
          <w:sz w:val="28"/>
          <w:szCs w:val="28"/>
        </w:rPr>
        <w:t xml:space="preserve">ышении наружного диаметра, чем регламентировано НТД, </w:t>
      </w:r>
      <w:r w:rsidRPr="00766446">
        <w:rPr>
          <w:rFonts w:ascii="Times New Roman" w:hAnsi="Times New Roman" w:cs="Times New Roman"/>
          <w:sz w:val="28"/>
          <w:szCs w:val="28"/>
        </w:rPr>
        <w:t xml:space="preserve">трубы подлежат замене. </w:t>
      </w:r>
    </w:p>
    <w:p w14:paraId="3D3EEE38" w14:textId="77777777" w:rsidR="00055B90" w:rsidRPr="003A26D3" w:rsidRDefault="00055B90" w:rsidP="003A26D3">
      <w:pPr>
        <w:spacing w:after="0" w:line="360" w:lineRule="auto"/>
        <w:ind w:firstLine="709"/>
        <w:jc w:val="both"/>
        <w:rPr>
          <w:rFonts w:ascii="Times New Roman" w:hAnsi="Times New Roman" w:cs="Times New Roman"/>
          <w:sz w:val="28"/>
          <w:szCs w:val="28"/>
        </w:rPr>
      </w:pPr>
    </w:p>
    <w:p w14:paraId="3245A74C" w14:textId="77777777" w:rsidR="00872EA6" w:rsidRPr="00766446" w:rsidRDefault="00872EA6" w:rsidP="00766446">
      <w:pPr>
        <w:pStyle w:val="3"/>
        <w:spacing w:before="0" w:line="360" w:lineRule="auto"/>
        <w:ind w:left="709" w:firstLine="0"/>
        <w:rPr>
          <w:rFonts w:ascii="Times New Roman" w:hAnsi="Times New Roman" w:cs="Times New Roman"/>
          <w:color w:val="000000" w:themeColor="text1"/>
          <w:sz w:val="28"/>
          <w:szCs w:val="28"/>
          <w:u w:val="single"/>
          <w:lang w:val="ru-RU"/>
        </w:rPr>
      </w:pPr>
      <w:bookmarkStart w:id="34" w:name="_Toc50732732"/>
      <w:r w:rsidRPr="00766446">
        <w:rPr>
          <w:rFonts w:ascii="Times New Roman" w:hAnsi="Times New Roman" w:cs="Times New Roman"/>
          <w:color w:val="000000" w:themeColor="text1"/>
          <w:sz w:val="28"/>
          <w:szCs w:val="28"/>
          <w:u w:val="single"/>
          <w:lang w:val="ru-RU"/>
        </w:rPr>
        <w:t>3.1.2 Коррозия</w:t>
      </w:r>
      <w:bookmarkEnd w:id="34"/>
    </w:p>
    <w:p w14:paraId="352FD6FE" w14:textId="77777777" w:rsidR="00766446" w:rsidRDefault="00766446" w:rsidP="003A26D3">
      <w:pPr>
        <w:spacing w:after="0" w:line="360" w:lineRule="auto"/>
        <w:ind w:firstLine="709"/>
        <w:jc w:val="both"/>
        <w:rPr>
          <w:rFonts w:ascii="Times New Roman" w:hAnsi="Times New Roman" w:cs="Times New Roman"/>
          <w:sz w:val="28"/>
          <w:szCs w:val="28"/>
        </w:rPr>
      </w:pPr>
    </w:p>
    <w:p w14:paraId="07579396" w14:textId="77777777" w:rsidR="0069190C" w:rsidRPr="004F7A65" w:rsidRDefault="0069190C" w:rsidP="004F7A65">
      <w:pPr>
        <w:spacing w:after="0" w:line="360" w:lineRule="auto"/>
        <w:ind w:firstLine="709"/>
        <w:jc w:val="both"/>
        <w:rPr>
          <w:rFonts w:ascii="Times New Roman" w:hAnsi="Times New Roman" w:cs="Times New Roman"/>
          <w:sz w:val="28"/>
          <w:szCs w:val="28"/>
        </w:rPr>
      </w:pPr>
      <w:r w:rsidRPr="004F7A65">
        <w:rPr>
          <w:rFonts w:ascii="Times New Roman" w:hAnsi="Times New Roman" w:cs="Times New Roman"/>
          <w:sz w:val="28"/>
          <w:szCs w:val="28"/>
        </w:rPr>
        <w:t>Под коррозией металла понимают постепенное разрушение металла, происходящее вследствие химического или электрохимического воздействия внешней среды.</w:t>
      </w:r>
    </w:p>
    <w:p w14:paraId="45C595A4" w14:textId="77777777" w:rsidR="0069190C" w:rsidRPr="004F7A65" w:rsidRDefault="0069190C" w:rsidP="004F7A65">
      <w:pPr>
        <w:spacing w:after="0" w:line="360" w:lineRule="auto"/>
        <w:ind w:firstLine="709"/>
        <w:jc w:val="both"/>
        <w:rPr>
          <w:rFonts w:ascii="Times New Roman" w:hAnsi="Times New Roman" w:cs="Times New Roman"/>
          <w:sz w:val="28"/>
          <w:szCs w:val="28"/>
        </w:rPr>
      </w:pPr>
      <w:r w:rsidRPr="004F7A65">
        <w:rPr>
          <w:rFonts w:ascii="Times New Roman" w:hAnsi="Times New Roman" w:cs="Times New Roman"/>
          <w:sz w:val="28"/>
          <w:szCs w:val="28"/>
        </w:rPr>
        <w:t>По внешним признакам различают сплошную (общую) и местную (локальную) формы коррозионных разрушений. При общей коррозии вся соприкасающаяся поверхность нагрева с агрессивной средой подвергается разъеданию, утоняясь с внутренней или наружной стороны. При локальной коррозии разрушение происходит на отдельных участках поверхности, остальная поверхность металла не затрагивается повреждениями.</w:t>
      </w:r>
    </w:p>
    <w:p w14:paraId="480A9E9A" w14:textId="77777777" w:rsidR="0069190C" w:rsidRPr="004F7A65" w:rsidRDefault="0069190C" w:rsidP="004F7A65">
      <w:pPr>
        <w:spacing w:after="0" w:line="360" w:lineRule="auto"/>
        <w:ind w:firstLine="709"/>
        <w:jc w:val="both"/>
        <w:rPr>
          <w:rFonts w:ascii="Times New Roman" w:hAnsi="Times New Roman" w:cs="Times New Roman"/>
          <w:sz w:val="28"/>
          <w:szCs w:val="28"/>
        </w:rPr>
      </w:pPr>
    </w:p>
    <w:p w14:paraId="5A73549B" w14:textId="77777777" w:rsidR="0069190C" w:rsidRDefault="0069190C" w:rsidP="001A76CD">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lastRenderedPageBreak/>
        <w:drawing>
          <wp:inline distT="0" distB="0" distL="0" distR="0" wp14:anchorId="59F7CE97" wp14:editId="12BD4EAD">
            <wp:extent cx="5688280" cy="3273505"/>
            <wp:effectExtent l="0" t="0" r="8255" b="3175"/>
            <wp:docPr id="22" name="Рисунок 22" descr="DSC0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DSC01524"/>
                    <pic:cNvPicPr>
                      <a:picLocks noChangeAspect="1" noChangeArrowheads="1"/>
                    </pic:cNvPicPr>
                  </pic:nvPicPr>
                  <pic:blipFill>
                    <a:blip r:embed="rId30" cstate="print">
                      <a:extLst>
                        <a:ext uri="{28A0092B-C50C-407E-A947-70E740481C1C}">
                          <a14:useLocalDpi xmlns:a14="http://schemas.microsoft.com/office/drawing/2010/main" val="0"/>
                        </a:ext>
                      </a:extLst>
                    </a:blip>
                    <a:srcRect t="12894" b="10378"/>
                    <a:stretch>
                      <a:fillRect/>
                    </a:stretch>
                  </pic:blipFill>
                  <pic:spPr bwMode="auto">
                    <a:xfrm>
                      <a:off x="0" y="0"/>
                      <a:ext cx="5695833" cy="3277852"/>
                    </a:xfrm>
                    <a:prstGeom prst="rect">
                      <a:avLst/>
                    </a:prstGeom>
                    <a:noFill/>
                    <a:ln>
                      <a:noFill/>
                    </a:ln>
                  </pic:spPr>
                </pic:pic>
              </a:graphicData>
            </a:graphic>
          </wp:inline>
        </w:drawing>
      </w:r>
    </w:p>
    <w:p w14:paraId="1581B646" w14:textId="7B5DAAE8" w:rsidR="0069190C" w:rsidRPr="001A76CD" w:rsidRDefault="0069190C" w:rsidP="0069190C">
      <w:pPr>
        <w:spacing w:after="0" w:line="360" w:lineRule="auto"/>
        <w:jc w:val="center"/>
        <w:rPr>
          <w:rFonts w:ascii="Times New Roman" w:hAnsi="Times New Roman" w:cs="Times New Roman"/>
          <w:i/>
          <w:sz w:val="28"/>
          <w:szCs w:val="28"/>
        </w:rPr>
      </w:pPr>
      <w:r w:rsidRPr="001A76CD">
        <w:rPr>
          <w:rFonts w:ascii="Times New Roman" w:hAnsi="Times New Roman" w:cs="Times New Roman"/>
          <w:i/>
          <w:sz w:val="28"/>
          <w:szCs w:val="28"/>
        </w:rPr>
        <w:t>Рис</w:t>
      </w:r>
      <w:r w:rsidR="00C20D42">
        <w:rPr>
          <w:rFonts w:ascii="Times New Roman" w:hAnsi="Times New Roman" w:cs="Times New Roman"/>
          <w:i/>
          <w:sz w:val="28"/>
          <w:szCs w:val="28"/>
        </w:rPr>
        <w:t>. 10</w:t>
      </w:r>
      <w:r w:rsidRPr="001A76CD">
        <w:rPr>
          <w:rFonts w:ascii="Times New Roman" w:hAnsi="Times New Roman" w:cs="Times New Roman"/>
          <w:i/>
          <w:sz w:val="28"/>
          <w:szCs w:val="28"/>
        </w:rPr>
        <w:t>. Пример сплошной коррозии</w:t>
      </w:r>
    </w:p>
    <w:p w14:paraId="2C3A477D" w14:textId="77777777" w:rsidR="0069190C" w:rsidRPr="001A76CD" w:rsidRDefault="0069190C" w:rsidP="001A76CD">
      <w:pPr>
        <w:spacing w:after="0" w:line="360" w:lineRule="auto"/>
        <w:ind w:firstLine="709"/>
        <w:jc w:val="both"/>
        <w:rPr>
          <w:rFonts w:ascii="Times New Roman" w:hAnsi="Times New Roman" w:cs="Times New Roman"/>
          <w:sz w:val="28"/>
          <w:szCs w:val="28"/>
        </w:rPr>
      </w:pPr>
    </w:p>
    <w:p w14:paraId="52D558C1" w14:textId="77777777" w:rsidR="0069190C" w:rsidRDefault="0069190C" w:rsidP="0069190C">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u-RU"/>
        </w:rPr>
        <w:drawing>
          <wp:inline distT="0" distB="0" distL="0" distR="0" wp14:anchorId="037FF1D5" wp14:editId="5E6D2795">
            <wp:extent cx="5700156" cy="2602833"/>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4333" cy="2609307"/>
                    </a:xfrm>
                    <a:prstGeom prst="rect">
                      <a:avLst/>
                    </a:prstGeom>
                    <a:noFill/>
                    <a:ln>
                      <a:noFill/>
                    </a:ln>
                  </pic:spPr>
                </pic:pic>
              </a:graphicData>
            </a:graphic>
          </wp:inline>
        </w:drawing>
      </w:r>
    </w:p>
    <w:p w14:paraId="5DBAD5DA" w14:textId="6B4218EE" w:rsidR="0069190C" w:rsidRPr="001A76CD" w:rsidRDefault="0069190C" w:rsidP="0069190C">
      <w:pPr>
        <w:spacing w:after="0" w:line="360" w:lineRule="auto"/>
        <w:jc w:val="center"/>
        <w:rPr>
          <w:rFonts w:ascii="Times New Roman" w:hAnsi="Times New Roman" w:cs="Times New Roman"/>
          <w:i/>
          <w:sz w:val="28"/>
          <w:szCs w:val="28"/>
        </w:rPr>
      </w:pPr>
      <w:r w:rsidRPr="001A76CD">
        <w:rPr>
          <w:rFonts w:ascii="Times New Roman" w:hAnsi="Times New Roman" w:cs="Times New Roman"/>
          <w:i/>
          <w:sz w:val="28"/>
          <w:szCs w:val="28"/>
        </w:rPr>
        <w:t>Рис.</w:t>
      </w:r>
      <w:r w:rsidR="00C20D42">
        <w:rPr>
          <w:rFonts w:ascii="Times New Roman" w:hAnsi="Times New Roman" w:cs="Times New Roman"/>
          <w:i/>
          <w:sz w:val="28"/>
          <w:szCs w:val="28"/>
        </w:rPr>
        <w:t xml:space="preserve"> 11.</w:t>
      </w:r>
      <w:r w:rsidRPr="001A76CD">
        <w:rPr>
          <w:rFonts w:ascii="Times New Roman" w:hAnsi="Times New Roman" w:cs="Times New Roman"/>
          <w:i/>
          <w:sz w:val="28"/>
          <w:szCs w:val="28"/>
        </w:rPr>
        <w:t xml:space="preserve"> Пример локальной коррозии (в виде пятен и точек)</w:t>
      </w:r>
    </w:p>
    <w:p w14:paraId="63AB020E" w14:textId="77777777" w:rsidR="0069190C" w:rsidRPr="00087798" w:rsidRDefault="0069190C" w:rsidP="00087798">
      <w:pPr>
        <w:spacing w:after="0" w:line="360" w:lineRule="auto"/>
        <w:ind w:firstLine="709"/>
        <w:jc w:val="both"/>
        <w:rPr>
          <w:rFonts w:ascii="Times New Roman" w:hAnsi="Times New Roman" w:cs="Times New Roman"/>
          <w:sz w:val="28"/>
          <w:szCs w:val="28"/>
        </w:rPr>
      </w:pPr>
    </w:p>
    <w:p w14:paraId="327AC893" w14:textId="77777777" w:rsidR="001A76CD" w:rsidRPr="001A76CD" w:rsidRDefault="001A76CD" w:rsidP="001A76CD">
      <w:pPr>
        <w:spacing w:after="0" w:line="360" w:lineRule="auto"/>
        <w:ind w:firstLine="709"/>
        <w:jc w:val="both"/>
        <w:rPr>
          <w:rFonts w:ascii="Times New Roman" w:hAnsi="Times New Roman" w:cs="Times New Roman"/>
          <w:sz w:val="28"/>
          <w:szCs w:val="28"/>
        </w:rPr>
      </w:pPr>
      <w:r w:rsidRPr="001A76CD">
        <w:rPr>
          <w:rFonts w:ascii="Times New Roman" w:hAnsi="Times New Roman" w:cs="Times New Roman"/>
          <w:sz w:val="28"/>
          <w:szCs w:val="28"/>
        </w:rPr>
        <w:t>Сплошная коррозия делится на равномерную (а), неравномерную (б) и избирательную (селективную) (в) (см. рисунок далее). При избирательной коррозии разрушается только одна из структурных составляющих металла.</w:t>
      </w:r>
    </w:p>
    <w:p w14:paraId="2B6D820D" w14:textId="77777777" w:rsidR="001A76CD" w:rsidRPr="001A76CD" w:rsidRDefault="001A76CD" w:rsidP="001A76CD">
      <w:pPr>
        <w:spacing w:after="0" w:line="360" w:lineRule="auto"/>
        <w:ind w:firstLine="709"/>
        <w:jc w:val="both"/>
        <w:rPr>
          <w:rFonts w:ascii="Times New Roman" w:hAnsi="Times New Roman" w:cs="Times New Roman"/>
          <w:sz w:val="28"/>
          <w:szCs w:val="28"/>
        </w:rPr>
      </w:pPr>
      <w:r w:rsidRPr="001A76CD">
        <w:rPr>
          <w:rFonts w:ascii="Times New Roman" w:hAnsi="Times New Roman" w:cs="Times New Roman"/>
          <w:sz w:val="28"/>
          <w:szCs w:val="28"/>
        </w:rPr>
        <w:t>К местной (локальной) относят коррозию пятнами, язвенную, точечную, межкристаллитную, коррозионное растрескивание, коррозионную усталость металла.</w:t>
      </w:r>
    </w:p>
    <w:p w14:paraId="2322ED9D" w14:textId="77777777" w:rsidR="001A76CD" w:rsidRPr="00087798" w:rsidRDefault="001A76CD" w:rsidP="00087798">
      <w:pPr>
        <w:spacing w:after="0" w:line="360" w:lineRule="auto"/>
        <w:ind w:firstLine="709"/>
        <w:jc w:val="both"/>
        <w:rPr>
          <w:rFonts w:ascii="Times New Roman" w:hAnsi="Times New Roman" w:cs="Times New Roman"/>
          <w:sz w:val="28"/>
          <w:szCs w:val="28"/>
        </w:rPr>
      </w:pPr>
    </w:p>
    <w:p w14:paraId="0E025F0E" w14:textId="77777777" w:rsidR="0069190C" w:rsidRPr="00087798" w:rsidRDefault="0069190C" w:rsidP="00087798">
      <w:pPr>
        <w:spacing w:after="0" w:line="360" w:lineRule="auto"/>
        <w:ind w:firstLine="709"/>
        <w:jc w:val="both"/>
        <w:rPr>
          <w:rFonts w:ascii="Times New Roman" w:hAnsi="Times New Roman" w:cs="Times New Roman"/>
          <w:sz w:val="28"/>
          <w:szCs w:val="28"/>
        </w:rPr>
      </w:pPr>
      <w:r w:rsidRPr="00087798">
        <w:rPr>
          <w:rFonts w:ascii="Times New Roman" w:hAnsi="Times New Roman" w:cs="Times New Roman"/>
          <w:sz w:val="28"/>
          <w:szCs w:val="28"/>
        </w:rPr>
        <w:lastRenderedPageBreak/>
        <w:t>Местная коррозия может развиваться в виде пятен (г), язв (д), точек (е). Местная коррозия называется межкристаллитной, если она возникает и развивается только по границам кристалла (ж).</w:t>
      </w:r>
    </w:p>
    <w:p w14:paraId="0C054659" w14:textId="77777777" w:rsidR="0069190C" w:rsidRPr="00087798" w:rsidRDefault="0069190C" w:rsidP="00087798">
      <w:pPr>
        <w:spacing w:after="0" w:line="360" w:lineRule="auto"/>
        <w:ind w:firstLine="709"/>
        <w:jc w:val="both"/>
        <w:rPr>
          <w:rFonts w:ascii="Times New Roman" w:hAnsi="Times New Roman" w:cs="Times New Roman"/>
          <w:sz w:val="28"/>
          <w:szCs w:val="28"/>
        </w:rPr>
      </w:pPr>
      <w:r w:rsidRPr="00087798">
        <w:rPr>
          <w:rFonts w:ascii="Times New Roman" w:hAnsi="Times New Roman" w:cs="Times New Roman"/>
          <w:sz w:val="28"/>
          <w:szCs w:val="28"/>
        </w:rPr>
        <w:t>Особым видом местной коррозии является коррозионное растрескивание, развивающееся при одновременном воздействии коррозионной среды и растягивающих напряжений (з). Коррозионные трещины в этом случае распространяются по границам зёрен (межкристаллитно) и через тело зерна (транскристаллитно).</w:t>
      </w:r>
    </w:p>
    <w:p w14:paraId="416888E4" w14:textId="77777777" w:rsidR="0069190C" w:rsidRDefault="0069190C" w:rsidP="0069190C">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u-RU"/>
        </w:rPr>
        <w:drawing>
          <wp:inline distT="0" distB="0" distL="0" distR="0" wp14:anchorId="1C94699B" wp14:editId="04A4170F">
            <wp:extent cx="5011387" cy="2356716"/>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1283" cy="2356667"/>
                    </a:xfrm>
                    <a:prstGeom prst="rect">
                      <a:avLst/>
                    </a:prstGeom>
                    <a:noFill/>
                    <a:ln>
                      <a:noFill/>
                    </a:ln>
                  </pic:spPr>
                </pic:pic>
              </a:graphicData>
            </a:graphic>
          </wp:inline>
        </w:drawing>
      </w:r>
    </w:p>
    <w:p w14:paraId="62587462" w14:textId="1D6B1F94" w:rsidR="00087798" w:rsidRPr="00A20FAE" w:rsidRDefault="0069190C" w:rsidP="0069190C">
      <w:pPr>
        <w:spacing w:after="0" w:line="360" w:lineRule="auto"/>
        <w:jc w:val="center"/>
        <w:rPr>
          <w:rFonts w:ascii="Times New Roman" w:hAnsi="Times New Roman" w:cs="Times New Roman"/>
          <w:i/>
          <w:sz w:val="28"/>
          <w:szCs w:val="28"/>
        </w:rPr>
      </w:pPr>
      <w:r w:rsidRPr="00087798">
        <w:rPr>
          <w:rFonts w:ascii="Times New Roman" w:hAnsi="Times New Roman" w:cs="Times New Roman"/>
          <w:i/>
          <w:sz w:val="28"/>
          <w:szCs w:val="28"/>
        </w:rPr>
        <w:t>Рис</w:t>
      </w:r>
      <w:r w:rsidR="00C20D42">
        <w:rPr>
          <w:rFonts w:ascii="Times New Roman" w:hAnsi="Times New Roman" w:cs="Times New Roman"/>
          <w:i/>
          <w:sz w:val="28"/>
          <w:szCs w:val="28"/>
        </w:rPr>
        <w:t>. 12</w:t>
      </w:r>
      <w:r w:rsidRPr="00087798">
        <w:rPr>
          <w:rFonts w:ascii="Times New Roman" w:hAnsi="Times New Roman" w:cs="Times New Roman"/>
          <w:i/>
          <w:sz w:val="28"/>
          <w:szCs w:val="28"/>
        </w:rPr>
        <w:t xml:space="preserve">. Виды коррозии поверхностей нагрева паровых котлов: а – сплошная равномерная; б – сплошная неравномерная; в – сплошная избирательная; г – пятнами; д – язвенная; е – точечная; ж – межкристаллитная; </w:t>
      </w:r>
    </w:p>
    <w:p w14:paraId="7675C078" w14:textId="77777777" w:rsidR="0069190C" w:rsidRDefault="0069190C" w:rsidP="0069190C">
      <w:pPr>
        <w:spacing w:after="0" w:line="360" w:lineRule="auto"/>
        <w:jc w:val="center"/>
        <w:rPr>
          <w:rFonts w:ascii="Times New Roman" w:hAnsi="Times New Roman" w:cs="Times New Roman"/>
          <w:i/>
          <w:sz w:val="28"/>
          <w:szCs w:val="28"/>
        </w:rPr>
      </w:pPr>
      <w:r w:rsidRPr="00087798">
        <w:rPr>
          <w:rFonts w:ascii="Times New Roman" w:hAnsi="Times New Roman" w:cs="Times New Roman"/>
          <w:i/>
          <w:sz w:val="28"/>
          <w:szCs w:val="28"/>
        </w:rPr>
        <w:t>з</w:t>
      </w:r>
      <w:r w:rsidR="00087798" w:rsidRPr="00087798">
        <w:rPr>
          <w:rFonts w:ascii="Times New Roman" w:hAnsi="Times New Roman" w:cs="Times New Roman"/>
          <w:i/>
          <w:sz w:val="28"/>
          <w:szCs w:val="28"/>
        </w:rPr>
        <w:t xml:space="preserve"> </w:t>
      </w:r>
      <w:r w:rsidRPr="00087798">
        <w:rPr>
          <w:rFonts w:ascii="Times New Roman" w:hAnsi="Times New Roman" w:cs="Times New Roman"/>
          <w:i/>
          <w:sz w:val="28"/>
          <w:szCs w:val="28"/>
        </w:rPr>
        <w:t>– транскристаллитная</w:t>
      </w:r>
    </w:p>
    <w:p w14:paraId="1E65B8E0" w14:textId="77777777" w:rsidR="00842E49" w:rsidRPr="00842E49" w:rsidRDefault="00842E49" w:rsidP="00842E49">
      <w:pPr>
        <w:spacing w:after="0" w:line="360" w:lineRule="auto"/>
        <w:ind w:firstLine="709"/>
        <w:jc w:val="both"/>
        <w:rPr>
          <w:rFonts w:ascii="Times New Roman" w:hAnsi="Times New Roman" w:cs="Times New Roman"/>
          <w:sz w:val="28"/>
          <w:szCs w:val="28"/>
        </w:rPr>
      </w:pPr>
    </w:p>
    <w:p w14:paraId="3F7237D3" w14:textId="77777777" w:rsidR="0069190C" w:rsidRDefault="0069190C" w:rsidP="0069190C">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u-RU"/>
        </w:rPr>
        <w:drawing>
          <wp:inline distT="0" distB="0" distL="0" distR="0" wp14:anchorId="26155352" wp14:editId="1B2A4576">
            <wp:extent cx="5535300" cy="2683824"/>
            <wp:effectExtent l="0" t="0" r="825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cstate="print">
                      <a:extLst>
                        <a:ext uri="{28A0092B-C50C-407E-A947-70E740481C1C}">
                          <a14:useLocalDpi xmlns:a14="http://schemas.microsoft.com/office/drawing/2010/main" val="0"/>
                        </a:ext>
                      </a:extLst>
                    </a:blip>
                    <a:srcRect t="21608" b="13818"/>
                    <a:stretch>
                      <a:fillRect/>
                    </a:stretch>
                  </pic:blipFill>
                  <pic:spPr bwMode="auto">
                    <a:xfrm>
                      <a:off x="0" y="0"/>
                      <a:ext cx="5546757" cy="2689379"/>
                    </a:xfrm>
                    <a:prstGeom prst="rect">
                      <a:avLst/>
                    </a:prstGeom>
                    <a:noFill/>
                    <a:ln>
                      <a:noFill/>
                    </a:ln>
                  </pic:spPr>
                </pic:pic>
              </a:graphicData>
            </a:graphic>
          </wp:inline>
        </w:drawing>
      </w:r>
    </w:p>
    <w:p w14:paraId="1BD47A50" w14:textId="73D2D3F1" w:rsidR="0069190C" w:rsidRPr="00732C33" w:rsidRDefault="0069190C" w:rsidP="0069190C">
      <w:pPr>
        <w:spacing w:after="0" w:line="360" w:lineRule="auto"/>
        <w:jc w:val="center"/>
        <w:rPr>
          <w:rFonts w:ascii="Times New Roman" w:hAnsi="Times New Roman" w:cs="Times New Roman"/>
          <w:i/>
          <w:sz w:val="28"/>
          <w:szCs w:val="28"/>
        </w:rPr>
      </w:pPr>
      <w:r w:rsidRPr="00732C33">
        <w:rPr>
          <w:rFonts w:ascii="Times New Roman" w:hAnsi="Times New Roman" w:cs="Times New Roman"/>
          <w:i/>
          <w:sz w:val="28"/>
          <w:szCs w:val="28"/>
        </w:rPr>
        <w:t>Рис</w:t>
      </w:r>
      <w:r w:rsidR="00C20D42">
        <w:rPr>
          <w:rFonts w:ascii="Times New Roman" w:hAnsi="Times New Roman" w:cs="Times New Roman"/>
          <w:i/>
          <w:sz w:val="28"/>
          <w:szCs w:val="28"/>
        </w:rPr>
        <w:t>. 13</w:t>
      </w:r>
      <w:r w:rsidRPr="00732C33">
        <w:rPr>
          <w:rFonts w:ascii="Times New Roman" w:hAnsi="Times New Roman" w:cs="Times New Roman"/>
          <w:i/>
          <w:sz w:val="28"/>
          <w:szCs w:val="28"/>
        </w:rPr>
        <w:t>. Пример точечной коррозии</w:t>
      </w:r>
    </w:p>
    <w:p w14:paraId="41650EAD" w14:textId="77777777" w:rsidR="0069190C" w:rsidRDefault="0069190C" w:rsidP="00732C33">
      <w:pPr>
        <w:spacing w:after="0" w:line="360" w:lineRule="auto"/>
        <w:ind w:firstLine="709"/>
        <w:jc w:val="both"/>
        <w:rPr>
          <w:rFonts w:ascii="Times New Roman" w:hAnsi="Times New Roman" w:cs="Times New Roman"/>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4547"/>
      </w:tblGrid>
      <w:tr w:rsidR="004D1D9B" w14:paraId="2D2AD925" w14:textId="77777777" w:rsidTr="00C20D42">
        <w:tc>
          <w:tcPr>
            <w:tcW w:w="5139" w:type="dxa"/>
            <w:vAlign w:val="center"/>
          </w:tcPr>
          <w:p w14:paraId="5CF0E4DA" w14:textId="77777777" w:rsidR="004D1D9B" w:rsidRDefault="004D1D9B" w:rsidP="00D21F0E">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FB77D15" wp14:editId="7D4677D3">
                  <wp:extent cx="3029327" cy="2149434"/>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5.jpg"/>
                          <pic:cNvPicPr/>
                        </pic:nvPicPr>
                        <pic:blipFill rotWithShape="1">
                          <a:blip r:embed="rId34" cstate="print">
                            <a:extLst>
                              <a:ext uri="{28A0092B-C50C-407E-A947-70E740481C1C}">
                                <a14:useLocalDpi xmlns:a14="http://schemas.microsoft.com/office/drawing/2010/main" val="0"/>
                              </a:ext>
                            </a:extLst>
                          </a:blip>
                          <a:srcRect t="5391"/>
                          <a:stretch/>
                        </pic:blipFill>
                        <pic:spPr bwMode="auto">
                          <a:xfrm>
                            <a:off x="0" y="0"/>
                            <a:ext cx="3026441" cy="2147386"/>
                          </a:xfrm>
                          <a:prstGeom prst="rect">
                            <a:avLst/>
                          </a:prstGeom>
                          <a:ln>
                            <a:noFill/>
                          </a:ln>
                          <a:extLst>
                            <a:ext uri="{53640926-AAD7-44D8-BBD7-CCE9431645EC}">
                              <a14:shadowObscured xmlns:a14="http://schemas.microsoft.com/office/drawing/2010/main"/>
                            </a:ext>
                          </a:extLst>
                        </pic:spPr>
                      </pic:pic>
                    </a:graphicData>
                  </a:graphic>
                </wp:inline>
              </w:drawing>
            </w:r>
          </w:p>
        </w:tc>
        <w:tc>
          <w:tcPr>
            <w:tcW w:w="5140" w:type="dxa"/>
            <w:vAlign w:val="center"/>
          </w:tcPr>
          <w:p w14:paraId="20886F84" w14:textId="77777777" w:rsidR="004D1D9B" w:rsidRDefault="00D07235" w:rsidP="00D21F0E">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36FDAC2" wp14:editId="4527F6C1">
                  <wp:extent cx="2921330" cy="21909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2424" cy="2221745"/>
                          </a:xfrm>
                          <a:prstGeom prst="rect">
                            <a:avLst/>
                          </a:prstGeom>
                        </pic:spPr>
                      </pic:pic>
                    </a:graphicData>
                  </a:graphic>
                </wp:inline>
              </w:drawing>
            </w:r>
          </w:p>
        </w:tc>
      </w:tr>
      <w:tr w:rsidR="004D1D9B" w14:paraId="4D9400BE" w14:textId="77777777" w:rsidTr="00C20D42">
        <w:tc>
          <w:tcPr>
            <w:tcW w:w="5139" w:type="dxa"/>
            <w:vAlign w:val="center"/>
          </w:tcPr>
          <w:p w14:paraId="5FD93123" w14:textId="77777777" w:rsidR="004D1D9B" w:rsidRDefault="00842E49" w:rsidP="00D21F0E">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9321F62" wp14:editId="02EAC135">
                  <wp:extent cx="2961014" cy="2220686"/>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46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5089" cy="2223742"/>
                          </a:xfrm>
                          <a:prstGeom prst="rect">
                            <a:avLst/>
                          </a:prstGeom>
                        </pic:spPr>
                      </pic:pic>
                    </a:graphicData>
                  </a:graphic>
                </wp:inline>
              </w:drawing>
            </w:r>
          </w:p>
        </w:tc>
        <w:tc>
          <w:tcPr>
            <w:tcW w:w="5140" w:type="dxa"/>
            <w:vAlign w:val="center"/>
          </w:tcPr>
          <w:p w14:paraId="2A3EFD9C" w14:textId="77777777" w:rsidR="004D1D9B" w:rsidRDefault="00842E49" w:rsidP="00D21F0E">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302B020" wp14:editId="192B7301">
                  <wp:extent cx="2961012" cy="2220686"/>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23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2641" cy="2229407"/>
                          </a:xfrm>
                          <a:prstGeom prst="rect">
                            <a:avLst/>
                          </a:prstGeom>
                        </pic:spPr>
                      </pic:pic>
                    </a:graphicData>
                  </a:graphic>
                </wp:inline>
              </w:drawing>
            </w:r>
          </w:p>
        </w:tc>
      </w:tr>
      <w:tr w:rsidR="004D1D9B" w14:paraId="0477E714" w14:textId="77777777" w:rsidTr="00C20D42">
        <w:tc>
          <w:tcPr>
            <w:tcW w:w="5139" w:type="dxa"/>
            <w:vAlign w:val="center"/>
          </w:tcPr>
          <w:p w14:paraId="41ED6645" w14:textId="77777777" w:rsidR="004D1D9B" w:rsidRDefault="00D21F0E" w:rsidP="00EB1811">
            <w:pPr>
              <w:spacing w:line="276"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2E79A64" wp14:editId="5EA61630">
                  <wp:extent cx="3771949" cy="2828869"/>
                  <wp:effectExtent l="0" t="476250" r="0" b="4483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880.JP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3792697" cy="2844429"/>
                          </a:xfrm>
                          <a:prstGeom prst="rect">
                            <a:avLst/>
                          </a:prstGeom>
                        </pic:spPr>
                      </pic:pic>
                    </a:graphicData>
                  </a:graphic>
                </wp:inline>
              </w:drawing>
            </w:r>
          </w:p>
        </w:tc>
        <w:tc>
          <w:tcPr>
            <w:tcW w:w="5140" w:type="dxa"/>
            <w:vAlign w:val="center"/>
          </w:tcPr>
          <w:p w14:paraId="4B793876" w14:textId="77777777" w:rsidR="004D1D9B" w:rsidRDefault="00D21F0E" w:rsidP="00D21F0E">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04DC570" wp14:editId="729C4FFF">
                  <wp:extent cx="2885778" cy="3847605"/>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язвенная коррозия.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9059" cy="3878645"/>
                          </a:xfrm>
                          <a:prstGeom prst="rect">
                            <a:avLst/>
                          </a:prstGeom>
                        </pic:spPr>
                      </pic:pic>
                    </a:graphicData>
                  </a:graphic>
                </wp:inline>
              </w:drawing>
            </w:r>
          </w:p>
        </w:tc>
      </w:tr>
    </w:tbl>
    <w:p w14:paraId="06E8A670" w14:textId="24AE1F88" w:rsidR="00D21F0E" w:rsidRPr="00732C33" w:rsidRDefault="00D21F0E" w:rsidP="00D21F0E">
      <w:pPr>
        <w:spacing w:after="0" w:line="360" w:lineRule="auto"/>
        <w:jc w:val="center"/>
        <w:rPr>
          <w:rFonts w:ascii="Times New Roman" w:hAnsi="Times New Roman" w:cs="Times New Roman"/>
          <w:i/>
          <w:sz w:val="28"/>
          <w:szCs w:val="28"/>
        </w:rPr>
      </w:pPr>
      <w:r w:rsidRPr="00732C33">
        <w:rPr>
          <w:rFonts w:ascii="Times New Roman" w:hAnsi="Times New Roman" w:cs="Times New Roman"/>
          <w:i/>
          <w:sz w:val="28"/>
          <w:szCs w:val="28"/>
        </w:rPr>
        <w:t xml:space="preserve">Рис. </w:t>
      </w:r>
      <w:r w:rsidR="00EB1811">
        <w:rPr>
          <w:rFonts w:ascii="Times New Roman" w:hAnsi="Times New Roman" w:cs="Times New Roman"/>
          <w:i/>
          <w:sz w:val="28"/>
          <w:szCs w:val="28"/>
        </w:rPr>
        <w:t xml:space="preserve">14. </w:t>
      </w:r>
      <w:r w:rsidRPr="00732C33">
        <w:rPr>
          <w:rFonts w:ascii="Times New Roman" w:hAnsi="Times New Roman" w:cs="Times New Roman"/>
          <w:i/>
          <w:sz w:val="28"/>
          <w:szCs w:val="28"/>
        </w:rPr>
        <w:t>Пример</w:t>
      </w:r>
      <w:r>
        <w:rPr>
          <w:rFonts w:ascii="Times New Roman" w:hAnsi="Times New Roman" w:cs="Times New Roman"/>
          <w:i/>
          <w:sz w:val="28"/>
          <w:szCs w:val="28"/>
        </w:rPr>
        <w:t>ы разных видов к</w:t>
      </w:r>
      <w:r w:rsidRPr="00732C33">
        <w:rPr>
          <w:rFonts w:ascii="Times New Roman" w:hAnsi="Times New Roman" w:cs="Times New Roman"/>
          <w:i/>
          <w:sz w:val="28"/>
          <w:szCs w:val="28"/>
        </w:rPr>
        <w:t>оррозии</w:t>
      </w:r>
      <w:r>
        <w:rPr>
          <w:rFonts w:ascii="Times New Roman" w:hAnsi="Times New Roman" w:cs="Times New Roman"/>
          <w:i/>
          <w:sz w:val="28"/>
          <w:szCs w:val="28"/>
        </w:rPr>
        <w:t xml:space="preserve"> на поверхностях нагрева котлоагрегатов</w:t>
      </w:r>
    </w:p>
    <w:p w14:paraId="2645C4B2" w14:textId="77777777" w:rsidR="004D1D9B" w:rsidRDefault="004D1D9B" w:rsidP="00732C33">
      <w:pPr>
        <w:spacing w:after="0" w:line="360" w:lineRule="auto"/>
        <w:ind w:firstLine="709"/>
        <w:jc w:val="both"/>
        <w:rPr>
          <w:rFonts w:ascii="Times New Roman" w:hAnsi="Times New Roman" w:cs="Times New Roman"/>
          <w:sz w:val="28"/>
          <w:szCs w:val="28"/>
        </w:rPr>
      </w:pPr>
    </w:p>
    <w:p w14:paraId="5D97A85E" w14:textId="77777777" w:rsidR="004D1D9B" w:rsidRPr="00732C33" w:rsidRDefault="004D1D9B" w:rsidP="00732C33">
      <w:pPr>
        <w:spacing w:after="0" w:line="360" w:lineRule="auto"/>
        <w:ind w:firstLine="709"/>
        <w:jc w:val="both"/>
        <w:rPr>
          <w:rFonts w:ascii="Times New Roman" w:hAnsi="Times New Roman" w:cs="Times New Roman"/>
          <w:sz w:val="28"/>
          <w:szCs w:val="28"/>
        </w:rPr>
      </w:pPr>
    </w:p>
    <w:p w14:paraId="1E2317D6" w14:textId="77777777" w:rsidR="0069190C" w:rsidRPr="00732C33" w:rsidRDefault="0069190C" w:rsidP="00732C33">
      <w:pPr>
        <w:spacing w:after="0" w:line="360" w:lineRule="auto"/>
        <w:ind w:firstLine="709"/>
        <w:jc w:val="both"/>
        <w:rPr>
          <w:rFonts w:ascii="Times New Roman" w:hAnsi="Times New Roman" w:cs="Times New Roman"/>
          <w:sz w:val="28"/>
          <w:szCs w:val="28"/>
        </w:rPr>
      </w:pPr>
      <w:r w:rsidRPr="00732C33">
        <w:rPr>
          <w:rFonts w:ascii="Times New Roman" w:hAnsi="Times New Roman" w:cs="Times New Roman"/>
          <w:sz w:val="28"/>
          <w:szCs w:val="28"/>
        </w:rPr>
        <w:lastRenderedPageBreak/>
        <w:t>В актах осмотров котлов</w:t>
      </w:r>
      <w:r w:rsidR="0034564E" w:rsidRPr="0034564E">
        <w:rPr>
          <w:rFonts w:ascii="Times New Roman" w:hAnsi="Times New Roman" w:cs="Times New Roman"/>
          <w:sz w:val="28"/>
          <w:szCs w:val="28"/>
        </w:rPr>
        <w:t xml:space="preserve"> </w:t>
      </w:r>
      <w:r w:rsidR="0034564E">
        <w:rPr>
          <w:rFonts w:ascii="Times New Roman" w:hAnsi="Times New Roman" w:cs="Times New Roman"/>
          <w:sz w:val="28"/>
          <w:szCs w:val="28"/>
        </w:rPr>
        <w:t>по результатам визуально-инструментального контроля</w:t>
      </w:r>
      <w:r w:rsidRPr="00732C33">
        <w:rPr>
          <w:rFonts w:ascii="Times New Roman" w:hAnsi="Times New Roman" w:cs="Times New Roman"/>
          <w:sz w:val="28"/>
          <w:szCs w:val="28"/>
        </w:rPr>
        <w:t xml:space="preserve"> необходимо отмечать наличие отложений на поверхностях нагрева и их количество, цвет и толщину отложений, прочность сцепления отложений с поверхностью металла и их примерную твердость </w:t>
      </w:r>
      <w:r w:rsidR="00732C33" w:rsidRPr="00732C33">
        <w:rPr>
          <w:rFonts w:ascii="Times New Roman" w:hAnsi="Times New Roman" w:cs="Times New Roman"/>
          <w:sz w:val="28"/>
          <w:szCs w:val="28"/>
        </w:rPr>
        <w:t>–</w:t>
      </w:r>
      <w:r w:rsidRPr="00732C33">
        <w:rPr>
          <w:rFonts w:ascii="Times New Roman" w:hAnsi="Times New Roman" w:cs="Times New Roman"/>
          <w:sz w:val="28"/>
          <w:szCs w:val="28"/>
        </w:rPr>
        <w:t xml:space="preserve"> способность к удалению ножом и зубилом способность отложений растворяться в 5%-ном растворе соляной кислоты, вид коррозии </w:t>
      </w:r>
      <w:r w:rsidR="00732C33" w:rsidRPr="00732C33">
        <w:rPr>
          <w:rFonts w:ascii="Times New Roman" w:hAnsi="Times New Roman" w:cs="Times New Roman"/>
          <w:sz w:val="28"/>
          <w:szCs w:val="28"/>
        </w:rPr>
        <w:t>–</w:t>
      </w:r>
      <w:r w:rsidRPr="00732C33">
        <w:rPr>
          <w:rFonts w:ascii="Times New Roman" w:hAnsi="Times New Roman" w:cs="Times New Roman"/>
          <w:sz w:val="28"/>
          <w:szCs w:val="28"/>
        </w:rPr>
        <w:t xml:space="preserve"> равномерный или неравномерный, примерное количество язвин (если они имеются), приходящихся на 1 м длины трубы или на выделенную площадь внутренней поверхности барабана котла примерную глубину</w:t>
      </w:r>
      <w:r w:rsidR="00732C33">
        <w:rPr>
          <w:rFonts w:ascii="Times New Roman" w:hAnsi="Times New Roman" w:cs="Times New Roman"/>
          <w:sz w:val="28"/>
          <w:szCs w:val="28"/>
        </w:rPr>
        <w:t xml:space="preserve"> язвин</w:t>
      </w:r>
      <w:r w:rsidRPr="00732C33">
        <w:rPr>
          <w:rFonts w:ascii="Times New Roman" w:hAnsi="Times New Roman" w:cs="Times New Roman"/>
          <w:sz w:val="28"/>
          <w:szCs w:val="28"/>
        </w:rPr>
        <w:t>.</w:t>
      </w:r>
    </w:p>
    <w:p w14:paraId="43561F9E" w14:textId="77777777" w:rsidR="0069190C" w:rsidRPr="00732C33" w:rsidRDefault="00D21F0E" w:rsidP="00732C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Следуем отметить</w:t>
      </w:r>
      <w:r w:rsidR="0069190C" w:rsidRPr="00732C33">
        <w:rPr>
          <w:rFonts w:ascii="Times New Roman" w:hAnsi="Times New Roman" w:cs="Times New Roman"/>
          <w:sz w:val="28"/>
          <w:szCs w:val="28"/>
        </w:rPr>
        <w:t>, что дефекты</w:t>
      </w:r>
      <w:r>
        <w:rPr>
          <w:rFonts w:ascii="Times New Roman" w:hAnsi="Times New Roman" w:cs="Times New Roman"/>
          <w:sz w:val="28"/>
          <w:szCs w:val="28"/>
        </w:rPr>
        <w:t xml:space="preserve"> сквозного разрушения металла,</w:t>
      </w:r>
      <w:r w:rsidR="0069190C" w:rsidRPr="00732C33">
        <w:rPr>
          <w:rFonts w:ascii="Times New Roman" w:hAnsi="Times New Roman" w:cs="Times New Roman"/>
          <w:sz w:val="28"/>
          <w:szCs w:val="28"/>
        </w:rPr>
        <w:t xml:space="preserve"> вызванные коррозией</w:t>
      </w:r>
      <w:r>
        <w:rPr>
          <w:rFonts w:ascii="Times New Roman" w:hAnsi="Times New Roman" w:cs="Times New Roman"/>
          <w:sz w:val="28"/>
          <w:szCs w:val="28"/>
        </w:rPr>
        <w:t>,</w:t>
      </w:r>
      <w:r w:rsidR="0069190C" w:rsidRPr="00732C33">
        <w:rPr>
          <w:rFonts w:ascii="Times New Roman" w:hAnsi="Times New Roman" w:cs="Times New Roman"/>
          <w:sz w:val="28"/>
          <w:szCs w:val="28"/>
        </w:rPr>
        <w:t xml:space="preserve"> </w:t>
      </w:r>
      <w:r>
        <w:rPr>
          <w:rFonts w:ascii="Times New Roman" w:hAnsi="Times New Roman" w:cs="Times New Roman"/>
          <w:sz w:val="28"/>
          <w:szCs w:val="28"/>
        </w:rPr>
        <w:t>целесообразно</w:t>
      </w:r>
      <w:r w:rsidR="0069190C" w:rsidRPr="00732C33">
        <w:rPr>
          <w:rFonts w:ascii="Times New Roman" w:hAnsi="Times New Roman" w:cs="Times New Roman"/>
          <w:sz w:val="28"/>
          <w:szCs w:val="28"/>
        </w:rPr>
        <w:t xml:space="preserve"> относить, видимо, уже к другому типу дефектов – трещинам, свищам и т.п.</w:t>
      </w:r>
    </w:p>
    <w:p w14:paraId="5A07D70D" w14:textId="77777777" w:rsidR="00766446" w:rsidRDefault="00766446" w:rsidP="003A26D3">
      <w:pPr>
        <w:spacing w:after="0" w:line="360" w:lineRule="auto"/>
        <w:ind w:firstLine="709"/>
        <w:jc w:val="both"/>
        <w:rPr>
          <w:rFonts w:ascii="Times New Roman" w:hAnsi="Times New Roman" w:cs="Times New Roman"/>
          <w:sz w:val="28"/>
          <w:szCs w:val="28"/>
        </w:rPr>
      </w:pPr>
    </w:p>
    <w:p w14:paraId="79D1E1B7" w14:textId="77777777" w:rsidR="00872EA6" w:rsidRPr="00D21F0E" w:rsidRDefault="00872EA6" w:rsidP="00D21F0E">
      <w:pPr>
        <w:pStyle w:val="3"/>
        <w:spacing w:before="0" w:line="360" w:lineRule="auto"/>
        <w:ind w:left="709" w:firstLine="0"/>
        <w:rPr>
          <w:rFonts w:ascii="Times New Roman" w:hAnsi="Times New Roman" w:cs="Times New Roman"/>
          <w:color w:val="000000" w:themeColor="text1"/>
          <w:sz w:val="28"/>
          <w:szCs w:val="28"/>
          <w:u w:val="single"/>
          <w:lang w:val="ru-RU"/>
        </w:rPr>
      </w:pPr>
      <w:bookmarkStart w:id="35" w:name="_Toc50732733"/>
      <w:r w:rsidRPr="00D21F0E">
        <w:rPr>
          <w:rFonts w:ascii="Times New Roman" w:hAnsi="Times New Roman" w:cs="Times New Roman"/>
          <w:color w:val="000000" w:themeColor="text1"/>
          <w:sz w:val="28"/>
          <w:szCs w:val="28"/>
          <w:u w:val="single"/>
          <w:lang w:val="ru-RU"/>
        </w:rPr>
        <w:t>3.1.3 Цвета побежалости</w:t>
      </w:r>
      <w:bookmarkEnd w:id="35"/>
    </w:p>
    <w:p w14:paraId="03CD1B13" w14:textId="77777777" w:rsidR="00766446" w:rsidRDefault="00766446" w:rsidP="003A26D3">
      <w:pPr>
        <w:spacing w:after="0" w:line="360" w:lineRule="auto"/>
        <w:ind w:firstLine="709"/>
        <w:jc w:val="both"/>
        <w:rPr>
          <w:rFonts w:ascii="Times New Roman" w:hAnsi="Times New Roman" w:cs="Times New Roman"/>
          <w:sz w:val="28"/>
          <w:szCs w:val="28"/>
        </w:rPr>
      </w:pPr>
    </w:p>
    <w:p w14:paraId="6E946976" w14:textId="77777777" w:rsidR="00CD387C" w:rsidRPr="00CD387C" w:rsidRDefault="00CD387C" w:rsidP="00CD387C">
      <w:pPr>
        <w:spacing w:after="0" w:line="360" w:lineRule="auto"/>
        <w:ind w:firstLine="709"/>
        <w:jc w:val="both"/>
        <w:rPr>
          <w:rFonts w:ascii="Times New Roman" w:hAnsi="Times New Roman" w:cs="Times New Roman"/>
          <w:sz w:val="28"/>
          <w:szCs w:val="28"/>
        </w:rPr>
      </w:pPr>
      <w:r w:rsidRPr="00CD387C">
        <w:rPr>
          <w:rFonts w:ascii="Times New Roman" w:hAnsi="Times New Roman" w:cs="Times New Roman"/>
          <w:sz w:val="28"/>
          <w:szCs w:val="28"/>
        </w:rPr>
        <w:t xml:space="preserve">Цвета побежалости </w:t>
      </w:r>
      <w:r>
        <w:rPr>
          <w:rFonts w:ascii="Times New Roman" w:hAnsi="Times New Roman" w:cs="Times New Roman"/>
          <w:sz w:val="28"/>
          <w:szCs w:val="28"/>
        </w:rPr>
        <w:t>–</w:t>
      </w:r>
      <w:r w:rsidRPr="00CD387C">
        <w:rPr>
          <w:rFonts w:ascii="Times New Roman" w:hAnsi="Times New Roman" w:cs="Times New Roman"/>
          <w:sz w:val="28"/>
          <w:szCs w:val="28"/>
        </w:rPr>
        <w:t xml:space="preserve"> радужная окраска, возникающая на чистой поверхности нагретой стали в результате появления на ней тонкого слоя оксидов. </w:t>
      </w:r>
      <w:r>
        <w:rPr>
          <w:rFonts w:ascii="Times New Roman" w:hAnsi="Times New Roman" w:cs="Times New Roman"/>
          <w:sz w:val="28"/>
          <w:szCs w:val="28"/>
        </w:rPr>
        <w:t>Х</w:t>
      </w:r>
      <w:r w:rsidRPr="00CD387C">
        <w:rPr>
          <w:rFonts w:ascii="Times New Roman" w:hAnsi="Times New Roman" w:cs="Times New Roman"/>
          <w:sz w:val="28"/>
          <w:szCs w:val="28"/>
        </w:rPr>
        <w:t>арактерны</w:t>
      </w:r>
      <w:r>
        <w:rPr>
          <w:rFonts w:ascii="Times New Roman" w:hAnsi="Times New Roman" w:cs="Times New Roman"/>
          <w:sz w:val="28"/>
          <w:szCs w:val="28"/>
        </w:rPr>
        <w:t>е</w:t>
      </w:r>
      <w:r w:rsidRPr="00CD387C">
        <w:rPr>
          <w:rFonts w:ascii="Times New Roman" w:hAnsi="Times New Roman" w:cs="Times New Roman"/>
          <w:sz w:val="28"/>
          <w:szCs w:val="28"/>
        </w:rPr>
        <w:t xml:space="preserve"> </w:t>
      </w:r>
      <w:r>
        <w:rPr>
          <w:rFonts w:ascii="Times New Roman" w:hAnsi="Times New Roman" w:cs="Times New Roman"/>
          <w:sz w:val="28"/>
          <w:szCs w:val="28"/>
        </w:rPr>
        <w:t>д</w:t>
      </w:r>
      <w:r w:rsidRPr="00CD387C">
        <w:rPr>
          <w:rFonts w:ascii="Times New Roman" w:hAnsi="Times New Roman" w:cs="Times New Roman"/>
          <w:sz w:val="28"/>
          <w:szCs w:val="28"/>
        </w:rPr>
        <w:t xml:space="preserve">ля углеродистой стали </w:t>
      </w:r>
      <w:r>
        <w:rPr>
          <w:rFonts w:ascii="Times New Roman" w:hAnsi="Times New Roman" w:cs="Times New Roman"/>
          <w:sz w:val="28"/>
          <w:szCs w:val="28"/>
        </w:rPr>
        <w:t>ц</w:t>
      </w:r>
      <w:r w:rsidRPr="00CD387C">
        <w:rPr>
          <w:rFonts w:ascii="Times New Roman" w:hAnsi="Times New Roman" w:cs="Times New Roman"/>
          <w:sz w:val="28"/>
          <w:szCs w:val="28"/>
        </w:rPr>
        <w:t xml:space="preserve">вета побежалости </w:t>
      </w:r>
      <w:r>
        <w:rPr>
          <w:rFonts w:ascii="Times New Roman" w:hAnsi="Times New Roman" w:cs="Times New Roman"/>
          <w:sz w:val="28"/>
          <w:szCs w:val="28"/>
        </w:rPr>
        <w:t>(ЦП) приведены в таблице</w:t>
      </w:r>
      <w:r w:rsidRPr="00CD387C">
        <w:rPr>
          <w:rFonts w:ascii="Times New Roman" w:hAnsi="Times New Roman" w:cs="Times New Roman"/>
          <w:sz w:val="28"/>
          <w:szCs w:val="28"/>
        </w:rPr>
        <w:t>. На легированных сталях ЦП появляются при более высоких температурах.</w:t>
      </w:r>
    </w:p>
    <w:p w14:paraId="4E9ED199" w14:textId="77777777" w:rsidR="00CD387C" w:rsidRPr="00CD387C" w:rsidRDefault="00CD387C" w:rsidP="00CD387C">
      <w:pPr>
        <w:spacing w:after="0" w:line="360" w:lineRule="auto"/>
        <w:ind w:firstLine="709"/>
        <w:jc w:val="both"/>
        <w:rPr>
          <w:rFonts w:ascii="Times New Roman" w:hAnsi="Times New Roman" w:cs="Times New Roman"/>
          <w:sz w:val="28"/>
          <w:szCs w:val="28"/>
        </w:rPr>
      </w:pPr>
    </w:p>
    <w:p w14:paraId="3DDBACA1" w14:textId="5B1EC29D" w:rsidR="00CD387C" w:rsidRPr="008A7E93" w:rsidRDefault="00CD387C" w:rsidP="00CD387C">
      <w:pPr>
        <w:spacing w:after="0" w:line="360" w:lineRule="auto"/>
        <w:jc w:val="both"/>
        <w:rPr>
          <w:rFonts w:ascii="Times New Roman" w:hAnsi="Times New Roman" w:cs="Times New Roman"/>
          <w:sz w:val="28"/>
          <w:szCs w:val="28"/>
        </w:rPr>
      </w:pPr>
      <w:r w:rsidRPr="008A7E93">
        <w:rPr>
          <w:rFonts w:ascii="Times New Roman" w:hAnsi="Times New Roman" w:cs="Times New Roman"/>
          <w:sz w:val="28"/>
          <w:szCs w:val="28"/>
        </w:rPr>
        <w:t>Таблица</w:t>
      </w:r>
      <w:r w:rsidR="006260E0">
        <w:rPr>
          <w:rFonts w:ascii="Times New Roman" w:hAnsi="Times New Roman" w:cs="Times New Roman"/>
          <w:sz w:val="28"/>
          <w:szCs w:val="28"/>
        </w:rPr>
        <w:t xml:space="preserve"> 37</w:t>
      </w:r>
      <w:r w:rsidRPr="008A7E93">
        <w:rPr>
          <w:rFonts w:ascii="Times New Roman" w:hAnsi="Times New Roman" w:cs="Times New Roman"/>
          <w:sz w:val="28"/>
          <w:szCs w:val="28"/>
        </w:rPr>
        <w:t>. Цвета побежалости углеродистой стали</w:t>
      </w:r>
    </w:p>
    <w:tbl>
      <w:tblPr>
        <w:tblStyle w:val="af0"/>
        <w:tblW w:w="0" w:type="auto"/>
        <w:tblLook w:val="04A0" w:firstRow="1" w:lastRow="0" w:firstColumn="1" w:lastColumn="0" w:noHBand="0" w:noVBand="1"/>
      </w:tblPr>
      <w:tblGrid>
        <w:gridCol w:w="2660"/>
        <w:gridCol w:w="7478"/>
      </w:tblGrid>
      <w:tr w:rsidR="00CD387C" w14:paraId="1E6F8CA0" w14:textId="77777777" w:rsidTr="00A20FAE">
        <w:tc>
          <w:tcPr>
            <w:tcW w:w="2660" w:type="dxa"/>
            <w:vAlign w:val="center"/>
          </w:tcPr>
          <w:p w14:paraId="2F7A725C" w14:textId="77777777" w:rsidR="00CD387C" w:rsidRPr="00CB3E0B" w:rsidRDefault="00CD387C" w:rsidP="00A20FAE">
            <w:pPr>
              <w:spacing w:line="276" w:lineRule="auto"/>
              <w:jc w:val="center"/>
              <w:rPr>
                <w:rFonts w:ascii="Times New Roman" w:hAnsi="Times New Roman" w:cs="Times New Roman"/>
                <w:b/>
                <w:color w:val="000000" w:themeColor="text1"/>
                <w:sz w:val="28"/>
                <w:szCs w:val="28"/>
              </w:rPr>
            </w:pPr>
            <w:r w:rsidRPr="00CB3E0B">
              <w:rPr>
                <w:rFonts w:ascii="Times New Roman" w:hAnsi="Times New Roman" w:cs="Times New Roman"/>
                <w:b/>
                <w:color w:val="000000" w:themeColor="text1"/>
                <w:sz w:val="28"/>
                <w:szCs w:val="28"/>
              </w:rPr>
              <w:t>Температура,</w:t>
            </w:r>
            <w:r>
              <w:rPr>
                <w:rFonts w:ascii="Times New Roman" w:hAnsi="Times New Roman" w:cs="Times New Roman"/>
                <w:b/>
                <w:color w:val="000000" w:themeColor="text1"/>
                <w:sz w:val="28"/>
                <w:szCs w:val="28"/>
              </w:rPr>
              <w:t xml:space="preserve"> °С</w:t>
            </w:r>
          </w:p>
        </w:tc>
        <w:tc>
          <w:tcPr>
            <w:tcW w:w="7478" w:type="dxa"/>
            <w:vAlign w:val="center"/>
          </w:tcPr>
          <w:p w14:paraId="0781ED0C" w14:textId="77777777" w:rsidR="00CD387C" w:rsidRPr="00CB3E0B" w:rsidRDefault="00CD387C" w:rsidP="00A20FAE">
            <w:pPr>
              <w:spacing w:line="276" w:lineRule="auto"/>
              <w:jc w:val="center"/>
              <w:rPr>
                <w:rFonts w:ascii="Times New Roman" w:hAnsi="Times New Roman" w:cs="Times New Roman"/>
                <w:b/>
                <w:color w:val="000000" w:themeColor="text1"/>
                <w:sz w:val="28"/>
                <w:szCs w:val="28"/>
              </w:rPr>
            </w:pPr>
            <w:r w:rsidRPr="00CB3E0B">
              <w:rPr>
                <w:rFonts w:ascii="Times New Roman" w:hAnsi="Times New Roman" w:cs="Times New Roman"/>
                <w:b/>
                <w:color w:val="000000" w:themeColor="text1"/>
                <w:sz w:val="28"/>
                <w:szCs w:val="28"/>
              </w:rPr>
              <w:t>Цвет</w:t>
            </w:r>
          </w:p>
        </w:tc>
      </w:tr>
      <w:tr w:rsidR="00CD387C" w14:paraId="4FF28A27" w14:textId="77777777" w:rsidTr="00A20FAE">
        <w:tc>
          <w:tcPr>
            <w:tcW w:w="2660" w:type="dxa"/>
            <w:vAlign w:val="center"/>
          </w:tcPr>
          <w:p w14:paraId="3872907F"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220</w:t>
            </w:r>
          </w:p>
          <w:p w14:paraId="1E1E1EB9"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230</w:t>
            </w:r>
          </w:p>
          <w:p w14:paraId="048D56BC"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240</w:t>
            </w:r>
          </w:p>
          <w:p w14:paraId="3D450E43"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250</w:t>
            </w:r>
          </w:p>
          <w:p w14:paraId="1D410160"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260</w:t>
            </w:r>
          </w:p>
          <w:p w14:paraId="61DE7BF7"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280</w:t>
            </w:r>
          </w:p>
          <w:p w14:paraId="2F46A67F"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300</w:t>
            </w:r>
          </w:p>
          <w:p w14:paraId="446E21F7"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320</w:t>
            </w:r>
          </w:p>
          <w:p w14:paraId="5019D3AD" w14:textId="77777777" w:rsidR="00CD387C" w:rsidRPr="00CB3E0B"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330-350</w:t>
            </w:r>
          </w:p>
        </w:tc>
        <w:tc>
          <w:tcPr>
            <w:tcW w:w="7478" w:type="dxa"/>
            <w:vAlign w:val="center"/>
          </w:tcPr>
          <w:p w14:paraId="09DA709D"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Соломенный</w:t>
            </w:r>
          </w:p>
          <w:p w14:paraId="1C1EE591"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Золотистый</w:t>
            </w:r>
          </w:p>
          <w:p w14:paraId="6859BDCC"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Коричневый </w:t>
            </w:r>
          </w:p>
          <w:p w14:paraId="55D317F2"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Красно-коричневый</w:t>
            </w:r>
          </w:p>
          <w:p w14:paraId="1E4A7AC7"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Пурпурный</w:t>
            </w:r>
          </w:p>
          <w:p w14:paraId="2A54F24C"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Фиолетовый</w:t>
            </w:r>
          </w:p>
          <w:p w14:paraId="17E00476"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Синий (васильковый)</w:t>
            </w:r>
          </w:p>
          <w:p w14:paraId="0817D4D9" w14:textId="77777777" w:rsidR="00CD387C"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Светло-голубой</w:t>
            </w:r>
          </w:p>
          <w:p w14:paraId="154D423B" w14:textId="77777777" w:rsidR="00CD387C" w:rsidRPr="00CB3E0B" w:rsidRDefault="00CD387C" w:rsidP="00A20FAE">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Светло-серый</w:t>
            </w:r>
          </w:p>
        </w:tc>
      </w:tr>
    </w:tbl>
    <w:p w14:paraId="26AAE744" w14:textId="77777777" w:rsidR="00CD387C" w:rsidRPr="00CD387C" w:rsidRDefault="00CD387C" w:rsidP="00CD387C">
      <w:pPr>
        <w:spacing w:after="0" w:line="360" w:lineRule="auto"/>
        <w:ind w:firstLine="709"/>
        <w:jc w:val="both"/>
        <w:rPr>
          <w:rFonts w:ascii="Times New Roman" w:hAnsi="Times New Roman" w:cs="Times New Roman"/>
          <w:sz w:val="28"/>
          <w:szCs w:val="28"/>
        </w:rPr>
      </w:pPr>
    </w:p>
    <w:p w14:paraId="0576E12A" w14:textId="77777777" w:rsidR="00CD387C" w:rsidRPr="00CD387C" w:rsidRDefault="00CD387C" w:rsidP="00CD387C">
      <w:pPr>
        <w:spacing w:after="0" w:line="360" w:lineRule="auto"/>
        <w:ind w:firstLine="709"/>
        <w:jc w:val="both"/>
        <w:rPr>
          <w:rFonts w:ascii="Times New Roman" w:hAnsi="Times New Roman" w:cs="Times New Roman"/>
          <w:sz w:val="28"/>
          <w:szCs w:val="28"/>
        </w:rPr>
      </w:pPr>
    </w:p>
    <w:p w14:paraId="3CA8CA58" w14:textId="77777777" w:rsidR="00CD387C" w:rsidRPr="00CD387C" w:rsidRDefault="00CD387C" w:rsidP="00CD387C">
      <w:pPr>
        <w:spacing w:after="0" w:line="360" w:lineRule="auto"/>
        <w:ind w:firstLine="709"/>
        <w:jc w:val="both"/>
        <w:rPr>
          <w:rFonts w:ascii="Times New Roman" w:hAnsi="Times New Roman" w:cs="Times New Roman"/>
          <w:sz w:val="28"/>
          <w:szCs w:val="28"/>
        </w:rPr>
      </w:pPr>
      <w:r w:rsidRPr="00CD387C">
        <w:rPr>
          <w:rFonts w:ascii="Times New Roman" w:hAnsi="Times New Roman" w:cs="Times New Roman"/>
          <w:sz w:val="28"/>
          <w:szCs w:val="28"/>
        </w:rPr>
        <w:lastRenderedPageBreak/>
        <w:t>Цвета побежалости сигнализируют о местном перегреве и появлении дополнительных напряжений</w:t>
      </w:r>
      <w:r w:rsidR="008A7E93">
        <w:rPr>
          <w:rFonts w:ascii="Times New Roman" w:hAnsi="Times New Roman" w:cs="Times New Roman"/>
          <w:sz w:val="28"/>
          <w:szCs w:val="28"/>
        </w:rPr>
        <w:t>.</w:t>
      </w:r>
    </w:p>
    <w:p w14:paraId="326773C0" w14:textId="77777777" w:rsidR="00CD387C" w:rsidRPr="00CD387C" w:rsidRDefault="00CD387C" w:rsidP="00CD387C">
      <w:pPr>
        <w:spacing w:after="0" w:line="360" w:lineRule="auto"/>
        <w:ind w:firstLine="709"/>
        <w:jc w:val="both"/>
        <w:rPr>
          <w:rFonts w:ascii="Times New Roman" w:hAnsi="Times New Roman" w:cs="Times New Roman"/>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gridCol w:w="5196"/>
      </w:tblGrid>
      <w:tr w:rsidR="006478F9" w14:paraId="0BA24424" w14:textId="77777777" w:rsidTr="006478F9">
        <w:tc>
          <w:tcPr>
            <w:tcW w:w="5139" w:type="dxa"/>
          </w:tcPr>
          <w:p w14:paraId="45D0682A" w14:textId="77777777" w:rsidR="006478F9" w:rsidRDefault="006478F9" w:rsidP="006478F9">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1B5E2A5" wp14:editId="69C4BB44">
                  <wp:extent cx="3024349" cy="2268187"/>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ddf02s-96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8513" cy="2271310"/>
                          </a:xfrm>
                          <a:prstGeom prst="rect">
                            <a:avLst/>
                          </a:prstGeom>
                        </pic:spPr>
                      </pic:pic>
                    </a:graphicData>
                  </a:graphic>
                </wp:inline>
              </w:drawing>
            </w:r>
          </w:p>
        </w:tc>
        <w:tc>
          <w:tcPr>
            <w:tcW w:w="5140" w:type="dxa"/>
          </w:tcPr>
          <w:p w14:paraId="6738DDCF" w14:textId="77777777" w:rsidR="006478F9" w:rsidRDefault="006478F9" w:rsidP="006478F9">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B510C20" wp14:editId="2F4AFB19">
                  <wp:extent cx="3158836" cy="2256312"/>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П_06f0a690927aedab52fddf5270c33a2f.jpg"/>
                          <pic:cNvPicPr/>
                        </pic:nvPicPr>
                        <pic:blipFill rotWithShape="1">
                          <a:blip r:embed="rId41" cstate="print">
                            <a:extLst>
                              <a:ext uri="{28A0092B-C50C-407E-A947-70E740481C1C}">
                                <a14:useLocalDpi xmlns:a14="http://schemas.microsoft.com/office/drawing/2010/main" val="0"/>
                              </a:ext>
                            </a:extLst>
                          </a:blip>
                          <a:srcRect r="6746"/>
                          <a:stretch/>
                        </pic:blipFill>
                        <pic:spPr bwMode="auto">
                          <a:xfrm>
                            <a:off x="0" y="0"/>
                            <a:ext cx="3162580" cy="22589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1CC8CE" w14:textId="46FC740E" w:rsidR="00CD387C" w:rsidRPr="008A7E93" w:rsidRDefault="00CD387C" w:rsidP="00CD387C">
      <w:pPr>
        <w:spacing w:after="0" w:line="360" w:lineRule="auto"/>
        <w:jc w:val="center"/>
        <w:rPr>
          <w:rFonts w:ascii="Times New Roman" w:hAnsi="Times New Roman" w:cs="Times New Roman"/>
          <w:i/>
          <w:sz w:val="28"/>
          <w:szCs w:val="28"/>
        </w:rPr>
      </w:pPr>
      <w:r w:rsidRPr="008A7E93">
        <w:rPr>
          <w:rFonts w:ascii="Times New Roman" w:hAnsi="Times New Roman" w:cs="Times New Roman"/>
          <w:i/>
          <w:sz w:val="28"/>
          <w:szCs w:val="28"/>
        </w:rPr>
        <w:t xml:space="preserve">Рис. </w:t>
      </w:r>
      <w:r w:rsidR="00EB1811">
        <w:rPr>
          <w:rFonts w:ascii="Times New Roman" w:hAnsi="Times New Roman" w:cs="Times New Roman"/>
          <w:i/>
          <w:sz w:val="28"/>
          <w:szCs w:val="28"/>
        </w:rPr>
        <w:t xml:space="preserve">15. </w:t>
      </w:r>
      <w:r w:rsidR="006478F9">
        <w:rPr>
          <w:rFonts w:ascii="Times New Roman" w:hAnsi="Times New Roman" w:cs="Times New Roman"/>
          <w:i/>
          <w:sz w:val="28"/>
          <w:szCs w:val="28"/>
        </w:rPr>
        <w:t>Примеры ц</w:t>
      </w:r>
      <w:r w:rsidRPr="008A7E93">
        <w:rPr>
          <w:rFonts w:ascii="Times New Roman" w:hAnsi="Times New Roman" w:cs="Times New Roman"/>
          <w:i/>
          <w:sz w:val="28"/>
          <w:szCs w:val="28"/>
        </w:rPr>
        <w:t>вет</w:t>
      </w:r>
      <w:r w:rsidR="006478F9">
        <w:rPr>
          <w:rFonts w:ascii="Times New Roman" w:hAnsi="Times New Roman" w:cs="Times New Roman"/>
          <w:i/>
          <w:sz w:val="28"/>
          <w:szCs w:val="28"/>
        </w:rPr>
        <w:t>ов</w:t>
      </w:r>
      <w:r w:rsidRPr="008A7E93">
        <w:rPr>
          <w:rFonts w:ascii="Times New Roman" w:hAnsi="Times New Roman" w:cs="Times New Roman"/>
          <w:i/>
          <w:sz w:val="28"/>
          <w:szCs w:val="28"/>
        </w:rPr>
        <w:t xml:space="preserve"> побежалости на сварн</w:t>
      </w:r>
      <w:r w:rsidR="006478F9">
        <w:rPr>
          <w:rFonts w:ascii="Times New Roman" w:hAnsi="Times New Roman" w:cs="Times New Roman"/>
          <w:i/>
          <w:sz w:val="28"/>
          <w:szCs w:val="28"/>
        </w:rPr>
        <w:t>ых</w:t>
      </w:r>
      <w:r w:rsidRPr="008A7E93">
        <w:rPr>
          <w:rFonts w:ascii="Times New Roman" w:hAnsi="Times New Roman" w:cs="Times New Roman"/>
          <w:i/>
          <w:sz w:val="28"/>
          <w:szCs w:val="28"/>
        </w:rPr>
        <w:t xml:space="preserve"> шв</w:t>
      </w:r>
      <w:r w:rsidR="006478F9">
        <w:rPr>
          <w:rFonts w:ascii="Times New Roman" w:hAnsi="Times New Roman" w:cs="Times New Roman"/>
          <w:i/>
          <w:sz w:val="28"/>
          <w:szCs w:val="28"/>
        </w:rPr>
        <w:t>ах</w:t>
      </w:r>
    </w:p>
    <w:p w14:paraId="4A507BB9" w14:textId="77777777" w:rsidR="00D21F0E" w:rsidRDefault="00D21F0E" w:rsidP="003A26D3">
      <w:pPr>
        <w:spacing w:after="0" w:line="360" w:lineRule="auto"/>
        <w:ind w:firstLine="709"/>
        <w:jc w:val="both"/>
        <w:rPr>
          <w:rFonts w:ascii="Times New Roman" w:hAnsi="Times New Roman" w:cs="Times New Roman"/>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140"/>
      </w:tblGrid>
      <w:tr w:rsidR="00335515" w14:paraId="067A602E" w14:textId="77777777" w:rsidTr="00335515">
        <w:tc>
          <w:tcPr>
            <w:tcW w:w="5139" w:type="dxa"/>
          </w:tcPr>
          <w:p w14:paraId="0CA74FD6" w14:textId="77777777" w:rsidR="00335515" w:rsidRDefault="00335515" w:rsidP="00335515">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A8FAEE5" wp14:editId="2535659A">
                  <wp:extent cx="3004457" cy="2253343"/>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0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04457" cy="2253343"/>
                          </a:xfrm>
                          <a:prstGeom prst="rect">
                            <a:avLst/>
                          </a:prstGeom>
                        </pic:spPr>
                      </pic:pic>
                    </a:graphicData>
                  </a:graphic>
                </wp:inline>
              </w:drawing>
            </w:r>
          </w:p>
        </w:tc>
        <w:tc>
          <w:tcPr>
            <w:tcW w:w="5140" w:type="dxa"/>
          </w:tcPr>
          <w:p w14:paraId="09AE803D" w14:textId="77777777" w:rsidR="00335515" w:rsidRDefault="00335515" w:rsidP="00335515">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C8799B1" wp14:editId="491FDF7C">
                  <wp:extent cx="3008415" cy="2256311"/>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0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6725" cy="2262543"/>
                          </a:xfrm>
                          <a:prstGeom prst="rect">
                            <a:avLst/>
                          </a:prstGeom>
                        </pic:spPr>
                      </pic:pic>
                    </a:graphicData>
                  </a:graphic>
                </wp:inline>
              </w:drawing>
            </w:r>
          </w:p>
        </w:tc>
      </w:tr>
      <w:tr w:rsidR="00335515" w14:paraId="625D00E6" w14:textId="77777777" w:rsidTr="00335515">
        <w:tc>
          <w:tcPr>
            <w:tcW w:w="5139" w:type="dxa"/>
          </w:tcPr>
          <w:p w14:paraId="1FC88B25" w14:textId="77777777" w:rsidR="00335515" w:rsidRDefault="00335515" w:rsidP="00335515">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6CD7D20" wp14:editId="74460FBC">
                  <wp:extent cx="2980707" cy="2235530"/>
                  <wp:effectExtent l="19050" t="19050" r="10160" b="127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1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2598" cy="2244448"/>
                          </a:xfrm>
                          <a:prstGeom prst="rect">
                            <a:avLst/>
                          </a:prstGeom>
                          <a:ln>
                            <a:solidFill>
                              <a:schemeClr val="bg2">
                                <a:alpha val="82000"/>
                              </a:schemeClr>
                            </a:solidFill>
                          </a:ln>
                        </pic:spPr>
                      </pic:pic>
                    </a:graphicData>
                  </a:graphic>
                </wp:inline>
              </w:drawing>
            </w:r>
          </w:p>
        </w:tc>
        <w:tc>
          <w:tcPr>
            <w:tcW w:w="5140" w:type="dxa"/>
          </w:tcPr>
          <w:p w14:paraId="6B8EDA63" w14:textId="77777777" w:rsidR="00335515" w:rsidRDefault="00335515" w:rsidP="00335515">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ED69AB4" wp14:editId="49F9CB86">
                  <wp:extent cx="3028208" cy="2271081"/>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100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7093" cy="2285244"/>
                          </a:xfrm>
                          <a:prstGeom prst="rect">
                            <a:avLst/>
                          </a:prstGeom>
                        </pic:spPr>
                      </pic:pic>
                    </a:graphicData>
                  </a:graphic>
                </wp:inline>
              </w:drawing>
            </w:r>
          </w:p>
        </w:tc>
      </w:tr>
    </w:tbl>
    <w:p w14:paraId="24F857FD" w14:textId="5DFD1A25" w:rsidR="00335515" w:rsidRPr="008A7E93" w:rsidRDefault="00335515" w:rsidP="00335515">
      <w:pPr>
        <w:spacing w:after="0" w:line="360" w:lineRule="auto"/>
        <w:jc w:val="center"/>
        <w:rPr>
          <w:rFonts w:ascii="Times New Roman" w:hAnsi="Times New Roman" w:cs="Times New Roman"/>
          <w:i/>
          <w:sz w:val="28"/>
          <w:szCs w:val="28"/>
        </w:rPr>
      </w:pPr>
      <w:r w:rsidRPr="008A7E93">
        <w:rPr>
          <w:rFonts w:ascii="Times New Roman" w:hAnsi="Times New Roman" w:cs="Times New Roman"/>
          <w:i/>
          <w:sz w:val="28"/>
          <w:szCs w:val="28"/>
        </w:rPr>
        <w:t xml:space="preserve">Рис. </w:t>
      </w:r>
      <w:r w:rsidR="00EB1811">
        <w:rPr>
          <w:rFonts w:ascii="Times New Roman" w:hAnsi="Times New Roman" w:cs="Times New Roman"/>
          <w:i/>
          <w:sz w:val="28"/>
          <w:szCs w:val="28"/>
        </w:rPr>
        <w:t xml:space="preserve">16. </w:t>
      </w:r>
      <w:r>
        <w:rPr>
          <w:rFonts w:ascii="Times New Roman" w:hAnsi="Times New Roman" w:cs="Times New Roman"/>
          <w:i/>
          <w:sz w:val="28"/>
          <w:szCs w:val="28"/>
        </w:rPr>
        <w:t>Примеры ц</w:t>
      </w:r>
      <w:r w:rsidRPr="008A7E93">
        <w:rPr>
          <w:rFonts w:ascii="Times New Roman" w:hAnsi="Times New Roman" w:cs="Times New Roman"/>
          <w:i/>
          <w:sz w:val="28"/>
          <w:szCs w:val="28"/>
        </w:rPr>
        <w:t>вет</w:t>
      </w:r>
      <w:r>
        <w:rPr>
          <w:rFonts w:ascii="Times New Roman" w:hAnsi="Times New Roman" w:cs="Times New Roman"/>
          <w:i/>
          <w:sz w:val="28"/>
          <w:szCs w:val="28"/>
        </w:rPr>
        <w:t>ов</w:t>
      </w:r>
      <w:r w:rsidRPr="008A7E93">
        <w:rPr>
          <w:rFonts w:ascii="Times New Roman" w:hAnsi="Times New Roman" w:cs="Times New Roman"/>
          <w:i/>
          <w:sz w:val="28"/>
          <w:szCs w:val="28"/>
        </w:rPr>
        <w:t xml:space="preserve"> побежалости </w:t>
      </w:r>
      <w:r w:rsidR="005F7A5C">
        <w:rPr>
          <w:rFonts w:ascii="Times New Roman" w:hAnsi="Times New Roman" w:cs="Times New Roman"/>
          <w:i/>
          <w:sz w:val="28"/>
          <w:szCs w:val="28"/>
        </w:rPr>
        <w:t xml:space="preserve">на </w:t>
      </w:r>
      <w:r>
        <w:rPr>
          <w:rFonts w:ascii="Times New Roman" w:hAnsi="Times New Roman" w:cs="Times New Roman"/>
          <w:i/>
          <w:sz w:val="28"/>
          <w:szCs w:val="28"/>
        </w:rPr>
        <w:t>поверхностях нагрева в местах вырыва основного металла</w:t>
      </w:r>
    </w:p>
    <w:p w14:paraId="665455FB" w14:textId="77777777" w:rsidR="006478F9" w:rsidRDefault="006478F9" w:rsidP="003A26D3">
      <w:pPr>
        <w:spacing w:after="0" w:line="360" w:lineRule="auto"/>
        <w:ind w:firstLine="709"/>
        <w:jc w:val="both"/>
        <w:rPr>
          <w:rFonts w:ascii="Times New Roman" w:hAnsi="Times New Roman" w:cs="Times New Roman"/>
          <w:sz w:val="28"/>
          <w:szCs w:val="28"/>
        </w:rPr>
      </w:pPr>
    </w:p>
    <w:p w14:paraId="4C736C8D" w14:textId="77777777" w:rsidR="00872EA6" w:rsidRPr="00B22420" w:rsidRDefault="00872EA6" w:rsidP="00B22420">
      <w:pPr>
        <w:pStyle w:val="3"/>
        <w:spacing w:before="0" w:line="360" w:lineRule="auto"/>
        <w:ind w:left="709" w:firstLine="0"/>
        <w:rPr>
          <w:rFonts w:ascii="Times New Roman" w:hAnsi="Times New Roman" w:cs="Times New Roman"/>
          <w:color w:val="000000" w:themeColor="text1"/>
          <w:sz w:val="28"/>
          <w:szCs w:val="28"/>
          <w:u w:val="single"/>
          <w:lang w:val="ru-RU"/>
        </w:rPr>
      </w:pPr>
      <w:bookmarkStart w:id="36" w:name="_Toc50732734"/>
      <w:r w:rsidRPr="00B22420">
        <w:rPr>
          <w:rFonts w:ascii="Times New Roman" w:hAnsi="Times New Roman" w:cs="Times New Roman"/>
          <w:color w:val="000000" w:themeColor="text1"/>
          <w:sz w:val="28"/>
          <w:szCs w:val="28"/>
          <w:u w:val="single"/>
          <w:lang w:val="ru-RU"/>
        </w:rPr>
        <w:lastRenderedPageBreak/>
        <w:t xml:space="preserve">3.1.4 Трещины, </w:t>
      </w:r>
      <w:r w:rsidR="00335515" w:rsidRPr="00B22420">
        <w:rPr>
          <w:rFonts w:ascii="Times New Roman" w:hAnsi="Times New Roman" w:cs="Times New Roman"/>
          <w:color w:val="000000" w:themeColor="text1"/>
          <w:sz w:val="28"/>
          <w:szCs w:val="28"/>
          <w:u w:val="single"/>
          <w:lang w:val="ru-RU"/>
        </w:rPr>
        <w:t>разрывы (разрушение металла)</w:t>
      </w:r>
      <w:bookmarkEnd w:id="36"/>
    </w:p>
    <w:p w14:paraId="03184C6C" w14:textId="77777777" w:rsidR="00766446" w:rsidRDefault="00766446" w:rsidP="003A26D3">
      <w:pPr>
        <w:spacing w:after="0" w:line="360" w:lineRule="auto"/>
        <w:ind w:firstLine="709"/>
        <w:jc w:val="both"/>
        <w:rPr>
          <w:rFonts w:ascii="Times New Roman" w:hAnsi="Times New Roman" w:cs="Times New Roman"/>
          <w:sz w:val="28"/>
          <w:szCs w:val="28"/>
        </w:rPr>
      </w:pPr>
    </w:p>
    <w:p w14:paraId="56386DA0" w14:textId="77777777" w:rsidR="0073022A" w:rsidRDefault="0073022A" w:rsidP="003A26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 данными типом дефектов предлагается понимать сквозные разрушения металла поверхностей нагрева вне зависимости от причины.</w:t>
      </w:r>
    </w:p>
    <w:p w14:paraId="4DD27B47" w14:textId="77777777" w:rsidR="0073022A" w:rsidRDefault="0073022A" w:rsidP="00755FD1">
      <w:pPr>
        <w:spacing w:after="0" w:line="360" w:lineRule="auto"/>
        <w:ind w:firstLine="709"/>
        <w:jc w:val="both"/>
        <w:rPr>
          <w:rFonts w:ascii="Times New Roman" w:hAnsi="Times New Roman" w:cs="Times New Roman"/>
          <w:sz w:val="28"/>
          <w:szCs w:val="28"/>
        </w:rPr>
      </w:pPr>
    </w:p>
    <w:p w14:paraId="1ED02FB5" w14:textId="77777777" w:rsidR="00AC0F5F" w:rsidRPr="00AC0F5F" w:rsidRDefault="00AC0F5F" w:rsidP="00755FD1">
      <w:pPr>
        <w:pStyle w:val="4"/>
        <w:spacing w:before="0" w:line="360" w:lineRule="auto"/>
        <w:ind w:left="0" w:firstLine="709"/>
        <w:jc w:val="left"/>
        <w:rPr>
          <w:rFonts w:ascii="Times New Roman" w:hAnsi="Times New Roman" w:cs="Times New Roman"/>
          <w:color w:val="000000" w:themeColor="text1"/>
          <w:sz w:val="28"/>
          <w:szCs w:val="28"/>
          <w:u w:val="single"/>
          <w:lang w:val="ru-RU"/>
        </w:rPr>
      </w:pPr>
      <w:bookmarkStart w:id="37" w:name="_Toc50732735"/>
      <w:r w:rsidRPr="00AC0F5F">
        <w:rPr>
          <w:rFonts w:ascii="Times New Roman" w:hAnsi="Times New Roman" w:cs="Times New Roman"/>
          <w:color w:val="000000" w:themeColor="text1"/>
          <w:sz w:val="28"/>
          <w:szCs w:val="28"/>
          <w:u w:val="single"/>
          <w:lang w:val="ru-RU"/>
        </w:rPr>
        <w:t>3.1.4.1 Разрыв трубы</w:t>
      </w:r>
      <w:bookmarkEnd w:id="37"/>
    </w:p>
    <w:p w14:paraId="33C2EF39" w14:textId="77777777" w:rsidR="00755FD1" w:rsidRPr="00582CA3" w:rsidRDefault="00755FD1" w:rsidP="00755FD1">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Под разрывом следует понимать нарушение целостнос</w:t>
      </w:r>
      <w:r w:rsidRPr="000701F0">
        <w:rPr>
          <w:rFonts w:ascii="Times New Roman" w:hAnsi="Times New Roman" w:cs="Times New Roman"/>
          <w:color w:val="000000" w:themeColor="text1"/>
          <w:sz w:val="28"/>
          <w:szCs w:val="28"/>
        </w:rPr>
        <w:t xml:space="preserve">ти </w:t>
      </w:r>
      <w:r w:rsidR="000701F0" w:rsidRPr="000701F0">
        <w:rPr>
          <w:rFonts w:ascii="Times New Roman" w:hAnsi="Times New Roman" w:cs="Times New Roman"/>
          <w:color w:val="000000" w:themeColor="text1"/>
          <w:sz w:val="28"/>
          <w:szCs w:val="28"/>
        </w:rPr>
        <w:t>трубы</w:t>
      </w:r>
      <w:r w:rsidRPr="000701F0">
        <w:rPr>
          <w:rFonts w:ascii="Times New Roman" w:hAnsi="Times New Roman" w:cs="Times New Roman"/>
          <w:color w:val="000000" w:themeColor="text1"/>
          <w:sz w:val="28"/>
          <w:szCs w:val="28"/>
        </w:rPr>
        <w:t xml:space="preserve"> без у</w:t>
      </w:r>
      <w:r w:rsidRPr="00582CA3">
        <w:rPr>
          <w:rFonts w:ascii="Times New Roman" w:hAnsi="Times New Roman" w:cs="Times New Roman"/>
          <w:color w:val="000000" w:themeColor="text1"/>
          <w:sz w:val="28"/>
          <w:szCs w:val="28"/>
        </w:rPr>
        <w:t>даления фрагмента металла</w:t>
      </w:r>
      <w:r w:rsidR="00582CA3">
        <w:rPr>
          <w:rFonts w:ascii="Times New Roman" w:hAnsi="Times New Roman" w:cs="Times New Roman"/>
          <w:color w:val="000000" w:themeColor="text1"/>
          <w:sz w:val="28"/>
          <w:szCs w:val="28"/>
        </w:rPr>
        <w:t>. Таким образом, трещина является частным случаем разрыва трубы.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140"/>
      </w:tblGrid>
      <w:tr w:rsidR="004F1C7C" w14:paraId="2F406B16" w14:textId="77777777" w:rsidTr="007E4F3F">
        <w:tc>
          <w:tcPr>
            <w:tcW w:w="5139" w:type="dxa"/>
            <w:vAlign w:val="center"/>
          </w:tcPr>
          <w:p w14:paraId="58602796" w14:textId="77777777" w:rsidR="004F1C7C" w:rsidRDefault="007E4F3F" w:rsidP="007E4F3F">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0F01AF3F" wp14:editId="3F2E22EA">
                  <wp:extent cx="2551814" cy="170129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1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9871" cy="1713332"/>
                          </a:xfrm>
                          <a:prstGeom prst="rect">
                            <a:avLst/>
                          </a:prstGeom>
                        </pic:spPr>
                      </pic:pic>
                    </a:graphicData>
                  </a:graphic>
                </wp:inline>
              </w:drawing>
            </w:r>
          </w:p>
        </w:tc>
        <w:tc>
          <w:tcPr>
            <w:tcW w:w="5140" w:type="dxa"/>
            <w:vAlign w:val="center"/>
          </w:tcPr>
          <w:p w14:paraId="7BDB8313" w14:textId="77777777" w:rsidR="004F1C7C" w:rsidRDefault="007E4F3F" w:rsidP="007E4F3F">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52CF7EC9" wp14:editId="27655282">
                  <wp:extent cx="2484652" cy="186342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99807" cy="1874792"/>
                          </a:xfrm>
                          <a:prstGeom prst="rect">
                            <a:avLst/>
                          </a:prstGeom>
                        </pic:spPr>
                      </pic:pic>
                    </a:graphicData>
                  </a:graphic>
                </wp:inline>
              </w:drawing>
            </w:r>
          </w:p>
        </w:tc>
      </w:tr>
      <w:tr w:rsidR="004F1C7C" w14:paraId="674C868A" w14:textId="77777777" w:rsidTr="007E4F3F">
        <w:tc>
          <w:tcPr>
            <w:tcW w:w="5139" w:type="dxa"/>
            <w:vAlign w:val="center"/>
          </w:tcPr>
          <w:p w14:paraId="5558F625" w14:textId="77777777" w:rsidR="004F1C7C" w:rsidRDefault="007E4F3F" w:rsidP="004F1C7C">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1116D4C5" wp14:editId="4D011B44">
                  <wp:extent cx="2530548" cy="189784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56653" cy="1917425"/>
                          </a:xfrm>
                          <a:prstGeom prst="rect">
                            <a:avLst/>
                          </a:prstGeom>
                        </pic:spPr>
                      </pic:pic>
                    </a:graphicData>
                  </a:graphic>
                </wp:inline>
              </w:drawing>
            </w:r>
          </w:p>
        </w:tc>
        <w:tc>
          <w:tcPr>
            <w:tcW w:w="5140" w:type="dxa"/>
            <w:vAlign w:val="center"/>
          </w:tcPr>
          <w:p w14:paraId="50E7CA66" w14:textId="77777777" w:rsidR="004F1C7C" w:rsidRDefault="007E4F3F" w:rsidP="004F1C7C">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30F50D87" wp14:editId="4414D154">
                  <wp:extent cx="2636322" cy="1977177"/>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4.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7281" cy="1985396"/>
                          </a:xfrm>
                          <a:prstGeom prst="rect">
                            <a:avLst/>
                          </a:prstGeom>
                        </pic:spPr>
                      </pic:pic>
                    </a:graphicData>
                  </a:graphic>
                </wp:inline>
              </w:drawing>
            </w:r>
          </w:p>
        </w:tc>
      </w:tr>
      <w:tr w:rsidR="007E4F3F" w14:paraId="2FCCA09C" w14:textId="77777777" w:rsidTr="007E4F3F">
        <w:tc>
          <w:tcPr>
            <w:tcW w:w="5139" w:type="dxa"/>
            <w:vAlign w:val="center"/>
          </w:tcPr>
          <w:p w14:paraId="7DD25404" w14:textId="77777777" w:rsidR="007E4F3F" w:rsidRDefault="007E4F3F" w:rsidP="004F1C7C">
            <w:pPr>
              <w:spacing w:line="276" w:lineRule="auto"/>
              <w:jc w:val="center"/>
              <w:rPr>
                <w:rFonts w:ascii="Times New Roman" w:hAnsi="Times New Roman" w:cs="Times New Roman"/>
                <w:noProof/>
                <w:color w:val="000000" w:themeColor="text1"/>
                <w:sz w:val="28"/>
                <w:szCs w:val="28"/>
                <w:lang w:eastAsia="ru-RU"/>
              </w:rPr>
            </w:pPr>
            <w:r>
              <w:rPr>
                <w:rFonts w:ascii="Times New Roman" w:hAnsi="Times New Roman" w:cs="Times New Roman"/>
                <w:noProof/>
                <w:color w:val="000000" w:themeColor="text1"/>
                <w:sz w:val="28"/>
                <w:szCs w:val="28"/>
                <w:lang w:eastAsia="ru-RU"/>
              </w:rPr>
              <w:drawing>
                <wp:inline distT="0" distB="0" distL="0" distR="0" wp14:anchorId="6DAF62D2" wp14:editId="06E7B89A">
                  <wp:extent cx="1833539" cy="2541957"/>
                  <wp:effectExtent l="361950" t="0" r="33845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18-1.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1833539" cy="2541957"/>
                          </a:xfrm>
                          <a:prstGeom prst="rect">
                            <a:avLst/>
                          </a:prstGeom>
                        </pic:spPr>
                      </pic:pic>
                    </a:graphicData>
                  </a:graphic>
                </wp:inline>
              </w:drawing>
            </w:r>
          </w:p>
        </w:tc>
        <w:tc>
          <w:tcPr>
            <w:tcW w:w="5140" w:type="dxa"/>
            <w:vAlign w:val="center"/>
          </w:tcPr>
          <w:p w14:paraId="08EE0F46" w14:textId="77777777" w:rsidR="007E4F3F" w:rsidRDefault="007E4F3F" w:rsidP="004F1C7C">
            <w:pPr>
              <w:spacing w:line="276"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14:anchorId="4C6A3A6A" wp14:editId="224FE521">
                  <wp:extent cx="2654136" cy="1769424"/>
                  <wp:effectExtent l="0" t="0" r="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06.jpg"/>
                          <pic:cNvPicPr/>
                        </pic:nvPicPr>
                        <pic:blipFill rotWithShape="1">
                          <a:blip r:embed="rId51" cstate="print">
                            <a:extLst>
                              <a:ext uri="{28A0092B-C50C-407E-A947-70E740481C1C}">
                                <a14:useLocalDpi xmlns:a14="http://schemas.microsoft.com/office/drawing/2010/main" val="0"/>
                              </a:ext>
                            </a:extLst>
                          </a:blip>
                          <a:srcRect b="11108"/>
                          <a:stretch/>
                        </pic:blipFill>
                        <pic:spPr bwMode="auto">
                          <a:xfrm>
                            <a:off x="0" y="0"/>
                            <a:ext cx="2661618" cy="1774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3A52A4" w14:textId="751AFED8" w:rsidR="004F1C7C" w:rsidRDefault="004F1C7C" w:rsidP="007E4F3F">
      <w:pPr>
        <w:spacing w:after="0" w:line="360" w:lineRule="auto"/>
        <w:jc w:val="center"/>
        <w:rPr>
          <w:rFonts w:ascii="Times New Roman" w:hAnsi="Times New Roman" w:cs="Times New Roman"/>
          <w:sz w:val="28"/>
          <w:szCs w:val="28"/>
        </w:rPr>
      </w:pPr>
      <w:r w:rsidRPr="008A7E93">
        <w:rPr>
          <w:rFonts w:ascii="Times New Roman" w:hAnsi="Times New Roman" w:cs="Times New Roman"/>
          <w:i/>
          <w:sz w:val="28"/>
          <w:szCs w:val="28"/>
        </w:rPr>
        <w:t xml:space="preserve">Рис. </w:t>
      </w:r>
      <w:r w:rsidR="00EB1811">
        <w:rPr>
          <w:rFonts w:ascii="Times New Roman" w:hAnsi="Times New Roman" w:cs="Times New Roman"/>
          <w:i/>
          <w:sz w:val="28"/>
          <w:szCs w:val="28"/>
        </w:rPr>
        <w:t xml:space="preserve">17. </w:t>
      </w:r>
      <w:r>
        <w:rPr>
          <w:rFonts w:ascii="Times New Roman" w:hAnsi="Times New Roman" w:cs="Times New Roman"/>
          <w:i/>
          <w:sz w:val="28"/>
          <w:szCs w:val="28"/>
        </w:rPr>
        <w:t>Примеры разрыва трубы</w:t>
      </w:r>
    </w:p>
    <w:p w14:paraId="508152D7" w14:textId="77777777" w:rsidR="004F1C7C" w:rsidRDefault="004F1C7C" w:rsidP="00755F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Трещины с раскрытием (см. далее) являются частным случаем разрыва трубы.</w:t>
      </w:r>
    </w:p>
    <w:p w14:paraId="0C53E637" w14:textId="77777777" w:rsidR="004F1C7C" w:rsidRPr="004F1C7C" w:rsidRDefault="004F1C7C" w:rsidP="004F1C7C">
      <w:pPr>
        <w:spacing w:after="0" w:line="360" w:lineRule="auto"/>
        <w:ind w:firstLine="709"/>
        <w:jc w:val="both"/>
        <w:rPr>
          <w:rFonts w:ascii="Times New Roman" w:hAnsi="Times New Roman" w:cs="Times New Roman"/>
          <w:color w:val="000000" w:themeColor="text1"/>
          <w:sz w:val="28"/>
          <w:szCs w:val="28"/>
        </w:rPr>
      </w:pPr>
    </w:p>
    <w:p w14:paraId="09B372DF" w14:textId="77777777" w:rsidR="004F1C7C" w:rsidRPr="004F1C7C" w:rsidRDefault="008A4E6A" w:rsidP="004F1C7C">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3.1.4.1.1</w:t>
      </w:r>
      <w:r w:rsidR="004F1C7C" w:rsidRPr="004F1C7C">
        <w:rPr>
          <w:rFonts w:ascii="Times New Roman" w:hAnsi="Times New Roman" w:cs="Times New Roman"/>
          <w:color w:val="000000" w:themeColor="text1"/>
          <w:sz w:val="28"/>
          <w:szCs w:val="28"/>
        </w:rPr>
        <w:t xml:space="preserve"> Трещины</w:t>
      </w:r>
    </w:p>
    <w:p w14:paraId="444A92E7" w14:textId="77777777" w:rsidR="004F1C7C" w:rsidRPr="004F1C7C" w:rsidRDefault="008A4E6A" w:rsidP="004F1C7C">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Трещины м</w:t>
      </w:r>
      <w:r w:rsidR="004F1C7C" w:rsidRPr="004F1C7C">
        <w:rPr>
          <w:rFonts w:ascii="Times New Roman" w:hAnsi="Times New Roman" w:cs="Times New Roman"/>
          <w:color w:val="000000" w:themeColor="text1"/>
          <w:sz w:val="28"/>
          <w:szCs w:val="28"/>
        </w:rPr>
        <w:t xml:space="preserve">огут подразделяться по: </w:t>
      </w:r>
    </w:p>
    <w:p w14:paraId="7BF2831A" w14:textId="77777777" w:rsidR="004F1C7C" w:rsidRPr="004F1C7C" w:rsidRDefault="004F1C7C" w:rsidP="004F1C7C">
      <w:pPr>
        <w:spacing w:after="0" w:line="360" w:lineRule="auto"/>
        <w:ind w:firstLine="709"/>
        <w:jc w:val="both"/>
        <w:rPr>
          <w:rFonts w:ascii="Times New Roman" w:hAnsi="Times New Roman" w:cs="Times New Roman"/>
          <w:color w:val="000000" w:themeColor="text1"/>
          <w:sz w:val="28"/>
          <w:szCs w:val="28"/>
        </w:rPr>
      </w:pPr>
      <w:r w:rsidRPr="004F1C7C">
        <w:rPr>
          <w:rFonts w:ascii="Times New Roman" w:hAnsi="Times New Roman" w:cs="Times New Roman"/>
          <w:color w:val="000000" w:themeColor="text1"/>
          <w:sz w:val="28"/>
          <w:szCs w:val="28"/>
        </w:rPr>
        <w:t>- направлению (продольные, поперечные)</w:t>
      </w:r>
    </w:p>
    <w:p w14:paraId="219C7ED3" w14:textId="77777777" w:rsidR="004F1C7C" w:rsidRPr="004F1C7C" w:rsidRDefault="004F1C7C" w:rsidP="004F1C7C">
      <w:pPr>
        <w:spacing w:after="0" w:line="360" w:lineRule="auto"/>
        <w:ind w:firstLine="709"/>
        <w:jc w:val="both"/>
        <w:rPr>
          <w:rFonts w:ascii="Times New Roman" w:hAnsi="Times New Roman" w:cs="Times New Roman"/>
          <w:color w:val="000000" w:themeColor="text1"/>
          <w:sz w:val="28"/>
          <w:szCs w:val="28"/>
        </w:rPr>
      </w:pPr>
      <w:r w:rsidRPr="004F1C7C">
        <w:rPr>
          <w:rFonts w:ascii="Times New Roman" w:hAnsi="Times New Roman" w:cs="Times New Roman"/>
          <w:color w:val="000000" w:themeColor="text1"/>
          <w:sz w:val="28"/>
          <w:szCs w:val="28"/>
        </w:rPr>
        <w:t>- характеру дефекта (с раскрытием, без раскрытия)</w:t>
      </w:r>
    </w:p>
    <w:p w14:paraId="0BBA1A3B" w14:textId="77777777" w:rsidR="004F1C7C" w:rsidRPr="004F1C7C" w:rsidRDefault="004F1C7C" w:rsidP="004F1C7C">
      <w:pPr>
        <w:spacing w:after="0" w:line="360" w:lineRule="auto"/>
        <w:ind w:firstLine="709"/>
        <w:jc w:val="both"/>
        <w:rPr>
          <w:rFonts w:ascii="Times New Roman" w:hAnsi="Times New Roman" w:cs="Times New Roman"/>
          <w:color w:val="000000" w:themeColor="text1"/>
          <w:sz w:val="28"/>
          <w:szCs w:val="28"/>
        </w:rPr>
      </w:pPr>
      <w:r w:rsidRPr="004F1C7C">
        <w:rPr>
          <w:rFonts w:ascii="Times New Roman" w:hAnsi="Times New Roman" w:cs="Times New Roman"/>
          <w:color w:val="000000" w:themeColor="text1"/>
          <w:sz w:val="28"/>
          <w:szCs w:val="28"/>
        </w:rPr>
        <w:t>- месту расположения (на прямых участках, на гибах, в сварных швах)</w:t>
      </w:r>
    </w:p>
    <w:p w14:paraId="7D8CF809" w14:textId="77777777" w:rsidR="004F1C7C" w:rsidRPr="004F1C7C" w:rsidRDefault="004F1C7C" w:rsidP="004F1C7C">
      <w:pPr>
        <w:spacing w:after="0" w:line="360" w:lineRule="auto"/>
        <w:ind w:firstLine="709"/>
        <w:jc w:val="both"/>
        <w:rPr>
          <w:rFonts w:ascii="Times New Roman" w:hAnsi="Times New Roman" w:cs="Times New Roman"/>
          <w:color w:val="000000" w:themeColor="text1"/>
          <w:sz w:val="28"/>
          <w:szCs w:val="28"/>
        </w:rPr>
      </w:pPr>
      <w:r w:rsidRPr="004F1C7C">
        <w:rPr>
          <w:rFonts w:ascii="Times New Roman" w:hAnsi="Times New Roman" w:cs="Times New Roman"/>
          <w:color w:val="000000" w:themeColor="text1"/>
          <w:sz w:val="28"/>
          <w:szCs w:val="28"/>
        </w:rPr>
        <w:t>-</w:t>
      </w:r>
      <w:r w:rsidR="008A4E6A">
        <w:rPr>
          <w:rFonts w:ascii="Times New Roman" w:hAnsi="Times New Roman" w:cs="Times New Roman"/>
          <w:color w:val="000000" w:themeColor="text1"/>
          <w:sz w:val="28"/>
          <w:szCs w:val="28"/>
        </w:rPr>
        <w:t> </w:t>
      </w:r>
      <w:r w:rsidRPr="004F1C7C">
        <w:rPr>
          <w:rFonts w:ascii="Times New Roman" w:hAnsi="Times New Roman" w:cs="Times New Roman"/>
          <w:color w:val="000000" w:themeColor="text1"/>
          <w:sz w:val="28"/>
          <w:szCs w:val="28"/>
        </w:rPr>
        <w:t>причине возникновения (коррозия, напряжение, перегрев, ползучесть металла и т.</w:t>
      </w:r>
      <w:r w:rsidR="008A4E6A">
        <w:rPr>
          <w:rFonts w:ascii="Times New Roman" w:hAnsi="Times New Roman" w:cs="Times New Roman"/>
          <w:color w:val="000000" w:themeColor="text1"/>
          <w:sz w:val="28"/>
          <w:szCs w:val="28"/>
        </w:rPr>
        <w:t>д</w:t>
      </w:r>
      <w:r w:rsidRPr="004F1C7C">
        <w:rPr>
          <w:rFonts w:ascii="Times New Roman" w:hAnsi="Times New Roman" w:cs="Times New Roman"/>
          <w:color w:val="000000" w:themeColor="text1"/>
          <w:sz w:val="28"/>
          <w:szCs w:val="28"/>
        </w:rPr>
        <w:t>.)</w:t>
      </w:r>
      <w:r w:rsidR="00655134">
        <w:rPr>
          <w:rFonts w:ascii="Times New Roman" w:hAnsi="Times New Roman" w:cs="Times New Roman"/>
          <w:color w:val="000000" w:themeColor="text1"/>
          <w:sz w:val="28"/>
          <w:szCs w:val="28"/>
        </w:rPr>
        <w:t>. Но в данном классификаторе предлагается не разделять трещины по причинам.</w:t>
      </w:r>
    </w:p>
    <w:p w14:paraId="241470B9" w14:textId="77777777" w:rsidR="004F1C7C" w:rsidRPr="004F1C7C" w:rsidRDefault="004F1C7C" w:rsidP="004F1C7C">
      <w:pPr>
        <w:spacing w:after="0" w:line="360" w:lineRule="auto"/>
        <w:ind w:firstLine="709"/>
        <w:jc w:val="both"/>
        <w:rPr>
          <w:rFonts w:ascii="Times New Roman" w:hAnsi="Times New Roman" w:cs="Times New Roman"/>
          <w:color w:val="000000" w:themeColor="text1"/>
          <w:sz w:val="28"/>
          <w:szCs w:val="28"/>
        </w:rPr>
      </w:pPr>
    </w:p>
    <w:p w14:paraId="3F3541FF" w14:textId="77777777" w:rsidR="004F1C7C" w:rsidRPr="004F1C7C" w:rsidRDefault="00655134" w:rsidP="004F1C7C">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3.1.4.1.1.</w:t>
      </w:r>
      <w:r w:rsidR="004F1C7C" w:rsidRPr="004F1C7C">
        <w:rPr>
          <w:rFonts w:ascii="Times New Roman" w:hAnsi="Times New Roman" w:cs="Times New Roman"/>
          <w:color w:val="000000" w:themeColor="text1"/>
          <w:sz w:val="28"/>
          <w:szCs w:val="28"/>
        </w:rPr>
        <w:t>1 Продольные трещины</w:t>
      </w:r>
    </w:p>
    <w:p w14:paraId="7931B6D7" w14:textId="77777777" w:rsidR="004F1C7C" w:rsidRPr="004F1C7C" w:rsidRDefault="004F1C7C" w:rsidP="004F1C7C">
      <w:pPr>
        <w:spacing w:after="0" w:line="360" w:lineRule="auto"/>
        <w:ind w:firstLine="709"/>
        <w:jc w:val="both"/>
        <w:rPr>
          <w:rFonts w:ascii="Times New Roman" w:hAnsi="Times New Roman" w:cs="Times New Roman"/>
          <w:color w:val="000000" w:themeColor="text1"/>
          <w:sz w:val="28"/>
          <w:szCs w:val="28"/>
        </w:rPr>
      </w:pPr>
      <w:r w:rsidRPr="004F1C7C">
        <w:rPr>
          <w:rFonts w:ascii="Times New Roman" w:hAnsi="Times New Roman" w:cs="Times New Roman"/>
          <w:color w:val="000000" w:themeColor="text1"/>
          <w:sz w:val="28"/>
          <w:szCs w:val="28"/>
        </w:rPr>
        <w:t>а) на прямолинейных участках</w:t>
      </w:r>
    </w:p>
    <w:p w14:paraId="034042D5" w14:textId="77777777" w:rsidR="004F1C7C" w:rsidRDefault="004F1C7C" w:rsidP="004F1C7C">
      <w:pPr>
        <w:spacing w:after="0" w:line="360" w:lineRule="auto"/>
        <w:ind w:firstLine="709"/>
        <w:jc w:val="both"/>
        <w:rPr>
          <w:rFonts w:ascii="Times New Roman" w:hAnsi="Times New Roman" w:cs="Times New Roman"/>
          <w:color w:val="000000" w:themeColor="text1"/>
          <w:sz w:val="28"/>
          <w:szCs w:val="28"/>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34"/>
        <w:gridCol w:w="3416"/>
      </w:tblGrid>
      <w:tr w:rsidR="00655134" w14:paraId="79650950" w14:textId="77777777" w:rsidTr="007C7293">
        <w:trPr>
          <w:jc w:val="center"/>
        </w:trPr>
        <w:tc>
          <w:tcPr>
            <w:tcW w:w="3066" w:type="dxa"/>
          </w:tcPr>
          <w:p w14:paraId="53508812" w14:textId="77777777" w:rsidR="00655134" w:rsidRDefault="00655134" w:rsidP="00655134">
            <w:pPr>
              <w:spacing w:line="360" w:lineRule="auto"/>
              <w:jc w:val="center"/>
              <w:rPr>
                <w:rFonts w:ascii="Times New Roman" w:hAnsi="Times New Roman" w:cs="Times New Roman"/>
                <w:color w:val="000000" w:themeColor="text1"/>
                <w:sz w:val="28"/>
                <w:szCs w:val="28"/>
              </w:rPr>
            </w:pPr>
            <w:r>
              <w:rPr>
                <w:bCs/>
                <w:noProof/>
                <w:lang w:eastAsia="ru-RU"/>
              </w:rPr>
              <w:drawing>
                <wp:inline distT="0" distB="0" distL="0" distR="0" wp14:anchorId="6E15D6B0" wp14:editId="56DA0483">
                  <wp:extent cx="3541078" cy="1049670"/>
                  <wp:effectExtent l="7302" t="0" r="0" b="0"/>
                  <wp:docPr id="36" name="Рисунок 36" descr="DSCN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N6571"/>
                          <pic:cNvPicPr>
                            <a:picLocks noChangeAspect="1" noChangeArrowheads="1"/>
                          </pic:cNvPicPr>
                        </pic:nvPicPr>
                        <pic:blipFill>
                          <a:blip r:embed="rId52" cstate="print">
                            <a:extLst>
                              <a:ext uri="{28A0092B-C50C-407E-A947-70E740481C1C}">
                                <a14:useLocalDpi xmlns:a14="http://schemas.microsoft.com/office/drawing/2010/main" val="0"/>
                              </a:ext>
                            </a:extLst>
                          </a:blip>
                          <a:srcRect t="14183" b="46259"/>
                          <a:stretch>
                            <a:fillRect/>
                          </a:stretch>
                        </pic:blipFill>
                        <pic:spPr bwMode="auto">
                          <a:xfrm rot="16200000">
                            <a:off x="0" y="0"/>
                            <a:ext cx="3555224" cy="1053863"/>
                          </a:xfrm>
                          <a:prstGeom prst="rect">
                            <a:avLst/>
                          </a:prstGeom>
                          <a:noFill/>
                          <a:ln>
                            <a:noFill/>
                          </a:ln>
                        </pic:spPr>
                      </pic:pic>
                    </a:graphicData>
                  </a:graphic>
                </wp:inline>
              </w:drawing>
            </w:r>
          </w:p>
          <w:p w14:paraId="5380F833" w14:textId="77777777" w:rsidR="00655134" w:rsidRDefault="007C7293" w:rsidP="00655134">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w:t>
            </w:r>
          </w:p>
        </w:tc>
        <w:tc>
          <w:tcPr>
            <w:tcW w:w="3374" w:type="dxa"/>
          </w:tcPr>
          <w:p w14:paraId="15BEAF52" w14:textId="77777777" w:rsidR="00655134" w:rsidRDefault="00655134" w:rsidP="00655134">
            <w:pPr>
              <w:spacing w:line="360" w:lineRule="auto"/>
              <w:jc w:val="center"/>
              <w:rPr>
                <w:rFonts w:ascii="Times New Roman" w:hAnsi="Times New Roman" w:cs="Times New Roman"/>
                <w:color w:val="000000" w:themeColor="text1"/>
                <w:sz w:val="28"/>
                <w:szCs w:val="28"/>
              </w:rPr>
            </w:pPr>
            <w:r>
              <w:rPr>
                <w:rFonts w:ascii="Arial" w:hAnsi="Arial" w:cs="Arial"/>
                <w:noProof/>
                <w:sz w:val="24"/>
                <w:szCs w:val="24"/>
                <w:lang w:eastAsia="ru-RU"/>
              </w:rPr>
              <w:drawing>
                <wp:inline distT="0" distB="0" distL="0" distR="0" wp14:anchorId="04EC090F" wp14:editId="6E243467">
                  <wp:extent cx="3551789" cy="902694"/>
                  <wp:effectExtent l="0" t="8890" r="1905" b="1905"/>
                  <wp:docPr id="39" name="Рисунок 39"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093"/>
                          <pic:cNvPicPr>
                            <a:picLocks noChangeAspect="1" noChangeArrowheads="1"/>
                          </pic:cNvPicPr>
                        </pic:nvPicPr>
                        <pic:blipFill>
                          <a:blip r:embed="rId53" cstate="print">
                            <a:extLst>
                              <a:ext uri="{28A0092B-C50C-407E-A947-70E740481C1C}">
                                <a14:useLocalDpi xmlns:a14="http://schemas.microsoft.com/office/drawing/2010/main" val="0"/>
                              </a:ext>
                            </a:extLst>
                          </a:blip>
                          <a:srcRect t="32576" b="33586"/>
                          <a:stretch>
                            <a:fillRect/>
                          </a:stretch>
                        </pic:blipFill>
                        <pic:spPr bwMode="auto">
                          <a:xfrm rot="16200000">
                            <a:off x="0" y="0"/>
                            <a:ext cx="3552918" cy="902981"/>
                          </a:xfrm>
                          <a:prstGeom prst="rect">
                            <a:avLst/>
                          </a:prstGeom>
                          <a:noFill/>
                          <a:ln>
                            <a:noFill/>
                          </a:ln>
                        </pic:spPr>
                      </pic:pic>
                    </a:graphicData>
                  </a:graphic>
                </wp:inline>
              </w:drawing>
            </w:r>
          </w:p>
          <w:p w14:paraId="4F589AC1" w14:textId="77777777" w:rsidR="00655134" w:rsidRDefault="007C7293" w:rsidP="00655134">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w:t>
            </w:r>
          </w:p>
        </w:tc>
        <w:tc>
          <w:tcPr>
            <w:tcW w:w="3698" w:type="dxa"/>
          </w:tcPr>
          <w:p w14:paraId="1535C046" w14:textId="77777777" w:rsidR="00655134" w:rsidRDefault="00655134" w:rsidP="00655134">
            <w:pPr>
              <w:spacing w:line="360" w:lineRule="auto"/>
              <w:jc w:val="center"/>
              <w:rPr>
                <w:rFonts w:ascii="Times New Roman" w:hAnsi="Times New Roman" w:cs="Times New Roman"/>
                <w:color w:val="000000" w:themeColor="text1"/>
                <w:sz w:val="28"/>
                <w:szCs w:val="28"/>
              </w:rPr>
            </w:pPr>
            <w:r>
              <w:rPr>
                <w:noProof/>
                <w:lang w:eastAsia="ru-RU"/>
              </w:rPr>
              <w:drawing>
                <wp:inline distT="0" distB="0" distL="0" distR="0" wp14:anchorId="7DFB36D8" wp14:editId="2973FE2C">
                  <wp:extent cx="3533016" cy="1055726"/>
                  <wp:effectExtent l="318" t="0" r="0" b="0"/>
                  <wp:docPr id="40" name="Рисунок 40" descr="DSCN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N7524"/>
                          <pic:cNvPicPr>
                            <a:picLocks noChangeAspect="1" noChangeArrowheads="1"/>
                          </pic:cNvPicPr>
                        </pic:nvPicPr>
                        <pic:blipFill>
                          <a:blip r:embed="rId54" cstate="print">
                            <a:lum bright="18000" contrast="6000"/>
                            <a:extLst>
                              <a:ext uri="{28A0092B-C50C-407E-A947-70E740481C1C}">
                                <a14:useLocalDpi xmlns:a14="http://schemas.microsoft.com/office/drawing/2010/main" val="0"/>
                              </a:ext>
                            </a:extLst>
                          </a:blip>
                          <a:srcRect t="23553" b="35948"/>
                          <a:stretch>
                            <a:fillRect/>
                          </a:stretch>
                        </pic:blipFill>
                        <pic:spPr bwMode="auto">
                          <a:xfrm rot="5400000">
                            <a:off x="0" y="0"/>
                            <a:ext cx="3559851" cy="1063745"/>
                          </a:xfrm>
                          <a:prstGeom prst="rect">
                            <a:avLst/>
                          </a:prstGeom>
                          <a:noFill/>
                          <a:ln>
                            <a:noFill/>
                          </a:ln>
                        </pic:spPr>
                      </pic:pic>
                    </a:graphicData>
                  </a:graphic>
                </wp:inline>
              </w:drawing>
            </w:r>
          </w:p>
          <w:p w14:paraId="4A1DEEF5" w14:textId="77777777" w:rsidR="00655134" w:rsidRDefault="007C7293" w:rsidP="00655134">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w:t>
            </w:r>
          </w:p>
        </w:tc>
      </w:tr>
    </w:tbl>
    <w:p w14:paraId="342339E0" w14:textId="1678A13D" w:rsidR="00A20FAE" w:rsidRDefault="007C7293" w:rsidP="007C7293">
      <w:pPr>
        <w:spacing w:after="0" w:line="360" w:lineRule="auto"/>
        <w:jc w:val="center"/>
        <w:rPr>
          <w:rFonts w:ascii="Times New Roman" w:hAnsi="Times New Roman" w:cs="Times New Roman"/>
          <w:i/>
          <w:sz w:val="28"/>
          <w:szCs w:val="28"/>
        </w:rPr>
      </w:pPr>
      <w:r w:rsidRPr="008A7E93">
        <w:rPr>
          <w:rFonts w:ascii="Times New Roman" w:hAnsi="Times New Roman" w:cs="Times New Roman"/>
          <w:i/>
          <w:sz w:val="28"/>
          <w:szCs w:val="28"/>
        </w:rPr>
        <w:t>Рис.</w:t>
      </w:r>
      <w:r w:rsidR="00EB1811">
        <w:rPr>
          <w:rFonts w:ascii="Times New Roman" w:hAnsi="Times New Roman" w:cs="Times New Roman"/>
          <w:i/>
          <w:sz w:val="28"/>
          <w:szCs w:val="28"/>
        </w:rPr>
        <w:t xml:space="preserve"> 18.</w:t>
      </w:r>
      <w:r w:rsidRPr="008A7E93">
        <w:rPr>
          <w:rFonts w:ascii="Times New Roman" w:hAnsi="Times New Roman" w:cs="Times New Roman"/>
          <w:i/>
          <w:sz w:val="28"/>
          <w:szCs w:val="28"/>
        </w:rPr>
        <w:t xml:space="preserve"> </w:t>
      </w:r>
      <w:r>
        <w:rPr>
          <w:rFonts w:ascii="Times New Roman" w:hAnsi="Times New Roman" w:cs="Times New Roman"/>
          <w:i/>
          <w:sz w:val="28"/>
          <w:szCs w:val="28"/>
        </w:rPr>
        <w:t xml:space="preserve">Примеры продольных трещин с раскрытием на прямолинейных участках: </w:t>
      </w:r>
    </w:p>
    <w:p w14:paraId="46700AEF" w14:textId="77777777" w:rsidR="00655134" w:rsidRPr="007C7293" w:rsidRDefault="007C7293" w:rsidP="007C7293">
      <w:pPr>
        <w:spacing w:after="0" w:line="360" w:lineRule="auto"/>
        <w:jc w:val="center"/>
        <w:rPr>
          <w:rFonts w:ascii="Times New Roman" w:hAnsi="Times New Roman" w:cs="Times New Roman"/>
          <w:i/>
          <w:sz w:val="28"/>
          <w:szCs w:val="28"/>
        </w:rPr>
      </w:pPr>
      <w:r>
        <w:rPr>
          <w:rFonts w:ascii="Times New Roman" w:hAnsi="Times New Roman" w:cs="Times New Roman"/>
          <w:i/>
          <w:sz w:val="28"/>
          <w:szCs w:val="28"/>
        </w:rPr>
        <w:t>а –</w:t>
      </w:r>
      <w:r w:rsidR="00655134" w:rsidRPr="007C7293">
        <w:rPr>
          <w:rFonts w:ascii="Times New Roman" w:hAnsi="Times New Roman" w:cs="Times New Roman"/>
          <w:i/>
          <w:sz w:val="28"/>
          <w:szCs w:val="28"/>
        </w:rPr>
        <w:t xml:space="preserve"> </w:t>
      </w:r>
      <w:r w:rsidR="00655134" w:rsidRPr="00655134">
        <w:rPr>
          <w:rFonts w:ascii="Times New Roman" w:hAnsi="Times New Roman" w:cs="Times New Roman"/>
          <w:i/>
          <w:sz w:val="28"/>
          <w:szCs w:val="28"/>
        </w:rPr>
        <w:t>вследствие кратковременного перегрева</w:t>
      </w:r>
      <w:r w:rsidR="00655134">
        <w:rPr>
          <w:rFonts w:ascii="Times New Roman" w:hAnsi="Times New Roman" w:cs="Times New Roman"/>
          <w:i/>
          <w:sz w:val="28"/>
          <w:szCs w:val="28"/>
        </w:rPr>
        <w:t xml:space="preserve">, б </w:t>
      </w:r>
      <w:r>
        <w:rPr>
          <w:rFonts w:ascii="Times New Roman" w:hAnsi="Times New Roman" w:cs="Times New Roman"/>
          <w:i/>
          <w:sz w:val="28"/>
          <w:szCs w:val="28"/>
        </w:rPr>
        <w:t xml:space="preserve">– </w:t>
      </w:r>
      <w:r w:rsidR="00655134" w:rsidRPr="007C7293">
        <w:rPr>
          <w:rFonts w:ascii="Times New Roman" w:hAnsi="Times New Roman" w:cs="Times New Roman"/>
          <w:i/>
          <w:sz w:val="28"/>
          <w:szCs w:val="28"/>
        </w:rPr>
        <w:t>вследствие длительного перегрева</w:t>
      </w:r>
      <w:r>
        <w:rPr>
          <w:rFonts w:ascii="Times New Roman" w:hAnsi="Times New Roman" w:cs="Times New Roman"/>
          <w:i/>
          <w:sz w:val="28"/>
          <w:szCs w:val="28"/>
        </w:rPr>
        <w:t>,</w:t>
      </w:r>
      <w:r w:rsidR="00655134" w:rsidRPr="007C7293">
        <w:rPr>
          <w:rFonts w:ascii="Times New Roman" w:hAnsi="Times New Roman" w:cs="Times New Roman"/>
          <w:i/>
          <w:sz w:val="28"/>
          <w:szCs w:val="28"/>
        </w:rPr>
        <w:t xml:space="preserve"> в </w:t>
      </w:r>
      <w:r>
        <w:rPr>
          <w:rFonts w:ascii="Times New Roman" w:hAnsi="Times New Roman" w:cs="Times New Roman"/>
          <w:i/>
          <w:sz w:val="28"/>
          <w:szCs w:val="28"/>
        </w:rPr>
        <w:t xml:space="preserve">– </w:t>
      </w:r>
      <w:r w:rsidR="00655134" w:rsidRPr="007C7293">
        <w:rPr>
          <w:rFonts w:ascii="Times New Roman" w:hAnsi="Times New Roman" w:cs="Times New Roman"/>
          <w:i/>
          <w:sz w:val="28"/>
          <w:szCs w:val="28"/>
        </w:rPr>
        <w:t>вследствие исчерпания ресурса</w:t>
      </w:r>
    </w:p>
    <w:p w14:paraId="53605461" w14:textId="77777777" w:rsidR="004F1C7C" w:rsidRPr="007C7293" w:rsidRDefault="004F1C7C" w:rsidP="007C7293">
      <w:pPr>
        <w:spacing w:after="0" w:line="360" w:lineRule="auto"/>
        <w:ind w:firstLine="709"/>
        <w:jc w:val="both"/>
        <w:rPr>
          <w:rFonts w:ascii="Times New Roman" w:hAnsi="Times New Roman" w:cs="Times New Roman"/>
          <w:color w:val="000000" w:themeColor="text1"/>
          <w:sz w:val="28"/>
          <w:szCs w:val="28"/>
        </w:rPr>
      </w:pPr>
    </w:p>
    <w:p w14:paraId="3191FA1C"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Pr>
          <w:noProof/>
          <w:lang w:eastAsia="ru-RU"/>
        </w:rPr>
        <w:drawing>
          <wp:inline distT="0" distB="0" distL="0" distR="0" wp14:anchorId="61EAA1A5" wp14:editId="0148119C">
            <wp:extent cx="4797631" cy="1866915"/>
            <wp:effectExtent l="0" t="0" r="3175" b="0"/>
            <wp:docPr id="41" name="Рисунок 41" descr="DSCN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N7137"/>
                    <pic:cNvPicPr>
                      <a:picLocks noChangeAspect="1" noChangeArrowheads="1"/>
                    </pic:cNvPicPr>
                  </pic:nvPicPr>
                  <pic:blipFill rotWithShape="1">
                    <a:blip r:embed="rId55" cstate="print">
                      <a:lum bright="18000" contrast="54000"/>
                      <a:extLst>
                        <a:ext uri="{28A0092B-C50C-407E-A947-70E740481C1C}">
                          <a14:useLocalDpi xmlns:a14="http://schemas.microsoft.com/office/drawing/2010/main" val="0"/>
                        </a:ext>
                      </a:extLst>
                    </a:blip>
                    <a:srcRect t="28387" b="19569"/>
                    <a:stretch/>
                  </pic:blipFill>
                  <pic:spPr bwMode="auto">
                    <a:xfrm>
                      <a:off x="0" y="0"/>
                      <a:ext cx="4810157" cy="1871789"/>
                    </a:xfrm>
                    <a:prstGeom prst="rect">
                      <a:avLst/>
                    </a:prstGeom>
                    <a:noFill/>
                    <a:ln>
                      <a:noFill/>
                    </a:ln>
                    <a:extLst>
                      <a:ext uri="{53640926-AAD7-44D8-BBD7-CCE9431645EC}">
                        <a14:shadowObscured xmlns:a14="http://schemas.microsoft.com/office/drawing/2010/main"/>
                      </a:ext>
                    </a:extLst>
                  </pic:spPr>
                </pic:pic>
              </a:graphicData>
            </a:graphic>
          </wp:inline>
        </w:drawing>
      </w:r>
    </w:p>
    <w:p w14:paraId="4834DB17" w14:textId="2CCE67BE" w:rsidR="004F1C7C" w:rsidRPr="007C7293" w:rsidRDefault="004F1C7C" w:rsidP="007C7293">
      <w:pPr>
        <w:spacing w:after="0" w:line="360" w:lineRule="auto"/>
        <w:jc w:val="center"/>
        <w:rPr>
          <w:rFonts w:ascii="Times New Roman" w:hAnsi="Times New Roman" w:cs="Times New Roman"/>
          <w:i/>
          <w:sz w:val="28"/>
          <w:szCs w:val="28"/>
        </w:rPr>
      </w:pPr>
      <w:r w:rsidRPr="007C7293">
        <w:rPr>
          <w:rFonts w:ascii="Times New Roman" w:hAnsi="Times New Roman" w:cs="Times New Roman"/>
          <w:i/>
          <w:sz w:val="28"/>
          <w:szCs w:val="28"/>
        </w:rPr>
        <w:t xml:space="preserve">Рис. </w:t>
      </w:r>
      <w:r w:rsidR="00EB1811">
        <w:rPr>
          <w:rFonts w:ascii="Times New Roman" w:hAnsi="Times New Roman" w:cs="Times New Roman"/>
          <w:i/>
          <w:sz w:val="28"/>
          <w:szCs w:val="28"/>
        </w:rPr>
        <w:t xml:space="preserve">19. </w:t>
      </w:r>
      <w:r w:rsidRPr="007C7293">
        <w:rPr>
          <w:rFonts w:ascii="Times New Roman" w:hAnsi="Times New Roman" w:cs="Times New Roman"/>
          <w:i/>
          <w:sz w:val="28"/>
          <w:szCs w:val="28"/>
        </w:rPr>
        <w:t>Продольная трещина на прямолинейном участке с раскрытием с изгибом</w:t>
      </w:r>
    </w:p>
    <w:p w14:paraId="75C1F27E"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sidRPr="00CD1792">
        <w:rPr>
          <w:rFonts w:ascii="Times New Roman" w:hAnsi="Times New Roman" w:cs="Times New Roman"/>
          <w:noProof/>
          <w:color w:val="000000" w:themeColor="text1"/>
          <w:sz w:val="24"/>
          <w:szCs w:val="24"/>
          <w:lang w:eastAsia="ru-RU"/>
        </w:rPr>
        <w:lastRenderedPageBreak/>
        <w:drawing>
          <wp:inline distT="0" distB="0" distL="0" distR="0" wp14:anchorId="44D838E8" wp14:editId="0BD49F67">
            <wp:extent cx="4311462" cy="2137145"/>
            <wp:effectExtent l="0" t="0" r="0" b="0"/>
            <wp:docPr id="42" name="Content Placeholder 1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1522956C-891B-7D41-9E5D-516BF81215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1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1522956C-891B-7D41-9E5D-516BF812157F}"/>
                        </a:ext>
                      </a:extLst>
                    </pic:cNvPr>
                    <pic:cNvPicPr>
                      <a:picLocks noChangeAspect="1"/>
                    </pic:cNvPicPr>
                  </pic:nvPicPr>
                  <pic:blipFill rotWithShape="1">
                    <a:blip r:embed="rId56" cstate="email">
                      <a:extLst>
                        <a:ext uri="{28A0092B-C50C-407E-A947-70E740481C1C}">
                          <a14:useLocalDpi xmlns:a14="http://schemas.microsoft.com/office/drawing/2010/main"/>
                        </a:ext>
                      </a:extLst>
                    </a:blip>
                    <a:srcRect t="22939" b="13322"/>
                    <a:stretch/>
                  </pic:blipFill>
                  <pic:spPr bwMode="auto">
                    <a:xfrm>
                      <a:off x="0" y="0"/>
                      <a:ext cx="4379787" cy="2171013"/>
                    </a:xfrm>
                    <a:prstGeom prst="rect">
                      <a:avLst/>
                    </a:prstGeom>
                    <a:ln>
                      <a:noFill/>
                    </a:ln>
                    <a:extLst>
                      <a:ext uri="{53640926-AAD7-44D8-BBD7-CCE9431645EC}">
                        <a14:shadowObscured xmlns:a14="http://schemas.microsoft.com/office/drawing/2010/main"/>
                      </a:ext>
                    </a:extLst>
                  </pic:spPr>
                </pic:pic>
              </a:graphicData>
            </a:graphic>
          </wp:inline>
        </w:drawing>
      </w:r>
    </w:p>
    <w:p w14:paraId="2C80B1C1" w14:textId="056EC1EA" w:rsidR="004F1C7C" w:rsidRDefault="004F1C7C" w:rsidP="004F1C7C">
      <w:pPr>
        <w:spacing w:after="0" w:line="360" w:lineRule="auto"/>
        <w:jc w:val="center"/>
        <w:rPr>
          <w:rFonts w:ascii="Times New Roman" w:hAnsi="Times New Roman" w:cs="Times New Roman"/>
          <w:i/>
          <w:sz w:val="28"/>
          <w:szCs w:val="28"/>
        </w:rPr>
      </w:pPr>
      <w:r w:rsidRPr="00225582">
        <w:rPr>
          <w:rFonts w:ascii="Times New Roman" w:hAnsi="Times New Roman" w:cs="Times New Roman"/>
          <w:i/>
          <w:sz w:val="28"/>
          <w:szCs w:val="28"/>
        </w:rPr>
        <w:t xml:space="preserve">Рис. </w:t>
      </w:r>
      <w:r w:rsidR="00EB1811">
        <w:rPr>
          <w:rFonts w:ascii="Times New Roman" w:hAnsi="Times New Roman" w:cs="Times New Roman"/>
          <w:i/>
          <w:sz w:val="28"/>
          <w:szCs w:val="28"/>
        </w:rPr>
        <w:t xml:space="preserve">20. </w:t>
      </w:r>
      <w:r w:rsidRPr="00225582">
        <w:rPr>
          <w:rFonts w:ascii="Times New Roman" w:hAnsi="Times New Roman" w:cs="Times New Roman"/>
          <w:i/>
          <w:sz w:val="28"/>
          <w:szCs w:val="28"/>
        </w:rPr>
        <w:t>Продольная трещина на прямолинейном участке с раскрытием</w:t>
      </w:r>
    </w:p>
    <w:p w14:paraId="2AD0604E"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u-RU"/>
        </w:rPr>
        <w:drawing>
          <wp:inline distT="0" distB="0" distL="0" distR="0" wp14:anchorId="02D14D34" wp14:editId="588E5DBB">
            <wp:extent cx="4283506" cy="270427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дольная трещина без раскрытия.jpg"/>
                    <pic:cNvPicPr/>
                  </pic:nvPicPr>
                  <pic:blipFill rotWithShape="1">
                    <a:blip r:embed="rId57" cstate="print">
                      <a:extLst>
                        <a:ext uri="{28A0092B-C50C-407E-A947-70E740481C1C}">
                          <a14:useLocalDpi xmlns:a14="http://schemas.microsoft.com/office/drawing/2010/main" val="0"/>
                        </a:ext>
                      </a:extLst>
                    </a:blip>
                    <a:srcRect t="11056" b="4773"/>
                    <a:stretch/>
                  </pic:blipFill>
                  <pic:spPr bwMode="auto">
                    <a:xfrm>
                      <a:off x="0" y="0"/>
                      <a:ext cx="4346631" cy="2744132"/>
                    </a:xfrm>
                    <a:prstGeom prst="rect">
                      <a:avLst/>
                    </a:prstGeom>
                    <a:ln>
                      <a:noFill/>
                    </a:ln>
                    <a:extLst>
                      <a:ext uri="{53640926-AAD7-44D8-BBD7-CCE9431645EC}">
                        <a14:shadowObscured xmlns:a14="http://schemas.microsoft.com/office/drawing/2010/main"/>
                      </a:ext>
                    </a:extLst>
                  </pic:spPr>
                </pic:pic>
              </a:graphicData>
            </a:graphic>
          </wp:inline>
        </w:drawing>
      </w:r>
    </w:p>
    <w:p w14:paraId="170B4A68" w14:textId="0511D1FA" w:rsidR="004F1C7C" w:rsidRPr="00225582" w:rsidRDefault="004F1C7C" w:rsidP="004F1C7C">
      <w:pPr>
        <w:spacing w:after="0" w:line="360" w:lineRule="auto"/>
        <w:jc w:val="center"/>
        <w:rPr>
          <w:rFonts w:ascii="Times New Roman" w:hAnsi="Times New Roman" w:cs="Times New Roman"/>
          <w:i/>
          <w:sz w:val="28"/>
          <w:szCs w:val="28"/>
        </w:rPr>
      </w:pPr>
      <w:r w:rsidRPr="00225582">
        <w:rPr>
          <w:rFonts w:ascii="Times New Roman" w:hAnsi="Times New Roman" w:cs="Times New Roman"/>
          <w:i/>
          <w:sz w:val="28"/>
          <w:szCs w:val="28"/>
        </w:rPr>
        <w:t xml:space="preserve">Рис. </w:t>
      </w:r>
      <w:r w:rsidR="00EB1811">
        <w:rPr>
          <w:rFonts w:ascii="Times New Roman" w:hAnsi="Times New Roman" w:cs="Times New Roman"/>
          <w:i/>
          <w:sz w:val="28"/>
          <w:szCs w:val="28"/>
        </w:rPr>
        <w:t xml:space="preserve">21. </w:t>
      </w:r>
      <w:r w:rsidRPr="00225582">
        <w:rPr>
          <w:rFonts w:ascii="Times New Roman" w:hAnsi="Times New Roman" w:cs="Times New Roman"/>
          <w:i/>
          <w:sz w:val="28"/>
          <w:szCs w:val="28"/>
        </w:rPr>
        <w:t>Пример продольной трещины на прямолинейном участке без раскрытия</w:t>
      </w:r>
    </w:p>
    <w:p w14:paraId="594DB0A9" w14:textId="77777777" w:rsidR="00676333" w:rsidRDefault="00676333" w:rsidP="00AE29C4">
      <w:pPr>
        <w:spacing w:after="0" w:line="360" w:lineRule="auto"/>
        <w:ind w:firstLine="709"/>
        <w:jc w:val="both"/>
        <w:rPr>
          <w:rFonts w:ascii="Times New Roman" w:hAnsi="Times New Roman" w:cs="Times New Roman"/>
          <w:color w:val="000000" w:themeColor="text1"/>
          <w:sz w:val="28"/>
          <w:szCs w:val="28"/>
        </w:rPr>
      </w:pPr>
    </w:p>
    <w:p w14:paraId="273248DB" w14:textId="77777777" w:rsidR="004F1C7C" w:rsidRPr="00AE29C4" w:rsidRDefault="004F1C7C" w:rsidP="00AE29C4">
      <w:pPr>
        <w:spacing w:after="0" w:line="360" w:lineRule="auto"/>
        <w:ind w:firstLine="709"/>
        <w:jc w:val="both"/>
        <w:rPr>
          <w:rFonts w:ascii="Times New Roman" w:hAnsi="Times New Roman" w:cs="Times New Roman"/>
          <w:color w:val="000000" w:themeColor="text1"/>
          <w:sz w:val="28"/>
          <w:szCs w:val="28"/>
        </w:rPr>
      </w:pPr>
      <w:r w:rsidRPr="00AE29C4">
        <w:rPr>
          <w:rFonts w:ascii="Times New Roman" w:hAnsi="Times New Roman" w:cs="Times New Roman"/>
          <w:color w:val="000000" w:themeColor="text1"/>
          <w:sz w:val="28"/>
          <w:szCs w:val="28"/>
        </w:rPr>
        <w:t>б) на растянутых участках гибов</w:t>
      </w:r>
    </w:p>
    <w:p w14:paraId="4F21C190"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2DD08768" wp14:editId="10979FC1">
            <wp:extent cx="4267680" cy="2938750"/>
            <wp:effectExtent l="0" t="0" r="0" b="0"/>
            <wp:docPr id="44" name="Рисунок 44" descr="DSC0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0140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8243"/>
                    <a:stretch/>
                  </pic:blipFill>
                  <pic:spPr bwMode="auto">
                    <a:xfrm>
                      <a:off x="0" y="0"/>
                      <a:ext cx="4313119" cy="2970039"/>
                    </a:xfrm>
                    <a:prstGeom prst="rect">
                      <a:avLst/>
                    </a:prstGeom>
                    <a:noFill/>
                    <a:ln>
                      <a:noFill/>
                    </a:ln>
                    <a:extLst>
                      <a:ext uri="{53640926-AAD7-44D8-BBD7-CCE9431645EC}">
                        <a14:shadowObscured xmlns:a14="http://schemas.microsoft.com/office/drawing/2010/main"/>
                      </a:ext>
                    </a:extLst>
                  </pic:spPr>
                </pic:pic>
              </a:graphicData>
            </a:graphic>
          </wp:inline>
        </w:drawing>
      </w:r>
    </w:p>
    <w:p w14:paraId="5D0BA081" w14:textId="00EB83DF" w:rsidR="004F1C7C" w:rsidRPr="00AE29C4" w:rsidRDefault="004F1C7C" w:rsidP="004F1C7C">
      <w:pPr>
        <w:spacing w:after="0" w:line="360" w:lineRule="auto"/>
        <w:jc w:val="center"/>
        <w:rPr>
          <w:rFonts w:ascii="Times New Roman" w:hAnsi="Times New Roman" w:cs="Times New Roman"/>
          <w:i/>
          <w:sz w:val="28"/>
          <w:szCs w:val="28"/>
        </w:rPr>
      </w:pPr>
      <w:r w:rsidRPr="00AE29C4">
        <w:rPr>
          <w:rFonts w:ascii="Times New Roman" w:hAnsi="Times New Roman" w:cs="Times New Roman"/>
          <w:i/>
          <w:sz w:val="28"/>
          <w:szCs w:val="28"/>
        </w:rPr>
        <w:t>Рис.</w:t>
      </w:r>
      <w:r w:rsidR="00EB1811">
        <w:rPr>
          <w:rFonts w:ascii="Times New Roman" w:hAnsi="Times New Roman" w:cs="Times New Roman"/>
          <w:i/>
          <w:sz w:val="28"/>
          <w:szCs w:val="28"/>
        </w:rPr>
        <w:t xml:space="preserve"> 22.</w:t>
      </w:r>
      <w:r w:rsidRPr="00AE29C4">
        <w:rPr>
          <w:rFonts w:ascii="Times New Roman" w:hAnsi="Times New Roman" w:cs="Times New Roman"/>
          <w:i/>
          <w:sz w:val="28"/>
          <w:szCs w:val="28"/>
        </w:rPr>
        <w:t xml:space="preserve"> Пример продольной трещины с раскрытием на растянутой части гиба</w:t>
      </w:r>
    </w:p>
    <w:p w14:paraId="221963FC" w14:textId="77777777" w:rsidR="004F1C7C" w:rsidRPr="00A20FAE" w:rsidRDefault="004F1C7C" w:rsidP="00A20FAE">
      <w:pPr>
        <w:spacing w:after="0" w:line="360" w:lineRule="auto"/>
        <w:ind w:firstLine="709"/>
        <w:jc w:val="both"/>
        <w:rPr>
          <w:rFonts w:ascii="Times New Roman" w:hAnsi="Times New Roman" w:cs="Times New Roman"/>
          <w:color w:val="000000" w:themeColor="text1"/>
          <w:sz w:val="28"/>
          <w:szCs w:val="28"/>
        </w:rPr>
      </w:pPr>
    </w:p>
    <w:p w14:paraId="431D7C56"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Pr>
          <w:b/>
          <w:noProof/>
          <w:lang w:eastAsia="ru-RU"/>
        </w:rPr>
        <w:drawing>
          <wp:inline distT="0" distB="0" distL="0" distR="0" wp14:anchorId="5146E3B8" wp14:editId="279AEB1A">
            <wp:extent cx="4191990" cy="1696735"/>
            <wp:effectExtent l="0" t="0" r="0" b="0"/>
            <wp:docPr id="45" name="Рисунок 45" descr="DSCN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N7177"/>
                    <pic:cNvPicPr>
                      <a:picLocks noChangeAspect="1" noChangeArrowheads="1"/>
                    </pic:cNvPicPr>
                  </pic:nvPicPr>
                  <pic:blipFill>
                    <a:blip r:embed="rId59" cstate="print">
                      <a:lum contrast="24000"/>
                      <a:extLst>
                        <a:ext uri="{28A0092B-C50C-407E-A947-70E740481C1C}">
                          <a14:useLocalDpi xmlns:a14="http://schemas.microsoft.com/office/drawing/2010/main" val="0"/>
                        </a:ext>
                      </a:extLst>
                    </a:blip>
                    <a:srcRect t="22194" b="23799"/>
                    <a:stretch>
                      <a:fillRect/>
                    </a:stretch>
                  </pic:blipFill>
                  <pic:spPr bwMode="auto">
                    <a:xfrm>
                      <a:off x="0" y="0"/>
                      <a:ext cx="4201857" cy="1700729"/>
                    </a:xfrm>
                    <a:prstGeom prst="rect">
                      <a:avLst/>
                    </a:prstGeom>
                    <a:noFill/>
                    <a:ln>
                      <a:noFill/>
                    </a:ln>
                  </pic:spPr>
                </pic:pic>
              </a:graphicData>
            </a:graphic>
          </wp:inline>
        </w:drawing>
      </w:r>
    </w:p>
    <w:p w14:paraId="5D37B526" w14:textId="23D87B3E" w:rsidR="004F1C7C" w:rsidRPr="00AE29C4" w:rsidRDefault="004F1C7C" w:rsidP="004F1C7C">
      <w:pPr>
        <w:spacing w:after="0" w:line="360" w:lineRule="auto"/>
        <w:jc w:val="center"/>
        <w:rPr>
          <w:rFonts w:ascii="Times New Roman" w:hAnsi="Times New Roman" w:cs="Times New Roman"/>
          <w:i/>
          <w:sz w:val="28"/>
          <w:szCs w:val="28"/>
        </w:rPr>
      </w:pPr>
      <w:r w:rsidRPr="00AE29C4">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23. </w:t>
      </w:r>
      <w:r w:rsidRPr="00AE29C4">
        <w:rPr>
          <w:rFonts w:ascii="Times New Roman" w:hAnsi="Times New Roman" w:cs="Times New Roman"/>
          <w:i/>
          <w:sz w:val="28"/>
          <w:szCs w:val="28"/>
        </w:rPr>
        <w:t>Продольная трещина на растянутой части гиба</w:t>
      </w:r>
    </w:p>
    <w:p w14:paraId="3D2D5EB4" w14:textId="77777777" w:rsidR="00AE29C4" w:rsidRPr="00AE29C4" w:rsidRDefault="00AE29C4" w:rsidP="00AE29C4">
      <w:pPr>
        <w:spacing w:after="0" w:line="360" w:lineRule="auto"/>
        <w:ind w:firstLine="709"/>
        <w:jc w:val="both"/>
        <w:rPr>
          <w:rFonts w:ascii="Times New Roman" w:hAnsi="Times New Roman" w:cs="Times New Roman"/>
          <w:color w:val="000000" w:themeColor="text1"/>
          <w:sz w:val="28"/>
          <w:szCs w:val="28"/>
        </w:rPr>
      </w:pPr>
    </w:p>
    <w:p w14:paraId="1096E873" w14:textId="77777777" w:rsidR="004F1C7C" w:rsidRPr="00AE29C4" w:rsidRDefault="004F1C7C" w:rsidP="00AE29C4">
      <w:pPr>
        <w:spacing w:after="0" w:line="360" w:lineRule="auto"/>
        <w:ind w:firstLine="709"/>
        <w:jc w:val="both"/>
        <w:rPr>
          <w:rFonts w:ascii="Times New Roman" w:hAnsi="Times New Roman" w:cs="Times New Roman"/>
          <w:color w:val="000000" w:themeColor="text1"/>
          <w:sz w:val="28"/>
          <w:szCs w:val="28"/>
        </w:rPr>
      </w:pPr>
      <w:r w:rsidRPr="00AE29C4">
        <w:rPr>
          <w:rFonts w:ascii="Times New Roman" w:hAnsi="Times New Roman" w:cs="Times New Roman"/>
          <w:color w:val="000000" w:themeColor="text1"/>
          <w:sz w:val="28"/>
          <w:szCs w:val="28"/>
        </w:rPr>
        <w:t>в) на нейтральных участках гибов</w:t>
      </w:r>
    </w:p>
    <w:p w14:paraId="08603B14"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7D3A1570" wp14:editId="38557774">
            <wp:extent cx="4132613" cy="2436621"/>
            <wp:effectExtent l="0" t="0" r="1270" b="1905"/>
            <wp:docPr id="46" name="Рисунок 46" descr="DSC0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1372"/>
                    <pic:cNvPicPr>
                      <a:picLocks noChangeAspect="1" noChangeArrowheads="1"/>
                    </pic:cNvPicPr>
                  </pic:nvPicPr>
                  <pic:blipFill>
                    <a:blip r:embed="rId60" cstate="print">
                      <a:extLst>
                        <a:ext uri="{28A0092B-C50C-407E-A947-70E740481C1C}">
                          <a14:useLocalDpi xmlns:a14="http://schemas.microsoft.com/office/drawing/2010/main" val="0"/>
                        </a:ext>
                      </a:extLst>
                    </a:blip>
                    <a:srcRect t="8313" b="13098"/>
                    <a:stretch>
                      <a:fillRect/>
                    </a:stretch>
                  </pic:blipFill>
                  <pic:spPr bwMode="auto">
                    <a:xfrm>
                      <a:off x="0" y="0"/>
                      <a:ext cx="4134356" cy="2437649"/>
                    </a:xfrm>
                    <a:prstGeom prst="rect">
                      <a:avLst/>
                    </a:prstGeom>
                    <a:noFill/>
                    <a:ln>
                      <a:noFill/>
                    </a:ln>
                  </pic:spPr>
                </pic:pic>
              </a:graphicData>
            </a:graphic>
          </wp:inline>
        </w:drawing>
      </w:r>
    </w:p>
    <w:p w14:paraId="6EC723B0" w14:textId="42FCC1FB" w:rsidR="004F1C7C" w:rsidRPr="00AE29C4" w:rsidRDefault="004F1C7C" w:rsidP="00AE29C4">
      <w:pPr>
        <w:spacing w:after="0" w:line="360" w:lineRule="auto"/>
        <w:jc w:val="center"/>
        <w:rPr>
          <w:rFonts w:ascii="Times New Roman" w:hAnsi="Times New Roman" w:cs="Times New Roman"/>
          <w:i/>
          <w:sz w:val="28"/>
          <w:szCs w:val="28"/>
        </w:rPr>
      </w:pPr>
      <w:r w:rsidRPr="00AE29C4">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24. </w:t>
      </w:r>
      <w:r w:rsidRPr="00AE29C4">
        <w:rPr>
          <w:rFonts w:ascii="Times New Roman" w:hAnsi="Times New Roman" w:cs="Times New Roman"/>
          <w:i/>
          <w:sz w:val="28"/>
          <w:szCs w:val="28"/>
        </w:rPr>
        <w:t>Пример продольной трещины с раскрытием вдоль нейтральной линии гиба</w:t>
      </w:r>
    </w:p>
    <w:p w14:paraId="68B10455"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41D46A18" wp14:editId="0CF6E31A">
            <wp:extent cx="3728852" cy="2322543"/>
            <wp:effectExtent l="0" t="0" r="5080" b="1905"/>
            <wp:docPr id="47" name="Рисунок 47" descr="DSC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8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568" b="12436"/>
                    <a:stretch/>
                  </pic:blipFill>
                  <pic:spPr bwMode="auto">
                    <a:xfrm>
                      <a:off x="0" y="0"/>
                      <a:ext cx="3733861" cy="2325663"/>
                    </a:xfrm>
                    <a:prstGeom prst="rect">
                      <a:avLst/>
                    </a:prstGeom>
                    <a:noFill/>
                    <a:ln>
                      <a:noFill/>
                    </a:ln>
                    <a:extLst>
                      <a:ext uri="{53640926-AAD7-44D8-BBD7-CCE9431645EC}">
                        <a14:shadowObscured xmlns:a14="http://schemas.microsoft.com/office/drawing/2010/main"/>
                      </a:ext>
                    </a:extLst>
                  </pic:spPr>
                </pic:pic>
              </a:graphicData>
            </a:graphic>
          </wp:inline>
        </w:drawing>
      </w:r>
    </w:p>
    <w:p w14:paraId="6A001235" w14:textId="75AA8675" w:rsidR="004F1C7C" w:rsidRPr="0049649D" w:rsidRDefault="004F1C7C" w:rsidP="004F1C7C">
      <w:pPr>
        <w:spacing w:after="0" w:line="360" w:lineRule="auto"/>
        <w:jc w:val="center"/>
        <w:rPr>
          <w:rFonts w:ascii="Times New Roman" w:hAnsi="Times New Roman" w:cs="Times New Roman"/>
          <w:i/>
          <w:sz w:val="28"/>
          <w:szCs w:val="28"/>
        </w:rPr>
      </w:pPr>
      <w:r w:rsidRPr="0049649D">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25. </w:t>
      </w:r>
      <w:r w:rsidRPr="0049649D">
        <w:rPr>
          <w:rFonts w:ascii="Times New Roman" w:hAnsi="Times New Roman" w:cs="Times New Roman"/>
          <w:i/>
          <w:sz w:val="28"/>
          <w:szCs w:val="28"/>
        </w:rPr>
        <w:t>Пример продольной трещины вдоль нейтральной линии гиба без раскрытия</w:t>
      </w:r>
    </w:p>
    <w:p w14:paraId="1FC77996"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sidRPr="00E56127">
        <w:rPr>
          <w:rFonts w:ascii="Times New Roman" w:hAnsi="Times New Roman" w:cs="Times New Roman"/>
          <w:noProof/>
          <w:color w:val="000000" w:themeColor="text1"/>
          <w:sz w:val="24"/>
          <w:szCs w:val="24"/>
          <w:lang w:eastAsia="ru-RU"/>
        </w:rPr>
        <w:lastRenderedPageBreak/>
        <w:drawing>
          <wp:inline distT="0" distB="0" distL="0" distR="0" wp14:anchorId="767321C0" wp14:editId="39E2C3A1">
            <wp:extent cx="3740728" cy="1951225"/>
            <wp:effectExtent l="0" t="0" r="0" b="0"/>
            <wp:docPr id="48" name="Content Placeholder 1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E19D29E3-A134-B141-AABD-45B3DE677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1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E19D29E3-A134-B141-AABD-45B3DE677FF0}"/>
                        </a:ext>
                      </a:extLst>
                    </pic:cNvPr>
                    <pic:cNvPicPr>
                      <a:picLocks noChangeAspect="1"/>
                    </pic:cNvPicPr>
                  </pic:nvPicPr>
                  <pic:blipFill rotWithShape="1">
                    <a:blip r:embed="rId62" cstate="email">
                      <a:extLst>
                        <a:ext uri="{28A0092B-C50C-407E-A947-70E740481C1C}">
                          <a14:useLocalDpi xmlns:a14="http://schemas.microsoft.com/office/drawing/2010/main"/>
                        </a:ext>
                      </a:extLst>
                    </a:blip>
                    <a:srcRect t="15037" b="15413"/>
                    <a:stretch/>
                  </pic:blipFill>
                  <pic:spPr bwMode="auto">
                    <a:xfrm>
                      <a:off x="0" y="0"/>
                      <a:ext cx="3761257" cy="1961933"/>
                    </a:xfrm>
                    <a:prstGeom prst="rect">
                      <a:avLst/>
                    </a:prstGeom>
                    <a:ln>
                      <a:noFill/>
                    </a:ln>
                    <a:extLst>
                      <a:ext uri="{53640926-AAD7-44D8-BBD7-CCE9431645EC}">
                        <a14:shadowObscured xmlns:a14="http://schemas.microsoft.com/office/drawing/2010/main"/>
                      </a:ext>
                    </a:extLst>
                  </pic:spPr>
                </pic:pic>
              </a:graphicData>
            </a:graphic>
          </wp:inline>
        </w:drawing>
      </w:r>
    </w:p>
    <w:p w14:paraId="42902C69" w14:textId="29F53343" w:rsidR="004F1C7C" w:rsidRPr="0049649D" w:rsidRDefault="004F1C7C" w:rsidP="004F1C7C">
      <w:pPr>
        <w:spacing w:after="0" w:line="360" w:lineRule="auto"/>
        <w:jc w:val="center"/>
        <w:rPr>
          <w:rFonts w:ascii="Times New Roman" w:hAnsi="Times New Roman" w:cs="Times New Roman"/>
          <w:i/>
          <w:sz w:val="28"/>
          <w:szCs w:val="28"/>
        </w:rPr>
      </w:pPr>
      <w:r w:rsidRPr="0049649D">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26. </w:t>
      </w:r>
      <w:r w:rsidRPr="0049649D">
        <w:rPr>
          <w:rFonts w:ascii="Times New Roman" w:hAnsi="Times New Roman" w:cs="Times New Roman"/>
          <w:i/>
          <w:sz w:val="28"/>
          <w:szCs w:val="28"/>
        </w:rPr>
        <w:t>Пример трещин</w:t>
      </w:r>
      <w:r w:rsidR="0049649D">
        <w:rPr>
          <w:rFonts w:ascii="Times New Roman" w:hAnsi="Times New Roman" w:cs="Times New Roman"/>
          <w:i/>
          <w:sz w:val="28"/>
          <w:szCs w:val="28"/>
        </w:rPr>
        <w:t>ы</w:t>
      </w:r>
      <w:r w:rsidRPr="0049649D">
        <w:rPr>
          <w:rFonts w:ascii="Times New Roman" w:hAnsi="Times New Roman" w:cs="Times New Roman"/>
          <w:i/>
          <w:sz w:val="28"/>
          <w:szCs w:val="28"/>
        </w:rPr>
        <w:t xml:space="preserve"> без раскрытия на гибе</w:t>
      </w:r>
    </w:p>
    <w:p w14:paraId="30048579" w14:textId="77777777" w:rsidR="0049649D" w:rsidRPr="0049649D" w:rsidRDefault="0049649D" w:rsidP="0049649D">
      <w:pPr>
        <w:spacing w:after="0" w:line="360" w:lineRule="auto"/>
        <w:ind w:firstLine="709"/>
        <w:jc w:val="both"/>
        <w:rPr>
          <w:rFonts w:ascii="Times New Roman" w:hAnsi="Times New Roman" w:cs="Times New Roman"/>
          <w:color w:val="000000" w:themeColor="text1"/>
          <w:sz w:val="28"/>
          <w:szCs w:val="28"/>
        </w:rPr>
      </w:pPr>
    </w:p>
    <w:p w14:paraId="388137D1" w14:textId="77777777" w:rsidR="004F1C7C" w:rsidRPr="0049649D" w:rsidRDefault="0049649D" w:rsidP="004964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3.1.4.1.1.</w:t>
      </w:r>
      <w:r w:rsidR="004F1C7C" w:rsidRPr="0049649D">
        <w:rPr>
          <w:rFonts w:ascii="Times New Roman" w:hAnsi="Times New Roman" w:cs="Times New Roman"/>
          <w:color w:val="000000" w:themeColor="text1"/>
          <w:sz w:val="28"/>
          <w:szCs w:val="28"/>
        </w:rPr>
        <w:t>2 Поперечные трещины</w:t>
      </w:r>
    </w:p>
    <w:p w14:paraId="504723FE" w14:textId="77777777" w:rsidR="004F1C7C" w:rsidRPr="0049649D" w:rsidRDefault="004F1C7C" w:rsidP="0049649D">
      <w:pPr>
        <w:spacing w:after="0" w:line="360" w:lineRule="auto"/>
        <w:ind w:firstLine="709"/>
        <w:jc w:val="both"/>
        <w:rPr>
          <w:rFonts w:ascii="Times New Roman" w:hAnsi="Times New Roman" w:cs="Times New Roman"/>
          <w:color w:val="000000" w:themeColor="text1"/>
          <w:sz w:val="28"/>
          <w:szCs w:val="28"/>
        </w:rPr>
      </w:pPr>
    </w:p>
    <w:p w14:paraId="543CA3A9"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4B77BB26" wp14:editId="629C0689">
            <wp:extent cx="3742661" cy="2453033"/>
            <wp:effectExtent l="0" t="0" r="0" b="0"/>
            <wp:docPr id="49" name="Рисунок 49" descr="DSCN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N777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2445"/>
                    <a:stretch/>
                  </pic:blipFill>
                  <pic:spPr bwMode="auto">
                    <a:xfrm>
                      <a:off x="0" y="0"/>
                      <a:ext cx="3761226" cy="2465201"/>
                    </a:xfrm>
                    <a:prstGeom prst="rect">
                      <a:avLst/>
                    </a:prstGeom>
                    <a:noFill/>
                    <a:ln>
                      <a:noFill/>
                    </a:ln>
                    <a:extLst>
                      <a:ext uri="{53640926-AAD7-44D8-BBD7-CCE9431645EC}">
                        <a14:shadowObscured xmlns:a14="http://schemas.microsoft.com/office/drawing/2010/main"/>
                      </a:ext>
                    </a:extLst>
                  </pic:spPr>
                </pic:pic>
              </a:graphicData>
            </a:graphic>
          </wp:inline>
        </w:drawing>
      </w:r>
    </w:p>
    <w:p w14:paraId="355F62D0" w14:textId="1D258051" w:rsidR="004F1C7C" w:rsidRPr="0049649D" w:rsidRDefault="004F1C7C" w:rsidP="004F1C7C">
      <w:pPr>
        <w:spacing w:after="0" w:line="360" w:lineRule="auto"/>
        <w:jc w:val="center"/>
        <w:rPr>
          <w:rFonts w:ascii="Times New Roman" w:hAnsi="Times New Roman" w:cs="Times New Roman"/>
          <w:i/>
          <w:sz w:val="28"/>
          <w:szCs w:val="28"/>
        </w:rPr>
      </w:pPr>
      <w:r w:rsidRPr="0049649D">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27. </w:t>
      </w:r>
      <w:r w:rsidRPr="0049649D">
        <w:rPr>
          <w:rFonts w:ascii="Times New Roman" w:hAnsi="Times New Roman" w:cs="Times New Roman"/>
          <w:i/>
          <w:sz w:val="28"/>
          <w:szCs w:val="28"/>
        </w:rPr>
        <w:t>Пример поперечной (кольцевой) трещины с раскрытием</w:t>
      </w:r>
    </w:p>
    <w:p w14:paraId="275E85EE" w14:textId="77777777" w:rsidR="004F1C7C" w:rsidRPr="0049649D" w:rsidRDefault="004F1C7C" w:rsidP="0049649D">
      <w:pPr>
        <w:spacing w:after="0" w:line="360" w:lineRule="auto"/>
        <w:ind w:firstLine="709"/>
        <w:jc w:val="both"/>
        <w:rPr>
          <w:rFonts w:ascii="Times New Roman" w:hAnsi="Times New Roman" w:cs="Times New Roman"/>
          <w:color w:val="000000" w:themeColor="text1"/>
          <w:sz w:val="28"/>
          <w:szCs w:val="28"/>
        </w:rPr>
      </w:pPr>
    </w:p>
    <w:p w14:paraId="16231CEC"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Pr>
          <w:bCs/>
          <w:noProof/>
          <w:lang w:eastAsia="ru-RU"/>
        </w:rPr>
        <w:drawing>
          <wp:inline distT="0" distB="0" distL="0" distR="0" wp14:anchorId="5CB47C30" wp14:editId="3F222D02">
            <wp:extent cx="3880884" cy="247462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t="2200" r="3714" b="19489"/>
                    <a:stretch>
                      <a:fillRect/>
                    </a:stretch>
                  </pic:blipFill>
                  <pic:spPr bwMode="auto">
                    <a:xfrm>
                      <a:off x="0" y="0"/>
                      <a:ext cx="3892248" cy="2481871"/>
                    </a:xfrm>
                    <a:prstGeom prst="rect">
                      <a:avLst/>
                    </a:prstGeom>
                    <a:noFill/>
                    <a:ln>
                      <a:noFill/>
                    </a:ln>
                  </pic:spPr>
                </pic:pic>
              </a:graphicData>
            </a:graphic>
          </wp:inline>
        </w:drawing>
      </w:r>
    </w:p>
    <w:p w14:paraId="5C194BBF" w14:textId="42B86E0E" w:rsidR="004F1C7C" w:rsidRPr="0049649D" w:rsidRDefault="004F1C7C" w:rsidP="004F1C7C">
      <w:pPr>
        <w:spacing w:after="0" w:line="360" w:lineRule="auto"/>
        <w:jc w:val="center"/>
        <w:rPr>
          <w:rFonts w:ascii="Times New Roman" w:hAnsi="Times New Roman" w:cs="Times New Roman"/>
          <w:i/>
          <w:sz w:val="28"/>
          <w:szCs w:val="28"/>
        </w:rPr>
      </w:pPr>
      <w:r w:rsidRPr="0049649D">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28. </w:t>
      </w:r>
      <w:r w:rsidRPr="0049649D">
        <w:rPr>
          <w:rFonts w:ascii="Times New Roman" w:hAnsi="Times New Roman" w:cs="Times New Roman"/>
          <w:i/>
          <w:sz w:val="28"/>
          <w:szCs w:val="28"/>
        </w:rPr>
        <w:t>Пример поперечн</w:t>
      </w:r>
      <w:r w:rsidR="0049649D" w:rsidRPr="0049649D">
        <w:rPr>
          <w:rFonts w:ascii="Times New Roman" w:hAnsi="Times New Roman" w:cs="Times New Roman"/>
          <w:i/>
          <w:sz w:val="28"/>
          <w:szCs w:val="28"/>
        </w:rPr>
        <w:t>ой</w:t>
      </w:r>
      <w:r w:rsidRPr="0049649D">
        <w:rPr>
          <w:rFonts w:ascii="Times New Roman" w:hAnsi="Times New Roman" w:cs="Times New Roman"/>
          <w:i/>
          <w:sz w:val="28"/>
          <w:szCs w:val="28"/>
        </w:rPr>
        <w:t xml:space="preserve"> трещин</w:t>
      </w:r>
      <w:r w:rsidR="0049649D" w:rsidRPr="0049649D">
        <w:rPr>
          <w:rFonts w:ascii="Times New Roman" w:hAnsi="Times New Roman" w:cs="Times New Roman"/>
          <w:i/>
          <w:sz w:val="28"/>
          <w:szCs w:val="28"/>
        </w:rPr>
        <w:t>ы</w:t>
      </w:r>
      <w:r w:rsidRPr="0049649D">
        <w:rPr>
          <w:rFonts w:ascii="Times New Roman" w:hAnsi="Times New Roman" w:cs="Times New Roman"/>
          <w:i/>
          <w:sz w:val="28"/>
          <w:szCs w:val="28"/>
        </w:rPr>
        <w:t xml:space="preserve"> без раскрытия</w:t>
      </w:r>
    </w:p>
    <w:p w14:paraId="517BB933" w14:textId="77777777" w:rsidR="004F1C7C" w:rsidRPr="0049649D" w:rsidRDefault="004F1C7C" w:rsidP="0049649D">
      <w:pPr>
        <w:spacing w:after="0" w:line="360" w:lineRule="auto"/>
        <w:ind w:firstLine="709"/>
        <w:jc w:val="both"/>
        <w:rPr>
          <w:rFonts w:ascii="Times New Roman" w:hAnsi="Times New Roman" w:cs="Times New Roman"/>
          <w:color w:val="000000" w:themeColor="text1"/>
          <w:sz w:val="28"/>
          <w:szCs w:val="28"/>
        </w:rPr>
      </w:pPr>
    </w:p>
    <w:p w14:paraId="127CB910" w14:textId="77777777" w:rsidR="004F1C7C" w:rsidRDefault="004F1C7C" w:rsidP="004F1C7C">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lastRenderedPageBreak/>
        <w:drawing>
          <wp:inline distT="0" distB="0" distL="0" distR="0" wp14:anchorId="7CE5FB0D" wp14:editId="1DDD1377">
            <wp:extent cx="5046980" cy="3776345"/>
            <wp:effectExtent l="0" t="0" r="1270" b="0"/>
            <wp:docPr id="52" name="Рисунок 52" descr="DSCN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CN6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6980" cy="3776345"/>
                    </a:xfrm>
                    <a:prstGeom prst="rect">
                      <a:avLst/>
                    </a:prstGeom>
                    <a:noFill/>
                    <a:ln>
                      <a:noFill/>
                    </a:ln>
                  </pic:spPr>
                </pic:pic>
              </a:graphicData>
            </a:graphic>
          </wp:inline>
        </w:drawing>
      </w:r>
    </w:p>
    <w:p w14:paraId="55D464FE" w14:textId="3862E5A1" w:rsidR="004F1C7C" w:rsidRPr="0049649D" w:rsidRDefault="004F1C7C" w:rsidP="004F1C7C">
      <w:pPr>
        <w:spacing w:after="0" w:line="360" w:lineRule="auto"/>
        <w:jc w:val="center"/>
        <w:rPr>
          <w:rFonts w:ascii="Times New Roman" w:hAnsi="Times New Roman" w:cs="Times New Roman"/>
          <w:i/>
          <w:sz w:val="28"/>
          <w:szCs w:val="28"/>
        </w:rPr>
      </w:pPr>
      <w:r w:rsidRPr="0049649D">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29. </w:t>
      </w:r>
      <w:r w:rsidRPr="0049649D">
        <w:rPr>
          <w:rFonts w:ascii="Times New Roman" w:hAnsi="Times New Roman" w:cs="Times New Roman"/>
          <w:i/>
          <w:sz w:val="28"/>
          <w:szCs w:val="28"/>
        </w:rPr>
        <w:t>Поперечная трещина приварки опорного кронштейна</w:t>
      </w:r>
    </w:p>
    <w:p w14:paraId="5033375E" w14:textId="77777777" w:rsidR="004F1C7C" w:rsidRPr="0049649D" w:rsidRDefault="004F1C7C" w:rsidP="0049649D">
      <w:pPr>
        <w:spacing w:after="0" w:line="360" w:lineRule="auto"/>
        <w:ind w:firstLine="709"/>
        <w:jc w:val="both"/>
        <w:rPr>
          <w:rFonts w:ascii="Times New Roman" w:hAnsi="Times New Roman" w:cs="Times New Roman"/>
          <w:color w:val="000000" w:themeColor="text1"/>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2"/>
        <w:gridCol w:w="5797"/>
      </w:tblGrid>
      <w:tr w:rsidR="0049649D" w:rsidRPr="006E1938" w14:paraId="54C6E7EB" w14:textId="77777777" w:rsidTr="00A96562">
        <w:tc>
          <w:tcPr>
            <w:tcW w:w="5139" w:type="dxa"/>
            <w:vAlign w:val="center"/>
          </w:tcPr>
          <w:p w14:paraId="57DFFBD8" w14:textId="77777777" w:rsidR="0049649D" w:rsidRPr="006E1938" w:rsidRDefault="006E1938" w:rsidP="006E1938">
            <w:pPr>
              <w:spacing w:line="360" w:lineRule="auto"/>
              <w:jc w:val="center"/>
              <w:rPr>
                <w:rFonts w:ascii="Times New Roman" w:hAnsi="Times New Roman" w:cs="Times New Roman"/>
                <w:i/>
                <w:sz w:val="28"/>
                <w:szCs w:val="28"/>
              </w:rPr>
            </w:pPr>
            <w:r w:rsidRPr="006E1938">
              <w:rPr>
                <w:rFonts w:ascii="Times New Roman" w:hAnsi="Times New Roman" w:cs="Times New Roman"/>
                <w:i/>
                <w:noProof/>
                <w:sz w:val="28"/>
                <w:szCs w:val="28"/>
                <w:lang w:eastAsia="ru-RU"/>
              </w:rPr>
              <w:drawing>
                <wp:inline distT="0" distB="0" distL="0" distR="0" wp14:anchorId="45408BE1" wp14:editId="584313CC">
                  <wp:extent cx="3053361" cy="4013860"/>
                  <wp:effectExtent l="0" t="0" r="0" b="5715"/>
                  <wp:docPr id="53" name="Content Placeholder 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D7DC6B0F-93B7-434F-A25D-106A6A970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D7DC6B0F-93B7-434F-A25D-106A6A97005B}"/>
                              </a:ext>
                            </a:extLst>
                          </pic:cNvPr>
                          <pic:cNvPicPr>
                            <a:picLocks noChangeAspect="1"/>
                          </pic:cNvPicPr>
                        </pic:nvPicPr>
                        <pic:blipFill>
                          <a:blip r:embed="rId66" cstate="email">
                            <a:extLst>
                              <a:ext uri="{28A0092B-C50C-407E-A947-70E740481C1C}">
                                <a14:useLocalDpi xmlns:a14="http://schemas.microsoft.com/office/drawing/2010/main"/>
                              </a:ext>
                            </a:extLst>
                          </a:blip>
                          <a:stretch>
                            <a:fillRect/>
                          </a:stretch>
                        </pic:blipFill>
                        <pic:spPr>
                          <a:xfrm>
                            <a:off x="0" y="0"/>
                            <a:ext cx="3057139" cy="4018827"/>
                          </a:xfrm>
                          <a:prstGeom prst="rect">
                            <a:avLst/>
                          </a:prstGeom>
                        </pic:spPr>
                      </pic:pic>
                    </a:graphicData>
                  </a:graphic>
                </wp:inline>
              </w:drawing>
            </w:r>
          </w:p>
        </w:tc>
        <w:tc>
          <w:tcPr>
            <w:tcW w:w="5140" w:type="dxa"/>
            <w:vAlign w:val="center"/>
          </w:tcPr>
          <w:p w14:paraId="46CD807C" w14:textId="77777777" w:rsidR="0049649D" w:rsidRPr="006E1938" w:rsidRDefault="006E1938" w:rsidP="006E1938">
            <w:pPr>
              <w:spacing w:line="360" w:lineRule="auto"/>
              <w:jc w:val="center"/>
              <w:rPr>
                <w:rFonts w:ascii="Times New Roman" w:hAnsi="Times New Roman" w:cs="Times New Roman"/>
                <w:i/>
                <w:sz w:val="28"/>
                <w:szCs w:val="28"/>
              </w:rPr>
            </w:pPr>
            <w:r w:rsidRPr="006E1938">
              <w:rPr>
                <w:rFonts w:ascii="Times New Roman" w:hAnsi="Times New Roman" w:cs="Times New Roman"/>
                <w:i/>
                <w:noProof/>
                <w:sz w:val="28"/>
                <w:szCs w:val="28"/>
                <w:lang w:eastAsia="ru-RU"/>
              </w:rPr>
              <w:drawing>
                <wp:inline distT="0" distB="0" distL="0" distR="0" wp14:anchorId="205B69E1" wp14:editId="389444D2">
                  <wp:extent cx="3995243" cy="2977831"/>
                  <wp:effectExtent l="0" t="514350" r="0" b="489585"/>
                  <wp:docPr id="54" name="Рисунок 54" descr="DSCN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N71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3641" t="10396" r="12224" b="15981"/>
                          <a:stretch/>
                        </pic:blipFill>
                        <pic:spPr bwMode="auto">
                          <a:xfrm rot="5400000">
                            <a:off x="0" y="0"/>
                            <a:ext cx="3996256" cy="297858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DBBF829" w14:textId="45102376" w:rsidR="004F1C7C" w:rsidRPr="006E1938" w:rsidRDefault="004F1C7C" w:rsidP="004F1C7C">
      <w:pPr>
        <w:spacing w:after="0" w:line="360" w:lineRule="auto"/>
        <w:jc w:val="center"/>
        <w:rPr>
          <w:rFonts w:ascii="Times New Roman" w:hAnsi="Times New Roman" w:cs="Times New Roman"/>
          <w:i/>
          <w:sz w:val="28"/>
          <w:szCs w:val="28"/>
        </w:rPr>
      </w:pPr>
      <w:r w:rsidRPr="006E1938">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30. </w:t>
      </w:r>
      <w:r w:rsidRPr="006E1938">
        <w:rPr>
          <w:rFonts w:ascii="Times New Roman" w:hAnsi="Times New Roman" w:cs="Times New Roman"/>
          <w:i/>
          <w:sz w:val="28"/>
          <w:szCs w:val="28"/>
        </w:rPr>
        <w:t>Примеры поперечных трещин без раскрытия в сварных швах</w:t>
      </w:r>
    </w:p>
    <w:p w14:paraId="5F2C3C45" w14:textId="77777777" w:rsidR="004F1C7C" w:rsidRPr="006E1938" w:rsidRDefault="004F1C7C" w:rsidP="006E1938">
      <w:pPr>
        <w:spacing w:after="0" w:line="360" w:lineRule="auto"/>
        <w:ind w:firstLine="709"/>
        <w:jc w:val="both"/>
        <w:rPr>
          <w:rFonts w:ascii="Times New Roman" w:hAnsi="Times New Roman" w:cs="Times New Roman"/>
          <w:color w:val="000000" w:themeColor="text1"/>
          <w:sz w:val="28"/>
          <w:szCs w:val="28"/>
        </w:rPr>
      </w:pPr>
    </w:p>
    <w:p w14:paraId="3F111B2D" w14:textId="77777777" w:rsidR="005F7A5C" w:rsidRPr="00A8446B" w:rsidRDefault="00A8446B" w:rsidP="00A8446B">
      <w:pPr>
        <w:pStyle w:val="4"/>
        <w:spacing w:before="0" w:line="360" w:lineRule="auto"/>
        <w:ind w:left="0" w:firstLine="709"/>
        <w:jc w:val="left"/>
        <w:rPr>
          <w:rFonts w:ascii="Times New Roman" w:hAnsi="Times New Roman" w:cs="Times New Roman"/>
          <w:color w:val="000000" w:themeColor="text1"/>
          <w:sz w:val="28"/>
          <w:szCs w:val="28"/>
          <w:u w:val="single"/>
          <w:lang w:val="ru-RU"/>
        </w:rPr>
      </w:pPr>
      <w:bookmarkStart w:id="38" w:name="_Toc50732736"/>
      <w:r>
        <w:rPr>
          <w:rFonts w:ascii="Times New Roman" w:hAnsi="Times New Roman" w:cs="Times New Roman"/>
          <w:color w:val="000000" w:themeColor="text1"/>
          <w:sz w:val="28"/>
          <w:szCs w:val="28"/>
          <w:u w:val="single"/>
          <w:lang w:val="ru-RU"/>
        </w:rPr>
        <w:lastRenderedPageBreak/>
        <w:t>3.1.</w:t>
      </w:r>
      <w:r w:rsidR="005F7A5C" w:rsidRPr="00A8446B">
        <w:rPr>
          <w:rFonts w:ascii="Times New Roman" w:hAnsi="Times New Roman" w:cs="Times New Roman"/>
          <w:color w:val="000000" w:themeColor="text1"/>
          <w:sz w:val="28"/>
          <w:szCs w:val="28"/>
          <w:u w:val="single"/>
          <w:lang w:val="ru-RU"/>
        </w:rPr>
        <w:t>4.</w:t>
      </w:r>
      <w:r>
        <w:rPr>
          <w:rFonts w:ascii="Times New Roman" w:hAnsi="Times New Roman" w:cs="Times New Roman"/>
          <w:color w:val="000000" w:themeColor="text1"/>
          <w:sz w:val="28"/>
          <w:szCs w:val="28"/>
          <w:u w:val="single"/>
          <w:lang w:val="ru-RU"/>
        </w:rPr>
        <w:t>2</w:t>
      </w:r>
      <w:r w:rsidR="00A20FAE">
        <w:rPr>
          <w:rFonts w:ascii="Times New Roman" w:hAnsi="Times New Roman" w:cs="Times New Roman"/>
          <w:color w:val="000000" w:themeColor="text1"/>
          <w:sz w:val="28"/>
          <w:szCs w:val="28"/>
          <w:u w:val="single"/>
          <w:lang w:val="ru-RU"/>
        </w:rPr>
        <w:t xml:space="preserve"> </w:t>
      </w:r>
      <w:r w:rsidR="005F7A5C" w:rsidRPr="00A8446B">
        <w:rPr>
          <w:rFonts w:ascii="Times New Roman" w:hAnsi="Times New Roman" w:cs="Times New Roman"/>
          <w:color w:val="000000" w:themeColor="text1"/>
          <w:sz w:val="28"/>
          <w:szCs w:val="28"/>
          <w:u w:val="single"/>
          <w:lang w:val="ru-RU"/>
        </w:rPr>
        <w:t>Вырыв фрагмента трубы</w:t>
      </w:r>
      <w:bookmarkEnd w:id="38"/>
    </w:p>
    <w:p w14:paraId="0E4C6DB5" w14:textId="77777777" w:rsidR="00571D34" w:rsidRPr="006E1938" w:rsidRDefault="00571D34" w:rsidP="00571D34">
      <w:pPr>
        <w:spacing w:after="0" w:line="360" w:lineRule="auto"/>
        <w:ind w:firstLine="709"/>
        <w:jc w:val="both"/>
        <w:rPr>
          <w:rFonts w:ascii="Times New Roman" w:hAnsi="Times New Roman" w:cs="Times New Roman"/>
          <w:color w:val="000000" w:themeColor="text1"/>
          <w:sz w:val="28"/>
          <w:szCs w:val="28"/>
        </w:rPr>
      </w:pPr>
    </w:p>
    <w:p w14:paraId="251982DC" w14:textId="77777777" w:rsidR="00571D34" w:rsidRDefault="00A8446B" w:rsidP="00571D34">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Дефект, при котором </w:t>
      </w:r>
      <w:r w:rsidR="00571D34" w:rsidRPr="00A8446B">
        <w:rPr>
          <w:rFonts w:ascii="Times New Roman" w:hAnsi="Times New Roman" w:cs="Times New Roman"/>
          <w:color w:val="000000" w:themeColor="text1"/>
          <w:sz w:val="28"/>
          <w:szCs w:val="28"/>
        </w:rPr>
        <w:t xml:space="preserve">фрагмент </w:t>
      </w:r>
      <w:r>
        <w:rPr>
          <w:rFonts w:ascii="Times New Roman" w:hAnsi="Times New Roman" w:cs="Times New Roman"/>
          <w:color w:val="000000" w:themeColor="text1"/>
          <w:sz w:val="28"/>
          <w:szCs w:val="28"/>
        </w:rPr>
        <w:t xml:space="preserve">металла </w:t>
      </w:r>
      <w:r w:rsidR="00571D34" w:rsidRPr="00A8446B">
        <w:rPr>
          <w:rFonts w:ascii="Times New Roman" w:hAnsi="Times New Roman" w:cs="Times New Roman"/>
          <w:color w:val="000000" w:themeColor="text1"/>
          <w:sz w:val="28"/>
          <w:szCs w:val="28"/>
        </w:rPr>
        <w:t xml:space="preserve">в результате повреждения </w:t>
      </w:r>
      <w:r>
        <w:rPr>
          <w:rFonts w:ascii="Times New Roman" w:hAnsi="Times New Roman" w:cs="Times New Roman"/>
          <w:color w:val="000000" w:themeColor="text1"/>
          <w:sz w:val="28"/>
          <w:szCs w:val="28"/>
        </w:rPr>
        <w:t>отделен</w:t>
      </w:r>
      <w:r w:rsidR="00571D34" w:rsidRPr="00A8446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от</w:t>
      </w:r>
      <w:r w:rsidR="00571D34" w:rsidRPr="00A8446B">
        <w:rPr>
          <w:rFonts w:ascii="Times New Roman" w:hAnsi="Times New Roman" w:cs="Times New Roman"/>
          <w:color w:val="000000" w:themeColor="text1"/>
          <w:sz w:val="28"/>
          <w:szCs w:val="28"/>
        </w:rPr>
        <w:t xml:space="preserve"> трубопровода</w:t>
      </w:r>
      <w:r>
        <w:rPr>
          <w:rFonts w:ascii="Times New Roman" w:hAnsi="Times New Roman" w:cs="Times New Roman"/>
          <w:color w:val="000000" w:themeColor="text1"/>
          <w:sz w:val="28"/>
          <w:szCs w:val="28"/>
        </w:rPr>
        <w:t>. Таким образом, свищи и отрывы трубы являются частными случаями данного дефекта</w:t>
      </w:r>
    </w:p>
    <w:p w14:paraId="3917F28C" w14:textId="77777777" w:rsidR="00A96562" w:rsidRPr="00A8446B" w:rsidRDefault="00A96562" w:rsidP="00571D34">
      <w:pPr>
        <w:spacing w:after="0" w:line="360" w:lineRule="auto"/>
        <w:ind w:firstLine="709"/>
        <w:jc w:val="both"/>
        <w:rPr>
          <w:rFonts w:ascii="Times New Roman" w:hAnsi="Times New Roman" w:cs="Times New Roman"/>
          <w:color w:val="000000" w:themeColor="text1"/>
          <w:sz w:val="28"/>
          <w:szCs w:val="28"/>
        </w:rPr>
      </w:pPr>
    </w:p>
    <w:p w14:paraId="4A977E1B" w14:textId="33695A55" w:rsidR="00A96562" w:rsidRPr="00A96562" w:rsidRDefault="00A96562" w:rsidP="00A96562">
      <w:pPr>
        <w:spacing w:after="0" w:line="360" w:lineRule="auto"/>
        <w:jc w:val="center"/>
        <w:rPr>
          <w:rFonts w:ascii="Times New Roman" w:hAnsi="Times New Roman" w:cs="Times New Roman"/>
          <w:color w:val="000000" w:themeColor="text1"/>
          <w:sz w:val="28"/>
          <w:szCs w:val="28"/>
        </w:rPr>
      </w:pPr>
      <w:r w:rsidRPr="00A96562">
        <w:rPr>
          <w:rFonts w:ascii="Times New Roman" w:hAnsi="Times New Roman" w:cs="Times New Roman"/>
          <w:noProof/>
          <w:color w:val="000000" w:themeColor="text1"/>
          <w:sz w:val="28"/>
          <w:szCs w:val="28"/>
          <w:lang w:eastAsia="ru-RU"/>
        </w:rPr>
        <w:drawing>
          <wp:inline distT="0" distB="0" distL="0" distR="0" wp14:anchorId="6BBB3F59" wp14:editId="48BF533B">
            <wp:extent cx="4998449" cy="2387652"/>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2910" cy="2404113"/>
                    </a:xfrm>
                    <a:prstGeom prst="rect">
                      <a:avLst/>
                    </a:prstGeom>
                  </pic:spPr>
                </pic:pic>
              </a:graphicData>
            </a:graphic>
          </wp:inline>
        </w:drawing>
      </w:r>
    </w:p>
    <w:p w14:paraId="48E20DFD" w14:textId="77777777" w:rsidR="005F7A5C" w:rsidRPr="00A20FAE" w:rsidRDefault="005F7A5C" w:rsidP="00A20FAE">
      <w:pPr>
        <w:spacing w:after="0" w:line="360" w:lineRule="auto"/>
        <w:ind w:firstLine="709"/>
        <w:jc w:val="both"/>
        <w:rPr>
          <w:rFonts w:ascii="Times New Roman" w:hAnsi="Times New Roman" w:cs="Times New Roman"/>
          <w:color w:val="000000" w:themeColor="text1"/>
          <w:sz w:val="28"/>
          <w:szCs w:val="28"/>
        </w:rPr>
      </w:pPr>
    </w:p>
    <w:p w14:paraId="233F794E" w14:textId="77777777" w:rsidR="005F7A5C" w:rsidRDefault="005F7A5C" w:rsidP="005F7A5C">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55671ADE" wp14:editId="6F7E973A">
            <wp:extent cx="4845132" cy="2223225"/>
            <wp:effectExtent l="0" t="0" r="0" b="5715"/>
            <wp:docPr id="33" name="Рисунок 33" descr="DSCN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N5573"/>
                    <pic:cNvPicPr>
                      <a:picLocks noChangeAspect="1" noChangeArrowheads="1"/>
                    </pic:cNvPicPr>
                  </pic:nvPicPr>
                  <pic:blipFill>
                    <a:blip r:embed="rId69" cstate="print">
                      <a:extLst>
                        <a:ext uri="{28A0092B-C50C-407E-A947-70E740481C1C}">
                          <a14:useLocalDpi xmlns:a14="http://schemas.microsoft.com/office/drawing/2010/main" val="0"/>
                        </a:ext>
                      </a:extLst>
                    </a:blip>
                    <a:srcRect t="15417" b="23126"/>
                    <a:stretch>
                      <a:fillRect/>
                    </a:stretch>
                  </pic:blipFill>
                  <pic:spPr bwMode="auto">
                    <a:xfrm>
                      <a:off x="0" y="0"/>
                      <a:ext cx="4854200" cy="2227386"/>
                    </a:xfrm>
                    <a:prstGeom prst="rect">
                      <a:avLst/>
                    </a:prstGeom>
                    <a:noFill/>
                    <a:ln>
                      <a:noFill/>
                    </a:ln>
                  </pic:spPr>
                </pic:pic>
              </a:graphicData>
            </a:graphic>
          </wp:inline>
        </w:drawing>
      </w:r>
    </w:p>
    <w:p w14:paraId="551D695F" w14:textId="77777777" w:rsidR="005F7A5C" w:rsidRDefault="005F7A5C" w:rsidP="005F7A5C">
      <w:pPr>
        <w:spacing w:after="0" w:line="360" w:lineRule="auto"/>
        <w:rPr>
          <w:rFonts w:ascii="Times New Roman" w:hAnsi="Times New Roman" w:cs="Times New Roman"/>
          <w:color w:val="000000" w:themeColor="text1"/>
          <w:sz w:val="24"/>
          <w:szCs w:val="24"/>
        </w:rPr>
      </w:pPr>
    </w:p>
    <w:p w14:paraId="646038A7" w14:textId="77777777" w:rsidR="005F7A5C" w:rsidRDefault="005F7A5C" w:rsidP="005F7A5C">
      <w:pPr>
        <w:spacing w:after="0" w:line="360" w:lineRule="auto"/>
        <w:jc w:val="center"/>
        <w:rPr>
          <w:rFonts w:ascii="Times New Roman" w:hAnsi="Times New Roman" w:cs="Times New Roman"/>
          <w:color w:val="000000" w:themeColor="text1"/>
          <w:sz w:val="24"/>
          <w:szCs w:val="24"/>
        </w:rPr>
      </w:pPr>
      <w:r>
        <w:rPr>
          <w:noProof/>
          <w:lang w:eastAsia="ru-RU"/>
        </w:rPr>
        <w:drawing>
          <wp:inline distT="0" distB="0" distL="0" distR="0" wp14:anchorId="667C9171" wp14:editId="53E4822D">
            <wp:extent cx="4928260" cy="1727431"/>
            <wp:effectExtent l="19050" t="19050" r="24765" b="25400"/>
            <wp:docPr id="34" name="Рисунок 34" descr="DSCN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N8623"/>
                    <pic:cNvPicPr>
                      <a:picLocks noChangeAspect="1" noChangeArrowheads="1"/>
                    </pic:cNvPicPr>
                  </pic:nvPicPr>
                  <pic:blipFill>
                    <a:blip r:embed="rId70" cstate="print">
                      <a:lum bright="24000" contrast="42000"/>
                      <a:extLst>
                        <a:ext uri="{28A0092B-C50C-407E-A947-70E740481C1C}">
                          <a14:useLocalDpi xmlns:a14="http://schemas.microsoft.com/office/drawing/2010/main" val="0"/>
                        </a:ext>
                      </a:extLst>
                    </a:blip>
                    <a:srcRect t="16096" b="37186"/>
                    <a:stretch>
                      <a:fillRect/>
                    </a:stretch>
                  </pic:blipFill>
                  <pic:spPr bwMode="auto">
                    <a:xfrm>
                      <a:off x="0" y="0"/>
                      <a:ext cx="4926282" cy="1726738"/>
                    </a:xfrm>
                    <a:prstGeom prst="rect">
                      <a:avLst/>
                    </a:prstGeom>
                    <a:noFill/>
                    <a:ln>
                      <a:solidFill>
                        <a:schemeClr val="bg2">
                          <a:lumMod val="75000"/>
                          <a:alpha val="49000"/>
                        </a:schemeClr>
                      </a:solidFill>
                    </a:ln>
                  </pic:spPr>
                </pic:pic>
              </a:graphicData>
            </a:graphic>
          </wp:inline>
        </w:drawing>
      </w:r>
    </w:p>
    <w:p w14:paraId="5A6A4206" w14:textId="6EE8E096" w:rsidR="005F7A5C" w:rsidRPr="00A20FAE" w:rsidRDefault="005F7A5C" w:rsidP="005F7A5C">
      <w:pPr>
        <w:spacing w:after="0" w:line="360" w:lineRule="auto"/>
        <w:jc w:val="center"/>
        <w:rPr>
          <w:rFonts w:ascii="Times New Roman" w:hAnsi="Times New Roman" w:cs="Times New Roman"/>
          <w:i/>
          <w:sz w:val="28"/>
          <w:szCs w:val="28"/>
        </w:rPr>
      </w:pPr>
      <w:r w:rsidRPr="00A20FAE">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31. </w:t>
      </w:r>
      <w:r w:rsidRPr="00A20FAE">
        <w:rPr>
          <w:rFonts w:ascii="Times New Roman" w:hAnsi="Times New Roman" w:cs="Times New Roman"/>
          <w:i/>
          <w:sz w:val="28"/>
          <w:szCs w:val="28"/>
        </w:rPr>
        <w:t>Примеры вырыва фрагмента трубы</w:t>
      </w:r>
    </w:p>
    <w:p w14:paraId="26DF6D0F" w14:textId="77777777" w:rsidR="005F7A5C" w:rsidRPr="00A20FAE" w:rsidRDefault="00A20FAE" w:rsidP="00A20FAE">
      <w:pPr>
        <w:spacing w:after="0" w:line="360" w:lineRule="auto"/>
        <w:ind w:firstLine="709"/>
        <w:jc w:val="both"/>
        <w:rPr>
          <w:rFonts w:ascii="Times New Roman" w:hAnsi="Times New Roman" w:cs="Times New Roman"/>
          <w:color w:val="000000" w:themeColor="text1"/>
          <w:sz w:val="28"/>
          <w:szCs w:val="28"/>
        </w:rPr>
      </w:pPr>
      <w:r w:rsidRPr="00A20FAE">
        <w:rPr>
          <w:rFonts w:ascii="Times New Roman" w:hAnsi="Times New Roman" w:cs="Times New Roman"/>
          <w:color w:val="000000" w:themeColor="text1"/>
          <w:sz w:val="28"/>
          <w:szCs w:val="28"/>
        </w:rPr>
        <w:lastRenderedPageBreak/>
        <w:t>3.1.4.2</w:t>
      </w:r>
      <w:r>
        <w:rPr>
          <w:rFonts w:ascii="Times New Roman" w:hAnsi="Times New Roman" w:cs="Times New Roman"/>
          <w:color w:val="000000" w:themeColor="text1"/>
          <w:sz w:val="28"/>
          <w:szCs w:val="28"/>
        </w:rPr>
        <w:t>.1</w:t>
      </w:r>
      <w:r w:rsidR="005F7A5C" w:rsidRPr="00A20FAE">
        <w:rPr>
          <w:rFonts w:ascii="Times New Roman" w:hAnsi="Times New Roman" w:cs="Times New Roman"/>
          <w:color w:val="000000" w:themeColor="text1"/>
          <w:sz w:val="28"/>
          <w:szCs w:val="28"/>
        </w:rPr>
        <w:t xml:space="preserve"> Отрыв трубы</w:t>
      </w:r>
    </w:p>
    <w:p w14:paraId="78D396B1" w14:textId="77777777" w:rsidR="005F7A5C" w:rsidRDefault="005F7A5C" w:rsidP="005F7A5C">
      <w:pPr>
        <w:spacing w:after="0" w:line="360" w:lineRule="auto"/>
        <w:jc w:val="center"/>
        <w:rPr>
          <w:rFonts w:ascii="Times New Roman" w:hAnsi="Times New Roman" w:cs="Times New Roman"/>
          <w:color w:val="000000" w:themeColor="text1"/>
          <w:sz w:val="24"/>
          <w:szCs w:val="24"/>
        </w:rPr>
      </w:pPr>
      <w:r w:rsidRPr="0045180F">
        <w:rPr>
          <w:rFonts w:ascii="Times New Roman" w:hAnsi="Times New Roman" w:cs="Times New Roman"/>
          <w:noProof/>
          <w:color w:val="000000" w:themeColor="text1"/>
          <w:sz w:val="24"/>
          <w:szCs w:val="24"/>
          <w:lang w:eastAsia="ru-RU"/>
        </w:rPr>
        <w:drawing>
          <wp:inline distT="0" distB="0" distL="0" distR="0" wp14:anchorId="0062E84B" wp14:editId="469C1D73">
            <wp:extent cx="3157870" cy="2511734"/>
            <wp:effectExtent l="0" t="0" r="0" b="0"/>
            <wp:docPr id="35" name="Content Placeholder 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C0BA67B8-C246-8349-9BAC-57A4BC15D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C0BA67B8-C246-8349-9BAC-57A4BC15DA01}"/>
                        </a:ext>
                      </a:extLst>
                    </pic:cNvPr>
                    <pic:cNvPicPr>
                      <a:picLocks noChangeAspect="1"/>
                    </pic:cNvPicPr>
                  </pic:nvPicPr>
                  <pic:blipFill rotWithShape="1">
                    <a:blip r:embed="rId71" cstate="print">
                      <a:extLst>
                        <a:ext uri="{28A0092B-C50C-407E-A947-70E740481C1C}">
                          <a14:useLocalDpi xmlns:a14="http://schemas.microsoft.com/office/drawing/2010/main"/>
                        </a:ext>
                      </a:extLst>
                    </a:blip>
                    <a:srcRect/>
                    <a:stretch/>
                  </pic:blipFill>
                  <pic:spPr>
                    <a:xfrm>
                      <a:off x="0" y="0"/>
                      <a:ext cx="3177682" cy="2527492"/>
                    </a:xfrm>
                    <a:prstGeom prst="rect">
                      <a:avLst/>
                    </a:prstGeom>
                  </pic:spPr>
                </pic:pic>
              </a:graphicData>
            </a:graphic>
          </wp:inline>
        </w:drawing>
      </w:r>
    </w:p>
    <w:p w14:paraId="6848EE79" w14:textId="6E22A19C" w:rsidR="005F7A5C" w:rsidRPr="00A20FAE" w:rsidRDefault="005F7A5C" w:rsidP="005F7A5C">
      <w:pPr>
        <w:spacing w:after="0" w:line="360" w:lineRule="auto"/>
        <w:jc w:val="center"/>
        <w:rPr>
          <w:rFonts w:ascii="Times New Roman" w:hAnsi="Times New Roman" w:cs="Times New Roman"/>
          <w:i/>
          <w:sz w:val="28"/>
          <w:szCs w:val="28"/>
        </w:rPr>
      </w:pPr>
      <w:r w:rsidRPr="00A20FAE">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32. </w:t>
      </w:r>
      <w:r w:rsidRPr="00A20FAE">
        <w:rPr>
          <w:rFonts w:ascii="Times New Roman" w:hAnsi="Times New Roman" w:cs="Times New Roman"/>
          <w:i/>
          <w:sz w:val="28"/>
          <w:szCs w:val="28"/>
        </w:rPr>
        <w:t>Пример отрыва трубы. В данном случае указанный дефект совпадает с дефектом выхода трубы из ряда</w:t>
      </w:r>
    </w:p>
    <w:p w14:paraId="50F180A2" w14:textId="77777777" w:rsidR="005F7A5C" w:rsidRDefault="005F7A5C" w:rsidP="005F7A5C">
      <w:pPr>
        <w:spacing w:after="0" w:line="360" w:lineRule="auto"/>
        <w:jc w:val="center"/>
        <w:rPr>
          <w:rFonts w:ascii="Times New Roman" w:hAnsi="Times New Roman" w:cs="Times New Roman"/>
          <w:color w:val="000000" w:themeColor="text1"/>
          <w:sz w:val="24"/>
          <w:szCs w:val="24"/>
        </w:rPr>
      </w:pPr>
      <w:r>
        <w:rPr>
          <w:rFonts w:ascii="Arial" w:hAnsi="Arial" w:cs="Arial"/>
          <w:noProof/>
          <w:sz w:val="24"/>
          <w:szCs w:val="24"/>
          <w:lang w:eastAsia="ru-RU"/>
        </w:rPr>
        <w:drawing>
          <wp:inline distT="0" distB="0" distL="0" distR="0" wp14:anchorId="6D8D0A4E" wp14:editId="0AD65470">
            <wp:extent cx="3285460" cy="2273116"/>
            <wp:effectExtent l="0" t="0" r="0" b="0"/>
            <wp:docPr id="19" name="Рисунок 19" descr="DSCN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N1338"/>
                    <pic:cNvPicPr>
                      <a:picLocks noChangeAspect="1" noChangeArrowheads="1"/>
                    </pic:cNvPicPr>
                  </pic:nvPicPr>
                  <pic:blipFill>
                    <a:blip r:embed="rId72" cstate="print">
                      <a:extLst>
                        <a:ext uri="{28A0092B-C50C-407E-A947-70E740481C1C}">
                          <a14:useLocalDpi xmlns:a14="http://schemas.microsoft.com/office/drawing/2010/main" val="0"/>
                        </a:ext>
                      </a:extLst>
                    </a:blip>
                    <a:srcRect b="7709"/>
                    <a:stretch>
                      <a:fillRect/>
                    </a:stretch>
                  </pic:blipFill>
                  <pic:spPr bwMode="auto">
                    <a:xfrm>
                      <a:off x="0" y="0"/>
                      <a:ext cx="3307610" cy="2288441"/>
                    </a:xfrm>
                    <a:prstGeom prst="rect">
                      <a:avLst/>
                    </a:prstGeom>
                    <a:noFill/>
                    <a:ln>
                      <a:noFill/>
                    </a:ln>
                  </pic:spPr>
                </pic:pic>
              </a:graphicData>
            </a:graphic>
          </wp:inline>
        </w:drawing>
      </w:r>
    </w:p>
    <w:p w14:paraId="5BE0972C" w14:textId="419EDFE6" w:rsidR="005F7A5C" w:rsidRPr="00A20FAE" w:rsidRDefault="005F7A5C" w:rsidP="005F7A5C">
      <w:pPr>
        <w:spacing w:after="0" w:line="360" w:lineRule="auto"/>
        <w:jc w:val="center"/>
        <w:rPr>
          <w:rFonts w:ascii="Times New Roman" w:hAnsi="Times New Roman" w:cs="Times New Roman"/>
          <w:i/>
          <w:sz w:val="28"/>
          <w:szCs w:val="28"/>
        </w:rPr>
      </w:pPr>
      <w:r w:rsidRPr="00A20FAE">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33. </w:t>
      </w:r>
      <w:r w:rsidRPr="00A20FAE">
        <w:rPr>
          <w:rFonts w:ascii="Times New Roman" w:hAnsi="Times New Roman" w:cs="Times New Roman"/>
          <w:i/>
          <w:sz w:val="28"/>
          <w:szCs w:val="28"/>
        </w:rPr>
        <w:t xml:space="preserve">Пример отрыва трубы. Данный дефект может быть определен и как поперечная трещина </w:t>
      </w:r>
    </w:p>
    <w:p w14:paraId="52146865" w14:textId="77777777" w:rsidR="006E1938" w:rsidRPr="00A20FAE" w:rsidRDefault="006E1938" w:rsidP="00A20FAE">
      <w:pPr>
        <w:spacing w:after="0" w:line="360" w:lineRule="auto"/>
        <w:ind w:firstLine="709"/>
        <w:jc w:val="both"/>
        <w:rPr>
          <w:rFonts w:ascii="Times New Roman" w:hAnsi="Times New Roman" w:cs="Times New Roman"/>
          <w:color w:val="000000" w:themeColor="text1"/>
          <w:sz w:val="28"/>
          <w:szCs w:val="28"/>
        </w:rPr>
      </w:pPr>
    </w:p>
    <w:p w14:paraId="73F5DCBB" w14:textId="77777777" w:rsidR="005F7A5C" w:rsidRPr="00A20FAE" w:rsidRDefault="00A20FAE" w:rsidP="00A20FAE">
      <w:pPr>
        <w:spacing w:after="0" w:line="360" w:lineRule="auto"/>
        <w:ind w:firstLine="709"/>
        <w:jc w:val="both"/>
        <w:rPr>
          <w:rFonts w:ascii="Times New Roman" w:hAnsi="Times New Roman" w:cs="Times New Roman"/>
          <w:color w:val="000000" w:themeColor="text1"/>
          <w:sz w:val="28"/>
          <w:szCs w:val="28"/>
        </w:rPr>
      </w:pPr>
      <w:r w:rsidRPr="00A20FAE">
        <w:rPr>
          <w:rFonts w:ascii="Times New Roman" w:hAnsi="Times New Roman" w:cs="Times New Roman"/>
          <w:color w:val="000000" w:themeColor="text1"/>
          <w:sz w:val="28"/>
          <w:szCs w:val="28"/>
        </w:rPr>
        <w:t>3.1.4.2</w:t>
      </w:r>
      <w:r>
        <w:rPr>
          <w:rFonts w:ascii="Times New Roman" w:hAnsi="Times New Roman" w:cs="Times New Roman"/>
          <w:color w:val="000000" w:themeColor="text1"/>
          <w:sz w:val="28"/>
          <w:szCs w:val="28"/>
        </w:rPr>
        <w:t xml:space="preserve">.2 </w:t>
      </w:r>
      <w:r w:rsidR="005F7A5C" w:rsidRPr="00A20FAE">
        <w:rPr>
          <w:rFonts w:ascii="Times New Roman" w:hAnsi="Times New Roman" w:cs="Times New Roman"/>
          <w:color w:val="000000" w:themeColor="text1"/>
          <w:sz w:val="28"/>
          <w:szCs w:val="28"/>
        </w:rPr>
        <w:t>Свищи</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140"/>
      </w:tblGrid>
      <w:tr w:rsidR="00A6067F" w14:paraId="20E8639F" w14:textId="77777777" w:rsidTr="00EB3466">
        <w:tc>
          <w:tcPr>
            <w:tcW w:w="5139" w:type="dxa"/>
            <w:vAlign w:val="center"/>
          </w:tcPr>
          <w:p w14:paraId="3A21DD4E" w14:textId="77777777" w:rsidR="00A6067F" w:rsidRDefault="00EB3466" w:rsidP="00A6067F">
            <w:pPr>
              <w:spacing w:line="276" w:lineRule="auto"/>
              <w:jc w:val="center"/>
              <w:rPr>
                <w:rFonts w:ascii="Times New Roman" w:hAnsi="Times New Roman" w:cs="Times New Roman"/>
                <w:color w:val="000000" w:themeColor="text1"/>
                <w:sz w:val="28"/>
                <w:szCs w:val="28"/>
              </w:rPr>
            </w:pPr>
            <w:r w:rsidRPr="00C42605">
              <w:rPr>
                <w:rFonts w:ascii="Times New Roman" w:hAnsi="Times New Roman" w:cs="Times New Roman"/>
                <w:noProof/>
                <w:color w:val="000000" w:themeColor="text1"/>
                <w:sz w:val="24"/>
                <w:szCs w:val="24"/>
                <w:lang w:eastAsia="ru-RU"/>
              </w:rPr>
              <w:drawing>
                <wp:inline distT="0" distB="0" distL="0" distR="0" wp14:anchorId="37134CFC" wp14:editId="3D0E7C01">
                  <wp:extent cx="2091549" cy="1651403"/>
                  <wp:effectExtent l="0" t="0" r="0" b="0"/>
                  <wp:docPr id="57" name="Content Placeholder 1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3921F542-5F7A-AA47-A3A8-F97131F36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1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3921F542-5F7A-AA47-A3A8-F97131F36FCC}"/>
                              </a:ext>
                            </a:extLst>
                          </pic:cNvPr>
                          <pic:cNvPicPr>
                            <a:picLocks noChangeAspect="1"/>
                          </pic:cNvPicPr>
                        </pic:nvPicPr>
                        <pic:blipFill rotWithShape="1">
                          <a:blip r:embed="rId73" cstate="email">
                            <a:extLst>
                              <a:ext uri="{28A0092B-C50C-407E-A947-70E740481C1C}">
                                <a14:useLocalDpi xmlns:a14="http://schemas.microsoft.com/office/drawing/2010/main"/>
                              </a:ext>
                            </a:extLst>
                          </a:blip>
                          <a:srcRect/>
                          <a:stretch/>
                        </pic:blipFill>
                        <pic:spPr>
                          <a:xfrm>
                            <a:off x="0" y="0"/>
                            <a:ext cx="2108104" cy="1664474"/>
                          </a:xfrm>
                          <a:prstGeom prst="rect">
                            <a:avLst/>
                          </a:prstGeom>
                        </pic:spPr>
                      </pic:pic>
                    </a:graphicData>
                  </a:graphic>
                </wp:inline>
              </w:drawing>
            </w:r>
          </w:p>
        </w:tc>
        <w:tc>
          <w:tcPr>
            <w:tcW w:w="5140" w:type="dxa"/>
            <w:vAlign w:val="center"/>
          </w:tcPr>
          <w:p w14:paraId="4033DE6A" w14:textId="77777777" w:rsidR="00A6067F" w:rsidRDefault="00EB3466" w:rsidP="00A6067F">
            <w:pPr>
              <w:spacing w:line="276" w:lineRule="auto"/>
              <w:jc w:val="center"/>
              <w:rPr>
                <w:rFonts w:ascii="Times New Roman" w:hAnsi="Times New Roman" w:cs="Times New Roman"/>
                <w:color w:val="000000" w:themeColor="text1"/>
                <w:sz w:val="28"/>
                <w:szCs w:val="28"/>
              </w:rPr>
            </w:pPr>
            <w:r w:rsidRPr="00C42605">
              <w:rPr>
                <w:rFonts w:ascii="Times New Roman" w:hAnsi="Times New Roman" w:cs="Times New Roman"/>
                <w:noProof/>
                <w:color w:val="000000" w:themeColor="text1"/>
                <w:sz w:val="24"/>
                <w:szCs w:val="24"/>
                <w:lang w:eastAsia="ru-RU"/>
              </w:rPr>
              <w:drawing>
                <wp:inline distT="0" distB="0" distL="0" distR="0" wp14:anchorId="2F9C8D52" wp14:editId="7F138BA9">
                  <wp:extent cx="1653320" cy="2048342"/>
                  <wp:effectExtent l="190500" t="0" r="175895" b="0"/>
                  <wp:docPr id="58" name="Content Placeholder 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D3FBF964-C061-944E-B17B-7B11BAFB4D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9">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D3FBF964-C061-944E-B17B-7B11BAFB4D18}"/>
                              </a:ext>
                            </a:extLst>
                          </pic:cNvPr>
                          <pic:cNvPicPr>
                            <a:picLocks noChangeAspect="1"/>
                          </pic:cNvPicPr>
                        </pic:nvPicPr>
                        <pic:blipFill rotWithShape="1">
                          <a:blip r:embed="rId74" cstate="email">
                            <a:extLst>
                              <a:ext uri="{28A0092B-C50C-407E-A947-70E740481C1C}">
                                <a14:useLocalDpi xmlns:a14="http://schemas.microsoft.com/office/drawing/2010/main"/>
                              </a:ext>
                            </a:extLst>
                          </a:blip>
                          <a:srcRect/>
                          <a:stretch/>
                        </pic:blipFill>
                        <pic:spPr>
                          <a:xfrm rot="16200000">
                            <a:off x="0" y="0"/>
                            <a:ext cx="1686112" cy="2088969"/>
                          </a:xfrm>
                          <a:prstGeom prst="rect">
                            <a:avLst/>
                          </a:prstGeom>
                        </pic:spPr>
                      </pic:pic>
                    </a:graphicData>
                  </a:graphic>
                </wp:inline>
              </w:drawing>
            </w:r>
          </w:p>
        </w:tc>
      </w:tr>
    </w:tbl>
    <w:p w14:paraId="0E429FCF" w14:textId="2BE1D080" w:rsidR="005F7A5C" w:rsidRPr="00EB3466" w:rsidRDefault="005F7A5C" w:rsidP="005F7A5C">
      <w:pPr>
        <w:spacing w:after="0" w:line="360" w:lineRule="auto"/>
        <w:jc w:val="center"/>
        <w:rPr>
          <w:rFonts w:ascii="Times New Roman" w:hAnsi="Times New Roman" w:cs="Times New Roman"/>
          <w:i/>
          <w:sz w:val="28"/>
          <w:szCs w:val="28"/>
        </w:rPr>
      </w:pPr>
      <w:r w:rsidRPr="00EB3466">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34. </w:t>
      </w:r>
      <w:r w:rsidRPr="00EB3466">
        <w:rPr>
          <w:rFonts w:ascii="Times New Roman" w:hAnsi="Times New Roman" w:cs="Times New Roman"/>
          <w:i/>
          <w:sz w:val="28"/>
          <w:szCs w:val="28"/>
        </w:rPr>
        <w:t>Примеры свищей в основном металле</w:t>
      </w:r>
    </w:p>
    <w:p w14:paraId="7AF902C8" w14:textId="77777777" w:rsidR="005F7A5C" w:rsidRDefault="005F7A5C" w:rsidP="005F7A5C">
      <w:pPr>
        <w:spacing w:after="0" w:line="360" w:lineRule="auto"/>
        <w:jc w:val="center"/>
        <w:rPr>
          <w:rFonts w:ascii="Times New Roman" w:hAnsi="Times New Roman" w:cs="Times New Roman"/>
          <w:color w:val="000000" w:themeColor="text1"/>
          <w:sz w:val="24"/>
          <w:szCs w:val="24"/>
        </w:rPr>
      </w:pPr>
      <w:r>
        <w:rPr>
          <w:b/>
          <w:bCs/>
          <w:noProof/>
          <w:lang w:eastAsia="ru-RU"/>
        </w:rPr>
        <w:lastRenderedPageBreak/>
        <w:drawing>
          <wp:inline distT="0" distB="0" distL="0" distR="0" wp14:anchorId="569C283F" wp14:editId="178C3AC7">
            <wp:extent cx="3423684" cy="1796271"/>
            <wp:effectExtent l="0" t="0" r="0" b="0"/>
            <wp:docPr id="59" name="Рисунок 59" descr="DSCN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CN9814"/>
                    <pic:cNvPicPr>
                      <a:picLocks noChangeAspect="1" noChangeArrowheads="1"/>
                    </pic:cNvPicPr>
                  </pic:nvPicPr>
                  <pic:blipFill>
                    <a:blip r:embed="rId75" cstate="print">
                      <a:lum bright="42000" contrast="54000"/>
                      <a:extLst>
                        <a:ext uri="{28A0092B-C50C-407E-A947-70E740481C1C}">
                          <a14:useLocalDpi xmlns:a14="http://schemas.microsoft.com/office/drawing/2010/main" val="0"/>
                        </a:ext>
                      </a:extLst>
                    </a:blip>
                    <a:srcRect t="9912" b="20100"/>
                    <a:stretch>
                      <a:fillRect/>
                    </a:stretch>
                  </pic:blipFill>
                  <pic:spPr bwMode="auto">
                    <a:xfrm>
                      <a:off x="0" y="0"/>
                      <a:ext cx="3438944" cy="1804277"/>
                    </a:xfrm>
                    <a:prstGeom prst="rect">
                      <a:avLst/>
                    </a:prstGeom>
                    <a:noFill/>
                    <a:ln>
                      <a:noFill/>
                    </a:ln>
                  </pic:spPr>
                </pic:pic>
              </a:graphicData>
            </a:graphic>
          </wp:inline>
        </w:drawing>
      </w:r>
    </w:p>
    <w:p w14:paraId="3DECB5A2" w14:textId="10C18E7B" w:rsidR="005F7A5C" w:rsidRPr="00EB3466" w:rsidRDefault="005F7A5C" w:rsidP="005F7A5C">
      <w:pPr>
        <w:spacing w:after="0" w:line="360" w:lineRule="auto"/>
        <w:jc w:val="center"/>
        <w:rPr>
          <w:rFonts w:ascii="Times New Roman" w:hAnsi="Times New Roman" w:cs="Times New Roman"/>
          <w:i/>
          <w:sz w:val="28"/>
          <w:szCs w:val="28"/>
        </w:rPr>
      </w:pPr>
      <w:r w:rsidRPr="00EB3466">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35. </w:t>
      </w:r>
      <w:r w:rsidRPr="00EB3466">
        <w:rPr>
          <w:rFonts w:ascii="Times New Roman" w:hAnsi="Times New Roman" w:cs="Times New Roman"/>
          <w:i/>
          <w:sz w:val="28"/>
          <w:szCs w:val="28"/>
        </w:rPr>
        <w:t>Свищ в сварном соединении</w:t>
      </w:r>
    </w:p>
    <w:p w14:paraId="11088CF4" w14:textId="77777777" w:rsidR="00676333" w:rsidRPr="00676333" w:rsidRDefault="00676333" w:rsidP="00676333">
      <w:pPr>
        <w:spacing w:after="0" w:line="360" w:lineRule="auto"/>
        <w:ind w:firstLine="709"/>
        <w:jc w:val="both"/>
        <w:rPr>
          <w:rFonts w:ascii="Times New Roman" w:hAnsi="Times New Roman" w:cs="Times New Roman"/>
          <w:sz w:val="28"/>
          <w:szCs w:val="28"/>
        </w:rPr>
      </w:pPr>
      <w:bookmarkStart w:id="39" w:name="_Toc50732737"/>
    </w:p>
    <w:p w14:paraId="630AB590" w14:textId="77777777" w:rsidR="00872EA6" w:rsidRPr="006103C3" w:rsidRDefault="00872EA6" w:rsidP="006103C3">
      <w:pPr>
        <w:pStyle w:val="3"/>
        <w:spacing w:before="0" w:line="360" w:lineRule="auto"/>
        <w:ind w:left="709" w:firstLine="0"/>
        <w:rPr>
          <w:rFonts w:ascii="Times New Roman" w:hAnsi="Times New Roman" w:cs="Times New Roman"/>
          <w:color w:val="000000" w:themeColor="text1"/>
          <w:sz w:val="28"/>
          <w:szCs w:val="28"/>
          <w:u w:val="single"/>
          <w:lang w:val="ru-RU"/>
        </w:rPr>
      </w:pPr>
      <w:r w:rsidRPr="006103C3">
        <w:rPr>
          <w:rFonts w:ascii="Times New Roman" w:hAnsi="Times New Roman" w:cs="Times New Roman"/>
          <w:color w:val="000000" w:themeColor="text1"/>
          <w:sz w:val="28"/>
          <w:szCs w:val="28"/>
          <w:u w:val="single"/>
          <w:lang w:val="ru-RU"/>
        </w:rPr>
        <w:t>3.1.5 Выход трубы из ряда</w:t>
      </w:r>
      <w:bookmarkEnd w:id="39"/>
    </w:p>
    <w:p w14:paraId="2CE43167" w14:textId="77777777" w:rsidR="00872EA6" w:rsidRDefault="00872EA6" w:rsidP="00872EA6">
      <w:pPr>
        <w:spacing w:after="0" w:line="360" w:lineRule="auto"/>
        <w:ind w:firstLine="709"/>
        <w:jc w:val="both"/>
        <w:rPr>
          <w:rFonts w:ascii="Times New Roman" w:hAnsi="Times New Roman" w:cs="Times New Roman"/>
          <w:sz w:val="28"/>
          <w:szCs w:val="28"/>
        </w:rPr>
      </w:pPr>
    </w:p>
    <w:p w14:paraId="4947F8F6" w14:textId="77777777" w:rsidR="008C590B" w:rsidRDefault="008C590B" w:rsidP="008C590B">
      <w:pPr>
        <w:spacing w:after="0" w:line="360" w:lineRule="auto"/>
        <w:ind w:firstLine="709"/>
        <w:jc w:val="both"/>
        <w:rPr>
          <w:rFonts w:ascii="Times New Roman" w:hAnsi="Times New Roman" w:cs="Times New Roman"/>
          <w:sz w:val="28"/>
          <w:szCs w:val="28"/>
        </w:rPr>
      </w:pPr>
      <w:r w:rsidRPr="008C590B">
        <w:rPr>
          <w:rFonts w:ascii="Times New Roman" w:hAnsi="Times New Roman" w:cs="Times New Roman"/>
          <w:sz w:val="28"/>
          <w:szCs w:val="28"/>
        </w:rPr>
        <w:t>Дефект, представляющий собой изменение положения трубы относительно исходного, характеризующееся прогибом с остаточной деформацией и зачастую повреждением крепления трубы</w:t>
      </w:r>
      <w:r>
        <w:rPr>
          <w:rFonts w:ascii="Times New Roman" w:hAnsi="Times New Roman" w:cs="Times New Roman"/>
          <w:sz w:val="28"/>
          <w:szCs w:val="28"/>
        </w:rPr>
        <w:t xml:space="preserve"> и/или дистанцирующего элемента.</w:t>
      </w:r>
    </w:p>
    <w:p w14:paraId="6926C636" w14:textId="77777777" w:rsidR="003C360E" w:rsidRPr="003C360E" w:rsidRDefault="003C360E" w:rsidP="003C360E">
      <w:pPr>
        <w:spacing w:after="0" w:line="360" w:lineRule="auto"/>
        <w:ind w:firstLine="709"/>
        <w:jc w:val="both"/>
        <w:rPr>
          <w:rFonts w:ascii="Times New Roman" w:hAnsi="Times New Roman" w:cs="Times New Roman"/>
          <w:color w:val="000000" w:themeColor="text1"/>
          <w:sz w:val="28"/>
          <w:szCs w:val="28"/>
        </w:rPr>
      </w:pPr>
      <w:r w:rsidRPr="003C360E">
        <w:rPr>
          <w:rFonts w:ascii="Times New Roman" w:hAnsi="Times New Roman" w:cs="Times New Roman"/>
          <w:color w:val="000000" w:themeColor="text1"/>
          <w:sz w:val="28"/>
          <w:szCs w:val="28"/>
        </w:rPr>
        <w:t>Отрыв трубы (см. выше) тоже формально может быть отнесен и к этому типу дефекта. Однако целесообразно однозначно классифицировать дефекты и под выходом трубы подразумевать дефект без отрыва.</w:t>
      </w:r>
    </w:p>
    <w:p w14:paraId="0F8F0573" w14:textId="77777777" w:rsidR="008C590B" w:rsidRPr="008C590B" w:rsidRDefault="00263061" w:rsidP="008C59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типовой инструкции по контролю металла и продлению срока службы основных элементов котлов тепловых электростанций (РД 10-577-03)</w:t>
      </w:r>
      <w:r w:rsidR="003C360E">
        <w:rPr>
          <w:rFonts w:ascii="Times New Roman" w:hAnsi="Times New Roman" w:cs="Times New Roman"/>
          <w:sz w:val="28"/>
          <w:szCs w:val="28"/>
        </w:rPr>
        <w:t xml:space="preserve"> не допускается выход труб поверхностей нагрева из ранжира на величину диаметра трубы.</w:t>
      </w:r>
    </w:p>
    <w:p w14:paraId="7CD0BB9B" w14:textId="77777777" w:rsidR="008C590B" w:rsidRPr="008C590B" w:rsidRDefault="008C590B" w:rsidP="008C590B">
      <w:pPr>
        <w:spacing w:after="0" w:line="360" w:lineRule="auto"/>
        <w:ind w:firstLine="709"/>
        <w:jc w:val="both"/>
        <w:rPr>
          <w:rFonts w:ascii="Times New Roman" w:hAnsi="Times New Roman" w:cs="Times New Roman"/>
          <w:sz w:val="28"/>
          <w:szCs w:val="28"/>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140"/>
      </w:tblGrid>
      <w:tr w:rsidR="008C590B" w14:paraId="118B5860" w14:textId="77777777" w:rsidTr="008C590B">
        <w:trPr>
          <w:jc w:val="center"/>
        </w:trPr>
        <w:tc>
          <w:tcPr>
            <w:tcW w:w="5139" w:type="dxa"/>
            <w:vAlign w:val="center"/>
          </w:tcPr>
          <w:p w14:paraId="6EBA174D" w14:textId="77777777" w:rsidR="008C590B" w:rsidRDefault="008C590B" w:rsidP="008C590B">
            <w:pPr>
              <w:spacing w:line="276" w:lineRule="auto"/>
              <w:jc w:val="center"/>
              <w:rPr>
                <w:rFonts w:ascii="Times New Roman" w:hAnsi="Times New Roman" w:cs="Times New Roman"/>
                <w:sz w:val="28"/>
                <w:szCs w:val="28"/>
              </w:rPr>
            </w:pPr>
            <w:r w:rsidRPr="003955CA">
              <w:rPr>
                <w:rFonts w:ascii="Times New Roman" w:hAnsi="Times New Roman" w:cs="Times New Roman"/>
                <w:noProof/>
                <w:color w:val="000000" w:themeColor="text1"/>
                <w:sz w:val="24"/>
                <w:szCs w:val="24"/>
                <w:lang w:eastAsia="ru-RU"/>
              </w:rPr>
              <w:drawing>
                <wp:inline distT="0" distB="0" distL="0" distR="0" wp14:anchorId="657D62ED" wp14:editId="1649165C">
                  <wp:extent cx="3016333" cy="2455721"/>
                  <wp:effectExtent l="0" t="0" r="0" b="1905"/>
                  <wp:docPr id="4" name="Content Placeholder 1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FA5400C1-7BAA-C54C-8D2C-EB8E9359E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1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FA5400C1-7BAA-C54C-8D2C-EB8E9359E484}"/>
                              </a:ext>
                            </a:extLst>
                          </pic:cNvPr>
                          <pic:cNvPicPr>
                            <a:picLocks noChangeAspect="1"/>
                          </pic:cNvPicPr>
                        </pic:nvPicPr>
                        <pic:blipFill rotWithShape="1">
                          <a:blip r:embed="rId76" cstate="email">
                            <a:extLst>
                              <a:ext uri="{28A0092B-C50C-407E-A947-70E740481C1C}">
                                <a14:useLocalDpi xmlns:a14="http://schemas.microsoft.com/office/drawing/2010/main"/>
                              </a:ext>
                            </a:extLst>
                          </a:blip>
                          <a:srcRect/>
                          <a:stretch/>
                        </pic:blipFill>
                        <pic:spPr>
                          <a:xfrm>
                            <a:off x="0" y="0"/>
                            <a:ext cx="3010287" cy="2450799"/>
                          </a:xfrm>
                          <a:prstGeom prst="rect">
                            <a:avLst/>
                          </a:prstGeom>
                        </pic:spPr>
                      </pic:pic>
                    </a:graphicData>
                  </a:graphic>
                </wp:inline>
              </w:drawing>
            </w:r>
          </w:p>
        </w:tc>
        <w:tc>
          <w:tcPr>
            <w:tcW w:w="5140" w:type="dxa"/>
            <w:vAlign w:val="center"/>
          </w:tcPr>
          <w:p w14:paraId="741CD7AF" w14:textId="77777777" w:rsidR="008C590B" w:rsidRDefault="008C590B" w:rsidP="008C590B">
            <w:pPr>
              <w:spacing w:line="276" w:lineRule="auto"/>
              <w:jc w:val="center"/>
              <w:rPr>
                <w:rFonts w:ascii="Times New Roman" w:hAnsi="Times New Roman" w:cs="Times New Roman"/>
                <w:sz w:val="28"/>
                <w:szCs w:val="28"/>
              </w:rPr>
            </w:pPr>
            <w:r w:rsidRPr="003955CA">
              <w:rPr>
                <w:rFonts w:ascii="Times New Roman" w:hAnsi="Times New Roman" w:cs="Times New Roman"/>
                <w:noProof/>
                <w:color w:val="000000" w:themeColor="text1"/>
                <w:sz w:val="24"/>
                <w:szCs w:val="24"/>
                <w:lang w:eastAsia="ru-RU"/>
              </w:rPr>
              <w:drawing>
                <wp:inline distT="0" distB="0" distL="0" distR="0" wp14:anchorId="0CEB8F5B" wp14:editId="43E757EC">
                  <wp:extent cx="3033954" cy="2470067"/>
                  <wp:effectExtent l="0" t="0" r="0" b="6985"/>
                  <wp:docPr id="6" name="Content Placeholder 1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4D7851E2-533A-D149-8647-5E6CB3E89D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1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ve="http://schemas.openxmlformats.org/markup-compatibility/2006" id="{4D7851E2-533A-D149-8647-5E6CB3E89D5F}"/>
                              </a:ext>
                            </a:extLst>
                          </pic:cNvPr>
                          <pic:cNvPicPr>
                            <a:picLocks noChangeAspect="1"/>
                          </pic:cNvPicPr>
                        </pic:nvPicPr>
                        <pic:blipFill rotWithShape="1">
                          <a:blip r:embed="rId77" cstate="email">
                            <a:extLst>
                              <a:ext uri="{28A0092B-C50C-407E-A947-70E740481C1C}">
                                <a14:useLocalDpi xmlns:a14="http://schemas.microsoft.com/office/drawing/2010/main"/>
                              </a:ext>
                            </a:extLst>
                          </a:blip>
                          <a:srcRect/>
                          <a:stretch/>
                        </pic:blipFill>
                        <pic:spPr>
                          <a:xfrm>
                            <a:off x="0" y="0"/>
                            <a:ext cx="3027874" cy="2465117"/>
                          </a:xfrm>
                          <a:prstGeom prst="rect">
                            <a:avLst/>
                          </a:prstGeom>
                        </pic:spPr>
                      </pic:pic>
                    </a:graphicData>
                  </a:graphic>
                </wp:inline>
              </w:drawing>
            </w:r>
          </w:p>
        </w:tc>
      </w:tr>
      <w:tr w:rsidR="008C590B" w14:paraId="48BBCF1C" w14:textId="77777777" w:rsidTr="008C590B">
        <w:trPr>
          <w:jc w:val="center"/>
        </w:trPr>
        <w:tc>
          <w:tcPr>
            <w:tcW w:w="5139" w:type="dxa"/>
            <w:vAlign w:val="center"/>
          </w:tcPr>
          <w:p w14:paraId="29CA21D5" w14:textId="77777777" w:rsidR="008C590B" w:rsidRDefault="008C590B" w:rsidP="008C590B">
            <w:pPr>
              <w:spacing w:line="276" w:lineRule="auto"/>
              <w:jc w:val="center"/>
              <w:rPr>
                <w:rFonts w:ascii="Times New Roman" w:hAnsi="Times New Roman" w:cs="Times New Roman"/>
                <w:sz w:val="28"/>
                <w:szCs w:val="28"/>
              </w:rPr>
            </w:pPr>
            <w:r>
              <w:rPr>
                <w:bCs/>
                <w:noProof/>
                <w:lang w:eastAsia="ru-RU"/>
              </w:rPr>
              <w:lastRenderedPageBreak/>
              <w:drawing>
                <wp:inline distT="0" distB="0" distL="0" distR="0" wp14:anchorId="1D24C59D" wp14:editId="26BDD973">
                  <wp:extent cx="3051958" cy="2283592"/>
                  <wp:effectExtent l="0" t="0" r="0" b="2540"/>
                  <wp:docPr id="12" name="Рисунок 12" descr="DSCN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CN5899"/>
                          <pic:cNvPicPr>
                            <a:picLocks noChangeAspect="1" noChangeArrowheads="1"/>
                          </pic:cNvPicPr>
                        </pic:nvPicPr>
                        <pic:blipFill>
                          <a:blip r:embed="rId78" cstate="print">
                            <a:lum bright="48000" contrast="30000"/>
                            <a:extLst>
                              <a:ext uri="{28A0092B-C50C-407E-A947-70E740481C1C}">
                                <a14:useLocalDpi xmlns:a14="http://schemas.microsoft.com/office/drawing/2010/main" val="0"/>
                              </a:ext>
                            </a:extLst>
                          </a:blip>
                          <a:srcRect/>
                          <a:stretch>
                            <a:fillRect/>
                          </a:stretch>
                        </pic:blipFill>
                        <pic:spPr bwMode="auto">
                          <a:xfrm>
                            <a:off x="0" y="0"/>
                            <a:ext cx="3079118" cy="2303914"/>
                          </a:xfrm>
                          <a:prstGeom prst="rect">
                            <a:avLst/>
                          </a:prstGeom>
                          <a:noFill/>
                          <a:ln>
                            <a:noFill/>
                          </a:ln>
                        </pic:spPr>
                      </pic:pic>
                    </a:graphicData>
                  </a:graphic>
                </wp:inline>
              </w:drawing>
            </w:r>
          </w:p>
        </w:tc>
        <w:tc>
          <w:tcPr>
            <w:tcW w:w="5140" w:type="dxa"/>
            <w:vAlign w:val="center"/>
          </w:tcPr>
          <w:p w14:paraId="4A80C2BE" w14:textId="77777777" w:rsidR="008C590B" w:rsidRDefault="008C590B" w:rsidP="008C590B">
            <w:pPr>
              <w:spacing w:line="276" w:lineRule="auto"/>
              <w:jc w:val="center"/>
              <w:rPr>
                <w:rFonts w:ascii="Times New Roman" w:hAnsi="Times New Roman" w:cs="Times New Roman"/>
                <w:sz w:val="28"/>
                <w:szCs w:val="28"/>
              </w:rPr>
            </w:pPr>
            <w:r>
              <w:rPr>
                <w:b/>
                <w:bCs/>
                <w:noProof/>
                <w:lang w:eastAsia="ru-RU"/>
              </w:rPr>
              <w:drawing>
                <wp:inline distT="0" distB="0" distL="0" distR="0" wp14:anchorId="5C4BDA35" wp14:editId="64FEFD64">
                  <wp:extent cx="2999383" cy="2256311"/>
                  <wp:effectExtent l="0" t="0" r="0" b="0"/>
                  <wp:docPr id="16" name="Рисунок 16" descr="DSCN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CN6351"/>
                          <pic:cNvPicPr>
                            <a:picLocks noChangeAspect="1" noChangeArrowheads="1"/>
                          </pic:cNvPicPr>
                        </pic:nvPicPr>
                        <pic:blipFill>
                          <a:blip r:embed="rId79" cstate="print">
                            <a:lum bright="18000"/>
                            <a:extLst>
                              <a:ext uri="{28A0092B-C50C-407E-A947-70E740481C1C}">
                                <a14:useLocalDpi xmlns:a14="http://schemas.microsoft.com/office/drawing/2010/main" val="0"/>
                              </a:ext>
                            </a:extLst>
                          </a:blip>
                          <a:srcRect/>
                          <a:stretch>
                            <a:fillRect/>
                          </a:stretch>
                        </pic:blipFill>
                        <pic:spPr bwMode="auto">
                          <a:xfrm>
                            <a:off x="0" y="0"/>
                            <a:ext cx="3001676" cy="2258036"/>
                          </a:xfrm>
                          <a:prstGeom prst="rect">
                            <a:avLst/>
                          </a:prstGeom>
                          <a:noFill/>
                          <a:ln>
                            <a:noFill/>
                          </a:ln>
                        </pic:spPr>
                      </pic:pic>
                    </a:graphicData>
                  </a:graphic>
                </wp:inline>
              </w:drawing>
            </w:r>
          </w:p>
        </w:tc>
      </w:tr>
    </w:tbl>
    <w:p w14:paraId="68054813" w14:textId="6C83CEA3" w:rsidR="008C590B" w:rsidRPr="008C590B" w:rsidRDefault="008C590B" w:rsidP="008C590B">
      <w:pPr>
        <w:spacing w:after="0" w:line="360" w:lineRule="auto"/>
        <w:jc w:val="center"/>
        <w:rPr>
          <w:rFonts w:ascii="Times New Roman" w:hAnsi="Times New Roman" w:cs="Times New Roman"/>
          <w:i/>
          <w:sz w:val="28"/>
          <w:szCs w:val="28"/>
        </w:rPr>
      </w:pPr>
      <w:r w:rsidRPr="008C590B">
        <w:rPr>
          <w:rFonts w:ascii="Times New Roman" w:hAnsi="Times New Roman" w:cs="Times New Roman"/>
          <w:i/>
          <w:sz w:val="28"/>
          <w:szCs w:val="28"/>
        </w:rPr>
        <w:t xml:space="preserve">Рис. </w:t>
      </w:r>
      <w:r w:rsidR="00676333">
        <w:rPr>
          <w:rFonts w:ascii="Times New Roman" w:hAnsi="Times New Roman" w:cs="Times New Roman"/>
          <w:i/>
          <w:sz w:val="28"/>
          <w:szCs w:val="28"/>
        </w:rPr>
        <w:t xml:space="preserve">36. </w:t>
      </w:r>
      <w:r w:rsidRPr="008C590B">
        <w:rPr>
          <w:rFonts w:ascii="Times New Roman" w:hAnsi="Times New Roman" w:cs="Times New Roman"/>
          <w:i/>
          <w:sz w:val="28"/>
          <w:szCs w:val="28"/>
        </w:rPr>
        <w:t>Примеры выхода трубы из ряда с прогибом с остаточной деформацией</w:t>
      </w:r>
    </w:p>
    <w:p w14:paraId="2DAAF81D" w14:textId="77777777" w:rsidR="008C590B" w:rsidRPr="008C590B" w:rsidRDefault="008C590B" w:rsidP="008C590B">
      <w:pPr>
        <w:spacing w:after="0" w:line="360" w:lineRule="auto"/>
        <w:ind w:firstLine="709"/>
        <w:jc w:val="both"/>
        <w:rPr>
          <w:rFonts w:ascii="Times New Roman" w:hAnsi="Times New Roman" w:cs="Times New Roman"/>
          <w:sz w:val="28"/>
          <w:szCs w:val="28"/>
        </w:rPr>
      </w:pPr>
    </w:p>
    <w:p w14:paraId="12FD4A01" w14:textId="77777777" w:rsidR="00110853" w:rsidRPr="00110AF9" w:rsidRDefault="00110853" w:rsidP="00110AF9">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40" w:name="_Toc50732738"/>
      <w:r w:rsidRPr="00110AF9">
        <w:rPr>
          <w:rFonts w:ascii="Times New Roman" w:hAnsi="Times New Roman" w:cs="Times New Roman"/>
          <w:i/>
          <w:color w:val="000000" w:themeColor="text1"/>
          <w:sz w:val="28"/>
          <w:szCs w:val="28"/>
        </w:rPr>
        <w:t>3.2 Оценка возможности разработки программного обеспечения для определения дефектов</w:t>
      </w:r>
      <w:bookmarkEnd w:id="40"/>
    </w:p>
    <w:p w14:paraId="1A0CB732" w14:textId="77777777" w:rsidR="006103C3" w:rsidRDefault="006103C3" w:rsidP="006103C3">
      <w:pPr>
        <w:spacing w:after="0" w:line="360" w:lineRule="auto"/>
        <w:ind w:firstLine="709"/>
        <w:jc w:val="both"/>
        <w:rPr>
          <w:rFonts w:ascii="Times New Roman" w:hAnsi="Times New Roman" w:cs="Times New Roman"/>
          <w:sz w:val="28"/>
          <w:szCs w:val="28"/>
        </w:rPr>
      </w:pPr>
    </w:p>
    <w:p w14:paraId="74DCC0CB" w14:textId="77777777" w:rsidR="00110AF9" w:rsidRDefault="00110AF9" w:rsidP="006103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оценки возможности разработки программного обеспечения для определения дефектов на основе материалов</w:t>
      </w:r>
      <w:r w:rsidR="00484ADC">
        <w:rPr>
          <w:rFonts w:ascii="Times New Roman" w:hAnsi="Times New Roman" w:cs="Times New Roman"/>
          <w:sz w:val="28"/>
          <w:szCs w:val="28"/>
        </w:rPr>
        <w:t>,</w:t>
      </w:r>
      <w:r>
        <w:rPr>
          <w:rFonts w:ascii="Times New Roman" w:hAnsi="Times New Roman" w:cs="Times New Roman"/>
          <w:sz w:val="28"/>
          <w:szCs w:val="28"/>
        </w:rPr>
        <w:t xml:space="preserve"> предоставленных зак</w:t>
      </w:r>
      <w:r w:rsidR="00484ADC">
        <w:rPr>
          <w:rFonts w:ascii="Times New Roman" w:hAnsi="Times New Roman" w:cs="Times New Roman"/>
          <w:sz w:val="28"/>
          <w:szCs w:val="28"/>
        </w:rPr>
        <w:t>а</w:t>
      </w:r>
      <w:r>
        <w:rPr>
          <w:rFonts w:ascii="Times New Roman" w:hAnsi="Times New Roman" w:cs="Times New Roman"/>
          <w:sz w:val="28"/>
          <w:szCs w:val="28"/>
        </w:rPr>
        <w:t>зчиком</w:t>
      </w:r>
      <w:r w:rsidR="00484ADC">
        <w:rPr>
          <w:rFonts w:ascii="Times New Roman" w:hAnsi="Times New Roman" w:cs="Times New Roman"/>
          <w:sz w:val="28"/>
          <w:szCs w:val="28"/>
        </w:rPr>
        <w:t>, была сформирована и размечена база изображений дефектов поверхностей нагрева. Кроме того</w:t>
      </w:r>
      <w:r w:rsidR="00B82684">
        <w:rPr>
          <w:rFonts w:ascii="Times New Roman" w:hAnsi="Times New Roman" w:cs="Times New Roman"/>
          <w:sz w:val="28"/>
          <w:szCs w:val="28"/>
        </w:rPr>
        <w:t xml:space="preserve"> была создана расширенная (аугментированная) база и набор синтетических данных. Фрагмент размеченной базы изображений приведен в Приложении 1.</w:t>
      </w:r>
    </w:p>
    <w:p w14:paraId="53DD1E76" w14:textId="0A31DA94" w:rsidR="00B82684" w:rsidRPr="00A04473" w:rsidRDefault="00A04473" w:rsidP="006103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размеченной базе данных обучались и тестировались два вида нейронных сетей </w:t>
      </w:r>
      <w:r w:rsidRPr="00B865AC">
        <w:rPr>
          <w:rFonts w:ascii="Times New Roman" w:hAnsi="Times New Roman" w:cs="Times New Roman"/>
          <w:sz w:val="28"/>
          <w:szCs w:val="28"/>
        </w:rPr>
        <w:t>YOLOV4</w:t>
      </w:r>
      <w:r>
        <w:rPr>
          <w:rFonts w:ascii="Times New Roman" w:hAnsi="Times New Roman" w:cs="Times New Roman"/>
          <w:sz w:val="28"/>
          <w:szCs w:val="28"/>
        </w:rPr>
        <w:t xml:space="preserve"> и </w:t>
      </w:r>
      <w:r>
        <w:rPr>
          <w:rFonts w:ascii="Times New Roman" w:hAnsi="Times New Roman" w:cs="Times New Roman"/>
          <w:sz w:val="28"/>
          <w:szCs w:val="28"/>
          <w:lang w:val="en-US"/>
        </w:rPr>
        <w:t>DetectoRS</w:t>
      </w:r>
      <w:r w:rsidR="00C623EC">
        <w:rPr>
          <w:rFonts w:ascii="Times New Roman" w:hAnsi="Times New Roman" w:cs="Times New Roman"/>
          <w:sz w:val="28"/>
          <w:szCs w:val="28"/>
        </w:rPr>
        <w:t xml:space="preserve"> (о выборе вида архитектуры в разделе 4)</w:t>
      </w:r>
      <w:r>
        <w:rPr>
          <w:rFonts w:ascii="Times New Roman" w:hAnsi="Times New Roman" w:cs="Times New Roman"/>
          <w:sz w:val="28"/>
          <w:szCs w:val="28"/>
        </w:rPr>
        <w:t>.</w:t>
      </w:r>
    </w:p>
    <w:p w14:paraId="64E6724D" w14:textId="77777777" w:rsidR="005E2E33" w:rsidRDefault="0078006B" w:rsidP="006103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Результаты исследований по определению дефектов с помощью указанных нейронных сетей сведены в таблицу.</w:t>
      </w:r>
    </w:p>
    <w:p w14:paraId="77BBE137" w14:textId="77777777" w:rsidR="003A2890" w:rsidRDefault="003A2890" w:rsidP="006103C3">
      <w:pPr>
        <w:spacing w:after="0" w:line="360" w:lineRule="auto"/>
        <w:ind w:firstLine="709"/>
        <w:jc w:val="both"/>
        <w:rPr>
          <w:rFonts w:ascii="Times New Roman" w:hAnsi="Times New Roman" w:cs="Times New Roman"/>
          <w:sz w:val="28"/>
          <w:szCs w:val="28"/>
        </w:rPr>
      </w:pPr>
    </w:p>
    <w:p w14:paraId="7DBBF4BC" w14:textId="77777777" w:rsidR="003A2890" w:rsidRPr="003A2890" w:rsidRDefault="003A2890" w:rsidP="003A2890">
      <w:pPr>
        <w:spacing w:after="0" w:line="360" w:lineRule="auto"/>
        <w:ind w:firstLine="709"/>
        <w:jc w:val="both"/>
        <w:rPr>
          <w:rFonts w:ascii="Times New Roman" w:hAnsi="Times New Roman" w:cs="Times New Roman"/>
          <w:sz w:val="28"/>
          <w:szCs w:val="28"/>
        </w:rPr>
      </w:pPr>
      <w:r w:rsidRPr="003A2890">
        <w:rPr>
          <w:rFonts w:ascii="Times New Roman" w:hAnsi="Times New Roman" w:cs="Times New Roman"/>
          <w:sz w:val="28"/>
          <w:szCs w:val="28"/>
        </w:rPr>
        <w:t>Основные типы дефектов, которые были выбраны для анализа</w:t>
      </w:r>
      <w:r>
        <w:rPr>
          <w:rFonts w:ascii="Times New Roman" w:hAnsi="Times New Roman" w:cs="Times New Roman"/>
          <w:sz w:val="28"/>
          <w:szCs w:val="28"/>
        </w:rPr>
        <w:t>,</w:t>
      </w:r>
      <w:r w:rsidRPr="003A2890">
        <w:rPr>
          <w:rFonts w:ascii="Times New Roman" w:hAnsi="Times New Roman" w:cs="Times New Roman"/>
          <w:sz w:val="28"/>
          <w:szCs w:val="28"/>
        </w:rPr>
        <w:t xml:space="preserve"> состоят из пяти видов: трещины, выход трубы из ряда, цвета побежалости, крип, коррозия. В ходе экспериментов все типы были поделены на отдельные категории как в таблице</w:t>
      </w:r>
      <w:r>
        <w:rPr>
          <w:rFonts w:ascii="Times New Roman" w:hAnsi="Times New Roman" w:cs="Times New Roman"/>
          <w:sz w:val="28"/>
          <w:szCs w:val="28"/>
        </w:rPr>
        <w:t xml:space="preserve"> ниже.</w:t>
      </w:r>
      <w:r w:rsidRPr="003A2890">
        <w:rPr>
          <w:rFonts w:ascii="Times New Roman" w:hAnsi="Times New Roman" w:cs="Times New Roman"/>
          <w:sz w:val="28"/>
          <w:szCs w:val="28"/>
        </w:rPr>
        <w:t xml:space="preserve"> </w:t>
      </w:r>
    </w:p>
    <w:p w14:paraId="2EA8D6F2" w14:textId="77777777" w:rsidR="003A2890" w:rsidRPr="003A2890" w:rsidRDefault="003A2890" w:rsidP="003A2890">
      <w:pPr>
        <w:spacing w:after="0" w:line="360" w:lineRule="auto"/>
        <w:ind w:firstLine="709"/>
        <w:jc w:val="both"/>
        <w:rPr>
          <w:rFonts w:ascii="Times New Roman" w:hAnsi="Times New Roman" w:cs="Times New Roman"/>
          <w:sz w:val="28"/>
          <w:szCs w:val="28"/>
        </w:rPr>
      </w:pPr>
      <w:r w:rsidRPr="003A2890">
        <w:rPr>
          <w:rFonts w:ascii="Times New Roman" w:hAnsi="Times New Roman" w:cs="Times New Roman"/>
          <w:sz w:val="28"/>
          <w:szCs w:val="28"/>
        </w:rPr>
        <w:t>В ходе первичных тестов было принято решение объединить классы два класса (ПРМУ_разрыв трубы и ПРМУ_раскрытие) трубы в один (ПРМУ_разрыв)</w:t>
      </w:r>
      <w:r w:rsidR="0078006B">
        <w:rPr>
          <w:rFonts w:ascii="Times New Roman" w:hAnsi="Times New Roman" w:cs="Times New Roman"/>
          <w:sz w:val="28"/>
          <w:szCs w:val="28"/>
        </w:rPr>
        <w:t>.</w:t>
      </w:r>
    </w:p>
    <w:p w14:paraId="05C6A96F" w14:textId="77777777" w:rsidR="00A04473" w:rsidRDefault="00A04473">
      <w:pPr>
        <w:rPr>
          <w:rFonts w:ascii="Times New Roman" w:hAnsi="Times New Roman" w:cs="Times New Roman"/>
          <w:sz w:val="28"/>
          <w:szCs w:val="28"/>
        </w:rPr>
      </w:pPr>
      <w:r>
        <w:rPr>
          <w:rFonts w:ascii="Times New Roman" w:hAnsi="Times New Roman" w:cs="Times New Roman"/>
          <w:sz w:val="28"/>
          <w:szCs w:val="28"/>
        </w:rPr>
        <w:br w:type="page"/>
      </w:r>
    </w:p>
    <w:p w14:paraId="315EB123" w14:textId="77777777" w:rsidR="00A04473" w:rsidRDefault="00A04473" w:rsidP="006103C3">
      <w:pPr>
        <w:spacing w:after="0" w:line="360" w:lineRule="auto"/>
        <w:ind w:firstLine="709"/>
        <w:jc w:val="both"/>
        <w:rPr>
          <w:rFonts w:ascii="Times New Roman" w:hAnsi="Times New Roman" w:cs="Times New Roman"/>
          <w:sz w:val="28"/>
          <w:szCs w:val="28"/>
        </w:rPr>
        <w:sectPr w:rsidR="00A04473" w:rsidSect="00340433">
          <w:pgSz w:w="11906" w:h="16838"/>
          <w:pgMar w:top="851" w:right="850" w:bottom="709" w:left="993" w:header="708" w:footer="708" w:gutter="0"/>
          <w:cols w:space="708"/>
          <w:docGrid w:linePitch="360"/>
        </w:sectPr>
      </w:pPr>
    </w:p>
    <w:p w14:paraId="18BE4CD5" w14:textId="3FC38735" w:rsidR="00A04473" w:rsidRDefault="00A96562" w:rsidP="00A96562">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Таблица 38. </w:t>
      </w:r>
    </w:p>
    <w:tbl>
      <w:tblPr>
        <w:tblW w:w="15638" w:type="dxa"/>
        <w:tblCellMar>
          <w:left w:w="0" w:type="dxa"/>
          <w:right w:w="0" w:type="dxa"/>
        </w:tblCellMar>
        <w:tblLook w:val="04A0" w:firstRow="1" w:lastRow="0" w:firstColumn="1" w:lastColumn="0" w:noHBand="0" w:noVBand="1"/>
      </w:tblPr>
      <w:tblGrid>
        <w:gridCol w:w="1374"/>
        <w:gridCol w:w="2015"/>
        <w:gridCol w:w="1384"/>
        <w:gridCol w:w="1964"/>
        <w:gridCol w:w="1565"/>
        <w:gridCol w:w="1659"/>
        <w:gridCol w:w="2417"/>
        <w:gridCol w:w="3260"/>
      </w:tblGrid>
      <w:tr w:rsidR="00A04473" w:rsidRPr="00A04473" w14:paraId="3C163972" w14:textId="77777777" w:rsidTr="00A04473">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9634EF" w14:textId="77777777" w:rsidR="00A04473" w:rsidRPr="00A04473" w:rsidRDefault="00A04473" w:rsidP="00D743CB">
            <w:pPr>
              <w:spacing w:after="0" w:line="276" w:lineRule="auto"/>
              <w:jc w:val="center"/>
              <w:rPr>
                <w:rFonts w:ascii="Times New Roman" w:hAnsi="Times New Roman" w:cs="Times New Roman"/>
                <w:b/>
                <w:bCs/>
                <w:sz w:val="20"/>
                <w:szCs w:val="20"/>
              </w:rPr>
            </w:pPr>
            <w:r w:rsidRPr="00A04473">
              <w:rPr>
                <w:rFonts w:ascii="Times New Roman" w:hAnsi="Times New Roman" w:cs="Times New Roman"/>
                <w:b/>
                <w:bCs/>
                <w:sz w:val="20"/>
                <w:szCs w:val="20"/>
              </w:rPr>
              <w:t>Тип дефекта</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799F73" w14:textId="77777777" w:rsidR="00A04473" w:rsidRPr="00A04473" w:rsidRDefault="00A04473" w:rsidP="00D743CB">
            <w:pPr>
              <w:spacing w:after="0" w:line="276" w:lineRule="auto"/>
              <w:jc w:val="center"/>
              <w:rPr>
                <w:rFonts w:ascii="Times New Roman" w:hAnsi="Times New Roman" w:cs="Times New Roman"/>
                <w:b/>
                <w:bCs/>
                <w:sz w:val="20"/>
                <w:szCs w:val="20"/>
              </w:rPr>
            </w:pPr>
            <w:r w:rsidRPr="00A04473">
              <w:rPr>
                <w:rFonts w:ascii="Times New Roman" w:hAnsi="Times New Roman" w:cs="Times New Roman"/>
                <w:b/>
                <w:bCs/>
                <w:sz w:val="20"/>
                <w:szCs w:val="20"/>
              </w:rPr>
              <w:t>Классы дефектов</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6C476" w14:textId="77777777" w:rsidR="00A04473" w:rsidRPr="00A04473" w:rsidRDefault="00A04473" w:rsidP="00A04473">
            <w:pPr>
              <w:spacing w:after="0" w:line="276" w:lineRule="auto"/>
              <w:jc w:val="center"/>
              <w:rPr>
                <w:rFonts w:ascii="Times New Roman" w:hAnsi="Times New Roman" w:cs="Times New Roman"/>
                <w:b/>
                <w:bCs/>
                <w:sz w:val="20"/>
                <w:szCs w:val="20"/>
              </w:rPr>
            </w:pPr>
            <w:r w:rsidRPr="00A04473">
              <w:rPr>
                <w:rFonts w:ascii="Times New Roman" w:hAnsi="Times New Roman" w:cs="Times New Roman"/>
                <w:b/>
                <w:bCs/>
                <w:sz w:val="20"/>
                <w:szCs w:val="20"/>
              </w:rPr>
              <w:t>Размеченный датасет</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BB9DC" w14:textId="77777777" w:rsidR="00A04473" w:rsidRPr="00A04473" w:rsidRDefault="00A04473" w:rsidP="00A04473">
            <w:pPr>
              <w:spacing w:after="0" w:line="276" w:lineRule="auto"/>
              <w:jc w:val="center"/>
              <w:rPr>
                <w:rFonts w:ascii="Times New Roman" w:hAnsi="Times New Roman" w:cs="Times New Roman"/>
                <w:b/>
                <w:bCs/>
                <w:sz w:val="20"/>
                <w:szCs w:val="20"/>
              </w:rPr>
            </w:pPr>
            <w:r w:rsidRPr="00A04473">
              <w:rPr>
                <w:rFonts w:ascii="Times New Roman" w:hAnsi="Times New Roman" w:cs="Times New Roman"/>
                <w:b/>
                <w:bCs/>
                <w:sz w:val="20"/>
                <w:szCs w:val="20"/>
              </w:rPr>
              <w:t>Аугментированный датасет</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60257" w14:textId="77777777" w:rsidR="00A04473" w:rsidRPr="00A04473" w:rsidRDefault="00A04473" w:rsidP="00A04473">
            <w:pPr>
              <w:spacing w:after="0" w:line="276" w:lineRule="auto"/>
              <w:jc w:val="center"/>
              <w:rPr>
                <w:rFonts w:ascii="Times New Roman" w:hAnsi="Times New Roman" w:cs="Times New Roman"/>
                <w:b/>
                <w:bCs/>
                <w:sz w:val="20"/>
                <w:szCs w:val="20"/>
              </w:rPr>
            </w:pPr>
            <w:r w:rsidRPr="00A04473">
              <w:rPr>
                <w:rFonts w:ascii="Times New Roman" w:hAnsi="Times New Roman" w:cs="Times New Roman"/>
                <w:b/>
                <w:bCs/>
                <w:sz w:val="20"/>
                <w:szCs w:val="20"/>
              </w:rPr>
              <w:t>Синтетический датасет</w:t>
            </w:r>
          </w:p>
        </w:tc>
        <w:tc>
          <w:tcPr>
            <w:tcW w:w="3644" w:type="dxa"/>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F4A025" w14:textId="77777777" w:rsidR="00A04473" w:rsidRPr="00A04473" w:rsidRDefault="00A04473" w:rsidP="00A04473">
            <w:pPr>
              <w:spacing w:after="0" w:line="276" w:lineRule="auto"/>
              <w:jc w:val="center"/>
              <w:rPr>
                <w:rFonts w:ascii="Times New Roman" w:hAnsi="Times New Roman" w:cs="Times New Roman"/>
                <w:b/>
                <w:bCs/>
                <w:sz w:val="20"/>
                <w:szCs w:val="20"/>
              </w:rPr>
            </w:pPr>
            <w:r w:rsidRPr="00A04473">
              <w:rPr>
                <w:rFonts w:ascii="Times New Roman" w:hAnsi="Times New Roman" w:cs="Times New Roman"/>
                <w:b/>
                <w:bCs/>
                <w:sz w:val="20"/>
                <w:szCs w:val="20"/>
              </w:rPr>
              <w:t>Можно ли решить на основе визуального контроля?</w:t>
            </w:r>
          </w:p>
        </w:tc>
        <w:tc>
          <w:tcPr>
            <w:tcW w:w="3260" w:type="dxa"/>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06B6E" w14:textId="77777777" w:rsidR="00A04473" w:rsidRPr="00A04473" w:rsidRDefault="00A04473" w:rsidP="00A04473">
            <w:pPr>
              <w:spacing w:after="0" w:line="276" w:lineRule="auto"/>
              <w:jc w:val="center"/>
              <w:rPr>
                <w:rFonts w:ascii="Times New Roman" w:hAnsi="Times New Roman" w:cs="Times New Roman"/>
                <w:b/>
                <w:bCs/>
                <w:sz w:val="20"/>
                <w:szCs w:val="20"/>
              </w:rPr>
            </w:pPr>
            <w:r w:rsidRPr="00A04473">
              <w:rPr>
                <w:rFonts w:ascii="Times New Roman" w:hAnsi="Times New Roman" w:cs="Times New Roman"/>
                <w:b/>
                <w:bCs/>
                <w:sz w:val="20"/>
                <w:szCs w:val="20"/>
              </w:rPr>
              <w:t>Альтернативный подход</w:t>
            </w:r>
          </w:p>
        </w:tc>
      </w:tr>
      <w:tr w:rsidR="00A04473" w:rsidRPr="00A04473" w14:paraId="5D48F0BB" w14:textId="77777777" w:rsidTr="00A04473">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BA6A620" w14:textId="77777777" w:rsidR="00A04473" w:rsidRPr="00A04473" w:rsidRDefault="00A04473" w:rsidP="00A04473">
            <w:pPr>
              <w:spacing w:after="0" w:line="276" w:lineRule="auto"/>
              <w:rPr>
                <w:rFonts w:ascii="Times New Roman" w:hAnsi="Times New Roman" w:cs="Times New Roman"/>
                <w:b/>
                <w:bCs/>
                <w:sz w:val="20"/>
                <w:szCs w:val="20"/>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0340000E" w14:textId="77777777" w:rsidR="00A04473" w:rsidRPr="00A04473" w:rsidRDefault="00A04473" w:rsidP="00A04473">
            <w:pPr>
              <w:spacing w:after="0" w:line="276" w:lineRule="auto"/>
              <w:rPr>
                <w:rFonts w:ascii="Times New Roman" w:hAnsi="Times New Roman" w:cs="Times New Roman"/>
                <w:b/>
                <w:bCs/>
                <w:sz w:val="20"/>
                <w:szCs w:val="20"/>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494ED82D" w14:textId="77777777" w:rsidR="00A04473" w:rsidRPr="00A04473" w:rsidRDefault="00A04473" w:rsidP="00A04473">
            <w:pPr>
              <w:spacing w:after="0" w:line="276" w:lineRule="auto"/>
              <w:rPr>
                <w:rFonts w:ascii="Times New Roman" w:hAnsi="Times New Roman" w:cs="Times New Roman"/>
                <w:b/>
                <w:bCs/>
                <w:sz w:val="20"/>
                <w:szCs w:val="20"/>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70C80DF0" w14:textId="77777777" w:rsidR="00A04473" w:rsidRPr="00A04473" w:rsidRDefault="00A04473" w:rsidP="00A04473">
            <w:pPr>
              <w:spacing w:after="0" w:line="276" w:lineRule="auto"/>
              <w:rPr>
                <w:rFonts w:ascii="Times New Roman" w:hAnsi="Times New Roman" w:cs="Times New Roman"/>
                <w:b/>
                <w:bCs/>
                <w:sz w:val="20"/>
                <w:szCs w:val="20"/>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45CBADFE" w14:textId="77777777" w:rsidR="00A04473" w:rsidRPr="00A04473" w:rsidRDefault="00A04473" w:rsidP="00A04473">
            <w:pPr>
              <w:spacing w:after="0" w:line="276" w:lineRule="auto"/>
              <w:rPr>
                <w:rFonts w:ascii="Times New Roman" w:hAnsi="Times New Roman" w:cs="Times New Roman"/>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DEC237" w14:textId="77777777" w:rsidR="00A04473" w:rsidRPr="00A04473" w:rsidRDefault="00A04473" w:rsidP="0078006B">
            <w:pPr>
              <w:spacing w:after="0" w:line="276" w:lineRule="auto"/>
              <w:jc w:val="center"/>
              <w:rPr>
                <w:rFonts w:ascii="Times New Roman" w:hAnsi="Times New Roman" w:cs="Times New Roman"/>
                <w:b/>
                <w:bCs/>
                <w:sz w:val="20"/>
                <w:szCs w:val="20"/>
              </w:rPr>
            </w:pPr>
            <w:r w:rsidRPr="00021B4B">
              <w:rPr>
                <w:rFonts w:ascii="Times New Roman" w:hAnsi="Times New Roman" w:cs="Times New Roman"/>
                <w:b/>
                <w:bCs/>
                <w:sz w:val="20"/>
                <w:szCs w:val="20"/>
              </w:rPr>
              <w:t>Результаты Yolo</w:t>
            </w:r>
            <w:r w:rsidRPr="00A04473">
              <w:rPr>
                <w:rFonts w:ascii="Times New Roman" w:hAnsi="Times New Roman" w:cs="Times New Roman"/>
                <w:b/>
                <w:bCs/>
                <w:color w:val="000000"/>
                <w:sz w:val="20"/>
                <w:szCs w:val="20"/>
              </w:rPr>
              <w:br/>
            </w:r>
            <w:r w:rsidRPr="00021B4B">
              <w:rPr>
                <w:rFonts w:ascii="Times New Roman" w:hAnsi="Times New Roman" w:cs="Times New Roman"/>
                <w:b/>
                <w:bCs/>
                <w:sz w:val="20"/>
                <w:szCs w:val="20"/>
              </w:rPr>
              <w:t>(метрики)</w:t>
            </w:r>
          </w:p>
        </w:tc>
        <w:tc>
          <w:tcPr>
            <w:tcW w:w="2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CD82C2" w14:textId="77777777" w:rsidR="00A04473" w:rsidRPr="00A04473" w:rsidRDefault="00A04473" w:rsidP="0078006B">
            <w:pPr>
              <w:spacing w:after="0" w:line="276" w:lineRule="auto"/>
              <w:jc w:val="center"/>
              <w:rPr>
                <w:rFonts w:ascii="Times New Roman" w:hAnsi="Times New Roman" w:cs="Times New Roman"/>
                <w:b/>
                <w:bCs/>
                <w:color w:val="1155CC"/>
                <w:sz w:val="20"/>
                <w:szCs w:val="20"/>
                <w:u w:val="single"/>
              </w:rPr>
            </w:pPr>
            <w:r w:rsidRPr="00021B4B">
              <w:rPr>
                <w:rFonts w:ascii="Times New Roman" w:hAnsi="Times New Roman" w:cs="Times New Roman"/>
                <w:b/>
                <w:bCs/>
                <w:sz w:val="20"/>
                <w:szCs w:val="20"/>
              </w:rPr>
              <w:t>Результаты DetectroRS</w:t>
            </w:r>
            <w:r w:rsidRPr="00A04473">
              <w:rPr>
                <w:rFonts w:ascii="Times New Roman" w:hAnsi="Times New Roman" w:cs="Times New Roman"/>
                <w:b/>
                <w:bCs/>
                <w:color w:val="000000"/>
                <w:sz w:val="20"/>
                <w:szCs w:val="20"/>
                <w:u w:val="single"/>
              </w:rPr>
              <w:t xml:space="preserve"> </w:t>
            </w:r>
            <w:hyperlink r:id="rId80" w:anchor="gid=0" w:tgtFrame="_blank" w:history="1">
              <w:r w:rsidRPr="00A04473">
                <w:rPr>
                  <w:rFonts w:ascii="Times New Roman" w:hAnsi="Times New Roman" w:cs="Times New Roman"/>
                  <w:b/>
                  <w:bCs/>
                  <w:color w:val="0000FF"/>
                  <w:sz w:val="20"/>
                  <w:szCs w:val="20"/>
                  <w:u w:val="single"/>
                </w:rPr>
                <w:br/>
              </w:r>
            </w:hyperlink>
            <w:r w:rsidRPr="00021B4B">
              <w:rPr>
                <w:rFonts w:ascii="Times New Roman" w:hAnsi="Times New Roman" w:cs="Times New Roman"/>
                <w:b/>
                <w:bCs/>
                <w:sz w:val="20"/>
                <w:szCs w:val="20"/>
              </w:rPr>
              <w:t>(метрики)</w:t>
            </w:r>
          </w:p>
        </w:tc>
        <w:tc>
          <w:tcPr>
            <w:tcW w:w="3260" w:type="dxa"/>
            <w:vMerge/>
            <w:tcBorders>
              <w:top w:val="single" w:sz="6" w:space="0" w:color="000000"/>
              <w:left w:val="single" w:sz="6" w:space="0" w:color="CCCCCC"/>
              <w:bottom w:val="single" w:sz="6" w:space="0" w:color="000000"/>
              <w:right w:val="single" w:sz="6" w:space="0" w:color="000000"/>
            </w:tcBorders>
            <w:vAlign w:val="center"/>
            <w:hideMark/>
          </w:tcPr>
          <w:p w14:paraId="6C1E30F4" w14:textId="77777777" w:rsidR="00A04473" w:rsidRPr="00A04473" w:rsidRDefault="00A04473" w:rsidP="00A04473">
            <w:pPr>
              <w:spacing w:after="0" w:line="276" w:lineRule="auto"/>
              <w:rPr>
                <w:rFonts w:ascii="Times New Roman" w:hAnsi="Times New Roman" w:cs="Times New Roman"/>
                <w:b/>
                <w:bCs/>
                <w:sz w:val="20"/>
                <w:szCs w:val="20"/>
              </w:rPr>
            </w:pPr>
          </w:p>
        </w:tc>
      </w:tr>
      <w:tr w:rsidR="00A04473" w:rsidRPr="00A04473" w14:paraId="2EC34D7A" w14:textId="77777777" w:rsidTr="00A04473">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482BF2" w14:textId="77777777" w:rsidR="00A04473" w:rsidRPr="00A04473" w:rsidRDefault="00A04473" w:rsidP="00A04473">
            <w:pPr>
              <w:spacing w:after="0" w:line="276" w:lineRule="auto"/>
              <w:jc w:val="center"/>
              <w:rPr>
                <w:rFonts w:ascii="Times New Roman" w:hAnsi="Times New Roman" w:cs="Times New Roman"/>
                <w:color w:val="1D1C1D"/>
                <w:sz w:val="24"/>
                <w:szCs w:val="24"/>
              </w:rPr>
            </w:pPr>
            <w:r w:rsidRPr="00A04473">
              <w:rPr>
                <w:rFonts w:ascii="Times New Roman" w:hAnsi="Times New Roman" w:cs="Times New Roman"/>
                <w:color w:val="1D1C1D"/>
              </w:rPr>
              <w:t>трещина</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BFFA"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ПРМУ_поперечная трещина в околошовной зоне</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3A439"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006B5" w14:textId="77777777" w:rsidR="00A04473" w:rsidRPr="00A04473" w:rsidRDefault="00A04473" w:rsidP="00A04473">
            <w:pPr>
              <w:spacing w:after="0" w:line="276" w:lineRule="auto"/>
              <w:jc w:val="center"/>
              <w:rPr>
                <w:rFonts w:ascii="Times New Roman" w:hAnsi="Times New Roman" w:cs="Times New Roman"/>
                <w:color w:val="1155CC"/>
                <w:sz w:val="20"/>
                <w:szCs w:val="20"/>
                <w:u w:val="single"/>
              </w:rPr>
            </w:pPr>
            <w:r w:rsidRPr="00021B4B">
              <w:rPr>
                <w:rFonts w:ascii="Times New Roman" w:hAnsi="Times New Roman" w:cs="Times New Roman"/>
                <w:sz w:val="20"/>
                <w:szCs w:val="20"/>
              </w:rPr>
              <w:t>Набор данных</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E2C16" w14:textId="77777777" w:rsidR="00A04473" w:rsidRPr="00A04473" w:rsidRDefault="00A04473" w:rsidP="00A04473">
            <w:pPr>
              <w:spacing w:after="0" w:line="276" w:lineRule="auto"/>
              <w:jc w:val="center"/>
              <w:rPr>
                <w:rFonts w:ascii="Times New Roman" w:hAnsi="Times New Roman" w:cs="Times New Roman"/>
                <w:color w:val="1155CC"/>
                <w:sz w:val="20"/>
                <w:szCs w:val="20"/>
                <w:u w:val="single"/>
              </w:rPr>
            </w:pPr>
            <w:r w:rsidRPr="00021B4B">
              <w:rPr>
                <w:rFonts w:ascii="Times New Roman" w:hAnsi="Times New Roman" w:cs="Times New Roman"/>
                <w:sz w:val="20"/>
                <w:szCs w:val="20"/>
              </w:rPr>
              <w:t>200</w:t>
            </w:r>
          </w:p>
        </w:tc>
        <w:tc>
          <w:tcPr>
            <w:tcW w:w="3644" w:type="dxa"/>
            <w:gridSpan w:val="2"/>
            <w:vMerge w:val="restart"/>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4A6E3C21" w14:textId="77777777" w:rsidR="00A04473" w:rsidRPr="00A04473" w:rsidRDefault="00A04473" w:rsidP="00A04473">
            <w:pPr>
              <w:spacing w:after="0" w:line="276" w:lineRule="auto"/>
              <w:jc w:val="center"/>
              <w:rPr>
                <w:rFonts w:ascii="Times New Roman" w:hAnsi="Times New Roman" w:cs="Times New Roman"/>
                <w:sz w:val="20"/>
                <w:szCs w:val="20"/>
              </w:rPr>
            </w:pPr>
            <w:r w:rsidRPr="00A04473">
              <w:rPr>
                <w:rFonts w:ascii="Times New Roman" w:hAnsi="Times New Roman" w:cs="Times New Roman"/>
                <w:sz w:val="20"/>
                <w:szCs w:val="20"/>
              </w:rPr>
              <w:t>Да</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5ACD0" w14:textId="77777777" w:rsidR="00A04473" w:rsidRPr="00A04473" w:rsidRDefault="00A04473" w:rsidP="00A04473">
            <w:pPr>
              <w:spacing w:after="0" w:line="276" w:lineRule="auto"/>
              <w:rPr>
                <w:rFonts w:ascii="Times New Roman" w:hAnsi="Times New Roman" w:cs="Times New Roman"/>
                <w:sz w:val="20"/>
                <w:szCs w:val="20"/>
              </w:rPr>
            </w:pPr>
          </w:p>
        </w:tc>
      </w:tr>
      <w:tr w:rsidR="00A04473" w:rsidRPr="00A04473" w14:paraId="75A71A76" w14:textId="77777777" w:rsidTr="00A04473">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017B8" w14:textId="77777777" w:rsidR="00A04473" w:rsidRPr="00A04473" w:rsidRDefault="00A04473" w:rsidP="00A04473">
            <w:pPr>
              <w:spacing w:after="0" w:line="276" w:lineRule="auto"/>
              <w:rPr>
                <w:rFonts w:ascii="Times New Roman" w:hAnsi="Times New Roman" w:cs="Times New Roman"/>
                <w:color w:val="1D1C1D"/>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AA284"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ПРМУ_поперечная трещина на изгибе</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99665"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6B5EA8"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1B3530" w14:textId="77777777" w:rsidR="00A04473" w:rsidRPr="00A04473" w:rsidRDefault="00A04473" w:rsidP="00A04473">
            <w:pPr>
              <w:spacing w:after="0" w:line="276" w:lineRule="auto"/>
              <w:jc w:val="center"/>
              <w:rPr>
                <w:rFonts w:ascii="Times New Roman" w:hAnsi="Times New Roman" w:cs="Times New Roman"/>
                <w:color w:val="1155CC"/>
                <w:sz w:val="20"/>
                <w:szCs w:val="20"/>
                <w:u w:val="single"/>
              </w:rPr>
            </w:pPr>
            <w:r w:rsidRPr="00021B4B">
              <w:rPr>
                <w:rFonts w:ascii="Times New Roman" w:hAnsi="Times New Roman" w:cs="Times New Roman"/>
                <w:sz w:val="20"/>
                <w:szCs w:val="20"/>
              </w:rPr>
              <w:t>1000</w:t>
            </w:r>
            <w:r w:rsidRPr="00A04473">
              <w:rPr>
                <w:rFonts w:ascii="Times New Roman" w:hAnsi="Times New Roman" w:cs="Times New Roman"/>
                <w:color w:val="0000FF"/>
                <w:sz w:val="20"/>
                <w:szCs w:val="20"/>
                <w:u w:val="single"/>
              </w:rPr>
              <w:br/>
            </w:r>
            <w:r w:rsidRPr="00021B4B">
              <w:rPr>
                <w:rFonts w:ascii="Times New Roman" w:hAnsi="Times New Roman" w:cs="Times New Roman"/>
                <w:sz w:val="20"/>
                <w:szCs w:val="20"/>
              </w:rPr>
              <w:t>2000</w:t>
            </w:r>
          </w:p>
        </w:tc>
        <w:tc>
          <w:tcPr>
            <w:tcW w:w="3644" w:type="dxa"/>
            <w:gridSpan w:val="2"/>
            <w:vMerge/>
            <w:tcBorders>
              <w:top w:val="single" w:sz="6" w:space="0" w:color="CCCCCC"/>
              <w:left w:val="single" w:sz="6" w:space="0" w:color="CCCCCC"/>
              <w:bottom w:val="single" w:sz="6" w:space="0" w:color="000000"/>
              <w:right w:val="single" w:sz="6" w:space="0" w:color="000000"/>
            </w:tcBorders>
            <w:vAlign w:val="center"/>
            <w:hideMark/>
          </w:tcPr>
          <w:p w14:paraId="04D44A55" w14:textId="77777777" w:rsidR="00A04473" w:rsidRPr="00A04473" w:rsidRDefault="00A04473" w:rsidP="00A04473">
            <w:pPr>
              <w:spacing w:after="0" w:line="276" w:lineRule="auto"/>
              <w:rPr>
                <w:rFonts w:ascii="Times New Roman" w:hAnsi="Times New Roman" w:cs="Times New Roman"/>
                <w:sz w:val="20"/>
                <w:szCs w:val="20"/>
              </w:rPr>
            </w:pP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454D3" w14:textId="77777777" w:rsidR="00A04473" w:rsidRPr="00A04473" w:rsidRDefault="00A04473" w:rsidP="00A04473">
            <w:pPr>
              <w:spacing w:after="0" w:line="276" w:lineRule="auto"/>
              <w:rPr>
                <w:rFonts w:ascii="Times New Roman" w:hAnsi="Times New Roman" w:cs="Times New Roman"/>
                <w:sz w:val="20"/>
                <w:szCs w:val="20"/>
              </w:rPr>
            </w:pPr>
          </w:p>
        </w:tc>
      </w:tr>
      <w:tr w:rsidR="00A04473" w:rsidRPr="00A04473" w14:paraId="62386F1B" w14:textId="77777777" w:rsidTr="00A04473">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F0BB8" w14:textId="77777777" w:rsidR="00A04473" w:rsidRPr="00A04473" w:rsidRDefault="00A04473" w:rsidP="00A04473">
            <w:pPr>
              <w:spacing w:after="0" w:line="276" w:lineRule="auto"/>
              <w:rPr>
                <w:rFonts w:ascii="Times New Roman" w:hAnsi="Times New Roman" w:cs="Times New Roman"/>
                <w:color w:val="1D1C1D"/>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614638"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ПРМУ_продольные трещины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FAAE9"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DC7AF2"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6568A3"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3644" w:type="dxa"/>
            <w:gridSpan w:val="2"/>
            <w:vMerge/>
            <w:tcBorders>
              <w:top w:val="single" w:sz="6" w:space="0" w:color="CCCCCC"/>
              <w:left w:val="single" w:sz="6" w:space="0" w:color="CCCCCC"/>
              <w:bottom w:val="single" w:sz="6" w:space="0" w:color="000000"/>
              <w:right w:val="single" w:sz="6" w:space="0" w:color="000000"/>
            </w:tcBorders>
            <w:vAlign w:val="center"/>
            <w:hideMark/>
          </w:tcPr>
          <w:p w14:paraId="496BFD12" w14:textId="77777777" w:rsidR="00A04473" w:rsidRPr="00A04473" w:rsidRDefault="00A04473" w:rsidP="00A04473">
            <w:pPr>
              <w:spacing w:after="0" w:line="276" w:lineRule="auto"/>
              <w:rPr>
                <w:rFonts w:ascii="Times New Roman" w:hAnsi="Times New Roman" w:cs="Times New Roman"/>
                <w:sz w:val="20"/>
                <w:szCs w:val="20"/>
              </w:rPr>
            </w:pP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87CCC" w14:textId="77777777" w:rsidR="00A04473" w:rsidRPr="00A04473" w:rsidRDefault="00A04473" w:rsidP="00A04473">
            <w:pPr>
              <w:spacing w:after="0" w:line="276" w:lineRule="auto"/>
              <w:rPr>
                <w:rFonts w:ascii="Times New Roman" w:hAnsi="Times New Roman" w:cs="Times New Roman"/>
                <w:sz w:val="20"/>
                <w:szCs w:val="20"/>
              </w:rPr>
            </w:pPr>
          </w:p>
        </w:tc>
      </w:tr>
      <w:tr w:rsidR="00A04473" w:rsidRPr="00A04473" w14:paraId="3E6C501B" w14:textId="77777777" w:rsidTr="00A04473">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0B4636" w14:textId="77777777" w:rsidR="00A04473" w:rsidRPr="00A04473" w:rsidRDefault="00A04473" w:rsidP="00A04473">
            <w:pPr>
              <w:spacing w:after="0" w:line="276" w:lineRule="auto"/>
              <w:rPr>
                <w:rFonts w:ascii="Times New Roman" w:hAnsi="Times New Roman" w:cs="Times New Roman"/>
                <w:color w:val="1D1C1D"/>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15292"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ПРМУ_трещина в основном металле</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19736C"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6DBB8B"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C09E03"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3644" w:type="dxa"/>
            <w:gridSpan w:val="2"/>
            <w:vMerge/>
            <w:tcBorders>
              <w:top w:val="single" w:sz="6" w:space="0" w:color="CCCCCC"/>
              <w:left w:val="single" w:sz="6" w:space="0" w:color="CCCCCC"/>
              <w:bottom w:val="single" w:sz="6" w:space="0" w:color="000000"/>
              <w:right w:val="single" w:sz="6" w:space="0" w:color="000000"/>
            </w:tcBorders>
            <w:vAlign w:val="center"/>
            <w:hideMark/>
          </w:tcPr>
          <w:p w14:paraId="5E7A9CC0" w14:textId="77777777" w:rsidR="00A04473" w:rsidRPr="00A04473" w:rsidRDefault="00A04473" w:rsidP="00A04473">
            <w:pPr>
              <w:spacing w:after="0" w:line="276" w:lineRule="auto"/>
              <w:rPr>
                <w:rFonts w:ascii="Times New Roman" w:hAnsi="Times New Roman" w:cs="Times New Roman"/>
                <w:sz w:val="20"/>
                <w:szCs w:val="20"/>
              </w:rPr>
            </w:pP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DC4C6A" w14:textId="77777777" w:rsidR="00A04473" w:rsidRPr="00A04473" w:rsidRDefault="00A04473" w:rsidP="00A04473">
            <w:pPr>
              <w:spacing w:after="0" w:line="276" w:lineRule="auto"/>
              <w:rPr>
                <w:rFonts w:ascii="Times New Roman" w:hAnsi="Times New Roman" w:cs="Times New Roman"/>
                <w:sz w:val="20"/>
                <w:szCs w:val="20"/>
              </w:rPr>
            </w:pPr>
          </w:p>
        </w:tc>
      </w:tr>
      <w:tr w:rsidR="00A04473" w:rsidRPr="00A04473" w14:paraId="20BFAEA3" w14:textId="77777777" w:rsidTr="00A04473">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49EE3A" w14:textId="77777777" w:rsidR="00A04473" w:rsidRPr="00A04473" w:rsidRDefault="00A04473" w:rsidP="00A04473">
            <w:pPr>
              <w:spacing w:after="0" w:line="276" w:lineRule="auto"/>
              <w:rPr>
                <w:rFonts w:ascii="Times New Roman" w:hAnsi="Times New Roman" w:cs="Times New Roman"/>
                <w:color w:val="1D1C1D"/>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51FC8"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ПРМУ_свищи</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10709"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D7B3C4"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185BB1"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3644" w:type="dxa"/>
            <w:gridSpan w:val="2"/>
            <w:vMerge/>
            <w:tcBorders>
              <w:top w:val="single" w:sz="6" w:space="0" w:color="CCCCCC"/>
              <w:left w:val="single" w:sz="6" w:space="0" w:color="CCCCCC"/>
              <w:bottom w:val="single" w:sz="6" w:space="0" w:color="000000"/>
              <w:right w:val="single" w:sz="6" w:space="0" w:color="000000"/>
            </w:tcBorders>
            <w:vAlign w:val="center"/>
            <w:hideMark/>
          </w:tcPr>
          <w:p w14:paraId="3B8267F3" w14:textId="77777777" w:rsidR="00A04473" w:rsidRPr="00A04473" w:rsidRDefault="00A04473" w:rsidP="00A04473">
            <w:pPr>
              <w:spacing w:after="0" w:line="276" w:lineRule="auto"/>
              <w:rPr>
                <w:rFonts w:ascii="Times New Roman" w:hAnsi="Times New Roman" w:cs="Times New Roman"/>
                <w:sz w:val="20"/>
                <w:szCs w:val="20"/>
              </w:rPr>
            </w:pP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A962B" w14:textId="77777777" w:rsidR="00A04473" w:rsidRPr="00A04473" w:rsidRDefault="00A04473" w:rsidP="00A04473">
            <w:pPr>
              <w:spacing w:after="0" w:line="276" w:lineRule="auto"/>
              <w:rPr>
                <w:rFonts w:ascii="Times New Roman" w:hAnsi="Times New Roman" w:cs="Times New Roman"/>
                <w:sz w:val="20"/>
                <w:szCs w:val="20"/>
              </w:rPr>
            </w:pPr>
          </w:p>
        </w:tc>
      </w:tr>
      <w:tr w:rsidR="00A04473" w:rsidRPr="00A04473" w14:paraId="6326EEEB" w14:textId="77777777" w:rsidTr="00A04473">
        <w:trPr>
          <w:trHeight w:val="762"/>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9B73D6" w14:textId="77777777" w:rsidR="00A04473" w:rsidRPr="00A04473" w:rsidRDefault="00A04473" w:rsidP="00A04473">
            <w:pPr>
              <w:spacing w:after="0" w:line="276" w:lineRule="auto"/>
              <w:jc w:val="center"/>
              <w:rPr>
                <w:rFonts w:ascii="Times New Roman" w:hAnsi="Times New Roman" w:cs="Times New Roman"/>
                <w:color w:val="1D1C1D"/>
                <w:sz w:val="24"/>
                <w:szCs w:val="24"/>
              </w:rPr>
            </w:pPr>
            <w:r w:rsidRPr="00A04473">
              <w:rPr>
                <w:rFonts w:ascii="Times New Roman" w:hAnsi="Times New Roman" w:cs="Times New Roman"/>
                <w:color w:val="1D1C1D"/>
              </w:rPr>
              <w:t>выход трубы из ряда</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7C3AB"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ПРМУ_выход трубы из ряда</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A3264"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CBF3CE"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A54F8A2" w14:textId="77777777" w:rsidR="00A04473" w:rsidRPr="00A04473" w:rsidRDefault="00A04473" w:rsidP="00A04473">
            <w:pPr>
              <w:spacing w:after="0" w:line="276" w:lineRule="auto"/>
              <w:jc w:val="center"/>
              <w:rPr>
                <w:rFonts w:ascii="Times New Roman" w:hAnsi="Times New Roman" w:cs="Times New Roman"/>
                <w:sz w:val="20"/>
                <w:szCs w:val="20"/>
              </w:rPr>
            </w:pPr>
            <w:r w:rsidRPr="00A04473">
              <w:rPr>
                <w:rFonts w:ascii="Times New Roman" w:hAnsi="Times New Roman" w:cs="Times New Roman"/>
                <w:sz w:val="20"/>
                <w:szCs w:val="20"/>
              </w:rPr>
              <w:t>не нужно</w:t>
            </w:r>
          </w:p>
        </w:tc>
        <w:tc>
          <w:tcPr>
            <w:tcW w:w="3644" w:type="dxa"/>
            <w:gridSpan w:val="2"/>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48D32DAD"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Результаты самые плохие из выбранного типа. Скорее нет при текущем подходе.</w:t>
            </w:r>
          </w:p>
        </w:tc>
        <w:tc>
          <w:tcPr>
            <w:tcW w:w="326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8C22FB" w14:textId="77777777" w:rsidR="00A04473" w:rsidRPr="00A04473" w:rsidRDefault="00A04473" w:rsidP="00021B4B">
            <w:pPr>
              <w:spacing w:after="0" w:line="276" w:lineRule="auto"/>
              <w:jc w:val="center"/>
              <w:rPr>
                <w:rFonts w:ascii="Times New Roman" w:hAnsi="Times New Roman" w:cs="Times New Roman"/>
                <w:sz w:val="20"/>
                <w:szCs w:val="20"/>
              </w:rPr>
            </w:pPr>
            <w:r w:rsidRPr="00A04473">
              <w:rPr>
                <w:rFonts w:ascii="Times New Roman" w:hAnsi="Times New Roman" w:cs="Times New Roman"/>
                <w:sz w:val="20"/>
                <w:szCs w:val="20"/>
              </w:rPr>
              <w:t>Привлечение лидаров или RGB-D камер.</w:t>
            </w:r>
            <w:r w:rsidRPr="00A04473">
              <w:rPr>
                <w:rFonts w:ascii="Times New Roman" w:hAnsi="Times New Roman" w:cs="Times New Roman"/>
                <w:sz w:val="20"/>
                <w:szCs w:val="20"/>
              </w:rPr>
              <w:br/>
              <w:t>Рассмотреть другую по</w:t>
            </w:r>
            <w:r w:rsidR="00021B4B">
              <w:rPr>
                <w:rFonts w:ascii="Times New Roman" w:hAnsi="Times New Roman" w:cs="Times New Roman"/>
                <w:sz w:val="20"/>
                <w:szCs w:val="20"/>
              </w:rPr>
              <w:t>ст</w:t>
            </w:r>
            <w:r w:rsidRPr="00A04473">
              <w:rPr>
                <w:rFonts w:ascii="Times New Roman" w:hAnsi="Times New Roman" w:cs="Times New Roman"/>
                <w:sz w:val="20"/>
                <w:szCs w:val="20"/>
              </w:rPr>
              <w:t>ановку задачи (в том числе использование масок).</w:t>
            </w:r>
          </w:p>
        </w:tc>
      </w:tr>
      <w:tr w:rsidR="00A04473" w:rsidRPr="00A04473" w14:paraId="67B17287" w14:textId="77777777" w:rsidTr="00A04473">
        <w:trPr>
          <w:trHeight w:val="648"/>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A89140" w14:textId="77777777" w:rsidR="00A04473" w:rsidRPr="00A04473" w:rsidRDefault="00A04473" w:rsidP="00A04473">
            <w:pPr>
              <w:spacing w:after="0" w:line="276" w:lineRule="auto"/>
              <w:rPr>
                <w:rFonts w:ascii="Times New Roman" w:hAnsi="Times New Roman" w:cs="Times New Roman"/>
                <w:color w:val="1D1C1D"/>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922F6"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ПРМУ_разрыв трубы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1F019F"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8E0AD4"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42273B" w14:textId="77777777" w:rsidR="00A04473" w:rsidRPr="00A04473" w:rsidRDefault="00A04473" w:rsidP="00A04473">
            <w:pPr>
              <w:spacing w:after="0" w:line="276" w:lineRule="auto"/>
              <w:jc w:val="center"/>
              <w:rPr>
                <w:rFonts w:ascii="Times New Roman" w:hAnsi="Times New Roman" w:cs="Times New Roman"/>
                <w:color w:val="1155CC"/>
                <w:sz w:val="20"/>
                <w:szCs w:val="20"/>
                <w:u w:val="single"/>
              </w:rPr>
            </w:pPr>
            <w:r w:rsidRPr="00021B4B">
              <w:rPr>
                <w:rFonts w:ascii="Times New Roman" w:hAnsi="Times New Roman" w:cs="Times New Roman"/>
                <w:sz w:val="20"/>
                <w:szCs w:val="20"/>
              </w:rPr>
              <w:t>200</w:t>
            </w:r>
          </w:p>
        </w:tc>
        <w:tc>
          <w:tcPr>
            <w:tcW w:w="3644" w:type="dxa"/>
            <w:gridSpan w:val="2"/>
            <w:vMerge w:val="restart"/>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9E7CF76"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Потенциально да. Требуется дополнительное исследование. По разрывам труб мало примеров.</w:t>
            </w:r>
          </w:p>
        </w:tc>
        <w:tc>
          <w:tcPr>
            <w:tcW w:w="3260" w:type="dxa"/>
            <w:vMerge/>
            <w:tcBorders>
              <w:top w:val="single" w:sz="6" w:space="0" w:color="CCCCCC"/>
              <w:left w:val="single" w:sz="6" w:space="0" w:color="CCCCCC"/>
              <w:bottom w:val="single" w:sz="6" w:space="0" w:color="000000"/>
              <w:right w:val="single" w:sz="6" w:space="0" w:color="000000"/>
            </w:tcBorders>
            <w:vAlign w:val="center"/>
            <w:hideMark/>
          </w:tcPr>
          <w:p w14:paraId="6D0EB137" w14:textId="77777777" w:rsidR="00A04473" w:rsidRPr="00A04473" w:rsidRDefault="00A04473" w:rsidP="00A04473">
            <w:pPr>
              <w:spacing w:after="0" w:line="276" w:lineRule="auto"/>
              <w:rPr>
                <w:rFonts w:ascii="Times New Roman" w:hAnsi="Times New Roman" w:cs="Times New Roman"/>
                <w:sz w:val="20"/>
                <w:szCs w:val="20"/>
              </w:rPr>
            </w:pPr>
          </w:p>
        </w:tc>
      </w:tr>
      <w:tr w:rsidR="00A04473" w:rsidRPr="00A04473" w14:paraId="4D35FB58" w14:textId="77777777" w:rsidTr="00A04473">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83A672" w14:textId="77777777" w:rsidR="00A04473" w:rsidRPr="00A04473" w:rsidRDefault="00A04473" w:rsidP="00A04473">
            <w:pPr>
              <w:spacing w:after="0" w:line="276" w:lineRule="auto"/>
              <w:rPr>
                <w:rFonts w:ascii="Times New Roman" w:hAnsi="Times New Roman" w:cs="Times New Roman"/>
                <w:color w:val="1D1C1D"/>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5317D"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ПРМУ_раскрытие трубы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986C97"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8AB114"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9B80609" w14:textId="77777777" w:rsidR="00A04473" w:rsidRPr="00A04473" w:rsidRDefault="00A04473" w:rsidP="00A04473">
            <w:pPr>
              <w:spacing w:after="0" w:line="276" w:lineRule="auto"/>
              <w:jc w:val="center"/>
              <w:rPr>
                <w:rFonts w:ascii="Times New Roman" w:hAnsi="Times New Roman" w:cs="Times New Roman"/>
                <w:sz w:val="20"/>
                <w:szCs w:val="20"/>
              </w:rPr>
            </w:pPr>
            <w:r w:rsidRPr="00A04473">
              <w:rPr>
                <w:rFonts w:ascii="Times New Roman" w:hAnsi="Times New Roman" w:cs="Times New Roman"/>
                <w:sz w:val="20"/>
                <w:szCs w:val="20"/>
              </w:rPr>
              <w:t>не нужно</w:t>
            </w:r>
          </w:p>
        </w:tc>
        <w:tc>
          <w:tcPr>
            <w:tcW w:w="3644" w:type="dxa"/>
            <w:gridSpan w:val="2"/>
            <w:vMerge/>
            <w:tcBorders>
              <w:top w:val="single" w:sz="6" w:space="0" w:color="CCCCCC"/>
              <w:left w:val="single" w:sz="6" w:space="0" w:color="CCCCCC"/>
              <w:bottom w:val="single" w:sz="6" w:space="0" w:color="000000"/>
              <w:right w:val="single" w:sz="6" w:space="0" w:color="000000"/>
            </w:tcBorders>
            <w:vAlign w:val="center"/>
            <w:hideMark/>
          </w:tcPr>
          <w:p w14:paraId="33CC62D5" w14:textId="77777777" w:rsidR="00A04473" w:rsidRPr="00A04473" w:rsidRDefault="00A04473" w:rsidP="00A04473">
            <w:pPr>
              <w:spacing w:after="0" w:line="276" w:lineRule="auto"/>
              <w:rPr>
                <w:rFonts w:ascii="Times New Roman" w:hAnsi="Times New Roman" w:cs="Times New Roman"/>
                <w:sz w:val="20"/>
                <w:szCs w:val="20"/>
              </w:rPr>
            </w:pPr>
          </w:p>
        </w:tc>
        <w:tc>
          <w:tcPr>
            <w:tcW w:w="3260" w:type="dxa"/>
            <w:vMerge/>
            <w:tcBorders>
              <w:top w:val="single" w:sz="6" w:space="0" w:color="CCCCCC"/>
              <w:left w:val="single" w:sz="6" w:space="0" w:color="CCCCCC"/>
              <w:bottom w:val="single" w:sz="6" w:space="0" w:color="000000"/>
              <w:right w:val="single" w:sz="6" w:space="0" w:color="000000"/>
            </w:tcBorders>
            <w:vAlign w:val="center"/>
            <w:hideMark/>
          </w:tcPr>
          <w:p w14:paraId="42F85DDF" w14:textId="77777777" w:rsidR="00A04473" w:rsidRPr="00A04473" w:rsidRDefault="00A04473" w:rsidP="00A04473">
            <w:pPr>
              <w:spacing w:after="0" w:line="276" w:lineRule="auto"/>
              <w:rPr>
                <w:rFonts w:ascii="Times New Roman" w:hAnsi="Times New Roman" w:cs="Times New Roman"/>
                <w:sz w:val="20"/>
                <w:szCs w:val="20"/>
              </w:rPr>
            </w:pPr>
          </w:p>
        </w:tc>
      </w:tr>
      <w:tr w:rsidR="00A04473" w:rsidRPr="00A04473" w14:paraId="4DE77234" w14:textId="77777777" w:rsidTr="00A04473">
        <w:trPr>
          <w:trHeight w:val="41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F835D0" w14:textId="77777777" w:rsidR="00A04473" w:rsidRPr="00A04473" w:rsidRDefault="00A04473" w:rsidP="00A04473">
            <w:pPr>
              <w:spacing w:after="0" w:line="276" w:lineRule="auto"/>
              <w:jc w:val="center"/>
              <w:rPr>
                <w:rFonts w:ascii="Times New Roman" w:hAnsi="Times New Roman" w:cs="Times New Roman"/>
                <w:color w:val="1D1C1D"/>
                <w:sz w:val="24"/>
                <w:szCs w:val="24"/>
              </w:rPr>
            </w:pPr>
            <w:r w:rsidRPr="00A04473">
              <w:rPr>
                <w:rFonts w:ascii="Times New Roman" w:hAnsi="Times New Roman" w:cs="Times New Roman"/>
                <w:color w:val="1D1C1D"/>
              </w:rPr>
              <w:t>цвета побежалости</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5340C"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ПРМУ_Цвета побежалости</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A6EC7"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188789"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451EE" w14:textId="77777777" w:rsidR="00A04473" w:rsidRPr="00A04473" w:rsidRDefault="00A04473" w:rsidP="00A04473">
            <w:pPr>
              <w:spacing w:after="0" w:line="276" w:lineRule="auto"/>
              <w:jc w:val="center"/>
              <w:rPr>
                <w:rFonts w:ascii="Times New Roman" w:hAnsi="Times New Roman" w:cs="Times New Roman"/>
                <w:color w:val="1155CC"/>
                <w:sz w:val="20"/>
                <w:szCs w:val="20"/>
                <w:u w:val="single"/>
              </w:rPr>
            </w:pPr>
            <w:r w:rsidRPr="00021B4B">
              <w:rPr>
                <w:rFonts w:ascii="Times New Roman" w:hAnsi="Times New Roman" w:cs="Times New Roman"/>
                <w:sz w:val="20"/>
                <w:szCs w:val="20"/>
              </w:rPr>
              <w:t>200</w:t>
            </w:r>
          </w:p>
        </w:tc>
        <w:tc>
          <w:tcPr>
            <w:tcW w:w="3644" w:type="dxa"/>
            <w:gridSpan w:val="2"/>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4A981C62"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Потенциально да. Нужно больше примеров.</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5BE6F" w14:textId="77777777" w:rsidR="00A04473" w:rsidRPr="00A04473" w:rsidRDefault="00A04473" w:rsidP="00A04473">
            <w:pPr>
              <w:spacing w:after="0" w:line="276" w:lineRule="auto"/>
              <w:rPr>
                <w:rFonts w:ascii="Times New Roman" w:hAnsi="Times New Roman" w:cs="Times New Roman"/>
                <w:sz w:val="20"/>
                <w:szCs w:val="20"/>
              </w:rPr>
            </w:pPr>
          </w:p>
        </w:tc>
      </w:tr>
      <w:tr w:rsidR="00A04473" w:rsidRPr="00A04473" w14:paraId="53C5DDE6" w14:textId="77777777" w:rsidTr="00A0447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15127A" w14:textId="77777777" w:rsidR="00A04473" w:rsidRPr="00A04473" w:rsidRDefault="00A04473" w:rsidP="00A04473">
            <w:pPr>
              <w:spacing w:after="0" w:line="276" w:lineRule="auto"/>
              <w:jc w:val="center"/>
              <w:rPr>
                <w:rFonts w:ascii="Times New Roman" w:hAnsi="Times New Roman" w:cs="Times New Roman"/>
                <w:color w:val="1D1C1D"/>
                <w:sz w:val="24"/>
                <w:szCs w:val="24"/>
              </w:rPr>
            </w:pPr>
            <w:r w:rsidRPr="00A04473">
              <w:rPr>
                <w:rFonts w:ascii="Times New Roman" w:hAnsi="Times New Roman" w:cs="Times New Roman"/>
                <w:color w:val="1D1C1D"/>
              </w:rPr>
              <w:t>крип</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72A724"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ПРМУ_Крип</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2DB3B" w14:textId="77777777" w:rsidR="00A04473" w:rsidRPr="00A04473" w:rsidRDefault="00A04473" w:rsidP="00A04473">
            <w:pPr>
              <w:spacing w:after="0" w:line="276" w:lineRule="auto"/>
              <w:rPr>
                <w:rFonts w:ascii="Times New Roman" w:hAnsi="Times New Roman" w:cs="Times New Roman"/>
                <w:color w:val="1155CC"/>
                <w:sz w:val="20"/>
                <w:szCs w:val="20"/>
                <w:u w:val="single"/>
              </w:rPr>
            </w:pPr>
            <w:r w:rsidRPr="00021B4B">
              <w:rPr>
                <w:rFonts w:ascii="Times New Roman" w:hAnsi="Times New Roman" w:cs="Times New Roman"/>
                <w:sz w:val="20"/>
                <w:szCs w:val="20"/>
              </w:rPr>
              <w:t>CVAT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214765" w14:textId="77777777" w:rsidR="00A04473" w:rsidRPr="00A04473" w:rsidRDefault="00A04473" w:rsidP="00A04473">
            <w:pPr>
              <w:spacing w:after="0" w:line="276" w:lineRule="auto"/>
              <w:rPr>
                <w:rFonts w:ascii="Times New Roman" w:hAnsi="Times New Roman" w:cs="Times New Roman"/>
                <w:color w:val="1155CC"/>
                <w:sz w:val="20"/>
                <w:szCs w:val="20"/>
                <w:u w:val="singl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CA2D0" w14:textId="77777777" w:rsidR="00A04473" w:rsidRPr="00A04473" w:rsidRDefault="00A04473" w:rsidP="00A04473">
            <w:pPr>
              <w:spacing w:after="0" w:line="276" w:lineRule="auto"/>
              <w:jc w:val="center"/>
              <w:rPr>
                <w:rFonts w:ascii="Times New Roman" w:hAnsi="Times New Roman" w:cs="Times New Roman"/>
                <w:color w:val="1155CC"/>
                <w:sz w:val="20"/>
                <w:szCs w:val="20"/>
                <w:u w:val="single"/>
              </w:rPr>
            </w:pPr>
            <w:r w:rsidRPr="00021B4B">
              <w:rPr>
                <w:rFonts w:ascii="Times New Roman" w:hAnsi="Times New Roman" w:cs="Times New Roman"/>
                <w:sz w:val="20"/>
                <w:szCs w:val="20"/>
              </w:rPr>
              <w:t>200</w:t>
            </w:r>
          </w:p>
        </w:tc>
        <w:tc>
          <w:tcPr>
            <w:tcW w:w="3644" w:type="dxa"/>
            <w:gridSpan w:val="2"/>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0BEFD73"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 xml:space="preserve">Мало примеров. Требуется дополнительные тесты. </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0DF03C" w14:textId="77777777" w:rsidR="00A04473" w:rsidRPr="00A04473" w:rsidRDefault="00A04473" w:rsidP="00A04473">
            <w:pPr>
              <w:spacing w:after="0" w:line="276" w:lineRule="auto"/>
              <w:jc w:val="center"/>
              <w:rPr>
                <w:rFonts w:ascii="Times New Roman" w:hAnsi="Times New Roman" w:cs="Times New Roman"/>
                <w:sz w:val="20"/>
                <w:szCs w:val="20"/>
              </w:rPr>
            </w:pPr>
            <w:r w:rsidRPr="00A04473">
              <w:rPr>
                <w:rFonts w:ascii="Times New Roman" w:hAnsi="Times New Roman" w:cs="Times New Roman"/>
                <w:sz w:val="20"/>
                <w:szCs w:val="20"/>
              </w:rPr>
              <w:t>Измерение с помощью лидаров или RGB-D камер.</w:t>
            </w:r>
          </w:p>
        </w:tc>
      </w:tr>
      <w:tr w:rsidR="00A04473" w:rsidRPr="00A04473" w14:paraId="0B9FA134" w14:textId="77777777" w:rsidTr="00780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4CCCC"/>
            <w:tcMar>
              <w:top w:w="30" w:type="dxa"/>
              <w:left w:w="45" w:type="dxa"/>
              <w:bottom w:w="30" w:type="dxa"/>
              <w:right w:w="45" w:type="dxa"/>
            </w:tcMar>
            <w:vAlign w:val="center"/>
            <w:hideMark/>
          </w:tcPr>
          <w:p w14:paraId="68DEB1EB" w14:textId="77777777" w:rsidR="00A04473" w:rsidRPr="00A04473" w:rsidRDefault="00A04473" w:rsidP="00A04473">
            <w:pPr>
              <w:spacing w:after="0" w:line="276" w:lineRule="auto"/>
              <w:jc w:val="center"/>
              <w:rPr>
                <w:rFonts w:ascii="Times New Roman" w:hAnsi="Times New Roman" w:cs="Times New Roman"/>
                <w:color w:val="1D1C1D"/>
                <w:sz w:val="24"/>
                <w:szCs w:val="24"/>
              </w:rPr>
            </w:pPr>
            <w:r w:rsidRPr="00A04473">
              <w:rPr>
                <w:rFonts w:ascii="Times New Roman" w:hAnsi="Times New Roman" w:cs="Times New Roman"/>
                <w:color w:val="1D1C1D"/>
              </w:rPr>
              <w:t>коррозия</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14:paraId="425C7DC1"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Нет</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14:paraId="715138D7"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Нет примеров</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14:paraId="53FE873E" w14:textId="77777777" w:rsidR="00A04473" w:rsidRPr="00A04473" w:rsidRDefault="00A04473" w:rsidP="00A04473">
            <w:pPr>
              <w:spacing w:after="0" w:line="276" w:lineRule="auto"/>
              <w:rPr>
                <w:rFonts w:ascii="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14:paraId="6697282B" w14:textId="77777777" w:rsidR="00A04473" w:rsidRPr="00A04473" w:rsidRDefault="00A04473" w:rsidP="00A04473">
            <w:pPr>
              <w:spacing w:after="0" w:line="276" w:lineRule="auto"/>
              <w:jc w:val="center"/>
              <w:rPr>
                <w:rFonts w:ascii="Times New Roman" w:hAnsi="Times New Roman" w:cs="Times New Roman"/>
                <w:color w:val="1155CC"/>
                <w:sz w:val="20"/>
                <w:szCs w:val="20"/>
                <w:u w:val="single"/>
              </w:rPr>
            </w:pPr>
            <w:r w:rsidRPr="00021B4B">
              <w:rPr>
                <w:rFonts w:ascii="Times New Roman" w:hAnsi="Times New Roman" w:cs="Times New Roman"/>
                <w:sz w:val="20"/>
                <w:szCs w:val="20"/>
              </w:rPr>
              <w:t>200</w:t>
            </w:r>
          </w:p>
        </w:tc>
        <w:tc>
          <w:tcPr>
            <w:tcW w:w="1659"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14:paraId="4FECE0DF" w14:textId="77777777" w:rsidR="00A04473" w:rsidRPr="00A04473" w:rsidRDefault="00A04473" w:rsidP="00A04473">
            <w:pPr>
              <w:spacing w:after="0" w:line="276" w:lineRule="auto"/>
              <w:rPr>
                <w:rFonts w:ascii="Times New Roman" w:hAnsi="Times New Roman" w:cs="Times New Roman"/>
                <w:sz w:val="20"/>
                <w:szCs w:val="20"/>
              </w:rPr>
            </w:pPr>
          </w:p>
        </w:tc>
        <w:tc>
          <w:tcPr>
            <w:tcW w:w="198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14:paraId="4D7BB064" w14:textId="77777777" w:rsidR="00A04473" w:rsidRPr="00A04473" w:rsidRDefault="00A04473" w:rsidP="00A04473">
            <w:pPr>
              <w:spacing w:after="0" w:line="276" w:lineRule="auto"/>
              <w:rPr>
                <w:rFonts w:ascii="Times New Roman" w:hAnsi="Times New Roman" w:cs="Times New Roman"/>
                <w:sz w:val="20"/>
                <w:szCs w:val="20"/>
              </w:rPr>
            </w:pPr>
          </w:p>
        </w:tc>
        <w:tc>
          <w:tcPr>
            <w:tcW w:w="3260"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14:paraId="1D2ABCF4" w14:textId="77777777" w:rsidR="00A04473" w:rsidRPr="00A04473" w:rsidRDefault="00A04473" w:rsidP="00A04473">
            <w:pPr>
              <w:spacing w:after="0" w:line="276" w:lineRule="auto"/>
              <w:rPr>
                <w:rFonts w:ascii="Times New Roman" w:hAnsi="Times New Roman" w:cs="Times New Roman"/>
                <w:sz w:val="20"/>
                <w:szCs w:val="20"/>
              </w:rPr>
            </w:pPr>
            <w:r w:rsidRPr="00A04473">
              <w:rPr>
                <w:rFonts w:ascii="Times New Roman" w:hAnsi="Times New Roman" w:cs="Times New Roman"/>
                <w:sz w:val="20"/>
                <w:szCs w:val="20"/>
              </w:rPr>
              <w:t>Необходимо определиться с типами коррозии. Возможно, перейти к задаче классификации изображений.</w:t>
            </w:r>
          </w:p>
        </w:tc>
      </w:tr>
    </w:tbl>
    <w:p w14:paraId="05F80316" w14:textId="77777777" w:rsidR="00A04473" w:rsidRDefault="00A04473" w:rsidP="006103C3">
      <w:pPr>
        <w:spacing w:after="0" w:line="360" w:lineRule="auto"/>
        <w:ind w:firstLine="709"/>
        <w:jc w:val="both"/>
        <w:rPr>
          <w:rFonts w:ascii="Times New Roman" w:hAnsi="Times New Roman" w:cs="Times New Roman"/>
          <w:sz w:val="28"/>
          <w:szCs w:val="28"/>
        </w:rPr>
      </w:pPr>
    </w:p>
    <w:p w14:paraId="169B2981" w14:textId="77777777" w:rsidR="00A04473" w:rsidRDefault="00A04473">
      <w:pPr>
        <w:rPr>
          <w:rFonts w:ascii="Times New Roman" w:hAnsi="Times New Roman" w:cs="Times New Roman"/>
          <w:sz w:val="28"/>
          <w:szCs w:val="28"/>
        </w:rPr>
        <w:sectPr w:rsidR="00A04473" w:rsidSect="00340433">
          <w:pgSz w:w="16838" w:h="11906" w:orient="landscape"/>
          <w:pgMar w:top="992" w:right="851" w:bottom="851" w:left="709" w:header="709" w:footer="709" w:gutter="0"/>
          <w:cols w:space="708"/>
          <w:docGrid w:linePitch="360"/>
        </w:sectPr>
      </w:pPr>
    </w:p>
    <w:p w14:paraId="5993EA6A" w14:textId="77777777" w:rsidR="00110853" w:rsidRPr="0078006B" w:rsidRDefault="00110853" w:rsidP="0078006B">
      <w:pPr>
        <w:pStyle w:val="3"/>
        <w:spacing w:before="0" w:line="360" w:lineRule="auto"/>
        <w:ind w:left="709" w:firstLine="0"/>
        <w:rPr>
          <w:rFonts w:ascii="Times New Roman" w:hAnsi="Times New Roman" w:cs="Times New Roman"/>
          <w:color w:val="000000" w:themeColor="text1"/>
          <w:sz w:val="28"/>
          <w:szCs w:val="28"/>
          <w:u w:val="single"/>
          <w:lang w:val="ru-RU"/>
        </w:rPr>
      </w:pPr>
      <w:bookmarkStart w:id="41" w:name="_Toc50732739"/>
      <w:r w:rsidRPr="0078006B">
        <w:rPr>
          <w:rFonts w:ascii="Times New Roman" w:hAnsi="Times New Roman" w:cs="Times New Roman"/>
          <w:color w:val="000000" w:themeColor="text1"/>
          <w:sz w:val="28"/>
          <w:szCs w:val="28"/>
          <w:u w:val="single"/>
          <w:lang w:val="ru-RU"/>
        </w:rPr>
        <w:lastRenderedPageBreak/>
        <w:t>3.2.1 Анализ возможности распозн</w:t>
      </w:r>
      <w:r w:rsidR="00D743CB" w:rsidRPr="0078006B">
        <w:rPr>
          <w:rFonts w:ascii="Times New Roman" w:hAnsi="Times New Roman" w:cs="Times New Roman"/>
          <w:color w:val="000000" w:themeColor="text1"/>
          <w:sz w:val="28"/>
          <w:szCs w:val="28"/>
          <w:u w:val="single"/>
          <w:lang w:val="ru-RU"/>
        </w:rPr>
        <w:t>авания по каждому типу дефекта</w:t>
      </w:r>
      <w:bookmarkEnd w:id="41"/>
    </w:p>
    <w:p w14:paraId="1A94D953" w14:textId="77777777" w:rsidR="00110853" w:rsidRDefault="00110853" w:rsidP="00757566">
      <w:pPr>
        <w:spacing w:after="0" w:line="360" w:lineRule="auto"/>
        <w:ind w:firstLine="709"/>
        <w:jc w:val="both"/>
        <w:rPr>
          <w:rFonts w:ascii="Times New Roman" w:hAnsi="Times New Roman" w:cs="Times New Roman"/>
          <w:sz w:val="28"/>
          <w:szCs w:val="28"/>
        </w:rPr>
      </w:pPr>
    </w:p>
    <w:p w14:paraId="5B61FF72" w14:textId="77777777" w:rsidR="0078006B" w:rsidRDefault="0078006B"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основе результатов тестов двух нейронных сетей выполнен предварительный анализ возможности распознавания каждого вида дефекта, а также сформулированы рекомендации по улучшению применимости методов распознавания и предложены альтернативные варианты.</w:t>
      </w:r>
    </w:p>
    <w:p w14:paraId="59919E64" w14:textId="77777777" w:rsidR="0078006B" w:rsidRDefault="0078006B" w:rsidP="00757566">
      <w:pPr>
        <w:spacing w:after="0" w:line="360" w:lineRule="auto"/>
        <w:ind w:firstLine="709"/>
        <w:jc w:val="both"/>
        <w:rPr>
          <w:rFonts w:ascii="Times New Roman" w:hAnsi="Times New Roman" w:cs="Times New Roman"/>
          <w:sz w:val="28"/>
          <w:szCs w:val="28"/>
        </w:rPr>
      </w:pPr>
    </w:p>
    <w:p w14:paraId="42764456" w14:textId="77777777" w:rsidR="00A04473" w:rsidRPr="0078006B" w:rsidRDefault="00A04473" w:rsidP="0078006B">
      <w:pPr>
        <w:spacing w:after="0" w:line="360" w:lineRule="auto"/>
        <w:ind w:firstLine="709"/>
        <w:jc w:val="both"/>
        <w:rPr>
          <w:rFonts w:ascii="Times New Roman" w:hAnsi="Times New Roman" w:cs="Times New Roman"/>
          <w:i/>
          <w:sz w:val="28"/>
          <w:szCs w:val="28"/>
        </w:rPr>
      </w:pPr>
      <w:bookmarkStart w:id="42" w:name="_j8gj8vlav49x" w:colFirst="0" w:colLast="0"/>
      <w:bookmarkEnd w:id="42"/>
      <w:r w:rsidRPr="0078006B">
        <w:rPr>
          <w:rFonts w:ascii="Times New Roman" w:hAnsi="Times New Roman" w:cs="Times New Roman"/>
          <w:i/>
          <w:sz w:val="28"/>
          <w:szCs w:val="28"/>
        </w:rPr>
        <w:t>Трещины</w:t>
      </w:r>
    </w:p>
    <w:p w14:paraId="4E286132" w14:textId="77777777" w:rsidR="00A04473" w:rsidRDefault="00A04473" w:rsidP="0078006B">
      <w:pPr>
        <w:spacing w:after="0" w:line="360" w:lineRule="auto"/>
        <w:ind w:firstLine="709"/>
        <w:jc w:val="both"/>
        <w:rPr>
          <w:rFonts w:ascii="Times New Roman" w:hAnsi="Times New Roman" w:cs="Times New Roman"/>
          <w:sz w:val="28"/>
          <w:szCs w:val="28"/>
        </w:rPr>
      </w:pPr>
      <w:r w:rsidRPr="0078006B">
        <w:rPr>
          <w:rFonts w:ascii="Times New Roman" w:hAnsi="Times New Roman" w:cs="Times New Roman"/>
          <w:sz w:val="28"/>
          <w:szCs w:val="28"/>
        </w:rPr>
        <w:t>Трещины это один из основных типов дефектов, который хорошо выделяется на фоне остальных и поэтому лучше в</w:t>
      </w:r>
      <w:r w:rsidR="0078006B">
        <w:rPr>
          <w:rFonts w:ascii="Times New Roman" w:hAnsi="Times New Roman" w:cs="Times New Roman"/>
          <w:sz w:val="28"/>
          <w:szCs w:val="28"/>
        </w:rPr>
        <w:t>сего подходит для распознавания.</w:t>
      </w:r>
    </w:p>
    <w:p w14:paraId="7E259FB7" w14:textId="77777777" w:rsidR="0078006B" w:rsidRPr="0078006B" w:rsidRDefault="0078006B" w:rsidP="0078006B">
      <w:pPr>
        <w:spacing w:after="0" w:line="360" w:lineRule="auto"/>
        <w:ind w:firstLine="709"/>
        <w:jc w:val="both"/>
        <w:rPr>
          <w:rFonts w:ascii="Times New Roman" w:hAnsi="Times New Roman" w:cs="Times New Roman"/>
          <w:sz w:val="28"/>
          <w:szCs w:val="28"/>
        </w:rPr>
      </w:pPr>
    </w:p>
    <w:p w14:paraId="046D268C" w14:textId="77777777" w:rsidR="00A04473" w:rsidRDefault="00A04473" w:rsidP="0078006B">
      <w:pPr>
        <w:jc w:val="center"/>
      </w:pPr>
      <w:r>
        <w:rPr>
          <w:noProof/>
          <w:lang w:eastAsia="ru-RU"/>
        </w:rPr>
        <w:drawing>
          <wp:inline distT="114300" distB="114300" distL="114300" distR="114300" wp14:anchorId="254BD2E0" wp14:editId="68E5A447">
            <wp:extent cx="3348038" cy="3114453"/>
            <wp:effectExtent l="0" t="0" r="0" b="0"/>
            <wp:docPr id="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cstate="print"/>
                    <a:srcRect/>
                    <a:stretch>
                      <a:fillRect/>
                    </a:stretch>
                  </pic:blipFill>
                  <pic:spPr>
                    <a:xfrm>
                      <a:off x="0" y="0"/>
                      <a:ext cx="3348038" cy="3114453"/>
                    </a:xfrm>
                    <a:prstGeom prst="rect">
                      <a:avLst/>
                    </a:prstGeom>
                    <a:ln/>
                  </pic:spPr>
                </pic:pic>
              </a:graphicData>
            </a:graphic>
          </wp:inline>
        </w:drawing>
      </w:r>
    </w:p>
    <w:p w14:paraId="6A6C6E19" w14:textId="0103A35D" w:rsidR="0078006B" w:rsidRPr="0078006B" w:rsidRDefault="00676333" w:rsidP="00676333">
      <w:pPr>
        <w:spacing w:after="0" w:line="360" w:lineRule="auto"/>
        <w:jc w:val="center"/>
        <w:rPr>
          <w:rFonts w:ascii="Times New Roman" w:hAnsi="Times New Roman" w:cs="Times New Roman"/>
          <w:sz w:val="28"/>
          <w:szCs w:val="28"/>
        </w:rPr>
      </w:pPr>
      <w:r w:rsidRPr="008C590B">
        <w:rPr>
          <w:rFonts w:ascii="Times New Roman" w:hAnsi="Times New Roman" w:cs="Times New Roman"/>
          <w:i/>
          <w:sz w:val="28"/>
          <w:szCs w:val="28"/>
        </w:rPr>
        <w:t xml:space="preserve">Рис. </w:t>
      </w:r>
      <w:r>
        <w:rPr>
          <w:rFonts w:ascii="Times New Roman" w:hAnsi="Times New Roman" w:cs="Times New Roman"/>
          <w:i/>
          <w:sz w:val="28"/>
          <w:szCs w:val="28"/>
        </w:rPr>
        <w:t>3</w:t>
      </w:r>
      <w:r w:rsidR="00850BDA">
        <w:rPr>
          <w:rFonts w:ascii="Times New Roman" w:hAnsi="Times New Roman" w:cs="Times New Roman"/>
          <w:i/>
          <w:sz w:val="28"/>
          <w:szCs w:val="28"/>
        </w:rPr>
        <w:t>7</w:t>
      </w:r>
      <w:r>
        <w:rPr>
          <w:rFonts w:ascii="Times New Roman" w:hAnsi="Times New Roman" w:cs="Times New Roman"/>
          <w:i/>
          <w:sz w:val="28"/>
          <w:szCs w:val="28"/>
        </w:rPr>
        <w:t xml:space="preserve">. </w:t>
      </w:r>
      <w:r w:rsidRPr="008C590B">
        <w:rPr>
          <w:rFonts w:ascii="Times New Roman" w:hAnsi="Times New Roman" w:cs="Times New Roman"/>
          <w:i/>
          <w:sz w:val="28"/>
          <w:szCs w:val="28"/>
        </w:rPr>
        <w:t>Пример</w:t>
      </w:r>
      <w:r>
        <w:rPr>
          <w:rFonts w:ascii="Times New Roman" w:hAnsi="Times New Roman" w:cs="Times New Roman"/>
          <w:i/>
          <w:sz w:val="28"/>
          <w:szCs w:val="28"/>
        </w:rPr>
        <w:t xml:space="preserve"> трещины</w:t>
      </w:r>
    </w:p>
    <w:p w14:paraId="499F5DA6" w14:textId="77777777" w:rsidR="00676333" w:rsidRDefault="00676333" w:rsidP="0078006B">
      <w:pPr>
        <w:spacing w:after="0" w:line="360" w:lineRule="auto"/>
        <w:ind w:firstLine="709"/>
        <w:jc w:val="both"/>
        <w:rPr>
          <w:rFonts w:ascii="Times New Roman" w:hAnsi="Times New Roman" w:cs="Times New Roman"/>
          <w:sz w:val="28"/>
          <w:szCs w:val="28"/>
        </w:rPr>
      </w:pPr>
    </w:p>
    <w:p w14:paraId="5CC8997C" w14:textId="77777777" w:rsidR="00A04473" w:rsidRDefault="00A04473" w:rsidP="0078006B">
      <w:pPr>
        <w:spacing w:after="0" w:line="360" w:lineRule="auto"/>
        <w:ind w:firstLine="709"/>
        <w:jc w:val="both"/>
        <w:rPr>
          <w:rFonts w:ascii="Times New Roman" w:hAnsi="Times New Roman" w:cs="Times New Roman"/>
          <w:sz w:val="28"/>
          <w:szCs w:val="28"/>
        </w:rPr>
      </w:pPr>
      <w:r w:rsidRPr="0078006B">
        <w:rPr>
          <w:rFonts w:ascii="Times New Roman" w:hAnsi="Times New Roman" w:cs="Times New Roman"/>
          <w:sz w:val="28"/>
          <w:szCs w:val="28"/>
        </w:rPr>
        <w:t>Такие типы дефектов имеет смысл снимать крупным планом т. к. трещины небольшого размера будут плохо распознаваться, если они зан</w:t>
      </w:r>
      <w:r w:rsidR="0078006B">
        <w:rPr>
          <w:rFonts w:ascii="Times New Roman" w:hAnsi="Times New Roman" w:cs="Times New Roman"/>
          <w:sz w:val="28"/>
          <w:szCs w:val="28"/>
        </w:rPr>
        <w:t xml:space="preserve">имают малую часть изображения. </w:t>
      </w:r>
    </w:p>
    <w:p w14:paraId="16B5132D" w14:textId="77777777" w:rsidR="0078006B" w:rsidRPr="0078006B" w:rsidRDefault="0078006B" w:rsidP="0078006B">
      <w:pPr>
        <w:spacing w:after="0" w:line="360" w:lineRule="auto"/>
        <w:ind w:firstLine="709"/>
        <w:jc w:val="both"/>
        <w:rPr>
          <w:rFonts w:ascii="Times New Roman" w:hAnsi="Times New Roman" w:cs="Times New Roman"/>
          <w:sz w:val="28"/>
          <w:szCs w:val="28"/>
        </w:rPr>
      </w:pPr>
    </w:p>
    <w:p w14:paraId="3BAD52C1" w14:textId="77777777" w:rsidR="00A04473" w:rsidRPr="0078006B" w:rsidRDefault="00A04473" w:rsidP="0078006B">
      <w:pPr>
        <w:spacing w:after="0" w:line="360" w:lineRule="auto"/>
        <w:ind w:firstLine="709"/>
        <w:jc w:val="both"/>
        <w:rPr>
          <w:rFonts w:ascii="Times New Roman" w:hAnsi="Times New Roman" w:cs="Times New Roman"/>
          <w:i/>
          <w:sz w:val="28"/>
          <w:szCs w:val="28"/>
        </w:rPr>
      </w:pPr>
      <w:bookmarkStart w:id="43" w:name="_4osgydenxne6" w:colFirst="0" w:colLast="0"/>
      <w:bookmarkEnd w:id="43"/>
      <w:r w:rsidRPr="0078006B">
        <w:rPr>
          <w:rFonts w:ascii="Times New Roman" w:hAnsi="Times New Roman" w:cs="Times New Roman"/>
          <w:i/>
          <w:sz w:val="28"/>
          <w:szCs w:val="28"/>
        </w:rPr>
        <w:t>Цвета побежалости</w:t>
      </w:r>
    </w:p>
    <w:p w14:paraId="034C92CE" w14:textId="77777777" w:rsidR="00A04473" w:rsidRDefault="00A04473" w:rsidP="0078006B">
      <w:pPr>
        <w:spacing w:after="0" w:line="360" w:lineRule="auto"/>
        <w:ind w:firstLine="709"/>
        <w:jc w:val="both"/>
        <w:rPr>
          <w:rFonts w:ascii="Times New Roman" w:hAnsi="Times New Roman" w:cs="Times New Roman"/>
          <w:sz w:val="28"/>
          <w:szCs w:val="28"/>
        </w:rPr>
      </w:pPr>
      <w:r w:rsidRPr="0078006B">
        <w:rPr>
          <w:rFonts w:ascii="Times New Roman" w:hAnsi="Times New Roman" w:cs="Times New Roman"/>
          <w:sz w:val="28"/>
          <w:szCs w:val="28"/>
        </w:rPr>
        <w:t xml:space="preserve">Было достаточно мало примеров, поэтому результаты по качеству обнаружения достаточно низкие. Для обучения моделей нейронной сети такого </w:t>
      </w:r>
      <w:r w:rsidRPr="0078006B">
        <w:rPr>
          <w:rFonts w:ascii="Times New Roman" w:hAnsi="Times New Roman" w:cs="Times New Roman"/>
          <w:sz w:val="28"/>
          <w:szCs w:val="28"/>
        </w:rPr>
        <w:lastRenderedPageBreak/>
        <w:t>количества примеров явно недостаточно. В ходе обсуждений было выяснено, что это редкий тип дефекта и часто его не видно под слоем ржавчины на реальных трубах. Имеет смысл исключить этот класс при обследовании реальных объектов</w:t>
      </w:r>
      <w:r w:rsidR="0078006B">
        <w:rPr>
          <w:rFonts w:ascii="Times New Roman" w:hAnsi="Times New Roman" w:cs="Times New Roman"/>
          <w:sz w:val="28"/>
          <w:szCs w:val="28"/>
        </w:rPr>
        <w:t>,</w:t>
      </w:r>
      <w:r w:rsidRPr="0078006B">
        <w:rPr>
          <w:rFonts w:ascii="Times New Roman" w:hAnsi="Times New Roman" w:cs="Times New Roman"/>
          <w:sz w:val="28"/>
          <w:szCs w:val="28"/>
        </w:rPr>
        <w:t xml:space="preserve"> т</w:t>
      </w:r>
      <w:r w:rsidR="0078006B">
        <w:rPr>
          <w:rFonts w:ascii="Times New Roman" w:hAnsi="Times New Roman" w:cs="Times New Roman"/>
          <w:sz w:val="28"/>
          <w:szCs w:val="28"/>
        </w:rPr>
        <w:t>ак</w:t>
      </w:r>
      <w:r w:rsidRPr="0078006B">
        <w:rPr>
          <w:rFonts w:ascii="Times New Roman" w:hAnsi="Times New Roman" w:cs="Times New Roman"/>
          <w:sz w:val="28"/>
          <w:szCs w:val="28"/>
        </w:rPr>
        <w:t xml:space="preserve"> к</w:t>
      </w:r>
      <w:r w:rsidR="0078006B">
        <w:rPr>
          <w:rFonts w:ascii="Times New Roman" w:hAnsi="Times New Roman" w:cs="Times New Roman"/>
          <w:sz w:val="28"/>
          <w:szCs w:val="28"/>
        </w:rPr>
        <w:t>ак</w:t>
      </w:r>
      <w:r w:rsidRPr="0078006B">
        <w:rPr>
          <w:rFonts w:ascii="Times New Roman" w:hAnsi="Times New Roman" w:cs="Times New Roman"/>
          <w:sz w:val="28"/>
          <w:szCs w:val="28"/>
        </w:rPr>
        <w:t xml:space="preserve"> встретить этот дефект практически невозможно.</w:t>
      </w:r>
    </w:p>
    <w:p w14:paraId="2BA89066" w14:textId="77777777" w:rsidR="0078006B" w:rsidRPr="0078006B" w:rsidRDefault="0078006B" w:rsidP="0078006B">
      <w:pPr>
        <w:spacing w:after="0" w:line="360" w:lineRule="auto"/>
        <w:ind w:firstLine="709"/>
        <w:jc w:val="both"/>
        <w:rPr>
          <w:rFonts w:ascii="Times New Roman" w:hAnsi="Times New Roman" w:cs="Times New Roman"/>
          <w:sz w:val="28"/>
          <w:szCs w:val="28"/>
        </w:rPr>
      </w:pPr>
    </w:p>
    <w:p w14:paraId="7CB86F4C" w14:textId="77777777" w:rsidR="00A04473" w:rsidRPr="00A80835" w:rsidRDefault="00A04473" w:rsidP="00A80835">
      <w:pPr>
        <w:spacing w:after="0" w:line="360" w:lineRule="auto"/>
        <w:ind w:firstLine="709"/>
        <w:jc w:val="both"/>
        <w:rPr>
          <w:rFonts w:ascii="Times New Roman" w:hAnsi="Times New Roman" w:cs="Times New Roman"/>
          <w:i/>
          <w:sz w:val="28"/>
          <w:szCs w:val="28"/>
        </w:rPr>
      </w:pPr>
      <w:bookmarkStart w:id="44" w:name="_cuvlutqo5rco" w:colFirst="0" w:colLast="0"/>
      <w:bookmarkEnd w:id="44"/>
      <w:r w:rsidRPr="00A80835">
        <w:rPr>
          <w:rFonts w:ascii="Times New Roman" w:hAnsi="Times New Roman" w:cs="Times New Roman"/>
          <w:i/>
          <w:sz w:val="28"/>
          <w:szCs w:val="28"/>
        </w:rPr>
        <w:t>Крип</w:t>
      </w:r>
    </w:p>
    <w:p w14:paraId="4A92AA13" w14:textId="77777777" w:rsidR="00A04473" w:rsidRDefault="00A04473" w:rsidP="00A80835">
      <w:pPr>
        <w:spacing w:after="0" w:line="360" w:lineRule="auto"/>
        <w:ind w:firstLine="709"/>
        <w:jc w:val="both"/>
        <w:rPr>
          <w:rFonts w:ascii="Times New Roman" w:hAnsi="Times New Roman" w:cs="Times New Roman"/>
          <w:sz w:val="28"/>
          <w:szCs w:val="28"/>
        </w:rPr>
      </w:pPr>
      <w:r w:rsidRPr="00A80835">
        <w:rPr>
          <w:rFonts w:ascii="Times New Roman" w:hAnsi="Times New Roman" w:cs="Times New Roman"/>
          <w:sz w:val="28"/>
          <w:szCs w:val="28"/>
        </w:rPr>
        <w:t>Примеров с этим типом дефектов достаточно мало. Метод детектирования основан на геометрических измерениях. На основе этой информации можно сделать вывод, что визуально сложно определять с высокой точностью.</w:t>
      </w:r>
    </w:p>
    <w:p w14:paraId="7793714B" w14:textId="77777777" w:rsidR="00A04473" w:rsidRPr="00A80835" w:rsidRDefault="00A04473" w:rsidP="00A80835">
      <w:pPr>
        <w:spacing w:after="0" w:line="360" w:lineRule="auto"/>
        <w:ind w:firstLine="709"/>
        <w:jc w:val="both"/>
        <w:rPr>
          <w:rFonts w:ascii="Times New Roman" w:hAnsi="Times New Roman" w:cs="Times New Roman"/>
          <w:sz w:val="28"/>
          <w:szCs w:val="28"/>
        </w:rPr>
      </w:pPr>
      <w:bookmarkStart w:id="45" w:name="_a7vjde5hsm6g" w:colFirst="0" w:colLast="0"/>
      <w:bookmarkEnd w:id="45"/>
      <w:r w:rsidRPr="00A80835">
        <w:rPr>
          <w:rFonts w:ascii="Times New Roman" w:hAnsi="Times New Roman" w:cs="Times New Roman"/>
          <w:sz w:val="28"/>
          <w:szCs w:val="28"/>
        </w:rPr>
        <w:t>Рекомендации</w:t>
      </w:r>
    </w:p>
    <w:p w14:paraId="6E6E34A4" w14:textId="77777777" w:rsidR="00A04473" w:rsidRDefault="00A04473" w:rsidP="00A80835">
      <w:pPr>
        <w:spacing w:after="0" w:line="360" w:lineRule="auto"/>
        <w:ind w:firstLine="709"/>
        <w:jc w:val="both"/>
        <w:rPr>
          <w:rFonts w:ascii="Times New Roman" w:hAnsi="Times New Roman" w:cs="Times New Roman"/>
          <w:sz w:val="28"/>
          <w:szCs w:val="28"/>
        </w:rPr>
      </w:pPr>
      <w:r w:rsidRPr="00A80835">
        <w:rPr>
          <w:rFonts w:ascii="Times New Roman" w:hAnsi="Times New Roman" w:cs="Times New Roman"/>
          <w:sz w:val="28"/>
          <w:szCs w:val="28"/>
        </w:rPr>
        <w:t>Можно рассмотреть методы анализа на основе использования информации о глубине. Например, использовать RGB-D камеры или лидары.</w:t>
      </w:r>
    </w:p>
    <w:p w14:paraId="14E67516" w14:textId="77777777" w:rsidR="00A80835" w:rsidRPr="00A80835" w:rsidRDefault="00A80835" w:rsidP="00A80835">
      <w:pPr>
        <w:spacing w:after="0" w:line="360" w:lineRule="auto"/>
        <w:ind w:firstLine="709"/>
        <w:jc w:val="both"/>
        <w:rPr>
          <w:rFonts w:ascii="Times New Roman" w:hAnsi="Times New Roman" w:cs="Times New Roman"/>
          <w:sz w:val="28"/>
          <w:szCs w:val="28"/>
        </w:rPr>
      </w:pPr>
    </w:p>
    <w:p w14:paraId="68268A0E" w14:textId="77777777" w:rsidR="00A04473" w:rsidRPr="00A80835" w:rsidRDefault="00A04473" w:rsidP="00A80835">
      <w:pPr>
        <w:spacing w:after="0" w:line="360" w:lineRule="auto"/>
        <w:ind w:firstLine="709"/>
        <w:jc w:val="both"/>
        <w:rPr>
          <w:rFonts w:ascii="Times New Roman" w:hAnsi="Times New Roman" w:cs="Times New Roman"/>
          <w:i/>
          <w:sz w:val="28"/>
          <w:szCs w:val="28"/>
        </w:rPr>
      </w:pPr>
      <w:bookmarkStart w:id="46" w:name="_2vu5ihby4f7" w:colFirst="0" w:colLast="0"/>
      <w:bookmarkEnd w:id="46"/>
      <w:r w:rsidRPr="00A80835">
        <w:rPr>
          <w:rFonts w:ascii="Times New Roman" w:hAnsi="Times New Roman" w:cs="Times New Roman"/>
          <w:i/>
          <w:sz w:val="28"/>
          <w:szCs w:val="28"/>
        </w:rPr>
        <w:t>Коррозия</w:t>
      </w:r>
    </w:p>
    <w:p w14:paraId="298B3CB7" w14:textId="77777777" w:rsidR="00A04473" w:rsidRPr="00A80835" w:rsidRDefault="00A04473" w:rsidP="00A80835">
      <w:pPr>
        <w:spacing w:after="0" w:line="360" w:lineRule="auto"/>
        <w:ind w:firstLine="709"/>
        <w:jc w:val="both"/>
        <w:rPr>
          <w:rFonts w:ascii="Times New Roman" w:hAnsi="Times New Roman" w:cs="Times New Roman"/>
          <w:sz w:val="28"/>
          <w:szCs w:val="28"/>
        </w:rPr>
      </w:pPr>
      <w:r w:rsidRPr="00A80835">
        <w:rPr>
          <w:rFonts w:ascii="Times New Roman" w:hAnsi="Times New Roman" w:cs="Times New Roman"/>
          <w:sz w:val="28"/>
          <w:szCs w:val="28"/>
        </w:rPr>
        <w:t xml:space="preserve">Как правило, на всех изображениях вся труба подвержена коррозии. Разметка в виде прямоугольников для обнаружения таких типов дефектов не подходит </w:t>
      </w:r>
      <w:r w:rsidR="00A80835">
        <w:rPr>
          <w:rFonts w:ascii="Times New Roman" w:hAnsi="Times New Roman" w:cs="Times New Roman"/>
          <w:sz w:val="28"/>
          <w:szCs w:val="28"/>
        </w:rPr>
        <w:t>так как</w:t>
      </w:r>
      <w:r w:rsidRPr="00A80835">
        <w:rPr>
          <w:rFonts w:ascii="Times New Roman" w:hAnsi="Times New Roman" w:cs="Times New Roman"/>
          <w:sz w:val="28"/>
          <w:szCs w:val="28"/>
        </w:rPr>
        <w:t xml:space="preserve"> почти всё изображение нужно выделить. А это повлияет на результат классификации.</w:t>
      </w:r>
    </w:p>
    <w:p w14:paraId="5DA4F519" w14:textId="77777777" w:rsidR="00A04473" w:rsidRDefault="00A04473" w:rsidP="00A80835">
      <w:pPr>
        <w:spacing w:after="0" w:line="360" w:lineRule="auto"/>
        <w:ind w:firstLine="709"/>
        <w:jc w:val="both"/>
        <w:rPr>
          <w:rFonts w:ascii="Times New Roman" w:hAnsi="Times New Roman" w:cs="Times New Roman"/>
          <w:sz w:val="28"/>
          <w:szCs w:val="28"/>
        </w:rPr>
      </w:pPr>
      <w:r w:rsidRPr="00A80835">
        <w:rPr>
          <w:rFonts w:ascii="Times New Roman" w:hAnsi="Times New Roman" w:cs="Times New Roman"/>
          <w:sz w:val="28"/>
          <w:szCs w:val="28"/>
        </w:rPr>
        <w:t>На изображении слева сплошная коррозия. На изображении справа локальная. В случае изображений</w:t>
      </w:r>
      <w:r w:rsidR="00A80835">
        <w:rPr>
          <w:rFonts w:ascii="Times New Roman" w:hAnsi="Times New Roman" w:cs="Times New Roman"/>
          <w:sz w:val="28"/>
          <w:szCs w:val="28"/>
        </w:rPr>
        <w:t>,</w:t>
      </w:r>
      <w:r w:rsidRPr="00A80835">
        <w:rPr>
          <w:rFonts w:ascii="Times New Roman" w:hAnsi="Times New Roman" w:cs="Times New Roman"/>
          <w:sz w:val="28"/>
          <w:szCs w:val="28"/>
        </w:rPr>
        <w:t xml:space="preserve"> таких как справа можно было бы использовать разметку как в трещинах.</w:t>
      </w:r>
    </w:p>
    <w:tbl>
      <w:tblPr>
        <w:tblW w:w="9546" w:type="dxa"/>
        <w:jc w:val="center"/>
        <w:tblLayout w:type="fixed"/>
        <w:tblLook w:val="0600" w:firstRow="0" w:lastRow="0" w:firstColumn="0" w:lastColumn="0" w:noHBand="1" w:noVBand="1"/>
      </w:tblPr>
      <w:tblGrid>
        <w:gridCol w:w="5271"/>
        <w:gridCol w:w="4275"/>
      </w:tblGrid>
      <w:tr w:rsidR="00A04473" w14:paraId="08AF27BD" w14:textId="77777777" w:rsidTr="00A80835">
        <w:trPr>
          <w:jc w:val="center"/>
        </w:trPr>
        <w:tc>
          <w:tcPr>
            <w:tcW w:w="5271" w:type="dxa"/>
            <w:shd w:val="clear" w:color="auto" w:fill="auto"/>
            <w:tcMar>
              <w:top w:w="100" w:type="dxa"/>
              <w:left w:w="100" w:type="dxa"/>
              <w:bottom w:w="100" w:type="dxa"/>
              <w:right w:w="100" w:type="dxa"/>
            </w:tcMar>
          </w:tcPr>
          <w:p w14:paraId="00DF27E7" w14:textId="77777777" w:rsidR="00A04473" w:rsidRDefault="00A04473" w:rsidP="00A80835">
            <w:pPr>
              <w:widowControl w:val="0"/>
              <w:spacing w:line="240" w:lineRule="auto"/>
              <w:jc w:val="both"/>
            </w:pPr>
            <w:r>
              <w:rPr>
                <w:noProof/>
                <w:lang w:eastAsia="ru-RU"/>
              </w:rPr>
              <w:drawing>
                <wp:inline distT="114300" distB="114300" distL="114300" distR="114300" wp14:anchorId="4CDC2DE1" wp14:editId="35D8F4C5">
                  <wp:extent cx="3404716" cy="2546836"/>
                  <wp:effectExtent l="0" t="0" r="5715" b="6350"/>
                  <wp:docPr id="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cstate="print"/>
                          <a:srcRect/>
                          <a:stretch>
                            <a:fillRect/>
                          </a:stretch>
                        </pic:blipFill>
                        <pic:spPr>
                          <a:xfrm>
                            <a:off x="0" y="0"/>
                            <a:ext cx="3408453" cy="2549632"/>
                          </a:xfrm>
                          <a:prstGeom prst="rect">
                            <a:avLst/>
                          </a:prstGeom>
                          <a:ln/>
                        </pic:spPr>
                      </pic:pic>
                    </a:graphicData>
                  </a:graphic>
                </wp:inline>
              </w:drawing>
            </w:r>
          </w:p>
        </w:tc>
        <w:tc>
          <w:tcPr>
            <w:tcW w:w="4275" w:type="dxa"/>
            <w:shd w:val="clear" w:color="auto" w:fill="auto"/>
            <w:tcMar>
              <w:top w:w="100" w:type="dxa"/>
              <w:left w:w="100" w:type="dxa"/>
              <w:bottom w:w="100" w:type="dxa"/>
              <w:right w:w="100" w:type="dxa"/>
            </w:tcMar>
          </w:tcPr>
          <w:p w14:paraId="0C0A7820" w14:textId="77777777" w:rsidR="00A04473" w:rsidRDefault="00A04473" w:rsidP="00A80835">
            <w:pPr>
              <w:widowControl w:val="0"/>
              <w:spacing w:line="240" w:lineRule="auto"/>
              <w:ind w:firstLine="64"/>
              <w:jc w:val="both"/>
            </w:pPr>
            <w:r>
              <w:rPr>
                <w:noProof/>
                <w:lang w:eastAsia="ru-RU"/>
              </w:rPr>
              <w:drawing>
                <wp:inline distT="114300" distB="114300" distL="114300" distR="114300" wp14:anchorId="5F32EFD9" wp14:editId="40284035">
                  <wp:extent cx="3028208" cy="2597623"/>
                  <wp:effectExtent l="0" t="0" r="1270" b="0"/>
                  <wp:docPr id="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cstate="print"/>
                          <a:srcRect/>
                          <a:stretch>
                            <a:fillRect/>
                          </a:stretch>
                        </pic:blipFill>
                        <pic:spPr>
                          <a:xfrm>
                            <a:off x="0" y="0"/>
                            <a:ext cx="3033442" cy="2602112"/>
                          </a:xfrm>
                          <a:prstGeom prst="rect">
                            <a:avLst/>
                          </a:prstGeom>
                          <a:ln/>
                        </pic:spPr>
                      </pic:pic>
                    </a:graphicData>
                  </a:graphic>
                </wp:inline>
              </w:drawing>
            </w:r>
          </w:p>
        </w:tc>
      </w:tr>
    </w:tbl>
    <w:p w14:paraId="77D8C9B5" w14:textId="07D841D0" w:rsidR="00676333" w:rsidRPr="0078006B" w:rsidRDefault="00676333" w:rsidP="00676333">
      <w:pPr>
        <w:spacing w:after="0" w:line="360" w:lineRule="auto"/>
        <w:jc w:val="center"/>
        <w:rPr>
          <w:rFonts w:ascii="Times New Roman" w:hAnsi="Times New Roman" w:cs="Times New Roman"/>
          <w:sz w:val="28"/>
          <w:szCs w:val="28"/>
        </w:rPr>
      </w:pPr>
      <w:r w:rsidRPr="008C590B">
        <w:rPr>
          <w:rFonts w:ascii="Times New Roman" w:hAnsi="Times New Roman" w:cs="Times New Roman"/>
          <w:i/>
          <w:sz w:val="28"/>
          <w:szCs w:val="28"/>
        </w:rPr>
        <w:t xml:space="preserve">Рис. </w:t>
      </w:r>
      <w:r>
        <w:rPr>
          <w:rFonts w:ascii="Times New Roman" w:hAnsi="Times New Roman" w:cs="Times New Roman"/>
          <w:i/>
          <w:sz w:val="28"/>
          <w:szCs w:val="28"/>
        </w:rPr>
        <w:t>3</w:t>
      </w:r>
      <w:r w:rsidR="00850BDA">
        <w:rPr>
          <w:rFonts w:ascii="Times New Roman" w:hAnsi="Times New Roman" w:cs="Times New Roman"/>
          <w:i/>
          <w:sz w:val="28"/>
          <w:szCs w:val="28"/>
        </w:rPr>
        <w:t>8</w:t>
      </w:r>
      <w:r>
        <w:rPr>
          <w:rFonts w:ascii="Times New Roman" w:hAnsi="Times New Roman" w:cs="Times New Roman"/>
          <w:i/>
          <w:sz w:val="28"/>
          <w:szCs w:val="28"/>
        </w:rPr>
        <w:t xml:space="preserve">. </w:t>
      </w:r>
      <w:r w:rsidRPr="008C590B">
        <w:rPr>
          <w:rFonts w:ascii="Times New Roman" w:hAnsi="Times New Roman" w:cs="Times New Roman"/>
          <w:i/>
          <w:sz w:val="28"/>
          <w:szCs w:val="28"/>
        </w:rPr>
        <w:t>Пример</w:t>
      </w:r>
      <w:r w:rsidR="00850BDA">
        <w:rPr>
          <w:rFonts w:ascii="Times New Roman" w:hAnsi="Times New Roman" w:cs="Times New Roman"/>
          <w:i/>
          <w:sz w:val="28"/>
          <w:szCs w:val="28"/>
        </w:rPr>
        <w:t>ы</w:t>
      </w:r>
      <w:r>
        <w:rPr>
          <w:rFonts w:ascii="Times New Roman" w:hAnsi="Times New Roman" w:cs="Times New Roman"/>
          <w:i/>
          <w:sz w:val="28"/>
          <w:szCs w:val="28"/>
        </w:rPr>
        <w:t xml:space="preserve"> </w:t>
      </w:r>
      <w:r w:rsidR="00850BDA">
        <w:rPr>
          <w:rFonts w:ascii="Times New Roman" w:hAnsi="Times New Roman" w:cs="Times New Roman"/>
          <w:i/>
          <w:sz w:val="28"/>
          <w:szCs w:val="28"/>
        </w:rPr>
        <w:t>коррозии</w:t>
      </w:r>
    </w:p>
    <w:p w14:paraId="4C8AF22A" w14:textId="77777777" w:rsidR="00A04473" w:rsidRPr="00A80835" w:rsidRDefault="00A04473" w:rsidP="00A80835">
      <w:pPr>
        <w:spacing w:after="0" w:line="360" w:lineRule="auto"/>
        <w:ind w:firstLine="709"/>
        <w:jc w:val="both"/>
        <w:rPr>
          <w:rFonts w:ascii="Times New Roman" w:hAnsi="Times New Roman" w:cs="Times New Roman"/>
          <w:sz w:val="28"/>
          <w:szCs w:val="28"/>
        </w:rPr>
      </w:pPr>
      <w:bookmarkStart w:id="47" w:name="_c30kccctptf2" w:colFirst="0" w:colLast="0"/>
      <w:bookmarkEnd w:id="47"/>
      <w:r w:rsidRPr="00A80835">
        <w:rPr>
          <w:rFonts w:ascii="Times New Roman" w:hAnsi="Times New Roman" w:cs="Times New Roman"/>
          <w:sz w:val="28"/>
          <w:szCs w:val="28"/>
        </w:rPr>
        <w:lastRenderedPageBreak/>
        <w:t>Рекомендации</w:t>
      </w:r>
    </w:p>
    <w:p w14:paraId="09790A61" w14:textId="77777777" w:rsidR="00A04473" w:rsidRPr="00A80835" w:rsidRDefault="00A04473" w:rsidP="00A80835">
      <w:pPr>
        <w:spacing w:after="0" w:line="360" w:lineRule="auto"/>
        <w:ind w:firstLine="709"/>
        <w:jc w:val="both"/>
        <w:rPr>
          <w:rFonts w:ascii="Times New Roman" w:hAnsi="Times New Roman" w:cs="Times New Roman"/>
          <w:sz w:val="28"/>
          <w:szCs w:val="28"/>
        </w:rPr>
      </w:pPr>
      <w:r w:rsidRPr="00A80835">
        <w:rPr>
          <w:rFonts w:ascii="Times New Roman" w:hAnsi="Times New Roman" w:cs="Times New Roman"/>
          <w:sz w:val="28"/>
          <w:szCs w:val="28"/>
        </w:rPr>
        <w:t>Выделить несколько типов коррозии. Например, точечная, сплошная.</w:t>
      </w:r>
    </w:p>
    <w:p w14:paraId="038FEBE8" w14:textId="459E38DB" w:rsidR="00A04473" w:rsidRPr="00A80835" w:rsidRDefault="00A04473" w:rsidP="00A80835">
      <w:pPr>
        <w:spacing w:after="0" w:line="360" w:lineRule="auto"/>
        <w:ind w:firstLine="709"/>
        <w:jc w:val="both"/>
        <w:rPr>
          <w:rFonts w:ascii="Times New Roman" w:hAnsi="Times New Roman" w:cs="Times New Roman"/>
          <w:sz w:val="28"/>
          <w:szCs w:val="28"/>
        </w:rPr>
      </w:pPr>
      <w:r w:rsidRPr="00A80835">
        <w:rPr>
          <w:rFonts w:ascii="Times New Roman" w:hAnsi="Times New Roman" w:cs="Times New Roman"/>
          <w:sz w:val="28"/>
          <w:szCs w:val="28"/>
        </w:rPr>
        <w:t xml:space="preserve">Для точечной </w:t>
      </w:r>
      <w:r w:rsidR="002E0F64">
        <w:rPr>
          <w:rFonts w:ascii="Times New Roman" w:hAnsi="Times New Roman" w:cs="Times New Roman"/>
          <w:sz w:val="28"/>
          <w:szCs w:val="28"/>
        </w:rPr>
        <w:t xml:space="preserve">коррозии </w:t>
      </w:r>
      <w:r w:rsidRPr="00A80835">
        <w:rPr>
          <w:rFonts w:ascii="Times New Roman" w:hAnsi="Times New Roman" w:cs="Times New Roman"/>
          <w:sz w:val="28"/>
          <w:szCs w:val="28"/>
        </w:rPr>
        <w:t>можно воспользоваться р</w:t>
      </w:r>
      <w:r w:rsidR="00F84371">
        <w:rPr>
          <w:rFonts w:ascii="Times New Roman" w:hAnsi="Times New Roman" w:cs="Times New Roman"/>
          <w:sz w:val="28"/>
          <w:szCs w:val="28"/>
        </w:rPr>
        <w:t>азметкой как в трещинах (в</w:t>
      </w:r>
      <w:r w:rsidR="007821B1">
        <w:rPr>
          <w:rFonts w:ascii="Times New Roman" w:hAnsi="Times New Roman" w:cs="Times New Roman"/>
          <w:sz w:val="28"/>
          <w:szCs w:val="28"/>
        </w:rPr>
        <w:t> </w:t>
      </w:r>
      <w:r w:rsidR="00F84371">
        <w:rPr>
          <w:rFonts w:ascii="Times New Roman" w:hAnsi="Times New Roman" w:cs="Times New Roman"/>
          <w:sz w:val="28"/>
          <w:szCs w:val="28"/>
        </w:rPr>
        <w:t>виде</w:t>
      </w:r>
      <w:r w:rsidRPr="00A80835">
        <w:rPr>
          <w:rFonts w:ascii="Times New Roman" w:hAnsi="Times New Roman" w:cs="Times New Roman"/>
          <w:sz w:val="28"/>
          <w:szCs w:val="28"/>
        </w:rPr>
        <w:t xml:space="preserve"> прямоугольников).</w:t>
      </w:r>
    </w:p>
    <w:p w14:paraId="4359CD64" w14:textId="77777777" w:rsidR="00A04473" w:rsidRDefault="00A04473" w:rsidP="00A80835">
      <w:pPr>
        <w:spacing w:after="0" w:line="360" w:lineRule="auto"/>
        <w:ind w:firstLine="709"/>
        <w:jc w:val="both"/>
        <w:rPr>
          <w:rFonts w:ascii="Times New Roman" w:hAnsi="Times New Roman" w:cs="Times New Roman"/>
          <w:sz w:val="28"/>
          <w:szCs w:val="28"/>
        </w:rPr>
      </w:pPr>
      <w:r w:rsidRPr="00A80835">
        <w:rPr>
          <w:rFonts w:ascii="Times New Roman" w:hAnsi="Times New Roman" w:cs="Times New Roman"/>
          <w:sz w:val="28"/>
          <w:szCs w:val="28"/>
        </w:rPr>
        <w:t>Например, как для изображения</w:t>
      </w:r>
      <w:r w:rsidR="00A80835">
        <w:rPr>
          <w:rFonts w:ascii="Times New Roman" w:hAnsi="Times New Roman" w:cs="Times New Roman"/>
          <w:sz w:val="28"/>
          <w:szCs w:val="28"/>
        </w:rPr>
        <w:t xml:space="preserve"> ниже</w:t>
      </w:r>
    </w:p>
    <w:p w14:paraId="67295250" w14:textId="77777777" w:rsidR="00A80835" w:rsidRPr="00A80835" w:rsidRDefault="00A80835" w:rsidP="00A80835">
      <w:pPr>
        <w:spacing w:after="0" w:line="360" w:lineRule="auto"/>
        <w:ind w:firstLine="709"/>
        <w:jc w:val="both"/>
        <w:rPr>
          <w:rFonts w:ascii="Times New Roman" w:hAnsi="Times New Roman" w:cs="Times New Roman"/>
          <w:sz w:val="28"/>
          <w:szCs w:val="28"/>
        </w:rPr>
      </w:pPr>
    </w:p>
    <w:p w14:paraId="3747B0DD" w14:textId="77777777" w:rsidR="00A04473" w:rsidRDefault="00A04473" w:rsidP="00F84371">
      <w:pPr>
        <w:jc w:val="center"/>
      </w:pPr>
      <w:r>
        <w:rPr>
          <w:noProof/>
          <w:lang w:eastAsia="ru-RU"/>
        </w:rPr>
        <w:drawing>
          <wp:inline distT="114300" distB="114300" distL="114300" distR="114300" wp14:anchorId="63340C11" wp14:editId="5EBFC7B5">
            <wp:extent cx="4867275" cy="4105275"/>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cstate="print"/>
                    <a:srcRect l="8970" t="18181" r="6146" b="6468"/>
                    <a:stretch>
                      <a:fillRect/>
                    </a:stretch>
                  </pic:blipFill>
                  <pic:spPr>
                    <a:xfrm>
                      <a:off x="0" y="0"/>
                      <a:ext cx="4867275" cy="4105275"/>
                    </a:xfrm>
                    <a:prstGeom prst="rect">
                      <a:avLst/>
                    </a:prstGeom>
                    <a:ln/>
                  </pic:spPr>
                </pic:pic>
              </a:graphicData>
            </a:graphic>
          </wp:inline>
        </w:drawing>
      </w:r>
    </w:p>
    <w:p w14:paraId="1154CE5D" w14:textId="0C7E569C" w:rsidR="00211C19" w:rsidRPr="0078006B" w:rsidRDefault="00211C19" w:rsidP="00211C19">
      <w:pPr>
        <w:spacing w:after="0" w:line="360" w:lineRule="auto"/>
        <w:jc w:val="center"/>
        <w:rPr>
          <w:rFonts w:ascii="Times New Roman" w:hAnsi="Times New Roman" w:cs="Times New Roman"/>
          <w:sz w:val="28"/>
          <w:szCs w:val="28"/>
        </w:rPr>
      </w:pPr>
      <w:r w:rsidRPr="008C590B">
        <w:rPr>
          <w:rFonts w:ascii="Times New Roman" w:hAnsi="Times New Roman" w:cs="Times New Roman"/>
          <w:i/>
          <w:sz w:val="28"/>
          <w:szCs w:val="28"/>
        </w:rPr>
        <w:t xml:space="preserve">Рис. </w:t>
      </w:r>
      <w:r>
        <w:rPr>
          <w:rFonts w:ascii="Times New Roman" w:hAnsi="Times New Roman" w:cs="Times New Roman"/>
          <w:i/>
          <w:sz w:val="28"/>
          <w:szCs w:val="28"/>
        </w:rPr>
        <w:t xml:space="preserve">39. </w:t>
      </w:r>
    </w:p>
    <w:p w14:paraId="5458D40B" w14:textId="77777777" w:rsidR="00F84371" w:rsidRPr="00F84371" w:rsidRDefault="00F84371" w:rsidP="00F84371">
      <w:pPr>
        <w:spacing w:after="0" w:line="360" w:lineRule="auto"/>
        <w:ind w:firstLine="709"/>
        <w:jc w:val="both"/>
        <w:rPr>
          <w:rFonts w:ascii="Times New Roman" w:hAnsi="Times New Roman" w:cs="Times New Roman"/>
          <w:sz w:val="28"/>
          <w:szCs w:val="28"/>
        </w:rPr>
      </w:pPr>
    </w:p>
    <w:p w14:paraId="6ECB87F4" w14:textId="77777777" w:rsidR="00A04473" w:rsidRDefault="00A04473" w:rsidP="00F84371">
      <w:pPr>
        <w:spacing w:after="0" w:line="360" w:lineRule="auto"/>
        <w:ind w:firstLine="709"/>
        <w:jc w:val="both"/>
        <w:rPr>
          <w:rFonts w:ascii="Times New Roman" w:hAnsi="Times New Roman" w:cs="Times New Roman"/>
          <w:sz w:val="28"/>
          <w:szCs w:val="28"/>
        </w:rPr>
      </w:pPr>
      <w:r w:rsidRPr="00F84371">
        <w:rPr>
          <w:rFonts w:ascii="Times New Roman" w:hAnsi="Times New Roman" w:cs="Times New Roman"/>
          <w:sz w:val="28"/>
          <w:szCs w:val="28"/>
        </w:rPr>
        <w:t>Для сплошной коррозии рассмотреть задачу классификации факта наличия</w:t>
      </w:r>
      <w:r w:rsidR="00F84371">
        <w:rPr>
          <w:rFonts w:ascii="Times New Roman" w:hAnsi="Times New Roman" w:cs="Times New Roman"/>
          <w:sz w:val="28"/>
          <w:szCs w:val="28"/>
        </w:rPr>
        <w:t>/</w:t>
      </w:r>
      <w:r w:rsidRPr="00F84371">
        <w:rPr>
          <w:rFonts w:ascii="Times New Roman" w:hAnsi="Times New Roman" w:cs="Times New Roman"/>
          <w:sz w:val="28"/>
          <w:szCs w:val="28"/>
        </w:rPr>
        <w:t>отсутствия коррозии в целом: она есть на изображении, её нет. Для этого не подойдет одна модель как для трещин. Нужно решать как отдельную подзадачу.</w:t>
      </w:r>
    </w:p>
    <w:p w14:paraId="112B934E" w14:textId="77777777" w:rsidR="00F84371" w:rsidRPr="00F84371" w:rsidRDefault="00F84371" w:rsidP="00F84371">
      <w:pPr>
        <w:spacing w:after="0" w:line="360" w:lineRule="auto"/>
        <w:ind w:firstLine="709"/>
        <w:jc w:val="both"/>
        <w:rPr>
          <w:rFonts w:ascii="Times New Roman" w:hAnsi="Times New Roman" w:cs="Times New Roman"/>
          <w:sz w:val="28"/>
          <w:szCs w:val="28"/>
        </w:rPr>
      </w:pPr>
    </w:p>
    <w:p w14:paraId="4FBECDF5" w14:textId="77777777" w:rsidR="00A04473" w:rsidRPr="00F84371" w:rsidRDefault="00A04473" w:rsidP="00F84371">
      <w:pPr>
        <w:spacing w:after="0" w:line="360" w:lineRule="auto"/>
        <w:ind w:firstLine="709"/>
        <w:jc w:val="both"/>
        <w:rPr>
          <w:rFonts w:ascii="Times New Roman" w:hAnsi="Times New Roman" w:cs="Times New Roman"/>
          <w:i/>
          <w:sz w:val="28"/>
          <w:szCs w:val="28"/>
        </w:rPr>
      </w:pPr>
      <w:bookmarkStart w:id="48" w:name="_lpye90y53er7" w:colFirst="0" w:colLast="0"/>
      <w:bookmarkEnd w:id="48"/>
      <w:r w:rsidRPr="00F84371">
        <w:rPr>
          <w:rFonts w:ascii="Times New Roman" w:hAnsi="Times New Roman" w:cs="Times New Roman"/>
          <w:i/>
          <w:sz w:val="28"/>
          <w:szCs w:val="28"/>
        </w:rPr>
        <w:t>Выход трубы из ряда</w:t>
      </w:r>
    </w:p>
    <w:p w14:paraId="65F019CD" w14:textId="77777777" w:rsidR="00A04473" w:rsidRDefault="00A04473" w:rsidP="00F84371">
      <w:pPr>
        <w:spacing w:after="0" w:line="360" w:lineRule="auto"/>
        <w:ind w:firstLine="709"/>
        <w:jc w:val="both"/>
        <w:rPr>
          <w:rFonts w:ascii="Times New Roman" w:hAnsi="Times New Roman" w:cs="Times New Roman"/>
          <w:sz w:val="28"/>
          <w:szCs w:val="28"/>
        </w:rPr>
      </w:pPr>
      <w:r w:rsidRPr="00F84371">
        <w:rPr>
          <w:rFonts w:ascii="Times New Roman" w:hAnsi="Times New Roman" w:cs="Times New Roman"/>
          <w:sz w:val="28"/>
          <w:szCs w:val="28"/>
        </w:rPr>
        <w:t>Задача достаточно плохо решается на основании проведённых тестов. Примеров изображений было достаточно мало. Т</w:t>
      </w:r>
      <w:r w:rsidR="00F84371">
        <w:rPr>
          <w:rFonts w:ascii="Times New Roman" w:hAnsi="Times New Roman" w:cs="Times New Roman"/>
          <w:sz w:val="28"/>
          <w:szCs w:val="28"/>
        </w:rPr>
        <w:t>а</w:t>
      </w:r>
      <w:r w:rsidRPr="00F84371">
        <w:rPr>
          <w:rFonts w:ascii="Times New Roman" w:hAnsi="Times New Roman" w:cs="Times New Roman"/>
          <w:sz w:val="28"/>
          <w:szCs w:val="28"/>
        </w:rPr>
        <w:t>к</w:t>
      </w:r>
      <w:r w:rsidR="00F84371">
        <w:rPr>
          <w:rFonts w:ascii="Times New Roman" w:hAnsi="Times New Roman" w:cs="Times New Roman"/>
          <w:sz w:val="28"/>
          <w:szCs w:val="28"/>
        </w:rPr>
        <w:t xml:space="preserve"> как</w:t>
      </w:r>
      <w:r w:rsidRPr="00F84371">
        <w:rPr>
          <w:rFonts w:ascii="Times New Roman" w:hAnsi="Times New Roman" w:cs="Times New Roman"/>
          <w:sz w:val="28"/>
          <w:szCs w:val="28"/>
        </w:rPr>
        <w:t xml:space="preserve"> этот тип дефекта выделяется тем</w:t>
      </w:r>
      <w:r w:rsidR="00F84371">
        <w:rPr>
          <w:rFonts w:ascii="Times New Roman" w:hAnsi="Times New Roman" w:cs="Times New Roman"/>
          <w:sz w:val="28"/>
          <w:szCs w:val="28"/>
        </w:rPr>
        <w:t>,</w:t>
      </w:r>
      <w:r w:rsidRPr="00F84371">
        <w:rPr>
          <w:rFonts w:ascii="Times New Roman" w:hAnsi="Times New Roman" w:cs="Times New Roman"/>
          <w:sz w:val="28"/>
          <w:szCs w:val="28"/>
        </w:rPr>
        <w:t xml:space="preserve"> что трубы, которые выходят из ряда</w:t>
      </w:r>
      <w:r w:rsidR="00F84371">
        <w:rPr>
          <w:rFonts w:ascii="Times New Roman" w:hAnsi="Times New Roman" w:cs="Times New Roman"/>
          <w:sz w:val="28"/>
          <w:szCs w:val="28"/>
        </w:rPr>
        <w:t>,</w:t>
      </w:r>
      <w:r w:rsidRPr="00F84371">
        <w:rPr>
          <w:rFonts w:ascii="Times New Roman" w:hAnsi="Times New Roman" w:cs="Times New Roman"/>
          <w:sz w:val="28"/>
          <w:szCs w:val="28"/>
        </w:rPr>
        <w:t xml:space="preserve"> визуально похожи на трубы, которые расположены рядом, то достаточно сложно определить такой вид дефекта.</w:t>
      </w:r>
    </w:p>
    <w:p w14:paraId="674EDA2D" w14:textId="77777777" w:rsidR="00A04473" w:rsidRPr="00F84371" w:rsidRDefault="00A04473" w:rsidP="00F84371">
      <w:pPr>
        <w:spacing w:after="0" w:line="360" w:lineRule="auto"/>
        <w:ind w:firstLine="709"/>
        <w:jc w:val="both"/>
        <w:rPr>
          <w:rFonts w:ascii="Times New Roman" w:hAnsi="Times New Roman" w:cs="Times New Roman"/>
          <w:sz w:val="28"/>
          <w:szCs w:val="28"/>
        </w:rPr>
      </w:pPr>
      <w:bookmarkStart w:id="49" w:name="_46vq23nujvkh" w:colFirst="0" w:colLast="0"/>
      <w:bookmarkEnd w:id="49"/>
      <w:r w:rsidRPr="00F84371">
        <w:rPr>
          <w:rFonts w:ascii="Times New Roman" w:hAnsi="Times New Roman" w:cs="Times New Roman"/>
          <w:sz w:val="28"/>
          <w:szCs w:val="28"/>
        </w:rPr>
        <w:lastRenderedPageBreak/>
        <w:t>Рекомендации</w:t>
      </w:r>
    </w:p>
    <w:p w14:paraId="5714E802" w14:textId="77777777" w:rsidR="00A04473" w:rsidRPr="00F84371" w:rsidRDefault="00A04473" w:rsidP="00F84371">
      <w:pPr>
        <w:spacing w:after="0" w:line="360" w:lineRule="auto"/>
        <w:ind w:firstLine="709"/>
        <w:jc w:val="both"/>
        <w:rPr>
          <w:rFonts w:ascii="Times New Roman" w:hAnsi="Times New Roman" w:cs="Times New Roman"/>
          <w:sz w:val="28"/>
          <w:szCs w:val="28"/>
        </w:rPr>
      </w:pPr>
      <w:r w:rsidRPr="00F84371">
        <w:rPr>
          <w:rFonts w:ascii="Times New Roman" w:hAnsi="Times New Roman" w:cs="Times New Roman"/>
          <w:sz w:val="28"/>
          <w:szCs w:val="28"/>
        </w:rPr>
        <w:t>Имеет смысл рассмотреть задачу не в рамках детектирования дефектов как для трещин. Рассмотреть задачу детектирования труб и определения на основе этого допустимых отклонений. Возможно рассмотреть применение RGB-D камер и лидаров.</w:t>
      </w:r>
    </w:p>
    <w:p w14:paraId="581571A3" w14:textId="77777777" w:rsidR="00A04473" w:rsidRPr="00F84371" w:rsidRDefault="00A04473" w:rsidP="00F84371">
      <w:pPr>
        <w:spacing w:after="0" w:line="360" w:lineRule="auto"/>
        <w:ind w:firstLine="709"/>
        <w:jc w:val="both"/>
        <w:rPr>
          <w:rFonts w:ascii="Times New Roman" w:hAnsi="Times New Roman" w:cs="Times New Roman"/>
          <w:sz w:val="28"/>
          <w:szCs w:val="28"/>
        </w:rPr>
      </w:pPr>
      <w:r w:rsidRPr="00F84371">
        <w:rPr>
          <w:rFonts w:ascii="Times New Roman" w:hAnsi="Times New Roman" w:cs="Times New Roman"/>
          <w:sz w:val="28"/>
          <w:szCs w:val="28"/>
        </w:rPr>
        <w:t>Также можно применить подходы на основе предварительной обработки изображения: выделение контуров и применение различных преобразований. На основе этих результатов применять нейронную сеть.</w:t>
      </w:r>
    </w:p>
    <w:p w14:paraId="49B55D0C" w14:textId="77777777" w:rsidR="00F84371" w:rsidRPr="00F84371" w:rsidRDefault="00F84371" w:rsidP="00F84371">
      <w:pPr>
        <w:spacing w:after="0" w:line="360" w:lineRule="auto"/>
        <w:ind w:firstLine="709"/>
        <w:jc w:val="both"/>
        <w:rPr>
          <w:rFonts w:ascii="Times New Roman" w:hAnsi="Times New Roman" w:cs="Times New Roman"/>
          <w:sz w:val="28"/>
          <w:szCs w:val="28"/>
        </w:rPr>
      </w:pPr>
    </w:p>
    <w:p w14:paraId="4DBF5F3D" w14:textId="77777777" w:rsidR="00A04473" w:rsidRDefault="00A04473" w:rsidP="00A04473">
      <w:pPr>
        <w:ind w:firstLine="566"/>
        <w:jc w:val="both"/>
      </w:pPr>
      <w:r>
        <w:rPr>
          <w:noProof/>
          <w:lang w:eastAsia="ru-RU"/>
        </w:rPr>
        <w:drawing>
          <wp:inline distT="114300" distB="114300" distL="114300" distR="114300" wp14:anchorId="7E5D5B4B" wp14:editId="5E8445B4">
            <wp:extent cx="5667375" cy="2276475"/>
            <wp:effectExtent l="0" t="0" r="0" b="0"/>
            <wp:docPr id="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cstate="print"/>
                    <a:srcRect t="12280" r="1162" b="3859"/>
                    <a:stretch>
                      <a:fillRect/>
                    </a:stretch>
                  </pic:blipFill>
                  <pic:spPr>
                    <a:xfrm>
                      <a:off x="0" y="0"/>
                      <a:ext cx="5667375" cy="2276475"/>
                    </a:xfrm>
                    <a:prstGeom prst="rect">
                      <a:avLst/>
                    </a:prstGeom>
                    <a:ln/>
                  </pic:spPr>
                </pic:pic>
              </a:graphicData>
            </a:graphic>
          </wp:inline>
        </w:drawing>
      </w:r>
    </w:p>
    <w:p w14:paraId="1317137C" w14:textId="750AC2F6" w:rsidR="00211C19" w:rsidRPr="0078006B" w:rsidRDefault="00211C19" w:rsidP="00211C19">
      <w:pPr>
        <w:spacing w:after="0" w:line="360" w:lineRule="auto"/>
        <w:jc w:val="center"/>
        <w:rPr>
          <w:rFonts w:ascii="Times New Roman" w:hAnsi="Times New Roman" w:cs="Times New Roman"/>
          <w:sz w:val="28"/>
          <w:szCs w:val="28"/>
        </w:rPr>
      </w:pPr>
      <w:r w:rsidRPr="008C590B">
        <w:rPr>
          <w:rFonts w:ascii="Times New Roman" w:hAnsi="Times New Roman" w:cs="Times New Roman"/>
          <w:i/>
          <w:sz w:val="28"/>
          <w:szCs w:val="28"/>
        </w:rPr>
        <w:t xml:space="preserve">Рис. </w:t>
      </w:r>
      <w:r>
        <w:rPr>
          <w:rFonts w:ascii="Times New Roman" w:hAnsi="Times New Roman" w:cs="Times New Roman"/>
          <w:i/>
          <w:sz w:val="28"/>
          <w:szCs w:val="28"/>
        </w:rPr>
        <w:t xml:space="preserve">40. </w:t>
      </w:r>
    </w:p>
    <w:p w14:paraId="41B584BF" w14:textId="77777777" w:rsidR="00A04473" w:rsidRPr="00DA0026" w:rsidRDefault="00A04473" w:rsidP="00DA0026">
      <w:pPr>
        <w:spacing w:after="0" w:line="360" w:lineRule="auto"/>
        <w:ind w:firstLine="709"/>
        <w:jc w:val="both"/>
        <w:rPr>
          <w:rFonts w:ascii="Times New Roman" w:hAnsi="Times New Roman" w:cs="Times New Roman"/>
          <w:sz w:val="28"/>
          <w:szCs w:val="28"/>
        </w:rPr>
      </w:pPr>
    </w:p>
    <w:p w14:paraId="6BB26834" w14:textId="77777777" w:rsidR="00A04473" w:rsidRPr="00DA0026" w:rsidRDefault="00A04473" w:rsidP="00DA0026">
      <w:pPr>
        <w:spacing w:after="0" w:line="360" w:lineRule="auto"/>
        <w:ind w:firstLine="709"/>
        <w:jc w:val="both"/>
        <w:rPr>
          <w:rFonts w:ascii="Times New Roman" w:hAnsi="Times New Roman" w:cs="Times New Roman"/>
          <w:sz w:val="28"/>
          <w:szCs w:val="28"/>
        </w:rPr>
      </w:pPr>
    </w:p>
    <w:p w14:paraId="36548468" w14:textId="77777777" w:rsidR="006103C3" w:rsidRPr="006103C3" w:rsidRDefault="006103C3" w:rsidP="00757566">
      <w:pPr>
        <w:spacing w:after="0" w:line="360" w:lineRule="auto"/>
        <w:ind w:firstLine="709"/>
        <w:jc w:val="both"/>
        <w:rPr>
          <w:rFonts w:ascii="Times New Roman" w:hAnsi="Times New Roman" w:cs="Times New Roman"/>
          <w:sz w:val="28"/>
          <w:szCs w:val="28"/>
        </w:rPr>
      </w:pPr>
    </w:p>
    <w:p w14:paraId="63686AD0" w14:textId="77777777" w:rsidR="00110853" w:rsidRPr="006103C3" w:rsidRDefault="00110853" w:rsidP="00757566">
      <w:pPr>
        <w:spacing w:after="0" w:line="360" w:lineRule="auto"/>
        <w:ind w:firstLine="709"/>
        <w:jc w:val="both"/>
        <w:rPr>
          <w:rFonts w:ascii="Times New Roman" w:hAnsi="Times New Roman" w:cs="Times New Roman"/>
          <w:sz w:val="28"/>
          <w:szCs w:val="28"/>
        </w:rPr>
      </w:pPr>
    </w:p>
    <w:p w14:paraId="37D69005" w14:textId="77777777" w:rsidR="00E1548B" w:rsidRDefault="00E1548B" w:rsidP="00757566">
      <w:pPr>
        <w:spacing w:after="0" w:line="360" w:lineRule="auto"/>
        <w:ind w:firstLine="709"/>
        <w:jc w:val="both"/>
        <w:rPr>
          <w:rFonts w:ascii="Times New Roman" w:hAnsi="Times New Roman" w:cs="Times New Roman"/>
          <w:sz w:val="28"/>
          <w:szCs w:val="28"/>
        </w:rPr>
      </w:pPr>
    </w:p>
    <w:p w14:paraId="3D5FDD38" w14:textId="77777777" w:rsidR="006103C3" w:rsidRDefault="006103C3">
      <w:pPr>
        <w:rPr>
          <w:rFonts w:ascii="Times New Roman" w:hAnsi="Times New Roman" w:cs="Times New Roman"/>
          <w:sz w:val="28"/>
          <w:szCs w:val="28"/>
        </w:rPr>
      </w:pPr>
      <w:r>
        <w:rPr>
          <w:rFonts w:ascii="Times New Roman" w:hAnsi="Times New Roman" w:cs="Times New Roman"/>
          <w:sz w:val="28"/>
          <w:szCs w:val="28"/>
        </w:rPr>
        <w:br w:type="page"/>
      </w:r>
    </w:p>
    <w:p w14:paraId="21B6792C" w14:textId="77777777" w:rsidR="00DB217C" w:rsidRPr="00DB217C" w:rsidRDefault="00DB217C" w:rsidP="00DB217C">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50" w:name="_Toc50732740"/>
      <w:r w:rsidRPr="00DB217C">
        <w:rPr>
          <w:rFonts w:ascii="Times New Roman" w:hAnsi="Times New Roman" w:cs="Times New Roman"/>
          <w:b/>
          <w:color w:val="000000" w:themeColor="text1"/>
          <w:szCs w:val="28"/>
          <w:lang w:val="ru-RU"/>
        </w:rPr>
        <w:lastRenderedPageBreak/>
        <w:t>4. Сравнительный анализ алгоритмов машинного обучения для поиска и распознавания дефектов</w:t>
      </w:r>
      <w:bookmarkEnd w:id="50"/>
    </w:p>
    <w:p w14:paraId="70535FED" w14:textId="77777777" w:rsidR="00EE1FB7" w:rsidRDefault="00EE1FB7" w:rsidP="00757566">
      <w:pPr>
        <w:spacing w:after="0" w:line="360" w:lineRule="auto"/>
        <w:ind w:firstLine="709"/>
        <w:jc w:val="both"/>
        <w:rPr>
          <w:rFonts w:ascii="Times New Roman" w:hAnsi="Times New Roman" w:cs="Times New Roman"/>
          <w:sz w:val="28"/>
          <w:szCs w:val="28"/>
        </w:rPr>
      </w:pPr>
    </w:p>
    <w:p w14:paraId="49940A39" w14:textId="77777777" w:rsidR="00966A4E" w:rsidRPr="00966A4E" w:rsidRDefault="00966A4E" w:rsidP="00966A4E">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51" w:name="_sv9nxax0nvrz" w:colFirst="0" w:colLast="0"/>
      <w:bookmarkStart w:id="52" w:name="_Toc50732741"/>
      <w:bookmarkEnd w:id="51"/>
      <w:r w:rsidRPr="00966A4E">
        <w:rPr>
          <w:rFonts w:ascii="Times New Roman" w:hAnsi="Times New Roman" w:cs="Times New Roman"/>
          <w:i/>
          <w:color w:val="000000" w:themeColor="text1"/>
          <w:sz w:val="28"/>
          <w:szCs w:val="28"/>
        </w:rPr>
        <w:t>4.1 Критерии качества распознавания</w:t>
      </w:r>
      <w:bookmarkEnd w:id="52"/>
    </w:p>
    <w:p w14:paraId="1570179F" w14:textId="7D0EEAB3" w:rsidR="00540BE9" w:rsidRPr="003F0632" w:rsidRDefault="003F0632" w:rsidP="00966A4E">
      <w:pPr>
        <w:spacing w:after="0" w:line="360" w:lineRule="auto"/>
        <w:ind w:firstLine="709"/>
        <w:jc w:val="both"/>
        <w:rPr>
          <w:rFonts w:ascii="Times New Roman" w:hAnsi="Times New Roman" w:cs="Times New Roman"/>
          <w:color w:val="000000" w:themeColor="text1"/>
          <w:sz w:val="28"/>
          <w:szCs w:val="28"/>
        </w:rPr>
      </w:pPr>
      <w:r w:rsidRPr="003F0632">
        <w:rPr>
          <w:rFonts w:ascii="Times New Roman" w:hAnsi="Times New Roman" w:cs="Times New Roman"/>
          <w:color w:val="000000" w:themeColor="text1"/>
          <w:sz w:val="28"/>
          <w:szCs w:val="28"/>
        </w:rPr>
        <w:t>Для того, чтобы измерять качество работы алгоритма после процесса обучения на тестовой выборке, в задачах детекции объектов на изображениях традиционно используют метрику mean average precision (mAP), рассчитанную для каждого класса по отдельности и усредненную для всех классов. Значение этой метрики рассчитывается при разных уровнях характеристики Intersection over Union (IoU).</w:t>
      </w:r>
    </w:p>
    <w:p w14:paraId="4F5901C0"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sidRPr="00966A4E">
        <w:rPr>
          <w:rFonts w:ascii="Times New Roman" w:hAnsi="Times New Roman" w:cs="Times New Roman"/>
          <w:sz w:val="28"/>
          <w:szCs w:val="28"/>
        </w:rPr>
        <w:t>Для оценки результатов были выбраны следующие метрики:</w:t>
      </w:r>
    </w:p>
    <w:p w14:paraId="24A502CF"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66A4E">
        <w:rPr>
          <w:rFonts w:ascii="Times New Roman" w:hAnsi="Times New Roman" w:cs="Times New Roman"/>
          <w:sz w:val="28"/>
          <w:szCs w:val="28"/>
        </w:rPr>
        <w:t xml:space="preserve">mAP (mean average precision) </w:t>
      </w:r>
      <w:r>
        <w:rPr>
          <w:rFonts w:ascii="Times New Roman" w:hAnsi="Times New Roman" w:cs="Times New Roman"/>
          <w:sz w:val="28"/>
          <w:szCs w:val="28"/>
        </w:rPr>
        <w:t>–</w:t>
      </w:r>
      <w:r w:rsidRPr="00966A4E">
        <w:rPr>
          <w:rFonts w:ascii="Times New Roman" w:hAnsi="Times New Roman" w:cs="Times New Roman"/>
          <w:sz w:val="28"/>
          <w:szCs w:val="28"/>
        </w:rPr>
        <w:t xml:space="preserve"> среднее значение точности по всем классам.</w:t>
      </w:r>
    </w:p>
    <w:p w14:paraId="696993CB"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66A4E">
        <w:rPr>
          <w:rFonts w:ascii="Times New Roman" w:hAnsi="Times New Roman" w:cs="Times New Roman"/>
          <w:sz w:val="28"/>
          <w:szCs w:val="28"/>
        </w:rPr>
        <w:t xml:space="preserve">AP (средняя точность) </w:t>
      </w:r>
      <w:r>
        <w:rPr>
          <w:rFonts w:ascii="Times New Roman" w:hAnsi="Times New Roman" w:cs="Times New Roman"/>
          <w:sz w:val="28"/>
          <w:szCs w:val="28"/>
        </w:rPr>
        <w:t>–</w:t>
      </w:r>
      <w:r w:rsidRPr="00966A4E">
        <w:rPr>
          <w:rFonts w:ascii="Times New Roman" w:hAnsi="Times New Roman" w:cs="Times New Roman"/>
          <w:sz w:val="28"/>
          <w:szCs w:val="28"/>
        </w:rPr>
        <w:t xml:space="preserve"> средняя точность по каждому отдельному классу.</w:t>
      </w:r>
    </w:p>
    <w:p w14:paraId="1257AF5C" w14:textId="37E53D17" w:rsidR="00966A4E" w:rsidRPr="00966A4E" w:rsidRDefault="00966A4E"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F0632">
        <w:rPr>
          <w:rFonts w:ascii="Times New Roman" w:hAnsi="Times New Roman" w:cs="Times New Roman"/>
          <w:sz w:val="28"/>
          <w:szCs w:val="28"/>
        </w:rPr>
        <w:t> </w:t>
      </w:r>
      <w:r w:rsidRPr="00966A4E">
        <w:rPr>
          <w:rFonts w:ascii="Times New Roman" w:hAnsi="Times New Roman" w:cs="Times New Roman"/>
          <w:sz w:val="28"/>
          <w:szCs w:val="28"/>
        </w:rPr>
        <w:t>Значения точности (precision), полноты (recall) для каждого класса при различных значениях порога принятия решения.</w:t>
      </w:r>
    </w:p>
    <w:p w14:paraId="48EF2361"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66A4E">
        <w:rPr>
          <w:rFonts w:ascii="Times New Roman" w:hAnsi="Times New Roman" w:cs="Times New Roman"/>
          <w:sz w:val="28"/>
          <w:szCs w:val="28"/>
        </w:rPr>
        <w:t>Число случаев</w:t>
      </w:r>
      <w:r>
        <w:rPr>
          <w:rFonts w:ascii="Times New Roman" w:hAnsi="Times New Roman" w:cs="Times New Roman"/>
          <w:sz w:val="28"/>
          <w:szCs w:val="28"/>
        </w:rPr>
        <w:t>,</w:t>
      </w:r>
      <w:r w:rsidRPr="00966A4E">
        <w:rPr>
          <w:rFonts w:ascii="Times New Roman" w:hAnsi="Times New Roman" w:cs="Times New Roman"/>
          <w:sz w:val="28"/>
          <w:szCs w:val="28"/>
        </w:rPr>
        <w:t xml:space="preserve"> когда дефект был обнаружен</w:t>
      </w:r>
      <w:r>
        <w:rPr>
          <w:rFonts w:ascii="Times New Roman" w:hAnsi="Times New Roman" w:cs="Times New Roman"/>
          <w:sz w:val="28"/>
          <w:szCs w:val="28"/>
        </w:rPr>
        <w:t>,</w:t>
      </w:r>
      <w:r w:rsidRPr="00966A4E">
        <w:rPr>
          <w:rFonts w:ascii="Times New Roman" w:hAnsi="Times New Roman" w:cs="Times New Roman"/>
          <w:sz w:val="28"/>
          <w:szCs w:val="28"/>
        </w:rPr>
        <w:t xml:space="preserve"> и он на самом деле был (TP).</w:t>
      </w:r>
    </w:p>
    <w:p w14:paraId="192D1A9B" w14:textId="7E4CA989" w:rsidR="00966A4E" w:rsidRPr="00966A4E" w:rsidRDefault="00966A4E"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A01D1D">
        <w:rPr>
          <w:rFonts w:ascii="Times New Roman" w:hAnsi="Times New Roman" w:cs="Times New Roman"/>
          <w:sz w:val="28"/>
          <w:szCs w:val="28"/>
        </w:rPr>
        <w:t xml:space="preserve"> </w:t>
      </w:r>
      <w:r w:rsidRPr="00966A4E">
        <w:rPr>
          <w:rFonts w:ascii="Times New Roman" w:hAnsi="Times New Roman" w:cs="Times New Roman"/>
          <w:sz w:val="28"/>
          <w:szCs w:val="28"/>
        </w:rPr>
        <w:t>Число случаев</w:t>
      </w:r>
      <w:r>
        <w:rPr>
          <w:rFonts w:ascii="Times New Roman" w:hAnsi="Times New Roman" w:cs="Times New Roman"/>
          <w:sz w:val="28"/>
          <w:szCs w:val="28"/>
        </w:rPr>
        <w:t>,</w:t>
      </w:r>
      <w:r w:rsidRPr="00966A4E">
        <w:rPr>
          <w:rFonts w:ascii="Times New Roman" w:hAnsi="Times New Roman" w:cs="Times New Roman"/>
          <w:sz w:val="28"/>
          <w:szCs w:val="28"/>
        </w:rPr>
        <w:t xml:space="preserve"> когда дефект был обнаружен</w:t>
      </w:r>
      <w:r>
        <w:rPr>
          <w:rFonts w:ascii="Times New Roman" w:hAnsi="Times New Roman" w:cs="Times New Roman"/>
          <w:sz w:val="28"/>
          <w:szCs w:val="28"/>
        </w:rPr>
        <w:t>,</w:t>
      </w:r>
      <w:r w:rsidRPr="00966A4E">
        <w:rPr>
          <w:rFonts w:ascii="Times New Roman" w:hAnsi="Times New Roman" w:cs="Times New Roman"/>
          <w:sz w:val="28"/>
          <w:szCs w:val="28"/>
        </w:rPr>
        <w:t xml:space="preserve"> но его не было на самом деле (FP).</w:t>
      </w:r>
    </w:p>
    <w:p w14:paraId="72626208"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sidRPr="00966A4E">
        <w:rPr>
          <w:rFonts w:ascii="Times New Roman" w:hAnsi="Times New Roman" w:cs="Times New Roman"/>
          <w:sz w:val="28"/>
          <w:szCs w:val="28"/>
        </w:rPr>
        <w:t>Расчет метрик производился следующим образом. Так целевым объектом для оценки был ограничивающий прямоугольник (bounding box), то интерес для оценки представляет три свойства:</w:t>
      </w:r>
    </w:p>
    <w:p w14:paraId="4357AFD0"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966A4E">
        <w:rPr>
          <w:rFonts w:ascii="Times New Roman" w:hAnsi="Times New Roman" w:cs="Times New Roman"/>
          <w:sz w:val="28"/>
          <w:szCs w:val="28"/>
        </w:rPr>
        <w:t>Насколько модель уверена в предсказании. Чем выше уверенность, тем более надёжным будет результат. В идеале все правильные предсказания должны быть с высокой степенью уверенности.</w:t>
      </w:r>
    </w:p>
    <w:p w14:paraId="16008F6A"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66A4E">
        <w:rPr>
          <w:rFonts w:ascii="Times New Roman" w:hAnsi="Times New Roman" w:cs="Times New Roman"/>
          <w:sz w:val="28"/>
          <w:szCs w:val="28"/>
        </w:rPr>
        <w:t>Правильно ли предсказан класс объекта.</w:t>
      </w:r>
    </w:p>
    <w:p w14:paraId="2E8A889C"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966A4E">
        <w:rPr>
          <w:rFonts w:ascii="Times New Roman" w:hAnsi="Times New Roman" w:cs="Times New Roman"/>
          <w:sz w:val="28"/>
          <w:szCs w:val="28"/>
        </w:rPr>
        <w:t>Насколько предсказанный ограничивающий прямоугольник совпадает с правильным.</w:t>
      </w:r>
    </w:p>
    <w:p w14:paraId="13A79DDE"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sidRPr="00966A4E">
        <w:rPr>
          <w:rFonts w:ascii="Times New Roman" w:hAnsi="Times New Roman" w:cs="Times New Roman"/>
          <w:sz w:val="28"/>
          <w:szCs w:val="28"/>
        </w:rPr>
        <w:t>Под правильным подразумевается тот ограничивающий прямоугольник, который был в разметке. Здесь появляется вопрос о важности качественной разметки для обучения нейронных сетей.</w:t>
      </w:r>
    </w:p>
    <w:p w14:paraId="20601548" w14:textId="77777777" w:rsidR="00966A4E" w:rsidRDefault="00966A4E" w:rsidP="00966A4E">
      <w:pPr>
        <w:spacing w:after="0" w:line="360" w:lineRule="auto"/>
        <w:ind w:firstLine="709"/>
        <w:jc w:val="both"/>
        <w:rPr>
          <w:rFonts w:ascii="Times New Roman" w:hAnsi="Times New Roman" w:cs="Times New Roman"/>
          <w:sz w:val="28"/>
          <w:szCs w:val="28"/>
        </w:rPr>
      </w:pPr>
      <w:r w:rsidRPr="00966A4E">
        <w:rPr>
          <w:rFonts w:ascii="Times New Roman" w:hAnsi="Times New Roman" w:cs="Times New Roman"/>
          <w:sz w:val="28"/>
          <w:szCs w:val="28"/>
        </w:rPr>
        <w:lastRenderedPageBreak/>
        <w:t>Рассмотрим пример вычисления метрик на основе примера из рис</w:t>
      </w:r>
      <w:r>
        <w:rPr>
          <w:rFonts w:ascii="Times New Roman" w:hAnsi="Times New Roman" w:cs="Times New Roman"/>
          <w:sz w:val="28"/>
          <w:szCs w:val="28"/>
        </w:rPr>
        <w:t>унке</w:t>
      </w:r>
      <w:r w:rsidRPr="00966A4E">
        <w:rPr>
          <w:rFonts w:ascii="Times New Roman" w:hAnsi="Times New Roman" w:cs="Times New Roman"/>
          <w:sz w:val="28"/>
          <w:szCs w:val="28"/>
        </w:rPr>
        <w:t xml:space="preserve"> ниже. Для этого определяется величина IoU, которая равна отношению площади пересечения прямоугольников (серый прямоугольник) к площади их объединения. Она принимает значения в отрезке [0;1]. Можно выбрать определённый порог и считать, что при превышении этого порога прямоугольники совпадают. Везде при вычислении метрик указано при каком значении IoU считались показатели.</w:t>
      </w:r>
    </w:p>
    <w:p w14:paraId="211D3783" w14:textId="77777777" w:rsidR="00966A4E" w:rsidRPr="00966A4E" w:rsidRDefault="00966A4E" w:rsidP="00966A4E">
      <w:pPr>
        <w:spacing w:after="0" w:line="360" w:lineRule="auto"/>
        <w:ind w:firstLine="709"/>
        <w:jc w:val="both"/>
        <w:rPr>
          <w:rFonts w:ascii="Times New Roman" w:hAnsi="Times New Roman" w:cs="Times New Roman"/>
          <w:sz w:val="28"/>
          <w:szCs w:val="28"/>
        </w:rPr>
      </w:pPr>
    </w:p>
    <w:p w14:paraId="78E75396" w14:textId="77777777" w:rsidR="00966A4E" w:rsidRPr="00966A4E" w:rsidRDefault="00B401EF"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3C341FE1">
          <v:group id="Группа 37" o:spid="_x0000_s1026" style="width:469.05pt;height:130.85pt;mso-position-horizontal-relative:char;mso-position-vertical-relative:line" coordsize="60008,16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">
            <v:rect id="Прямоугольник 38" o:spid="_x0000_s1027" style="position:absolute;top:3627;width:25584;height:102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" filled="f">
              <v:stroke startarrowwidth="narrow" startarrowlength="short" endarrowwidth="narrow" endarrowlength="short" joinstyle="round"/>
              <v:textbox inset="2.53958mm,2.53958mm,2.53958mm,2.53958mm">
                <w:txbxContent>
                  <w:p w14:paraId="64E7F89C" w14:textId="77777777" w:rsidR="00B401EF" w:rsidRDefault="00B401EF" w:rsidP="00966A4E">
                    <w:pPr>
                      <w:spacing w:line="240" w:lineRule="auto"/>
                      <w:textDirection w:val="btLr"/>
                    </w:pPr>
                  </w:p>
                </w:txbxContent>
              </v:textbox>
            </v:rect>
            <v:rect id="Прямоугольник 50" o:spid="_x0000_s1028" style="position:absolute;left:12797;top:5837;width:25584;height:108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" filled="f">
              <v:stroke startarrowwidth="narrow" startarrowlength="short" endarrowwidth="narrow" endarrowlength="short" joinstyle="round"/>
              <v:textbox inset="2.53958mm,2.53958mm,2.53958mm,2.53958mm">
                <w:txbxContent>
                  <w:p w14:paraId="616C0038" w14:textId="77777777" w:rsidR="00B401EF" w:rsidRDefault="00B401EF" w:rsidP="00917B54">
                    <w:pPr>
                      <w:spacing w:line="240" w:lineRule="auto"/>
                      <w:jc w:val="center"/>
                      <w:textDirection w:val="btLr"/>
                    </w:pPr>
                  </w:p>
                </w:txbxContent>
              </v:textbox>
            </v:rect>
            <v:rect id="Прямоугольник 55" o:spid="_x0000_s1029" style="position:absolute;left:12797;top:5837;width:12786;height:80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" fillcolor="#d9d9d9">
              <v:stroke startarrowwidth="narrow" startarrowlength="short" endarrowwidth="narrow" endarrowlength="short" joinstyle="round"/>
              <v:textbox inset="2.53958mm,2.53958mm,2.53958mm,2.53958mm">
                <w:txbxContent>
                  <w:p w14:paraId="546F0FDD" w14:textId="77777777" w:rsidR="00B401EF" w:rsidRDefault="00B401EF" w:rsidP="00966A4E">
                    <w:pPr>
                      <w:spacing w:line="240" w:lineRule="auto"/>
                      <w:textDirection w:val="btLr"/>
                    </w:pPr>
                  </w:p>
                </w:txbxContent>
              </v:textbox>
            </v:rect>
            <v:shapetype id="_x0000_t202" coordsize="21600,21600" o:spt="202" path="m,l,21600r21600,l21600,xe">
              <v:stroke joinstyle="miter"/>
              <v:path gradientshapeok="t" o:connecttype="rect"/>
            </v:shapetype>
            <v:shape id="Поле 56" o:spid="_x0000_s1030" type="#_x0000_t202" style="position:absolute;left:16762;top:8430;width:5883;height:30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" filled="f" stroked="f">
              <v:textbox inset="2.53958mm,2.53958mm,2.53958mm,2.53958mm">
                <w:txbxContent>
                  <w:p w14:paraId="499AE81F" w14:textId="77777777" w:rsidR="00B401EF" w:rsidRDefault="00B401EF" w:rsidP="00966A4E">
                    <w:pPr>
                      <w:spacing w:line="240" w:lineRule="auto"/>
                      <w:textDirection w:val="btLr"/>
                    </w:pPr>
                  </w:p>
                </w:txbxContent>
              </v:textbox>
            </v:shape>
            <v:shape id="Поле 60" o:spid="_x0000_s1031" type="#_x0000_t202" style="position:absolute;width:33036;height:54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" filled="f" stroked="f">
              <v:textbox inset="2.53958mm,2.53958mm,2.53958mm,2.53958mm">
                <w:txbxContent>
                  <w:p w14:paraId="4A8132DB" w14:textId="77777777" w:rsidR="00B401EF" w:rsidRDefault="00B401EF" w:rsidP="00966A4E">
                    <w:pPr>
                      <w:spacing w:line="240" w:lineRule="auto"/>
                      <w:textDirection w:val="btLr"/>
                    </w:pPr>
                    <w:r>
                      <w:rPr>
                        <w:rFonts w:ascii="Arial" w:eastAsia="Arial" w:hAnsi="Arial" w:cs="Arial"/>
                        <w:color w:val="000000"/>
                        <w:sz w:val="28"/>
                      </w:rPr>
                      <w:t>Правильный многоугольник</w:t>
                    </w:r>
                  </w:p>
                </w:txbxContent>
              </v:textbox>
            </v:shape>
            <v:shape id="Поле 61" o:spid="_x0000_s1032" type="#_x0000_t202" style="position:absolute;left:26972;top:2702;width:33036;height:43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" filled="f" stroked="f">
              <v:textbox inset="2.53958mm,2.53958mm,2.53958mm,2.53958mm">
                <w:txbxContent>
                  <w:p w14:paraId="733B6708" w14:textId="77777777" w:rsidR="00B401EF" w:rsidRDefault="00B401EF" w:rsidP="00966A4E">
                    <w:pPr>
                      <w:spacing w:line="240" w:lineRule="auto"/>
                      <w:textDirection w:val="btLr"/>
                    </w:pPr>
                    <w:r>
                      <w:rPr>
                        <w:rFonts w:ascii="Arial" w:eastAsia="Arial" w:hAnsi="Arial" w:cs="Arial"/>
                        <w:color w:val="000000"/>
                        <w:sz w:val="28"/>
                      </w:rPr>
                      <w:t>Предсказанный многоугольник</w:t>
                    </w:r>
                  </w:p>
                </w:txbxContent>
              </v:textbox>
            </v:shape>
            <w10:anchorlock/>
          </v:group>
        </w:pict>
      </w:r>
    </w:p>
    <w:p w14:paraId="305CF801" w14:textId="5860BB13" w:rsidR="0097407E" w:rsidRPr="0078006B" w:rsidRDefault="0097407E" w:rsidP="0097407E">
      <w:pPr>
        <w:spacing w:after="0" w:line="360" w:lineRule="auto"/>
        <w:jc w:val="center"/>
        <w:rPr>
          <w:rFonts w:ascii="Times New Roman" w:hAnsi="Times New Roman" w:cs="Times New Roman"/>
          <w:sz w:val="28"/>
          <w:szCs w:val="28"/>
        </w:rPr>
      </w:pPr>
      <w:bookmarkStart w:id="53" w:name="_6ez5t58bplzs" w:colFirst="0" w:colLast="0"/>
      <w:bookmarkEnd w:id="53"/>
      <w:r w:rsidRPr="008C590B">
        <w:rPr>
          <w:rFonts w:ascii="Times New Roman" w:hAnsi="Times New Roman" w:cs="Times New Roman"/>
          <w:i/>
          <w:sz w:val="28"/>
          <w:szCs w:val="28"/>
        </w:rPr>
        <w:t xml:space="preserve">Рис. </w:t>
      </w:r>
      <w:r>
        <w:rPr>
          <w:rFonts w:ascii="Times New Roman" w:hAnsi="Times New Roman" w:cs="Times New Roman"/>
          <w:i/>
          <w:sz w:val="28"/>
          <w:szCs w:val="28"/>
        </w:rPr>
        <w:t xml:space="preserve">41. </w:t>
      </w:r>
    </w:p>
    <w:p w14:paraId="5D7E87C5" w14:textId="77777777" w:rsidR="00966A4E" w:rsidRDefault="00966A4E" w:rsidP="00966A4E">
      <w:pPr>
        <w:spacing w:after="0" w:line="360" w:lineRule="auto"/>
        <w:ind w:firstLine="709"/>
        <w:jc w:val="both"/>
        <w:rPr>
          <w:rFonts w:ascii="Times New Roman" w:hAnsi="Times New Roman" w:cs="Times New Roman"/>
          <w:sz w:val="28"/>
          <w:szCs w:val="28"/>
        </w:rPr>
      </w:pPr>
    </w:p>
    <w:p w14:paraId="5A2B6828"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sidRPr="00966A4E">
        <w:rPr>
          <w:rFonts w:ascii="Times New Roman" w:hAnsi="Times New Roman" w:cs="Times New Roman"/>
          <w:sz w:val="28"/>
          <w:szCs w:val="28"/>
        </w:rPr>
        <w:t>Определение TP</w:t>
      </w:r>
    </w:p>
    <w:p w14:paraId="4E47AD55" w14:textId="77777777" w:rsidR="00966A4E" w:rsidRPr="00966A4E" w:rsidRDefault="00966A4E" w:rsidP="00966A4E">
      <w:pPr>
        <w:spacing w:after="0" w:line="360" w:lineRule="auto"/>
        <w:ind w:firstLine="709"/>
        <w:jc w:val="both"/>
        <w:rPr>
          <w:rFonts w:ascii="Times New Roman" w:hAnsi="Times New Roman" w:cs="Times New Roman"/>
          <w:sz w:val="28"/>
          <w:szCs w:val="28"/>
        </w:rPr>
      </w:pPr>
      <w:r w:rsidRPr="00966A4E">
        <w:rPr>
          <w:rFonts w:ascii="Times New Roman" w:hAnsi="Times New Roman" w:cs="Times New Roman"/>
          <w:sz w:val="28"/>
          <w:szCs w:val="28"/>
        </w:rPr>
        <w:t xml:space="preserve">Если IoU больше определенного порога и метки классов совпадают, то предсказание считается правильным. </w:t>
      </w:r>
    </w:p>
    <w:p w14:paraId="2ED177D0" w14:textId="77777777" w:rsidR="00966A4E" w:rsidRPr="00966A4E" w:rsidRDefault="00966A4E" w:rsidP="00966A4E">
      <w:pPr>
        <w:spacing w:after="0" w:line="360" w:lineRule="auto"/>
        <w:ind w:firstLine="709"/>
        <w:jc w:val="both"/>
        <w:rPr>
          <w:rFonts w:ascii="Times New Roman" w:hAnsi="Times New Roman" w:cs="Times New Roman"/>
          <w:sz w:val="28"/>
          <w:szCs w:val="28"/>
        </w:rPr>
      </w:pPr>
      <w:bookmarkStart w:id="54" w:name="_vrctr5j7m571" w:colFirst="0" w:colLast="0"/>
      <w:bookmarkEnd w:id="54"/>
      <w:r w:rsidRPr="00966A4E">
        <w:rPr>
          <w:rFonts w:ascii="Times New Roman" w:hAnsi="Times New Roman" w:cs="Times New Roman"/>
          <w:sz w:val="28"/>
          <w:szCs w:val="28"/>
        </w:rPr>
        <w:t>Определение FP</w:t>
      </w:r>
    </w:p>
    <w:p w14:paraId="34EE298D" w14:textId="77777777" w:rsidR="00966A4E" w:rsidRDefault="00966A4E" w:rsidP="00966A4E">
      <w:pPr>
        <w:spacing w:after="0" w:line="360" w:lineRule="auto"/>
        <w:ind w:firstLine="709"/>
        <w:jc w:val="both"/>
        <w:rPr>
          <w:rFonts w:ascii="Times New Roman" w:hAnsi="Times New Roman" w:cs="Times New Roman"/>
          <w:sz w:val="28"/>
          <w:szCs w:val="28"/>
        </w:rPr>
      </w:pPr>
      <w:r w:rsidRPr="00966A4E">
        <w:rPr>
          <w:rFonts w:ascii="Times New Roman" w:hAnsi="Times New Roman" w:cs="Times New Roman"/>
          <w:sz w:val="28"/>
          <w:szCs w:val="28"/>
        </w:rPr>
        <w:t>Если IoU меньше определенного порога и метки классов совпадают, то предсказание считается ложным.</w:t>
      </w:r>
    </w:p>
    <w:p w14:paraId="2FBCC889" w14:textId="77777777" w:rsidR="00917B54" w:rsidRPr="00917B54" w:rsidRDefault="00917B54" w:rsidP="00966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Более подробно оценка точности детекторов описана в работе </w:t>
      </w:r>
      <w:r w:rsidRPr="00917B54">
        <w:rPr>
          <w:rFonts w:ascii="Times New Roman" w:hAnsi="Times New Roman" w:cs="Times New Roman"/>
          <w:sz w:val="28"/>
          <w:szCs w:val="28"/>
        </w:rPr>
        <w:t>[40]</w:t>
      </w:r>
      <w:r>
        <w:rPr>
          <w:rFonts w:ascii="Times New Roman" w:hAnsi="Times New Roman" w:cs="Times New Roman"/>
          <w:sz w:val="28"/>
          <w:szCs w:val="28"/>
        </w:rPr>
        <w:t>.</w:t>
      </w:r>
    </w:p>
    <w:p w14:paraId="78660017" w14:textId="77777777" w:rsidR="00966A4E" w:rsidRPr="00917B54" w:rsidRDefault="00966A4E" w:rsidP="00917B54">
      <w:pPr>
        <w:spacing w:after="0" w:line="360" w:lineRule="auto"/>
        <w:ind w:firstLine="709"/>
        <w:jc w:val="both"/>
        <w:rPr>
          <w:rFonts w:ascii="Times New Roman" w:hAnsi="Times New Roman" w:cs="Times New Roman"/>
          <w:sz w:val="28"/>
          <w:szCs w:val="28"/>
        </w:rPr>
      </w:pPr>
      <w:r w:rsidRPr="00917B54">
        <w:rPr>
          <w:rFonts w:ascii="Times New Roman" w:hAnsi="Times New Roman" w:cs="Times New Roman"/>
          <w:sz w:val="28"/>
          <w:szCs w:val="28"/>
        </w:rPr>
        <w:t>На основании этих показателей рассчитывается точность и полнота. Если кратко, то точность показывает насколько точно модель предсказывает дефекты определенного класса. Насколько модель ошибается. Чем больше значение, тем меньше ошибок совершается. Значение в отрезке от [0;1].</w:t>
      </w:r>
    </w:p>
    <w:p w14:paraId="7C1E67C4" w14:textId="77777777" w:rsidR="00966A4E" w:rsidRPr="00917B54" w:rsidRDefault="00966A4E" w:rsidP="00917B54">
      <w:pPr>
        <w:spacing w:after="0" w:line="360" w:lineRule="auto"/>
        <w:ind w:firstLine="709"/>
        <w:jc w:val="both"/>
        <w:rPr>
          <w:rFonts w:ascii="Times New Roman" w:hAnsi="Times New Roman" w:cs="Times New Roman"/>
          <w:sz w:val="28"/>
          <w:szCs w:val="28"/>
        </w:rPr>
      </w:pPr>
      <w:r w:rsidRPr="00917B54">
        <w:rPr>
          <w:rFonts w:ascii="Times New Roman" w:hAnsi="Times New Roman" w:cs="Times New Roman"/>
          <w:sz w:val="28"/>
          <w:szCs w:val="28"/>
        </w:rPr>
        <w:t>Полнота показывает способность модели найти все дефекты из определенного класса. Чем выше значение</w:t>
      </w:r>
      <w:r w:rsidR="00914615">
        <w:rPr>
          <w:rFonts w:ascii="Times New Roman" w:hAnsi="Times New Roman" w:cs="Times New Roman"/>
          <w:sz w:val="28"/>
          <w:szCs w:val="28"/>
        </w:rPr>
        <w:t>,</w:t>
      </w:r>
      <w:r w:rsidRPr="00917B54">
        <w:rPr>
          <w:rFonts w:ascii="Times New Roman" w:hAnsi="Times New Roman" w:cs="Times New Roman"/>
          <w:sz w:val="28"/>
          <w:szCs w:val="28"/>
        </w:rPr>
        <w:t xml:space="preserve"> тем больше будет обнаруживаться дефектов. Эти величины взаимосвязаны. Как правило, чем больше точность, тем меньше полнота и наоборот. Т. к. предсказания зависят от некоторого порога </w:t>
      </w:r>
      <w:r w:rsidRPr="00917B54">
        <w:rPr>
          <w:rFonts w:ascii="Times New Roman" w:hAnsi="Times New Roman" w:cs="Times New Roman"/>
          <w:sz w:val="28"/>
          <w:szCs w:val="28"/>
        </w:rPr>
        <w:lastRenderedPageBreak/>
        <w:t>принятия решения, то строят графики точности-полноты при разных значениях порога принятия решения для его определения и оценки возможностей модели.</w:t>
      </w:r>
    </w:p>
    <w:p w14:paraId="357FBC52" w14:textId="77777777" w:rsidR="00966A4E" w:rsidRDefault="00966A4E" w:rsidP="00917B54">
      <w:pPr>
        <w:spacing w:after="0" w:line="360" w:lineRule="auto"/>
        <w:ind w:firstLine="709"/>
        <w:jc w:val="both"/>
        <w:rPr>
          <w:rFonts w:ascii="Times New Roman" w:hAnsi="Times New Roman" w:cs="Times New Roman"/>
          <w:sz w:val="28"/>
          <w:szCs w:val="28"/>
        </w:rPr>
      </w:pPr>
      <w:r w:rsidRPr="00917B54">
        <w:rPr>
          <w:rFonts w:ascii="Times New Roman" w:hAnsi="Times New Roman" w:cs="Times New Roman"/>
          <w:sz w:val="28"/>
          <w:szCs w:val="28"/>
        </w:rPr>
        <w:t>Они все представлены в отчётах по каждому классу. Как на рис</w:t>
      </w:r>
      <w:r w:rsidR="00917B54">
        <w:rPr>
          <w:rFonts w:ascii="Times New Roman" w:hAnsi="Times New Roman" w:cs="Times New Roman"/>
          <w:sz w:val="28"/>
          <w:szCs w:val="28"/>
        </w:rPr>
        <w:t>унке</w:t>
      </w:r>
      <w:r w:rsidRPr="00917B54">
        <w:rPr>
          <w:rFonts w:ascii="Times New Roman" w:hAnsi="Times New Roman" w:cs="Times New Roman"/>
          <w:sz w:val="28"/>
          <w:szCs w:val="28"/>
        </w:rPr>
        <w:t xml:space="preserve"> ниже</w:t>
      </w:r>
      <w:r w:rsidR="00917B54">
        <w:rPr>
          <w:rFonts w:ascii="Times New Roman" w:hAnsi="Times New Roman" w:cs="Times New Roman"/>
          <w:sz w:val="28"/>
          <w:szCs w:val="28"/>
        </w:rPr>
        <w:t>.</w:t>
      </w:r>
    </w:p>
    <w:p w14:paraId="3F7E5CF5" w14:textId="77777777" w:rsidR="00966A4E" w:rsidRPr="00E16D4D" w:rsidRDefault="00966A4E" w:rsidP="00E16D4D">
      <w:pPr>
        <w:spacing w:after="0" w:line="360" w:lineRule="auto"/>
        <w:jc w:val="center"/>
        <w:rPr>
          <w:rFonts w:ascii="Times New Roman" w:hAnsi="Times New Roman" w:cs="Times New Roman"/>
          <w:sz w:val="28"/>
          <w:szCs w:val="28"/>
        </w:rPr>
      </w:pPr>
      <w:r>
        <w:rPr>
          <w:noProof/>
          <w:lang w:eastAsia="ru-RU"/>
        </w:rPr>
        <w:drawing>
          <wp:inline distT="114300" distB="114300" distL="114300" distR="114300" wp14:anchorId="36B7C97D" wp14:editId="43B99694">
            <wp:extent cx="3919538" cy="2939653"/>
            <wp:effectExtent l="0" t="0" r="0" 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cstate="print"/>
                    <a:srcRect/>
                    <a:stretch>
                      <a:fillRect/>
                    </a:stretch>
                  </pic:blipFill>
                  <pic:spPr>
                    <a:xfrm>
                      <a:off x="0" y="0"/>
                      <a:ext cx="3919538" cy="2939653"/>
                    </a:xfrm>
                    <a:prstGeom prst="rect">
                      <a:avLst/>
                    </a:prstGeom>
                    <a:ln/>
                  </pic:spPr>
                </pic:pic>
              </a:graphicData>
            </a:graphic>
          </wp:inline>
        </w:drawing>
      </w:r>
    </w:p>
    <w:p w14:paraId="6DC0F367" w14:textId="19029F60" w:rsidR="00966A4E" w:rsidRPr="00BE0081" w:rsidRDefault="00BE0081" w:rsidP="00BE0081">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 xml:space="preserve">Рис. </w:t>
      </w:r>
      <w:r w:rsidR="0097407E" w:rsidRPr="0097407E">
        <w:rPr>
          <w:rFonts w:ascii="Times New Roman" w:hAnsi="Times New Roman" w:cs="Times New Roman"/>
          <w:i/>
          <w:sz w:val="28"/>
          <w:szCs w:val="28"/>
        </w:rPr>
        <w:t>42</w:t>
      </w:r>
      <w:r w:rsidRPr="0097407E">
        <w:rPr>
          <w:rFonts w:ascii="Times New Roman" w:hAnsi="Times New Roman" w:cs="Times New Roman"/>
          <w:i/>
          <w:sz w:val="28"/>
          <w:szCs w:val="28"/>
        </w:rPr>
        <w:t>.</w:t>
      </w:r>
      <w:r w:rsidR="00E16D4D" w:rsidRPr="0097407E">
        <w:rPr>
          <w:rFonts w:ascii="Times New Roman" w:hAnsi="Times New Roman" w:cs="Times New Roman"/>
          <w:i/>
          <w:sz w:val="28"/>
          <w:szCs w:val="28"/>
        </w:rPr>
        <w:t xml:space="preserve"> Пример</w:t>
      </w:r>
      <w:r w:rsidR="00E16D4D" w:rsidRPr="00BE0081">
        <w:rPr>
          <w:rFonts w:ascii="Times New Roman" w:hAnsi="Times New Roman" w:cs="Times New Roman"/>
          <w:i/>
          <w:sz w:val="28"/>
          <w:szCs w:val="28"/>
        </w:rPr>
        <w:t xml:space="preserve"> рассчитанной Precision–Recall кривой для одного из классов де</w:t>
      </w:r>
      <w:r w:rsidR="009F49AB">
        <w:rPr>
          <w:rFonts w:ascii="Times New Roman" w:hAnsi="Times New Roman" w:cs="Times New Roman"/>
          <w:i/>
          <w:sz w:val="28"/>
          <w:szCs w:val="28"/>
        </w:rPr>
        <w:t>фектов</w:t>
      </w:r>
      <w:r w:rsidR="00AE69C0">
        <w:rPr>
          <w:rFonts w:ascii="Times New Roman" w:hAnsi="Times New Roman" w:cs="Times New Roman"/>
          <w:i/>
          <w:sz w:val="28"/>
          <w:szCs w:val="28"/>
        </w:rPr>
        <w:t xml:space="preserve"> для одной из выбранных архитектур</w:t>
      </w:r>
    </w:p>
    <w:p w14:paraId="2783F013" w14:textId="77777777" w:rsidR="00E16D4D" w:rsidRPr="00E16D4D" w:rsidRDefault="00E16D4D" w:rsidP="00E16D4D">
      <w:pPr>
        <w:spacing w:after="0" w:line="360" w:lineRule="auto"/>
        <w:ind w:firstLine="709"/>
        <w:jc w:val="both"/>
        <w:rPr>
          <w:rFonts w:ascii="Times New Roman" w:hAnsi="Times New Roman" w:cs="Times New Roman"/>
          <w:sz w:val="28"/>
          <w:szCs w:val="28"/>
        </w:rPr>
      </w:pPr>
    </w:p>
    <w:p w14:paraId="1E469AD3" w14:textId="77777777" w:rsidR="00966A4E" w:rsidRPr="00917B54" w:rsidRDefault="00966A4E" w:rsidP="00917B54">
      <w:pPr>
        <w:spacing w:after="0" w:line="360" w:lineRule="auto"/>
        <w:ind w:firstLine="709"/>
        <w:jc w:val="both"/>
        <w:rPr>
          <w:rFonts w:ascii="Times New Roman" w:hAnsi="Times New Roman" w:cs="Times New Roman"/>
          <w:sz w:val="28"/>
          <w:szCs w:val="28"/>
        </w:rPr>
      </w:pPr>
      <w:r w:rsidRPr="00917B54">
        <w:rPr>
          <w:rFonts w:ascii="Times New Roman" w:hAnsi="Times New Roman" w:cs="Times New Roman"/>
          <w:sz w:val="28"/>
          <w:szCs w:val="28"/>
        </w:rPr>
        <w:t>Видно некоторую зависимость между этими величинами. Когда порог принятия решения высокий, то точность большая, но полнота наоборот маленькая. Это связано с тем что при высоком пороге все предсказания достоверные, но при этом их мало. Постепенно, полнота увеличивается, а точность падает с уменьшением порога принятия решения. Предсказаний становится больше, но уверенность в них падает. Из рис. выше можно сделать вывод, что модель может обеспечить полноту на уровне около 0,5 с высокой точностью. Максимальное значение полноты около 0,6.</w:t>
      </w:r>
    </w:p>
    <w:p w14:paraId="15AE536B" w14:textId="77777777" w:rsidR="00966A4E" w:rsidRDefault="00966A4E" w:rsidP="00917B54">
      <w:pPr>
        <w:spacing w:after="0" w:line="360" w:lineRule="auto"/>
        <w:ind w:firstLine="709"/>
        <w:jc w:val="both"/>
        <w:rPr>
          <w:rFonts w:ascii="Times New Roman" w:hAnsi="Times New Roman" w:cs="Times New Roman"/>
          <w:sz w:val="28"/>
          <w:szCs w:val="28"/>
        </w:rPr>
      </w:pPr>
    </w:p>
    <w:p w14:paraId="359B1A83" w14:textId="195D5883" w:rsidR="00C623EC" w:rsidRPr="00C623EC" w:rsidRDefault="00C623EC" w:rsidP="00C623EC">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55" w:name="_Toc50732742"/>
      <w:r w:rsidRPr="00C623EC">
        <w:rPr>
          <w:rFonts w:ascii="Times New Roman" w:hAnsi="Times New Roman" w:cs="Times New Roman"/>
          <w:i/>
          <w:color w:val="000000" w:themeColor="text1"/>
          <w:sz w:val="28"/>
          <w:szCs w:val="28"/>
        </w:rPr>
        <w:t>4.2. Выбор архитектуры</w:t>
      </w:r>
      <w:bookmarkEnd w:id="55"/>
    </w:p>
    <w:p w14:paraId="1A54D6A7" w14:textId="77777777" w:rsidR="00C623EC" w:rsidRDefault="00C623EC" w:rsidP="00917B54">
      <w:pPr>
        <w:spacing w:after="0" w:line="360" w:lineRule="auto"/>
        <w:ind w:firstLine="709"/>
        <w:jc w:val="both"/>
        <w:rPr>
          <w:rFonts w:ascii="Times New Roman" w:hAnsi="Times New Roman" w:cs="Times New Roman"/>
          <w:sz w:val="28"/>
          <w:szCs w:val="28"/>
        </w:rPr>
      </w:pPr>
    </w:p>
    <w:p w14:paraId="5CED9AC2" w14:textId="4949F1F9" w:rsidR="00C623EC" w:rsidRPr="00C623EC" w:rsidRDefault="00C623EC" w:rsidP="00C623EC">
      <w:pPr>
        <w:spacing w:after="0" w:line="360" w:lineRule="auto"/>
        <w:ind w:firstLine="709"/>
        <w:jc w:val="both"/>
        <w:rPr>
          <w:rFonts w:ascii="Times New Roman" w:hAnsi="Times New Roman" w:cs="Times New Roman"/>
          <w:sz w:val="28"/>
          <w:szCs w:val="28"/>
        </w:rPr>
      </w:pPr>
      <w:r w:rsidRPr="00C623EC">
        <w:rPr>
          <w:rFonts w:ascii="Times New Roman" w:hAnsi="Times New Roman" w:cs="Times New Roman"/>
          <w:sz w:val="28"/>
          <w:szCs w:val="28"/>
        </w:rPr>
        <w:t xml:space="preserve">На основе результатов анализа известных архитектур, собранных на </w:t>
      </w:r>
      <w:r w:rsidR="007A1DB6">
        <w:rPr>
          <w:rFonts w:ascii="Times New Roman" w:hAnsi="Times New Roman" w:cs="Times New Roman"/>
          <w:sz w:val="28"/>
          <w:szCs w:val="28"/>
        </w:rPr>
        <w:t xml:space="preserve">портале </w:t>
      </w:r>
      <w:r w:rsidRPr="00C623EC">
        <w:rPr>
          <w:rFonts w:ascii="Times New Roman" w:hAnsi="Times New Roman" w:cs="Times New Roman"/>
          <w:sz w:val="28"/>
          <w:szCs w:val="28"/>
        </w:rPr>
        <w:t>paperwithcode</w:t>
      </w:r>
      <w:r w:rsidR="007A1DB6" w:rsidRPr="007A1DB6">
        <w:rPr>
          <w:rFonts w:ascii="Times New Roman" w:hAnsi="Times New Roman" w:cs="Times New Roman"/>
          <w:sz w:val="28"/>
          <w:szCs w:val="28"/>
        </w:rPr>
        <w:t>.</w:t>
      </w:r>
      <w:r w:rsidR="007A1DB6">
        <w:rPr>
          <w:rFonts w:ascii="Times New Roman" w:hAnsi="Times New Roman" w:cs="Times New Roman"/>
          <w:sz w:val="28"/>
          <w:szCs w:val="28"/>
          <w:lang w:val="en-US"/>
        </w:rPr>
        <w:t>com</w:t>
      </w:r>
      <w:r w:rsidRPr="00C623EC">
        <w:rPr>
          <w:rFonts w:ascii="Times New Roman" w:hAnsi="Times New Roman" w:cs="Times New Roman"/>
          <w:sz w:val="28"/>
          <w:szCs w:val="28"/>
        </w:rPr>
        <w:t xml:space="preserve"> для детектирования дефектов, были выбраны две архитектуры:</w:t>
      </w:r>
    </w:p>
    <w:p w14:paraId="2256F565" w14:textId="3F490DEE" w:rsidR="00C623EC" w:rsidRPr="00C623EC" w:rsidRDefault="00C623EC" w:rsidP="00C623E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C623EC">
        <w:rPr>
          <w:rFonts w:ascii="Times New Roman" w:hAnsi="Times New Roman" w:cs="Times New Roman"/>
          <w:sz w:val="28"/>
          <w:szCs w:val="28"/>
        </w:rPr>
        <w:t>YOLOv4</w:t>
      </w:r>
    </w:p>
    <w:p w14:paraId="3E54424F" w14:textId="11F5AD36" w:rsidR="00BA66F6" w:rsidRDefault="00C623EC" w:rsidP="009740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C623EC">
        <w:rPr>
          <w:rFonts w:ascii="Times New Roman" w:hAnsi="Times New Roman" w:cs="Times New Roman"/>
          <w:sz w:val="28"/>
          <w:szCs w:val="28"/>
        </w:rPr>
        <w:t>DetectoRS</w:t>
      </w:r>
      <w:r w:rsidR="00BA66F6">
        <w:rPr>
          <w:rFonts w:ascii="Times New Roman" w:hAnsi="Times New Roman" w:cs="Times New Roman"/>
          <w:sz w:val="28"/>
          <w:szCs w:val="28"/>
        </w:rPr>
        <w:br w:type="page"/>
      </w:r>
    </w:p>
    <w:p w14:paraId="73C1FE89" w14:textId="77777777" w:rsidR="00BA66F6" w:rsidRDefault="00BA66F6">
      <w:pPr>
        <w:rPr>
          <w:rFonts w:ascii="Times New Roman" w:hAnsi="Times New Roman" w:cs="Times New Roman"/>
          <w:sz w:val="28"/>
          <w:szCs w:val="28"/>
        </w:rPr>
        <w:sectPr w:rsidR="00BA66F6" w:rsidSect="00340433">
          <w:pgSz w:w="11906" w:h="16838"/>
          <w:pgMar w:top="851" w:right="850" w:bottom="709" w:left="993" w:header="708" w:footer="708" w:gutter="0"/>
          <w:cols w:space="708"/>
          <w:docGrid w:linePitch="360"/>
        </w:sectPr>
      </w:pPr>
    </w:p>
    <w:p w14:paraId="52B2554C" w14:textId="13752F2E" w:rsidR="00BA66F6" w:rsidRDefault="000C0617" w:rsidP="000C0617">
      <w:pPr>
        <w:jc w:val="center"/>
        <w:rPr>
          <w:rFonts w:ascii="Times New Roman" w:hAnsi="Times New Roman" w:cs="Times New Roman"/>
          <w:sz w:val="28"/>
          <w:szCs w:val="28"/>
        </w:rPr>
      </w:pPr>
      <w:r w:rsidRPr="00A75546">
        <w:rPr>
          <w:noProof/>
          <w:color w:val="FF0000"/>
          <w:sz w:val="24"/>
          <w:szCs w:val="24"/>
          <w:lang w:eastAsia="ru-RU"/>
        </w:rPr>
        <w:lastRenderedPageBreak/>
        <w:drawing>
          <wp:inline distT="0" distB="0" distL="0" distR="0" wp14:anchorId="119FBD53" wp14:editId="0C5BD3A3">
            <wp:extent cx="8718698" cy="2677701"/>
            <wp:effectExtent l="0" t="0" r="0" b="0"/>
            <wp:docPr id="37" name="Рисунок 3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for pos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797136" cy="2701791"/>
                    </a:xfrm>
                    <a:prstGeom prst="rect">
                      <a:avLst/>
                    </a:prstGeom>
                    <a:noFill/>
                    <a:ln>
                      <a:noFill/>
                    </a:ln>
                  </pic:spPr>
                </pic:pic>
              </a:graphicData>
            </a:graphic>
          </wp:inline>
        </w:drawing>
      </w:r>
    </w:p>
    <w:p w14:paraId="1FD4EA1F" w14:textId="2EA10C9B" w:rsidR="000C0617" w:rsidRPr="000C0617" w:rsidRDefault="000C0617" w:rsidP="000C0617">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 xml:space="preserve">Рис. </w:t>
      </w:r>
      <w:r w:rsidR="0097407E" w:rsidRPr="0097407E">
        <w:rPr>
          <w:rFonts w:ascii="Times New Roman" w:hAnsi="Times New Roman" w:cs="Times New Roman"/>
          <w:i/>
          <w:sz w:val="28"/>
          <w:szCs w:val="28"/>
        </w:rPr>
        <w:t>43</w:t>
      </w:r>
      <w:r w:rsidRPr="0097407E">
        <w:rPr>
          <w:rFonts w:ascii="Times New Roman" w:hAnsi="Times New Roman" w:cs="Times New Roman"/>
          <w:i/>
          <w:sz w:val="28"/>
          <w:szCs w:val="28"/>
        </w:rPr>
        <w:t>. Сравнение</w:t>
      </w:r>
      <w:r w:rsidRPr="000C0617">
        <w:rPr>
          <w:rFonts w:ascii="Times New Roman" w:hAnsi="Times New Roman" w:cs="Times New Roman"/>
          <w:i/>
          <w:sz w:val="28"/>
          <w:szCs w:val="28"/>
        </w:rPr>
        <w:t xml:space="preserve"> архитектур на бенчмарке MS COCO object detection с сайта papesrwithcode.</w:t>
      </w:r>
      <w:r>
        <w:rPr>
          <w:rFonts w:ascii="Times New Roman" w:hAnsi="Times New Roman" w:cs="Times New Roman"/>
          <w:i/>
          <w:sz w:val="28"/>
          <w:szCs w:val="28"/>
          <w:lang w:val="en-US"/>
        </w:rPr>
        <w:t>com</w:t>
      </w:r>
    </w:p>
    <w:p w14:paraId="39D2CA04" w14:textId="77777777" w:rsidR="000C0617" w:rsidRDefault="000C0617">
      <w:pPr>
        <w:rPr>
          <w:rFonts w:ascii="Times New Roman" w:hAnsi="Times New Roman" w:cs="Times New Roman"/>
          <w:sz w:val="28"/>
          <w:szCs w:val="28"/>
        </w:rPr>
      </w:pPr>
    </w:p>
    <w:p w14:paraId="05646D6E" w14:textId="698029E4" w:rsidR="000C0617" w:rsidRDefault="000C0617" w:rsidP="000C0617">
      <w:pPr>
        <w:jc w:val="center"/>
        <w:rPr>
          <w:rFonts w:ascii="Times New Roman" w:hAnsi="Times New Roman" w:cs="Times New Roman"/>
          <w:sz w:val="28"/>
          <w:szCs w:val="28"/>
        </w:rPr>
      </w:pPr>
      <w:r w:rsidRPr="00A75546">
        <w:rPr>
          <w:noProof/>
          <w:color w:val="FF0000"/>
          <w:sz w:val="24"/>
          <w:szCs w:val="24"/>
          <w:lang w:eastAsia="ru-RU"/>
        </w:rPr>
        <w:drawing>
          <wp:inline distT="0" distB="0" distL="0" distR="0" wp14:anchorId="74D4113A" wp14:editId="72C4E990">
            <wp:extent cx="5103628" cy="2458325"/>
            <wp:effectExtent l="0" t="0" r="0" b="0"/>
            <wp:docPr id="38" name="Рисунок 3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for po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709" cy="2494008"/>
                    </a:xfrm>
                    <a:prstGeom prst="rect">
                      <a:avLst/>
                    </a:prstGeom>
                    <a:noFill/>
                    <a:ln>
                      <a:noFill/>
                    </a:ln>
                  </pic:spPr>
                </pic:pic>
              </a:graphicData>
            </a:graphic>
          </wp:inline>
        </w:drawing>
      </w:r>
    </w:p>
    <w:p w14:paraId="0C6EF028" w14:textId="4475081E" w:rsidR="00BA66F6" w:rsidRDefault="000C0617" w:rsidP="000C0617">
      <w:pPr>
        <w:spacing w:after="0" w:line="360" w:lineRule="auto"/>
        <w:jc w:val="center"/>
        <w:rPr>
          <w:rFonts w:ascii="Times New Roman" w:hAnsi="Times New Roman" w:cs="Times New Roman"/>
          <w:sz w:val="28"/>
          <w:szCs w:val="28"/>
        </w:rPr>
        <w:sectPr w:rsidR="00BA66F6" w:rsidSect="00BA66F6">
          <w:pgSz w:w="16838" w:h="11906" w:orient="landscape"/>
          <w:pgMar w:top="851" w:right="709" w:bottom="992" w:left="851" w:header="709" w:footer="709" w:gutter="0"/>
          <w:cols w:space="708"/>
          <w:docGrid w:linePitch="360"/>
        </w:sectPr>
      </w:pPr>
      <w:r w:rsidRPr="0097407E">
        <w:rPr>
          <w:rFonts w:ascii="Times New Roman" w:hAnsi="Times New Roman" w:cs="Times New Roman"/>
          <w:i/>
          <w:sz w:val="28"/>
          <w:szCs w:val="28"/>
        </w:rPr>
        <w:t xml:space="preserve">Рис. </w:t>
      </w:r>
      <w:r w:rsidR="0097407E" w:rsidRPr="0097407E">
        <w:rPr>
          <w:rFonts w:ascii="Times New Roman" w:hAnsi="Times New Roman" w:cs="Times New Roman"/>
          <w:i/>
          <w:sz w:val="28"/>
          <w:szCs w:val="28"/>
        </w:rPr>
        <w:t>44</w:t>
      </w:r>
      <w:r w:rsidRPr="0097407E">
        <w:rPr>
          <w:rFonts w:ascii="Times New Roman" w:hAnsi="Times New Roman" w:cs="Times New Roman"/>
          <w:i/>
          <w:sz w:val="28"/>
          <w:szCs w:val="28"/>
        </w:rPr>
        <w:t>. Сравнение</w:t>
      </w:r>
      <w:r w:rsidRPr="000C0617">
        <w:rPr>
          <w:rFonts w:ascii="Times New Roman" w:hAnsi="Times New Roman" w:cs="Times New Roman"/>
          <w:i/>
          <w:sz w:val="28"/>
          <w:szCs w:val="28"/>
        </w:rPr>
        <w:t xml:space="preserve"> архитектур на бенчмарке MS COCO, полученное авторами архитектуры YOLOv4</w:t>
      </w:r>
      <w:r w:rsidR="00BA66F6">
        <w:rPr>
          <w:rFonts w:ascii="Times New Roman" w:hAnsi="Times New Roman" w:cs="Times New Roman"/>
          <w:sz w:val="28"/>
          <w:szCs w:val="28"/>
        </w:rPr>
        <w:br w:type="page"/>
      </w:r>
    </w:p>
    <w:p w14:paraId="6EE4E40F" w14:textId="479F172C" w:rsidR="00BA66F6" w:rsidRDefault="000C0617" w:rsidP="00C623EC">
      <w:pPr>
        <w:spacing w:after="0" w:line="360" w:lineRule="auto"/>
        <w:ind w:firstLine="709"/>
        <w:jc w:val="both"/>
        <w:rPr>
          <w:rFonts w:ascii="Times New Roman" w:hAnsi="Times New Roman" w:cs="Times New Roman"/>
          <w:sz w:val="28"/>
          <w:szCs w:val="28"/>
        </w:rPr>
      </w:pPr>
      <w:r w:rsidRPr="000C0617">
        <w:rPr>
          <w:rFonts w:ascii="Times New Roman" w:hAnsi="Times New Roman" w:cs="Times New Roman"/>
          <w:sz w:val="28"/>
          <w:szCs w:val="28"/>
        </w:rPr>
        <w:lastRenderedPageBreak/>
        <w:t xml:space="preserve">YOLOv4 попала в этот список из-за своей скорости работы. </w:t>
      </w:r>
      <w:r>
        <w:rPr>
          <w:rFonts w:ascii="Times New Roman" w:hAnsi="Times New Roman" w:cs="Times New Roman"/>
          <w:sz w:val="28"/>
          <w:szCs w:val="28"/>
        </w:rPr>
        <w:t>Рассматривались</w:t>
      </w:r>
      <w:r w:rsidRPr="000C0617">
        <w:rPr>
          <w:rFonts w:ascii="Times New Roman" w:hAnsi="Times New Roman" w:cs="Times New Roman"/>
          <w:sz w:val="28"/>
          <w:szCs w:val="28"/>
        </w:rPr>
        <w:t xml:space="preserve"> результаты разных моделей и </w:t>
      </w:r>
      <w:r>
        <w:rPr>
          <w:rFonts w:ascii="Times New Roman" w:hAnsi="Times New Roman" w:cs="Times New Roman"/>
          <w:sz w:val="28"/>
          <w:szCs w:val="28"/>
        </w:rPr>
        <w:t>с дальнейшим выбором</w:t>
      </w:r>
      <w:r w:rsidRPr="000C0617">
        <w:rPr>
          <w:rFonts w:ascii="Times New Roman" w:hAnsi="Times New Roman" w:cs="Times New Roman"/>
          <w:sz w:val="28"/>
          <w:szCs w:val="28"/>
        </w:rPr>
        <w:t xml:space="preserve"> итогов</w:t>
      </w:r>
      <w:r>
        <w:rPr>
          <w:rFonts w:ascii="Times New Roman" w:hAnsi="Times New Roman" w:cs="Times New Roman"/>
          <w:sz w:val="28"/>
          <w:szCs w:val="28"/>
        </w:rPr>
        <w:t>ого</w:t>
      </w:r>
      <w:r w:rsidRPr="000C0617">
        <w:rPr>
          <w:rFonts w:ascii="Times New Roman" w:hAnsi="Times New Roman" w:cs="Times New Roman"/>
          <w:sz w:val="28"/>
          <w:szCs w:val="28"/>
        </w:rPr>
        <w:t xml:space="preserve"> вариант</w:t>
      </w:r>
      <w:r>
        <w:rPr>
          <w:rFonts w:ascii="Times New Roman" w:hAnsi="Times New Roman" w:cs="Times New Roman"/>
          <w:sz w:val="28"/>
          <w:szCs w:val="28"/>
        </w:rPr>
        <w:t>а</w:t>
      </w:r>
      <w:r w:rsidRPr="000C0617">
        <w:rPr>
          <w:rFonts w:ascii="Times New Roman" w:hAnsi="Times New Roman" w:cs="Times New Roman"/>
          <w:sz w:val="28"/>
          <w:szCs w:val="28"/>
        </w:rPr>
        <w:t xml:space="preserve"> в зависимости от требований. Потенциально могла быть потребность в обработке видео, и для этого случая планировалось использовать YOLOv4. Более точная, но медленная работа ожидалась от DetectoRS.</w:t>
      </w:r>
    </w:p>
    <w:p w14:paraId="2A22F02C" w14:textId="77777777" w:rsidR="00DC168C" w:rsidRDefault="00DC168C" w:rsidP="00C623EC">
      <w:pPr>
        <w:spacing w:after="0" w:line="360" w:lineRule="auto"/>
        <w:ind w:firstLine="709"/>
        <w:jc w:val="both"/>
        <w:rPr>
          <w:rFonts w:ascii="Times New Roman" w:hAnsi="Times New Roman" w:cs="Times New Roman"/>
          <w:sz w:val="28"/>
          <w:szCs w:val="28"/>
        </w:rPr>
      </w:pPr>
    </w:p>
    <w:p w14:paraId="7C107E6E" w14:textId="6A3EB8A1" w:rsidR="00DC168C" w:rsidRPr="00DC168C" w:rsidRDefault="00DC168C" w:rsidP="00DC168C">
      <w:pPr>
        <w:pStyle w:val="3"/>
        <w:spacing w:before="0" w:line="360" w:lineRule="auto"/>
        <w:ind w:left="709" w:firstLine="0"/>
        <w:rPr>
          <w:rFonts w:ascii="Times New Roman" w:hAnsi="Times New Roman" w:cs="Times New Roman"/>
          <w:color w:val="000000" w:themeColor="text1"/>
          <w:sz w:val="28"/>
          <w:szCs w:val="28"/>
          <w:u w:val="single"/>
          <w:lang w:val="ru-RU"/>
        </w:rPr>
      </w:pPr>
      <w:bookmarkStart w:id="56" w:name="_Toc50732743"/>
      <w:r w:rsidRPr="00DC168C">
        <w:rPr>
          <w:rFonts w:ascii="Times New Roman" w:hAnsi="Times New Roman" w:cs="Times New Roman"/>
          <w:color w:val="000000" w:themeColor="text1"/>
          <w:sz w:val="28"/>
          <w:szCs w:val="28"/>
          <w:u w:val="single"/>
          <w:lang w:val="ru-RU"/>
        </w:rPr>
        <w:t>4.2.1 DetectoRS</w:t>
      </w:r>
      <w:bookmarkEnd w:id="56"/>
    </w:p>
    <w:p w14:paraId="4D8C849C" w14:textId="77777777" w:rsidR="001B6B19" w:rsidRDefault="001B6B19" w:rsidP="00DC168C">
      <w:pPr>
        <w:spacing w:after="0" w:line="360" w:lineRule="auto"/>
        <w:ind w:firstLine="709"/>
        <w:jc w:val="both"/>
        <w:rPr>
          <w:rFonts w:ascii="Times New Roman" w:hAnsi="Times New Roman" w:cs="Times New Roman"/>
          <w:sz w:val="28"/>
          <w:szCs w:val="28"/>
        </w:rPr>
      </w:pPr>
    </w:p>
    <w:p w14:paraId="1FCF2EAF" w14:textId="77777777" w:rsidR="00DC168C" w:rsidRPr="00DC168C" w:rsidRDefault="00DC168C" w:rsidP="00DC168C">
      <w:pPr>
        <w:spacing w:after="0" w:line="360" w:lineRule="auto"/>
        <w:ind w:firstLine="709"/>
        <w:jc w:val="both"/>
        <w:rPr>
          <w:rFonts w:ascii="Times New Roman" w:hAnsi="Times New Roman" w:cs="Times New Roman"/>
          <w:sz w:val="28"/>
          <w:szCs w:val="28"/>
        </w:rPr>
      </w:pPr>
      <w:r w:rsidRPr="00DC168C">
        <w:rPr>
          <w:rFonts w:ascii="Times New Roman" w:hAnsi="Times New Roman" w:cs="Times New Roman"/>
          <w:sz w:val="28"/>
          <w:szCs w:val="28"/>
        </w:rPr>
        <w:t>Данная архитектура базируется на использовании специального типа сверток (Switchable Atrouse Convolution / SAC) и в верхнем уровне устроена в виде рекурсивной пирамиды (Recursive Feature Pyramid / RFP), объединяющей локальные и глобальные признаки.</w:t>
      </w:r>
    </w:p>
    <w:p w14:paraId="17510894" w14:textId="77777777" w:rsidR="00DC168C" w:rsidRDefault="00DC168C" w:rsidP="00C623EC">
      <w:pPr>
        <w:spacing w:after="0" w:line="360" w:lineRule="auto"/>
        <w:ind w:firstLine="709"/>
        <w:jc w:val="both"/>
        <w:rPr>
          <w:rFonts w:ascii="Times New Roman" w:hAnsi="Times New Roman" w:cs="Times New Roman"/>
          <w:sz w:val="28"/>
          <w:szCs w:val="28"/>
        </w:rPr>
      </w:pPr>
    </w:p>
    <w:p w14:paraId="460FE2DE" w14:textId="6A7F44C6" w:rsidR="00F17ABA" w:rsidRDefault="00F17ABA" w:rsidP="00F17ABA">
      <w:pPr>
        <w:spacing w:after="0" w:line="360" w:lineRule="auto"/>
        <w:jc w:val="center"/>
        <w:rPr>
          <w:rFonts w:ascii="Times New Roman" w:hAnsi="Times New Roman" w:cs="Times New Roman"/>
          <w:sz w:val="28"/>
          <w:szCs w:val="28"/>
        </w:rPr>
      </w:pPr>
      <w:r w:rsidRPr="00A75546">
        <w:rPr>
          <w:noProof/>
          <w:color w:val="FF0000"/>
          <w:sz w:val="24"/>
          <w:szCs w:val="24"/>
          <w:lang w:eastAsia="ru-RU"/>
        </w:rPr>
        <w:drawing>
          <wp:inline distT="0" distB="0" distL="0" distR="0" wp14:anchorId="2F7E4FE0" wp14:editId="3E6135C9">
            <wp:extent cx="6390005" cy="1465015"/>
            <wp:effectExtent l="0" t="0" r="0" b="0"/>
            <wp:docPr id="50" name="Рисунок 5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for pos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0005" cy="1465015"/>
                    </a:xfrm>
                    <a:prstGeom prst="rect">
                      <a:avLst/>
                    </a:prstGeom>
                    <a:noFill/>
                    <a:ln>
                      <a:noFill/>
                    </a:ln>
                  </pic:spPr>
                </pic:pic>
              </a:graphicData>
            </a:graphic>
          </wp:inline>
        </w:drawing>
      </w:r>
    </w:p>
    <w:p w14:paraId="19648E6B" w14:textId="58A3AA41" w:rsidR="00DC168C" w:rsidRPr="00F17ABA" w:rsidRDefault="00F17ABA" w:rsidP="00F17ABA">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 xml:space="preserve">Рис. </w:t>
      </w:r>
      <w:r w:rsidR="0097407E" w:rsidRPr="0097407E">
        <w:rPr>
          <w:rFonts w:ascii="Times New Roman" w:hAnsi="Times New Roman" w:cs="Times New Roman"/>
          <w:i/>
          <w:sz w:val="28"/>
          <w:szCs w:val="28"/>
        </w:rPr>
        <w:t>45</w:t>
      </w:r>
      <w:r w:rsidRPr="0097407E">
        <w:rPr>
          <w:rFonts w:ascii="Times New Roman" w:hAnsi="Times New Roman" w:cs="Times New Roman"/>
          <w:i/>
          <w:sz w:val="28"/>
          <w:szCs w:val="28"/>
        </w:rPr>
        <w:t>. Основные</w:t>
      </w:r>
      <w:r w:rsidRPr="00F17ABA">
        <w:rPr>
          <w:rFonts w:ascii="Times New Roman" w:hAnsi="Times New Roman" w:cs="Times New Roman"/>
          <w:i/>
          <w:sz w:val="28"/>
          <w:szCs w:val="28"/>
        </w:rPr>
        <w:t xml:space="preserve"> нововведения, используемые авторами архитектуры DetectoRS: (a) </w:t>
      </w:r>
      <w:r>
        <w:rPr>
          <w:rFonts w:ascii="Times New Roman" w:hAnsi="Times New Roman" w:cs="Times New Roman"/>
          <w:i/>
          <w:sz w:val="28"/>
          <w:szCs w:val="28"/>
        </w:rPr>
        <w:t>–</w:t>
      </w:r>
      <w:r w:rsidRPr="00F17ABA">
        <w:rPr>
          <w:rFonts w:ascii="Times New Roman" w:hAnsi="Times New Roman" w:cs="Times New Roman"/>
          <w:i/>
          <w:sz w:val="28"/>
          <w:szCs w:val="28"/>
        </w:rPr>
        <w:t xml:space="preserve"> рекурсивная пирамида признаковых описаний, используемая для объединения глобальных признаков на изображении; (b) </w:t>
      </w:r>
      <w:r>
        <w:rPr>
          <w:rFonts w:ascii="Times New Roman" w:hAnsi="Times New Roman" w:cs="Times New Roman"/>
          <w:i/>
          <w:sz w:val="28"/>
          <w:szCs w:val="28"/>
        </w:rPr>
        <w:t>–</w:t>
      </w:r>
      <w:r w:rsidRPr="00F17ABA">
        <w:rPr>
          <w:rFonts w:ascii="Times New Roman" w:hAnsi="Times New Roman" w:cs="Times New Roman"/>
          <w:i/>
          <w:sz w:val="28"/>
          <w:szCs w:val="28"/>
        </w:rPr>
        <w:t> </w:t>
      </w:r>
      <w:hyperlink r:id="rId90" w:tgtFrame="_blank" w:history="1">
        <w:r w:rsidRPr="00F17ABA">
          <w:rPr>
            <w:rFonts w:ascii="Times New Roman" w:hAnsi="Times New Roman" w:cs="Times New Roman"/>
            <w:i/>
            <w:sz w:val="28"/>
            <w:szCs w:val="28"/>
          </w:rPr>
          <w:t xml:space="preserve">переключательные свертки типа </w:t>
        </w:r>
        <w:r>
          <w:rPr>
            <w:rFonts w:ascii="Times New Roman" w:hAnsi="Times New Roman" w:cs="Times New Roman"/>
            <w:i/>
            <w:sz w:val="28"/>
            <w:szCs w:val="28"/>
          </w:rPr>
          <w:t>«</w:t>
        </w:r>
        <w:r w:rsidRPr="00F17ABA">
          <w:rPr>
            <w:rFonts w:ascii="Times New Roman" w:hAnsi="Times New Roman" w:cs="Times New Roman"/>
            <w:i/>
            <w:sz w:val="28"/>
            <w:szCs w:val="28"/>
          </w:rPr>
          <w:t>atrouse</w:t>
        </w:r>
      </w:hyperlink>
      <w:r>
        <w:rPr>
          <w:rFonts w:ascii="Times New Roman" w:hAnsi="Times New Roman" w:cs="Times New Roman"/>
          <w:i/>
          <w:sz w:val="28"/>
          <w:szCs w:val="28"/>
        </w:rPr>
        <w:t>»</w:t>
      </w:r>
      <w:r w:rsidRPr="00F17ABA">
        <w:rPr>
          <w:rFonts w:ascii="Times New Roman" w:hAnsi="Times New Roman" w:cs="Times New Roman"/>
          <w:i/>
          <w:sz w:val="28"/>
          <w:szCs w:val="28"/>
        </w:rPr>
        <w:t> для работы с локальными признаками</w:t>
      </w:r>
    </w:p>
    <w:p w14:paraId="4DFB02EE" w14:textId="77777777" w:rsidR="00BA66F6" w:rsidRDefault="00BA66F6" w:rsidP="00C623EC">
      <w:pPr>
        <w:spacing w:after="0" w:line="360" w:lineRule="auto"/>
        <w:ind w:firstLine="709"/>
        <w:jc w:val="both"/>
        <w:rPr>
          <w:rFonts w:ascii="Times New Roman" w:hAnsi="Times New Roman" w:cs="Times New Roman"/>
          <w:sz w:val="28"/>
          <w:szCs w:val="28"/>
        </w:rPr>
      </w:pPr>
    </w:p>
    <w:p w14:paraId="1FD32E15" w14:textId="7358CD23" w:rsidR="00F17ABA" w:rsidRDefault="00F17ABA" w:rsidP="00C623EC">
      <w:pPr>
        <w:spacing w:after="0" w:line="360" w:lineRule="auto"/>
        <w:ind w:firstLine="709"/>
        <w:jc w:val="both"/>
        <w:rPr>
          <w:rFonts w:ascii="Times New Roman" w:hAnsi="Times New Roman" w:cs="Times New Roman"/>
          <w:sz w:val="28"/>
          <w:szCs w:val="28"/>
        </w:rPr>
      </w:pPr>
      <w:r w:rsidRPr="00F17ABA">
        <w:rPr>
          <w:rFonts w:ascii="Times New Roman" w:hAnsi="Times New Roman" w:cs="Times New Roman"/>
          <w:sz w:val="28"/>
          <w:szCs w:val="28"/>
        </w:rPr>
        <w:t>Реализация данной модели присутствует внутри фреймворка MMDetection.</w:t>
      </w:r>
    </w:p>
    <w:p w14:paraId="30EA1923" w14:textId="28A3747A" w:rsidR="00F17ABA" w:rsidRDefault="0086716C" w:rsidP="00C623EC">
      <w:pPr>
        <w:spacing w:after="0" w:line="360" w:lineRule="auto"/>
        <w:ind w:firstLine="709"/>
        <w:jc w:val="both"/>
        <w:rPr>
          <w:rFonts w:ascii="Times New Roman" w:hAnsi="Times New Roman" w:cs="Times New Roman"/>
          <w:sz w:val="28"/>
          <w:szCs w:val="28"/>
        </w:rPr>
      </w:pPr>
      <w:r w:rsidRPr="0086716C">
        <w:rPr>
          <w:rFonts w:ascii="Times New Roman" w:hAnsi="Times New Roman" w:cs="Times New Roman"/>
          <w:sz w:val="28"/>
          <w:szCs w:val="28"/>
        </w:rPr>
        <w:t>Поскольку архитектура DetectoRS имела единственную реализацию на момент работы над проектом и эта реализация была написана на фреймворке MMDetection, имплементация архитектуры была основана на использовании данного фреймворка.</w:t>
      </w:r>
    </w:p>
    <w:p w14:paraId="687BB43A" w14:textId="2A679949" w:rsidR="0086716C" w:rsidRDefault="0086716C" w:rsidP="00C623EC">
      <w:pPr>
        <w:spacing w:after="0" w:line="360" w:lineRule="auto"/>
        <w:ind w:firstLine="709"/>
        <w:jc w:val="both"/>
        <w:rPr>
          <w:rFonts w:ascii="Times New Roman" w:hAnsi="Times New Roman" w:cs="Times New Roman"/>
          <w:sz w:val="28"/>
          <w:szCs w:val="28"/>
        </w:rPr>
      </w:pPr>
      <w:r w:rsidRPr="0086716C">
        <w:rPr>
          <w:rFonts w:ascii="Times New Roman" w:hAnsi="Times New Roman" w:cs="Times New Roman"/>
          <w:sz w:val="28"/>
          <w:szCs w:val="28"/>
        </w:rPr>
        <w:t>После тестов локально на компьютере, на котором была установлена и развернута среда для работы с MMDetection, аналогично YOLOv4, сборка была перенесена внутрь NVidia Docker контейнера.</w:t>
      </w:r>
    </w:p>
    <w:p w14:paraId="156EA622" w14:textId="24DBC2CB" w:rsidR="0086716C" w:rsidRDefault="0086716C" w:rsidP="00C623EC">
      <w:pPr>
        <w:spacing w:after="0" w:line="360" w:lineRule="auto"/>
        <w:ind w:firstLine="709"/>
        <w:jc w:val="both"/>
        <w:rPr>
          <w:rFonts w:ascii="Times New Roman" w:hAnsi="Times New Roman" w:cs="Times New Roman"/>
          <w:sz w:val="28"/>
          <w:szCs w:val="28"/>
        </w:rPr>
      </w:pPr>
      <w:r w:rsidRPr="0086716C">
        <w:rPr>
          <w:rFonts w:ascii="Times New Roman" w:hAnsi="Times New Roman" w:cs="Times New Roman"/>
          <w:sz w:val="28"/>
          <w:szCs w:val="28"/>
        </w:rPr>
        <w:lastRenderedPageBreak/>
        <w:t xml:space="preserve">Обучение модели занимало порядка </w:t>
      </w:r>
      <w:r w:rsidR="00782927">
        <w:rPr>
          <w:rFonts w:ascii="Times New Roman" w:hAnsi="Times New Roman" w:cs="Times New Roman"/>
          <w:sz w:val="28"/>
          <w:szCs w:val="28"/>
        </w:rPr>
        <w:t>двух</w:t>
      </w:r>
      <w:r w:rsidRPr="0086716C">
        <w:rPr>
          <w:rFonts w:ascii="Times New Roman" w:hAnsi="Times New Roman" w:cs="Times New Roman"/>
          <w:sz w:val="28"/>
          <w:szCs w:val="28"/>
        </w:rPr>
        <w:t xml:space="preserve"> часов на</w:t>
      </w:r>
      <w:r>
        <w:rPr>
          <w:rFonts w:ascii="Times New Roman" w:hAnsi="Times New Roman" w:cs="Times New Roman"/>
          <w:sz w:val="28"/>
          <w:szCs w:val="28"/>
        </w:rPr>
        <w:t xml:space="preserve"> видеокарте</w:t>
      </w:r>
      <w:r w:rsidRPr="0086716C">
        <w:rPr>
          <w:rFonts w:ascii="Times New Roman" w:hAnsi="Times New Roman" w:cs="Times New Roman"/>
          <w:sz w:val="28"/>
          <w:szCs w:val="28"/>
        </w:rPr>
        <w:t xml:space="preserve"> RTX 2080 Ti. Прогресс можно было отслеживать с помощью запущенного tensorboard. Ниже приведены графики эволюции метрик и функции ошибки в процессе обучения на реальных данных.</w:t>
      </w:r>
    </w:p>
    <w:p w14:paraId="16686A07" w14:textId="77777777" w:rsidR="00782927" w:rsidRDefault="00782927" w:rsidP="00C623EC">
      <w:pPr>
        <w:spacing w:after="0" w:line="360" w:lineRule="auto"/>
        <w:ind w:firstLine="709"/>
        <w:jc w:val="both"/>
        <w:rPr>
          <w:rFonts w:ascii="Times New Roman" w:hAnsi="Times New Roman" w:cs="Times New Roman"/>
          <w:sz w:val="28"/>
          <w:szCs w:val="28"/>
        </w:rPr>
      </w:pPr>
    </w:p>
    <w:p w14:paraId="4B857236" w14:textId="04FB8317" w:rsidR="0086716C" w:rsidRDefault="00782927" w:rsidP="00782927">
      <w:pPr>
        <w:spacing w:after="0" w:line="360" w:lineRule="auto"/>
        <w:jc w:val="center"/>
        <w:rPr>
          <w:rFonts w:ascii="Times New Roman" w:hAnsi="Times New Roman" w:cs="Times New Roman"/>
          <w:sz w:val="28"/>
          <w:szCs w:val="28"/>
        </w:rPr>
      </w:pPr>
      <w:r w:rsidRPr="00A75546">
        <w:rPr>
          <w:noProof/>
          <w:color w:val="FF0000"/>
          <w:sz w:val="24"/>
          <w:szCs w:val="24"/>
          <w:lang w:eastAsia="ru-RU"/>
        </w:rPr>
        <w:drawing>
          <wp:inline distT="0" distB="0" distL="0" distR="0" wp14:anchorId="3FE0C42D" wp14:editId="0BA51621">
            <wp:extent cx="4398388" cy="2881261"/>
            <wp:effectExtent l="0" t="0" r="0" b="0"/>
            <wp:docPr id="56" name="Рисунок 5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for pos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47523" cy="2913448"/>
                    </a:xfrm>
                    <a:prstGeom prst="rect">
                      <a:avLst/>
                    </a:prstGeom>
                    <a:noFill/>
                    <a:ln>
                      <a:noFill/>
                    </a:ln>
                  </pic:spPr>
                </pic:pic>
              </a:graphicData>
            </a:graphic>
          </wp:inline>
        </w:drawing>
      </w:r>
    </w:p>
    <w:p w14:paraId="1DCCAF54" w14:textId="72F20FD4" w:rsidR="00782927" w:rsidRPr="00782927" w:rsidRDefault="00782927" w:rsidP="00782927">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 xml:space="preserve">Рис. </w:t>
      </w:r>
      <w:r w:rsidR="0097407E" w:rsidRPr="0097407E">
        <w:rPr>
          <w:rFonts w:ascii="Times New Roman" w:hAnsi="Times New Roman" w:cs="Times New Roman"/>
          <w:i/>
          <w:sz w:val="28"/>
          <w:szCs w:val="28"/>
        </w:rPr>
        <w:t>46</w:t>
      </w:r>
      <w:r w:rsidRPr="0097407E">
        <w:rPr>
          <w:rFonts w:ascii="Times New Roman" w:hAnsi="Times New Roman" w:cs="Times New Roman"/>
          <w:i/>
          <w:sz w:val="28"/>
          <w:szCs w:val="28"/>
        </w:rPr>
        <w:t>.</w:t>
      </w:r>
      <w:r w:rsidRPr="00782927">
        <w:rPr>
          <w:rFonts w:ascii="Times New Roman" w:hAnsi="Times New Roman" w:cs="Times New Roman"/>
          <w:i/>
          <w:sz w:val="28"/>
          <w:szCs w:val="28"/>
        </w:rPr>
        <w:t xml:space="preserve"> Зависимость mAP от числа итераций обучения для архитектуры DetectoRS для датасета дефектов труб по 9 классам на валидационном датасете</w:t>
      </w:r>
    </w:p>
    <w:p w14:paraId="2B919A66" w14:textId="77777777" w:rsidR="00782927" w:rsidRDefault="00782927" w:rsidP="00C623EC">
      <w:pPr>
        <w:spacing w:after="0" w:line="360" w:lineRule="auto"/>
        <w:ind w:firstLine="709"/>
        <w:jc w:val="both"/>
        <w:rPr>
          <w:rFonts w:ascii="Times New Roman" w:hAnsi="Times New Roman" w:cs="Times New Roman"/>
          <w:sz w:val="28"/>
          <w:szCs w:val="28"/>
        </w:rPr>
      </w:pPr>
    </w:p>
    <w:p w14:paraId="4277FCA1" w14:textId="1B46A8DD" w:rsidR="00782927" w:rsidRDefault="00782927" w:rsidP="00782927">
      <w:pPr>
        <w:spacing w:after="0" w:line="360" w:lineRule="auto"/>
        <w:jc w:val="center"/>
        <w:rPr>
          <w:rFonts w:ascii="Times New Roman" w:hAnsi="Times New Roman" w:cs="Times New Roman"/>
          <w:sz w:val="28"/>
          <w:szCs w:val="28"/>
        </w:rPr>
      </w:pPr>
      <w:r w:rsidRPr="00A75546">
        <w:rPr>
          <w:noProof/>
          <w:color w:val="FF0000"/>
          <w:sz w:val="24"/>
          <w:szCs w:val="24"/>
          <w:lang w:eastAsia="ru-RU"/>
        </w:rPr>
        <w:drawing>
          <wp:inline distT="0" distB="0" distL="0" distR="0" wp14:anchorId="00C8D51F" wp14:editId="6339378E">
            <wp:extent cx="4572650" cy="3009014"/>
            <wp:effectExtent l="0" t="0" r="0" b="0"/>
            <wp:docPr id="60" name="Рисунок 6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for pos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8406" cy="3032543"/>
                    </a:xfrm>
                    <a:prstGeom prst="rect">
                      <a:avLst/>
                    </a:prstGeom>
                    <a:noFill/>
                    <a:ln>
                      <a:noFill/>
                    </a:ln>
                  </pic:spPr>
                </pic:pic>
              </a:graphicData>
            </a:graphic>
          </wp:inline>
        </w:drawing>
      </w:r>
    </w:p>
    <w:p w14:paraId="0BDD07A3" w14:textId="5162522B" w:rsidR="00782927" w:rsidRPr="00782927" w:rsidRDefault="00782927" w:rsidP="00782927">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 xml:space="preserve">Рис. </w:t>
      </w:r>
      <w:r w:rsidR="0097407E" w:rsidRPr="0097407E">
        <w:rPr>
          <w:rFonts w:ascii="Times New Roman" w:hAnsi="Times New Roman" w:cs="Times New Roman"/>
          <w:i/>
          <w:sz w:val="28"/>
          <w:szCs w:val="28"/>
        </w:rPr>
        <w:t>47</w:t>
      </w:r>
      <w:r w:rsidRPr="0097407E">
        <w:rPr>
          <w:rFonts w:ascii="Times New Roman" w:hAnsi="Times New Roman" w:cs="Times New Roman"/>
          <w:i/>
          <w:sz w:val="28"/>
          <w:szCs w:val="28"/>
        </w:rPr>
        <w:t>. Зависимость</w:t>
      </w:r>
      <w:r w:rsidRPr="00782927">
        <w:rPr>
          <w:rFonts w:ascii="Times New Roman" w:hAnsi="Times New Roman" w:cs="Times New Roman"/>
          <w:i/>
          <w:sz w:val="28"/>
          <w:szCs w:val="28"/>
        </w:rPr>
        <w:t xml:space="preserve"> функции потерь (multiclass cross entropy) от числа итераций обучения для архитектуры DetectoRS для датасета дефектов труб по 9 классам.</w:t>
      </w:r>
    </w:p>
    <w:p w14:paraId="79F5DDC3" w14:textId="77777777" w:rsidR="00782927" w:rsidRDefault="00782927" w:rsidP="00C623EC">
      <w:pPr>
        <w:spacing w:after="0" w:line="360" w:lineRule="auto"/>
        <w:ind w:firstLine="709"/>
        <w:jc w:val="both"/>
        <w:rPr>
          <w:rFonts w:ascii="Times New Roman" w:hAnsi="Times New Roman" w:cs="Times New Roman"/>
          <w:sz w:val="28"/>
          <w:szCs w:val="28"/>
        </w:rPr>
      </w:pPr>
    </w:p>
    <w:p w14:paraId="3252F0C2" w14:textId="77777777" w:rsidR="0005265A" w:rsidRPr="0005265A" w:rsidRDefault="0005265A" w:rsidP="0005265A">
      <w:pPr>
        <w:spacing w:after="0" w:line="360" w:lineRule="auto"/>
        <w:ind w:firstLine="709"/>
        <w:jc w:val="both"/>
        <w:rPr>
          <w:rFonts w:ascii="Times New Roman" w:hAnsi="Times New Roman" w:cs="Times New Roman"/>
          <w:sz w:val="28"/>
          <w:szCs w:val="28"/>
        </w:rPr>
      </w:pPr>
      <w:r w:rsidRPr="0005265A">
        <w:rPr>
          <w:rFonts w:ascii="Times New Roman" w:hAnsi="Times New Roman" w:cs="Times New Roman"/>
          <w:sz w:val="28"/>
          <w:szCs w:val="28"/>
        </w:rPr>
        <w:lastRenderedPageBreak/>
        <w:t>После того, как сеть была обучена, ее конфигурационный файл и веса, были помещены внутрь отдельного NVidia Docker контейнера вместе с самим фреймворком и необходимыми зависимостями, для того, чтобы использовать готовую архитектуру внутри прототипа ПО для детекции дефектов.</w:t>
      </w:r>
    </w:p>
    <w:p w14:paraId="32EB1A25" w14:textId="40107390" w:rsidR="0005265A" w:rsidRPr="0005265A" w:rsidRDefault="0005265A" w:rsidP="0005265A">
      <w:pPr>
        <w:spacing w:after="0" w:line="360" w:lineRule="auto"/>
        <w:ind w:firstLine="709"/>
        <w:jc w:val="both"/>
        <w:rPr>
          <w:rFonts w:ascii="Times New Roman" w:hAnsi="Times New Roman" w:cs="Times New Roman"/>
          <w:sz w:val="28"/>
          <w:szCs w:val="28"/>
        </w:rPr>
      </w:pPr>
      <w:r w:rsidRPr="0005265A">
        <w:rPr>
          <w:rFonts w:ascii="Times New Roman" w:hAnsi="Times New Roman" w:cs="Times New Roman"/>
          <w:sz w:val="28"/>
          <w:szCs w:val="28"/>
        </w:rPr>
        <w:t>Стоит отметить, что, несмотря на то, что данная архитектура обучается в несколько раз быстрее чем YOLOv4, она занимает в 2 раза больше памяти (500 MB для DetectoRS против 250 MB для YOLOv4 для хранения весов модели) и работает на порядок медленнее (1 с</w:t>
      </w:r>
      <w:r>
        <w:rPr>
          <w:rFonts w:ascii="Times New Roman" w:hAnsi="Times New Roman" w:cs="Times New Roman"/>
          <w:sz w:val="28"/>
          <w:szCs w:val="28"/>
        </w:rPr>
        <w:t xml:space="preserve"> </w:t>
      </w:r>
      <w:r w:rsidRPr="0005265A">
        <w:rPr>
          <w:rFonts w:ascii="Times New Roman" w:hAnsi="Times New Roman" w:cs="Times New Roman"/>
          <w:sz w:val="28"/>
          <w:szCs w:val="28"/>
        </w:rPr>
        <w:t xml:space="preserve"> для DetectoRS против 10 мс</w:t>
      </w:r>
      <w:r>
        <w:rPr>
          <w:rFonts w:ascii="Times New Roman" w:hAnsi="Times New Roman" w:cs="Times New Roman"/>
          <w:sz w:val="28"/>
          <w:szCs w:val="28"/>
        </w:rPr>
        <w:t xml:space="preserve"> </w:t>
      </w:r>
      <w:r w:rsidRPr="0005265A">
        <w:rPr>
          <w:rFonts w:ascii="Times New Roman" w:hAnsi="Times New Roman" w:cs="Times New Roman"/>
          <w:sz w:val="28"/>
          <w:szCs w:val="28"/>
        </w:rPr>
        <w:t xml:space="preserve"> для YOLOv4).</w:t>
      </w:r>
    </w:p>
    <w:p w14:paraId="3EB84025" w14:textId="0056C4DA" w:rsidR="00782927" w:rsidRDefault="0005265A" w:rsidP="0005265A">
      <w:pPr>
        <w:spacing w:after="0" w:line="360" w:lineRule="auto"/>
        <w:ind w:firstLine="709"/>
        <w:jc w:val="both"/>
        <w:rPr>
          <w:rFonts w:ascii="Times New Roman" w:hAnsi="Times New Roman" w:cs="Times New Roman"/>
          <w:sz w:val="28"/>
          <w:szCs w:val="28"/>
        </w:rPr>
      </w:pPr>
      <w:r w:rsidRPr="0005265A">
        <w:rPr>
          <w:rFonts w:ascii="Times New Roman" w:hAnsi="Times New Roman" w:cs="Times New Roman"/>
          <w:sz w:val="28"/>
          <w:szCs w:val="28"/>
        </w:rPr>
        <w:t>Малое время обучения DetectoRS отчасти объясняется тем, что веса базовых слоев сети (backbone и neck) были взяты из претренированной на ImageNet датасете аналогичной архитектуры и в процессе обучения не изменялись. Такой прием называется transfer learning.</w:t>
      </w:r>
    </w:p>
    <w:p w14:paraId="1BCA96A5" w14:textId="77777777" w:rsidR="0005265A" w:rsidRDefault="0005265A" w:rsidP="0005265A">
      <w:pPr>
        <w:spacing w:after="0" w:line="360" w:lineRule="auto"/>
        <w:ind w:firstLine="709"/>
        <w:jc w:val="both"/>
        <w:rPr>
          <w:rFonts w:ascii="Times New Roman" w:hAnsi="Times New Roman" w:cs="Times New Roman"/>
          <w:sz w:val="28"/>
          <w:szCs w:val="28"/>
        </w:rPr>
      </w:pPr>
    </w:p>
    <w:p w14:paraId="344C00A0" w14:textId="1627B5EE" w:rsidR="00F17ABA" w:rsidRPr="00F17ABA" w:rsidRDefault="00F17ABA" w:rsidP="00F17ABA">
      <w:pPr>
        <w:pStyle w:val="3"/>
        <w:spacing w:before="0" w:line="360" w:lineRule="auto"/>
        <w:ind w:left="709" w:firstLine="0"/>
        <w:rPr>
          <w:rFonts w:ascii="Times New Roman" w:hAnsi="Times New Roman" w:cs="Times New Roman"/>
          <w:color w:val="000000" w:themeColor="text1"/>
          <w:sz w:val="28"/>
          <w:szCs w:val="28"/>
          <w:u w:val="single"/>
          <w:lang w:val="ru-RU"/>
        </w:rPr>
      </w:pPr>
      <w:bookmarkStart w:id="57" w:name="_Toc50732744"/>
      <w:r>
        <w:rPr>
          <w:rFonts w:ascii="Times New Roman" w:hAnsi="Times New Roman" w:cs="Times New Roman"/>
          <w:color w:val="000000" w:themeColor="text1"/>
          <w:sz w:val="28"/>
          <w:szCs w:val="28"/>
          <w:u w:val="single"/>
          <w:lang w:val="ru-RU"/>
        </w:rPr>
        <w:t xml:space="preserve">4.2.2 </w:t>
      </w:r>
      <w:r w:rsidRPr="00F17ABA">
        <w:rPr>
          <w:rFonts w:ascii="Times New Roman" w:hAnsi="Times New Roman" w:cs="Times New Roman"/>
          <w:color w:val="000000" w:themeColor="text1"/>
          <w:sz w:val="28"/>
          <w:szCs w:val="28"/>
          <w:u w:val="single"/>
          <w:lang w:val="ru-RU"/>
        </w:rPr>
        <w:t>YOLOv4</w:t>
      </w:r>
      <w:bookmarkEnd w:id="57"/>
    </w:p>
    <w:p w14:paraId="22C83C86" w14:textId="77777777" w:rsidR="001B6B19" w:rsidRDefault="001B6B19" w:rsidP="00F17ABA">
      <w:pPr>
        <w:spacing w:after="0" w:line="360" w:lineRule="auto"/>
        <w:ind w:firstLine="709"/>
        <w:jc w:val="both"/>
        <w:rPr>
          <w:rFonts w:ascii="Times New Roman" w:hAnsi="Times New Roman" w:cs="Times New Roman"/>
          <w:sz w:val="28"/>
          <w:szCs w:val="28"/>
        </w:rPr>
      </w:pPr>
    </w:p>
    <w:p w14:paraId="43DC37F3" w14:textId="77777777" w:rsidR="00026D5D" w:rsidRDefault="00026D5D" w:rsidP="00F17ABA">
      <w:pPr>
        <w:spacing w:after="0" w:line="360" w:lineRule="auto"/>
        <w:ind w:firstLine="709"/>
        <w:jc w:val="both"/>
        <w:rPr>
          <w:rFonts w:ascii="Times New Roman" w:hAnsi="Times New Roman" w:cs="Times New Roman"/>
          <w:sz w:val="28"/>
          <w:szCs w:val="28"/>
        </w:rPr>
      </w:pPr>
      <w:r w:rsidRPr="003D29DA">
        <w:rPr>
          <w:rFonts w:ascii="Times New Roman" w:hAnsi="Times New Roman" w:cs="Times New Roman"/>
          <w:sz w:val="28"/>
          <w:szCs w:val="28"/>
        </w:rPr>
        <w:t xml:space="preserve">YOLOv4 </w:t>
      </w:r>
      <w:r>
        <w:rPr>
          <w:rFonts w:ascii="Times New Roman" w:hAnsi="Times New Roman" w:cs="Times New Roman"/>
          <w:sz w:val="28"/>
          <w:szCs w:val="28"/>
        </w:rPr>
        <w:t>–</w:t>
      </w:r>
      <w:r w:rsidRPr="003D29DA">
        <w:rPr>
          <w:rFonts w:ascii="Times New Roman" w:hAnsi="Times New Roman" w:cs="Times New Roman"/>
          <w:sz w:val="28"/>
          <w:szCs w:val="28"/>
        </w:rPr>
        <w:t xml:space="preserve"> это дальнейшее улучшение (четвертая версия) оригинальной архитектуры как с точки зрения устройства, так и процесса обучения.</w:t>
      </w:r>
    </w:p>
    <w:p w14:paraId="30C2B9A5" w14:textId="725B384C" w:rsidR="00F17ABA" w:rsidRDefault="00F17ABA" w:rsidP="00F17ABA">
      <w:pPr>
        <w:spacing w:after="0" w:line="360" w:lineRule="auto"/>
        <w:ind w:firstLine="709"/>
        <w:jc w:val="both"/>
        <w:rPr>
          <w:rFonts w:ascii="Times New Roman" w:hAnsi="Times New Roman" w:cs="Times New Roman"/>
          <w:sz w:val="28"/>
          <w:szCs w:val="28"/>
        </w:rPr>
      </w:pPr>
      <w:r w:rsidRPr="00F17ABA">
        <w:rPr>
          <w:rFonts w:ascii="Times New Roman" w:hAnsi="Times New Roman" w:cs="Times New Roman"/>
          <w:sz w:val="28"/>
          <w:szCs w:val="28"/>
        </w:rPr>
        <w:t>Эта модель делает свои предсказания на основе анализа изображения, разбивая его на квадратную сетку, как на рис. ниже:</w:t>
      </w:r>
    </w:p>
    <w:p w14:paraId="76C6B113" w14:textId="77777777" w:rsidR="001B6B19" w:rsidRDefault="001B6B19" w:rsidP="00F17ABA">
      <w:pPr>
        <w:spacing w:after="0" w:line="360" w:lineRule="auto"/>
        <w:ind w:firstLine="709"/>
        <w:jc w:val="both"/>
        <w:rPr>
          <w:rFonts w:ascii="Times New Roman" w:hAnsi="Times New Roman" w:cs="Times New Roman"/>
          <w:sz w:val="28"/>
          <w:szCs w:val="28"/>
        </w:rPr>
      </w:pPr>
    </w:p>
    <w:p w14:paraId="0E3101B7" w14:textId="0E8E1A8D" w:rsidR="003D29DA" w:rsidRDefault="003D29DA" w:rsidP="003D29DA">
      <w:pPr>
        <w:spacing w:after="0" w:line="360" w:lineRule="auto"/>
        <w:jc w:val="center"/>
        <w:rPr>
          <w:rFonts w:ascii="Times New Roman" w:hAnsi="Times New Roman" w:cs="Times New Roman"/>
          <w:sz w:val="28"/>
          <w:szCs w:val="28"/>
        </w:rPr>
      </w:pPr>
      <w:r w:rsidRPr="00A75546">
        <w:rPr>
          <w:noProof/>
          <w:color w:val="FF0000"/>
          <w:sz w:val="24"/>
          <w:szCs w:val="24"/>
          <w:lang w:eastAsia="ru-RU"/>
        </w:rPr>
        <w:drawing>
          <wp:inline distT="0" distB="0" distL="0" distR="0" wp14:anchorId="7C9D450C" wp14:editId="594A3C86">
            <wp:extent cx="4688958" cy="3014970"/>
            <wp:effectExtent l="0" t="0" r="0" b="0"/>
            <wp:docPr id="55" name="Рисунок 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for pos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18359" cy="3033875"/>
                    </a:xfrm>
                    <a:prstGeom prst="rect">
                      <a:avLst/>
                    </a:prstGeom>
                    <a:noFill/>
                    <a:ln>
                      <a:noFill/>
                    </a:ln>
                  </pic:spPr>
                </pic:pic>
              </a:graphicData>
            </a:graphic>
          </wp:inline>
        </w:drawing>
      </w:r>
    </w:p>
    <w:p w14:paraId="2AA26B5C" w14:textId="68C39E1D" w:rsidR="003D29DA" w:rsidRPr="000A2037" w:rsidRDefault="000A2037" w:rsidP="000A2037">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 xml:space="preserve">Рис. </w:t>
      </w:r>
      <w:r w:rsidR="0097407E" w:rsidRPr="0097407E">
        <w:rPr>
          <w:rFonts w:ascii="Times New Roman" w:hAnsi="Times New Roman" w:cs="Times New Roman"/>
          <w:i/>
          <w:sz w:val="28"/>
          <w:szCs w:val="28"/>
        </w:rPr>
        <w:t>48</w:t>
      </w:r>
      <w:r w:rsidRPr="0097407E">
        <w:rPr>
          <w:rFonts w:ascii="Times New Roman" w:hAnsi="Times New Roman" w:cs="Times New Roman"/>
          <w:i/>
          <w:sz w:val="28"/>
          <w:szCs w:val="28"/>
        </w:rPr>
        <w:t>. Принцип</w:t>
      </w:r>
      <w:r w:rsidRPr="000A2037">
        <w:rPr>
          <w:rFonts w:ascii="Times New Roman" w:hAnsi="Times New Roman" w:cs="Times New Roman"/>
          <w:i/>
          <w:sz w:val="28"/>
          <w:szCs w:val="28"/>
        </w:rPr>
        <w:t xml:space="preserve"> работы из оригинальной статьи про YOLO</w:t>
      </w:r>
    </w:p>
    <w:p w14:paraId="73C73E95" w14:textId="7D3F72DA" w:rsidR="003D29DA" w:rsidRDefault="00026D5D" w:rsidP="00C623EC">
      <w:pPr>
        <w:spacing w:after="0" w:line="360" w:lineRule="auto"/>
        <w:ind w:firstLine="709"/>
        <w:jc w:val="both"/>
        <w:rPr>
          <w:rFonts w:ascii="Times New Roman" w:hAnsi="Times New Roman" w:cs="Times New Roman"/>
          <w:sz w:val="28"/>
          <w:szCs w:val="28"/>
        </w:rPr>
      </w:pPr>
      <w:r w:rsidRPr="00026D5D">
        <w:rPr>
          <w:rFonts w:ascii="Times New Roman" w:hAnsi="Times New Roman" w:cs="Times New Roman"/>
          <w:sz w:val="28"/>
          <w:szCs w:val="28"/>
        </w:rPr>
        <w:lastRenderedPageBreak/>
        <w:t xml:space="preserve">Обучение модели производилось в контейнере NVIDIA Docker. Занимало порядка 12 часов на </w:t>
      </w:r>
      <w:r>
        <w:rPr>
          <w:rFonts w:ascii="Times New Roman" w:hAnsi="Times New Roman" w:cs="Times New Roman"/>
          <w:sz w:val="28"/>
          <w:szCs w:val="28"/>
        </w:rPr>
        <w:t xml:space="preserve">видеокарте </w:t>
      </w:r>
      <w:r w:rsidRPr="00026D5D">
        <w:rPr>
          <w:rFonts w:ascii="Times New Roman" w:hAnsi="Times New Roman" w:cs="Times New Roman"/>
          <w:sz w:val="28"/>
          <w:szCs w:val="28"/>
        </w:rPr>
        <w:t>RTX 2080 Ti. Прогресс можно было отслеживать, периодически копируя график функции потерь из контейнера на хост, где запущен контейнер. Красным показано значение mAP на тестовой выборке.</w:t>
      </w:r>
    </w:p>
    <w:p w14:paraId="61E6BCC1" w14:textId="77777777" w:rsidR="00DC1E7A" w:rsidRDefault="00DC1E7A" w:rsidP="00C623EC">
      <w:pPr>
        <w:spacing w:after="0" w:line="360" w:lineRule="auto"/>
        <w:ind w:firstLine="709"/>
        <w:jc w:val="both"/>
        <w:rPr>
          <w:rFonts w:ascii="Times New Roman" w:hAnsi="Times New Roman" w:cs="Times New Roman"/>
          <w:sz w:val="28"/>
          <w:szCs w:val="28"/>
        </w:rPr>
      </w:pPr>
    </w:p>
    <w:p w14:paraId="06261D6B" w14:textId="1AF1AC1A" w:rsidR="00026D5D" w:rsidRDefault="00FF1134" w:rsidP="00FF1134">
      <w:pPr>
        <w:spacing w:after="0" w:line="360" w:lineRule="auto"/>
        <w:jc w:val="center"/>
        <w:rPr>
          <w:rFonts w:ascii="Times New Roman" w:hAnsi="Times New Roman" w:cs="Times New Roman"/>
          <w:sz w:val="28"/>
          <w:szCs w:val="28"/>
        </w:rPr>
      </w:pPr>
      <w:r w:rsidRPr="00A75546">
        <w:rPr>
          <w:noProof/>
          <w:color w:val="FF0000"/>
          <w:sz w:val="24"/>
          <w:szCs w:val="24"/>
          <w:lang w:eastAsia="ru-RU"/>
        </w:rPr>
        <w:drawing>
          <wp:inline distT="0" distB="0" distL="0" distR="0" wp14:anchorId="44641D17" wp14:editId="70613D73">
            <wp:extent cx="4805916" cy="4805916"/>
            <wp:effectExtent l="0" t="0" r="0" b="0"/>
            <wp:docPr id="61" name="Рисунок 6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for pos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6494" cy="4826494"/>
                    </a:xfrm>
                    <a:prstGeom prst="rect">
                      <a:avLst/>
                    </a:prstGeom>
                    <a:noFill/>
                    <a:ln>
                      <a:noFill/>
                    </a:ln>
                  </pic:spPr>
                </pic:pic>
              </a:graphicData>
            </a:graphic>
          </wp:inline>
        </w:drawing>
      </w:r>
    </w:p>
    <w:p w14:paraId="7F434E09" w14:textId="7021A514" w:rsidR="00026D5D" w:rsidRPr="00FF1134" w:rsidRDefault="00FF1134" w:rsidP="00FF1134">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 xml:space="preserve">Рис. </w:t>
      </w:r>
      <w:r w:rsidR="0097407E" w:rsidRPr="0097407E">
        <w:rPr>
          <w:rFonts w:ascii="Times New Roman" w:hAnsi="Times New Roman" w:cs="Times New Roman"/>
          <w:i/>
          <w:sz w:val="28"/>
          <w:szCs w:val="28"/>
        </w:rPr>
        <w:t>49</w:t>
      </w:r>
      <w:r w:rsidRPr="0097407E">
        <w:rPr>
          <w:rFonts w:ascii="Times New Roman" w:hAnsi="Times New Roman" w:cs="Times New Roman"/>
          <w:i/>
          <w:sz w:val="28"/>
          <w:szCs w:val="28"/>
        </w:rPr>
        <w:t>. График</w:t>
      </w:r>
      <w:r w:rsidRPr="00FF1134">
        <w:rPr>
          <w:rFonts w:ascii="Times New Roman" w:hAnsi="Times New Roman" w:cs="Times New Roman"/>
          <w:i/>
          <w:sz w:val="28"/>
          <w:szCs w:val="28"/>
        </w:rPr>
        <w:t xml:space="preserve"> обучения YOLOv4</w:t>
      </w:r>
    </w:p>
    <w:p w14:paraId="38AD9DA6" w14:textId="77777777" w:rsidR="00FF1134" w:rsidRDefault="00FF1134" w:rsidP="00C623EC">
      <w:pPr>
        <w:spacing w:after="0" w:line="360" w:lineRule="auto"/>
        <w:ind w:firstLine="709"/>
        <w:jc w:val="both"/>
        <w:rPr>
          <w:rFonts w:ascii="Times New Roman" w:hAnsi="Times New Roman" w:cs="Times New Roman"/>
          <w:sz w:val="28"/>
          <w:szCs w:val="28"/>
        </w:rPr>
      </w:pPr>
    </w:p>
    <w:p w14:paraId="7E7E6F09" w14:textId="47566491" w:rsidR="001B6B19" w:rsidRPr="001B6B19" w:rsidRDefault="001B6B19" w:rsidP="001B6B19">
      <w:pPr>
        <w:pStyle w:val="3"/>
        <w:spacing w:before="0" w:line="360" w:lineRule="auto"/>
        <w:ind w:left="709" w:firstLine="0"/>
        <w:rPr>
          <w:rFonts w:ascii="Times New Roman" w:hAnsi="Times New Roman" w:cs="Times New Roman"/>
          <w:color w:val="000000" w:themeColor="text1"/>
          <w:sz w:val="28"/>
          <w:szCs w:val="28"/>
          <w:u w:val="single"/>
          <w:lang w:val="ru-RU"/>
        </w:rPr>
      </w:pPr>
      <w:bookmarkStart w:id="58" w:name="_Toc50732745"/>
      <w:r w:rsidRPr="001B6B19">
        <w:rPr>
          <w:rFonts w:ascii="Times New Roman" w:hAnsi="Times New Roman" w:cs="Times New Roman"/>
          <w:color w:val="000000" w:themeColor="text1"/>
          <w:sz w:val="28"/>
          <w:szCs w:val="28"/>
          <w:u w:val="single"/>
          <w:lang w:val="ru-RU"/>
        </w:rPr>
        <w:t>4.2.3 Результаты сравнения архитектур</w:t>
      </w:r>
      <w:bookmarkEnd w:id="58"/>
    </w:p>
    <w:p w14:paraId="293E13DB" w14:textId="77777777" w:rsidR="001B6B19" w:rsidRDefault="001B6B19" w:rsidP="001B6B19">
      <w:pPr>
        <w:spacing w:after="0" w:line="360" w:lineRule="auto"/>
        <w:ind w:firstLine="709"/>
        <w:jc w:val="both"/>
        <w:rPr>
          <w:rFonts w:ascii="Times New Roman" w:hAnsi="Times New Roman" w:cs="Times New Roman"/>
          <w:sz w:val="28"/>
          <w:szCs w:val="28"/>
        </w:rPr>
      </w:pPr>
    </w:p>
    <w:p w14:paraId="7C914EBE" w14:textId="77777777" w:rsidR="001B6B19" w:rsidRPr="001B6B19" w:rsidRDefault="001B6B19" w:rsidP="001B6B19">
      <w:pPr>
        <w:spacing w:after="0" w:line="360" w:lineRule="auto"/>
        <w:ind w:firstLine="709"/>
        <w:jc w:val="both"/>
        <w:rPr>
          <w:rFonts w:ascii="Times New Roman" w:hAnsi="Times New Roman" w:cs="Times New Roman"/>
          <w:sz w:val="28"/>
          <w:szCs w:val="28"/>
        </w:rPr>
      </w:pPr>
      <w:r w:rsidRPr="001B6B19">
        <w:rPr>
          <w:rFonts w:ascii="Times New Roman" w:hAnsi="Times New Roman" w:cs="Times New Roman"/>
          <w:sz w:val="28"/>
          <w:szCs w:val="28"/>
        </w:rPr>
        <w:t>После всех экспериментов были выявлены следующие зависимости:</w:t>
      </w:r>
    </w:p>
    <w:p w14:paraId="6D86D7D7" w14:textId="33A182D5" w:rsidR="001B6B19" w:rsidRPr="001B6B19" w:rsidRDefault="001B6B19" w:rsidP="001B6B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1B6B19">
        <w:rPr>
          <w:rFonts w:ascii="Times New Roman" w:hAnsi="Times New Roman" w:cs="Times New Roman"/>
          <w:sz w:val="28"/>
          <w:szCs w:val="28"/>
        </w:rPr>
        <w:t>обучение на смеси данных (реальные + искусственные) приводит к небольшому ухудшению обобщающей способности (это связано с тем, что в данной итерации генератора синтетических данных присутствуют недостаточно разнообразные данные и однотипное освещение);</w:t>
      </w:r>
    </w:p>
    <w:p w14:paraId="69134704" w14:textId="46CD46FE" w:rsidR="001B6B19" w:rsidRPr="001B6B19" w:rsidRDefault="001B6B19" w:rsidP="001B6B19">
      <w:pPr>
        <w:spacing w:after="0" w:line="360" w:lineRule="auto"/>
        <w:ind w:firstLine="709"/>
        <w:jc w:val="both"/>
        <w:rPr>
          <w:rFonts w:ascii="Times New Roman" w:hAnsi="Times New Roman" w:cs="Times New Roman"/>
          <w:sz w:val="28"/>
          <w:szCs w:val="28"/>
        </w:rPr>
      </w:pPr>
      <w:r w:rsidRPr="001B6B19">
        <w:rPr>
          <w:rFonts w:ascii="Times New Roman" w:hAnsi="Times New Roman" w:cs="Times New Roman"/>
          <w:sz w:val="28"/>
          <w:szCs w:val="28"/>
        </w:rPr>
        <w:lastRenderedPageBreak/>
        <w:t>•</w:t>
      </w:r>
      <w:r>
        <w:rPr>
          <w:rFonts w:ascii="Times New Roman" w:hAnsi="Times New Roman" w:cs="Times New Roman"/>
          <w:sz w:val="28"/>
          <w:szCs w:val="28"/>
        </w:rPr>
        <w:t> </w:t>
      </w:r>
      <w:r w:rsidRPr="001B6B19">
        <w:rPr>
          <w:rFonts w:ascii="Times New Roman" w:hAnsi="Times New Roman" w:cs="Times New Roman"/>
          <w:sz w:val="28"/>
          <w:szCs w:val="28"/>
        </w:rPr>
        <w:t>после недолгого подбора гиперпараметров для архитектуры DetectoRS удалось добиться показателя mAP (IoU=0.5) = 0.85, а для архитектуры YOLOv4 mAP(IoU=0.5) = 0.74;</w:t>
      </w:r>
    </w:p>
    <w:p w14:paraId="7785CD42" w14:textId="2BCC817A" w:rsidR="00FF1134" w:rsidRDefault="001B6B19" w:rsidP="001B6B19">
      <w:pPr>
        <w:spacing w:after="0" w:line="360" w:lineRule="auto"/>
        <w:ind w:firstLine="709"/>
        <w:jc w:val="both"/>
        <w:rPr>
          <w:rFonts w:ascii="Times New Roman" w:hAnsi="Times New Roman" w:cs="Times New Roman"/>
          <w:sz w:val="28"/>
          <w:szCs w:val="28"/>
        </w:rPr>
      </w:pPr>
      <w:r w:rsidRPr="001B6B19">
        <w:rPr>
          <w:rFonts w:ascii="Times New Roman" w:hAnsi="Times New Roman" w:cs="Times New Roman"/>
          <w:sz w:val="28"/>
          <w:szCs w:val="28"/>
        </w:rPr>
        <w:t>•</w:t>
      </w:r>
      <w:r>
        <w:rPr>
          <w:rFonts w:ascii="Times New Roman" w:hAnsi="Times New Roman" w:cs="Times New Roman"/>
          <w:sz w:val="28"/>
          <w:szCs w:val="28"/>
        </w:rPr>
        <w:t> </w:t>
      </w:r>
      <w:r w:rsidRPr="001B6B19">
        <w:rPr>
          <w:rFonts w:ascii="Times New Roman" w:hAnsi="Times New Roman" w:cs="Times New Roman"/>
          <w:sz w:val="28"/>
          <w:szCs w:val="28"/>
        </w:rPr>
        <w:t xml:space="preserve">некоторые типы дефектов, такие как разного рода трещины или выход труб из ряда, детектируются лучше, чем иные типы дефектов, например вздутие труб. Это можно объяснить не только дисбалансом и малым количеством примеров, но и тем, что для определения некоторых типов дефектов нужно больше пространственной информации (аналогично этому, в реальной детекции дефектов некоторые дефекты определяются на глаз, а некоторые требуют специальных измерительных приборов). Потенциально, использование помимо RGB каналов с камеры также еще и канала глубины (RGB-D) могло бы помочь с детектированием этих сложных пространственных дефектов: в этом случае </w:t>
      </w:r>
      <w:r w:rsidR="003E5F49">
        <w:rPr>
          <w:rFonts w:ascii="Times New Roman" w:hAnsi="Times New Roman" w:cs="Times New Roman"/>
          <w:sz w:val="28"/>
          <w:szCs w:val="28"/>
        </w:rPr>
        <w:t>можно было бы</w:t>
      </w:r>
      <w:r w:rsidRPr="001B6B19">
        <w:rPr>
          <w:rFonts w:ascii="Times New Roman" w:hAnsi="Times New Roman" w:cs="Times New Roman"/>
          <w:sz w:val="28"/>
          <w:szCs w:val="28"/>
        </w:rPr>
        <w:t xml:space="preserve"> прибегнуть к методам и алгоритмам 3D ML.</w:t>
      </w:r>
    </w:p>
    <w:p w14:paraId="1DE0028C" w14:textId="77777777" w:rsidR="001B6B19" w:rsidRDefault="001B6B19" w:rsidP="00C623EC">
      <w:pPr>
        <w:spacing w:after="0" w:line="360" w:lineRule="auto"/>
        <w:ind w:firstLine="709"/>
        <w:jc w:val="both"/>
        <w:rPr>
          <w:rFonts w:ascii="Times New Roman" w:hAnsi="Times New Roman" w:cs="Times New Roman"/>
          <w:sz w:val="28"/>
          <w:szCs w:val="28"/>
        </w:rPr>
      </w:pPr>
    </w:p>
    <w:p w14:paraId="3DB688B4" w14:textId="77777777" w:rsidR="00224579" w:rsidRDefault="00224579" w:rsidP="00C623EC">
      <w:pPr>
        <w:spacing w:after="0" w:line="360" w:lineRule="auto"/>
        <w:ind w:firstLine="709"/>
        <w:jc w:val="both"/>
        <w:rPr>
          <w:rFonts w:ascii="Times New Roman" w:hAnsi="Times New Roman" w:cs="Times New Roman"/>
          <w:sz w:val="28"/>
          <w:szCs w:val="28"/>
        </w:rPr>
      </w:pPr>
    </w:p>
    <w:p w14:paraId="1EA7396F" w14:textId="10531B36" w:rsidR="00224579" w:rsidRDefault="00224579">
      <w:pPr>
        <w:rPr>
          <w:rFonts w:ascii="Times New Roman" w:hAnsi="Times New Roman" w:cs="Times New Roman"/>
          <w:sz w:val="28"/>
          <w:szCs w:val="28"/>
        </w:rPr>
      </w:pPr>
      <w:r>
        <w:rPr>
          <w:rFonts w:ascii="Times New Roman" w:hAnsi="Times New Roman" w:cs="Times New Roman"/>
          <w:sz w:val="28"/>
          <w:szCs w:val="28"/>
        </w:rPr>
        <w:br w:type="page"/>
      </w:r>
    </w:p>
    <w:p w14:paraId="23385DE2" w14:textId="77777777" w:rsidR="00133E65" w:rsidRDefault="00133E65">
      <w:pPr>
        <w:rPr>
          <w:rFonts w:ascii="Times New Roman" w:hAnsi="Times New Roman" w:cs="Times New Roman"/>
          <w:sz w:val="28"/>
          <w:szCs w:val="28"/>
        </w:rPr>
        <w:sectPr w:rsidR="00133E65" w:rsidSect="00340433">
          <w:pgSz w:w="11906" w:h="16838"/>
          <w:pgMar w:top="851" w:right="850" w:bottom="709" w:left="993" w:header="708" w:footer="708" w:gutter="0"/>
          <w:cols w:space="708"/>
          <w:docGrid w:linePitch="360"/>
        </w:sectPr>
      </w:pPr>
    </w:p>
    <w:p w14:paraId="4F49E9CF" w14:textId="77777777" w:rsidR="00133E65" w:rsidRDefault="00133E65" w:rsidP="00133E65">
      <w:pPr>
        <w:jc w:val="center"/>
        <w:rPr>
          <w:rFonts w:ascii="Times New Roman" w:hAnsi="Times New Roman" w:cs="Times New Roman"/>
          <w:sz w:val="28"/>
          <w:szCs w:val="28"/>
        </w:rPr>
      </w:pPr>
      <w:r w:rsidRPr="00A75546">
        <w:rPr>
          <w:noProof/>
          <w:color w:val="FF0000"/>
          <w:sz w:val="24"/>
          <w:szCs w:val="24"/>
          <w:lang w:eastAsia="ru-RU"/>
        </w:rPr>
        <w:lastRenderedPageBreak/>
        <w:drawing>
          <wp:inline distT="0" distB="0" distL="0" distR="0" wp14:anchorId="14EE0DCF" wp14:editId="4680BB17">
            <wp:extent cx="9873275" cy="5226665"/>
            <wp:effectExtent l="0" t="0" r="0" b="0"/>
            <wp:docPr id="82" name="Рисунок 8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for pos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904251" cy="5243063"/>
                    </a:xfrm>
                    <a:prstGeom prst="rect">
                      <a:avLst/>
                    </a:prstGeom>
                    <a:noFill/>
                    <a:ln>
                      <a:noFill/>
                    </a:ln>
                  </pic:spPr>
                </pic:pic>
              </a:graphicData>
            </a:graphic>
          </wp:inline>
        </w:drawing>
      </w:r>
    </w:p>
    <w:p w14:paraId="55A292E8" w14:textId="46F2D618" w:rsidR="00133E65" w:rsidRDefault="00133E65" w:rsidP="00133E65">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 xml:space="preserve">Рис. </w:t>
      </w:r>
      <w:r w:rsidR="0097407E" w:rsidRPr="0097407E">
        <w:rPr>
          <w:rFonts w:ascii="Times New Roman" w:hAnsi="Times New Roman" w:cs="Times New Roman"/>
          <w:i/>
          <w:sz w:val="28"/>
          <w:szCs w:val="28"/>
        </w:rPr>
        <w:t>50</w:t>
      </w:r>
      <w:r w:rsidRPr="0097407E">
        <w:rPr>
          <w:rFonts w:ascii="Times New Roman" w:hAnsi="Times New Roman" w:cs="Times New Roman"/>
          <w:i/>
          <w:sz w:val="28"/>
          <w:szCs w:val="28"/>
        </w:rPr>
        <w:t>.</w:t>
      </w:r>
      <w:r w:rsidRPr="00133E65">
        <w:rPr>
          <w:rFonts w:ascii="Times New Roman" w:hAnsi="Times New Roman" w:cs="Times New Roman"/>
          <w:i/>
          <w:sz w:val="28"/>
          <w:szCs w:val="28"/>
        </w:rPr>
        <w:t xml:space="preserve"> Сравнение работы архитектур, обученных на разных датасетах: Real </w:t>
      </w:r>
      <w:r w:rsidR="004E1F05">
        <w:rPr>
          <w:rFonts w:ascii="Times New Roman" w:hAnsi="Times New Roman" w:cs="Times New Roman"/>
          <w:i/>
          <w:sz w:val="28"/>
          <w:szCs w:val="28"/>
        </w:rPr>
        <w:t>–</w:t>
      </w:r>
      <w:r w:rsidRPr="00133E65">
        <w:rPr>
          <w:rFonts w:ascii="Times New Roman" w:hAnsi="Times New Roman" w:cs="Times New Roman"/>
          <w:i/>
          <w:sz w:val="28"/>
          <w:szCs w:val="28"/>
        </w:rPr>
        <w:t xml:space="preserve"> только реальные изображение, Mixed </w:t>
      </w:r>
      <w:r w:rsidR="004E1F05">
        <w:rPr>
          <w:rFonts w:ascii="Times New Roman" w:hAnsi="Times New Roman" w:cs="Times New Roman"/>
          <w:i/>
          <w:sz w:val="28"/>
          <w:szCs w:val="28"/>
        </w:rPr>
        <w:t>–</w:t>
      </w:r>
      <w:r w:rsidRPr="00133E65">
        <w:rPr>
          <w:rFonts w:ascii="Times New Roman" w:hAnsi="Times New Roman" w:cs="Times New Roman"/>
          <w:i/>
          <w:sz w:val="28"/>
          <w:szCs w:val="28"/>
        </w:rPr>
        <w:t xml:space="preserve"> обучение на смеси реальных и синтетических изображений, Mask </w:t>
      </w:r>
      <w:r w:rsidR="004E1F05">
        <w:rPr>
          <w:rFonts w:ascii="Times New Roman" w:hAnsi="Times New Roman" w:cs="Times New Roman"/>
          <w:i/>
          <w:sz w:val="28"/>
          <w:szCs w:val="28"/>
        </w:rPr>
        <w:t>–</w:t>
      </w:r>
      <w:r w:rsidRPr="00133E65">
        <w:rPr>
          <w:rFonts w:ascii="Times New Roman" w:hAnsi="Times New Roman" w:cs="Times New Roman"/>
          <w:i/>
          <w:sz w:val="28"/>
          <w:szCs w:val="28"/>
        </w:rPr>
        <w:t xml:space="preserve"> обучение на реальных изображениях, с м</w:t>
      </w:r>
      <w:r>
        <w:rPr>
          <w:rFonts w:ascii="Times New Roman" w:hAnsi="Times New Roman" w:cs="Times New Roman"/>
          <w:i/>
          <w:sz w:val="28"/>
          <w:szCs w:val="28"/>
        </w:rPr>
        <w:t>ногоугольной разметкой областей</w:t>
      </w:r>
      <w:r>
        <w:rPr>
          <w:rFonts w:ascii="Times New Roman" w:hAnsi="Times New Roman" w:cs="Times New Roman"/>
          <w:i/>
          <w:sz w:val="28"/>
          <w:szCs w:val="28"/>
        </w:rPr>
        <w:br w:type="page"/>
      </w:r>
    </w:p>
    <w:p w14:paraId="1281D6EF" w14:textId="77777777" w:rsidR="004E1F05" w:rsidRDefault="00133E65" w:rsidP="004E1F05">
      <w:pPr>
        <w:spacing w:after="0" w:line="360" w:lineRule="auto"/>
        <w:jc w:val="center"/>
        <w:rPr>
          <w:rFonts w:ascii="Times New Roman" w:hAnsi="Times New Roman" w:cs="Times New Roman"/>
          <w:i/>
          <w:sz w:val="28"/>
          <w:szCs w:val="28"/>
        </w:rPr>
      </w:pPr>
      <w:r w:rsidRPr="00A75546">
        <w:rPr>
          <w:noProof/>
          <w:color w:val="FF0000"/>
          <w:sz w:val="24"/>
          <w:szCs w:val="24"/>
          <w:lang w:eastAsia="ru-RU"/>
        </w:rPr>
        <w:lastRenderedPageBreak/>
        <w:drawing>
          <wp:inline distT="0" distB="0" distL="0" distR="0" wp14:anchorId="5A103D8D" wp14:editId="0E76EBE7">
            <wp:extent cx="9011963" cy="5752317"/>
            <wp:effectExtent l="0" t="0" r="0" b="0"/>
            <wp:docPr id="83" name="Рисунок 8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for po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092014" cy="5803413"/>
                    </a:xfrm>
                    <a:prstGeom prst="rect">
                      <a:avLst/>
                    </a:prstGeom>
                    <a:noFill/>
                    <a:ln>
                      <a:noFill/>
                    </a:ln>
                  </pic:spPr>
                </pic:pic>
              </a:graphicData>
            </a:graphic>
          </wp:inline>
        </w:drawing>
      </w:r>
    </w:p>
    <w:p w14:paraId="1ECEAC14" w14:textId="3AE4B22F" w:rsidR="004E1F05" w:rsidRDefault="00133E65" w:rsidP="004E1F05">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Рис.</w:t>
      </w:r>
      <w:r w:rsidR="004E1F05" w:rsidRPr="0097407E">
        <w:rPr>
          <w:rFonts w:ascii="Times New Roman" w:hAnsi="Times New Roman" w:cs="Times New Roman"/>
          <w:i/>
          <w:sz w:val="28"/>
          <w:szCs w:val="28"/>
        </w:rPr>
        <w:t xml:space="preserve"> </w:t>
      </w:r>
      <w:r w:rsidR="0097407E" w:rsidRPr="0097407E">
        <w:rPr>
          <w:rFonts w:ascii="Times New Roman" w:hAnsi="Times New Roman" w:cs="Times New Roman"/>
          <w:i/>
          <w:sz w:val="28"/>
          <w:szCs w:val="28"/>
        </w:rPr>
        <w:t>51</w:t>
      </w:r>
      <w:r w:rsidR="004E1F05" w:rsidRPr="0097407E">
        <w:rPr>
          <w:rFonts w:ascii="Times New Roman" w:hAnsi="Times New Roman" w:cs="Times New Roman"/>
          <w:i/>
          <w:sz w:val="28"/>
          <w:szCs w:val="28"/>
        </w:rPr>
        <w:t>.</w:t>
      </w:r>
      <w:r w:rsidRPr="004E1F05">
        <w:rPr>
          <w:rFonts w:ascii="Times New Roman" w:hAnsi="Times New Roman" w:cs="Times New Roman"/>
          <w:i/>
          <w:sz w:val="28"/>
          <w:szCs w:val="28"/>
        </w:rPr>
        <w:t xml:space="preserve"> Пример некорректной детекции модели DetectoRS, обученной на синтетических данных </w:t>
      </w:r>
      <w:r w:rsidR="004E1F05">
        <w:rPr>
          <w:rFonts w:ascii="Times New Roman" w:hAnsi="Times New Roman" w:cs="Times New Roman"/>
          <w:i/>
          <w:sz w:val="28"/>
          <w:szCs w:val="28"/>
        </w:rPr>
        <w:t>–</w:t>
      </w:r>
      <w:r w:rsidRPr="004E1F05">
        <w:rPr>
          <w:rFonts w:ascii="Times New Roman" w:hAnsi="Times New Roman" w:cs="Times New Roman"/>
          <w:i/>
          <w:sz w:val="28"/>
          <w:szCs w:val="28"/>
        </w:rPr>
        <w:t xml:space="preserve"> отсутствие посторонних предметов в синтетическом датасете приводит к определению кус</w:t>
      </w:r>
      <w:r w:rsidR="004E1F05">
        <w:rPr>
          <w:rFonts w:ascii="Times New Roman" w:hAnsi="Times New Roman" w:cs="Times New Roman"/>
          <w:i/>
          <w:sz w:val="28"/>
          <w:szCs w:val="28"/>
        </w:rPr>
        <w:t>ка деревянной балки как трещины</w:t>
      </w:r>
      <w:r w:rsidR="004E1F05">
        <w:rPr>
          <w:rFonts w:ascii="Times New Roman" w:hAnsi="Times New Roman" w:cs="Times New Roman"/>
          <w:i/>
          <w:sz w:val="28"/>
          <w:szCs w:val="28"/>
        </w:rPr>
        <w:br w:type="page"/>
      </w:r>
    </w:p>
    <w:p w14:paraId="7937D981" w14:textId="77777777" w:rsidR="00133E65" w:rsidRPr="004E1F05" w:rsidRDefault="00133E65" w:rsidP="004E1F05">
      <w:pPr>
        <w:spacing w:after="0" w:line="360" w:lineRule="auto"/>
        <w:jc w:val="center"/>
        <w:rPr>
          <w:rFonts w:ascii="Times New Roman" w:hAnsi="Times New Roman" w:cs="Times New Roman"/>
          <w:i/>
          <w:sz w:val="28"/>
          <w:szCs w:val="28"/>
        </w:rPr>
      </w:pPr>
      <w:r w:rsidRPr="00A75546">
        <w:rPr>
          <w:noProof/>
          <w:color w:val="FF0000"/>
          <w:sz w:val="24"/>
          <w:szCs w:val="24"/>
          <w:lang w:eastAsia="ru-RU"/>
        </w:rPr>
        <w:lastRenderedPageBreak/>
        <w:drawing>
          <wp:inline distT="0" distB="0" distL="0" distR="0" wp14:anchorId="3AAB71E1" wp14:editId="0A0841F7">
            <wp:extent cx="8612372" cy="2637538"/>
            <wp:effectExtent l="0" t="0" r="0" b="0"/>
            <wp:docPr id="84" name="Рисунок 8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for pos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699235" cy="2664140"/>
                    </a:xfrm>
                    <a:prstGeom prst="rect">
                      <a:avLst/>
                    </a:prstGeom>
                    <a:noFill/>
                    <a:ln>
                      <a:noFill/>
                    </a:ln>
                  </pic:spPr>
                </pic:pic>
              </a:graphicData>
            </a:graphic>
          </wp:inline>
        </w:drawing>
      </w:r>
    </w:p>
    <w:p w14:paraId="6EA01289" w14:textId="2CB0A1C9" w:rsidR="00133E65" w:rsidRDefault="00133E65" w:rsidP="004E1F05">
      <w:pPr>
        <w:spacing w:after="0" w:line="360" w:lineRule="auto"/>
        <w:jc w:val="center"/>
        <w:rPr>
          <w:rFonts w:ascii="Times New Roman" w:hAnsi="Times New Roman" w:cs="Times New Roman"/>
          <w:i/>
          <w:sz w:val="28"/>
          <w:szCs w:val="28"/>
        </w:rPr>
      </w:pPr>
      <w:r w:rsidRPr="0097407E">
        <w:rPr>
          <w:rFonts w:ascii="Times New Roman" w:hAnsi="Times New Roman" w:cs="Times New Roman"/>
          <w:i/>
          <w:sz w:val="28"/>
          <w:szCs w:val="28"/>
        </w:rPr>
        <w:t>Рис.</w:t>
      </w:r>
      <w:r w:rsidR="00257528" w:rsidRPr="0097407E">
        <w:rPr>
          <w:rFonts w:ascii="Times New Roman" w:hAnsi="Times New Roman" w:cs="Times New Roman"/>
          <w:i/>
          <w:sz w:val="28"/>
          <w:szCs w:val="28"/>
        </w:rPr>
        <w:t xml:space="preserve"> </w:t>
      </w:r>
      <w:r w:rsidR="0097407E" w:rsidRPr="0097407E">
        <w:rPr>
          <w:rFonts w:ascii="Times New Roman" w:hAnsi="Times New Roman" w:cs="Times New Roman"/>
          <w:i/>
          <w:sz w:val="28"/>
          <w:szCs w:val="28"/>
        </w:rPr>
        <w:t>52</w:t>
      </w:r>
      <w:r w:rsidR="00257528" w:rsidRPr="0097407E">
        <w:rPr>
          <w:rFonts w:ascii="Times New Roman" w:hAnsi="Times New Roman" w:cs="Times New Roman"/>
          <w:i/>
          <w:sz w:val="28"/>
          <w:szCs w:val="28"/>
        </w:rPr>
        <w:t>.</w:t>
      </w:r>
      <w:r w:rsidRPr="0097407E">
        <w:rPr>
          <w:rFonts w:ascii="Times New Roman" w:hAnsi="Times New Roman" w:cs="Times New Roman"/>
          <w:i/>
          <w:sz w:val="28"/>
          <w:szCs w:val="28"/>
        </w:rPr>
        <w:t xml:space="preserve"> Пример</w:t>
      </w:r>
      <w:r w:rsidRPr="004E1F05">
        <w:rPr>
          <w:rFonts w:ascii="Times New Roman" w:hAnsi="Times New Roman" w:cs="Times New Roman"/>
          <w:i/>
          <w:sz w:val="28"/>
          <w:szCs w:val="28"/>
        </w:rPr>
        <w:t xml:space="preserve"> детекции дефектов в виде многоугольных масок модели DetectoRS, обученной на датасете реальных изображений с соответствующей разметкой.</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7"/>
        <w:gridCol w:w="7747"/>
      </w:tblGrid>
      <w:tr w:rsidR="00257528" w14:paraId="2F8DB01E" w14:textId="77777777" w:rsidTr="00257528">
        <w:tc>
          <w:tcPr>
            <w:tcW w:w="7747" w:type="dxa"/>
          </w:tcPr>
          <w:p w14:paraId="628347E3" w14:textId="3F92CC34" w:rsidR="00257528" w:rsidRDefault="00257528" w:rsidP="004E1F05">
            <w:pPr>
              <w:spacing w:line="360" w:lineRule="auto"/>
              <w:jc w:val="center"/>
              <w:rPr>
                <w:rFonts w:ascii="Times New Roman" w:hAnsi="Times New Roman" w:cs="Times New Roman"/>
                <w:i/>
                <w:sz w:val="28"/>
                <w:szCs w:val="28"/>
              </w:rPr>
            </w:pPr>
            <w:r w:rsidRPr="00A75546">
              <w:rPr>
                <w:noProof/>
                <w:color w:val="FF0000"/>
                <w:sz w:val="24"/>
                <w:szCs w:val="24"/>
                <w:lang w:eastAsia="ru-RU"/>
              </w:rPr>
              <w:drawing>
                <wp:inline distT="0" distB="0" distL="0" distR="0" wp14:anchorId="7DB0B231" wp14:editId="6D21B00A">
                  <wp:extent cx="4514223" cy="2188210"/>
                  <wp:effectExtent l="0" t="0" r="0" b="0"/>
                  <wp:docPr id="86" name="Рисунок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for post"/>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51610"/>
                          <a:stretch/>
                        </pic:blipFill>
                        <pic:spPr bwMode="auto">
                          <a:xfrm>
                            <a:off x="0" y="0"/>
                            <a:ext cx="4560773" cy="22107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47" w:type="dxa"/>
          </w:tcPr>
          <w:p w14:paraId="6169B691" w14:textId="5E1EB5B1" w:rsidR="00257528" w:rsidRDefault="00257528" w:rsidP="004E1F05">
            <w:pPr>
              <w:spacing w:line="360" w:lineRule="auto"/>
              <w:jc w:val="center"/>
              <w:rPr>
                <w:rFonts w:ascii="Times New Roman" w:hAnsi="Times New Roman" w:cs="Times New Roman"/>
                <w:i/>
                <w:sz w:val="28"/>
                <w:szCs w:val="28"/>
              </w:rPr>
            </w:pPr>
            <w:r w:rsidRPr="00A75546">
              <w:rPr>
                <w:noProof/>
                <w:color w:val="FF0000"/>
                <w:sz w:val="24"/>
                <w:szCs w:val="24"/>
                <w:lang w:eastAsia="ru-RU"/>
              </w:rPr>
              <w:drawing>
                <wp:inline distT="0" distB="0" distL="0" distR="0" wp14:anchorId="5B2D35BE" wp14:editId="4FC7ECD6">
                  <wp:extent cx="4290864" cy="2188635"/>
                  <wp:effectExtent l="0" t="0" r="0" b="0"/>
                  <wp:docPr id="87" name="Рисунок 8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for post"/>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49081"/>
                          <a:stretch/>
                        </pic:blipFill>
                        <pic:spPr bwMode="auto">
                          <a:xfrm>
                            <a:off x="0" y="0"/>
                            <a:ext cx="4335235" cy="22112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4F5C7D" w14:textId="38396EEC" w:rsidR="00133E65" w:rsidRDefault="00133E65" w:rsidP="00257528">
      <w:pPr>
        <w:spacing w:after="0" w:line="360" w:lineRule="auto"/>
        <w:jc w:val="center"/>
        <w:rPr>
          <w:rFonts w:ascii="Times New Roman" w:hAnsi="Times New Roman" w:cs="Times New Roman"/>
          <w:sz w:val="28"/>
          <w:szCs w:val="28"/>
        </w:rPr>
        <w:sectPr w:rsidR="00133E65" w:rsidSect="00133E65">
          <w:pgSz w:w="16838" w:h="11906" w:orient="landscape"/>
          <w:pgMar w:top="851" w:right="709" w:bottom="992" w:left="851" w:header="709" w:footer="709" w:gutter="0"/>
          <w:cols w:space="708"/>
          <w:docGrid w:linePitch="360"/>
        </w:sectPr>
      </w:pPr>
      <w:r w:rsidRPr="0097407E">
        <w:rPr>
          <w:rFonts w:ascii="Times New Roman" w:hAnsi="Times New Roman" w:cs="Times New Roman"/>
          <w:i/>
          <w:sz w:val="28"/>
          <w:szCs w:val="28"/>
        </w:rPr>
        <w:t>Рис.</w:t>
      </w:r>
      <w:r w:rsidR="00257528" w:rsidRPr="0097407E">
        <w:rPr>
          <w:rFonts w:ascii="Times New Roman" w:hAnsi="Times New Roman" w:cs="Times New Roman"/>
          <w:i/>
          <w:sz w:val="28"/>
          <w:szCs w:val="28"/>
        </w:rPr>
        <w:t xml:space="preserve"> </w:t>
      </w:r>
      <w:r w:rsidR="0097407E" w:rsidRPr="0097407E">
        <w:rPr>
          <w:rFonts w:ascii="Times New Roman" w:hAnsi="Times New Roman" w:cs="Times New Roman"/>
          <w:i/>
          <w:sz w:val="28"/>
          <w:szCs w:val="28"/>
        </w:rPr>
        <w:t>53</w:t>
      </w:r>
      <w:r w:rsidR="00257528" w:rsidRPr="0097407E">
        <w:rPr>
          <w:rFonts w:ascii="Times New Roman" w:hAnsi="Times New Roman" w:cs="Times New Roman"/>
          <w:i/>
          <w:sz w:val="28"/>
          <w:szCs w:val="28"/>
        </w:rPr>
        <w:t>.</w:t>
      </w:r>
      <w:r w:rsidRPr="0097407E">
        <w:rPr>
          <w:rFonts w:ascii="Times New Roman" w:hAnsi="Times New Roman" w:cs="Times New Roman"/>
          <w:i/>
          <w:sz w:val="28"/>
          <w:szCs w:val="28"/>
        </w:rPr>
        <w:t xml:space="preserve"> Пример</w:t>
      </w:r>
      <w:r w:rsidRPr="00257528">
        <w:rPr>
          <w:rFonts w:ascii="Times New Roman" w:hAnsi="Times New Roman" w:cs="Times New Roman"/>
          <w:i/>
          <w:sz w:val="28"/>
          <w:szCs w:val="28"/>
        </w:rPr>
        <w:t xml:space="preserve"> детекции дефектов в виде прямоугольников для одного и того же изображен</w:t>
      </w:r>
      <w:r w:rsidR="00257528">
        <w:rPr>
          <w:rFonts w:ascii="Times New Roman" w:hAnsi="Times New Roman" w:cs="Times New Roman"/>
          <w:i/>
          <w:sz w:val="28"/>
          <w:szCs w:val="28"/>
        </w:rPr>
        <w:t>ия, с помощью разных архитектур</w:t>
      </w:r>
      <w:r w:rsidR="00224579">
        <w:rPr>
          <w:rFonts w:ascii="Times New Roman" w:hAnsi="Times New Roman" w:cs="Times New Roman"/>
          <w:sz w:val="28"/>
          <w:szCs w:val="28"/>
        </w:rPr>
        <w:br w:type="page"/>
      </w:r>
    </w:p>
    <w:p w14:paraId="5BC2DD47" w14:textId="0841A896" w:rsidR="00966A4E" w:rsidRPr="009A2FA7" w:rsidRDefault="00966A4E" w:rsidP="009A2FA7">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59" w:name="_4z7e1ra6smcu" w:colFirst="0" w:colLast="0"/>
      <w:bookmarkStart w:id="60" w:name="_Toc50732746"/>
      <w:bookmarkEnd w:id="59"/>
      <w:r w:rsidRPr="009A2FA7">
        <w:rPr>
          <w:rFonts w:ascii="Times New Roman" w:hAnsi="Times New Roman" w:cs="Times New Roman"/>
          <w:i/>
          <w:color w:val="000000" w:themeColor="text1"/>
          <w:sz w:val="28"/>
          <w:szCs w:val="28"/>
        </w:rPr>
        <w:lastRenderedPageBreak/>
        <w:t>4.</w:t>
      </w:r>
      <w:r w:rsidR="00C623EC">
        <w:rPr>
          <w:rFonts w:ascii="Times New Roman" w:hAnsi="Times New Roman" w:cs="Times New Roman"/>
          <w:i/>
          <w:color w:val="000000" w:themeColor="text1"/>
          <w:sz w:val="28"/>
          <w:szCs w:val="28"/>
        </w:rPr>
        <w:t>3</w:t>
      </w:r>
      <w:r w:rsidRPr="009A2FA7">
        <w:rPr>
          <w:rFonts w:ascii="Times New Roman" w:hAnsi="Times New Roman" w:cs="Times New Roman"/>
          <w:i/>
          <w:color w:val="000000" w:themeColor="text1"/>
          <w:sz w:val="28"/>
          <w:szCs w:val="28"/>
        </w:rPr>
        <w:t xml:space="preserve"> Формирование требований к качеству фотоматериалов</w:t>
      </w:r>
      <w:bookmarkEnd w:id="60"/>
    </w:p>
    <w:p w14:paraId="5DAFC97A" w14:textId="77777777" w:rsidR="009A2FA7" w:rsidRDefault="009A2FA7" w:rsidP="009A2FA7">
      <w:pPr>
        <w:spacing w:after="0" w:line="360" w:lineRule="auto"/>
        <w:ind w:firstLine="709"/>
        <w:jc w:val="both"/>
        <w:rPr>
          <w:rFonts w:ascii="Times New Roman" w:hAnsi="Times New Roman" w:cs="Times New Roman"/>
          <w:sz w:val="28"/>
          <w:szCs w:val="28"/>
        </w:rPr>
      </w:pPr>
    </w:p>
    <w:p w14:paraId="3BD1419C" w14:textId="0302F0FE" w:rsidR="009A2FA7" w:rsidRDefault="009A2FA7" w:rsidP="009A2F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обучения нейронных сетей изображения должны быть ц</w:t>
      </w:r>
      <w:r w:rsidR="00966A4E" w:rsidRPr="009A2FA7">
        <w:rPr>
          <w:rFonts w:ascii="Times New Roman" w:hAnsi="Times New Roman" w:cs="Times New Roman"/>
          <w:sz w:val="28"/>
          <w:szCs w:val="28"/>
        </w:rPr>
        <w:t>ветны</w:t>
      </w:r>
      <w:r>
        <w:rPr>
          <w:rFonts w:ascii="Times New Roman" w:hAnsi="Times New Roman" w:cs="Times New Roman"/>
          <w:sz w:val="28"/>
          <w:szCs w:val="28"/>
        </w:rPr>
        <w:t>ми</w:t>
      </w:r>
      <w:r w:rsidR="00966A4E" w:rsidRPr="009A2FA7">
        <w:rPr>
          <w:rFonts w:ascii="Times New Roman" w:hAnsi="Times New Roman" w:cs="Times New Roman"/>
          <w:sz w:val="28"/>
          <w:szCs w:val="28"/>
        </w:rPr>
        <w:t xml:space="preserve"> в формате jpg</w:t>
      </w:r>
      <w:r w:rsidR="00540BE9">
        <w:rPr>
          <w:rFonts w:ascii="Times New Roman" w:hAnsi="Times New Roman" w:cs="Times New Roman"/>
          <w:sz w:val="28"/>
          <w:szCs w:val="28"/>
        </w:rPr>
        <w:t xml:space="preserve">, по возможности </w:t>
      </w:r>
      <w:r w:rsidR="00540BE9">
        <w:rPr>
          <w:rFonts w:ascii="Times New Roman" w:hAnsi="Times New Roman" w:cs="Times New Roman"/>
          <w:sz w:val="28"/>
          <w:szCs w:val="28"/>
          <w:lang w:val="en-US"/>
        </w:rPr>
        <w:t>Full</w:t>
      </w:r>
      <w:r w:rsidR="00540BE9" w:rsidRPr="00540BE9">
        <w:rPr>
          <w:rFonts w:ascii="Times New Roman" w:hAnsi="Times New Roman" w:cs="Times New Roman"/>
          <w:sz w:val="28"/>
          <w:szCs w:val="28"/>
        </w:rPr>
        <w:t xml:space="preserve"> </w:t>
      </w:r>
      <w:r w:rsidR="00540BE9">
        <w:rPr>
          <w:rFonts w:ascii="Times New Roman" w:hAnsi="Times New Roman" w:cs="Times New Roman"/>
          <w:sz w:val="28"/>
          <w:szCs w:val="28"/>
          <w:lang w:val="en-US"/>
        </w:rPr>
        <w:t>HD</w:t>
      </w:r>
      <w:r w:rsidR="00966A4E" w:rsidRPr="009A2FA7">
        <w:rPr>
          <w:rFonts w:ascii="Times New Roman" w:hAnsi="Times New Roman" w:cs="Times New Roman"/>
          <w:sz w:val="28"/>
          <w:szCs w:val="28"/>
        </w:rPr>
        <w:t xml:space="preserve">. </w:t>
      </w:r>
      <w:r w:rsidRPr="009A2FA7">
        <w:rPr>
          <w:rFonts w:ascii="Times New Roman" w:hAnsi="Times New Roman" w:cs="Times New Roman"/>
          <w:sz w:val="28"/>
          <w:szCs w:val="28"/>
        </w:rPr>
        <w:t>Изображения должны быть достаточно четкими, чтобы человек мог увидеть дефект.</w:t>
      </w:r>
    </w:p>
    <w:p w14:paraId="01ADA938" w14:textId="622380D4" w:rsidR="00540BE9" w:rsidRPr="00540BE9" w:rsidRDefault="00540BE9" w:rsidP="009A2FA7">
      <w:pPr>
        <w:spacing w:after="0" w:line="360" w:lineRule="auto"/>
        <w:ind w:firstLine="709"/>
        <w:jc w:val="both"/>
        <w:rPr>
          <w:rFonts w:ascii="Times New Roman" w:hAnsi="Times New Roman" w:cs="Times New Roman"/>
          <w:color w:val="000000" w:themeColor="text1"/>
          <w:sz w:val="28"/>
          <w:szCs w:val="28"/>
        </w:rPr>
      </w:pPr>
      <w:r w:rsidRPr="00540BE9">
        <w:rPr>
          <w:rFonts w:ascii="Times New Roman" w:hAnsi="Times New Roman" w:cs="Times New Roman"/>
          <w:color w:val="000000" w:themeColor="text1"/>
          <w:sz w:val="28"/>
          <w:szCs w:val="28"/>
        </w:rPr>
        <w:t>Желательно, чтобы доля изображения, которую занимает дефект, составляла от 25%.</w:t>
      </w:r>
    </w:p>
    <w:p w14:paraId="65CED3EA" w14:textId="77777777" w:rsidR="00966A4E" w:rsidRDefault="00966A4E" w:rsidP="009A2FA7">
      <w:pPr>
        <w:spacing w:after="0" w:line="360" w:lineRule="auto"/>
        <w:ind w:firstLine="709"/>
        <w:jc w:val="both"/>
        <w:rPr>
          <w:rFonts w:ascii="Times New Roman" w:hAnsi="Times New Roman" w:cs="Times New Roman"/>
          <w:sz w:val="28"/>
          <w:szCs w:val="28"/>
        </w:rPr>
      </w:pPr>
      <w:r w:rsidRPr="009A2FA7">
        <w:rPr>
          <w:rFonts w:ascii="Times New Roman" w:hAnsi="Times New Roman" w:cs="Times New Roman"/>
          <w:sz w:val="28"/>
          <w:szCs w:val="28"/>
        </w:rPr>
        <w:t xml:space="preserve">На изображениях не должно быть лишних объектов: надписи, линейки и т. п. </w:t>
      </w:r>
      <w:r w:rsidR="009A2FA7">
        <w:rPr>
          <w:rFonts w:ascii="Times New Roman" w:hAnsi="Times New Roman" w:cs="Times New Roman"/>
          <w:sz w:val="28"/>
          <w:szCs w:val="28"/>
        </w:rPr>
        <w:t xml:space="preserve">Даты с фотографий лучше убрать. </w:t>
      </w:r>
      <w:r w:rsidRPr="009A2FA7">
        <w:rPr>
          <w:rFonts w:ascii="Times New Roman" w:hAnsi="Times New Roman" w:cs="Times New Roman"/>
          <w:sz w:val="28"/>
          <w:szCs w:val="28"/>
        </w:rPr>
        <w:t xml:space="preserve">Примеры </w:t>
      </w:r>
      <w:r w:rsidR="009A2FA7">
        <w:rPr>
          <w:rFonts w:ascii="Times New Roman" w:hAnsi="Times New Roman" w:cs="Times New Roman"/>
          <w:sz w:val="28"/>
          <w:szCs w:val="28"/>
        </w:rPr>
        <w:t xml:space="preserve">неподходящих изображений или изображений требующих дополнительной обработки </w:t>
      </w:r>
      <w:r w:rsidRPr="009A2FA7">
        <w:rPr>
          <w:rFonts w:ascii="Times New Roman" w:hAnsi="Times New Roman" w:cs="Times New Roman"/>
          <w:sz w:val="28"/>
          <w:szCs w:val="28"/>
        </w:rPr>
        <w:t xml:space="preserve">на </w:t>
      </w:r>
      <w:r w:rsidR="009A2FA7">
        <w:rPr>
          <w:rFonts w:ascii="Times New Roman" w:hAnsi="Times New Roman" w:cs="Times New Roman"/>
          <w:sz w:val="28"/>
          <w:szCs w:val="28"/>
        </w:rPr>
        <w:t>рисунках</w:t>
      </w:r>
      <w:r w:rsidRPr="009A2FA7">
        <w:rPr>
          <w:rFonts w:ascii="Times New Roman" w:hAnsi="Times New Roman" w:cs="Times New Roman"/>
          <w:sz w:val="28"/>
          <w:szCs w:val="28"/>
        </w:rPr>
        <w:t xml:space="preserve"> ниже</w:t>
      </w:r>
      <w:r w:rsidR="009A2FA7">
        <w:rPr>
          <w:rFonts w:ascii="Times New Roman" w:hAnsi="Times New Roman" w:cs="Times New Roman"/>
          <w:sz w:val="28"/>
          <w:szCs w:val="28"/>
        </w:rPr>
        <w:t>.</w:t>
      </w:r>
    </w:p>
    <w:p w14:paraId="4AA49478" w14:textId="77777777" w:rsidR="009A2FA7" w:rsidRDefault="009A2FA7" w:rsidP="009A2FA7">
      <w:pPr>
        <w:spacing w:after="0" w:line="360" w:lineRule="auto"/>
        <w:ind w:firstLine="709"/>
        <w:jc w:val="both"/>
        <w:rPr>
          <w:rFonts w:ascii="Times New Roman" w:hAnsi="Times New Roman" w:cs="Times New Roman"/>
          <w:sz w:val="28"/>
          <w:szCs w:val="28"/>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140"/>
      </w:tblGrid>
      <w:tr w:rsidR="00231209" w14:paraId="329F93F0" w14:textId="77777777" w:rsidTr="00231209">
        <w:trPr>
          <w:jc w:val="center"/>
        </w:trPr>
        <w:tc>
          <w:tcPr>
            <w:tcW w:w="5139" w:type="dxa"/>
            <w:vAlign w:val="center"/>
          </w:tcPr>
          <w:p w14:paraId="26E09EFB" w14:textId="77777777" w:rsidR="00231209" w:rsidRDefault="00231209" w:rsidP="00231209">
            <w:pPr>
              <w:spacing w:line="276" w:lineRule="auto"/>
              <w:jc w:val="right"/>
              <w:rPr>
                <w:rFonts w:ascii="Times New Roman" w:hAnsi="Times New Roman" w:cs="Times New Roman"/>
                <w:sz w:val="28"/>
                <w:szCs w:val="28"/>
              </w:rPr>
            </w:pPr>
            <w:r>
              <w:rPr>
                <w:noProof/>
                <w:lang w:eastAsia="ru-RU"/>
              </w:rPr>
              <w:drawing>
                <wp:inline distT="114300" distB="114300" distL="114300" distR="114300" wp14:anchorId="41D28142" wp14:editId="074CD9B5">
                  <wp:extent cx="2315135" cy="2442044"/>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9" cstate="print"/>
                          <a:srcRect/>
                          <a:stretch>
                            <a:fillRect/>
                          </a:stretch>
                        </pic:blipFill>
                        <pic:spPr>
                          <a:xfrm>
                            <a:off x="0" y="0"/>
                            <a:ext cx="2348028" cy="2476740"/>
                          </a:xfrm>
                          <a:prstGeom prst="rect">
                            <a:avLst/>
                          </a:prstGeom>
                          <a:ln/>
                        </pic:spPr>
                      </pic:pic>
                    </a:graphicData>
                  </a:graphic>
                </wp:inline>
              </w:drawing>
            </w:r>
          </w:p>
        </w:tc>
        <w:tc>
          <w:tcPr>
            <w:tcW w:w="5140" w:type="dxa"/>
            <w:vAlign w:val="center"/>
          </w:tcPr>
          <w:p w14:paraId="123FBF6E" w14:textId="77777777" w:rsidR="00231209" w:rsidRDefault="00231209" w:rsidP="00231209">
            <w:pPr>
              <w:spacing w:line="276" w:lineRule="auto"/>
              <w:rPr>
                <w:rFonts w:ascii="Times New Roman" w:hAnsi="Times New Roman" w:cs="Times New Roman"/>
                <w:sz w:val="28"/>
                <w:szCs w:val="28"/>
              </w:rPr>
            </w:pPr>
            <w:r>
              <w:rPr>
                <w:noProof/>
                <w:lang w:eastAsia="ru-RU"/>
              </w:rPr>
              <w:drawing>
                <wp:inline distT="114300" distB="114300" distL="114300" distR="114300" wp14:anchorId="2A73E4EB" wp14:editId="716004E9">
                  <wp:extent cx="2238805" cy="2396466"/>
                  <wp:effectExtent l="0" t="0" r="0" b="0"/>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00" cstate="print"/>
                          <a:srcRect l="6644" r="13430" b="18378"/>
                          <a:stretch/>
                        </pic:blipFill>
                        <pic:spPr bwMode="auto">
                          <a:xfrm>
                            <a:off x="0" y="0"/>
                            <a:ext cx="2267868" cy="2427576"/>
                          </a:xfrm>
                          <a:prstGeom prst="rect">
                            <a:avLst/>
                          </a:prstGeom>
                          <a:ln>
                            <a:noFill/>
                          </a:ln>
                          <a:extLst>
                            <a:ext uri="{53640926-AAD7-44D8-BBD7-CCE9431645EC}">
                              <a14:shadowObscured xmlns:a14="http://schemas.microsoft.com/office/drawing/2010/main"/>
                            </a:ext>
                          </a:extLst>
                        </pic:spPr>
                      </pic:pic>
                    </a:graphicData>
                  </a:graphic>
                </wp:inline>
              </w:drawing>
            </w:r>
          </w:p>
        </w:tc>
      </w:tr>
      <w:tr w:rsidR="00231209" w14:paraId="734B7C9F" w14:textId="77777777" w:rsidTr="00231209">
        <w:trPr>
          <w:jc w:val="center"/>
        </w:trPr>
        <w:tc>
          <w:tcPr>
            <w:tcW w:w="10279" w:type="dxa"/>
            <w:gridSpan w:val="2"/>
            <w:vAlign w:val="center"/>
          </w:tcPr>
          <w:p w14:paraId="2EFB21C6" w14:textId="77777777" w:rsidR="00231209" w:rsidRDefault="00231209" w:rsidP="00231209">
            <w:pPr>
              <w:spacing w:line="276" w:lineRule="auto"/>
              <w:jc w:val="center"/>
              <w:rPr>
                <w:rFonts w:ascii="Times New Roman" w:hAnsi="Times New Roman" w:cs="Times New Roman"/>
                <w:sz w:val="28"/>
                <w:szCs w:val="28"/>
              </w:rPr>
            </w:pPr>
            <w:r>
              <w:rPr>
                <w:noProof/>
                <w:lang w:eastAsia="ru-RU"/>
              </w:rPr>
              <w:drawing>
                <wp:inline distT="114300" distB="114300" distL="114300" distR="114300" wp14:anchorId="1963F3D7" wp14:editId="6EA6C8BC">
                  <wp:extent cx="4759325" cy="2913262"/>
                  <wp:effectExtent l="0" t="0" r="0" b="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01" cstate="print"/>
                          <a:srcRect l="1661" t="11258" r="805"/>
                          <a:stretch/>
                        </pic:blipFill>
                        <pic:spPr bwMode="auto">
                          <a:xfrm>
                            <a:off x="0" y="0"/>
                            <a:ext cx="4772085" cy="2921072"/>
                          </a:xfrm>
                          <a:prstGeom prst="rect">
                            <a:avLst/>
                          </a:prstGeom>
                          <a:ln>
                            <a:noFill/>
                          </a:ln>
                          <a:extLst>
                            <a:ext uri="{53640926-AAD7-44D8-BBD7-CCE9431645EC}">
                              <a14:shadowObscured xmlns:a14="http://schemas.microsoft.com/office/drawing/2010/main"/>
                            </a:ext>
                          </a:extLst>
                        </pic:spPr>
                      </pic:pic>
                    </a:graphicData>
                  </a:graphic>
                </wp:inline>
              </w:drawing>
            </w:r>
          </w:p>
        </w:tc>
      </w:tr>
      <w:tr w:rsidR="00231209" w14:paraId="3316BF84" w14:textId="77777777" w:rsidTr="00231209">
        <w:trPr>
          <w:jc w:val="center"/>
        </w:trPr>
        <w:tc>
          <w:tcPr>
            <w:tcW w:w="10279" w:type="dxa"/>
            <w:gridSpan w:val="2"/>
            <w:vAlign w:val="center"/>
          </w:tcPr>
          <w:p w14:paraId="31F8DBD8" w14:textId="77777777" w:rsidR="00231209" w:rsidRDefault="00231209" w:rsidP="00231209">
            <w:pPr>
              <w:spacing w:line="276" w:lineRule="auto"/>
              <w:jc w:val="center"/>
              <w:rPr>
                <w:rFonts w:ascii="Times New Roman" w:hAnsi="Times New Roman" w:cs="Times New Roman"/>
                <w:sz w:val="28"/>
                <w:szCs w:val="28"/>
              </w:rPr>
            </w:pPr>
            <w:r>
              <w:rPr>
                <w:noProof/>
                <w:lang w:eastAsia="ru-RU"/>
              </w:rPr>
              <w:lastRenderedPageBreak/>
              <w:drawing>
                <wp:inline distT="114300" distB="114300" distL="114300" distR="114300" wp14:anchorId="30C37B6D" wp14:editId="2F6FBC19">
                  <wp:extent cx="4733388" cy="2392325"/>
                  <wp:effectExtent l="0" t="0" r="0" b="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cstate="print"/>
                          <a:srcRect l="689" r="4983" b="1712"/>
                          <a:stretch>
                            <a:fillRect/>
                          </a:stretch>
                        </pic:blipFill>
                        <pic:spPr>
                          <a:xfrm>
                            <a:off x="0" y="0"/>
                            <a:ext cx="4765643" cy="2408627"/>
                          </a:xfrm>
                          <a:prstGeom prst="rect">
                            <a:avLst/>
                          </a:prstGeom>
                          <a:ln/>
                        </pic:spPr>
                      </pic:pic>
                    </a:graphicData>
                  </a:graphic>
                </wp:inline>
              </w:drawing>
            </w:r>
          </w:p>
        </w:tc>
      </w:tr>
    </w:tbl>
    <w:p w14:paraId="0ABE00D3" w14:textId="0E612A94" w:rsidR="00231209" w:rsidRPr="006C48D3" w:rsidRDefault="00231209" w:rsidP="00231209">
      <w:pPr>
        <w:spacing w:after="0" w:line="360" w:lineRule="auto"/>
        <w:jc w:val="center"/>
        <w:rPr>
          <w:rFonts w:ascii="Times New Roman" w:hAnsi="Times New Roman" w:cs="Times New Roman"/>
          <w:i/>
          <w:sz w:val="28"/>
          <w:szCs w:val="28"/>
        </w:rPr>
      </w:pPr>
      <w:r w:rsidRPr="006C48D3">
        <w:rPr>
          <w:rFonts w:ascii="Times New Roman" w:hAnsi="Times New Roman" w:cs="Times New Roman"/>
          <w:i/>
          <w:sz w:val="28"/>
          <w:szCs w:val="28"/>
        </w:rPr>
        <w:t xml:space="preserve">Рис. </w:t>
      </w:r>
      <w:r w:rsidR="0097407E">
        <w:rPr>
          <w:rFonts w:ascii="Times New Roman" w:hAnsi="Times New Roman" w:cs="Times New Roman"/>
          <w:i/>
          <w:sz w:val="28"/>
          <w:szCs w:val="28"/>
        </w:rPr>
        <w:t xml:space="preserve">54. </w:t>
      </w:r>
      <w:r w:rsidRPr="006C48D3">
        <w:rPr>
          <w:rFonts w:ascii="Times New Roman" w:hAnsi="Times New Roman" w:cs="Times New Roman"/>
          <w:i/>
          <w:sz w:val="28"/>
          <w:szCs w:val="28"/>
        </w:rPr>
        <w:t>Примеры изображений, неподходящих для обучения</w:t>
      </w:r>
    </w:p>
    <w:p w14:paraId="41B86ED2" w14:textId="77777777" w:rsidR="00DC168C" w:rsidRDefault="00DC168C" w:rsidP="008F67BA">
      <w:pPr>
        <w:spacing w:after="0" w:line="360" w:lineRule="auto"/>
        <w:ind w:firstLine="709"/>
        <w:jc w:val="both"/>
        <w:rPr>
          <w:rFonts w:ascii="Times New Roman" w:hAnsi="Times New Roman" w:cs="Times New Roman"/>
          <w:sz w:val="28"/>
          <w:szCs w:val="28"/>
        </w:rPr>
      </w:pPr>
    </w:p>
    <w:p w14:paraId="2A9CA676" w14:textId="705B0DAF" w:rsidR="008F67BA" w:rsidRPr="008F67BA" w:rsidRDefault="008F67BA" w:rsidP="008F67BA">
      <w:pPr>
        <w:spacing w:after="0" w:line="360" w:lineRule="auto"/>
        <w:ind w:firstLine="709"/>
        <w:jc w:val="both"/>
        <w:rPr>
          <w:rFonts w:ascii="Times New Roman" w:hAnsi="Times New Roman" w:cs="Times New Roman"/>
          <w:sz w:val="28"/>
          <w:szCs w:val="28"/>
        </w:rPr>
      </w:pPr>
      <w:r w:rsidRPr="008F67BA">
        <w:rPr>
          <w:rFonts w:ascii="Times New Roman" w:hAnsi="Times New Roman" w:cs="Times New Roman"/>
          <w:sz w:val="28"/>
          <w:szCs w:val="28"/>
        </w:rPr>
        <w:t>В случае, когда данных для обучения мало и необходимо добиться хорошей обобщающей способности от алгоритма, обычно прибегают к разного рода манипуляциям с данными.</w:t>
      </w:r>
    </w:p>
    <w:p w14:paraId="231295E0" w14:textId="3D3D70B9" w:rsidR="00D57F8E" w:rsidRDefault="008F67BA" w:rsidP="00231209">
      <w:pPr>
        <w:spacing w:after="0" w:line="360" w:lineRule="auto"/>
        <w:ind w:firstLine="709"/>
        <w:jc w:val="both"/>
        <w:rPr>
          <w:rFonts w:ascii="Times New Roman" w:hAnsi="Times New Roman" w:cs="Times New Roman"/>
          <w:sz w:val="28"/>
          <w:szCs w:val="28"/>
        </w:rPr>
      </w:pPr>
      <w:r w:rsidRPr="008F67BA">
        <w:rPr>
          <w:rFonts w:ascii="Times New Roman" w:hAnsi="Times New Roman" w:cs="Times New Roman"/>
          <w:sz w:val="28"/>
          <w:szCs w:val="28"/>
        </w:rPr>
        <w:t>Такие манипуляци</w:t>
      </w:r>
      <w:r>
        <w:rPr>
          <w:rFonts w:ascii="Times New Roman" w:hAnsi="Times New Roman" w:cs="Times New Roman"/>
          <w:sz w:val="28"/>
          <w:szCs w:val="28"/>
        </w:rPr>
        <w:t xml:space="preserve">и </w:t>
      </w:r>
      <w:r w:rsidRPr="008F67BA">
        <w:rPr>
          <w:rFonts w:ascii="Times New Roman" w:hAnsi="Times New Roman" w:cs="Times New Roman"/>
          <w:sz w:val="28"/>
          <w:szCs w:val="28"/>
        </w:rPr>
        <w:t xml:space="preserve">могут быть связаны как с процессом обучения (использование беггинга или дропаута), так и с процессом подготовки данных (аугментация данных). При решении </w:t>
      </w:r>
      <w:r>
        <w:rPr>
          <w:rFonts w:ascii="Times New Roman" w:hAnsi="Times New Roman" w:cs="Times New Roman"/>
          <w:sz w:val="28"/>
          <w:szCs w:val="28"/>
        </w:rPr>
        <w:t>данной</w:t>
      </w:r>
      <w:r w:rsidRPr="008F67BA">
        <w:rPr>
          <w:rFonts w:ascii="Times New Roman" w:hAnsi="Times New Roman" w:cs="Times New Roman"/>
          <w:sz w:val="28"/>
          <w:szCs w:val="28"/>
        </w:rPr>
        <w:t xml:space="preserve"> задачи, чтобы расширить исходный датасет небольшого размера, </w:t>
      </w:r>
      <w:r>
        <w:rPr>
          <w:rFonts w:ascii="Times New Roman" w:hAnsi="Times New Roman" w:cs="Times New Roman"/>
          <w:sz w:val="28"/>
          <w:szCs w:val="28"/>
        </w:rPr>
        <w:t>применялась</w:t>
      </w:r>
      <w:r w:rsidRPr="008F67BA">
        <w:rPr>
          <w:rFonts w:ascii="Times New Roman" w:hAnsi="Times New Roman" w:cs="Times New Roman"/>
          <w:sz w:val="28"/>
          <w:szCs w:val="28"/>
        </w:rPr>
        <w:t xml:space="preserve"> аугментаци</w:t>
      </w:r>
      <w:r>
        <w:rPr>
          <w:rFonts w:ascii="Times New Roman" w:hAnsi="Times New Roman" w:cs="Times New Roman"/>
          <w:sz w:val="28"/>
          <w:szCs w:val="28"/>
        </w:rPr>
        <w:t>я</w:t>
      </w:r>
      <w:r w:rsidRPr="008F67BA">
        <w:rPr>
          <w:rFonts w:ascii="Times New Roman" w:hAnsi="Times New Roman" w:cs="Times New Roman"/>
          <w:sz w:val="28"/>
          <w:szCs w:val="28"/>
        </w:rPr>
        <w:t xml:space="preserve"> данных </w:t>
      </w:r>
      <w:r>
        <w:rPr>
          <w:rFonts w:ascii="Times New Roman" w:hAnsi="Times New Roman" w:cs="Times New Roman"/>
          <w:sz w:val="28"/>
          <w:szCs w:val="28"/>
        </w:rPr>
        <w:t>–</w:t>
      </w:r>
      <w:r w:rsidRPr="008F67BA">
        <w:rPr>
          <w:rFonts w:ascii="Times New Roman" w:hAnsi="Times New Roman" w:cs="Times New Roman"/>
          <w:sz w:val="28"/>
          <w:szCs w:val="28"/>
        </w:rPr>
        <w:t xml:space="preserve"> различны</w:t>
      </w:r>
      <w:r>
        <w:rPr>
          <w:rFonts w:ascii="Times New Roman" w:hAnsi="Times New Roman" w:cs="Times New Roman"/>
          <w:sz w:val="28"/>
          <w:szCs w:val="28"/>
        </w:rPr>
        <w:t>е</w:t>
      </w:r>
      <w:r w:rsidRPr="008F67BA">
        <w:rPr>
          <w:rFonts w:ascii="Times New Roman" w:hAnsi="Times New Roman" w:cs="Times New Roman"/>
          <w:sz w:val="28"/>
          <w:szCs w:val="28"/>
        </w:rPr>
        <w:t xml:space="preserve"> преобразования исходных данных, таки</w:t>
      </w:r>
      <w:r>
        <w:rPr>
          <w:rFonts w:ascii="Times New Roman" w:hAnsi="Times New Roman" w:cs="Times New Roman"/>
          <w:sz w:val="28"/>
          <w:szCs w:val="28"/>
        </w:rPr>
        <w:t>е</w:t>
      </w:r>
      <w:r w:rsidRPr="008F67BA">
        <w:rPr>
          <w:rFonts w:ascii="Times New Roman" w:hAnsi="Times New Roman" w:cs="Times New Roman"/>
          <w:sz w:val="28"/>
          <w:szCs w:val="28"/>
        </w:rPr>
        <w:t xml:space="preserve"> как добавление шума к изображению, различны</w:t>
      </w:r>
      <w:r>
        <w:rPr>
          <w:rFonts w:ascii="Times New Roman" w:hAnsi="Times New Roman" w:cs="Times New Roman"/>
          <w:sz w:val="28"/>
          <w:szCs w:val="28"/>
        </w:rPr>
        <w:t>е</w:t>
      </w:r>
      <w:r w:rsidRPr="008F67BA">
        <w:rPr>
          <w:rFonts w:ascii="Times New Roman" w:hAnsi="Times New Roman" w:cs="Times New Roman"/>
          <w:sz w:val="28"/>
          <w:szCs w:val="28"/>
        </w:rPr>
        <w:t xml:space="preserve"> поворот</w:t>
      </w:r>
      <w:r>
        <w:rPr>
          <w:rFonts w:ascii="Times New Roman" w:hAnsi="Times New Roman" w:cs="Times New Roman"/>
          <w:sz w:val="28"/>
          <w:szCs w:val="28"/>
        </w:rPr>
        <w:t>ы</w:t>
      </w:r>
      <w:r w:rsidRPr="008F67BA">
        <w:rPr>
          <w:rFonts w:ascii="Times New Roman" w:hAnsi="Times New Roman" w:cs="Times New Roman"/>
          <w:sz w:val="28"/>
          <w:szCs w:val="28"/>
        </w:rPr>
        <w:t xml:space="preserve"> и растяжения, обесцвечивание и </w:t>
      </w:r>
      <w:r>
        <w:rPr>
          <w:rFonts w:ascii="Times New Roman" w:hAnsi="Times New Roman" w:cs="Times New Roman"/>
          <w:sz w:val="28"/>
          <w:szCs w:val="28"/>
        </w:rPr>
        <w:t>т.д</w:t>
      </w:r>
      <w:r w:rsidRPr="008F67BA">
        <w:rPr>
          <w:rFonts w:ascii="Times New Roman" w:hAnsi="Times New Roman" w:cs="Times New Roman"/>
          <w:sz w:val="28"/>
          <w:szCs w:val="28"/>
        </w:rPr>
        <w:t>. Для обеих архитектур были подготовлены одинаковые датасеты с аугментированными изображениями, хотя стоит отметить, что у обоих фреймворков</w:t>
      </w:r>
      <w:r w:rsidR="00BE0081">
        <w:rPr>
          <w:rFonts w:ascii="Times New Roman" w:hAnsi="Times New Roman" w:cs="Times New Roman"/>
          <w:sz w:val="28"/>
          <w:szCs w:val="28"/>
        </w:rPr>
        <w:t xml:space="preserve"> </w:t>
      </w:r>
      <w:r w:rsidRPr="008F67BA">
        <w:rPr>
          <w:rFonts w:ascii="Times New Roman" w:hAnsi="Times New Roman" w:cs="Times New Roman"/>
          <w:sz w:val="28"/>
          <w:szCs w:val="28"/>
        </w:rPr>
        <w:t>есть встроенные возможности автоматической аугментации в процессе обучения</w:t>
      </w:r>
      <w:r>
        <w:rPr>
          <w:rFonts w:ascii="Times New Roman" w:hAnsi="Times New Roman" w:cs="Times New Roman"/>
          <w:sz w:val="28"/>
          <w:szCs w:val="28"/>
        </w:rPr>
        <w:t>.</w:t>
      </w:r>
    </w:p>
    <w:p w14:paraId="42FA9AD4" w14:textId="77777777" w:rsidR="00D57F8E" w:rsidRPr="00231209" w:rsidRDefault="00D57F8E" w:rsidP="00231209">
      <w:pPr>
        <w:spacing w:after="0" w:line="360" w:lineRule="auto"/>
        <w:ind w:firstLine="709"/>
        <w:jc w:val="both"/>
        <w:rPr>
          <w:rFonts w:ascii="Times New Roman" w:hAnsi="Times New Roman" w:cs="Times New Roman"/>
          <w:sz w:val="28"/>
          <w:szCs w:val="28"/>
        </w:rPr>
      </w:pPr>
    </w:p>
    <w:p w14:paraId="4471430E" w14:textId="7C1F950D" w:rsidR="00966A4E" w:rsidRPr="00B865AC" w:rsidRDefault="00966A4E" w:rsidP="00B865AC">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61" w:name="_h6j8ibpbvp5p" w:colFirst="0" w:colLast="0"/>
      <w:bookmarkStart w:id="62" w:name="_Toc50732747"/>
      <w:bookmarkEnd w:id="61"/>
      <w:r w:rsidRPr="00B865AC">
        <w:rPr>
          <w:rFonts w:ascii="Times New Roman" w:hAnsi="Times New Roman" w:cs="Times New Roman"/>
          <w:i/>
          <w:color w:val="000000" w:themeColor="text1"/>
          <w:sz w:val="28"/>
          <w:szCs w:val="28"/>
        </w:rPr>
        <w:t>4.</w:t>
      </w:r>
      <w:r w:rsidR="00C623EC">
        <w:rPr>
          <w:rFonts w:ascii="Times New Roman" w:hAnsi="Times New Roman" w:cs="Times New Roman"/>
          <w:i/>
          <w:color w:val="000000" w:themeColor="text1"/>
          <w:sz w:val="28"/>
          <w:szCs w:val="28"/>
        </w:rPr>
        <w:t>4</w:t>
      </w:r>
      <w:r w:rsidRPr="00B865AC">
        <w:rPr>
          <w:rFonts w:ascii="Times New Roman" w:hAnsi="Times New Roman" w:cs="Times New Roman"/>
          <w:i/>
          <w:color w:val="000000" w:themeColor="text1"/>
          <w:sz w:val="28"/>
          <w:szCs w:val="28"/>
        </w:rPr>
        <w:t xml:space="preserve"> Анализ возможности и условия достижения заданной точности</w:t>
      </w:r>
      <w:bookmarkEnd w:id="62"/>
    </w:p>
    <w:p w14:paraId="482650D1" w14:textId="77777777" w:rsidR="00B865AC" w:rsidRDefault="00B865AC" w:rsidP="00B865AC">
      <w:pPr>
        <w:spacing w:after="0" w:line="360" w:lineRule="auto"/>
        <w:ind w:firstLine="709"/>
        <w:jc w:val="both"/>
        <w:rPr>
          <w:rFonts w:ascii="Times New Roman" w:hAnsi="Times New Roman" w:cs="Times New Roman"/>
          <w:sz w:val="28"/>
          <w:szCs w:val="28"/>
        </w:rPr>
      </w:pPr>
    </w:p>
    <w:p w14:paraId="00F74EE0" w14:textId="77777777" w:rsidR="0090174E" w:rsidRDefault="00966A4E" w:rsidP="00B865AC">
      <w:pPr>
        <w:spacing w:after="0" w:line="360" w:lineRule="auto"/>
        <w:ind w:firstLine="709"/>
        <w:jc w:val="both"/>
        <w:rPr>
          <w:rFonts w:ascii="Times New Roman" w:hAnsi="Times New Roman" w:cs="Times New Roman"/>
          <w:sz w:val="28"/>
          <w:szCs w:val="28"/>
        </w:rPr>
      </w:pPr>
      <w:r w:rsidRPr="00B865AC">
        <w:rPr>
          <w:rFonts w:ascii="Times New Roman" w:hAnsi="Times New Roman" w:cs="Times New Roman"/>
          <w:sz w:val="28"/>
          <w:szCs w:val="28"/>
        </w:rPr>
        <w:t>Для достижени</w:t>
      </w:r>
      <w:r w:rsidR="00B865AC">
        <w:rPr>
          <w:rFonts w:ascii="Times New Roman" w:hAnsi="Times New Roman" w:cs="Times New Roman"/>
          <w:sz w:val="28"/>
          <w:szCs w:val="28"/>
        </w:rPr>
        <w:t>я</w:t>
      </w:r>
      <w:r w:rsidRPr="00B865AC">
        <w:rPr>
          <w:rFonts w:ascii="Times New Roman" w:hAnsi="Times New Roman" w:cs="Times New Roman"/>
          <w:sz w:val="28"/>
          <w:szCs w:val="28"/>
        </w:rPr>
        <w:t xml:space="preserve"> более высоких показателей качества, потенциально можно</w:t>
      </w:r>
      <w:r w:rsidR="0090174E">
        <w:rPr>
          <w:rFonts w:ascii="Times New Roman" w:hAnsi="Times New Roman" w:cs="Times New Roman"/>
          <w:sz w:val="28"/>
          <w:szCs w:val="28"/>
        </w:rPr>
        <w:t>:</w:t>
      </w:r>
    </w:p>
    <w:p w14:paraId="2A999EE6" w14:textId="77777777" w:rsidR="0090174E" w:rsidRDefault="0090174E"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966A4E" w:rsidRPr="00B865AC">
        <w:rPr>
          <w:rFonts w:ascii="Times New Roman" w:hAnsi="Times New Roman" w:cs="Times New Roman"/>
          <w:sz w:val="28"/>
          <w:szCs w:val="28"/>
        </w:rPr>
        <w:t xml:space="preserve"> использовать другой тип разметки (разметка полигональными масками)</w:t>
      </w:r>
      <w:r>
        <w:rPr>
          <w:rFonts w:ascii="Times New Roman" w:hAnsi="Times New Roman" w:cs="Times New Roman"/>
          <w:sz w:val="28"/>
          <w:szCs w:val="28"/>
        </w:rPr>
        <w:t>;</w:t>
      </w:r>
    </w:p>
    <w:p w14:paraId="6271A7E2" w14:textId="77777777" w:rsidR="0090174E" w:rsidRDefault="0090174E"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провести дополнительное исследование гиперпараметров;</w:t>
      </w:r>
    </w:p>
    <w:p w14:paraId="3D4275A3" w14:textId="77777777" w:rsidR="0090174E" w:rsidRDefault="0090174E"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добавить третью архитектуру;</w:t>
      </w:r>
    </w:p>
    <w:p w14:paraId="39A7B8FE" w14:textId="77777777" w:rsidR="0090174E" w:rsidRDefault="0090174E"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изменить логику работы с метриками;</w:t>
      </w:r>
    </w:p>
    <w:p w14:paraId="7270CCC0" w14:textId="77777777" w:rsidR="00966A4E" w:rsidRDefault="0090174E"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66A4E" w:rsidRPr="00B865AC">
        <w:rPr>
          <w:rFonts w:ascii="Times New Roman" w:hAnsi="Times New Roman" w:cs="Times New Roman"/>
          <w:sz w:val="28"/>
          <w:szCs w:val="28"/>
        </w:rPr>
        <w:t>увеличить число примеров в обучающей выборке</w:t>
      </w:r>
      <w:r>
        <w:rPr>
          <w:rFonts w:ascii="Times New Roman" w:hAnsi="Times New Roman" w:cs="Times New Roman"/>
          <w:sz w:val="28"/>
          <w:szCs w:val="28"/>
        </w:rPr>
        <w:t>;</w:t>
      </w:r>
    </w:p>
    <w:p w14:paraId="6C6BD1D7" w14:textId="77777777" w:rsidR="0090174E" w:rsidRDefault="0090174E"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улучшить характеристики генератора синтетических данных (</w:t>
      </w:r>
      <w:r w:rsidRPr="0090174E">
        <w:rPr>
          <w:rFonts w:ascii="Times New Roman" w:hAnsi="Times New Roman" w:cs="Times New Roman"/>
          <w:sz w:val="28"/>
          <w:szCs w:val="28"/>
        </w:rPr>
        <w:t>доработать относительно комментариев</w:t>
      </w:r>
      <w:r>
        <w:rPr>
          <w:rFonts w:ascii="Times New Roman" w:hAnsi="Times New Roman" w:cs="Times New Roman"/>
          <w:sz w:val="28"/>
          <w:szCs w:val="28"/>
        </w:rPr>
        <w:t xml:space="preserve"> Заказчика</w:t>
      </w:r>
      <w:r w:rsidRPr="0090174E">
        <w:rPr>
          <w:rFonts w:ascii="Times New Roman" w:hAnsi="Times New Roman" w:cs="Times New Roman"/>
          <w:sz w:val="28"/>
          <w:szCs w:val="28"/>
        </w:rPr>
        <w:t>, добавить артефакты (блики, отражения), увеличить вариативность сцены, упрощение работы, увеличить точность масок</w:t>
      </w:r>
      <w:r>
        <w:rPr>
          <w:rFonts w:ascii="Times New Roman" w:hAnsi="Times New Roman" w:cs="Times New Roman"/>
          <w:sz w:val="28"/>
          <w:szCs w:val="28"/>
        </w:rPr>
        <w:t>);</w:t>
      </w:r>
    </w:p>
    <w:p w14:paraId="7F5E1B1D" w14:textId="77777777" w:rsidR="0090174E" w:rsidRDefault="0090174E" w:rsidP="00B865AC">
      <w:pPr>
        <w:spacing w:after="0" w:line="360" w:lineRule="auto"/>
        <w:ind w:firstLine="709"/>
        <w:jc w:val="both"/>
        <w:rPr>
          <w:rFonts w:ascii="Times New Roman" w:hAnsi="Times New Roman" w:cs="Times New Roman"/>
          <w:sz w:val="28"/>
          <w:szCs w:val="28"/>
        </w:rPr>
      </w:pPr>
    </w:p>
    <w:p w14:paraId="23D6C9B8" w14:textId="150D02D1" w:rsidR="00966A4E" w:rsidRPr="00B865AC" w:rsidRDefault="00966A4E" w:rsidP="00B865AC">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63" w:name="_nl87s71468n5" w:colFirst="0" w:colLast="0"/>
      <w:bookmarkStart w:id="64" w:name="_Toc50732748"/>
      <w:bookmarkEnd w:id="63"/>
      <w:r w:rsidRPr="00B865AC">
        <w:rPr>
          <w:rFonts w:ascii="Times New Roman" w:hAnsi="Times New Roman" w:cs="Times New Roman"/>
          <w:i/>
          <w:color w:val="000000" w:themeColor="text1"/>
          <w:sz w:val="28"/>
          <w:szCs w:val="28"/>
        </w:rPr>
        <w:t>4.</w:t>
      </w:r>
      <w:r w:rsidR="00C623EC">
        <w:rPr>
          <w:rFonts w:ascii="Times New Roman" w:hAnsi="Times New Roman" w:cs="Times New Roman"/>
          <w:i/>
          <w:color w:val="000000" w:themeColor="text1"/>
          <w:sz w:val="28"/>
          <w:szCs w:val="28"/>
        </w:rPr>
        <w:t>5</w:t>
      </w:r>
      <w:r w:rsidRPr="00B865AC">
        <w:rPr>
          <w:rFonts w:ascii="Times New Roman" w:hAnsi="Times New Roman" w:cs="Times New Roman"/>
          <w:i/>
          <w:color w:val="000000" w:themeColor="text1"/>
          <w:sz w:val="28"/>
          <w:szCs w:val="28"/>
        </w:rPr>
        <w:t xml:space="preserve"> Сравнение вариантов по требованиям к вычислительным мощностям</w:t>
      </w:r>
      <w:bookmarkEnd w:id="64"/>
    </w:p>
    <w:p w14:paraId="02055C55" w14:textId="77777777" w:rsidR="00B865AC" w:rsidRDefault="00B865AC" w:rsidP="00B865AC">
      <w:pPr>
        <w:spacing w:after="0" w:line="360" w:lineRule="auto"/>
        <w:ind w:firstLine="709"/>
        <w:jc w:val="both"/>
        <w:rPr>
          <w:rFonts w:ascii="Times New Roman" w:hAnsi="Times New Roman" w:cs="Times New Roman"/>
          <w:sz w:val="28"/>
          <w:szCs w:val="28"/>
        </w:rPr>
      </w:pPr>
    </w:p>
    <w:p w14:paraId="22B3DD1B" w14:textId="77777777" w:rsidR="00966A4E" w:rsidRPr="00B865AC" w:rsidRDefault="00966A4E" w:rsidP="00B865AC">
      <w:pPr>
        <w:spacing w:after="0" w:line="360" w:lineRule="auto"/>
        <w:ind w:firstLine="709"/>
        <w:jc w:val="both"/>
        <w:rPr>
          <w:rFonts w:ascii="Times New Roman" w:hAnsi="Times New Roman" w:cs="Times New Roman"/>
          <w:sz w:val="28"/>
          <w:szCs w:val="28"/>
        </w:rPr>
      </w:pPr>
      <w:r w:rsidRPr="00B865AC">
        <w:rPr>
          <w:rFonts w:ascii="Times New Roman" w:hAnsi="Times New Roman" w:cs="Times New Roman"/>
          <w:sz w:val="28"/>
          <w:szCs w:val="28"/>
        </w:rPr>
        <w:t>Для всех моделей нужен компьютер со следующими характеристик</w:t>
      </w:r>
      <w:r w:rsidR="00B865AC" w:rsidRPr="00B865AC">
        <w:rPr>
          <w:rFonts w:ascii="Times New Roman" w:hAnsi="Times New Roman" w:cs="Times New Roman"/>
          <w:sz w:val="28"/>
          <w:szCs w:val="28"/>
        </w:rPr>
        <w:t>ам</w:t>
      </w:r>
      <w:r w:rsidRPr="00B865AC">
        <w:rPr>
          <w:rFonts w:ascii="Times New Roman" w:hAnsi="Times New Roman" w:cs="Times New Roman"/>
          <w:sz w:val="28"/>
          <w:szCs w:val="28"/>
        </w:rPr>
        <w:t>и:</w:t>
      </w:r>
    </w:p>
    <w:p w14:paraId="69361F70" w14:textId="77777777" w:rsidR="00966A4E" w:rsidRPr="00B865AC" w:rsidRDefault="00B865AC"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66A4E" w:rsidRPr="00B865AC">
        <w:rPr>
          <w:rFonts w:ascii="Times New Roman" w:hAnsi="Times New Roman" w:cs="Times New Roman"/>
          <w:sz w:val="28"/>
          <w:szCs w:val="28"/>
        </w:rPr>
        <w:t>Восьмиядерный процессор.</w:t>
      </w:r>
    </w:p>
    <w:p w14:paraId="5C60F93B" w14:textId="77777777" w:rsidR="00966A4E" w:rsidRDefault="00B865AC"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66A4E" w:rsidRPr="00B865AC">
        <w:rPr>
          <w:rFonts w:ascii="Times New Roman" w:hAnsi="Times New Roman" w:cs="Times New Roman"/>
          <w:sz w:val="28"/>
          <w:szCs w:val="28"/>
        </w:rPr>
        <w:t>32GB оперативной памяти или больше.</w:t>
      </w:r>
    </w:p>
    <w:p w14:paraId="7B4A6737" w14:textId="77777777" w:rsidR="00D607C8" w:rsidRPr="00B865AC" w:rsidRDefault="00D607C8" w:rsidP="00D607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B865AC">
        <w:rPr>
          <w:rFonts w:ascii="Times New Roman" w:hAnsi="Times New Roman" w:cs="Times New Roman"/>
          <w:sz w:val="28"/>
          <w:szCs w:val="28"/>
        </w:rPr>
        <w:t>Linux Ubuntu 18.04 или выше.</w:t>
      </w:r>
    </w:p>
    <w:p w14:paraId="0F463BB5" w14:textId="77777777" w:rsidR="00966A4E" w:rsidRPr="00B865AC" w:rsidRDefault="00B865AC"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66A4E" w:rsidRPr="00B865AC">
        <w:rPr>
          <w:rFonts w:ascii="Times New Roman" w:hAnsi="Times New Roman" w:cs="Times New Roman"/>
          <w:sz w:val="28"/>
          <w:szCs w:val="28"/>
        </w:rPr>
        <w:t>Минимум одна видеокарта с поддержкой технологии CUDA 10.1 или выше, с минимальным объёмом оперативной памяти 11 GB. Рекомендуются иметь несколько видеокарт с объёмом памяти по 16 GB.</w:t>
      </w:r>
    </w:p>
    <w:p w14:paraId="3D0E9491" w14:textId="77777777" w:rsidR="00966A4E" w:rsidRDefault="00B865AC"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66A4E" w:rsidRPr="00B865AC">
        <w:rPr>
          <w:rFonts w:ascii="Times New Roman" w:hAnsi="Times New Roman" w:cs="Times New Roman"/>
          <w:sz w:val="28"/>
          <w:szCs w:val="28"/>
        </w:rPr>
        <w:t>Docker 19.03 или выше.</w:t>
      </w:r>
    </w:p>
    <w:p w14:paraId="736644F5" w14:textId="77777777" w:rsidR="00B865AC" w:rsidRPr="00B865AC" w:rsidRDefault="00B865AC" w:rsidP="00B865AC">
      <w:pPr>
        <w:spacing w:after="0" w:line="360" w:lineRule="auto"/>
        <w:ind w:firstLine="709"/>
        <w:jc w:val="both"/>
        <w:rPr>
          <w:rFonts w:ascii="Times New Roman" w:hAnsi="Times New Roman" w:cs="Times New Roman"/>
          <w:sz w:val="28"/>
          <w:szCs w:val="28"/>
        </w:rPr>
      </w:pPr>
    </w:p>
    <w:p w14:paraId="35705361" w14:textId="2188CF9A" w:rsidR="00966A4E" w:rsidRPr="00B865AC" w:rsidRDefault="00966A4E" w:rsidP="00B865AC">
      <w:pPr>
        <w:pStyle w:val="2"/>
        <w:numPr>
          <w:ilvl w:val="0"/>
          <w:numId w:val="0"/>
        </w:numPr>
        <w:spacing w:before="0" w:line="360" w:lineRule="auto"/>
        <w:ind w:left="709"/>
        <w:rPr>
          <w:rFonts w:ascii="Times New Roman" w:hAnsi="Times New Roman" w:cs="Times New Roman"/>
          <w:i/>
          <w:color w:val="000000" w:themeColor="text1"/>
          <w:sz w:val="28"/>
          <w:szCs w:val="28"/>
        </w:rPr>
      </w:pPr>
      <w:bookmarkStart w:id="65" w:name="_jfyqy42w2wy2" w:colFirst="0" w:colLast="0"/>
      <w:bookmarkStart w:id="66" w:name="_Toc50732749"/>
      <w:bookmarkEnd w:id="65"/>
      <w:r w:rsidRPr="00B865AC">
        <w:rPr>
          <w:rFonts w:ascii="Times New Roman" w:hAnsi="Times New Roman" w:cs="Times New Roman"/>
          <w:i/>
          <w:color w:val="000000" w:themeColor="text1"/>
          <w:sz w:val="28"/>
          <w:szCs w:val="28"/>
        </w:rPr>
        <w:t>4.</w:t>
      </w:r>
      <w:r w:rsidR="00C623EC">
        <w:rPr>
          <w:rFonts w:ascii="Times New Roman" w:hAnsi="Times New Roman" w:cs="Times New Roman"/>
          <w:i/>
          <w:color w:val="000000" w:themeColor="text1"/>
          <w:sz w:val="28"/>
          <w:szCs w:val="28"/>
        </w:rPr>
        <w:t>6</w:t>
      </w:r>
      <w:r w:rsidRPr="00B865AC">
        <w:rPr>
          <w:rFonts w:ascii="Times New Roman" w:hAnsi="Times New Roman" w:cs="Times New Roman"/>
          <w:i/>
          <w:color w:val="000000" w:themeColor="text1"/>
          <w:sz w:val="28"/>
          <w:szCs w:val="28"/>
        </w:rPr>
        <w:t xml:space="preserve"> Сравнение вариантов по вычислительному времени</w:t>
      </w:r>
      <w:bookmarkEnd w:id="66"/>
    </w:p>
    <w:p w14:paraId="313B8B21" w14:textId="77777777" w:rsidR="00B865AC" w:rsidRDefault="00B865AC" w:rsidP="00B865AC">
      <w:pPr>
        <w:spacing w:after="0" w:line="360" w:lineRule="auto"/>
        <w:ind w:firstLine="709"/>
        <w:jc w:val="both"/>
        <w:rPr>
          <w:rFonts w:ascii="Times New Roman" w:hAnsi="Times New Roman" w:cs="Times New Roman"/>
          <w:sz w:val="28"/>
          <w:szCs w:val="28"/>
        </w:rPr>
      </w:pPr>
    </w:p>
    <w:p w14:paraId="267C9A5C" w14:textId="247F122A" w:rsidR="00A9300C" w:rsidRDefault="00A9300C" w:rsidP="00B865AC">
      <w:pPr>
        <w:spacing w:after="0" w:line="360" w:lineRule="auto"/>
        <w:ind w:firstLine="709"/>
        <w:jc w:val="both"/>
        <w:rPr>
          <w:rFonts w:ascii="Times New Roman" w:hAnsi="Times New Roman" w:cs="Times New Roman"/>
          <w:sz w:val="28"/>
          <w:szCs w:val="28"/>
        </w:rPr>
      </w:pPr>
      <w:r w:rsidRPr="00A9300C">
        <w:rPr>
          <w:rFonts w:ascii="Times New Roman" w:hAnsi="Times New Roman" w:cs="Times New Roman"/>
          <w:sz w:val="28"/>
          <w:szCs w:val="28"/>
        </w:rPr>
        <w:t>Помимо метрик качества задачи детекции, на практике также важны технические метрики реализации, такие как скорость работы сети и место в памяти, которое сеть занимает, также важным фактором может стать время, необходимое для обучения.</w:t>
      </w:r>
    </w:p>
    <w:p w14:paraId="3844123E" w14:textId="77777777" w:rsidR="00A9300C" w:rsidRDefault="00A9300C" w:rsidP="00B865AC">
      <w:pPr>
        <w:spacing w:after="0" w:line="360" w:lineRule="auto"/>
        <w:ind w:firstLine="709"/>
        <w:jc w:val="both"/>
        <w:rPr>
          <w:rFonts w:ascii="Times New Roman" w:hAnsi="Times New Roman" w:cs="Times New Roman"/>
          <w:sz w:val="28"/>
          <w:szCs w:val="28"/>
        </w:rPr>
      </w:pPr>
    </w:p>
    <w:p w14:paraId="54553120" w14:textId="4B26C7DB" w:rsidR="00966A4E" w:rsidRPr="00B865AC" w:rsidRDefault="00D607C8" w:rsidP="00A9300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w:t>
      </w:r>
      <w:r w:rsidR="00A96562">
        <w:rPr>
          <w:rFonts w:ascii="Times New Roman" w:hAnsi="Times New Roman" w:cs="Times New Roman"/>
          <w:sz w:val="28"/>
          <w:szCs w:val="28"/>
        </w:rPr>
        <w:t xml:space="preserve"> 39</w:t>
      </w:r>
      <w:r>
        <w:rPr>
          <w:rFonts w:ascii="Times New Roman" w:hAnsi="Times New Roman" w:cs="Times New Roman"/>
          <w:sz w:val="28"/>
          <w:szCs w:val="28"/>
        </w:rPr>
        <w:t xml:space="preserve">. </w:t>
      </w:r>
      <w:r w:rsidRPr="00D607C8">
        <w:rPr>
          <w:rFonts w:ascii="Times New Roman" w:hAnsi="Times New Roman" w:cs="Times New Roman"/>
          <w:sz w:val="28"/>
          <w:szCs w:val="28"/>
        </w:rPr>
        <w:t>Сравнение технических метрик для выбранных архитектур для процесса использования</w:t>
      </w:r>
    </w:p>
    <w:tbl>
      <w:tblPr>
        <w:tblW w:w="100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845"/>
        <w:gridCol w:w="2694"/>
        <w:gridCol w:w="2257"/>
      </w:tblGrid>
      <w:tr w:rsidR="00966A4E" w:rsidRPr="00B865AC" w14:paraId="425A465C" w14:textId="77777777" w:rsidTr="00B865AC">
        <w:tc>
          <w:tcPr>
            <w:tcW w:w="2258" w:type="dxa"/>
            <w:shd w:val="clear" w:color="auto" w:fill="auto"/>
            <w:tcMar>
              <w:top w:w="100" w:type="dxa"/>
              <w:left w:w="100" w:type="dxa"/>
              <w:bottom w:w="100" w:type="dxa"/>
              <w:right w:w="100" w:type="dxa"/>
            </w:tcMar>
            <w:vAlign w:val="center"/>
          </w:tcPr>
          <w:p w14:paraId="634A850B" w14:textId="77777777" w:rsidR="00966A4E" w:rsidRPr="00A9300C" w:rsidRDefault="00966A4E" w:rsidP="00B865AC">
            <w:pPr>
              <w:widowControl w:val="0"/>
              <w:spacing w:after="0" w:line="240" w:lineRule="auto"/>
              <w:jc w:val="center"/>
              <w:rPr>
                <w:rFonts w:ascii="Times New Roman" w:hAnsi="Times New Roman" w:cs="Times New Roman"/>
                <w:b/>
                <w:sz w:val="26"/>
                <w:szCs w:val="26"/>
              </w:rPr>
            </w:pPr>
            <w:r w:rsidRPr="00A9300C">
              <w:rPr>
                <w:rFonts w:ascii="Times New Roman" w:hAnsi="Times New Roman" w:cs="Times New Roman"/>
                <w:b/>
                <w:sz w:val="26"/>
                <w:szCs w:val="26"/>
              </w:rPr>
              <w:t>Название модели</w:t>
            </w:r>
          </w:p>
        </w:tc>
        <w:tc>
          <w:tcPr>
            <w:tcW w:w="2845" w:type="dxa"/>
            <w:shd w:val="clear" w:color="auto" w:fill="auto"/>
            <w:tcMar>
              <w:top w:w="100" w:type="dxa"/>
              <w:left w:w="100" w:type="dxa"/>
              <w:bottom w:w="100" w:type="dxa"/>
              <w:right w:w="100" w:type="dxa"/>
            </w:tcMar>
            <w:vAlign w:val="center"/>
          </w:tcPr>
          <w:p w14:paraId="3CDEF0D4" w14:textId="49DBB5DC" w:rsidR="00966A4E" w:rsidRPr="00A9300C" w:rsidRDefault="00966A4E" w:rsidP="00255C51">
            <w:pPr>
              <w:widowControl w:val="0"/>
              <w:spacing w:after="0" w:line="240" w:lineRule="auto"/>
              <w:jc w:val="center"/>
              <w:rPr>
                <w:rFonts w:ascii="Times New Roman" w:hAnsi="Times New Roman" w:cs="Times New Roman"/>
                <w:b/>
                <w:sz w:val="26"/>
                <w:szCs w:val="26"/>
              </w:rPr>
            </w:pPr>
            <w:r w:rsidRPr="00A9300C">
              <w:rPr>
                <w:rFonts w:ascii="Times New Roman" w:hAnsi="Times New Roman" w:cs="Times New Roman"/>
                <w:b/>
                <w:sz w:val="26"/>
                <w:szCs w:val="26"/>
              </w:rPr>
              <w:t>Среднее время обработки одной фотографии на CPU*</w:t>
            </w:r>
          </w:p>
        </w:tc>
        <w:tc>
          <w:tcPr>
            <w:tcW w:w="2694" w:type="dxa"/>
            <w:shd w:val="clear" w:color="auto" w:fill="auto"/>
            <w:tcMar>
              <w:top w:w="100" w:type="dxa"/>
              <w:left w:w="100" w:type="dxa"/>
              <w:bottom w:w="100" w:type="dxa"/>
              <w:right w:w="100" w:type="dxa"/>
            </w:tcMar>
            <w:vAlign w:val="center"/>
          </w:tcPr>
          <w:p w14:paraId="4FC9DC31" w14:textId="77777777" w:rsidR="00966A4E" w:rsidRPr="00A9300C" w:rsidRDefault="00966A4E" w:rsidP="00B865AC">
            <w:pPr>
              <w:widowControl w:val="0"/>
              <w:spacing w:after="0" w:line="240" w:lineRule="auto"/>
              <w:jc w:val="center"/>
              <w:rPr>
                <w:rFonts w:ascii="Times New Roman" w:hAnsi="Times New Roman" w:cs="Times New Roman"/>
                <w:b/>
                <w:sz w:val="26"/>
                <w:szCs w:val="26"/>
              </w:rPr>
            </w:pPr>
            <w:r w:rsidRPr="00A9300C">
              <w:rPr>
                <w:rFonts w:ascii="Times New Roman" w:hAnsi="Times New Roman" w:cs="Times New Roman"/>
                <w:b/>
                <w:sz w:val="26"/>
                <w:szCs w:val="26"/>
              </w:rPr>
              <w:t>Среднее время обработки фотографии на GPU**</w:t>
            </w:r>
          </w:p>
        </w:tc>
        <w:tc>
          <w:tcPr>
            <w:tcW w:w="2257" w:type="dxa"/>
            <w:shd w:val="clear" w:color="auto" w:fill="auto"/>
            <w:tcMar>
              <w:top w:w="100" w:type="dxa"/>
              <w:left w:w="100" w:type="dxa"/>
              <w:bottom w:w="100" w:type="dxa"/>
              <w:right w:w="100" w:type="dxa"/>
            </w:tcMar>
            <w:vAlign w:val="center"/>
          </w:tcPr>
          <w:p w14:paraId="0E112237" w14:textId="77777777" w:rsidR="00966A4E" w:rsidRPr="00A9300C" w:rsidRDefault="00966A4E" w:rsidP="00B865AC">
            <w:pPr>
              <w:widowControl w:val="0"/>
              <w:spacing w:after="0" w:line="240" w:lineRule="auto"/>
              <w:jc w:val="center"/>
              <w:rPr>
                <w:rFonts w:ascii="Times New Roman" w:hAnsi="Times New Roman" w:cs="Times New Roman"/>
                <w:b/>
                <w:sz w:val="26"/>
                <w:szCs w:val="26"/>
              </w:rPr>
            </w:pPr>
            <w:r w:rsidRPr="00A9300C">
              <w:rPr>
                <w:rFonts w:ascii="Times New Roman" w:hAnsi="Times New Roman" w:cs="Times New Roman"/>
                <w:b/>
                <w:sz w:val="26"/>
                <w:szCs w:val="26"/>
              </w:rPr>
              <w:t>Использование памяти на GPU</w:t>
            </w:r>
          </w:p>
        </w:tc>
      </w:tr>
      <w:tr w:rsidR="00966A4E" w:rsidRPr="00B865AC" w14:paraId="5DB9F6C2" w14:textId="77777777" w:rsidTr="00B865AC">
        <w:tc>
          <w:tcPr>
            <w:tcW w:w="2258" w:type="dxa"/>
            <w:shd w:val="clear" w:color="auto" w:fill="auto"/>
            <w:tcMar>
              <w:top w:w="100" w:type="dxa"/>
              <w:left w:w="100" w:type="dxa"/>
              <w:bottom w:w="100" w:type="dxa"/>
              <w:right w:w="100" w:type="dxa"/>
            </w:tcMar>
            <w:vAlign w:val="center"/>
          </w:tcPr>
          <w:p w14:paraId="1C4A21F9" w14:textId="77777777" w:rsidR="00966A4E" w:rsidRPr="00A9300C" w:rsidRDefault="00966A4E" w:rsidP="00B865AC">
            <w:pPr>
              <w:widowControl w:val="0"/>
              <w:spacing w:after="0" w:line="240" w:lineRule="auto"/>
              <w:jc w:val="both"/>
              <w:rPr>
                <w:rFonts w:ascii="Times New Roman" w:hAnsi="Times New Roman" w:cs="Times New Roman"/>
                <w:sz w:val="26"/>
                <w:szCs w:val="26"/>
              </w:rPr>
            </w:pPr>
            <w:r w:rsidRPr="00A9300C">
              <w:rPr>
                <w:rFonts w:ascii="Times New Roman" w:hAnsi="Times New Roman" w:cs="Times New Roman"/>
                <w:sz w:val="26"/>
                <w:szCs w:val="26"/>
              </w:rPr>
              <w:t>YOLOV4</w:t>
            </w:r>
          </w:p>
        </w:tc>
        <w:tc>
          <w:tcPr>
            <w:tcW w:w="2845" w:type="dxa"/>
            <w:shd w:val="clear" w:color="auto" w:fill="auto"/>
            <w:tcMar>
              <w:top w:w="100" w:type="dxa"/>
              <w:left w:w="100" w:type="dxa"/>
              <w:bottom w:w="100" w:type="dxa"/>
              <w:right w:w="100" w:type="dxa"/>
            </w:tcMar>
            <w:vAlign w:val="center"/>
          </w:tcPr>
          <w:p w14:paraId="63060C2C" w14:textId="77777777" w:rsidR="00966A4E" w:rsidRPr="00A9300C" w:rsidRDefault="00966A4E" w:rsidP="00B865AC">
            <w:pPr>
              <w:widowControl w:val="0"/>
              <w:spacing w:after="0" w:line="240" w:lineRule="auto"/>
              <w:jc w:val="center"/>
              <w:rPr>
                <w:rFonts w:ascii="Times New Roman" w:hAnsi="Times New Roman" w:cs="Times New Roman"/>
                <w:sz w:val="26"/>
                <w:szCs w:val="26"/>
              </w:rPr>
            </w:pPr>
            <w:r w:rsidRPr="00A9300C">
              <w:rPr>
                <w:rFonts w:ascii="Times New Roman" w:hAnsi="Times New Roman" w:cs="Times New Roman"/>
                <w:sz w:val="26"/>
                <w:szCs w:val="26"/>
              </w:rPr>
              <w:t>1 с</w:t>
            </w:r>
          </w:p>
        </w:tc>
        <w:tc>
          <w:tcPr>
            <w:tcW w:w="2694" w:type="dxa"/>
            <w:shd w:val="clear" w:color="auto" w:fill="auto"/>
            <w:tcMar>
              <w:top w:w="100" w:type="dxa"/>
              <w:left w:w="100" w:type="dxa"/>
              <w:bottom w:w="100" w:type="dxa"/>
              <w:right w:w="100" w:type="dxa"/>
            </w:tcMar>
            <w:vAlign w:val="center"/>
          </w:tcPr>
          <w:p w14:paraId="7A0DCF18" w14:textId="77777777" w:rsidR="00966A4E" w:rsidRPr="00A9300C" w:rsidRDefault="00966A4E" w:rsidP="00B865AC">
            <w:pPr>
              <w:widowControl w:val="0"/>
              <w:spacing w:after="0" w:line="240" w:lineRule="auto"/>
              <w:jc w:val="center"/>
              <w:rPr>
                <w:rFonts w:ascii="Times New Roman" w:hAnsi="Times New Roman" w:cs="Times New Roman"/>
                <w:sz w:val="26"/>
                <w:szCs w:val="26"/>
              </w:rPr>
            </w:pPr>
            <w:r w:rsidRPr="00A9300C">
              <w:rPr>
                <w:rFonts w:ascii="Times New Roman" w:hAnsi="Times New Roman" w:cs="Times New Roman"/>
                <w:sz w:val="26"/>
                <w:szCs w:val="26"/>
              </w:rPr>
              <w:t>10 мс</w:t>
            </w:r>
          </w:p>
        </w:tc>
        <w:tc>
          <w:tcPr>
            <w:tcW w:w="2257" w:type="dxa"/>
            <w:shd w:val="clear" w:color="auto" w:fill="auto"/>
            <w:tcMar>
              <w:top w:w="100" w:type="dxa"/>
              <w:left w:w="100" w:type="dxa"/>
              <w:bottom w:w="100" w:type="dxa"/>
              <w:right w:w="100" w:type="dxa"/>
            </w:tcMar>
            <w:vAlign w:val="center"/>
          </w:tcPr>
          <w:p w14:paraId="7ECEC71F" w14:textId="77777777" w:rsidR="00966A4E" w:rsidRPr="00A9300C" w:rsidRDefault="00966A4E" w:rsidP="00B865AC">
            <w:pPr>
              <w:widowControl w:val="0"/>
              <w:spacing w:after="0" w:line="240" w:lineRule="auto"/>
              <w:jc w:val="center"/>
              <w:rPr>
                <w:rFonts w:ascii="Times New Roman" w:hAnsi="Times New Roman" w:cs="Times New Roman"/>
                <w:sz w:val="26"/>
                <w:szCs w:val="26"/>
              </w:rPr>
            </w:pPr>
            <w:r w:rsidRPr="00A9300C">
              <w:rPr>
                <w:rFonts w:ascii="Times New Roman" w:hAnsi="Times New Roman" w:cs="Times New Roman"/>
                <w:sz w:val="26"/>
                <w:szCs w:val="26"/>
              </w:rPr>
              <w:t>1,5 GB</w:t>
            </w:r>
          </w:p>
        </w:tc>
      </w:tr>
      <w:tr w:rsidR="00966A4E" w:rsidRPr="00B865AC" w14:paraId="1F27C2AF" w14:textId="77777777" w:rsidTr="00B865AC">
        <w:tc>
          <w:tcPr>
            <w:tcW w:w="2258" w:type="dxa"/>
            <w:shd w:val="clear" w:color="auto" w:fill="auto"/>
            <w:tcMar>
              <w:top w:w="100" w:type="dxa"/>
              <w:left w:w="100" w:type="dxa"/>
              <w:bottom w:w="100" w:type="dxa"/>
              <w:right w:w="100" w:type="dxa"/>
            </w:tcMar>
            <w:vAlign w:val="center"/>
          </w:tcPr>
          <w:p w14:paraId="423C4C1D" w14:textId="77777777" w:rsidR="00966A4E" w:rsidRPr="00A9300C" w:rsidRDefault="00966A4E" w:rsidP="00B865AC">
            <w:pPr>
              <w:widowControl w:val="0"/>
              <w:spacing w:after="0" w:line="240" w:lineRule="auto"/>
              <w:jc w:val="both"/>
              <w:rPr>
                <w:rFonts w:ascii="Times New Roman" w:hAnsi="Times New Roman" w:cs="Times New Roman"/>
                <w:sz w:val="26"/>
                <w:szCs w:val="26"/>
              </w:rPr>
            </w:pPr>
            <w:r w:rsidRPr="00A9300C">
              <w:rPr>
                <w:rFonts w:ascii="Times New Roman" w:hAnsi="Times New Roman" w:cs="Times New Roman"/>
                <w:sz w:val="26"/>
                <w:szCs w:val="26"/>
              </w:rPr>
              <w:t>DetectoRS</w:t>
            </w:r>
          </w:p>
        </w:tc>
        <w:tc>
          <w:tcPr>
            <w:tcW w:w="2845" w:type="dxa"/>
            <w:shd w:val="clear" w:color="auto" w:fill="auto"/>
            <w:tcMar>
              <w:top w:w="100" w:type="dxa"/>
              <w:left w:w="100" w:type="dxa"/>
              <w:bottom w:w="100" w:type="dxa"/>
              <w:right w:w="100" w:type="dxa"/>
            </w:tcMar>
            <w:vAlign w:val="center"/>
          </w:tcPr>
          <w:p w14:paraId="1E40D3FF" w14:textId="77777777" w:rsidR="00966A4E" w:rsidRPr="00A9300C" w:rsidRDefault="00966A4E" w:rsidP="00B865AC">
            <w:pPr>
              <w:widowControl w:val="0"/>
              <w:spacing w:after="0" w:line="240" w:lineRule="auto"/>
              <w:jc w:val="center"/>
              <w:rPr>
                <w:rFonts w:ascii="Times New Roman" w:hAnsi="Times New Roman" w:cs="Times New Roman"/>
                <w:sz w:val="26"/>
                <w:szCs w:val="26"/>
              </w:rPr>
            </w:pPr>
            <w:r w:rsidRPr="00A9300C">
              <w:rPr>
                <w:rFonts w:ascii="Times New Roman" w:hAnsi="Times New Roman" w:cs="Times New Roman"/>
                <w:sz w:val="26"/>
                <w:szCs w:val="26"/>
              </w:rPr>
              <w:t>-</w:t>
            </w:r>
          </w:p>
        </w:tc>
        <w:tc>
          <w:tcPr>
            <w:tcW w:w="2694" w:type="dxa"/>
            <w:shd w:val="clear" w:color="auto" w:fill="auto"/>
            <w:tcMar>
              <w:top w:w="100" w:type="dxa"/>
              <w:left w:w="100" w:type="dxa"/>
              <w:bottom w:w="100" w:type="dxa"/>
              <w:right w:w="100" w:type="dxa"/>
            </w:tcMar>
            <w:vAlign w:val="center"/>
          </w:tcPr>
          <w:p w14:paraId="3811A0D9" w14:textId="77777777" w:rsidR="00966A4E" w:rsidRPr="00A9300C" w:rsidRDefault="00966A4E" w:rsidP="00B865AC">
            <w:pPr>
              <w:widowControl w:val="0"/>
              <w:spacing w:after="0" w:line="240" w:lineRule="auto"/>
              <w:jc w:val="center"/>
              <w:rPr>
                <w:rFonts w:ascii="Times New Roman" w:hAnsi="Times New Roman" w:cs="Times New Roman"/>
                <w:sz w:val="26"/>
                <w:szCs w:val="26"/>
              </w:rPr>
            </w:pPr>
            <w:r w:rsidRPr="00A9300C">
              <w:rPr>
                <w:rFonts w:ascii="Times New Roman" w:hAnsi="Times New Roman" w:cs="Times New Roman"/>
                <w:sz w:val="26"/>
                <w:szCs w:val="26"/>
              </w:rPr>
              <w:t>1c</w:t>
            </w:r>
          </w:p>
        </w:tc>
        <w:tc>
          <w:tcPr>
            <w:tcW w:w="2257" w:type="dxa"/>
            <w:shd w:val="clear" w:color="auto" w:fill="auto"/>
            <w:tcMar>
              <w:top w:w="100" w:type="dxa"/>
              <w:left w:w="100" w:type="dxa"/>
              <w:bottom w:w="100" w:type="dxa"/>
              <w:right w:w="100" w:type="dxa"/>
            </w:tcMar>
            <w:vAlign w:val="center"/>
          </w:tcPr>
          <w:p w14:paraId="17547C0D" w14:textId="77777777" w:rsidR="00966A4E" w:rsidRPr="00A9300C" w:rsidRDefault="00966A4E" w:rsidP="00B865AC">
            <w:pPr>
              <w:widowControl w:val="0"/>
              <w:spacing w:after="0" w:line="240" w:lineRule="auto"/>
              <w:jc w:val="center"/>
              <w:rPr>
                <w:rFonts w:ascii="Times New Roman" w:hAnsi="Times New Roman" w:cs="Times New Roman"/>
                <w:sz w:val="26"/>
                <w:szCs w:val="26"/>
              </w:rPr>
            </w:pPr>
            <w:r w:rsidRPr="00A9300C">
              <w:rPr>
                <w:rFonts w:ascii="Times New Roman" w:hAnsi="Times New Roman" w:cs="Times New Roman"/>
                <w:sz w:val="26"/>
                <w:szCs w:val="26"/>
              </w:rPr>
              <w:t>1,7 GB</w:t>
            </w:r>
          </w:p>
        </w:tc>
      </w:tr>
    </w:tbl>
    <w:p w14:paraId="521F1DDD" w14:textId="16F156DE" w:rsidR="00966A4E" w:rsidRPr="00255C51" w:rsidRDefault="00966A4E" w:rsidP="00B865AC">
      <w:pPr>
        <w:spacing w:after="0" w:line="360" w:lineRule="auto"/>
        <w:ind w:firstLine="709"/>
        <w:jc w:val="both"/>
        <w:rPr>
          <w:rFonts w:ascii="Times New Roman" w:hAnsi="Times New Roman" w:cs="Times New Roman"/>
          <w:sz w:val="28"/>
          <w:szCs w:val="28"/>
        </w:rPr>
      </w:pPr>
      <w:r w:rsidRPr="00B865AC">
        <w:rPr>
          <w:rFonts w:ascii="Times New Roman" w:hAnsi="Times New Roman" w:cs="Times New Roman"/>
          <w:sz w:val="28"/>
          <w:szCs w:val="28"/>
        </w:rPr>
        <w:t>* тестирование проводилось на CPU AMD Ryzen 7 2700X Eight-Core Processor. Программа YOLOV4 собиралась нативно под конкретный процессор</w:t>
      </w:r>
      <w:r w:rsidR="00255C51">
        <w:rPr>
          <w:rFonts w:ascii="Times New Roman" w:hAnsi="Times New Roman" w:cs="Times New Roman"/>
          <w:sz w:val="28"/>
          <w:szCs w:val="28"/>
        </w:rPr>
        <w:t>;</w:t>
      </w:r>
    </w:p>
    <w:p w14:paraId="4AE86433" w14:textId="439E45A2" w:rsidR="00255C51" w:rsidRPr="00B865AC" w:rsidRDefault="00255C51" w:rsidP="00255C51">
      <w:pPr>
        <w:spacing w:after="0" w:line="360" w:lineRule="auto"/>
        <w:ind w:firstLine="709"/>
        <w:jc w:val="both"/>
        <w:rPr>
          <w:rFonts w:ascii="Times New Roman" w:hAnsi="Times New Roman" w:cs="Times New Roman"/>
          <w:sz w:val="28"/>
          <w:szCs w:val="28"/>
        </w:rPr>
      </w:pPr>
      <w:r w:rsidRPr="00B865AC">
        <w:rPr>
          <w:rFonts w:ascii="Times New Roman" w:hAnsi="Times New Roman" w:cs="Times New Roman"/>
          <w:sz w:val="28"/>
          <w:szCs w:val="28"/>
        </w:rPr>
        <w:lastRenderedPageBreak/>
        <w:t>** тестирование проводилось на видеокарте RTX 2080 Ti</w:t>
      </w:r>
      <w:r>
        <w:rPr>
          <w:rFonts w:ascii="Times New Roman" w:hAnsi="Times New Roman" w:cs="Times New Roman"/>
          <w:sz w:val="28"/>
          <w:szCs w:val="28"/>
        </w:rPr>
        <w:t>.</w:t>
      </w:r>
    </w:p>
    <w:p w14:paraId="0EC97B35" w14:textId="1D2F7976" w:rsidR="00966A4E" w:rsidRPr="00255C51" w:rsidRDefault="00255C51" w:rsidP="00B865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CPU</w:t>
      </w:r>
      <w:r w:rsidRPr="00255C51">
        <w:rPr>
          <w:rFonts w:ascii="Times New Roman" w:hAnsi="Times New Roman" w:cs="Times New Roman"/>
          <w:sz w:val="28"/>
          <w:szCs w:val="28"/>
        </w:rPr>
        <w:t xml:space="preserve"> – </w:t>
      </w:r>
      <w:r>
        <w:rPr>
          <w:rFonts w:ascii="Times New Roman" w:hAnsi="Times New Roman" w:cs="Times New Roman"/>
          <w:sz w:val="28"/>
          <w:szCs w:val="28"/>
        </w:rPr>
        <w:t xml:space="preserve">центральный процессор, </w:t>
      </w:r>
      <w:r>
        <w:rPr>
          <w:rFonts w:ascii="Times New Roman" w:hAnsi="Times New Roman" w:cs="Times New Roman"/>
          <w:sz w:val="28"/>
          <w:szCs w:val="28"/>
          <w:lang w:val="en-US"/>
        </w:rPr>
        <w:t>GPU</w:t>
      </w:r>
      <w:r>
        <w:rPr>
          <w:rFonts w:ascii="Times New Roman" w:hAnsi="Times New Roman" w:cs="Times New Roman"/>
          <w:sz w:val="28"/>
          <w:szCs w:val="28"/>
        </w:rPr>
        <w:t xml:space="preserve"> – графический процессор, видеокарта)</w:t>
      </w:r>
    </w:p>
    <w:p w14:paraId="62886483" w14:textId="77777777" w:rsidR="00B865AC" w:rsidRDefault="00B865AC" w:rsidP="00B865AC">
      <w:pPr>
        <w:spacing w:after="0" w:line="360" w:lineRule="auto"/>
        <w:ind w:firstLine="709"/>
        <w:jc w:val="both"/>
        <w:rPr>
          <w:rFonts w:ascii="Times New Roman" w:hAnsi="Times New Roman" w:cs="Times New Roman"/>
          <w:sz w:val="28"/>
          <w:szCs w:val="28"/>
        </w:rPr>
      </w:pPr>
    </w:p>
    <w:p w14:paraId="75D10134" w14:textId="29CE00F7" w:rsidR="00966A4E" w:rsidRPr="00B865AC" w:rsidRDefault="00277A9D" w:rsidP="00277A9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w:t>
      </w:r>
      <w:r w:rsidR="00A96562">
        <w:rPr>
          <w:rFonts w:ascii="Times New Roman" w:hAnsi="Times New Roman" w:cs="Times New Roman"/>
          <w:sz w:val="28"/>
          <w:szCs w:val="28"/>
        </w:rPr>
        <w:t xml:space="preserve"> 40</w:t>
      </w:r>
      <w:r>
        <w:rPr>
          <w:rFonts w:ascii="Times New Roman" w:hAnsi="Times New Roman" w:cs="Times New Roman"/>
          <w:sz w:val="28"/>
          <w:szCs w:val="28"/>
        </w:rPr>
        <w:t xml:space="preserve">. </w:t>
      </w:r>
      <w:r w:rsidRPr="00277A9D">
        <w:rPr>
          <w:rFonts w:ascii="Times New Roman" w:hAnsi="Times New Roman" w:cs="Times New Roman"/>
          <w:sz w:val="28"/>
          <w:szCs w:val="28"/>
        </w:rPr>
        <w:t>Сравнение технических метрик для выбранных архитектур для процесса обучения</w:t>
      </w:r>
    </w:p>
    <w:tbl>
      <w:tblPr>
        <w:tblW w:w="1034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795"/>
        <w:gridCol w:w="3544"/>
      </w:tblGrid>
      <w:tr w:rsidR="00966A4E" w:rsidRPr="00586F9E" w14:paraId="457D27FA" w14:textId="77777777" w:rsidTr="00586F9E">
        <w:tc>
          <w:tcPr>
            <w:tcW w:w="3009" w:type="dxa"/>
            <w:shd w:val="clear" w:color="auto" w:fill="auto"/>
            <w:tcMar>
              <w:top w:w="100" w:type="dxa"/>
              <w:left w:w="100" w:type="dxa"/>
              <w:bottom w:w="100" w:type="dxa"/>
              <w:right w:w="100" w:type="dxa"/>
            </w:tcMar>
            <w:vAlign w:val="center"/>
          </w:tcPr>
          <w:p w14:paraId="6E2823AB" w14:textId="77777777" w:rsidR="00966A4E" w:rsidRPr="00586F9E" w:rsidRDefault="00966A4E" w:rsidP="00586F9E">
            <w:pPr>
              <w:widowControl w:val="0"/>
              <w:spacing w:after="0" w:line="240" w:lineRule="auto"/>
              <w:jc w:val="center"/>
              <w:rPr>
                <w:rFonts w:ascii="Times New Roman" w:hAnsi="Times New Roman" w:cs="Times New Roman"/>
                <w:b/>
                <w:sz w:val="28"/>
                <w:szCs w:val="28"/>
              </w:rPr>
            </w:pPr>
            <w:r w:rsidRPr="00586F9E">
              <w:rPr>
                <w:rFonts w:ascii="Times New Roman" w:hAnsi="Times New Roman" w:cs="Times New Roman"/>
                <w:b/>
                <w:sz w:val="28"/>
                <w:szCs w:val="28"/>
              </w:rPr>
              <w:t>Название модели</w:t>
            </w:r>
          </w:p>
        </w:tc>
        <w:tc>
          <w:tcPr>
            <w:tcW w:w="3795" w:type="dxa"/>
            <w:shd w:val="clear" w:color="auto" w:fill="auto"/>
            <w:tcMar>
              <w:top w:w="100" w:type="dxa"/>
              <w:left w:w="100" w:type="dxa"/>
              <w:bottom w:w="100" w:type="dxa"/>
              <w:right w:w="100" w:type="dxa"/>
            </w:tcMar>
            <w:vAlign w:val="center"/>
          </w:tcPr>
          <w:p w14:paraId="14ED5A06" w14:textId="77777777" w:rsidR="00966A4E" w:rsidRPr="00586F9E" w:rsidRDefault="00966A4E" w:rsidP="00586F9E">
            <w:pPr>
              <w:widowControl w:val="0"/>
              <w:spacing w:after="0" w:line="240" w:lineRule="auto"/>
              <w:jc w:val="center"/>
              <w:rPr>
                <w:rFonts w:ascii="Times New Roman" w:hAnsi="Times New Roman" w:cs="Times New Roman"/>
                <w:b/>
                <w:sz w:val="28"/>
                <w:szCs w:val="28"/>
              </w:rPr>
            </w:pPr>
            <w:r w:rsidRPr="00586F9E">
              <w:rPr>
                <w:rFonts w:ascii="Times New Roman" w:hAnsi="Times New Roman" w:cs="Times New Roman"/>
                <w:b/>
                <w:sz w:val="28"/>
                <w:szCs w:val="28"/>
              </w:rPr>
              <w:t>Время обучения на 9</w:t>
            </w:r>
            <w:r w:rsidR="00586F9E">
              <w:rPr>
                <w:rFonts w:ascii="Times New Roman" w:hAnsi="Times New Roman" w:cs="Times New Roman"/>
                <w:b/>
                <w:sz w:val="28"/>
                <w:szCs w:val="28"/>
              </w:rPr>
              <w:t> </w:t>
            </w:r>
            <w:r w:rsidRPr="00586F9E">
              <w:rPr>
                <w:rFonts w:ascii="Times New Roman" w:hAnsi="Times New Roman" w:cs="Times New Roman"/>
                <w:b/>
                <w:sz w:val="28"/>
                <w:szCs w:val="28"/>
              </w:rPr>
              <w:t>классах</w:t>
            </w:r>
          </w:p>
        </w:tc>
        <w:tc>
          <w:tcPr>
            <w:tcW w:w="3544" w:type="dxa"/>
            <w:shd w:val="clear" w:color="auto" w:fill="auto"/>
            <w:tcMar>
              <w:top w:w="100" w:type="dxa"/>
              <w:left w:w="100" w:type="dxa"/>
              <w:bottom w:w="100" w:type="dxa"/>
              <w:right w:w="100" w:type="dxa"/>
            </w:tcMar>
            <w:vAlign w:val="center"/>
          </w:tcPr>
          <w:p w14:paraId="70A3583E" w14:textId="77777777" w:rsidR="00966A4E" w:rsidRPr="00586F9E" w:rsidRDefault="00966A4E" w:rsidP="00586F9E">
            <w:pPr>
              <w:widowControl w:val="0"/>
              <w:spacing w:after="0" w:line="240" w:lineRule="auto"/>
              <w:jc w:val="center"/>
              <w:rPr>
                <w:rFonts w:ascii="Times New Roman" w:hAnsi="Times New Roman" w:cs="Times New Roman"/>
                <w:b/>
                <w:sz w:val="28"/>
                <w:szCs w:val="28"/>
              </w:rPr>
            </w:pPr>
            <w:r w:rsidRPr="00586F9E">
              <w:rPr>
                <w:rFonts w:ascii="Times New Roman" w:hAnsi="Times New Roman" w:cs="Times New Roman"/>
                <w:b/>
                <w:sz w:val="28"/>
                <w:szCs w:val="28"/>
              </w:rPr>
              <w:t>Использование памяти на GPU</w:t>
            </w:r>
          </w:p>
        </w:tc>
      </w:tr>
      <w:tr w:rsidR="00966A4E" w:rsidRPr="00586F9E" w14:paraId="2E02A7F8" w14:textId="77777777" w:rsidTr="00586F9E">
        <w:tc>
          <w:tcPr>
            <w:tcW w:w="3009" w:type="dxa"/>
            <w:shd w:val="clear" w:color="auto" w:fill="auto"/>
            <w:tcMar>
              <w:top w:w="100" w:type="dxa"/>
              <w:left w:w="100" w:type="dxa"/>
              <w:bottom w:w="100" w:type="dxa"/>
              <w:right w:w="100" w:type="dxa"/>
            </w:tcMar>
            <w:vAlign w:val="center"/>
          </w:tcPr>
          <w:p w14:paraId="6D73798F" w14:textId="77777777" w:rsidR="00966A4E" w:rsidRPr="00586F9E" w:rsidRDefault="00966A4E" w:rsidP="00586F9E">
            <w:pPr>
              <w:widowControl w:val="0"/>
              <w:spacing w:after="0" w:line="240" w:lineRule="auto"/>
              <w:rPr>
                <w:rFonts w:ascii="Times New Roman" w:hAnsi="Times New Roman" w:cs="Times New Roman"/>
                <w:sz w:val="28"/>
                <w:szCs w:val="28"/>
              </w:rPr>
            </w:pPr>
            <w:r w:rsidRPr="00586F9E">
              <w:rPr>
                <w:rFonts w:ascii="Times New Roman" w:hAnsi="Times New Roman" w:cs="Times New Roman"/>
                <w:sz w:val="28"/>
                <w:szCs w:val="28"/>
              </w:rPr>
              <w:t>YOLOV4</w:t>
            </w:r>
          </w:p>
        </w:tc>
        <w:tc>
          <w:tcPr>
            <w:tcW w:w="3795" w:type="dxa"/>
            <w:shd w:val="clear" w:color="auto" w:fill="auto"/>
            <w:tcMar>
              <w:top w:w="100" w:type="dxa"/>
              <w:left w:w="100" w:type="dxa"/>
              <w:bottom w:w="100" w:type="dxa"/>
              <w:right w:w="100" w:type="dxa"/>
            </w:tcMar>
            <w:vAlign w:val="center"/>
          </w:tcPr>
          <w:p w14:paraId="020B57B1" w14:textId="77777777" w:rsidR="00966A4E" w:rsidRPr="00586F9E" w:rsidRDefault="00966A4E" w:rsidP="00586F9E">
            <w:pPr>
              <w:widowControl w:val="0"/>
              <w:spacing w:after="0" w:line="240" w:lineRule="auto"/>
              <w:jc w:val="center"/>
              <w:rPr>
                <w:rFonts w:ascii="Times New Roman" w:hAnsi="Times New Roman" w:cs="Times New Roman"/>
                <w:sz w:val="28"/>
                <w:szCs w:val="28"/>
              </w:rPr>
            </w:pPr>
            <w:r w:rsidRPr="00586F9E">
              <w:rPr>
                <w:rFonts w:ascii="Times New Roman" w:hAnsi="Times New Roman" w:cs="Times New Roman"/>
                <w:sz w:val="28"/>
                <w:szCs w:val="28"/>
              </w:rPr>
              <w:t>14 ч</w:t>
            </w:r>
          </w:p>
        </w:tc>
        <w:tc>
          <w:tcPr>
            <w:tcW w:w="3544" w:type="dxa"/>
            <w:shd w:val="clear" w:color="auto" w:fill="auto"/>
            <w:tcMar>
              <w:top w:w="100" w:type="dxa"/>
              <w:left w:w="100" w:type="dxa"/>
              <w:bottom w:w="100" w:type="dxa"/>
              <w:right w:w="100" w:type="dxa"/>
            </w:tcMar>
            <w:vAlign w:val="center"/>
          </w:tcPr>
          <w:p w14:paraId="082FD4C8" w14:textId="77777777" w:rsidR="00966A4E" w:rsidRPr="00586F9E" w:rsidRDefault="00966A4E" w:rsidP="00586F9E">
            <w:pPr>
              <w:widowControl w:val="0"/>
              <w:spacing w:after="0" w:line="240" w:lineRule="auto"/>
              <w:jc w:val="center"/>
              <w:rPr>
                <w:rFonts w:ascii="Times New Roman" w:hAnsi="Times New Roman" w:cs="Times New Roman"/>
                <w:sz w:val="28"/>
                <w:szCs w:val="28"/>
              </w:rPr>
            </w:pPr>
            <w:r w:rsidRPr="00586F9E">
              <w:rPr>
                <w:rFonts w:ascii="Times New Roman" w:hAnsi="Times New Roman" w:cs="Times New Roman"/>
                <w:sz w:val="28"/>
                <w:szCs w:val="28"/>
              </w:rPr>
              <w:t>10 GB</w:t>
            </w:r>
          </w:p>
        </w:tc>
      </w:tr>
      <w:tr w:rsidR="00966A4E" w:rsidRPr="00586F9E" w14:paraId="6A0A16C2" w14:textId="77777777" w:rsidTr="00586F9E">
        <w:tc>
          <w:tcPr>
            <w:tcW w:w="3009" w:type="dxa"/>
            <w:shd w:val="clear" w:color="auto" w:fill="auto"/>
            <w:tcMar>
              <w:top w:w="100" w:type="dxa"/>
              <w:left w:w="100" w:type="dxa"/>
              <w:bottom w:w="100" w:type="dxa"/>
              <w:right w:w="100" w:type="dxa"/>
            </w:tcMar>
            <w:vAlign w:val="center"/>
          </w:tcPr>
          <w:p w14:paraId="36F29F1D" w14:textId="77777777" w:rsidR="00966A4E" w:rsidRPr="00586F9E" w:rsidRDefault="00966A4E" w:rsidP="00586F9E">
            <w:pPr>
              <w:widowControl w:val="0"/>
              <w:spacing w:after="0" w:line="240" w:lineRule="auto"/>
              <w:rPr>
                <w:rFonts w:ascii="Times New Roman" w:hAnsi="Times New Roman" w:cs="Times New Roman"/>
                <w:sz w:val="28"/>
                <w:szCs w:val="28"/>
              </w:rPr>
            </w:pPr>
            <w:r w:rsidRPr="00586F9E">
              <w:rPr>
                <w:rFonts w:ascii="Times New Roman" w:hAnsi="Times New Roman" w:cs="Times New Roman"/>
                <w:sz w:val="28"/>
                <w:szCs w:val="28"/>
              </w:rPr>
              <w:t>DetectroRS</w:t>
            </w:r>
          </w:p>
        </w:tc>
        <w:tc>
          <w:tcPr>
            <w:tcW w:w="3795" w:type="dxa"/>
            <w:shd w:val="clear" w:color="auto" w:fill="auto"/>
            <w:tcMar>
              <w:top w:w="100" w:type="dxa"/>
              <w:left w:w="100" w:type="dxa"/>
              <w:bottom w:w="100" w:type="dxa"/>
              <w:right w:w="100" w:type="dxa"/>
            </w:tcMar>
            <w:vAlign w:val="center"/>
          </w:tcPr>
          <w:p w14:paraId="14CEF7D0" w14:textId="77777777" w:rsidR="00966A4E" w:rsidRPr="00586F9E" w:rsidRDefault="00966A4E" w:rsidP="00586F9E">
            <w:pPr>
              <w:widowControl w:val="0"/>
              <w:spacing w:after="0" w:line="240" w:lineRule="auto"/>
              <w:jc w:val="center"/>
              <w:rPr>
                <w:rFonts w:ascii="Times New Roman" w:hAnsi="Times New Roman" w:cs="Times New Roman"/>
                <w:sz w:val="28"/>
                <w:szCs w:val="28"/>
              </w:rPr>
            </w:pPr>
            <w:r w:rsidRPr="00586F9E">
              <w:rPr>
                <w:rFonts w:ascii="Times New Roman" w:hAnsi="Times New Roman" w:cs="Times New Roman"/>
                <w:sz w:val="28"/>
                <w:szCs w:val="28"/>
              </w:rPr>
              <w:t>2 ч</w:t>
            </w:r>
          </w:p>
        </w:tc>
        <w:tc>
          <w:tcPr>
            <w:tcW w:w="3544" w:type="dxa"/>
            <w:shd w:val="clear" w:color="auto" w:fill="auto"/>
            <w:tcMar>
              <w:top w:w="100" w:type="dxa"/>
              <w:left w:w="100" w:type="dxa"/>
              <w:bottom w:w="100" w:type="dxa"/>
              <w:right w:w="100" w:type="dxa"/>
            </w:tcMar>
            <w:vAlign w:val="center"/>
          </w:tcPr>
          <w:p w14:paraId="6305A14E" w14:textId="77777777" w:rsidR="00966A4E" w:rsidRPr="00586F9E" w:rsidRDefault="00966A4E" w:rsidP="00586F9E">
            <w:pPr>
              <w:widowControl w:val="0"/>
              <w:spacing w:after="0" w:line="240" w:lineRule="auto"/>
              <w:jc w:val="center"/>
              <w:rPr>
                <w:rFonts w:ascii="Times New Roman" w:hAnsi="Times New Roman" w:cs="Times New Roman"/>
                <w:sz w:val="28"/>
                <w:szCs w:val="28"/>
              </w:rPr>
            </w:pPr>
            <w:r w:rsidRPr="00586F9E">
              <w:rPr>
                <w:rFonts w:ascii="Times New Roman" w:hAnsi="Times New Roman" w:cs="Times New Roman"/>
                <w:sz w:val="28"/>
                <w:szCs w:val="28"/>
              </w:rPr>
              <w:t>10 GB</w:t>
            </w:r>
          </w:p>
        </w:tc>
      </w:tr>
    </w:tbl>
    <w:p w14:paraId="06960249" w14:textId="77777777" w:rsidR="00463BB7" w:rsidRDefault="00463BB7">
      <w:pPr>
        <w:rPr>
          <w:rFonts w:ascii="Times New Roman" w:hAnsi="Times New Roman" w:cs="Times New Roman"/>
          <w:sz w:val="28"/>
          <w:szCs w:val="28"/>
        </w:rPr>
      </w:pPr>
      <w:r>
        <w:rPr>
          <w:rFonts w:ascii="Times New Roman" w:hAnsi="Times New Roman" w:cs="Times New Roman"/>
          <w:sz w:val="28"/>
          <w:szCs w:val="28"/>
        </w:rPr>
        <w:br w:type="page"/>
      </w:r>
    </w:p>
    <w:p w14:paraId="43E24BA3" w14:textId="77777777" w:rsidR="00FE0B90" w:rsidRPr="00463BB7" w:rsidRDefault="00463BB7" w:rsidP="00463BB7">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67" w:name="_Toc50732750"/>
      <w:r w:rsidRPr="00463BB7">
        <w:rPr>
          <w:rFonts w:ascii="Times New Roman" w:hAnsi="Times New Roman" w:cs="Times New Roman"/>
          <w:b/>
          <w:color w:val="000000" w:themeColor="text1"/>
          <w:szCs w:val="28"/>
          <w:lang w:val="ru-RU"/>
        </w:rPr>
        <w:lastRenderedPageBreak/>
        <w:t>Заключение</w:t>
      </w:r>
      <w:bookmarkEnd w:id="67"/>
    </w:p>
    <w:p w14:paraId="5B7C90FE" w14:textId="77777777" w:rsidR="00FD4212" w:rsidRDefault="00FD4212" w:rsidP="00757566">
      <w:pPr>
        <w:spacing w:after="0" w:line="360" w:lineRule="auto"/>
        <w:ind w:firstLine="709"/>
        <w:jc w:val="both"/>
        <w:rPr>
          <w:rFonts w:ascii="Times New Roman" w:hAnsi="Times New Roman" w:cs="Times New Roman"/>
          <w:sz w:val="28"/>
          <w:szCs w:val="28"/>
        </w:rPr>
      </w:pPr>
    </w:p>
    <w:p w14:paraId="54D345E0" w14:textId="77777777" w:rsidR="0056376E" w:rsidRDefault="0056376E" w:rsidP="005637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настоящее время наблюдается существенный рост рынка продуктов и услуг с применением искусственного интеллекта. Расширяется перечень сфер применения нейросетевых технологий. Возрастает влияние технологий искусственного интеллекта на мировую и российскую экономику.</w:t>
      </w:r>
    </w:p>
    <w:p w14:paraId="482C87E7" w14:textId="77777777" w:rsidR="0056376E" w:rsidRDefault="0056376E"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устойчивом и растущем рынке дефектоскопии в России внедрение эффективных нейросетевых технологий может обеспечить значимые конкурентные преимущества.</w:t>
      </w:r>
      <w:r w:rsidR="001D2A64">
        <w:rPr>
          <w:rFonts w:ascii="Times New Roman" w:hAnsi="Times New Roman" w:cs="Times New Roman"/>
          <w:sz w:val="28"/>
          <w:szCs w:val="28"/>
        </w:rPr>
        <w:t xml:space="preserve"> </w:t>
      </w:r>
      <w:r w:rsidR="004E043F">
        <w:rPr>
          <w:rFonts w:ascii="Times New Roman" w:hAnsi="Times New Roman" w:cs="Times New Roman"/>
          <w:sz w:val="28"/>
          <w:szCs w:val="28"/>
        </w:rPr>
        <w:t>Однако р</w:t>
      </w:r>
      <w:r w:rsidR="001D2A64" w:rsidRPr="008329AB">
        <w:rPr>
          <w:rFonts w:ascii="Times New Roman" w:hAnsi="Times New Roman" w:cs="Times New Roman"/>
          <w:sz w:val="28"/>
          <w:szCs w:val="28"/>
        </w:rPr>
        <w:t xml:space="preserve">ынок услуг по расшифровке </w:t>
      </w:r>
      <w:r w:rsidR="001D2A64">
        <w:rPr>
          <w:rFonts w:ascii="Times New Roman" w:hAnsi="Times New Roman" w:cs="Times New Roman"/>
          <w:sz w:val="28"/>
          <w:szCs w:val="28"/>
        </w:rPr>
        <w:t xml:space="preserve">результатов дефектоскопии с применением ИИ </w:t>
      </w:r>
      <w:r w:rsidR="001D2A64" w:rsidRPr="008329AB">
        <w:rPr>
          <w:rFonts w:ascii="Times New Roman" w:hAnsi="Times New Roman" w:cs="Times New Roman"/>
          <w:sz w:val="28"/>
          <w:szCs w:val="28"/>
        </w:rPr>
        <w:t>еще не сформирован. Есть отдельные решения на уровне научно-исследовательских работ, без коммерческого промышленного использования.</w:t>
      </w:r>
    </w:p>
    <w:p w14:paraId="6F66877A" w14:textId="77777777" w:rsidR="0056376E" w:rsidRDefault="004E043F"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рамках данной работе на основе материалов, предоставленных заказчиком, выполнен анализ исходных данных и предложены принципы классификации дефектов поверхностей нагрева оборудования электростанций </w:t>
      </w:r>
      <w:r w:rsidR="00F10A7F">
        <w:rPr>
          <w:rFonts w:ascii="Times New Roman" w:hAnsi="Times New Roman" w:cs="Times New Roman"/>
          <w:sz w:val="28"/>
          <w:szCs w:val="28"/>
        </w:rPr>
        <w:t>для потенциального применения нейронных сетей</w:t>
      </w:r>
      <w:r w:rsidR="007A422C">
        <w:rPr>
          <w:rFonts w:ascii="Times New Roman" w:hAnsi="Times New Roman" w:cs="Times New Roman"/>
          <w:sz w:val="28"/>
          <w:szCs w:val="28"/>
        </w:rPr>
        <w:t xml:space="preserve"> для распознавания дефектов.</w:t>
      </w:r>
    </w:p>
    <w:p w14:paraId="4B683600" w14:textId="77777777" w:rsidR="007A422C" w:rsidRPr="00661095" w:rsidRDefault="00661095"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размеченной базе данных изображений дефектов, дополненной расширенными и синтезированными датасетами, проведено обучение двух видов нейронных сетей (</w:t>
      </w:r>
      <w:r w:rsidRPr="00B865AC">
        <w:rPr>
          <w:rFonts w:ascii="Times New Roman" w:hAnsi="Times New Roman" w:cs="Times New Roman"/>
          <w:sz w:val="28"/>
          <w:szCs w:val="28"/>
        </w:rPr>
        <w:t>YOLOV4</w:t>
      </w:r>
      <w:r>
        <w:rPr>
          <w:rFonts w:ascii="Times New Roman" w:hAnsi="Times New Roman" w:cs="Times New Roman"/>
          <w:sz w:val="28"/>
          <w:szCs w:val="28"/>
        </w:rPr>
        <w:t xml:space="preserve"> и </w:t>
      </w:r>
      <w:r>
        <w:rPr>
          <w:rFonts w:ascii="Times New Roman" w:hAnsi="Times New Roman" w:cs="Times New Roman"/>
          <w:sz w:val="28"/>
          <w:szCs w:val="28"/>
          <w:lang w:val="en-US"/>
        </w:rPr>
        <w:t>DetectoRS</w:t>
      </w:r>
      <w:r>
        <w:rPr>
          <w:rFonts w:ascii="Times New Roman" w:hAnsi="Times New Roman" w:cs="Times New Roman"/>
          <w:sz w:val="28"/>
          <w:szCs w:val="28"/>
        </w:rPr>
        <w:t>) для распознавания пяти видов дефектов – крип, коррозия, цвета побежалости, трещина (разрушение металла), выход трубы из ряда.</w:t>
      </w:r>
    </w:p>
    <w:p w14:paraId="77EC8061" w14:textId="77777777" w:rsidR="004E043F" w:rsidRDefault="00661095"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Результаты тестовых распознаваний</w:t>
      </w:r>
      <w:r w:rsidR="00AD1ACE">
        <w:rPr>
          <w:rFonts w:ascii="Times New Roman" w:hAnsi="Times New Roman" w:cs="Times New Roman"/>
          <w:sz w:val="28"/>
          <w:szCs w:val="28"/>
        </w:rPr>
        <w:t xml:space="preserve"> дефектов показали эффективность примененных методов и нейронных сетей для определения такого дефекта</w:t>
      </w:r>
      <w:r w:rsidR="00EA61A9">
        <w:rPr>
          <w:rFonts w:ascii="Times New Roman" w:hAnsi="Times New Roman" w:cs="Times New Roman"/>
          <w:sz w:val="28"/>
          <w:szCs w:val="28"/>
        </w:rPr>
        <w:t xml:space="preserve"> как</w:t>
      </w:r>
      <w:r w:rsidR="00AD1ACE">
        <w:rPr>
          <w:rFonts w:ascii="Times New Roman" w:hAnsi="Times New Roman" w:cs="Times New Roman"/>
          <w:sz w:val="28"/>
          <w:szCs w:val="28"/>
        </w:rPr>
        <w:t xml:space="preserve"> трещина (свищ, разрыв трубы и т.п.)</w:t>
      </w:r>
      <w:r w:rsidR="00EA61A9">
        <w:rPr>
          <w:rFonts w:ascii="Times New Roman" w:hAnsi="Times New Roman" w:cs="Times New Roman"/>
          <w:sz w:val="28"/>
          <w:szCs w:val="28"/>
        </w:rPr>
        <w:t>.</w:t>
      </w:r>
    </w:p>
    <w:p w14:paraId="4705F609" w14:textId="77777777" w:rsidR="00AD1ACE" w:rsidRDefault="004E043F"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определения других видов дефектов требуется расширение базы данных</w:t>
      </w:r>
      <w:r w:rsidR="00EA61A9">
        <w:rPr>
          <w:rFonts w:ascii="Times New Roman" w:hAnsi="Times New Roman" w:cs="Times New Roman"/>
          <w:sz w:val="28"/>
          <w:szCs w:val="28"/>
        </w:rPr>
        <w:t xml:space="preserve"> изображений, уточнение классификационных признаков, а также а</w:t>
      </w:r>
      <w:r w:rsidR="00AD1ACE">
        <w:rPr>
          <w:rFonts w:ascii="Times New Roman" w:hAnsi="Times New Roman" w:cs="Times New Roman"/>
          <w:sz w:val="28"/>
          <w:szCs w:val="28"/>
        </w:rPr>
        <w:t>нализ и исследование альтернативных подходов</w:t>
      </w:r>
      <w:r w:rsidR="00EA61A9">
        <w:rPr>
          <w:rFonts w:ascii="Times New Roman" w:hAnsi="Times New Roman" w:cs="Times New Roman"/>
          <w:sz w:val="28"/>
          <w:szCs w:val="28"/>
        </w:rPr>
        <w:t>.</w:t>
      </w:r>
    </w:p>
    <w:p w14:paraId="4ABC8738" w14:textId="77777777" w:rsidR="00EA61A9" w:rsidRDefault="00EA61A9" w:rsidP="00757566">
      <w:pPr>
        <w:spacing w:after="0" w:line="360" w:lineRule="auto"/>
        <w:ind w:firstLine="709"/>
        <w:jc w:val="both"/>
        <w:rPr>
          <w:rFonts w:ascii="Times New Roman" w:hAnsi="Times New Roman" w:cs="Times New Roman"/>
          <w:sz w:val="28"/>
          <w:szCs w:val="28"/>
        </w:rPr>
      </w:pPr>
    </w:p>
    <w:p w14:paraId="3D9C41EA" w14:textId="77777777" w:rsidR="007C7EF8" w:rsidRDefault="007C7EF8">
      <w:pPr>
        <w:rPr>
          <w:rFonts w:ascii="Times New Roman" w:hAnsi="Times New Roman" w:cs="Times New Roman"/>
          <w:sz w:val="28"/>
          <w:szCs w:val="28"/>
        </w:rPr>
      </w:pPr>
      <w:r>
        <w:rPr>
          <w:rFonts w:ascii="Times New Roman" w:hAnsi="Times New Roman" w:cs="Times New Roman"/>
          <w:sz w:val="28"/>
          <w:szCs w:val="28"/>
        </w:rPr>
        <w:br w:type="page"/>
      </w:r>
    </w:p>
    <w:p w14:paraId="2E998E4B" w14:textId="77777777" w:rsidR="007C7EF8" w:rsidRPr="007C7EF8" w:rsidRDefault="007C7EF8" w:rsidP="007C7EF8">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68" w:name="_Toc50732751"/>
      <w:r w:rsidRPr="007C7EF8">
        <w:rPr>
          <w:rFonts w:ascii="Times New Roman" w:hAnsi="Times New Roman" w:cs="Times New Roman"/>
          <w:b/>
          <w:color w:val="000000" w:themeColor="text1"/>
          <w:szCs w:val="28"/>
          <w:lang w:val="ru-RU"/>
        </w:rPr>
        <w:lastRenderedPageBreak/>
        <w:t>Список использованных источников</w:t>
      </w:r>
      <w:bookmarkEnd w:id="68"/>
    </w:p>
    <w:p w14:paraId="53F49662" w14:textId="77777777" w:rsidR="007C7EF8" w:rsidRDefault="007C7EF8" w:rsidP="00757566">
      <w:pPr>
        <w:spacing w:after="0" w:line="360" w:lineRule="auto"/>
        <w:ind w:firstLine="709"/>
        <w:jc w:val="both"/>
        <w:rPr>
          <w:rFonts w:ascii="Times New Roman" w:hAnsi="Times New Roman" w:cs="Times New Roman"/>
          <w:sz w:val="28"/>
          <w:szCs w:val="28"/>
        </w:rPr>
      </w:pPr>
    </w:p>
    <w:p w14:paraId="6939FDD9" w14:textId="77777777" w:rsidR="00FD4212" w:rsidRPr="0043495C" w:rsidRDefault="0043495C" w:rsidP="0043495C">
      <w:pPr>
        <w:spacing w:after="0" w:line="360" w:lineRule="auto"/>
        <w:ind w:firstLine="709"/>
        <w:jc w:val="both"/>
        <w:rPr>
          <w:rFonts w:ascii="Times New Roman" w:hAnsi="Times New Roman" w:cs="Times New Roman"/>
          <w:sz w:val="28"/>
          <w:szCs w:val="28"/>
        </w:rPr>
      </w:pPr>
      <w:r w:rsidRPr="0043495C">
        <w:rPr>
          <w:rFonts w:ascii="Times New Roman" w:hAnsi="Times New Roman" w:cs="Times New Roman"/>
          <w:sz w:val="28"/>
          <w:szCs w:val="28"/>
        </w:rPr>
        <w:t>1. Национальная стратегия развития искусственного интеллекта на период до 2030 года</w:t>
      </w:r>
    </w:p>
    <w:p w14:paraId="70CC5C46" w14:textId="77777777" w:rsidR="0043495C" w:rsidRDefault="0043495C" w:rsidP="0043495C">
      <w:pPr>
        <w:spacing w:after="0" w:line="360" w:lineRule="auto"/>
        <w:ind w:firstLine="709"/>
        <w:jc w:val="both"/>
        <w:rPr>
          <w:rFonts w:ascii="Times New Roman" w:hAnsi="Times New Roman" w:cs="Times New Roman"/>
          <w:color w:val="000000" w:themeColor="text1"/>
          <w:sz w:val="28"/>
          <w:szCs w:val="28"/>
        </w:rPr>
      </w:pPr>
      <w:r w:rsidRPr="0043495C">
        <w:rPr>
          <w:rFonts w:ascii="Times New Roman" w:hAnsi="Times New Roman" w:cs="Times New Roman"/>
          <w:sz w:val="28"/>
          <w:szCs w:val="28"/>
        </w:rPr>
        <w:t>2.</w:t>
      </w:r>
      <w:r w:rsidR="00C447AB">
        <w:rPr>
          <w:rFonts w:ascii="Times New Roman" w:hAnsi="Times New Roman" w:cs="Times New Roman"/>
          <w:sz w:val="28"/>
          <w:szCs w:val="28"/>
        </w:rPr>
        <w:t> </w:t>
      </w:r>
      <w:r w:rsidR="00C447AB">
        <w:rPr>
          <w:rFonts w:ascii="Times New Roman" w:hAnsi="Times New Roman" w:cs="Times New Roman"/>
          <w:color w:val="000000" w:themeColor="text1"/>
          <w:sz w:val="28"/>
          <w:szCs w:val="28"/>
        </w:rPr>
        <w:t xml:space="preserve">Дорожная карта </w:t>
      </w:r>
      <w:r w:rsidR="00C447AB" w:rsidRPr="00092D40">
        <w:rPr>
          <w:rFonts w:ascii="Times New Roman" w:hAnsi="Times New Roman" w:cs="Times New Roman"/>
          <w:color w:val="000000" w:themeColor="text1"/>
          <w:sz w:val="28"/>
          <w:szCs w:val="28"/>
        </w:rPr>
        <w:t>развития</w:t>
      </w:r>
      <w:r w:rsidR="00C447AB">
        <w:rPr>
          <w:rFonts w:ascii="Times New Roman" w:hAnsi="Times New Roman" w:cs="Times New Roman"/>
          <w:color w:val="000000" w:themeColor="text1"/>
          <w:sz w:val="28"/>
          <w:szCs w:val="28"/>
        </w:rPr>
        <w:t xml:space="preserve"> </w:t>
      </w:r>
      <w:r w:rsidR="00C447AB" w:rsidRPr="00092D40">
        <w:rPr>
          <w:rFonts w:ascii="Times New Roman" w:hAnsi="Times New Roman" w:cs="Times New Roman"/>
          <w:color w:val="000000" w:themeColor="text1"/>
          <w:sz w:val="28"/>
          <w:szCs w:val="28"/>
        </w:rPr>
        <w:t>«сквозной» цифровой технологии</w:t>
      </w:r>
      <w:r w:rsidR="00C447AB">
        <w:rPr>
          <w:rFonts w:ascii="Times New Roman" w:hAnsi="Times New Roman" w:cs="Times New Roman"/>
          <w:color w:val="000000" w:themeColor="text1"/>
          <w:sz w:val="28"/>
          <w:szCs w:val="28"/>
        </w:rPr>
        <w:t xml:space="preserve"> (СЦТ) </w:t>
      </w:r>
      <w:r w:rsidR="00C447AB" w:rsidRPr="00092D40">
        <w:rPr>
          <w:rFonts w:ascii="Times New Roman" w:hAnsi="Times New Roman" w:cs="Times New Roman"/>
          <w:color w:val="000000" w:themeColor="text1"/>
          <w:sz w:val="28"/>
          <w:szCs w:val="28"/>
        </w:rPr>
        <w:t>«</w:t>
      </w:r>
      <w:r w:rsidR="00C447AB">
        <w:rPr>
          <w:rFonts w:ascii="Times New Roman" w:hAnsi="Times New Roman" w:cs="Times New Roman"/>
          <w:color w:val="000000" w:themeColor="text1"/>
          <w:sz w:val="28"/>
          <w:szCs w:val="28"/>
        </w:rPr>
        <w:t>Н</w:t>
      </w:r>
      <w:r w:rsidR="00C447AB" w:rsidRPr="00092D40">
        <w:rPr>
          <w:rFonts w:ascii="Times New Roman" w:hAnsi="Times New Roman" w:cs="Times New Roman"/>
          <w:color w:val="000000" w:themeColor="text1"/>
          <w:sz w:val="28"/>
          <w:szCs w:val="28"/>
        </w:rPr>
        <w:t>ейротехнологии и искусственный интеллект»</w:t>
      </w:r>
      <w:r w:rsidR="00C447AB">
        <w:rPr>
          <w:rFonts w:ascii="Times New Roman" w:hAnsi="Times New Roman" w:cs="Times New Roman"/>
          <w:color w:val="000000" w:themeColor="text1"/>
          <w:sz w:val="28"/>
          <w:szCs w:val="28"/>
        </w:rPr>
        <w:t>.</w:t>
      </w:r>
    </w:p>
    <w:p w14:paraId="6AFCDF97" w14:textId="77777777" w:rsidR="00C447AB" w:rsidRDefault="00C447AB" w:rsidP="0043495C">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 Статья «</w:t>
      </w:r>
      <w:r w:rsidRPr="00C447AB">
        <w:rPr>
          <w:rFonts w:ascii="Times New Roman" w:hAnsi="Times New Roman" w:cs="Times New Roman"/>
          <w:color w:val="000000" w:themeColor="text1"/>
          <w:sz w:val="28"/>
          <w:szCs w:val="28"/>
        </w:rPr>
        <w:t>Будущее искусственного интеллекта в России: как технологии превратятся в решения</w:t>
      </w:r>
      <w:r>
        <w:rPr>
          <w:rFonts w:ascii="Times New Roman" w:hAnsi="Times New Roman" w:cs="Times New Roman"/>
          <w:color w:val="000000" w:themeColor="text1"/>
          <w:sz w:val="28"/>
          <w:szCs w:val="28"/>
        </w:rPr>
        <w:t xml:space="preserve">», </w:t>
      </w:r>
      <w:r w:rsidRPr="00C447AB">
        <w:rPr>
          <w:rFonts w:ascii="Times New Roman" w:hAnsi="Times New Roman" w:cs="Times New Roman"/>
          <w:color w:val="000000" w:themeColor="text1"/>
          <w:sz w:val="28"/>
          <w:szCs w:val="28"/>
        </w:rPr>
        <w:t>https://www.cnews.ru/articles/2019-10-02_budushchee_iskusstvennogo_intellekta</w:t>
      </w:r>
    </w:p>
    <w:p w14:paraId="021A8EEF" w14:textId="77777777" w:rsidR="00C447AB" w:rsidRDefault="00551F8B" w:rsidP="004349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w:t>
      </w:r>
      <w:r w:rsidR="009E1641">
        <w:rPr>
          <w:rFonts w:ascii="Times New Roman" w:hAnsi="Times New Roman" w:cs="Times New Roman"/>
          <w:sz w:val="28"/>
          <w:szCs w:val="28"/>
        </w:rPr>
        <w:t xml:space="preserve">Чепайкин И.А. (НИЯУ МИФИ, г. Москва). </w:t>
      </w:r>
      <w:r>
        <w:rPr>
          <w:rFonts w:ascii="Times New Roman" w:hAnsi="Times New Roman" w:cs="Times New Roman"/>
          <w:sz w:val="28"/>
          <w:szCs w:val="28"/>
        </w:rPr>
        <w:t>Обзор мирового рынка п</w:t>
      </w:r>
      <w:r w:rsidR="009E1641">
        <w:rPr>
          <w:rFonts w:ascii="Times New Roman" w:hAnsi="Times New Roman" w:cs="Times New Roman"/>
          <w:sz w:val="28"/>
          <w:szCs w:val="28"/>
        </w:rPr>
        <w:t>риборов неразрушающего контроля</w:t>
      </w:r>
      <w:r>
        <w:rPr>
          <w:rFonts w:ascii="Times New Roman" w:hAnsi="Times New Roman" w:cs="Times New Roman"/>
          <w:sz w:val="28"/>
          <w:szCs w:val="28"/>
        </w:rPr>
        <w:t>. Серия: Естественные и технические науки, №7, июль 2016 г.</w:t>
      </w:r>
    </w:p>
    <w:p w14:paraId="4FEA09AA" w14:textId="77777777" w:rsidR="00CD7170" w:rsidRDefault="00CD7170" w:rsidP="00CD71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009E1641">
        <w:rPr>
          <w:rFonts w:ascii="Times New Roman" w:hAnsi="Times New Roman" w:cs="Times New Roman"/>
          <w:sz w:val="28"/>
          <w:szCs w:val="28"/>
        </w:rPr>
        <w:t>С</w:t>
      </w:r>
      <w:r w:rsidR="009E1641" w:rsidRPr="00CD7170">
        <w:rPr>
          <w:rFonts w:ascii="Times New Roman" w:hAnsi="Times New Roman" w:cs="Times New Roman"/>
          <w:sz w:val="28"/>
          <w:szCs w:val="28"/>
        </w:rPr>
        <w:t>амойленко В.М., Кочки</w:t>
      </w:r>
      <w:r w:rsidR="009E1641">
        <w:rPr>
          <w:rFonts w:ascii="Times New Roman" w:hAnsi="Times New Roman" w:cs="Times New Roman"/>
          <w:sz w:val="28"/>
          <w:szCs w:val="28"/>
        </w:rPr>
        <w:t>н</w:t>
      </w:r>
      <w:r w:rsidR="009E1641" w:rsidRPr="00CD7170">
        <w:rPr>
          <w:rFonts w:ascii="Times New Roman" w:hAnsi="Times New Roman" w:cs="Times New Roman"/>
          <w:sz w:val="28"/>
          <w:szCs w:val="28"/>
        </w:rPr>
        <w:t xml:space="preserve"> Д.Н., З</w:t>
      </w:r>
      <w:r w:rsidR="009E1641">
        <w:rPr>
          <w:rFonts w:ascii="Times New Roman" w:hAnsi="Times New Roman" w:cs="Times New Roman"/>
          <w:sz w:val="28"/>
          <w:szCs w:val="28"/>
        </w:rPr>
        <w:t>убов</w:t>
      </w:r>
      <w:r w:rsidR="009E1641" w:rsidRPr="00CD7170">
        <w:rPr>
          <w:rFonts w:ascii="Times New Roman" w:hAnsi="Times New Roman" w:cs="Times New Roman"/>
          <w:sz w:val="28"/>
          <w:szCs w:val="28"/>
        </w:rPr>
        <w:t xml:space="preserve"> О.Е.</w:t>
      </w:r>
      <w:r w:rsidR="009E1641">
        <w:rPr>
          <w:rFonts w:ascii="Times New Roman" w:hAnsi="Times New Roman" w:cs="Times New Roman"/>
          <w:sz w:val="28"/>
          <w:szCs w:val="28"/>
        </w:rPr>
        <w:t xml:space="preserve"> </w:t>
      </w:r>
      <w:r>
        <w:rPr>
          <w:rFonts w:ascii="Times New Roman" w:hAnsi="Times New Roman" w:cs="Times New Roman"/>
          <w:sz w:val="28"/>
          <w:szCs w:val="28"/>
        </w:rPr>
        <w:t>Р</w:t>
      </w:r>
      <w:r w:rsidRPr="00CD7170">
        <w:rPr>
          <w:rFonts w:ascii="Times New Roman" w:hAnsi="Times New Roman" w:cs="Times New Roman"/>
          <w:sz w:val="28"/>
          <w:szCs w:val="28"/>
        </w:rPr>
        <w:t>оль методов неразрушающего контроля изделий</w:t>
      </w:r>
      <w:r>
        <w:rPr>
          <w:rFonts w:ascii="Times New Roman" w:hAnsi="Times New Roman" w:cs="Times New Roman"/>
          <w:sz w:val="28"/>
          <w:szCs w:val="28"/>
        </w:rPr>
        <w:t xml:space="preserve"> </w:t>
      </w:r>
      <w:r w:rsidRPr="00CD7170">
        <w:rPr>
          <w:rFonts w:ascii="Times New Roman" w:hAnsi="Times New Roman" w:cs="Times New Roman"/>
          <w:sz w:val="28"/>
          <w:szCs w:val="28"/>
        </w:rPr>
        <w:t>при анализе причин отказов и особенности их выбора</w:t>
      </w:r>
      <w:r>
        <w:rPr>
          <w:rFonts w:ascii="Times New Roman" w:hAnsi="Times New Roman" w:cs="Times New Roman"/>
          <w:sz w:val="28"/>
          <w:szCs w:val="28"/>
        </w:rPr>
        <w:t xml:space="preserve"> </w:t>
      </w:r>
      <w:r w:rsidRPr="00CD7170">
        <w:rPr>
          <w:rFonts w:ascii="Times New Roman" w:hAnsi="Times New Roman" w:cs="Times New Roman"/>
          <w:sz w:val="28"/>
          <w:szCs w:val="28"/>
        </w:rPr>
        <w:t>при применении в конкретных условиях</w:t>
      </w:r>
      <w:r>
        <w:rPr>
          <w:rFonts w:ascii="Times New Roman" w:hAnsi="Times New Roman" w:cs="Times New Roman"/>
          <w:sz w:val="28"/>
          <w:szCs w:val="28"/>
        </w:rPr>
        <w:t>.</w:t>
      </w:r>
      <w:r w:rsidRPr="00CD7170">
        <w:rPr>
          <w:rFonts w:ascii="Times New Roman" w:hAnsi="Times New Roman" w:cs="Times New Roman"/>
          <w:sz w:val="28"/>
          <w:szCs w:val="28"/>
        </w:rPr>
        <w:t xml:space="preserve"> </w:t>
      </w:r>
      <w:r w:rsidR="005E2E65">
        <w:rPr>
          <w:rFonts w:ascii="Times New Roman" w:hAnsi="Times New Roman" w:cs="Times New Roman"/>
          <w:sz w:val="28"/>
          <w:szCs w:val="28"/>
        </w:rPr>
        <w:t>Н</w:t>
      </w:r>
      <w:r w:rsidR="005E2E65" w:rsidRPr="005E2E65">
        <w:rPr>
          <w:rFonts w:ascii="Times New Roman" w:hAnsi="Times New Roman" w:cs="Times New Roman"/>
          <w:sz w:val="28"/>
          <w:szCs w:val="28"/>
        </w:rPr>
        <w:t>аучный вестник МГТУ ГА</w:t>
      </w:r>
      <w:r w:rsidR="005E2E65">
        <w:rPr>
          <w:rFonts w:ascii="Times New Roman" w:hAnsi="Times New Roman" w:cs="Times New Roman"/>
          <w:sz w:val="28"/>
          <w:szCs w:val="28"/>
        </w:rPr>
        <w:t>, 2015 г., № 217</w:t>
      </w:r>
    </w:p>
    <w:p w14:paraId="6081AA5B" w14:textId="77777777" w:rsidR="008612F4" w:rsidRPr="000B51D6" w:rsidRDefault="008612F4" w:rsidP="008612F4">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6. </w:t>
      </w:r>
      <w:r w:rsidR="009E1641" w:rsidRPr="008612F4">
        <w:rPr>
          <w:rFonts w:ascii="Times New Roman" w:hAnsi="Times New Roman" w:cs="Times New Roman"/>
          <w:sz w:val="28"/>
          <w:szCs w:val="28"/>
        </w:rPr>
        <w:t>Назаренко</w:t>
      </w:r>
      <w:r w:rsidR="009E1641" w:rsidRPr="009E1641">
        <w:rPr>
          <w:rFonts w:ascii="Times New Roman" w:hAnsi="Times New Roman" w:cs="Times New Roman"/>
          <w:sz w:val="28"/>
          <w:szCs w:val="28"/>
        </w:rPr>
        <w:t xml:space="preserve"> </w:t>
      </w:r>
      <w:r w:rsidR="009E1641" w:rsidRPr="008612F4">
        <w:rPr>
          <w:rFonts w:ascii="Times New Roman" w:hAnsi="Times New Roman" w:cs="Times New Roman"/>
          <w:sz w:val="28"/>
          <w:szCs w:val="28"/>
        </w:rPr>
        <w:t>С</w:t>
      </w:r>
      <w:r w:rsidR="009E1641" w:rsidRPr="009E1641">
        <w:rPr>
          <w:rFonts w:ascii="Times New Roman" w:hAnsi="Times New Roman" w:cs="Times New Roman"/>
          <w:sz w:val="28"/>
          <w:szCs w:val="28"/>
        </w:rPr>
        <w:t>.</w:t>
      </w:r>
      <w:r w:rsidR="009E1641" w:rsidRPr="008612F4">
        <w:rPr>
          <w:rFonts w:ascii="Times New Roman" w:hAnsi="Times New Roman" w:cs="Times New Roman"/>
          <w:sz w:val="28"/>
          <w:szCs w:val="28"/>
        </w:rPr>
        <w:t>Ю</w:t>
      </w:r>
      <w:r w:rsidR="009E1641" w:rsidRPr="009E1641">
        <w:rPr>
          <w:rFonts w:ascii="Times New Roman" w:hAnsi="Times New Roman" w:cs="Times New Roman"/>
          <w:sz w:val="28"/>
          <w:szCs w:val="28"/>
        </w:rPr>
        <w:t xml:space="preserve">., </w:t>
      </w:r>
      <w:r w:rsidR="009E1641" w:rsidRPr="008612F4">
        <w:rPr>
          <w:rFonts w:ascii="Times New Roman" w:hAnsi="Times New Roman" w:cs="Times New Roman"/>
          <w:sz w:val="28"/>
          <w:szCs w:val="28"/>
        </w:rPr>
        <w:t>Удод</w:t>
      </w:r>
      <w:r w:rsidR="009E1641" w:rsidRPr="009E1641">
        <w:rPr>
          <w:rFonts w:ascii="Times New Roman" w:hAnsi="Times New Roman" w:cs="Times New Roman"/>
          <w:sz w:val="28"/>
          <w:szCs w:val="28"/>
        </w:rPr>
        <w:t xml:space="preserve"> </w:t>
      </w:r>
      <w:r w:rsidR="009E1641" w:rsidRPr="008612F4">
        <w:rPr>
          <w:rFonts w:ascii="Times New Roman" w:hAnsi="Times New Roman" w:cs="Times New Roman"/>
          <w:sz w:val="28"/>
          <w:szCs w:val="28"/>
        </w:rPr>
        <w:t>В</w:t>
      </w:r>
      <w:r w:rsidR="009E1641" w:rsidRPr="009E1641">
        <w:rPr>
          <w:rFonts w:ascii="Times New Roman" w:hAnsi="Times New Roman" w:cs="Times New Roman"/>
          <w:sz w:val="28"/>
          <w:szCs w:val="28"/>
        </w:rPr>
        <w:t>.</w:t>
      </w:r>
      <w:r w:rsidR="009E1641" w:rsidRPr="008612F4">
        <w:rPr>
          <w:rFonts w:ascii="Times New Roman" w:hAnsi="Times New Roman" w:cs="Times New Roman"/>
          <w:sz w:val="28"/>
          <w:szCs w:val="28"/>
        </w:rPr>
        <w:t>А</w:t>
      </w:r>
      <w:r w:rsidR="009E1641" w:rsidRPr="009E1641">
        <w:rPr>
          <w:rFonts w:ascii="Times New Roman" w:hAnsi="Times New Roman" w:cs="Times New Roman"/>
          <w:sz w:val="28"/>
          <w:szCs w:val="28"/>
        </w:rPr>
        <w:t>.</w:t>
      </w:r>
      <w:r w:rsidR="009E1641">
        <w:rPr>
          <w:rFonts w:ascii="Times New Roman" w:hAnsi="Times New Roman" w:cs="Times New Roman"/>
          <w:sz w:val="28"/>
          <w:szCs w:val="28"/>
        </w:rPr>
        <w:t xml:space="preserve"> </w:t>
      </w:r>
      <w:r>
        <w:rPr>
          <w:rFonts w:ascii="Times New Roman" w:hAnsi="Times New Roman" w:cs="Times New Roman"/>
          <w:sz w:val="28"/>
          <w:szCs w:val="28"/>
        </w:rPr>
        <w:t>П</w:t>
      </w:r>
      <w:r w:rsidRPr="008612F4">
        <w:rPr>
          <w:rFonts w:ascii="Times New Roman" w:hAnsi="Times New Roman" w:cs="Times New Roman"/>
          <w:sz w:val="28"/>
          <w:szCs w:val="28"/>
        </w:rPr>
        <w:t>рименение искусственных нейронных сетей в радиационном</w:t>
      </w:r>
      <w:r>
        <w:rPr>
          <w:rFonts w:ascii="Times New Roman" w:hAnsi="Times New Roman" w:cs="Times New Roman"/>
          <w:sz w:val="28"/>
          <w:szCs w:val="28"/>
        </w:rPr>
        <w:t xml:space="preserve"> </w:t>
      </w:r>
      <w:r w:rsidRPr="008612F4">
        <w:rPr>
          <w:rFonts w:ascii="Times New Roman" w:hAnsi="Times New Roman" w:cs="Times New Roman"/>
          <w:sz w:val="28"/>
          <w:szCs w:val="28"/>
        </w:rPr>
        <w:t>неразрушающем контроле</w:t>
      </w:r>
      <w:r>
        <w:rPr>
          <w:rFonts w:ascii="Times New Roman" w:hAnsi="Times New Roman" w:cs="Times New Roman"/>
          <w:sz w:val="28"/>
          <w:szCs w:val="28"/>
        </w:rPr>
        <w:t>. Дефектоскопия</w:t>
      </w:r>
      <w:r w:rsidRPr="000B51D6">
        <w:rPr>
          <w:rFonts w:ascii="Times New Roman" w:hAnsi="Times New Roman" w:cs="Times New Roman"/>
          <w:sz w:val="28"/>
          <w:szCs w:val="28"/>
          <w:lang w:val="en-US"/>
        </w:rPr>
        <w:t>, №6, 2019</w:t>
      </w:r>
    </w:p>
    <w:p w14:paraId="69714F9B"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7. Wang G., Liao T.W. Automatic identification of different types of welding defects in radiographic images // NTD &amp; E International. 2002. V. 35. P. 519—528.</w:t>
      </w:r>
    </w:p>
    <w:p w14:paraId="3B07D263"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8. Silva R.R., Caloba L.P., Siqueira M.H.S., Rebello J.M.A. Pattern recognition of weld defects detected by radiographic test // NTD &amp; E International. 2005. V. 37. P. 461—470.</w:t>
      </w:r>
    </w:p>
    <w:p w14:paraId="361EFB14"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9. Silva R.R., Siqueira M.H.S., Souza M.P., Rebello J.M.A., Caloba L.P. Estimated accuracy of classification of defects detected in welded joints by radiographic tests // NTD &amp; E International. 2005. V. 38. P. 335—343.</w:t>
      </w:r>
    </w:p>
    <w:p w14:paraId="5D93034F"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10. Vilar R., Zapata J., Ruiz R. An automatic system of classification of weld defects in radiographic images // NTD &amp; E International. 2009. V. 42. P. 467—476.</w:t>
      </w:r>
    </w:p>
    <w:p w14:paraId="6BF2CDC1" w14:textId="77777777" w:rsidR="00ED6D91" w:rsidRPr="00914615"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 xml:space="preserve">11. Kasban H., Zahran O., Arafa H., El-Kordy M., Elaraby S.M.S., Abd El-Samie F.E. Welding defect detection from radiography images with a cepstral approach // NTD &amp; E International. </w:t>
      </w:r>
      <w:r w:rsidRPr="00914615">
        <w:rPr>
          <w:rFonts w:ascii="Times New Roman" w:hAnsi="Times New Roman" w:cs="Times New Roman"/>
          <w:sz w:val="28"/>
          <w:szCs w:val="28"/>
          <w:lang w:val="en-US"/>
        </w:rPr>
        <w:t>2011. V. 44. P. 226—231.</w:t>
      </w:r>
    </w:p>
    <w:p w14:paraId="5CCC6012"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lastRenderedPageBreak/>
        <w:t>12. Zahran O., Kasban H., El-Kordy M., Abd El-Samie F.E. Automatic weld defect identification from radiographic images // NTD &amp; E International. 2013. V. 57. P. 26—35.</w:t>
      </w:r>
    </w:p>
    <w:p w14:paraId="278E6F3A"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13. Boaretto N., Mezzadri Centeno T. Automated detection of welding defects in pipelines from radiographic images DWDI // NTD &amp; E International. 2017. V. 86. P. 7—13.</w:t>
      </w:r>
    </w:p>
    <w:p w14:paraId="1E4DD200"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14. Zapata J., Vilar R., Ruiz R. Performance evaluation of an automatic inspection system of weld defects in radiographic images based on neuro-classifiers // Expert Systems with Applications. 2011. V. 38. P. 8812—8824.</w:t>
      </w:r>
    </w:p>
    <w:p w14:paraId="2A7DF9E1"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15. Shao J., Du D., Chang B., Shi H. Automatic weld defect detection based on potential defect tracking in real-time radiographic image sequence // NTD &amp; E International. 2012. V. 46. P. 14—21.</w:t>
      </w:r>
    </w:p>
    <w:p w14:paraId="3DE80933"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16. Zou Y., Du D., Chang B., Ji L., Pan J. Automatic weld defect detection method based on Kalman filtering for real-time radiographic inspection of spiral pipe // NTD &amp; E International. 2015. V. 72. P. 1—9.</w:t>
      </w:r>
    </w:p>
    <w:p w14:paraId="09B5C8EA"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17. Yahia N.B., Belhadj T., Brag S., Zghal A. Automatic detection of welding defects using radiography with a neural approach // Procedia Engineering. 2011. V. 10. P. 671—679.</w:t>
      </w:r>
    </w:p>
    <w:p w14:paraId="1DE97541" w14:textId="77777777" w:rsidR="00ED6D91" w:rsidRPr="00ED6D91" w:rsidRDefault="00ED6D91" w:rsidP="00ED6D91">
      <w:pPr>
        <w:spacing w:after="0" w:line="360" w:lineRule="auto"/>
        <w:ind w:firstLine="709"/>
        <w:jc w:val="both"/>
        <w:rPr>
          <w:rFonts w:ascii="Times New Roman" w:hAnsi="Times New Roman" w:cs="Times New Roman"/>
          <w:sz w:val="28"/>
          <w:szCs w:val="28"/>
          <w:lang w:val="en-US"/>
        </w:rPr>
      </w:pPr>
      <w:r w:rsidRPr="00ED6D91">
        <w:rPr>
          <w:rFonts w:ascii="Times New Roman" w:hAnsi="Times New Roman" w:cs="Times New Roman"/>
          <w:sz w:val="28"/>
          <w:szCs w:val="28"/>
          <w:lang w:val="en-US"/>
        </w:rPr>
        <w:t>18. Valavanis I., Kosmopoulos D. Multiclass defect detection and classification in weld radiographic images using geometric and texture features // Expert Systems with Applications. 2010. V. 37. P. 7606—7614.</w:t>
      </w:r>
    </w:p>
    <w:p w14:paraId="2043F397" w14:textId="77777777" w:rsidR="00ED6D91" w:rsidRPr="00C9408B" w:rsidRDefault="00ED6D91" w:rsidP="00ED6D91">
      <w:pPr>
        <w:spacing w:after="0" w:line="360" w:lineRule="auto"/>
        <w:ind w:firstLine="709"/>
        <w:jc w:val="both"/>
        <w:rPr>
          <w:rFonts w:ascii="Times New Roman" w:hAnsi="Times New Roman" w:cs="Times New Roman"/>
          <w:sz w:val="28"/>
          <w:szCs w:val="28"/>
        </w:rPr>
      </w:pPr>
      <w:r w:rsidRPr="00ED6D91">
        <w:rPr>
          <w:rFonts w:ascii="Times New Roman" w:hAnsi="Times New Roman" w:cs="Times New Roman"/>
          <w:sz w:val="28"/>
          <w:szCs w:val="28"/>
          <w:lang w:val="en-US"/>
        </w:rPr>
        <w:t>19. Hassan J., Majid Awan A., Jalil A. Welding Defect Detection and Classification Using Geometric Features / Proceedings of the 10th International Conference on Frontiers of Information Technology. Islamabad</w:t>
      </w:r>
      <w:r w:rsidRPr="00C9408B">
        <w:rPr>
          <w:rFonts w:ascii="Times New Roman" w:hAnsi="Times New Roman" w:cs="Times New Roman"/>
          <w:sz w:val="28"/>
          <w:szCs w:val="28"/>
        </w:rPr>
        <w:t xml:space="preserve">, </w:t>
      </w:r>
      <w:r w:rsidRPr="00ED6D91">
        <w:rPr>
          <w:rFonts w:ascii="Times New Roman" w:hAnsi="Times New Roman" w:cs="Times New Roman"/>
          <w:sz w:val="28"/>
          <w:szCs w:val="28"/>
          <w:lang w:val="en-US"/>
        </w:rPr>
        <w:t>Pakistan</w:t>
      </w:r>
      <w:r w:rsidRPr="00C9408B">
        <w:rPr>
          <w:rFonts w:ascii="Times New Roman" w:hAnsi="Times New Roman" w:cs="Times New Roman"/>
          <w:sz w:val="28"/>
          <w:szCs w:val="28"/>
        </w:rPr>
        <w:t xml:space="preserve">. 2012. </w:t>
      </w:r>
      <w:r w:rsidRPr="00ED6D91">
        <w:rPr>
          <w:rFonts w:ascii="Times New Roman" w:hAnsi="Times New Roman" w:cs="Times New Roman"/>
          <w:sz w:val="28"/>
          <w:szCs w:val="28"/>
          <w:lang w:val="en-US"/>
        </w:rPr>
        <w:t>P</w:t>
      </w:r>
      <w:r w:rsidRPr="00C9408B">
        <w:rPr>
          <w:rFonts w:ascii="Times New Roman" w:hAnsi="Times New Roman" w:cs="Times New Roman"/>
          <w:sz w:val="28"/>
          <w:szCs w:val="28"/>
        </w:rPr>
        <w:t>. 139—144.</w:t>
      </w:r>
    </w:p>
    <w:p w14:paraId="69E4AB70" w14:textId="0E6B6E85" w:rsidR="00ED6D91" w:rsidRPr="00ED6D91" w:rsidRDefault="00ED6D91" w:rsidP="00ED6D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20</w:t>
      </w:r>
      <w:r w:rsidRPr="00ED6D91">
        <w:rPr>
          <w:rFonts w:ascii="Times New Roman" w:hAnsi="Times New Roman" w:cs="Times New Roman"/>
          <w:sz w:val="28"/>
          <w:szCs w:val="28"/>
        </w:rPr>
        <w:t>.</w:t>
      </w:r>
      <w:r w:rsidR="00DF2ACD">
        <w:rPr>
          <w:rFonts w:ascii="Times New Roman" w:hAnsi="Times New Roman" w:cs="Times New Roman"/>
          <w:sz w:val="28"/>
          <w:szCs w:val="28"/>
        </w:rPr>
        <w:t> </w:t>
      </w:r>
      <w:r w:rsidRPr="00ED6D91">
        <w:rPr>
          <w:rFonts w:ascii="Times New Roman" w:hAnsi="Times New Roman" w:cs="Times New Roman"/>
          <w:sz w:val="28"/>
          <w:szCs w:val="28"/>
        </w:rPr>
        <w:t>Григорченко С.А., Ефименко Л.А. Автоматизация компьютерной расшифровки радиационных</w:t>
      </w:r>
      <w:r>
        <w:rPr>
          <w:rFonts w:ascii="Times New Roman" w:hAnsi="Times New Roman" w:cs="Times New Roman"/>
          <w:sz w:val="28"/>
          <w:szCs w:val="28"/>
        </w:rPr>
        <w:t xml:space="preserve"> </w:t>
      </w:r>
      <w:r w:rsidRPr="00ED6D91">
        <w:rPr>
          <w:rFonts w:ascii="Times New Roman" w:hAnsi="Times New Roman" w:cs="Times New Roman"/>
          <w:sz w:val="28"/>
          <w:szCs w:val="28"/>
        </w:rPr>
        <w:t>изображений сварных соединений // Дефектоскопия. 2015. № 1. С. 21.</w:t>
      </w:r>
    </w:p>
    <w:p w14:paraId="0491E1C0" w14:textId="77777777" w:rsidR="008612F4" w:rsidRPr="00C9408B" w:rsidRDefault="00ED6D91" w:rsidP="00ED6D91">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21</w:t>
      </w:r>
      <w:r w:rsidRPr="00ED6D91">
        <w:rPr>
          <w:rFonts w:ascii="Times New Roman" w:hAnsi="Times New Roman" w:cs="Times New Roman"/>
          <w:sz w:val="28"/>
          <w:szCs w:val="28"/>
        </w:rPr>
        <w:t>. Воробейчиков С.Э., Фокин В.А., Удод В.А., Темник А.К. Иссл</w:t>
      </w:r>
      <w:r>
        <w:rPr>
          <w:rFonts w:ascii="Times New Roman" w:hAnsi="Times New Roman" w:cs="Times New Roman"/>
          <w:sz w:val="28"/>
          <w:szCs w:val="28"/>
        </w:rPr>
        <w:t>едование двух алгоритмов распоз</w:t>
      </w:r>
      <w:r w:rsidRPr="00ED6D91">
        <w:rPr>
          <w:rFonts w:ascii="Times New Roman" w:hAnsi="Times New Roman" w:cs="Times New Roman"/>
          <w:sz w:val="28"/>
          <w:szCs w:val="28"/>
        </w:rPr>
        <w:t>навания образов для классификации дефектов в объекте контроля по его цифровому изображению //</w:t>
      </w:r>
      <w:r>
        <w:rPr>
          <w:rFonts w:ascii="Times New Roman" w:hAnsi="Times New Roman" w:cs="Times New Roman"/>
          <w:sz w:val="28"/>
          <w:szCs w:val="28"/>
        </w:rPr>
        <w:t xml:space="preserve"> </w:t>
      </w:r>
      <w:r w:rsidRPr="00ED6D91">
        <w:rPr>
          <w:rFonts w:ascii="Times New Roman" w:hAnsi="Times New Roman" w:cs="Times New Roman"/>
          <w:sz w:val="28"/>
          <w:szCs w:val="28"/>
        </w:rPr>
        <w:t xml:space="preserve">Дефектоскопия. </w:t>
      </w:r>
      <w:r w:rsidRPr="00C9408B">
        <w:rPr>
          <w:rFonts w:ascii="Times New Roman" w:hAnsi="Times New Roman" w:cs="Times New Roman"/>
          <w:sz w:val="28"/>
          <w:szCs w:val="28"/>
          <w:lang w:val="en-US"/>
        </w:rPr>
        <w:t xml:space="preserve">2015. № 10. </w:t>
      </w:r>
      <w:r w:rsidRPr="00ED6D91">
        <w:rPr>
          <w:rFonts w:ascii="Times New Roman" w:hAnsi="Times New Roman" w:cs="Times New Roman"/>
          <w:sz w:val="28"/>
          <w:szCs w:val="28"/>
        </w:rPr>
        <w:t>С</w:t>
      </w:r>
      <w:r w:rsidRPr="00C9408B">
        <w:rPr>
          <w:rFonts w:ascii="Times New Roman" w:hAnsi="Times New Roman" w:cs="Times New Roman"/>
          <w:sz w:val="28"/>
          <w:szCs w:val="28"/>
          <w:lang w:val="en-US"/>
        </w:rPr>
        <w:t>. 54—63.</w:t>
      </w:r>
    </w:p>
    <w:p w14:paraId="6B8E321A" w14:textId="77777777" w:rsidR="00EE2D32" w:rsidRPr="00EE2D32" w:rsidRDefault="004F5A97" w:rsidP="00EE2D32">
      <w:pPr>
        <w:spacing w:after="0" w:line="360" w:lineRule="auto"/>
        <w:ind w:firstLine="709"/>
        <w:jc w:val="both"/>
        <w:rPr>
          <w:rFonts w:ascii="Times New Roman" w:hAnsi="Times New Roman" w:cs="Times New Roman"/>
          <w:sz w:val="28"/>
          <w:szCs w:val="28"/>
          <w:lang w:val="en-US"/>
        </w:rPr>
      </w:pPr>
      <w:r w:rsidRPr="004F5A97">
        <w:rPr>
          <w:rFonts w:ascii="Times New Roman" w:hAnsi="Times New Roman" w:cs="Times New Roman"/>
          <w:sz w:val="28"/>
          <w:szCs w:val="28"/>
          <w:lang w:val="en-US"/>
        </w:rPr>
        <w:lastRenderedPageBreak/>
        <w:t>22</w:t>
      </w:r>
      <w:r w:rsidR="00EE2D32" w:rsidRPr="00EE2D32">
        <w:rPr>
          <w:rFonts w:ascii="Times New Roman" w:hAnsi="Times New Roman" w:cs="Times New Roman"/>
          <w:sz w:val="28"/>
          <w:szCs w:val="28"/>
          <w:lang w:val="en-US"/>
        </w:rPr>
        <w:t>. Hou W., Wei Y., Guo J., Jin Y., Zhu C. Automatic Detection of Welding Defects using Deep Neural</w:t>
      </w:r>
      <w:r w:rsidRPr="004F5A97">
        <w:rPr>
          <w:rFonts w:ascii="Times New Roman" w:hAnsi="Times New Roman" w:cs="Times New Roman"/>
          <w:sz w:val="28"/>
          <w:szCs w:val="28"/>
          <w:lang w:val="en-US"/>
        </w:rPr>
        <w:t xml:space="preserve"> </w:t>
      </w:r>
      <w:r w:rsidR="00EE2D32" w:rsidRPr="00EE2D32">
        <w:rPr>
          <w:rFonts w:ascii="Times New Roman" w:hAnsi="Times New Roman" w:cs="Times New Roman"/>
          <w:sz w:val="28"/>
          <w:szCs w:val="28"/>
          <w:lang w:val="en-US"/>
        </w:rPr>
        <w:t>Network // IOP Conf. Series: Journal of Physics: Conf. Series. 2018. V. 933. 012006.</w:t>
      </w:r>
    </w:p>
    <w:p w14:paraId="492507DB" w14:textId="77777777" w:rsidR="00EE2D32" w:rsidRDefault="004F5A97" w:rsidP="00EE2D32">
      <w:pPr>
        <w:spacing w:after="0" w:line="360" w:lineRule="auto"/>
        <w:ind w:firstLine="709"/>
        <w:jc w:val="both"/>
        <w:rPr>
          <w:rFonts w:ascii="Times New Roman" w:hAnsi="Times New Roman" w:cs="Times New Roman"/>
          <w:sz w:val="28"/>
          <w:szCs w:val="28"/>
        </w:rPr>
      </w:pPr>
      <w:r w:rsidRPr="004F5A97">
        <w:rPr>
          <w:rFonts w:ascii="Times New Roman" w:hAnsi="Times New Roman" w:cs="Times New Roman"/>
          <w:sz w:val="28"/>
          <w:szCs w:val="28"/>
          <w:lang w:val="en-US"/>
        </w:rPr>
        <w:t>23</w:t>
      </w:r>
      <w:r w:rsidR="00EE2D32" w:rsidRPr="00EE2D32">
        <w:rPr>
          <w:rFonts w:ascii="Times New Roman" w:hAnsi="Times New Roman" w:cs="Times New Roman"/>
          <w:sz w:val="28"/>
          <w:szCs w:val="28"/>
          <w:lang w:val="en-US"/>
        </w:rPr>
        <w:t>. Hou W., Wei Y., Zhu C. Deep features based on a DCNN model for classifying imbalanced weld flaw</w:t>
      </w:r>
      <w:r w:rsidRPr="004F5A97">
        <w:rPr>
          <w:rFonts w:ascii="Times New Roman" w:hAnsi="Times New Roman" w:cs="Times New Roman"/>
          <w:sz w:val="28"/>
          <w:szCs w:val="28"/>
          <w:lang w:val="en-US"/>
        </w:rPr>
        <w:t xml:space="preserve"> </w:t>
      </w:r>
      <w:r w:rsidR="00EE2D32" w:rsidRPr="004F5A97">
        <w:rPr>
          <w:rFonts w:ascii="Times New Roman" w:hAnsi="Times New Roman" w:cs="Times New Roman"/>
          <w:sz w:val="28"/>
          <w:szCs w:val="28"/>
          <w:lang w:val="en-US"/>
        </w:rPr>
        <w:t xml:space="preserve">types // Measurement. </w:t>
      </w:r>
      <w:r w:rsidR="00EE2D32" w:rsidRPr="00EE2D32">
        <w:rPr>
          <w:rFonts w:ascii="Times New Roman" w:hAnsi="Times New Roman" w:cs="Times New Roman"/>
          <w:sz w:val="28"/>
          <w:szCs w:val="28"/>
        </w:rPr>
        <w:t>2019. V. 131. P. 482—489.</w:t>
      </w:r>
    </w:p>
    <w:p w14:paraId="40F1036E" w14:textId="21CE0647" w:rsidR="00CD6AB0" w:rsidRPr="007A0837" w:rsidRDefault="00CD6AB0" w:rsidP="00CD6AB0">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t>24.</w:t>
      </w:r>
      <w:r w:rsidRPr="007A0837">
        <w:t xml:space="preserve"> </w:t>
      </w:r>
      <w:r w:rsidRPr="007A0837">
        <w:rPr>
          <w:rFonts w:ascii="Times New Roman" w:hAnsi="Times New Roman" w:cs="Times New Roman"/>
          <w:sz w:val="28"/>
          <w:szCs w:val="28"/>
        </w:rPr>
        <w:t>Попко Е.А., Воробьев А.П., Вайнштейн И. А. Опыт применения машинного зрения в системах оптического неразрушающего контроля. 2015.</w:t>
      </w:r>
    </w:p>
    <w:p w14:paraId="7F5CAFB7" w14:textId="38F35402" w:rsidR="00CD6AB0" w:rsidRPr="007A0837" w:rsidRDefault="004D7938" w:rsidP="004D7938">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t xml:space="preserve">25. Шагалова П.А. </w:t>
      </w:r>
      <w:r w:rsidR="00771C12" w:rsidRPr="007A0837">
        <w:rPr>
          <w:rFonts w:ascii="Times New Roman" w:hAnsi="Times New Roman" w:cs="Times New Roman"/>
          <w:sz w:val="28"/>
          <w:szCs w:val="28"/>
        </w:rPr>
        <w:t>Разработка и реализация алгоритма распознавания трещин на изображениях, полученных при микроскопии. Труды НГТУ им. Р.Е. Алексеева № 3 (122), стр. 32-36. 2018 г.</w:t>
      </w:r>
    </w:p>
    <w:p w14:paraId="418EC3BA" w14:textId="414AA692" w:rsidR="00771C12" w:rsidRPr="007A0837" w:rsidRDefault="007D07D7" w:rsidP="007D07D7">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t>26. Гордеев Д.В. Применение машинного зрения для поиска и обнаружения поверхностных дефектов сварных соединений. Juvenis scientia 2018 № 3 | Технические науки, стр. 4–6.</w:t>
      </w:r>
    </w:p>
    <w:p w14:paraId="67E4FA7D" w14:textId="67766187" w:rsidR="007D07D7" w:rsidRPr="007A0837" w:rsidRDefault="00DE3923" w:rsidP="004D7938">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t>27. Гундин А.А., Гундин М.А., Чешкин А.Н. Обработка цифровых изображений при дефектоскопии поверхностей промышленных объектов. Наука и техника. Т. 15, № 3, 2016 (</w:t>
      </w:r>
      <w:r w:rsidRPr="007A0837">
        <w:rPr>
          <w:rFonts w:ascii="Times New Roman" w:hAnsi="Times New Roman" w:cs="Times New Roman"/>
          <w:sz w:val="28"/>
          <w:szCs w:val="28"/>
          <w:lang w:val="en-US"/>
        </w:rPr>
        <w:t>Science</w:t>
      </w:r>
      <w:r w:rsidRPr="007A0837">
        <w:rPr>
          <w:rFonts w:ascii="Times New Roman" w:hAnsi="Times New Roman" w:cs="Times New Roman"/>
          <w:sz w:val="28"/>
          <w:szCs w:val="28"/>
        </w:rPr>
        <w:t xml:space="preserve"> &amp; </w:t>
      </w:r>
      <w:r w:rsidRPr="007A0837">
        <w:rPr>
          <w:rFonts w:ascii="Times New Roman" w:hAnsi="Times New Roman" w:cs="Times New Roman"/>
          <w:sz w:val="28"/>
          <w:szCs w:val="28"/>
          <w:lang w:val="en-US"/>
        </w:rPr>
        <w:t>Technique</w:t>
      </w:r>
      <w:r w:rsidRPr="007A0837">
        <w:rPr>
          <w:rFonts w:ascii="Times New Roman" w:hAnsi="Times New Roman" w:cs="Times New Roman"/>
          <w:sz w:val="28"/>
          <w:szCs w:val="28"/>
        </w:rPr>
        <w:t xml:space="preserve">. </w:t>
      </w:r>
      <w:r w:rsidRPr="007A0837">
        <w:rPr>
          <w:rFonts w:ascii="Times New Roman" w:hAnsi="Times New Roman" w:cs="Times New Roman"/>
          <w:sz w:val="28"/>
          <w:szCs w:val="28"/>
          <w:lang w:val="en-US"/>
        </w:rPr>
        <w:t>V</w:t>
      </w:r>
      <w:r w:rsidRPr="007A0837">
        <w:rPr>
          <w:rFonts w:ascii="Times New Roman" w:hAnsi="Times New Roman" w:cs="Times New Roman"/>
          <w:sz w:val="28"/>
          <w:szCs w:val="28"/>
        </w:rPr>
        <w:t xml:space="preserve">. 15, </w:t>
      </w:r>
      <w:r w:rsidRPr="007A0837">
        <w:rPr>
          <w:rFonts w:ascii="Times New Roman" w:hAnsi="Times New Roman" w:cs="Times New Roman"/>
          <w:sz w:val="28"/>
          <w:szCs w:val="28"/>
          <w:lang w:val="en-US"/>
        </w:rPr>
        <w:t>No</w:t>
      </w:r>
      <w:r w:rsidRPr="007A0837">
        <w:rPr>
          <w:rFonts w:ascii="Times New Roman" w:hAnsi="Times New Roman" w:cs="Times New Roman"/>
          <w:sz w:val="28"/>
          <w:szCs w:val="28"/>
        </w:rPr>
        <w:t xml:space="preserve"> 3, 2016), стр. 225–232.</w:t>
      </w:r>
    </w:p>
    <w:p w14:paraId="6BC5A324" w14:textId="79EDC8EE" w:rsidR="00DE3923" w:rsidRPr="007A0837" w:rsidRDefault="00D72732" w:rsidP="00D72732">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t>28. Пучнин Н.А. Определение дефектов пиломатериалов методом компьютерного зрения (выпускная квалификационная работа бакалавра). Санкт-Петербургский государственный университет. Кафедра Моделирования Экономических Систем. 2017 г.</w:t>
      </w:r>
    </w:p>
    <w:p w14:paraId="389A3AA0" w14:textId="7626737B" w:rsidR="00D72732" w:rsidRPr="007A0837" w:rsidRDefault="00D3463D" w:rsidP="00D3463D">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t>29. Емельянов В.А. Методологические основы создания автоматизированных систем управления эксплуатацией футерованного оборудования. Диссертация на соискание ученой степени доктора технических наук. ФГБОУ «Крымский федеральный университет имени В.И. Вернадского». Симферополь, 2016 г.</w:t>
      </w:r>
    </w:p>
    <w:p w14:paraId="0FC7E990" w14:textId="4206EC93" w:rsidR="00D72732" w:rsidRPr="007A0837" w:rsidRDefault="00762A7D" w:rsidP="004D7938">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t>30.</w:t>
      </w:r>
      <w:r w:rsidR="007A0837">
        <w:rPr>
          <w:rFonts w:ascii="Times New Roman" w:hAnsi="Times New Roman" w:cs="Times New Roman"/>
          <w:sz w:val="28"/>
          <w:szCs w:val="28"/>
        </w:rPr>
        <w:t> </w:t>
      </w:r>
      <w:r w:rsidRPr="007A0837">
        <w:rPr>
          <w:rFonts w:ascii="Times New Roman" w:hAnsi="Times New Roman" w:cs="Times New Roman"/>
          <w:sz w:val="28"/>
          <w:szCs w:val="28"/>
        </w:rPr>
        <w:t>Гарбар Е.А. Цифровизация в оценке качества поверхности листового проката. Математическое и программное обеспечение в промышленной и социальной сферах. 2019, Т. 7. № 2, стр. 30–34.</w:t>
      </w:r>
    </w:p>
    <w:p w14:paraId="2CFF570B" w14:textId="4E8ADE73" w:rsidR="00762A7D" w:rsidRPr="007A0837" w:rsidRDefault="00DF2ACD" w:rsidP="00DF2ACD">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t>31.</w:t>
      </w:r>
      <w:r w:rsidR="007A0837">
        <w:rPr>
          <w:rFonts w:ascii="Times New Roman" w:hAnsi="Times New Roman" w:cs="Times New Roman"/>
          <w:sz w:val="28"/>
          <w:szCs w:val="28"/>
        </w:rPr>
        <w:t> </w:t>
      </w:r>
      <w:r w:rsidRPr="007A0837">
        <w:rPr>
          <w:rFonts w:ascii="Times New Roman" w:hAnsi="Times New Roman" w:cs="Times New Roman"/>
          <w:sz w:val="28"/>
          <w:szCs w:val="28"/>
        </w:rPr>
        <w:t>Даденков Д.А., Солодкий Е.М., Гусманов О.Р. Автоматизация поиска дефектов бумажного полотна с использованием системы машинного зрения.</w:t>
      </w:r>
      <w:r w:rsidRPr="007A0837">
        <w:t xml:space="preserve"> </w:t>
      </w:r>
      <w:r w:rsidRPr="007A0837">
        <w:rPr>
          <w:rFonts w:ascii="Times New Roman" w:hAnsi="Times New Roman" w:cs="Times New Roman"/>
          <w:sz w:val="28"/>
          <w:szCs w:val="28"/>
        </w:rPr>
        <w:t>Научно-технический вестник Поволжья, №5, 2018, стр. 197–199.</w:t>
      </w:r>
    </w:p>
    <w:p w14:paraId="7368296D" w14:textId="7FE948E2" w:rsidR="00DF2ACD" w:rsidRPr="007A0837" w:rsidRDefault="006A5CCA" w:rsidP="00DF2ACD">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lastRenderedPageBreak/>
        <w:t>32.</w:t>
      </w:r>
      <w:r w:rsidR="00914A0D" w:rsidRPr="007A0837">
        <w:rPr>
          <w:rFonts w:ascii="Times New Roman" w:hAnsi="Times New Roman" w:cs="Times New Roman"/>
          <w:sz w:val="28"/>
          <w:szCs w:val="28"/>
        </w:rPr>
        <w:t> </w:t>
      </w:r>
      <w:r w:rsidRPr="007A0837">
        <w:rPr>
          <w:rFonts w:ascii="Times New Roman" w:hAnsi="Times New Roman" w:cs="Times New Roman"/>
          <w:sz w:val="28"/>
          <w:szCs w:val="28"/>
        </w:rPr>
        <w:t>Цапаев А.П. Методы и алгоритмы распознавания изображений для обнаружения дефектов внутренней поверхности труб с целью автоматизации визуального контроля. Диссертация на соискание ученой степени.</w:t>
      </w:r>
      <w:r w:rsidR="003231D5" w:rsidRPr="007A0837">
        <w:rPr>
          <w:rFonts w:ascii="Times New Roman" w:hAnsi="Times New Roman" w:cs="Times New Roman"/>
          <w:sz w:val="28"/>
          <w:szCs w:val="28"/>
        </w:rPr>
        <w:t xml:space="preserve"> 2013 г.</w:t>
      </w:r>
    </w:p>
    <w:p w14:paraId="787927D4" w14:textId="0F6DA083" w:rsidR="003231D5" w:rsidRDefault="00914A0D" w:rsidP="00DF2ACD">
      <w:pPr>
        <w:spacing w:after="0" w:line="360" w:lineRule="auto"/>
        <w:ind w:firstLine="709"/>
        <w:jc w:val="both"/>
        <w:rPr>
          <w:rFonts w:ascii="Times New Roman" w:hAnsi="Times New Roman" w:cs="Times New Roman"/>
          <w:sz w:val="28"/>
          <w:szCs w:val="28"/>
        </w:rPr>
      </w:pPr>
      <w:r w:rsidRPr="007A0837">
        <w:rPr>
          <w:rFonts w:ascii="Times New Roman" w:hAnsi="Times New Roman" w:cs="Times New Roman"/>
          <w:sz w:val="28"/>
          <w:szCs w:val="28"/>
        </w:rPr>
        <w:t>33. </w:t>
      </w:r>
      <w:r w:rsidR="00341069">
        <w:rPr>
          <w:rFonts w:ascii="Times New Roman" w:hAnsi="Times New Roman" w:cs="Times New Roman"/>
          <w:sz w:val="28"/>
          <w:szCs w:val="28"/>
        </w:rPr>
        <w:t xml:space="preserve">Ясинский И.Ф. </w:t>
      </w:r>
      <w:r w:rsidR="00341069" w:rsidRPr="00341069">
        <w:rPr>
          <w:rFonts w:ascii="Times New Roman" w:hAnsi="Times New Roman" w:cs="Times New Roman"/>
          <w:sz w:val="28"/>
          <w:szCs w:val="28"/>
        </w:rPr>
        <w:t>Разработка нейросетевой системы для обнаружения и классификации дефектов ткани на мерильно-браковочном оборудовании</w:t>
      </w:r>
      <w:r w:rsidR="00341069">
        <w:rPr>
          <w:rFonts w:ascii="Times New Roman" w:hAnsi="Times New Roman" w:cs="Times New Roman"/>
          <w:sz w:val="28"/>
          <w:szCs w:val="28"/>
        </w:rPr>
        <w:t xml:space="preserve">. </w:t>
      </w:r>
      <w:r w:rsidR="00341069" w:rsidRPr="00D3463D">
        <w:rPr>
          <w:rFonts w:ascii="Times New Roman" w:hAnsi="Times New Roman" w:cs="Times New Roman"/>
          <w:sz w:val="28"/>
          <w:szCs w:val="28"/>
        </w:rPr>
        <w:t>Диссертация на соискание ученой степени</w:t>
      </w:r>
      <w:r w:rsidR="00341069">
        <w:rPr>
          <w:rFonts w:ascii="Times New Roman" w:hAnsi="Times New Roman" w:cs="Times New Roman"/>
          <w:sz w:val="28"/>
          <w:szCs w:val="28"/>
        </w:rPr>
        <w:t>. 20</w:t>
      </w:r>
      <w:r w:rsidR="001576A7">
        <w:rPr>
          <w:rFonts w:ascii="Times New Roman" w:hAnsi="Times New Roman" w:cs="Times New Roman"/>
          <w:sz w:val="28"/>
          <w:szCs w:val="28"/>
        </w:rPr>
        <w:t>07</w:t>
      </w:r>
      <w:r w:rsidR="00341069">
        <w:rPr>
          <w:rFonts w:ascii="Times New Roman" w:hAnsi="Times New Roman" w:cs="Times New Roman"/>
          <w:sz w:val="28"/>
          <w:szCs w:val="28"/>
        </w:rPr>
        <w:t xml:space="preserve"> г.</w:t>
      </w:r>
    </w:p>
    <w:p w14:paraId="73A1585A" w14:textId="77777777" w:rsidR="004B13AF" w:rsidRDefault="00BA44F3" w:rsidP="00BA44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34. </w:t>
      </w:r>
      <w:r w:rsidRPr="00BA44F3">
        <w:rPr>
          <w:rFonts w:ascii="Times New Roman" w:hAnsi="Times New Roman" w:cs="Times New Roman"/>
          <w:sz w:val="28"/>
          <w:szCs w:val="28"/>
        </w:rPr>
        <w:t>Захарченко В. В.</w:t>
      </w:r>
      <w:r>
        <w:rPr>
          <w:rFonts w:ascii="Times New Roman" w:hAnsi="Times New Roman" w:cs="Times New Roman"/>
          <w:sz w:val="28"/>
          <w:szCs w:val="28"/>
        </w:rPr>
        <w:t xml:space="preserve"> </w:t>
      </w:r>
      <w:r w:rsidR="008C5141">
        <w:rPr>
          <w:rFonts w:ascii="Times New Roman" w:hAnsi="Times New Roman" w:cs="Times New Roman"/>
          <w:sz w:val="28"/>
          <w:szCs w:val="28"/>
        </w:rPr>
        <w:t>Н</w:t>
      </w:r>
      <w:r w:rsidRPr="00BA44F3">
        <w:rPr>
          <w:rFonts w:ascii="Times New Roman" w:hAnsi="Times New Roman" w:cs="Times New Roman"/>
          <w:sz w:val="28"/>
          <w:szCs w:val="28"/>
        </w:rPr>
        <w:t>еразрушающий контроль</w:t>
      </w:r>
      <w:r w:rsidR="008C5141">
        <w:rPr>
          <w:rFonts w:ascii="Times New Roman" w:hAnsi="Times New Roman" w:cs="Times New Roman"/>
          <w:sz w:val="28"/>
          <w:szCs w:val="28"/>
        </w:rPr>
        <w:t>.</w:t>
      </w:r>
      <w:r w:rsidRPr="00BA44F3">
        <w:rPr>
          <w:rFonts w:ascii="Times New Roman" w:hAnsi="Times New Roman" w:cs="Times New Roman"/>
          <w:sz w:val="28"/>
          <w:szCs w:val="28"/>
        </w:rPr>
        <w:t xml:space="preserve"> </w:t>
      </w:r>
      <w:r w:rsidR="008C5141">
        <w:rPr>
          <w:rFonts w:ascii="Times New Roman" w:hAnsi="Times New Roman" w:cs="Times New Roman"/>
          <w:sz w:val="28"/>
          <w:szCs w:val="28"/>
        </w:rPr>
        <w:t>П</w:t>
      </w:r>
      <w:r w:rsidRPr="00BA44F3">
        <w:rPr>
          <w:rFonts w:ascii="Times New Roman" w:hAnsi="Times New Roman" w:cs="Times New Roman"/>
          <w:sz w:val="28"/>
          <w:szCs w:val="28"/>
        </w:rPr>
        <w:t>рименение нейронных сетей</w:t>
      </w:r>
      <w:r>
        <w:rPr>
          <w:rFonts w:ascii="Times New Roman" w:hAnsi="Times New Roman" w:cs="Times New Roman"/>
          <w:sz w:val="28"/>
          <w:szCs w:val="28"/>
        </w:rPr>
        <w:t xml:space="preserve"> </w:t>
      </w:r>
      <w:r w:rsidRPr="00BA44F3">
        <w:rPr>
          <w:rFonts w:ascii="Times New Roman" w:hAnsi="Times New Roman" w:cs="Times New Roman"/>
          <w:sz w:val="28"/>
          <w:szCs w:val="28"/>
        </w:rPr>
        <w:t>для определения глубины и размеров дефектов</w:t>
      </w:r>
      <w:r w:rsidR="008C5141">
        <w:rPr>
          <w:rFonts w:ascii="Times New Roman" w:hAnsi="Times New Roman" w:cs="Times New Roman"/>
          <w:sz w:val="28"/>
          <w:szCs w:val="28"/>
        </w:rPr>
        <w:t>. М</w:t>
      </w:r>
      <w:r w:rsidR="008C5141" w:rsidRPr="008C5141">
        <w:rPr>
          <w:rFonts w:ascii="Times New Roman" w:hAnsi="Times New Roman" w:cs="Times New Roman"/>
          <w:sz w:val="28"/>
          <w:szCs w:val="28"/>
        </w:rPr>
        <w:t xml:space="preserve">атериалы </w:t>
      </w:r>
      <w:r w:rsidR="008C5141">
        <w:rPr>
          <w:rFonts w:ascii="Times New Roman" w:hAnsi="Times New Roman" w:cs="Times New Roman"/>
          <w:sz w:val="28"/>
          <w:szCs w:val="28"/>
        </w:rPr>
        <w:t>С</w:t>
      </w:r>
      <w:r w:rsidR="008C5141" w:rsidRPr="008C5141">
        <w:rPr>
          <w:rFonts w:ascii="Times New Roman" w:hAnsi="Times New Roman" w:cs="Times New Roman"/>
          <w:sz w:val="28"/>
          <w:szCs w:val="28"/>
        </w:rPr>
        <w:t xml:space="preserve">едьмой технической конференции </w:t>
      </w:r>
      <w:r w:rsidR="008C5141">
        <w:rPr>
          <w:rFonts w:ascii="Times New Roman" w:hAnsi="Times New Roman" w:cs="Times New Roman"/>
          <w:sz w:val="28"/>
          <w:szCs w:val="28"/>
        </w:rPr>
        <w:t>У</w:t>
      </w:r>
      <w:r w:rsidR="008C5141" w:rsidRPr="008C5141">
        <w:rPr>
          <w:rFonts w:ascii="Times New Roman" w:hAnsi="Times New Roman" w:cs="Times New Roman"/>
          <w:sz w:val="28"/>
          <w:szCs w:val="28"/>
        </w:rPr>
        <w:t>краинского отделения SAMPE</w:t>
      </w:r>
      <w:r w:rsidR="008C5141">
        <w:rPr>
          <w:rFonts w:ascii="Times New Roman" w:hAnsi="Times New Roman" w:cs="Times New Roman"/>
          <w:sz w:val="28"/>
          <w:szCs w:val="28"/>
        </w:rPr>
        <w:t>, Технологические системы, 1/2018</w:t>
      </w:r>
    </w:p>
    <w:p w14:paraId="0FC75D99" w14:textId="77777777" w:rsidR="00945BAA" w:rsidRDefault="008C5141" w:rsidP="00A731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35. </w:t>
      </w:r>
      <w:r w:rsidR="00A731A7" w:rsidRPr="00A731A7">
        <w:rPr>
          <w:rFonts w:ascii="Times New Roman" w:hAnsi="Times New Roman" w:cs="Times New Roman"/>
          <w:sz w:val="28"/>
          <w:szCs w:val="28"/>
        </w:rPr>
        <w:t>Еременко В.С., Перееденко А.В. Система неразрушающего контроля</w:t>
      </w:r>
      <w:r w:rsidR="00A731A7">
        <w:rPr>
          <w:rFonts w:ascii="Times New Roman" w:hAnsi="Times New Roman" w:cs="Times New Roman"/>
          <w:sz w:val="28"/>
          <w:szCs w:val="28"/>
        </w:rPr>
        <w:t xml:space="preserve"> </w:t>
      </w:r>
      <w:r w:rsidR="00A731A7" w:rsidRPr="00A731A7">
        <w:rPr>
          <w:rFonts w:ascii="Times New Roman" w:hAnsi="Times New Roman" w:cs="Times New Roman"/>
          <w:sz w:val="28"/>
          <w:szCs w:val="28"/>
        </w:rPr>
        <w:t>композиционных материалов на основе нейронных</w:t>
      </w:r>
      <w:r w:rsidR="00A731A7">
        <w:rPr>
          <w:rFonts w:ascii="Times New Roman" w:hAnsi="Times New Roman" w:cs="Times New Roman"/>
          <w:sz w:val="28"/>
          <w:szCs w:val="28"/>
        </w:rPr>
        <w:t xml:space="preserve"> </w:t>
      </w:r>
      <w:r w:rsidR="00A731A7" w:rsidRPr="00A731A7">
        <w:rPr>
          <w:rFonts w:ascii="Times New Roman" w:hAnsi="Times New Roman" w:cs="Times New Roman"/>
          <w:sz w:val="28"/>
          <w:szCs w:val="28"/>
        </w:rPr>
        <w:t>сетей ART-2 И FUZZY-ART</w:t>
      </w:r>
      <w:r w:rsidR="00A731A7">
        <w:rPr>
          <w:rFonts w:ascii="Times New Roman" w:hAnsi="Times New Roman" w:cs="Times New Roman"/>
          <w:sz w:val="28"/>
          <w:szCs w:val="28"/>
        </w:rPr>
        <w:t xml:space="preserve">. </w:t>
      </w:r>
      <w:r w:rsidR="00A731A7" w:rsidRPr="00A731A7">
        <w:rPr>
          <w:rFonts w:ascii="Times New Roman" w:hAnsi="Times New Roman" w:cs="Times New Roman"/>
          <w:sz w:val="28"/>
          <w:szCs w:val="28"/>
        </w:rPr>
        <w:t>Техническая диагностика и неразрушающий контроль, №1,</w:t>
      </w:r>
      <w:r w:rsidR="00A731A7">
        <w:rPr>
          <w:rFonts w:ascii="Times New Roman" w:hAnsi="Times New Roman" w:cs="Times New Roman"/>
          <w:sz w:val="28"/>
          <w:szCs w:val="28"/>
        </w:rPr>
        <w:t xml:space="preserve"> </w:t>
      </w:r>
      <w:r w:rsidR="00A731A7" w:rsidRPr="00A731A7">
        <w:rPr>
          <w:rFonts w:ascii="Times New Roman" w:hAnsi="Times New Roman" w:cs="Times New Roman"/>
          <w:sz w:val="28"/>
          <w:szCs w:val="28"/>
        </w:rPr>
        <w:t>2013</w:t>
      </w:r>
      <w:r w:rsidR="00A731A7">
        <w:rPr>
          <w:rFonts w:ascii="Times New Roman" w:hAnsi="Times New Roman" w:cs="Times New Roman"/>
          <w:sz w:val="28"/>
          <w:szCs w:val="28"/>
        </w:rPr>
        <w:t xml:space="preserve"> г.</w:t>
      </w:r>
    </w:p>
    <w:p w14:paraId="6E5E7572" w14:textId="77777777" w:rsidR="00945BAA" w:rsidRDefault="00BA3BA0" w:rsidP="00BA3B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36. </w:t>
      </w:r>
      <w:r w:rsidRPr="00BA3BA0">
        <w:rPr>
          <w:rFonts w:ascii="Times New Roman" w:hAnsi="Times New Roman" w:cs="Times New Roman"/>
          <w:sz w:val="28"/>
          <w:szCs w:val="28"/>
        </w:rPr>
        <w:t xml:space="preserve">Соболь </w:t>
      </w:r>
      <w:r>
        <w:rPr>
          <w:rFonts w:ascii="Times New Roman" w:hAnsi="Times New Roman" w:cs="Times New Roman"/>
          <w:sz w:val="28"/>
          <w:szCs w:val="28"/>
        </w:rPr>
        <w:t>Б.</w:t>
      </w:r>
      <w:r w:rsidRPr="00BA3BA0">
        <w:rPr>
          <w:rFonts w:ascii="Times New Roman" w:hAnsi="Times New Roman" w:cs="Times New Roman"/>
          <w:sz w:val="28"/>
          <w:szCs w:val="28"/>
        </w:rPr>
        <w:t xml:space="preserve">В., Соловьев А.Н., Васильев </w:t>
      </w:r>
      <w:r>
        <w:rPr>
          <w:rFonts w:ascii="Times New Roman" w:hAnsi="Times New Roman" w:cs="Times New Roman"/>
          <w:sz w:val="28"/>
          <w:szCs w:val="28"/>
        </w:rPr>
        <w:t>П.</w:t>
      </w:r>
      <w:r w:rsidRPr="00BA3BA0">
        <w:rPr>
          <w:rFonts w:ascii="Times New Roman" w:hAnsi="Times New Roman" w:cs="Times New Roman"/>
          <w:sz w:val="28"/>
          <w:szCs w:val="28"/>
        </w:rPr>
        <w:t>В., Подколзина Л.А. Модель глубокой сверточной нейронной сети в задаче сегментации трещин на</w:t>
      </w:r>
      <w:r>
        <w:rPr>
          <w:rFonts w:ascii="Times New Roman" w:hAnsi="Times New Roman" w:cs="Times New Roman"/>
          <w:sz w:val="28"/>
          <w:szCs w:val="28"/>
        </w:rPr>
        <w:t xml:space="preserve"> </w:t>
      </w:r>
      <w:r w:rsidRPr="00BA3BA0">
        <w:rPr>
          <w:rFonts w:ascii="Times New Roman" w:hAnsi="Times New Roman" w:cs="Times New Roman"/>
          <w:sz w:val="28"/>
          <w:szCs w:val="28"/>
        </w:rPr>
        <w:t>изображениях асфальта</w:t>
      </w:r>
      <w:r>
        <w:rPr>
          <w:rFonts w:ascii="Times New Roman" w:hAnsi="Times New Roman" w:cs="Times New Roman"/>
          <w:sz w:val="28"/>
          <w:szCs w:val="28"/>
        </w:rPr>
        <w:t xml:space="preserve">. </w:t>
      </w:r>
      <w:r w:rsidRPr="00BA3BA0">
        <w:rPr>
          <w:rFonts w:ascii="Times New Roman" w:hAnsi="Times New Roman" w:cs="Times New Roman"/>
          <w:sz w:val="28"/>
          <w:szCs w:val="28"/>
        </w:rPr>
        <w:t>Вестник Донского государственного технического университета. 2019. Т. 19, № 1. C. 63–73.</w:t>
      </w:r>
    </w:p>
    <w:p w14:paraId="38CC7F77" w14:textId="77777777" w:rsidR="00A731A7" w:rsidRDefault="003C2FEF" w:rsidP="003C2F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37. </w:t>
      </w:r>
      <w:r w:rsidRPr="003C2FEF">
        <w:rPr>
          <w:rFonts w:ascii="Times New Roman" w:hAnsi="Times New Roman" w:cs="Times New Roman"/>
          <w:sz w:val="28"/>
          <w:szCs w:val="28"/>
        </w:rPr>
        <w:t>Косач А.А., Ковшов Е.Е. Автоматизация обработки данных</w:t>
      </w:r>
      <w:r>
        <w:rPr>
          <w:rFonts w:ascii="Times New Roman" w:hAnsi="Times New Roman" w:cs="Times New Roman"/>
          <w:sz w:val="28"/>
          <w:szCs w:val="28"/>
        </w:rPr>
        <w:t xml:space="preserve"> </w:t>
      </w:r>
      <w:r w:rsidRPr="003C2FEF">
        <w:rPr>
          <w:rFonts w:ascii="Times New Roman" w:hAnsi="Times New Roman" w:cs="Times New Roman"/>
          <w:sz w:val="28"/>
          <w:szCs w:val="28"/>
        </w:rPr>
        <w:t>неразрушающего контроля на основе</w:t>
      </w:r>
      <w:r>
        <w:rPr>
          <w:rFonts w:ascii="Times New Roman" w:hAnsi="Times New Roman" w:cs="Times New Roman"/>
          <w:sz w:val="28"/>
          <w:szCs w:val="28"/>
        </w:rPr>
        <w:t xml:space="preserve"> </w:t>
      </w:r>
      <w:r w:rsidRPr="003C2FEF">
        <w:rPr>
          <w:rFonts w:ascii="Times New Roman" w:hAnsi="Times New Roman" w:cs="Times New Roman"/>
          <w:sz w:val="28"/>
          <w:szCs w:val="28"/>
        </w:rPr>
        <w:t>искусственной нейронной сети</w:t>
      </w:r>
      <w:r>
        <w:rPr>
          <w:rFonts w:ascii="Times New Roman" w:hAnsi="Times New Roman" w:cs="Times New Roman"/>
          <w:sz w:val="28"/>
          <w:szCs w:val="28"/>
        </w:rPr>
        <w:t xml:space="preserve">. </w:t>
      </w:r>
      <w:r w:rsidRPr="003C2FEF">
        <w:rPr>
          <w:rFonts w:ascii="Times New Roman" w:hAnsi="Times New Roman" w:cs="Times New Roman"/>
          <w:sz w:val="28"/>
          <w:szCs w:val="28"/>
        </w:rPr>
        <w:t>Cloud of Science. 2018. T. 5. № 3</w:t>
      </w:r>
    </w:p>
    <w:p w14:paraId="1842C52F" w14:textId="77777777" w:rsidR="000543DF" w:rsidRDefault="00756501" w:rsidP="003C2F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38. </w:t>
      </w:r>
      <w:r w:rsidRPr="00756501">
        <w:rPr>
          <w:rFonts w:ascii="Times New Roman" w:hAnsi="Times New Roman" w:cs="Times New Roman"/>
          <w:sz w:val="28"/>
          <w:szCs w:val="28"/>
        </w:rPr>
        <w:t>Разработка «Ниеншанц-Автоматика и BrainGarden: оптический дефектоскоп с применением нейронных сетей»</w:t>
      </w:r>
      <w:r>
        <w:rPr>
          <w:rFonts w:ascii="Times New Roman" w:hAnsi="Times New Roman" w:cs="Times New Roman"/>
          <w:sz w:val="28"/>
          <w:szCs w:val="28"/>
        </w:rPr>
        <w:t xml:space="preserve">, </w:t>
      </w:r>
      <w:r w:rsidRPr="00756501">
        <w:rPr>
          <w:rFonts w:ascii="Times New Roman" w:hAnsi="Times New Roman" w:cs="Times New Roman"/>
          <w:sz w:val="28"/>
          <w:szCs w:val="28"/>
        </w:rPr>
        <w:t>https://nnz-ipc.ru/review/opticheskij_defektoskop_s_primeneniem_nejronnyh_setej/</w:t>
      </w:r>
    </w:p>
    <w:p w14:paraId="54936474" w14:textId="77777777" w:rsidR="000543DF" w:rsidRDefault="00422744" w:rsidP="0042274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39. </w:t>
      </w:r>
      <w:r w:rsidRPr="00422744">
        <w:rPr>
          <w:rFonts w:ascii="Times New Roman" w:hAnsi="Times New Roman" w:cs="Times New Roman"/>
          <w:sz w:val="28"/>
          <w:szCs w:val="28"/>
        </w:rPr>
        <w:t>Ширяев Б.В., Ющенко</w:t>
      </w:r>
      <w:r>
        <w:rPr>
          <w:rFonts w:ascii="Times New Roman" w:hAnsi="Times New Roman" w:cs="Times New Roman"/>
          <w:sz w:val="28"/>
          <w:szCs w:val="28"/>
        </w:rPr>
        <w:t xml:space="preserve"> </w:t>
      </w:r>
      <w:r w:rsidRPr="00422744">
        <w:rPr>
          <w:rFonts w:ascii="Times New Roman" w:hAnsi="Times New Roman" w:cs="Times New Roman"/>
          <w:sz w:val="28"/>
          <w:szCs w:val="28"/>
        </w:rPr>
        <w:t>А.Ю., Безрук А.В.</w:t>
      </w:r>
      <w:r>
        <w:rPr>
          <w:rFonts w:ascii="Times New Roman" w:hAnsi="Times New Roman" w:cs="Times New Roman"/>
          <w:sz w:val="28"/>
          <w:szCs w:val="28"/>
        </w:rPr>
        <w:t xml:space="preserve"> </w:t>
      </w:r>
      <w:r w:rsidRPr="00422744">
        <w:rPr>
          <w:rFonts w:ascii="Times New Roman" w:hAnsi="Times New Roman" w:cs="Times New Roman"/>
          <w:sz w:val="28"/>
          <w:szCs w:val="28"/>
        </w:rPr>
        <w:t>Алгоритм автоматизированного визуального контроля</w:t>
      </w:r>
      <w:r>
        <w:rPr>
          <w:rFonts w:ascii="Times New Roman" w:hAnsi="Times New Roman" w:cs="Times New Roman"/>
          <w:sz w:val="28"/>
          <w:szCs w:val="28"/>
        </w:rPr>
        <w:t xml:space="preserve"> </w:t>
      </w:r>
      <w:r w:rsidRPr="00422744">
        <w:rPr>
          <w:rFonts w:ascii="Times New Roman" w:hAnsi="Times New Roman" w:cs="Times New Roman"/>
          <w:sz w:val="28"/>
          <w:szCs w:val="28"/>
        </w:rPr>
        <w:t>монолитных интегральных схем с использованием</w:t>
      </w:r>
      <w:r>
        <w:rPr>
          <w:rFonts w:ascii="Times New Roman" w:hAnsi="Times New Roman" w:cs="Times New Roman"/>
          <w:sz w:val="28"/>
          <w:szCs w:val="28"/>
        </w:rPr>
        <w:t xml:space="preserve"> </w:t>
      </w:r>
      <w:r w:rsidRPr="00422744">
        <w:rPr>
          <w:rFonts w:ascii="Times New Roman" w:hAnsi="Times New Roman" w:cs="Times New Roman"/>
          <w:sz w:val="28"/>
          <w:szCs w:val="28"/>
        </w:rPr>
        <w:t>искусственных нейронных сетей</w:t>
      </w:r>
      <w:r>
        <w:rPr>
          <w:rFonts w:ascii="Times New Roman" w:hAnsi="Times New Roman" w:cs="Times New Roman"/>
          <w:sz w:val="28"/>
          <w:szCs w:val="28"/>
        </w:rPr>
        <w:t xml:space="preserve">. </w:t>
      </w:r>
      <w:r w:rsidRPr="00422744">
        <w:rPr>
          <w:rFonts w:ascii="Times New Roman" w:hAnsi="Times New Roman" w:cs="Times New Roman"/>
          <w:sz w:val="28"/>
          <w:szCs w:val="28"/>
        </w:rPr>
        <w:t>Доклады ТУСУР, 2019, том 22, № 2</w:t>
      </w:r>
    </w:p>
    <w:p w14:paraId="3581A1D0" w14:textId="65DE942E" w:rsidR="00422744" w:rsidRDefault="00917B54" w:rsidP="003C2F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40.</w:t>
      </w:r>
      <w:r w:rsidR="00914A0D">
        <w:rPr>
          <w:rFonts w:ascii="Times New Roman" w:hAnsi="Times New Roman" w:cs="Times New Roman"/>
          <w:sz w:val="28"/>
          <w:szCs w:val="28"/>
        </w:rPr>
        <w:t> </w:t>
      </w:r>
      <w:hyperlink r:id="rId103" w:history="1">
        <w:r w:rsidRPr="00917B54">
          <w:rPr>
            <w:rFonts w:ascii="Times New Roman" w:hAnsi="Times New Roman" w:cs="Times New Roman"/>
            <w:sz w:val="28"/>
            <w:szCs w:val="28"/>
          </w:rPr>
          <w:t>https://ml.i-neti.com/ru/2019/07/05/russkiy-map-mean-average-precision-v-detektsii-obektov/</w:t>
        </w:r>
      </w:hyperlink>
    </w:p>
    <w:p w14:paraId="354A332F" w14:textId="632CDE38" w:rsidR="00C64491" w:rsidRDefault="00C64491" w:rsidP="003C2F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41. </w:t>
      </w:r>
      <w:r w:rsidRPr="007A0837">
        <w:rPr>
          <w:rFonts w:ascii="Times New Roman" w:hAnsi="Times New Roman" w:cs="Times New Roman"/>
          <w:sz w:val="28"/>
          <w:szCs w:val="28"/>
        </w:rPr>
        <w:t>Нгуен</w:t>
      </w:r>
      <w:r w:rsidRPr="00914A0D">
        <w:rPr>
          <w:rFonts w:ascii="Times New Roman" w:hAnsi="Times New Roman" w:cs="Times New Roman"/>
          <w:sz w:val="28"/>
          <w:szCs w:val="28"/>
        </w:rPr>
        <w:t xml:space="preserve"> Тху Хыонг</w:t>
      </w:r>
      <w:r>
        <w:rPr>
          <w:rFonts w:ascii="Times New Roman" w:hAnsi="Times New Roman" w:cs="Times New Roman"/>
          <w:sz w:val="28"/>
          <w:szCs w:val="28"/>
        </w:rPr>
        <w:t xml:space="preserve">. </w:t>
      </w:r>
      <w:r w:rsidRPr="00914A0D">
        <w:rPr>
          <w:rFonts w:ascii="Times New Roman" w:hAnsi="Times New Roman" w:cs="Times New Roman"/>
          <w:sz w:val="28"/>
          <w:szCs w:val="28"/>
        </w:rPr>
        <w:t>Математические методы моделирования и классификации объектов на основе технического зрения и машинного обучения</w:t>
      </w:r>
      <w:r>
        <w:rPr>
          <w:rFonts w:ascii="Times New Roman" w:hAnsi="Times New Roman" w:cs="Times New Roman"/>
          <w:sz w:val="28"/>
          <w:szCs w:val="28"/>
        </w:rPr>
        <w:t xml:space="preserve">. </w:t>
      </w:r>
      <w:r w:rsidRPr="00D3463D">
        <w:rPr>
          <w:rFonts w:ascii="Times New Roman" w:hAnsi="Times New Roman" w:cs="Times New Roman"/>
          <w:sz w:val="28"/>
          <w:szCs w:val="28"/>
        </w:rPr>
        <w:t>Диссертация на соискание ученой степени</w:t>
      </w:r>
      <w:r>
        <w:rPr>
          <w:rFonts w:ascii="Times New Roman" w:hAnsi="Times New Roman" w:cs="Times New Roman"/>
          <w:sz w:val="28"/>
          <w:szCs w:val="28"/>
        </w:rPr>
        <w:t>. 2019 г.</w:t>
      </w:r>
    </w:p>
    <w:p w14:paraId="4656E771" w14:textId="517F7D74" w:rsidR="00B54A17" w:rsidRDefault="00B54A17" w:rsidP="003C2F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42. «</w:t>
      </w:r>
      <w:r w:rsidRPr="00B54A17">
        <w:rPr>
          <w:rFonts w:ascii="Times New Roman" w:hAnsi="Times New Roman" w:cs="Times New Roman"/>
          <w:sz w:val="28"/>
          <w:szCs w:val="28"/>
        </w:rPr>
        <w:t>Находим дефекты радиаторов с помощью машинного зрения</w:t>
      </w:r>
      <w:r>
        <w:rPr>
          <w:rFonts w:ascii="Times New Roman" w:hAnsi="Times New Roman" w:cs="Times New Roman"/>
          <w:sz w:val="28"/>
          <w:szCs w:val="28"/>
        </w:rPr>
        <w:t xml:space="preserve">». </w:t>
      </w:r>
      <w:r w:rsidRPr="00B54A17">
        <w:rPr>
          <w:rFonts w:ascii="Times New Roman" w:hAnsi="Times New Roman" w:cs="Times New Roman"/>
          <w:sz w:val="28"/>
          <w:szCs w:val="28"/>
        </w:rPr>
        <w:t>https://habr.com/ru/company/advantech/blog/504736/</w:t>
      </w:r>
    </w:p>
    <w:p w14:paraId="4B55E48F" w14:textId="532E753B" w:rsidR="00C64491" w:rsidRDefault="00A45C35" w:rsidP="003C2F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43.</w:t>
      </w:r>
      <w:r w:rsidR="00B25B71">
        <w:rPr>
          <w:rFonts w:ascii="Times New Roman" w:hAnsi="Times New Roman" w:cs="Times New Roman"/>
          <w:sz w:val="28"/>
          <w:szCs w:val="28"/>
        </w:rPr>
        <w:t> </w:t>
      </w:r>
      <w:r w:rsidRPr="00A45C35">
        <w:rPr>
          <w:rFonts w:ascii="Times New Roman" w:hAnsi="Times New Roman" w:cs="Times New Roman"/>
          <w:sz w:val="28"/>
          <w:szCs w:val="28"/>
        </w:rPr>
        <w:t>«Северсталь» внедряет нейронные сети для повышения качества металлопроката</w:t>
      </w:r>
      <w:r w:rsidR="00953CE9">
        <w:rPr>
          <w:rFonts w:ascii="Times New Roman" w:hAnsi="Times New Roman" w:cs="Times New Roman"/>
          <w:sz w:val="28"/>
          <w:szCs w:val="28"/>
        </w:rPr>
        <w:t>»</w:t>
      </w:r>
      <w:r>
        <w:rPr>
          <w:rFonts w:ascii="Times New Roman" w:hAnsi="Times New Roman" w:cs="Times New Roman"/>
          <w:sz w:val="28"/>
          <w:szCs w:val="28"/>
        </w:rPr>
        <w:t xml:space="preserve">. </w:t>
      </w:r>
      <w:hyperlink r:id="rId104" w:history="1">
        <w:r w:rsidR="00B25B71" w:rsidRPr="00045505">
          <w:rPr>
            <w:rStyle w:val="ab"/>
            <w:rFonts w:ascii="Times New Roman" w:hAnsi="Times New Roman" w:cs="Times New Roman"/>
            <w:sz w:val="28"/>
            <w:szCs w:val="28"/>
          </w:rPr>
          <w:t>https://iot.ru/promyshlennost/severstal-vnedryaet-neyronnye-seti-dlya-povysheniya-kachestva-metalloprokata</w:t>
        </w:r>
      </w:hyperlink>
    </w:p>
    <w:p w14:paraId="50DE3E34" w14:textId="77911804" w:rsidR="00B25B71" w:rsidRDefault="00B25B71" w:rsidP="003C2F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44. «</w:t>
      </w:r>
      <w:r w:rsidRPr="00B25B71">
        <w:rPr>
          <w:rFonts w:ascii="Times New Roman" w:hAnsi="Times New Roman" w:cs="Times New Roman"/>
          <w:sz w:val="28"/>
          <w:szCs w:val="28"/>
        </w:rPr>
        <w:t>Более двух тысяч команд улучшали нашу нейросеть для поиска дефектов на металле</w:t>
      </w:r>
      <w:r>
        <w:rPr>
          <w:rFonts w:ascii="Times New Roman" w:hAnsi="Times New Roman" w:cs="Times New Roman"/>
          <w:sz w:val="28"/>
          <w:szCs w:val="28"/>
        </w:rPr>
        <w:t xml:space="preserve">». </w:t>
      </w:r>
      <w:r w:rsidRPr="00B25B71">
        <w:rPr>
          <w:rFonts w:ascii="Times New Roman" w:hAnsi="Times New Roman" w:cs="Times New Roman"/>
          <w:sz w:val="28"/>
          <w:szCs w:val="28"/>
        </w:rPr>
        <w:t>https://vc.ru/severstal/151039-kaggle</w:t>
      </w:r>
    </w:p>
    <w:p w14:paraId="2FB83636" w14:textId="063866BA" w:rsidR="003339A9" w:rsidRPr="003339A9" w:rsidRDefault="003339A9" w:rsidP="003339A9">
      <w:pPr>
        <w:spacing w:after="0" w:line="360" w:lineRule="auto"/>
        <w:ind w:firstLine="709"/>
        <w:jc w:val="both"/>
        <w:rPr>
          <w:rFonts w:ascii="Times New Roman" w:hAnsi="Times New Roman" w:cs="Times New Roman"/>
          <w:sz w:val="28"/>
          <w:szCs w:val="28"/>
          <w:lang w:val="en-US"/>
        </w:rPr>
      </w:pPr>
      <w:r w:rsidRPr="003339A9">
        <w:rPr>
          <w:rFonts w:ascii="Times New Roman" w:hAnsi="Times New Roman" w:cs="Times New Roman"/>
          <w:sz w:val="28"/>
          <w:szCs w:val="28"/>
          <w:lang w:val="en-US"/>
        </w:rPr>
        <w:t>45. Qiao, S., Chen, L.C. and Yuille, A., 2020. DetectoRS: Detecting Objects with Recursive Feature Pyramid and Switchable Atrous Convolution. arXiv preprint arXiv:2006.02334.</w:t>
      </w:r>
    </w:p>
    <w:p w14:paraId="49048ABC" w14:textId="39EAA25C" w:rsidR="003339A9" w:rsidRPr="003339A9" w:rsidRDefault="003339A9" w:rsidP="003339A9">
      <w:pPr>
        <w:spacing w:after="0" w:line="360" w:lineRule="auto"/>
        <w:ind w:firstLine="709"/>
        <w:jc w:val="both"/>
        <w:rPr>
          <w:rFonts w:ascii="Times New Roman" w:hAnsi="Times New Roman" w:cs="Times New Roman"/>
          <w:sz w:val="28"/>
          <w:szCs w:val="28"/>
          <w:lang w:val="en-US"/>
        </w:rPr>
      </w:pPr>
      <w:r w:rsidRPr="003339A9">
        <w:rPr>
          <w:rFonts w:ascii="Times New Roman" w:hAnsi="Times New Roman" w:cs="Times New Roman"/>
          <w:sz w:val="28"/>
          <w:szCs w:val="28"/>
          <w:lang w:val="en-US"/>
        </w:rPr>
        <w:t>46. Bochkovskiy, A., Wang, C.Y. and Liao, H.Y.M., 2020. YOLOv4: Optimal Speed and Accuracy of Object Detection. arXiv preprint arXiv:2004.10934.</w:t>
      </w:r>
    </w:p>
    <w:p w14:paraId="4E4B3553" w14:textId="2362CCDC" w:rsidR="003339A9" w:rsidRPr="003339A9" w:rsidRDefault="003339A9" w:rsidP="003339A9">
      <w:pPr>
        <w:spacing w:after="0" w:line="360" w:lineRule="auto"/>
        <w:ind w:firstLine="709"/>
        <w:jc w:val="both"/>
        <w:rPr>
          <w:rFonts w:ascii="Times New Roman" w:hAnsi="Times New Roman" w:cs="Times New Roman"/>
          <w:sz w:val="28"/>
          <w:szCs w:val="28"/>
          <w:lang w:val="en-US"/>
        </w:rPr>
      </w:pPr>
      <w:r w:rsidRPr="003339A9">
        <w:rPr>
          <w:rFonts w:ascii="Times New Roman" w:hAnsi="Times New Roman" w:cs="Times New Roman"/>
          <w:sz w:val="28"/>
          <w:szCs w:val="28"/>
          <w:lang w:val="en-US"/>
        </w:rPr>
        <w:t>47. Tan, M., Pang, R. and Le, Q.V., 2020. Efficientdet: Scalable and efficient object detection. In Proceedings of the IEEE/CVF Conference on Computer Vision and Pattern Recognition (pp. 10781–10790).</w:t>
      </w:r>
    </w:p>
    <w:p w14:paraId="3CFEB41D" w14:textId="65063660" w:rsidR="003339A9" w:rsidRPr="003339A9" w:rsidRDefault="003339A9" w:rsidP="003339A9">
      <w:pPr>
        <w:spacing w:after="0" w:line="360" w:lineRule="auto"/>
        <w:ind w:firstLine="709"/>
        <w:jc w:val="both"/>
        <w:rPr>
          <w:rFonts w:ascii="Times New Roman" w:hAnsi="Times New Roman" w:cs="Times New Roman"/>
          <w:sz w:val="28"/>
          <w:szCs w:val="28"/>
          <w:lang w:val="en-US"/>
        </w:rPr>
      </w:pPr>
      <w:r w:rsidRPr="003339A9">
        <w:rPr>
          <w:rFonts w:ascii="Times New Roman" w:hAnsi="Times New Roman" w:cs="Times New Roman"/>
          <w:sz w:val="28"/>
          <w:szCs w:val="28"/>
          <w:lang w:val="en-US"/>
        </w:rPr>
        <w:t>48. Everingham, M., Eslami, S.A., Van Gool, L., Williams, C.K., Winn, J. and Zisserman, A., 2015. The pascal visual object classes challenge: A retrospective. International journal of computer vision, 111(1), pp.98–136.</w:t>
      </w:r>
    </w:p>
    <w:p w14:paraId="64CFF1DA" w14:textId="7DC15412" w:rsidR="009C141A" w:rsidRDefault="003339A9" w:rsidP="003339A9">
      <w:pPr>
        <w:spacing w:after="0" w:line="360" w:lineRule="auto"/>
        <w:ind w:firstLine="709"/>
        <w:jc w:val="both"/>
        <w:rPr>
          <w:rFonts w:ascii="Times New Roman" w:hAnsi="Times New Roman" w:cs="Times New Roman"/>
          <w:sz w:val="28"/>
          <w:szCs w:val="28"/>
          <w:lang w:val="en-US"/>
        </w:rPr>
      </w:pPr>
      <w:r w:rsidRPr="003339A9">
        <w:rPr>
          <w:rFonts w:ascii="Times New Roman" w:hAnsi="Times New Roman" w:cs="Times New Roman"/>
          <w:sz w:val="28"/>
          <w:szCs w:val="28"/>
          <w:lang w:val="en-US"/>
        </w:rPr>
        <w:t>49. Zhao, Z.Q., Zheng, P., Xu, S.T. and Wu, X., 2019. Object detection with deep learning: A review. IEEE transactions on neural networks and learning systems, 30(11), pp.3212–3232.</w:t>
      </w:r>
    </w:p>
    <w:p w14:paraId="7CC32880" w14:textId="73126402" w:rsidR="003339A9" w:rsidRPr="001931EF" w:rsidRDefault="00A2558B" w:rsidP="003339A9">
      <w:pPr>
        <w:spacing w:after="0" w:line="360" w:lineRule="auto"/>
        <w:ind w:firstLine="709"/>
        <w:jc w:val="both"/>
        <w:rPr>
          <w:rFonts w:ascii="Times New Roman" w:hAnsi="Times New Roman" w:cs="Times New Roman"/>
          <w:sz w:val="28"/>
          <w:szCs w:val="28"/>
          <w:lang w:val="en-US"/>
        </w:rPr>
      </w:pPr>
      <w:r w:rsidRPr="001931EF">
        <w:rPr>
          <w:rFonts w:ascii="Times New Roman" w:hAnsi="Times New Roman" w:cs="Times New Roman"/>
          <w:sz w:val="28"/>
          <w:szCs w:val="28"/>
          <w:lang w:val="en-US"/>
        </w:rPr>
        <w:t>50. </w:t>
      </w:r>
      <w:r w:rsidRPr="00A2558B">
        <w:rPr>
          <w:rFonts w:ascii="Times New Roman" w:hAnsi="Times New Roman" w:cs="Times New Roman"/>
          <w:sz w:val="28"/>
          <w:szCs w:val="28"/>
        </w:rPr>
        <w:t>Метрики</w:t>
      </w:r>
      <w:r w:rsidRPr="001931EF">
        <w:rPr>
          <w:rFonts w:ascii="Times New Roman" w:hAnsi="Times New Roman" w:cs="Times New Roman"/>
          <w:sz w:val="28"/>
          <w:szCs w:val="28"/>
          <w:lang w:val="en-US"/>
        </w:rPr>
        <w:t xml:space="preserve"> </w:t>
      </w:r>
      <w:r w:rsidRPr="00A2558B">
        <w:rPr>
          <w:rFonts w:ascii="Times New Roman" w:hAnsi="Times New Roman" w:cs="Times New Roman"/>
          <w:sz w:val="28"/>
          <w:szCs w:val="28"/>
        </w:rPr>
        <w:t>в</w:t>
      </w:r>
      <w:r w:rsidRPr="001931EF">
        <w:rPr>
          <w:rFonts w:ascii="Times New Roman" w:hAnsi="Times New Roman" w:cs="Times New Roman"/>
          <w:sz w:val="28"/>
          <w:szCs w:val="28"/>
          <w:lang w:val="en-US"/>
        </w:rPr>
        <w:t xml:space="preserve"> </w:t>
      </w:r>
      <w:r w:rsidRPr="00A2558B">
        <w:rPr>
          <w:rFonts w:ascii="Times New Roman" w:hAnsi="Times New Roman" w:cs="Times New Roman"/>
          <w:sz w:val="28"/>
          <w:szCs w:val="28"/>
        </w:rPr>
        <w:t>задачах</w:t>
      </w:r>
      <w:r w:rsidRPr="001931EF">
        <w:rPr>
          <w:rFonts w:ascii="Times New Roman" w:hAnsi="Times New Roman" w:cs="Times New Roman"/>
          <w:sz w:val="28"/>
          <w:szCs w:val="28"/>
          <w:lang w:val="en-US"/>
        </w:rPr>
        <w:t xml:space="preserve"> </w:t>
      </w:r>
      <w:r w:rsidRPr="00A2558B">
        <w:rPr>
          <w:rFonts w:ascii="Times New Roman" w:hAnsi="Times New Roman" w:cs="Times New Roman"/>
          <w:sz w:val="28"/>
          <w:szCs w:val="28"/>
        </w:rPr>
        <w:t>машинного</w:t>
      </w:r>
      <w:r w:rsidRPr="001931EF">
        <w:rPr>
          <w:rFonts w:ascii="Times New Roman" w:hAnsi="Times New Roman" w:cs="Times New Roman"/>
          <w:sz w:val="28"/>
          <w:szCs w:val="28"/>
          <w:lang w:val="en-US"/>
        </w:rPr>
        <w:t xml:space="preserve"> </w:t>
      </w:r>
      <w:r w:rsidRPr="00A2558B">
        <w:rPr>
          <w:rFonts w:ascii="Times New Roman" w:hAnsi="Times New Roman" w:cs="Times New Roman"/>
          <w:sz w:val="28"/>
          <w:szCs w:val="28"/>
        </w:rPr>
        <w:t>обучения</w:t>
      </w:r>
      <w:r w:rsidR="00E632E6" w:rsidRPr="001931EF">
        <w:rPr>
          <w:rFonts w:ascii="Times New Roman" w:hAnsi="Times New Roman" w:cs="Times New Roman"/>
          <w:sz w:val="28"/>
          <w:szCs w:val="28"/>
          <w:lang w:val="en-US"/>
        </w:rPr>
        <w:t>.</w:t>
      </w:r>
      <w:r w:rsidRPr="001931EF">
        <w:rPr>
          <w:rFonts w:ascii="Times New Roman" w:hAnsi="Times New Roman" w:cs="Times New Roman"/>
          <w:sz w:val="28"/>
          <w:szCs w:val="28"/>
          <w:lang w:val="en-US"/>
        </w:rPr>
        <w:t xml:space="preserve"> </w:t>
      </w:r>
      <w:r w:rsidR="003339A9" w:rsidRPr="003339A9">
        <w:rPr>
          <w:rFonts w:ascii="Times New Roman" w:hAnsi="Times New Roman" w:cs="Times New Roman"/>
          <w:sz w:val="28"/>
          <w:szCs w:val="28"/>
          <w:lang w:val="en-US"/>
        </w:rPr>
        <w:t>https</w:t>
      </w:r>
      <w:r w:rsidR="003339A9" w:rsidRPr="001931EF">
        <w:rPr>
          <w:rFonts w:ascii="Times New Roman" w:hAnsi="Times New Roman" w:cs="Times New Roman"/>
          <w:sz w:val="28"/>
          <w:szCs w:val="28"/>
          <w:lang w:val="en-US"/>
        </w:rPr>
        <w:t>://</w:t>
      </w:r>
      <w:r w:rsidR="003339A9" w:rsidRPr="003339A9">
        <w:rPr>
          <w:rFonts w:ascii="Times New Roman" w:hAnsi="Times New Roman" w:cs="Times New Roman"/>
          <w:sz w:val="28"/>
          <w:szCs w:val="28"/>
          <w:lang w:val="en-US"/>
        </w:rPr>
        <w:t>habr</w:t>
      </w:r>
      <w:r w:rsidR="003339A9" w:rsidRPr="001931EF">
        <w:rPr>
          <w:rFonts w:ascii="Times New Roman" w:hAnsi="Times New Roman" w:cs="Times New Roman"/>
          <w:sz w:val="28"/>
          <w:szCs w:val="28"/>
          <w:lang w:val="en-US"/>
        </w:rPr>
        <w:t>.</w:t>
      </w:r>
      <w:r w:rsidR="003339A9" w:rsidRPr="003339A9">
        <w:rPr>
          <w:rFonts w:ascii="Times New Roman" w:hAnsi="Times New Roman" w:cs="Times New Roman"/>
          <w:sz w:val="28"/>
          <w:szCs w:val="28"/>
          <w:lang w:val="en-US"/>
        </w:rPr>
        <w:t>com</w:t>
      </w:r>
      <w:r w:rsidR="003339A9" w:rsidRPr="001931EF">
        <w:rPr>
          <w:rFonts w:ascii="Times New Roman" w:hAnsi="Times New Roman" w:cs="Times New Roman"/>
          <w:sz w:val="28"/>
          <w:szCs w:val="28"/>
          <w:lang w:val="en-US"/>
        </w:rPr>
        <w:t>/</w:t>
      </w:r>
      <w:r w:rsidR="003339A9" w:rsidRPr="003339A9">
        <w:rPr>
          <w:rFonts w:ascii="Times New Roman" w:hAnsi="Times New Roman" w:cs="Times New Roman"/>
          <w:sz w:val="28"/>
          <w:szCs w:val="28"/>
          <w:lang w:val="en-US"/>
        </w:rPr>
        <w:t>ru</w:t>
      </w:r>
      <w:r w:rsidR="003339A9" w:rsidRPr="001931EF">
        <w:rPr>
          <w:rFonts w:ascii="Times New Roman" w:hAnsi="Times New Roman" w:cs="Times New Roman"/>
          <w:sz w:val="28"/>
          <w:szCs w:val="28"/>
          <w:lang w:val="en-US"/>
        </w:rPr>
        <w:t>/</w:t>
      </w:r>
      <w:r w:rsidR="003339A9" w:rsidRPr="003339A9">
        <w:rPr>
          <w:rFonts w:ascii="Times New Roman" w:hAnsi="Times New Roman" w:cs="Times New Roman"/>
          <w:sz w:val="28"/>
          <w:szCs w:val="28"/>
          <w:lang w:val="en-US"/>
        </w:rPr>
        <w:t>company</w:t>
      </w:r>
      <w:r w:rsidR="003339A9" w:rsidRPr="001931EF">
        <w:rPr>
          <w:rFonts w:ascii="Times New Roman" w:hAnsi="Times New Roman" w:cs="Times New Roman"/>
          <w:sz w:val="28"/>
          <w:szCs w:val="28"/>
          <w:lang w:val="en-US"/>
        </w:rPr>
        <w:t>/</w:t>
      </w:r>
      <w:r w:rsidR="003339A9" w:rsidRPr="003339A9">
        <w:rPr>
          <w:rFonts w:ascii="Times New Roman" w:hAnsi="Times New Roman" w:cs="Times New Roman"/>
          <w:sz w:val="28"/>
          <w:szCs w:val="28"/>
          <w:lang w:val="en-US"/>
        </w:rPr>
        <w:t>ods</w:t>
      </w:r>
      <w:r w:rsidR="003339A9" w:rsidRPr="001931EF">
        <w:rPr>
          <w:rFonts w:ascii="Times New Roman" w:hAnsi="Times New Roman" w:cs="Times New Roman"/>
          <w:sz w:val="28"/>
          <w:szCs w:val="28"/>
          <w:lang w:val="en-US"/>
        </w:rPr>
        <w:t>/</w:t>
      </w:r>
      <w:r w:rsidR="003339A9" w:rsidRPr="003339A9">
        <w:rPr>
          <w:rFonts w:ascii="Times New Roman" w:hAnsi="Times New Roman" w:cs="Times New Roman"/>
          <w:sz w:val="28"/>
          <w:szCs w:val="28"/>
          <w:lang w:val="en-US"/>
        </w:rPr>
        <w:t>blog</w:t>
      </w:r>
      <w:r w:rsidR="003339A9" w:rsidRPr="001931EF">
        <w:rPr>
          <w:rFonts w:ascii="Times New Roman" w:hAnsi="Times New Roman" w:cs="Times New Roman"/>
          <w:sz w:val="28"/>
          <w:szCs w:val="28"/>
          <w:lang w:val="en-US"/>
        </w:rPr>
        <w:t>/328372/</w:t>
      </w:r>
    </w:p>
    <w:p w14:paraId="4A2E77B3" w14:textId="2393A8E0" w:rsidR="003339A9" w:rsidRPr="00E632E6" w:rsidRDefault="00E632E6" w:rsidP="003C2FEF">
      <w:pPr>
        <w:spacing w:after="0" w:line="360" w:lineRule="auto"/>
        <w:ind w:firstLine="709"/>
        <w:jc w:val="both"/>
        <w:rPr>
          <w:rFonts w:ascii="Times New Roman" w:hAnsi="Times New Roman" w:cs="Times New Roman"/>
          <w:sz w:val="28"/>
          <w:szCs w:val="28"/>
          <w:lang w:val="en-US"/>
        </w:rPr>
      </w:pPr>
      <w:r w:rsidRPr="00E632E6">
        <w:rPr>
          <w:rFonts w:ascii="Times New Roman" w:hAnsi="Times New Roman" w:cs="Times New Roman"/>
          <w:sz w:val="28"/>
          <w:szCs w:val="28"/>
          <w:lang w:val="en-US"/>
        </w:rPr>
        <w:t>51. Object Detection on COCO test-dev. https://paperswithcode.com/sota/object-detection-on-coco</w:t>
      </w:r>
    </w:p>
    <w:p w14:paraId="49298313" w14:textId="77777777" w:rsidR="00EF1788" w:rsidRPr="00E632E6" w:rsidRDefault="00EF1788">
      <w:pPr>
        <w:rPr>
          <w:rFonts w:ascii="Times New Roman" w:hAnsi="Times New Roman" w:cs="Times New Roman"/>
          <w:sz w:val="28"/>
          <w:szCs w:val="28"/>
          <w:lang w:val="en-US"/>
        </w:rPr>
      </w:pPr>
      <w:r w:rsidRPr="00E632E6">
        <w:rPr>
          <w:rFonts w:ascii="Times New Roman" w:hAnsi="Times New Roman" w:cs="Times New Roman"/>
          <w:sz w:val="28"/>
          <w:szCs w:val="28"/>
          <w:lang w:val="en-US"/>
        </w:rPr>
        <w:br w:type="page"/>
      </w:r>
    </w:p>
    <w:p w14:paraId="589659ED" w14:textId="77777777" w:rsidR="00D30FA6" w:rsidRPr="00F41673" w:rsidRDefault="00EF1788" w:rsidP="00F41673">
      <w:pPr>
        <w:pStyle w:val="1"/>
        <w:numPr>
          <w:ilvl w:val="0"/>
          <w:numId w:val="0"/>
        </w:numPr>
        <w:spacing w:before="0" w:line="360" w:lineRule="auto"/>
        <w:jc w:val="center"/>
        <w:rPr>
          <w:rFonts w:ascii="Times New Roman" w:hAnsi="Times New Roman" w:cs="Times New Roman"/>
          <w:b/>
          <w:color w:val="000000" w:themeColor="text1"/>
          <w:szCs w:val="28"/>
          <w:lang w:val="ru-RU"/>
        </w:rPr>
      </w:pPr>
      <w:bookmarkStart w:id="69" w:name="_Toc50732752"/>
      <w:r w:rsidRPr="00F41673">
        <w:rPr>
          <w:rFonts w:ascii="Times New Roman" w:hAnsi="Times New Roman" w:cs="Times New Roman"/>
          <w:b/>
          <w:color w:val="000000" w:themeColor="text1"/>
          <w:szCs w:val="28"/>
          <w:lang w:val="ru-RU"/>
        </w:rPr>
        <w:lastRenderedPageBreak/>
        <w:t>Приложения</w:t>
      </w:r>
      <w:bookmarkEnd w:id="69"/>
    </w:p>
    <w:p w14:paraId="1B04B3C3" w14:textId="77777777" w:rsidR="00EF1788" w:rsidRDefault="00EF1788" w:rsidP="00757566">
      <w:pPr>
        <w:spacing w:after="0" w:line="360" w:lineRule="auto"/>
        <w:ind w:firstLine="709"/>
        <w:jc w:val="both"/>
        <w:rPr>
          <w:rFonts w:ascii="Times New Roman" w:hAnsi="Times New Roman" w:cs="Times New Roman"/>
          <w:sz w:val="28"/>
          <w:szCs w:val="28"/>
        </w:rPr>
      </w:pPr>
    </w:p>
    <w:p w14:paraId="1E711170" w14:textId="77777777" w:rsidR="00EF1788" w:rsidRPr="00EF1788" w:rsidRDefault="003F5751" w:rsidP="007575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Приложение 1. </w:t>
      </w:r>
      <w:r w:rsidR="00BE0820" w:rsidRPr="00C8409A">
        <w:rPr>
          <w:rFonts w:ascii="Times New Roman" w:hAnsi="Times New Roman" w:cs="Times New Roman"/>
          <w:sz w:val="28"/>
          <w:szCs w:val="28"/>
        </w:rPr>
        <w:t>Фрагмент размеченной базы фотоизображений дефектов</w:t>
      </w:r>
    </w:p>
    <w:p w14:paraId="72B6C81B" w14:textId="77777777" w:rsidR="00164665" w:rsidRDefault="00164665" w:rsidP="00757566">
      <w:pPr>
        <w:spacing w:after="0" w:line="360" w:lineRule="auto"/>
        <w:ind w:firstLine="709"/>
        <w:jc w:val="both"/>
        <w:rPr>
          <w:rFonts w:ascii="Times New Roman" w:hAnsi="Times New Roman" w:cs="Times New Roman"/>
          <w:sz w:val="28"/>
          <w:szCs w:val="28"/>
        </w:rPr>
      </w:pPr>
    </w:p>
    <w:p w14:paraId="6927AC84" w14:textId="77777777" w:rsidR="00C8409A" w:rsidRDefault="00C8409A" w:rsidP="00757566">
      <w:pPr>
        <w:spacing w:after="0" w:line="360" w:lineRule="auto"/>
        <w:ind w:firstLine="709"/>
        <w:jc w:val="both"/>
        <w:rPr>
          <w:rFonts w:ascii="Times New Roman" w:hAnsi="Times New Roman" w:cs="Times New Roman"/>
          <w:sz w:val="28"/>
          <w:szCs w:val="28"/>
        </w:rPr>
      </w:pPr>
      <w:r w:rsidRPr="00C8409A">
        <w:rPr>
          <w:rFonts w:ascii="Times New Roman" w:hAnsi="Times New Roman" w:cs="Times New Roman"/>
          <w:sz w:val="28"/>
          <w:szCs w:val="28"/>
        </w:rPr>
        <w:t>Приложение</w:t>
      </w:r>
      <w:r>
        <w:rPr>
          <w:rFonts w:ascii="Times New Roman" w:hAnsi="Times New Roman" w:cs="Times New Roman"/>
          <w:sz w:val="28"/>
          <w:szCs w:val="28"/>
        </w:rPr>
        <w:t> </w:t>
      </w:r>
      <w:r w:rsidRPr="00C8409A">
        <w:rPr>
          <w:rFonts w:ascii="Times New Roman" w:hAnsi="Times New Roman" w:cs="Times New Roman"/>
          <w:sz w:val="28"/>
          <w:szCs w:val="28"/>
        </w:rPr>
        <w:t>2. Перечень российских компаний, оказывающие услуги дефектоскопии</w:t>
      </w:r>
    </w:p>
    <w:p w14:paraId="321235C5" w14:textId="77777777" w:rsidR="00A93688" w:rsidRDefault="00A93688" w:rsidP="00757566">
      <w:pPr>
        <w:spacing w:after="0" w:line="360" w:lineRule="auto"/>
        <w:ind w:firstLine="709"/>
        <w:jc w:val="both"/>
        <w:rPr>
          <w:rFonts w:ascii="Times New Roman" w:hAnsi="Times New Roman" w:cs="Times New Roman"/>
          <w:sz w:val="28"/>
          <w:szCs w:val="28"/>
        </w:rPr>
      </w:pPr>
    </w:p>
    <w:p w14:paraId="7FA59D08" w14:textId="77777777" w:rsidR="00AE0FEF" w:rsidRDefault="00AE0FEF">
      <w:pPr>
        <w:rPr>
          <w:rFonts w:ascii="Times New Roman" w:hAnsi="Times New Roman" w:cs="Times New Roman"/>
          <w:sz w:val="28"/>
          <w:szCs w:val="28"/>
        </w:rPr>
      </w:pPr>
      <w:r>
        <w:rPr>
          <w:rFonts w:ascii="Times New Roman" w:hAnsi="Times New Roman" w:cs="Times New Roman"/>
          <w:sz w:val="28"/>
          <w:szCs w:val="28"/>
        </w:rPr>
        <w:br w:type="page"/>
      </w:r>
    </w:p>
    <w:p w14:paraId="0F862D47" w14:textId="77777777" w:rsidR="003972FE" w:rsidRDefault="003972FE" w:rsidP="00757566">
      <w:pPr>
        <w:spacing w:after="0" w:line="360" w:lineRule="auto"/>
        <w:ind w:firstLine="709"/>
        <w:jc w:val="both"/>
        <w:rPr>
          <w:rFonts w:ascii="Times New Roman" w:hAnsi="Times New Roman" w:cs="Times New Roman"/>
          <w:sz w:val="28"/>
          <w:szCs w:val="28"/>
        </w:rPr>
      </w:pPr>
    </w:p>
    <w:p w14:paraId="2983A987" w14:textId="77777777" w:rsidR="00AE0FEF" w:rsidRDefault="00AE0FEF" w:rsidP="00757566">
      <w:pPr>
        <w:spacing w:after="0" w:line="360" w:lineRule="auto"/>
        <w:ind w:firstLine="709"/>
        <w:jc w:val="both"/>
        <w:rPr>
          <w:rFonts w:ascii="Times New Roman" w:hAnsi="Times New Roman" w:cs="Times New Roman"/>
          <w:sz w:val="28"/>
          <w:szCs w:val="28"/>
        </w:rPr>
      </w:pPr>
    </w:p>
    <w:p w14:paraId="3B0B6461" w14:textId="77777777" w:rsidR="00AE0FEF" w:rsidRDefault="00AE0FEF" w:rsidP="00757566">
      <w:pPr>
        <w:spacing w:after="0" w:line="360" w:lineRule="auto"/>
        <w:ind w:firstLine="709"/>
        <w:jc w:val="both"/>
        <w:rPr>
          <w:rFonts w:ascii="Times New Roman" w:hAnsi="Times New Roman" w:cs="Times New Roman"/>
          <w:sz w:val="28"/>
          <w:szCs w:val="28"/>
        </w:rPr>
      </w:pPr>
    </w:p>
    <w:p w14:paraId="3F16A9E4" w14:textId="77777777" w:rsidR="00AE0FEF" w:rsidRDefault="00AE0FEF" w:rsidP="00757566">
      <w:pPr>
        <w:spacing w:after="0" w:line="360" w:lineRule="auto"/>
        <w:ind w:firstLine="709"/>
        <w:jc w:val="both"/>
        <w:rPr>
          <w:rFonts w:ascii="Times New Roman" w:hAnsi="Times New Roman" w:cs="Times New Roman"/>
          <w:sz w:val="28"/>
          <w:szCs w:val="28"/>
        </w:rPr>
      </w:pPr>
    </w:p>
    <w:p w14:paraId="638062B2" w14:textId="77777777" w:rsidR="00AE0FEF" w:rsidRDefault="00AE0FEF" w:rsidP="00757566">
      <w:pPr>
        <w:spacing w:after="0" w:line="360" w:lineRule="auto"/>
        <w:ind w:firstLine="709"/>
        <w:jc w:val="both"/>
        <w:rPr>
          <w:rFonts w:ascii="Times New Roman" w:hAnsi="Times New Roman" w:cs="Times New Roman"/>
          <w:sz w:val="28"/>
          <w:szCs w:val="28"/>
        </w:rPr>
      </w:pPr>
    </w:p>
    <w:p w14:paraId="4F5742D2" w14:textId="77777777" w:rsidR="00AE0FEF" w:rsidRDefault="00AE0FEF" w:rsidP="00757566">
      <w:pPr>
        <w:spacing w:after="0" w:line="360" w:lineRule="auto"/>
        <w:ind w:firstLine="709"/>
        <w:jc w:val="both"/>
        <w:rPr>
          <w:rFonts w:ascii="Times New Roman" w:hAnsi="Times New Roman" w:cs="Times New Roman"/>
          <w:sz w:val="28"/>
          <w:szCs w:val="28"/>
        </w:rPr>
      </w:pPr>
    </w:p>
    <w:p w14:paraId="61AB4B4D" w14:textId="77777777" w:rsidR="00AE0FEF" w:rsidRDefault="00AE0FEF" w:rsidP="00757566">
      <w:pPr>
        <w:spacing w:after="0" w:line="360" w:lineRule="auto"/>
        <w:ind w:firstLine="709"/>
        <w:jc w:val="both"/>
        <w:rPr>
          <w:rFonts w:ascii="Times New Roman" w:hAnsi="Times New Roman" w:cs="Times New Roman"/>
          <w:sz w:val="28"/>
          <w:szCs w:val="28"/>
        </w:rPr>
      </w:pPr>
    </w:p>
    <w:p w14:paraId="0374C116" w14:textId="77777777" w:rsidR="00AE0FEF" w:rsidRDefault="00AE0FEF" w:rsidP="00757566">
      <w:pPr>
        <w:spacing w:after="0" w:line="360" w:lineRule="auto"/>
        <w:ind w:firstLine="709"/>
        <w:jc w:val="both"/>
        <w:rPr>
          <w:rFonts w:ascii="Times New Roman" w:hAnsi="Times New Roman" w:cs="Times New Roman"/>
          <w:sz w:val="28"/>
          <w:szCs w:val="28"/>
        </w:rPr>
      </w:pPr>
    </w:p>
    <w:p w14:paraId="312022FD" w14:textId="77777777" w:rsidR="00AE0FEF" w:rsidRDefault="00AE0FEF" w:rsidP="00757566">
      <w:pPr>
        <w:spacing w:after="0" w:line="360" w:lineRule="auto"/>
        <w:ind w:firstLine="709"/>
        <w:jc w:val="both"/>
        <w:rPr>
          <w:rFonts w:ascii="Times New Roman" w:hAnsi="Times New Roman" w:cs="Times New Roman"/>
          <w:sz w:val="28"/>
          <w:szCs w:val="28"/>
        </w:rPr>
      </w:pPr>
    </w:p>
    <w:p w14:paraId="38EB0E04" w14:textId="77777777" w:rsidR="007A03F0" w:rsidRDefault="007A03F0" w:rsidP="00757566">
      <w:pPr>
        <w:spacing w:after="0" w:line="360" w:lineRule="auto"/>
        <w:ind w:firstLine="709"/>
        <w:jc w:val="both"/>
        <w:rPr>
          <w:rFonts w:ascii="Times New Roman" w:hAnsi="Times New Roman" w:cs="Times New Roman"/>
          <w:sz w:val="28"/>
          <w:szCs w:val="28"/>
        </w:rPr>
      </w:pPr>
    </w:p>
    <w:p w14:paraId="2C857B95" w14:textId="77777777" w:rsidR="00AE0FEF" w:rsidRPr="00F41673" w:rsidRDefault="00AE0FEF" w:rsidP="00F41673">
      <w:pPr>
        <w:pStyle w:val="2"/>
        <w:numPr>
          <w:ilvl w:val="0"/>
          <w:numId w:val="0"/>
        </w:numPr>
        <w:spacing w:before="0" w:line="360" w:lineRule="auto"/>
        <w:jc w:val="center"/>
        <w:rPr>
          <w:rFonts w:ascii="Times New Roman" w:hAnsi="Times New Roman" w:cs="Times New Roman"/>
          <w:color w:val="000000" w:themeColor="text1"/>
          <w:sz w:val="28"/>
          <w:szCs w:val="28"/>
        </w:rPr>
      </w:pPr>
      <w:bookmarkStart w:id="70" w:name="_Toc50732753"/>
      <w:r w:rsidRPr="00F41673">
        <w:rPr>
          <w:rFonts w:ascii="Times New Roman" w:hAnsi="Times New Roman" w:cs="Times New Roman"/>
          <w:color w:val="000000" w:themeColor="text1"/>
          <w:sz w:val="28"/>
          <w:szCs w:val="28"/>
        </w:rPr>
        <w:t xml:space="preserve">Приложение 1. </w:t>
      </w:r>
      <w:r w:rsidR="00BE0820" w:rsidRPr="00BE0820">
        <w:rPr>
          <w:rFonts w:ascii="Times New Roman" w:hAnsi="Times New Roman" w:cs="Times New Roman"/>
          <w:color w:val="000000" w:themeColor="text1"/>
          <w:sz w:val="28"/>
          <w:szCs w:val="28"/>
        </w:rPr>
        <w:t>Фрагмент размеченной базы фотоизображений дефектов</w:t>
      </w:r>
      <w:bookmarkEnd w:id="70"/>
    </w:p>
    <w:p w14:paraId="17E2CB96" w14:textId="77777777" w:rsidR="00AE0FEF" w:rsidRDefault="00AE0FEF" w:rsidP="00757566">
      <w:pPr>
        <w:spacing w:after="0" w:line="360" w:lineRule="auto"/>
        <w:ind w:firstLine="709"/>
        <w:jc w:val="both"/>
        <w:rPr>
          <w:rFonts w:ascii="Times New Roman" w:hAnsi="Times New Roman" w:cs="Times New Roman"/>
          <w:sz w:val="28"/>
          <w:szCs w:val="28"/>
        </w:rPr>
      </w:pPr>
    </w:p>
    <w:p w14:paraId="72A905C4" w14:textId="77777777" w:rsidR="006D50D3" w:rsidRDefault="006D50D3">
      <w:pPr>
        <w:rPr>
          <w:rFonts w:ascii="Times New Roman" w:hAnsi="Times New Roman" w:cs="Times New Roman"/>
          <w:sz w:val="28"/>
          <w:szCs w:val="28"/>
        </w:rPr>
      </w:pPr>
      <w:r>
        <w:rPr>
          <w:rFonts w:ascii="Times New Roman" w:hAnsi="Times New Roman" w:cs="Times New Roman"/>
          <w:sz w:val="28"/>
          <w:szCs w:val="28"/>
        </w:rPr>
        <w:br w:type="page"/>
      </w:r>
    </w:p>
    <w:p w14:paraId="594F2CF5" w14:textId="77777777" w:rsidR="00E942B9" w:rsidRDefault="00E942B9" w:rsidP="00E942B9">
      <w:pPr>
        <w:spacing w:after="0" w:line="360" w:lineRule="auto"/>
        <w:jc w:val="both"/>
        <w:rPr>
          <w:rFonts w:ascii="Times New Roman" w:hAnsi="Times New Roman" w:cs="Times New Roman"/>
          <w:sz w:val="28"/>
          <w:szCs w:val="28"/>
        </w:rPr>
      </w:pPr>
    </w:p>
    <w:tbl>
      <w:tblPr>
        <w:tblStyle w:val="-2110"/>
        <w:tblW w:w="982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171"/>
        <w:gridCol w:w="4664"/>
      </w:tblGrid>
      <w:tr w:rsidR="00A60925" w:rsidRPr="00D83935" w14:paraId="0ED26E33" w14:textId="77777777" w:rsidTr="00340433">
        <w:trPr>
          <w:cnfStyle w:val="100000000000" w:firstRow="1" w:lastRow="0" w:firstColumn="0" w:lastColumn="0" w:oddVBand="0" w:evenVBand="0" w:oddHBand="0" w:evenHBand="0" w:firstRowFirstColumn="0" w:firstRowLastColumn="0" w:lastRowFirstColumn="0" w:lastRowLastColumn="0"/>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4D7C9D7A"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9975" w:dyaOrig="6270" w14:anchorId="270282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7.65pt;height:129.75pt" o:ole="">
                  <v:imagedata r:id="rId105" o:title=""/>
                </v:shape>
                <o:OLEObject Type="Embed" ProgID="PBrush" ShapeID="_x0000_i1026" DrawAspect="Content" ObjectID="_1695825618" r:id="rId106"/>
              </w:object>
            </w:r>
          </w:p>
        </w:tc>
        <w:tc>
          <w:tcPr>
            <w:tcW w:w="4678" w:type="dxa"/>
            <w:shd w:val="clear" w:color="auto" w:fill="auto"/>
            <w:vAlign w:val="center"/>
          </w:tcPr>
          <w:p w14:paraId="40B22F6E" w14:textId="77777777" w:rsidR="00A60925" w:rsidRPr="00D83935" w:rsidRDefault="00A60925" w:rsidP="00A609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8C7D24">
              <w:rPr>
                <w:b w:val="0"/>
                <w:bCs w:val="0"/>
              </w:rPr>
              <w:object w:dxaOrig="6540" w:dyaOrig="4725" w14:anchorId="265A45CA">
                <v:shape id="_x0000_i1027" type="#_x0000_t75" style="width:180.85pt;height:130.6pt" o:ole="">
                  <v:imagedata r:id="rId107" o:title=""/>
                </v:shape>
                <o:OLEObject Type="Embed" ProgID="PBrush" ShapeID="_x0000_i1027" DrawAspect="Content" ObjectID="_1695825619" r:id="rId108"/>
              </w:object>
            </w:r>
          </w:p>
        </w:tc>
      </w:tr>
      <w:tr w:rsidR="00A60925" w:rsidRPr="00D83935" w14:paraId="0628F6F6"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39DA48D5" w14:textId="77777777" w:rsidR="00A60925" w:rsidRPr="00340433" w:rsidRDefault="00A60925"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Рис. 1. Крип</w:t>
            </w:r>
          </w:p>
        </w:tc>
      </w:tr>
      <w:tr w:rsidR="00A60925" w:rsidRPr="00D83935" w14:paraId="40365821"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6C96FE33"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7980" w:dyaOrig="5430" w14:anchorId="70340E0D">
                <v:shape id="_x0000_i1028" type="#_x0000_t75" style="width:190.9pt;height:130.6pt" o:ole="">
                  <v:imagedata r:id="rId109" o:title=""/>
                </v:shape>
                <o:OLEObject Type="Embed" ProgID="PBrush" ShapeID="_x0000_i1028" DrawAspect="Content" ObjectID="_1695825620" r:id="rId110"/>
              </w:object>
            </w:r>
          </w:p>
        </w:tc>
        <w:tc>
          <w:tcPr>
            <w:tcW w:w="4678" w:type="dxa"/>
            <w:shd w:val="clear" w:color="auto" w:fill="auto"/>
            <w:vAlign w:val="center"/>
          </w:tcPr>
          <w:p w14:paraId="77A2EBA0" w14:textId="77777777" w:rsidR="00A60925" w:rsidRPr="00340433"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8"/>
                <w:szCs w:val="28"/>
              </w:rPr>
            </w:pPr>
            <w:r w:rsidRPr="00340433">
              <w:rPr>
                <w:sz w:val="28"/>
                <w:szCs w:val="28"/>
              </w:rPr>
              <w:object w:dxaOrig="11055" w:dyaOrig="9375" w14:anchorId="180C075B">
                <v:shape id="_x0000_i1029" type="#_x0000_t75" style="width:153.2pt;height:130.6pt" o:ole="">
                  <v:imagedata r:id="rId111" o:title=""/>
                </v:shape>
                <o:OLEObject Type="Embed" ProgID="PBrush" ShapeID="_x0000_i1029" DrawAspect="Content" ObjectID="_1695825621" r:id="rId112"/>
              </w:object>
            </w:r>
          </w:p>
        </w:tc>
      </w:tr>
      <w:tr w:rsidR="00A60925" w:rsidRPr="00D83935" w14:paraId="45BBF572"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7FDFBF54" w14:textId="77777777" w:rsidR="00A60925" w:rsidRPr="00340433" w:rsidRDefault="00A60925"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Рис. 2. Цвета побежалости</w:t>
            </w:r>
          </w:p>
        </w:tc>
      </w:tr>
      <w:tr w:rsidR="00A60925" w:rsidRPr="00D83935" w14:paraId="2127D46B"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56C40109"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8985" w:dyaOrig="7155" w14:anchorId="2082E0A3">
                <v:shape id="_x0000_i1030" type="#_x0000_t75" style="width:166.6pt;height:130.6pt" o:ole="">
                  <v:imagedata r:id="rId113" o:title=""/>
                </v:shape>
                <o:OLEObject Type="Embed" ProgID="PBrush" ShapeID="_x0000_i1030" DrawAspect="Content" ObjectID="_1695825622" r:id="rId114"/>
              </w:object>
            </w:r>
          </w:p>
        </w:tc>
        <w:tc>
          <w:tcPr>
            <w:tcW w:w="4678" w:type="dxa"/>
            <w:shd w:val="clear" w:color="auto" w:fill="auto"/>
            <w:vAlign w:val="center"/>
          </w:tcPr>
          <w:p w14:paraId="3868A251" w14:textId="77777777" w:rsidR="00A60925" w:rsidRPr="00D83935"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object w:dxaOrig="6090" w:dyaOrig="4605" w14:anchorId="57F097FE">
                <v:shape id="_x0000_i1031" type="#_x0000_t75" style="width:172.45pt;height:130.6pt" o:ole="">
                  <v:imagedata r:id="rId115" o:title=""/>
                </v:shape>
                <o:OLEObject Type="Embed" ProgID="PBrush" ShapeID="_x0000_i1031" DrawAspect="Content" ObjectID="_1695825623" r:id="rId116"/>
              </w:object>
            </w:r>
          </w:p>
        </w:tc>
      </w:tr>
      <w:tr w:rsidR="00A60925" w:rsidRPr="00D83935" w14:paraId="59520D6B"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100CE24B" w14:textId="77777777" w:rsidR="00A60925" w:rsidRPr="00340433" w:rsidRDefault="00A60925"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Рис. 3. Трещины в трубах</w:t>
            </w:r>
          </w:p>
        </w:tc>
      </w:tr>
      <w:tr w:rsidR="00A60925" w:rsidRPr="00D83935" w14:paraId="265E4084"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3BD9A839"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9810" w:dyaOrig="5190" w14:anchorId="4403CFC1">
                <v:shape id="_x0000_i1032" type="#_x0000_t75" style="width:247.8pt;height:130.6pt" o:ole="">
                  <v:imagedata r:id="rId117" o:title=""/>
                </v:shape>
                <o:OLEObject Type="Embed" ProgID="PBrush" ShapeID="_x0000_i1032" DrawAspect="Content" ObjectID="_1695825624" r:id="rId118"/>
              </w:object>
            </w:r>
          </w:p>
        </w:tc>
        <w:tc>
          <w:tcPr>
            <w:tcW w:w="4678" w:type="dxa"/>
            <w:shd w:val="clear" w:color="auto" w:fill="auto"/>
            <w:vAlign w:val="center"/>
          </w:tcPr>
          <w:p w14:paraId="28177132" w14:textId="77777777" w:rsidR="00A60925" w:rsidRPr="00D83935"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object w:dxaOrig="11820" w:dyaOrig="8505" w14:anchorId="6145E8D7">
                <v:shape id="_x0000_i1033" type="#_x0000_t75" style="width:181.65pt;height:130.6pt" o:ole="">
                  <v:imagedata r:id="rId119" o:title=""/>
                </v:shape>
                <o:OLEObject Type="Embed" ProgID="PBrush" ShapeID="_x0000_i1033" DrawAspect="Content" ObjectID="_1695825625" r:id="rId120"/>
              </w:object>
            </w:r>
          </w:p>
        </w:tc>
      </w:tr>
      <w:tr w:rsidR="00A60925" w:rsidRPr="00D83935" w14:paraId="3F4F26E8"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08DDC805" w14:textId="77777777" w:rsidR="00A60925" w:rsidRPr="00340433" w:rsidRDefault="00A60925"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Рис. 4. Трещина в основном металле</w:t>
            </w:r>
          </w:p>
        </w:tc>
      </w:tr>
      <w:tr w:rsidR="00A60925" w:rsidRPr="00D83935" w14:paraId="6210EB7E"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5A9469DF"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12750" w:dyaOrig="9015" w14:anchorId="5202761E">
                <v:shape id="_x0000_i1034" type="#_x0000_t75" style="width:184.2pt;height:130.6pt" o:ole="">
                  <v:imagedata r:id="rId121" o:title=""/>
                </v:shape>
                <o:OLEObject Type="Embed" ProgID="PBrush" ShapeID="_x0000_i1034" DrawAspect="Content" ObjectID="_1695825626" r:id="rId122"/>
              </w:object>
            </w:r>
          </w:p>
        </w:tc>
        <w:tc>
          <w:tcPr>
            <w:tcW w:w="4678" w:type="dxa"/>
            <w:shd w:val="clear" w:color="auto" w:fill="auto"/>
            <w:vAlign w:val="center"/>
          </w:tcPr>
          <w:p w14:paraId="0AAE76D1" w14:textId="77777777" w:rsidR="00A60925" w:rsidRPr="00D83935"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object w:dxaOrig="11880" w:dyaOrig="7425" w14:anchorId="437A39F6">
                <v:shape id="_x0000_i1035" type="#_x0000_t75" style="width:210.15pt;height:130.6pt" o:ole="">
                  <v:imagedata r:id="rId123" o:title=""/>
                </v:shape>
                <o:OLEObject Type="Embed" ProgID="PBrush" ShapeID="_x0000_i1035" DrawAspect="Content" ObjectID="_1695825627" r:id="rId124"/>
              </w:object>
            </w:r>
          </w:p>
        </w:tc>
      </w:tr>
      <w:tr w:rsidR="00A60925" w:rsidRPr="00D83935" w14:paraId="7F87CFEF"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3E272A20" w14:textId="77777777" w:rsidR="00A60925" w:rsidRPr="00340433" w:rsidRDefault="00A60925"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Рис. 5. Поперечная трещина на изгибе</w:t>
            </w:r>
          </w:p>
        </w:tc>
      </w:tr>
      <w:tr w:rsidR="00A60925" w:rsidRPr="00D83935" w14:paraId="50245941"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1840FA83"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10590" w:dyaOrig="8835" w14:anchorId="430E5CC5">
                <v:shape id="_x0000_i1036" type="#_x0000_t75" style="width:157.4pt;height:130.6pt" o:ole="">
                  <v:imagedata r:id="rId125" o:title=""/>
                </v:shape>
                <o:OLEObject Type="Embed" ProgID="PBrush" ShapeID="_x0000_i1036" DrawAspect="Content" ObjectID="_1695825628" r:id="rId126"/>
              </w:object>
            </w:r>
          </w:p>
        </w:tc>
        <w:tc>
          <w:tcPr>
            <w:tcW w:w="4678" w:type="dxa"/>
            <w:shd w:val="clear" w:color="auto" w:fill="auto"/>
            <w:vAlign w:val="center"/>
          </w:tcPr>
          <w:p w14:paraId="0FD742A4" w14:textId="77777777" w:rsidR="00A60925" w:rsidRPr="00D83935"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object w:dxaOrig="12945" w:dyaOrig="9105" w14:anchorId="1909D992">
                <v:shape id="_x0000_i1037" type="#_x0000_t75" style="width:185pt;height:131.45pt" o:ole="">
                  <v:imagedata r:id="rId127" o:title=""/>
                </v:shape>
                <o:OLEObject Type="Embed" ProgID="PBrush" ShapeID="_x0000_i1037" DrawAspect="Content" ObjectID="_1695825629" r:id="rId128"/>
              </w:object>
            </w:r>
          </w:p>
        </w:tc>
      </w:tr>
      <w:tr w:rsidR="00A60925" w:rsidRPr="00D83935" w14:paraId="789C918C"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1D80FDFD" w14:textId="77777777" w:rsidR="00A60925" w:rsidRPr="00340433" w:rsidRDefault="00A60925"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Рис. 6. Поперечная трещина в околошовной зоне</w:t>
            </w:r>
          </w:p>
        </w:tc>
      </w:tr>
      <w:tr w:rsidR="00A60925" w:rsidRPr="00D83935" w14:paraId="4D3FC19E"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2988A25E"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7050" w:dyaOrig="4650" w14:anchorId="29EC6E03">
                <v:shape id="_x0000_i1038" type="#_x0000_t75" style="width:198.4pt;height:130.6pt" o:ole="">
                  <v:imagedata r:id="rId129" o:title=""/>
                </v:shape>
                <o:OLEObject Type="Embed" ProgID="PBrush" ShapeID="_x0000_i1038" DrawAspect="Content" ObjectID="_1695825630" r:id="rId130"/>
              </w:object>
            </w:r>
          </w:p>
        </w:tc>
        <w:tc>
          <w:tcPr>
            <w:tcW w:w="4678" w:type="dxa"/>
            <w:shd w:val="clear" w:color="auto" w:fill="auto"/>
            <w:vAlign w:val="center"/>
          </w:tcPr>
          <w:p w14:paraId="79C9C963" w14:textId="77777777" w:rsidR="00A60925" w:rsidRPr="00D83935"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object w:dxaOrig="9900" w:dyaOrig="6105" w14:anchorId="6E4536DD">
                <v:shape id="_x0000_i1039" type="#_x0000_t75" style="width:211pt;height:130.6pt" o:ole="">
                  <v:imagedata r:id="rId131" o:title=""/>
                </v:shape>
                <o:OLEObject Type="Embed" ProgID="PBrush" ShapeID="_x0000_i1039" DrawAspect="Content" ObjectID="_1695825631" r:id="rId132"/>
              </w:object>
            </w:r>
          </w:p>
        </w:tc>
      </w:tr>
      <w:tr w:rsidR="00A60925" w:rsidRPr="00D83935" w14:paraId="1A1613AA"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21F39E8C" w14:textId="77777777" w:rsidR="00A60925" w:rsidRPr="00340433" w:rsidRDefault="00A60925"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Рис. 7. Продольные трещины</w:t>
            </w:r>
          </w:p>
        </w:tc>
      </w:tr>
      <w:tr w:rsidR="00A60925" w:rsidRPr="00D83935" w14:paraId="45B1FF74"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5BFD1A14"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11715" w:dyaOrig="6030" w14:anchorId="7056AAF4">
                <v:shape id="_x0000_i1040" type="#_x0000_t75" style="width:219.35pt;height:113pt" o:ole="">
                  <v:imagedata r:id="rId133" o:title=""/>
                </v:shape>
                <o:OLEObject Type="Embed" ProgID="PBrush" ShapeID="_x0000_i1040" DrawAspect="Content" ObjectID="_1695825632" r:id="rId134"/>
              </w:object>
            </w:r>
          </w:p>
        </w:tc>
        <w:tc>
          <w:tcPr>
            <w:tcW w:w="4678" w:type="dxa"/>
            <w:shd w:val="clear" w:color="auto" w:fill="auto"/>
            <w:vAlign w:val="center"/>
          </w:tcPr>
          <w:p w14:paraId="17DE4962" w14:textId="77777777" w:rsidR="00A60925" w:rsidRPr="00D83935"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object w:dxaOrig="8325" w:dyaOrig="5895" w14:anchorId="47E9376B">
                <v:shape id="_x0000_i1041" type="#_x0000_t75" style="width:159.05pt;height:113.85pt" o:ole="">
                  <v:imagedata r:id="rId135" o:title=""/>
                </v:shape>
                <o:OLEObject Type="Embed" ProgID="PBrush" ShapeID="_x0000_i1041" DrawAspect="Content" ObjectID="_1695825633" r:id="rId136"/>
              </w:object>
            </w:r>
          </w:p>
        </w:tc>
      </w:tr>
      <w:tr w:rsidR="00A60925" w:rsidRPr="00D83935" w14:paraId="57979676"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58A1F096" w14:textId="77777777" w:rsidR="00A60925" w:rsidRPr="00340433" w:rsidRDefault="00A60925"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Рис. 8. Разрыв трубы</w:t>
            </w:r>
          </w:p>
        </w:tc>
      </w:tr>
      <w:tr w:rsidR="00A60925" w:rsidRPr="00D83935" w14:paraId="17B80A68"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6D742340"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13065" w:dyaOrig="10320" w14:anchorId="58FFE98C">
                <v:shape id="_x0000_i1042" type="#_x0000_t75" style="width:164.95pt;height:130.6pt" o:ole="">
                  <v:imagedata r:id="rId137" o:title=""/>
                </v:shape>
                <o:OLEObject Type="Embed" ProgID="PBrush" ShapeID="_x0000_i1042" DrawAspect="Content" ObjectID="_1695825634" r:id="rId138"/>
              </w:object>
            </w:r>
          </w:p>
        </w:tc>
        <w:tc>
          <w:tcPr>
            <w:tcW w:w="4678" w:type="dxa"/>
            <w:shd w:val="clear" w:color="auto" w:fill="auto"/>
            <w:vAlign w:val="center"/>
          </w:tcPr>
          <w:p w14:paraId="1B794E28" w14:textId="77777777" w:rsidR="00A60925" w:rsidRPr="00D83935"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object w:dxaOrig="13770" w:dyaOrig="5100" w14:anchorId="6CAF8C5A">
                <v:shape id="_x0000_i1043" type="#_x0000_t75" style="width:222.7pt;height:81.2pt" o:ole="">
                  <v:imagedata r:id="rId139" o:title=""/>
                </v:shape>
                <o:OLEObject Type="Embed" ProgID="PBrush" ShapeID="_x0000_i1043" DrawAspect="Content" ObjectID="_1695825635" r:id="rId140"/>
              </w:object>
            </w:r>
          </w:p>
        </w:tc>
      </w:tr>
      <w:tr w:rsidR="00A60925" w:rsidRPr="00D83935" w14:paraId="1F878CF3"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0A740243" w14:textId="77777777" w:rsidR="00A60925" w:rsidRPr="00340433" w:rsidRDefault="00113173"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 xml:space="preserve">Рис. </w:t>
            </w:r>
            <w:r w:rsidR="00A60925" w:rsidRPr="00340433">
              <w:rPr>
                <w:rFonts w:ascii="Times New Roman" w:hAnsi="Times New Roman" w:cs="Times New Roman"/>
                <w:b w:val="0"/>
                <w:i/>
                <w:sz w:val="28"/>
                <w:szCs w:val="28"/>
              </w:rPr>
              <w:t>9</w:t>
            </w:r>
            <w:r w:rsidRPr="00340433">
              <w:rPr>
                <w:rFonts w:ascii="Times New Roman" w:hAnsi="Times New Roman" w:cs="Times New Roman"/>
                <w:b w:val="0"/>
                <w:i/>
                <w:sz w:val="28"/>
                <w:szCs w:val="28"/>
              </w:rPr>
              <w:t>.</w:t>
            </w:r>
            <w:r w:rsidR="00A60925" w:rsidRPr="00340433">
              <w:rPr>
                <w:rFonts w:ascii="Times New Roman" w:hAnsi="Times New Roman" w:cs="Times New Roman"/>
                <w:b w:val="0"/>
                <w:i/>
                <w:sz w:val="28"/>
                <w:szCs w:val="28"/>
              </w:rPr>
              <w:t xml:space="preserve"> Раскрытие трубы</w:t>
            </w:r>
          </w:p>
        </w:tc>
      </w:tr>
      <w:tr w:rsidR="00A60925" w:rsidRPr="00D83935" w14:paraId="78C133DC"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2E36FA21" w14:textId="77777777" w:rsidR="00A60925" w:rsidRPr="00D83935" w:rsidRDefault="00A60925" w:rsidP="00A60925">
            <w:pPr>
              <w:jc w:val="center"/>
              <w:rPr>
                <w:rFonts w:ascii="Times New Roman" w:hAnsi="Times New Roman" w:cs="Times New Roman"/>
                <w:b w:val="0"/>
                <w:i/>
                <w:sz w:val="24"/>
                <w:szCs w:val="24"/>
              </w:rPr>
            </w:pPr>
            <w:r w:rsidRPr="008C7D24">
              <w:rPr>
                <w:b w:val="0"/>
                <w:bCs w:val="0"/>
              </w:rPr>
              <w:object w:dxaOrig="10020" w:dyaOrig="5385" w14:anchorId="25A85980">
                <v:shape id="_x0000_i1044" type="#_x0000_t75" style="width:221.85pt;height:118.9pt" o:ole="">
                  <v:imagedata r:id="rId141" o:title=""/>
                </v:shape>
                <o:OLEObject Type="Embed" ProgID="PBrush" ShapeID="_x0000_i1044" DrawAspect="Content" ObjectID="_1695825636" r:id="rId142"/>
              </w:object>
            </w:r>
          </w:p>
        </w:tc>
        <w:tc>
          <w:tcPr>
            <w:tcW w:w="4678" w:type="dxa"/>
            <w:shd w:val="clear" w:color="auto" w:fill="auto"/>
            <w:vAlign w:val="center"/>
          </w:tcPr>
          <w:p w14:paraId="0E269224" w14:textId="77777777" w:rsidR="00A60925" w:rsidRPr="00D83935"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object w:dxaOrig="11985" w:dyaOrig="6465" w14:anchorId="467E4044">
                <v:shape id="_x0000_i1045" type="#_x0000_t75" style="width:218.5pt;height:118.9pt" o:ole="">
                  <v:imagedata r:id="rId143" o:title=""/>
                </v:shape>
                <o:OLEObject Type="Embed" ProgID="PBrush" ShapeID="_x0000_i1045" DrawAspect="Content" ObjectID="_1695825637" r:id="rId144"/>
              </w:object>
            </w:r>
          </w:p>
        </w:tc>
      </w:tr>
      <w:tr w:rsidR="00A60925" w:rsidRPr="00D83935" w14:paraId="4B77112F"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26EF7563" w14:textId="77777777" w:rsidR="00A60925" w:rsidRPr="00340433" w:rsidRDefault="00113173"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 xml:space="preserve">Рис. </w:t>
            </w:r>
            <w:r w:rsidR="00A60925" w:rsidRPr="00340433">
              <w:rPr>
                <w:rFonts w:ascii="Times New Roman" w:hAnsi="Times New Roman" w:cs="Times New Roman"/>
                <w:b w:val="0"/>
                <w:i/>
                <w:sz w:val="28"/>
                <w:szCs w:val="28"/>
              </w:rPr>
              <w:t>10</w:t>
            </w:r>
            <w:r w:rsidRPr="00340433">
              <w:rPr>
                <w:rFonts w:ascii="Times New Roman" w:hAnsi="Times New Roman" w:cs="Times New Roman"/>
                <w:b w:val="0"/>
                <w:i/>
                <w:sz w:val="28"/>
                <w:szCs w:val="28"/>
              </w:rPr>
              <w:t>.</w:t>
            </w:r>
            <w:r w:rsidR="00A60925" w:rsidRPr="00340433">
              <w:rPr>
                <w:rFonts w:ascii="Times New Roman" w:hAnsi="Times New Roman" w:cs="Times New Roman"/>
                <w:b w:val="0"/>
                <w:i/>
                <w:sz w:val="28"/>
                <w:szCs w:val="28"/>
              </w:rPr>
              <w:t xml:space="preserve"> Выход трубы из ряда</w:t>
            </w:r>
          </w:p>
        </w:tc>
      </w:tr>
      <w:tr w:rsidR="00A60925" w:rsidRPr="00D83935" w14:paraId="5F9FEA0E" w14:textId="77777777" w:rsidTr="00340433">
        <w:trPr>
          <w:trHeight w:val="2835"/>
        </w:trPr>
        <w:tc>
          <w:tcPr>
            <w:cnfStyle w:val="001000000000" w:firstRow="0" w:lastRow="0" w:firstColumn="1" w:lastColumn="0" w:oddVBand="0" w:evenVBand="0" w:oddHBand="0" w:evenHBand="0" w:firstRowFirstColumn="0" w:firstRowLastColumn="0" w:lastRowFirstColumn="0" w:lastRowLastColumn="0"/>
            <w:tcW w:w="5151" w:type="dxa"/>
            <w:shd w:val="clear" w:color="auto" w:fill="auto"/>
            <w:vAlign w:val="center"/>
          </w:tcPr>
          <w:p w14:paraId="31DB1716" w14:textId="77777777" w:rsidR="00A60925" w:rsidRPr="00113173" w:rsidRDefault="00A60925" w:rsidP="00A60925">
            <w:pPr>
              <w:jc w:val="center"/>
              <w:rPr>
                <w:rFonts w:ascii="Times New Roman" w:hAnsi="Times New Roman" w:cs="Times New Roman"/>
                <w:b w:val="0"/>
                <w:i/>
                <w:sz w:val="24"/>
                <w:szCs w:val="24"/>
              </w:rPr>
            </w:pPr>
            <w:r w:rsidRPr="008C7D24">
              <w:rPr>
                <w:b w:val="0"/>
                <w:bCs w:val="0"/>
              </w:rPr>
              <w:object w:dxaOrig="4665" w:dyaOrig="2745" w14:anchorId="74745674">
                <v:shape id="_x0000_i1046" type="#_x0000_t75" style="width:207.65pt;height:122.25pt" o:ole="">
                  <v:imagedata r:id="rId145" o:title=""/>
                </v:shape>
                <o:OLEObject Type="Embed" ProgID="PBrush" ShapeID="_x0000_i1046" DrawAspect="Content" ObjectID="_1695825638" r:id="rId146"/>
              </w:object>
            </w:r>
          </w:p>
        </w:tc>
        <w:tc>
          <w:tcPr>
            <w:tcW w:w="4678" w:type="dxa"/>
            <w:shd w:val="clear" w:color="auto" w:fill="auto"/>
            <w:vAlign w:val="center"/>
          </w:tcPr>
          <w:p w14:paraId="3D1166C2" w14:textId="77777777" w:rsidR="00A60925" w:rsidRPr="00D83935" w:rsidRDefault="00A60925" w:rsidP="00A609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object w:dxaOrig="5100" w:dyaOrig="2835" w14:anchorId="2E25939B">
                <v:shape id="_x0000_i1047" type="#_x0000_t75" style="width:219.35pt;height:121.4pt" o:ole="">
                  <v:imagedata r:id="rId147" o:title=""/>
                </v:shape>
                <o:OLEObject Type="Embed" ProgID="PBrush" ShapeID="_x0000_i1047" DrawAspect="Content" ObjectID="_1695825639" r:id="rId148"/>
              </w:object>
            </w:r>
          </w:p>
        </w:tc>
      </w:tr>
      <w:tr w:rsidR="00A60925" w:rsidRPr="00D83935" w14:paraId="63FD2132" w14:textId="77777777" w:rsidTr="0034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9" w:type="dxa"/>
            <w:gridSpan w:val="2"/>
            <w:shd w:val="clear" w:color="auto" w:fill="auto"/>
            <w:vAlign w:val="center"/>
          </w:tcPr>
          <w:p w14:paraId="14E3032A" w14:textId="77777777" w:rsidR="00A60925" w:rsidRPr="00340433" w:rsidRDefault="00113173" w:rsidP="00A60925">
            <w:pPr>
              <w:jc w:val="center"/>
              <w:rPr>
                <w:rFonts w:ascii="Times New Roman" w:hAnsi="Times New Roman" w:cs="Times New Roman"/>
                <w:b w:val="0"/>
                <w:i/>
                <w:sz w:val="28"/>
                <w:szCs w:val="28"/>
              </w:rPr>
            </w:pPr>
            <w:r w:rsidRPr="00340433">
              <w:rPr>
                <w:rFonts w:ascii="Times New Roman" w:hAnsi="Times New Roman" w:cs="Times New Roman"/>
                <w:b w:val="0"/>
                <w:i/>
                <w:sz w:val="28"/>
                <w:szCs w:val="28"/>
              </w:rPr>
              <w:t xml:space="preserve">Рис. </w:t>
            </w:r>
            <w:r w:rsidR="00A60925" w:rsidRPr="00340433">
              <w:rPr>
                <w:rFonts w:ascii="Times New Roman" w:hAnsi="Times New Roman" w:cs="Times New Roman"/>
                <w:b w:val="0"/>
                <w:i/>
                <w:sz w:val="28"/>
                <w:szCs w:val="28"/>
              </w:rPr>
              <w:t>11</w:t>
            </w:r>
            <w:r w:rsidRPr="00340433">
              <w:rPr>
                <w:rFonts w:ascii="Times New Roman" w:hAnsi="Times New Roman" w:cs="Times New Roman"/>
                <w:b w:val="0"/>
                <w:i/>
                <w:sz w:val="28"/>
                <w:szCs w:val="28"/>
              </w:rPr>
              <w:t>.</w:t>
            </w:r>
            <w:r w:rsidR="00A60925" w:rsidRPr="00340433">
              <w:rPr>
                <w:rFonts w:ascii="Times New Roman" w:hAnsi="Times New Roman" w:cs="Times New Roman"/>
                <w:b w:val="0"/>
                <w:i/>
                <w:sz w:val="28"/>
                <w:szCs w:val="28"/>
              </w:rPr>
              <w:t xml:space="preserve"> Свищи</w:t>
            </w:r>
          </w:p>
        </w:tc>
      </w:tr>
    </w:tbl>
    <w:p w14:paraId="00EF6B30" w14:textId="77777777" w:rsidR="00A60925" w:rsidRPr="00C8409A" w:rsidRDefault="00A60925" w:rsidP="00C8409A">
      <w:pPr>
        <w:spacing w:after="0" w:line="360" w:lineRule="auto"/>
        <w:jc w:val="both"/>
        <w:rPr>
          <w:rFonts w:ascii="Times New Roman" w:hAnsi="Times New Roman" w:cs="Times New Roman"/>
          <w:sz w:val="28"/>
          <w:szCs w:val="28"/>
        </w:rPr>
      </w:pPr>
    </w:p>
    <w:p w14:paraId="7BEFB2C0" w14:textId="77777777" w:rsidR="00E942B9" w:rsidRDefault="00E942B9" w:rsidP="00E942B9">
      <w:pPr>
        <w:spacing w:after="0" w:line="360" w:lineRule="auto"/>
        <w:jc w:val="both"/>
        <w:rPr>
          <w:rFonts w:ascii="Times New Roman" w:hAnsi="Times New Roman" w:cs="Times New Roman"/>
          <w:sz w:val="28"/>
          <w:szCs w:val="28"/>
        </w:rPr>
      </w:pPr>
    </w:p>
    <w:p w14:paraId="35A9774C" w14:textId="77777777" w:rsidR="00C8409A" w:rsidRDefault="00C8409A">
      <w:pPr>
        <w:rPr>
          <w:rFonts w:ascii="Times New Roman" w:hAnsi="Times New Roman" w:cs="Times New Roman"/>
          <w:sz w:val="28"/>
          <w:szCs w:val="28"/>
        </w:rPr>
      </w:pPr>
      <w:r>
        <w:rPr>
          <w:rFonts w:ascii="Times New Roman" w:hAnsi="Times New Roman" w:cs="Times New Roman"/>
          <w:sz w:val="28"/>
          <w:szCs w:val="28"/>
        </w:rPr>
        <w:br w:type="page"/>
      </w:r>
    </w:p>
    <w:p w14:paraId="41527441" w14:textId="77777777" w:rsidR="00C8409A" w:rsidRDefault="00C8409A" w:rsidP="00C8409A">
      <w:pPr>
        <w:spacing w:after="0" w:line="360" w:lineRule="auto"/>
        <w:ind w:firstLine="709"/>
        <w:jc w:val="both"/>
        <w:rPr>
          <w:rFonts w:ascii="Times New Roman" w:hAnsi="Times New Roman" w:cs="Times New Roman"/>
          <w:sz w:val="28"/>
          <w:szCs w:val="28"/>
        </w:rPr>
      </w:pPr>
    </w:p>
    <w:p w14:paraId="1342ACB2" w14:textId="77777777" w:rsidR="00C8409A" w:rsidRDefault="00C8409A" w:rsidP="00C8409A">
      <w:pPr>
        <w:spacing w:after="0" w:line="360" w:lineRule="auto"/>
        <w:ind w:firstLine="709"/>
        <w:jc w:val="both"/>
        <w:rPr>
          <w:rFonts w:ascii="Times New Roman" w:hAnsi="Times New Roman" w:cs="Times New Roman"/>
          <w:sz w:val="28"/>
          <w:szCs w:val="28"/>
        </w:rPr>
      </w:pPr>
    </w:p>
    <w:p w14:paraId="7FE7DC49" w14:textId="77777777" w:rsidR="00C8409A" w:rsidRDefault="00C8409A" w:rsidP="00C8409A">
      <w:pPr>
        <w:spacing w:after="0" w:line="360" w:lineRule="auto"/>
        <w:ind w:firstLine="709"/>
        <w:jc w:val="both"/>
        <w:rPr>
          <w:rFonts w:ascii="Times New Roman" w:hAnsi="Times New Roman" w:cs="Times New Roman"/>
          <w:sz w:val="28"/>
          <w:szCs w:val="28"/>
        </w:rPr>
      </w:pPr>
    </w:p>
    <w:p w14:paraId="7CFAE27D" w14:textId="77777777" w:rsidR="00C8409A" w:rsidRDefault="00C8409A" w:rsidP="00C8409A">
      <w:pPr>
        <w:spacing w:after="0" w:line="360" w:lineRule="auto"/>
        <w:ind w:firstLine="709"/>
        <w:jc w:val="both"/>
        <w:rPr>
          <w:rFonts w:ascii="Times New Roman" w:hAnsi="Times New Roman" w:cs="Times New Roman"/>
          <w:sz w:val="28"/>
          <w:szCs w:val="28"/>
        </w:rPr>
      </w:pPr>
    </w:p>
    <w:p w14:paraId="3FCFCCEC" w14:textId="77777777" w:rsidR="00C8409A" w:rsidRDefault="00C8409A" w:rsidP="00C8409A">
      <w:pPr>
        <w:spacing w:after="0" w:line="360" w:lineRule="auto"/>
        <w:ind w:firstLine="709"/>
        <w:jc w:val="both"/>
        <w:rPr>
          <w:rFonts w:ascii="Times New Roman" w:hAnsi="Times New Roman" w:cs="Times New Roman"/>
          <w:sz w:val="28"/>
          <w:szCs w:val="28"/>
        </w:rPr>
      </w:pPr>
    </w:p>
    <w:p w14:paraId="21F548C9" w14:textId="77777777" w:rsidR="00C8409A" w:rsidRDefault="00C8409A" w:rsidP="00C8409A">
      <w:pPr>
        <w:spacing w:after="0" w:line="360" w:lineRule="auto"/>
        <w:ind w:firstLine="709"/>
        <w:jc w:val="both"/>
        <w:rPr>
          <w:rFonts w:ascii="Times New Roman" w:hAnsi="Times New Roman" w:cs="Times New Roman"/>
          <w:sz w:val="28"/>
          <w:szCs w:val="28"/>
        </w:rPr>
      </w:pPr>
    </w:p>
    <w:p w14:paraId="59F612B2" w14:textId="77777777" w:rsidR="00C8409A" w:rsidRDefault="00C8409A" w:rsidP="00C8409A">
      <w:pPr>
        <w:spacing w:after="0" w:line="360" w:lineRule="auto"/>
        <w:ind w:firstLine="709"/>
        <w:jc w:val="both"/>
        <w:rPr>
          <w:rFonts w:ascii="Times New Roman" w:hAnsi="Times New Roman" w:cs="Times New Roman"/>
          <w:sz w:val="28"/>
          <w:szCs w:val="28"/>
        </w:rPr>
      </w:pPr>
    </w:p>
    <w:p w14:paraId="50382209" w14:textId="77777777" w:rsidR="00C8409A" w:rsidRDefault="00C8409A" w:rsidP="00C8409A">
      <w:pPr>
        <w:spacing w:after="0" w:line="360" w:lineRule="auto"/>
        <w:ind w:firstLine="709"/>
        <w:jc w:val="both"/>
        <w:rPr>
          <w:rFonts w:ascii="Times New Roman" w:hAnsi="Times New Roman" w:cs="Times New Roman"/>
          <w:sz w:val="28"/>
          <w:szCs w:val="28"/>
        </w:rPr>
      </w:pPr>
    </w:p>
    <w:p w14:paraId="147E9847" w14:textId="77777777" w:rsidR="00C8409A" w:rsidRDefault="00C8409A" w:rsidP="00C8409A">
      <w:pPr>
        <w:spacing w:after="0" w:line="360" w:lineRule="auto"/>
        <w:ind w:firstLine="709"/>
        <w:jc w:val="both"/>
        <w:rPr>
          <w:rFonts w:ascii="Times New Roman" w:hAnsi="Times New Roman" w:cs="Times New Roman"/>
          <w:sz w:val="28"/>
          <w:szCs w:val="28"/>
        </w:rPr>
      </w:pPr>
    </w:p>
    <w:p w14:paraId="57A48993" w14:textId="77777777" w:rsidR="00C8409A" w:rsidRDefault="00C8409A" w:rsidP="00C8409A">
      <w:pPr>
        <w:spacing w:after="0" w:line="360" w:lineRule="auto"/>
        <w:ind w:firstLine="709"/>
        <w:jc w:val="both"/>
        <w:rPr>
          <w:rFonts w:ascii="Times New Roman" w:hAnsi="Times New Roman" w:cs="Times New Roman"/>
          <w:sz w:val="28"/>
          <w:szCs w:val="28"/>
        </w:rPr>
      </w:pPr>
    </w:p>
    <w:p w14:paraId="5E3EA591" w14:textId="77777777" w:rsidR="00C8409A" w:rsidRPr="00F41673" w:rsidRDefault="00C8409A" w:rsidP="00C8409A">
      <w:pPr>
        <w:pStyle w:val="2"/>
        <w:numPr>
          <w:ilvl w:val="0"/>
          <w:numId w:val="0"/>
        </w:numPr>
        <w:spacing w:before="0" w:line="360" w:lineRule="auto"/>
        <w:jc w:val="center"/>
        <w:rPr>
          <w:rFonts w:ascii="Times New Roman" w:hAnsi="Times New Roman" w:cs="Times New Roman"/>
          <w:color w:val="000000" w:themeColor="text1"/>
          <w:sz w:val="28"/>
          <w:szCs w:val="28"/>
        </w:rPr>
      </w:pPr>
      <w:bookmarkStart w:id="71" w:name="_Toc50732754"/>
      <w:r w:rsidRPr="00F41673">
        <w:rPr>
          <w:rFonts w:ascii="Times New Roman" w:hAnsi="Times New Roman" w:cs="Times New Roman"/>
          <w:color w:val="000000" w:themeColor="text1"/>
          <w:sz w:val="28"/>
          <w:szCs w:val="28"/>
        </w:rPr>
        <w:t xml:space="preserve">Приложение </w:t>
      </w:r>
      <w:r>
        <w:rPr>
          <w:rFonts w:ascii="Times New Roman" w:hAnsi="Times New Roman" w:cs="Times New Roman"/>
          <w:color w:val="000000" w:themeColor="text1"/>
          <w:sz w:val="28"/>
          <w:szCs w:val="28"/>
        </w:rPr>
        <w:t>2</w:t>
      </w:r>
      <w:r w:rsidRPr="00F41673">
        <w:rPr>
          <w:rFonts w:ascii="Times New Roman" w:hAnsi="Times New Roman" w:cs="Times New Roman"/>
          <w:color w:val="000000" w:themeColor="text1"/>
          <w:sz w:val="28"/>
          <w:szCs w:val="28"/>
        </w:rPr>
        <w:t xml:space="preserve">. </w:t>
      </w:r>
      <w:r w:rsidRPr="00C8409A">
        <w:rPr>
          <w:rFonts w:ascii="Times New Roman" w:hAnsi="Times New Roman" w:cs="Times New Roman"/>
          <w:color w:val="000000" w:themeColor="text1"/>
          <w:sz w:val="28"/>
          <w:szCs w:val="28"/>
        </w:rPr>
        <w:t>Перечень российских компаний, оказывающие услуги дефектоскопии</w:t>
      </w:r>
      <w:bookmarkEnd w:id="71"/>
    </w:p>
    <w:p w14:paraId="24628B5C" w14:textId="77777777" w:rsidR="00C8409A" w:rsidRDefault="00C8409A" w:rsidP="00C8409A">
      <w:pPr>
        <w:spacing w:after="0" w:line="360" w:lineRule="auto"/>
        <w:ind w:firstLine="709"/>
        <w:jc w:val="both"/>
        <w:rPr>
          <w:rFonts w:ascii="Times New Roman" w:hAnsi="Times New Roman" w:cs="Times New Roman"/>
          <w:sz w:val="28"/>
          <w:szCs w:val="28"/>
        </w:rPr>
      </w:pPr>
    </w:p>
    <w:p w14:paraId="73892089" w14:textId="77777777" w:rsidR="00C8409A" w:rsidRDefault="00C8409A">
      <w:pPr>
        <w:rPr>
          <w:rFonts w:ascii="Times New Roman" w:hAnsi="Times New Roman" w:cs="Times New Roman"/>
          <w:sz w:val="28"/>
          <w:szCs w:val="28"/>
        </w:rPr>
      </w:pPr>
      <w:r>
        <w:rPr>
          <w:rFonts w:ascii="Times New Roman" w:hAnsi="Times New Roman" w:cs="Times New Roman"/>
          <w:sz w:val="28"/>
          <w:szCs w:val="28"/>
        </w:rPr>
        <w:br w:type="page"/>
      </w:r>
    </w:p>
    <w:p w14:paraId="6EB218FC" w14:textId="77777777" w:rsidR="00C8409A" w:rsidRDefault="00C8409A" w:rsidP="00E942B9">
      <w:pPr>
        <w:spacing w:after="0" w:line="360" w:lineRule="auto"/>
        <w:jc w:val="both"/>
        <w:rPr>
          <w:rFonts w:ascii="Times New Roman" w:hAnsi="Times New Roman" w:cs="Times New Roman"/>
          <w:sz w:val="28"/>
          <w:szCs w:val="28"/>
        </w:rPr>
        <w:sectPr w:rsidR="00C8409A" w:rsidSect="00340433">
          <w:pgSz w:w="11906" w:h="16838"/>
          <w:pgMar w:top="851" w:right="850" w:bottom="709" w:left="993" w:header="708" w:footer="708" w:gutter="0"/>
          <w:cols w:space="708"/>
          <w:docGrid w:linePitch="360"/>
        </w:sectPr>
      </w:pPr>
    </w:p>
    <w:tbl>
      <w:tblPr>
        <w:tblW w:w="15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34"/>
        <w:gridCol w:w="1134"/>
        <w:gridCol w:w="2071"/>
        <w:gridCol w:w="1302"/>
        <w:gridCol w:w="1418"/>
        <w:gridCol w:w="1417"/>
        <w:gridCol w:w="737"/>
        <w:gridCol w:w="850"/>
        <w:gridCol w:w="1603"/>
        <w:gridCol w:w="977"/>
        <w:gridCol w:w="2666"/>
      </w:tblGrid>
      <w:tr w:rsidR="00CA3097" w:rsidRPr="00EE32A8" w14:paraId="5E7DCF88" w14:textId="77777777" w:rsidTr="00EE32A8">
        <w:trPr>
          <w:trHeight w:val="1345"/>
        </w:trPr>
        <w:tc>
          <w:tcPr>
            <w:tcW w:w="534" w:type="dxa"/>
            <w:shd w:val="clear" w:color="auto" w:fill="auto"/>
            <w:vAlign w:val="center"/>
            <w:hideMark/>
          </w:tcPr>
          <w:p w14:paraId="41756712" w14:textId="77777777" w:rsidR="00C8409A" w:rsidRPr="00EE32A8" w:rsidRDefault="00C8409A" w:rsidP="00EE32A8">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lastRenderedPageBreak/>
              <w:t>пп</w:t>
            </w:r>
          </w:p>
        </w:tc>
        <w:tc>
          <w:tcPr>
            <w:tcW w:w="1134" w:type="dxa"/>
            <w:shd w:val="clear" w:color="auto" w:fill="auto"/>
            <w:vAlign w:val="center"/>
            <w:hideMark/>
          </w:tcPr>
          <w:p w14:paraId="4FFFEA31" w14:textId="77777777" w:rsidR="00C8409A" w:rsidRPr="00EE32A8" w:rsidRDefault="00EE32A8" w:rsidP="006E30C3">
            <w:pPr>
              <w:spacing w:after="0" w:line="240" w:lineRule="auto"/>
              <w:jc w:val="center"/>
              <w:rPr>
                <w:rFonts w:ascii="Times New Roman" w:eastAsia="Times New Roman" w:hAnsi="Times New Roman" w:cs="Times New Roman"/>
                <w:b/>
                <w:bCs/>
                <w:color w:val="000000" w:themeColor="text1"/>
                <w:sz w:val="20"/>
                <w:szCs w:val="20"/>
              </w:rPr>
            </w:pPr>
            <w:r>
              <w:rPr>
                <w:rFonts w:ascii="Times New Roman" w:eastAsia="Times New Roman" w:hAnsi="Times New Roman" w:cs="Times New Roman"/>
                <w:b/>
                <w:bCs/>
                <w:color w:val="000000" w:themeColor="text1"/>
                <w:sz w:val="20"/>
                <w:szCs w:val="20"/>
              </w:rPr>
              <w:t>Наименование</w:t>
            </w:r>
          </w:p>
        </w:tc>
        <w:tc>
          <w:tcPr>
            <w:tcW w:w="1134" w:type="dxa"/>
            <w:shd w:val="clear" w:color="auto" w:fill="auto"/>
            <w:vAlign w:val="center"/>
            <w:hideMark/>
          </w:tcPr>
          <w:p w14:paraId="27C82CAC" w14:textId="77777777" w:rsidR="00C8409A" w:rsidRPr="00EE32A8" w:rsidRDefault="00C8409A" w:rsidP="006E30C3">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Веб-сайт</w:t>
            </w:r>
          </w:p>
        </w:tc>
        <w:tc>
          <w:tcPr>
            <w:tcW w:w="2071" w:type="dxa"/>
            <w:shd w:val="clear" w:color="auto" w:fill="auto"/>
            <w:vAlign w:val="center"/>
            <w:hideMark/>
          </w:tcPr>
          <w:p w14:paraId="45669847" w14:textId="77777777" w:rsidR="00C8409A" w:rsidRPr="00EE32A8" w:rsidRDefault="00C8409A" w:rsidP="006E30C3">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Профиль компании</w:t>
            </w:r>
          </w:p>
        </w:tc>
        <w:tc>
          <w:tcPr>
            <w:tcW w:w="1302" w:type="dxa"/>
            <w:shd w:val="clear" w:color="auto" w:fill="auto"/>
            <w:vAlign w:val="center"/>
            <w:hideMark/>
          </w:tcPr>
          <w:p w14:paraId="0BECB4D0" w14:textId="77777777" w:rsidR="00C8409A" w:rsidRPr="00EE32A8" w:rsidRDefault="00C8409A" w:rsidP="00EE32A8">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ИНН</w:t>
            </w:r>
          </w:p>
        </w:tc>
        <w:tc>
          <w:tcPr>
            <w:tcW w:w="1418" w:type="dxa"/>
            <w:shd w:val="clear" w:color="auto" w:fill="auto"/>
            <w:vAlign w:val="center"/>
            <w:hideMark/>
          </w:tcPr>
          <w:p w14:paraId="12E13AF3" w14:textId="77777777" w:rsidR="00C8409A" w:rsidRPr="00EE32A8" w:rsidRDefault="00C8409A" w:rsidP="006E30C3">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Город</w:t>
            </w:r>
          </w:p>
        </w:tc>
        <w:tc>
          <w:tcPr>
            <w:tcW w:w="1417" w:type="dxa"/>
            <w:shd w:val="clear" w:color="auto" w:fill="auto"/>
            <w:vAlign w:val="center"/>
            <w:hideMark/>
          </w:tcPr>
          <w:p w14:paraId="659F3645" w14:textId="77777777" w:rsidR="00C8409A" w:rsidRPr="00EE32A8" w:rsidRDefault="00C8409A" w:rsidP="006E30C3">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Руководитель</w:t>
            </w:r>
          </w:p>
        </w:tc>
        <w:tc>
          <w:tcPr>
            <w:tcW w:w="737" w:type="dxa"/>
            <w:shd w:val="clear" w:color="auto" w:fill="auto"/>
            <w:vAlign w:val="center"/>
            <w:hideMark/>
          </w:tcPr>
          <w:p w14:paraId="27F1E589" w14:textId="77777777" w:rsidR="00C8409A" w:rsidRPr="00EE32A8" w:rsidRDefault="00C8409A" w:rsidP="00EE32A8">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 xml:space="preserve">Численность </w:t>
            </w:r>
            <w:r w:rsidR="00EE32A8">
              <w:rPr>
                <w:rFonts w:ascii="Times New Roman" w:eastAsia="Times New Roman" w:hAnsi="Times New Roman" w:cs="Times New Roman"/>
                <w:b/>
                <w:bCs/>
                <w:color w:val="000000" w:themeColor="text1"/>
                <w:sz w:val="20"/>
                <w:szCs w:val="20"/>
              </w:rPr>
              <w:t>персонала</w:t>
            </w:r>
          </w:p>
        </w:tc>
        <w:tc>
          <w:tcPr>
            <w:tcW w:w="850" w:type="dxa"/>
            <w:shd w:val="clear" w:color="auto" w:fill="auto"/>
            <w:vAlign w:val="center"/>
            <w:hideMark/>
          </w:tcPr>
          <w:p w14:paraId="05FF84E7" w14:textId="77777777" w:rsidR="00C8409A" w:rsidRPr="00EE32A8" w:rsidRDefault="00C8409A" w:rsidP="006E30C3">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 xml:space="preserve">Выручка, тыс. рубли </w:t>
            </w:r>
          </w:p>
        </w:tc>
        <w:tc>
          <w:tcPr>
            <w:tcW w:w="1603" w:type="dxa"/>
            <w:shd w:val="clear" w:color="auto" w:fill="auto"/>
            <w:vAlign w:val="center"/>
            <w:hideMark/>
          </w:tcPr>
          <w:p w14:paraId="369A3403" w14:textId="77777777" w:rsidR="00C8409A" w:rsidRPr="00EE32A8" w:rsidRDefault="00C8409A" w:rsidP="006E30C3">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Учредитель</w:t>
            </w:r>
          </w:p>
        </w:tc>
        <w:tc>
          <w:tcPr>
            <w:tcW w:w="977" w:type="dxa"/>
            <w:shd w:val="clear" w:color="auto" w:fill="auto"/>
            <w:vAlign w:val="center"/>
            <w:hideMark/>
          </w:tcPr>
          <w:p w14:paraId="54CA235E" w14:textId="77777777" w:rsidR="00C8409A" w:rsidRPr="00EE32A8" w:rsidRDefault="00C8409A" w:rsidP="006E30C3">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Целевая аудитория</w:t>
            </w:r>
          </w:p>
        </w:tc>
        <w:tc>
          <w:tcPr>
            <w:tcW w:w="2666" w:type="dxa"/>
            <w:shd w:val="clear" w:color="auto" w:fill="auto"/>
            <w:vAlign w:val="center"/>
            <w:hideMark/>
          </w:tcPr>
          <w:p w14:paraId="69BBA38A" w14:textId="77777777" w:rsidR="00C8409A" w:rsidRPr="00EE32A8" w:rsidRDefault="00C8409A" w:rsidP="006E30C3">
            <w:pPr>
              <w:spacing w:after="0" w:line="240" w:lineRule="auto"/>
              <w:jc w:val="center"/>
              <w:rPr>
                <w:rFonts w:ascii="Times New Roman" w:eastAsia="Times New Roman" w:hAnsi="Times New Roman" w:cs="Times New Roman"/>
                <w:b/>
                <w:bCs/>
                <w:color w:val="000000" w:themeColor="text1"/>
                <w:sz w:val="20"/>
                <w:szCs w:val="20"/>
              </w:rPr>
            </w:pPr>
            <w:r w:rsidRPr="00EE32A8">
              <w:rPr>
                <w:rFonts w:ascii="Times New Roman" w:eastAsia="Times New Roman" w:hAnsi="Times New Roman" w:cs="Times New Roman"/>
                <w:b/>
                <w:bCs/>
                <w:color w:val="000000" w:themeColor="text1"/>
                <w:sz w:val="20"/>
                <w:szCs w:val="20"/>
              </w:rPr>
              <w:t>Различные виды контроля</w:t>
            </w:r>
          </w:p>
        </w:tc>
      </w:tr>
      <w:tr w:rsidR="00CA3097" w:rsidRPr="00EE32A8" w14:paraId="03A83F6D" w14:textId="77777777" w:rsidTr="00EE32A8">
        <w:trPr>
          <w:trHeight w:val="864"/>
        </w:trPr>
        <w:tc>
          <w:tcPr>
            <w:tcW w:w="534" w:type="dxa"/>
            <w:shd w:val="clear" w:color="auto" w:fill="auto"/>
            <w:vAlign w:val="center"/>
            <w:hideMark/>
          </w:tcPr>
          <w:p w14:paraId="1B8F6B8D"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w:t>
            </w:r>
          </w:p>
        </w:tc>
        <w:tc>
          <w:tcPr>
            <w:tcW w:w="1134" w:type="dxa"/>
            <w:shd w:val="clear" w:color="auto" w:fill="auto"/>
            <w:vAlign w:val="center"/>
            <w:hideMark/>
          </w:tcPr>
          <w:p w14:paraId="681DBD3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ЗАО «ИЦ «Технохим»</w:t>
            </w:r>
          </w:p>
        </w:tc>
        <w:tc>
          <w:tcPr>
            <w:tcW w:w="1134" w:type="dxa"/>
            <w:shd w:val="clear" w:color="auto" w:fill="auto"/>
            <w:vAlign w:val="center"/>
            <w:hideMark/>
          </w:tcPr>
          <w:p w14:paraId="57F0BB46"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49" w:history="1">
              <w:r w:rsidR="00C8409A" w:rsidRPr="00EE32A8">
                <w:rPr>
                  <w:rFonts w:ascii="Times New Roman" w:eastAsia="Times New Roman" w:hAnsi="Times New Roman" w:cs="Times New Roman"/>
                  <w:color w:val="000000" w:themeColor="text1"/>
                  <w:sz w:val="20"/>
                  <w:szCs w:val="20"/>
                  <w:u w:val="single"/>
                </w:rPr>
                <w:t>https://technohim.com/company/laboratory/</w:t>
              </w:r>
            </w:hyperlink>
          </w:p>
        </w:tc>
        <w:tc>
          <w:tcPr>
            <w:tcW w:w="2071" w:type="dxa"/>
            <w:shd w:val="clear" w:color="auto" w:fill="auto"/>
            <w:vAlign w:val="center"/>
            <w:hideMark/>
          </w:tcPr>
          <w:p w14:paraId="494D538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Проектирование установок для ТЭК, поставка оборудование и НК</w:t>
            </w:r>
          </w:p>
        </w:tc>
        <w:tc>
          <w:tcPr>
            <w:tcW w:w="1302" w:type="dxa"/>
            <w:shd w:val="clear" w:color="auto" w:fill="auto"/>
            <w:vAlign w:val="center"/>
            <w:hideMark/>
          </w:tcPr>
          <w:p w14:paraId="368A5FD9"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7813348421</w:t>
            </w:r>
          </w:p>
        </w:tc>
        <w:tc>
          <w:tcPr>
            <w:tcW w:w="1418" w:type="dxa"/>
            <w:shd w:val="clear" w:color="auto" w:fill="auto"/>
            <w:vAlign w:val="center"/>
            <w:hideMark/>
          </w:tcPr>
          <w:p w14:paraId="758BE0B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Санкт-Петербург</w:t>
            </w:r>
          </w:p>
        </w:tc>
        <w:tc>
          <w:tcPr>
            <w:tcW w:w="1417" w:type="dxa"/>
            <w:shd w:val="clear" w:color="auto" w:fill="auto"/>
            <w:vAlign w:val="center"/>
            <w:hideMark/>
          </w:tcPr>
          <w:p w14:paraId="1237F6D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Ремез Юрий Вячеславович</w:t>
            </w:r>
          </w:p>
        </w:tc>
        <w:tc>
          <w:tcPr>
            <w:tcW w:w="737" w:type="dxa"/>
            <w:shd w:val="clear" w:color="auto" w:fill="auto"/>
            <w:vAlign w:val="center"/>
            <w:hideMark/>
          </w:tcPr>
          <w:p w14:paraId="0805586C"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83</w:t>
            </w:r>
          </w:p>
        </w:tc>
        <w:tc>
          <w:tcPr>
            <w:tcW w:w="850" w:type="dxa"/>
            <w:shd w:val="clear" w:color="auto" w:fill="auto"/>
            <w:vAlign w:val="center"/>
            <w:hideMark/>
          </w:tcPr>
          <w:p w14:paraId="501DD13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2 800 000,00 </w:t>
            </w:r>
          </w:p>
        </w:tc>
        <w:tc>
          <w:tcPr>
            <w:tcW w:w="1603" w:type="dxa"/>
            <w:shd w:val="clear" w:color="auto" w:fill="auto"/>
            <w:vAlign w:val="center"/>
            <w:hideMark/>
          </w:tcPr>
          <w:p w14:paraId="22EF3A3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Матвеев Игорь Викторович; Ремез Юрий Вячеславович</w:t>
            </w:r>
          </w:p>
        </w:tc>
        <w:tc>
          <w:tcPr>
            <w:tcW w:w="977" w:type="dxa"/>
            <w:shd w:val="clear" w:color="auto" w:fill="auto"/>
            <w:vAlign w:val="center"/>
            <w:hideMark/>
          </w:tcPr>
          <w:p w14:paraId="4E991BA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62C6E76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ультразвуковая дефектоскопия</w:t>
            </w:r>
          </w:p>
        </w:tc>
      </w:tr>
      <w:tr w:rsidR="00CA3097" w:rsidRPr="00EE32A8" w14:paraId="3B6A9FE2" w14:textId="77777777" w:rsidTr="00EE32A8">
        <w:trPr>
          <w:trHeight w:val="1728"/>
        </w:trPr>
        <w:tc>
          <w:tcPr>
            <w:tcW w:w="534" w:type="dxa"/>
            <w:shd w:val="clear" w:color="auto" w:fill="auto"/>
            <w:vAlign w:val="center"/>
            <w:hideMark/>
          </w:tcPr>
          <w:p w14:paraId="6895E660"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w:t>
            </w:r>
          </w:p>
        </w:tc>
        <w:tc>
          <w:tcPr>
            <w:tcW w:w="1134" w:type="dxa"/>
            <w:shd w:val="clear" w:color="auto" w:fill="auto"/>
            <w:vAlign w:val="center"/>
            <w:hideMark/>
          </w:tcPr>
          <w:p w14:paraId="59B3F06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«НПЦ «ВТД»</w:t>
            </w:r>
          </w:p>
        </w:tc>
        <w:tc>
          <w:tcPr>
            <w:tcW w:w="1134" w:type="dxa"/>
            <w:shd w:val="clear" w:color="auto" w:fill="auto"/>
            <w:vAlign w:val="center"/>
            <w:hideMark/>
          </w:tcPr>
          <w:p w14:paraId="671A7F19"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0" w:history="1">
              <w:r w:rsidR="00C8409A" w:rsidRPr="00EE32A8">
                <w:rPr>
                  <w:rFonts w:ascii="Times New Roman" w:eastAsia="Times New Roman" w:hAnsi="Times New Roman" w:cs="Times New Roman"/>
                  <w:color w:val="000000" w:themeColor="text1"/>
                  <w:sz w:val="20"/>
                  <w:szCs w:val="20"/>
                  <w:u w:val="single"/>
                </w:rPr>
                <w:t>http://www.npcvtd.ru/</w:t>
              </w:r>
            </w:hyperlink>
          </w:p>
        </w:tc>
        <w:tc>
          <w:tcPr>
            <w:tcW w:w="2071" w:type="dxa"/>
            <w:shd w:val="clear" w:color="auto" w:fill="auto"/>
            <w:vAlign w:val="center"/>
            <w:hideMark/>
          </w:tcPr>
          <w:p w14:paraId="7E8AE08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Внутритрубная дефектоскопия</w:t>
            </w:r>
          </w:p>
        </w:tc>
        <w:tc>
          <w:tcPr>
            <w:tcW w:w="1302" w:type="dxa"/>
            <w:shd w:val="clear" w:color="auto" w:fill="auto"/>
            <w:vAlign w:val="center"/>
            <w:hideMark/>
          </w:tcPr>
          <w:p w14:paraId="30D5BF2B"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5003116972</w:t>
            </w:r>
          </w:p>
        </w:tc>
        <w:tc>
          <w:tcPr>
            <w:tcW w:w="1418" w:type="dxa"/>
            <w:shd w:val="clear" w:color="auto" w:fill="auto"/>
            <w:vAlign w:val="center"/>
            <w:hideMark/>
          </w:tcPr>
          <w:p w14:paraId="131399C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71FF5A3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Налимов Сергей Вениаминович</w:t>
            </w:r>
          </w:p>
        </w:tc>
        <w:tc>
          <w:tcPr>
            <w:tcW w:w="737" w:type="dxa"/>
            <w:shd w:val="clear" w:color="auto" w:fill="auto"/>
            <w:vAlign w:val="center"/>
            <w:hideMark/>
          </w:tcPr>
          <w:p w14:paraId="6C357BB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343</w:t>
            </w:r>
          </w:p>
        </w:tc>
        <w:tc>
          <w:tcPr>
            <w:tcW w:w="850" w:type="dxa"/>
            <w:shd w:val="clear" w:color="auto" w:fill="auto"/>
            <w:vAlign w:val="center"/>
            <w:hideMark/>
          </w:tcPr>
          <w:p w14:paraId="5AD75C0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1 300 000,00 </w:t>
            </w:r>
          </w:p>
        </w:tc>
        <w:tc>
          <w:tcPr>
            <w:tcW w:w="1603" w:type="dxa"/>
            <w:shd w:val="clear" w:color="auto" w:fill="auto"/>
            <w:vAlign w:val="center"/>
            <w:hideMark/>
          </w:tcPr>
          <w:p w14:paraId="12F1E52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Баженова Инна Борисовна; Налимов Сергей Вениаминович; Иванова Наталья Николаевна; Савельева Елена Александровна</w:t>
            </w:r>
          </w:p>
        </w:tc>
        <w:tc>
          <w:tcPr>
            <w:tcW w:w="977" w:type="dxa"/>
            <w:shd w:val="clear" w:color="auto" w:fill="auto"/>
            <w:vAlign w:val="center"/>
            <w:hideMark/>
          </w:tcPr>
          <w:p w14:paraId="64F047D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7100813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Внутритрубная дефектоскопия</w:t>
            </w:r>
          </w:p>
        </w:tc>
      </w:tr>
      <w:tr w:rsidR="00CA3097" w:rsidRPr="00EE32A8" w14:paraId="25497FC4" w14:textId="77777777" w:rsidTr="00EE32A8">
        <w:trPr>
          <w:trHeight w:val="2304"/>
        </w:trPr>
        <w:tc>
          <w:tcPr>
            <w:tcW w:w="534" w:type="dxa"/>
            <w:shd w:val="clear" w:color="auto" w:fill="auto"/>
            <w:vAlign w:val="center"/>
            <w:hideMark/>
          </w:tcPr>
          <w:p w14:paraId="048466DD"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w:t>
            </w:r>
          </w:p>
        </w:tc>
        <w:tc>
          <w:tcPr>
            <w:tcW w:w="1134" w:type="dxa"/>
            <w:shd w:val="clear" w:color="auto" w:fill="auto"/>
            <w:vAlign w:val="center"/>
            <w:hideMark/>
          </w:tcPr>
          <w:p w14:paraId="666AE3E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«Флинт Евразия»</w:t>
            </w:r>
          </w:p>
        </w:tc>
        <w:tc>
          <w:tcPr>
            <w:tcW w:w="1134" w:type="dxa"/>
            <w:shd w:val="clear" w:color="auto" w:fill="auto"/>
            <w:vAlign w:val="center"/>
            <w:hideMark/>
          </w:tcPr>
          <w:p w14:paraId="2DB5266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http://www.flinteurasia.ru/activities.php</w:t>
            </w:r>
          </w:p>
        </w:tc>
        <w:tc>
          <w:tcPr>
            <w:tcW w:w="2071" w:type="dxa"/>
            <w:shd w:val="clear" w:color="auto" w:fill="auto"/>
            <w:vAlign w:val="center"/>
            <w:hideMark/>
          </w:tcPr>
          <w:p w14:paraId="198EF3F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Строительство трубопроводных систем, резервуаров, НК</w:t>
            </w:r>
          </w:p>
        </w:tc>
        <w:tc>
          <w:tcPr>
            <w:tcW w:w="1302" w:type="dxa"/>
            <w:shd w:val="clear" w:color="auto" w:fill="auto"/>
            <w:vAlign w:val="center"/>
            <w:hideMark/>
          </w:tcPr>
          <w:p w14:paraId="1C322D90"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7704639170</w:t>
            </w:r>
          </w:p>
        </w:tc>
        <w:tc>
          <w:tcPr>
            <w:tcW w:w="1418" w:type="dxa"/>
            <w:shd w:val="clear" w:color="auto" w:fill="auto"/>
            <w:vAlign w:val="center"/>
            <w:hideMark/>
          </w:tcPr>
          <w:p w14:paraId="4C0AB73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5222B06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Михайловский Алексей Тарасович</w:t>
            </w:r>
          </w:p>
        </w:tc>
        <w:tc>
          <w:tcPr>
            <w:tcW w:w="737" w:type="dxa"/>
            <w:shd w:val="clear" w:color="auto" w:fill="auto"/>
            <w:vAlign w:val="center"/>
            <w:hideMark/>
          </w:tcPr>
          <w:p w14:paraId="17D59AC9"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90</w:t>
            </w:r>
          </w:p>
        </w:tc>
        <w:tc>
          <w:tcPr>
            <w:tcW w:w="850" w:type="dxa"/>
            <w:shd w:val="clear" w:color="auto" w:fill="auto"/>
            <w:vAlign w:val="center"/>
            <w:hideMark/>
          </w:tcPr>
          <w:p w14:paraId="789FDC2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244 000,00 </w:t>
            </w:r>
          </w:p>
        </w:tc>
        <w:tc>
          <w:tcPr>
            <w:tcW w:w="1603" w:type="dxa"/>
            <w:shd w:val="clear" w:color="auto" w:fill="auto"/>
            <w:vAlign w:val="center"/>
            <w:hideMark/>
          </w:tcPr>
          <w:p w14:paraId="27CE64F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Михайловский Алексей Тарасович</w:t>
            </w:r>
          </w:p>
        </w:tc>
        <w:tc>
          <w:tcPr>
            <w:tcW w:w="977" w:type="dxa"/>
            <w:shd w:val="clear" w:color="auto" w:fill="auto"/>
            <w:vAlign w:val="center"/>
            <w:hideMark/>
          </w:tcPr>
          <w:p w14:paraId="34034D3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7DB509E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рентгенографический;</w:t>
            </w:r>
            <w:r w:rsidRPr="00EE32A8">
              <w:rPr>
                <w:rFonts w:ascii="Times New Roman" w:eastAsia="Times New Roman" w:hAnsi="Times New Roman" w:cs="Times New Roman"/>
                <w:color w:val="000000" w:themeColor="text1"/>
                <w:sz w:val="20"/>
                <w:szCs w:val="20"/>
              </w:rPr>
              <w:br/>
              <w:t>акустический;</w:t>
            </w:r>
            <w:r w:rsidRPr="00EE32A8">
              <w:rPr>
                <w:rFonts w:ascii="Times New Roman" w:eastAsia="Times New Roman" w:hAnsi="Times New Roman" w:cs="Times New Roman"/>
                <w:color w:val="000000" w:themeColor="text1"/>
                <w:sz w:val="20"/>
                <w:szCs w:val="20"/>
              </w:rPr>
              <w:br/>
              <w:t>ультразвуковая дефектоскопия;</w:t>
            </w:r>
            <w:r w:rsidRPr="00EE32A8">
              <w:rPr>
                <w:rFonts w:ascii="Times New Roman" w:eastAsia="Times New Roman" w:hAnsi="Times New Roman" w:cs="Times New Roman"/>
                <w:color w:val="000000" w:themeColor="text1"/>
                <w:sz w:val="20"/>
                <w:szCs w:val="20"/>
              </w:rPr>
              <w:br/>
              <w:t>ультразвуковая толщинометрия;</w:t>
            </w:r>
            <w:r w:rsidRPr="00EE32A8">
              <w:rPr>
                <w:rFonts w:ascii="Times New Roman" w:eastAsia="Times New Roman" w:hAnsi="Times New Roman" w:cs="Times New Roman"/>
                <w:color w:val="000000" w:themeColor="text1"/>
                <w:sz w:val="20"/>
                <w:szCs w:val="20"/>
              </w:rPr>
              <w:br/>
              <w:t>магнитопорошковый метод;</w:t>
            </w:r>
            <w:r w:rsidRPr="00EE32A8">
              <w:rPr>
                <w:rFonts w:ascii="Times New Roman" w:eastAsia="Times New Roman" w:hAnsi="Times New Roman" w:cs="Times New Roman"/>
                <w:color w:val="000000" w:themeColor="text1"/>
                <w:sz w:val="20"/>
                <w:szCs w:val="20"/>
              </w:rPr>
              <w:br/>
              <w:t>проникающий метод;</w:t>
            </w:r>
            <w:r w:rsidRPr="00EE32A8">
              <w:rPr>
                <w:rFonts w:ascii="Times New Roman" w:eastAsia="Times New Roman" w:hAnsi="Times New Roman" w:cs="Times New Roman"/>
                <w:color w:val="000000" w:themeColor="text1"/>
                <w:sz w:val="20"/>
                <w:szCs w:val="20"/>
              </w:rPr>
              <w:br/>
              <w:t>капиллярный метод;</w:t>
            </w:r>
            <w:r w:rsidRPr="00EE32A8">
              <w:rPr>
                <w:rFonts w:ascii="Times New Roman" w:eastAsia="Times New Roman" w:hAnsi="Times New Roman" w:cs="Times New Roman"/>
                <w:color w:val="000000" w:themeColor="text1"/>
                <w:sz w:val="20"/>
                <w:szCs w:val="20"/>
              </w:rPr>
              <w:br/>
              <w:t>визуальный и измерительный контроль.</w:t>
            </w:r>
          </w:p>
        </w:tc>
      </w:tr>
      <w:tr w:rsidR="00CA3097" w:rsidRPr="00EE32A8" w14:paraId="2BD66C16" w14:textId="77777777" w:rsidTr="00EE32A8">
        <w:trPr>
          <w:trHeight w:val="3744"/>
        </w:trPr>
        <w:tc>
          <w:tcPr>
            <w:tcW w:w="534" w:type="dxa"/>
            <w:shd w:val="clear" w:color="auto" w:fill="auto"/>
            <w:vAlign w:val="center"/>
            <w:hideMark/>
          </w:tcPr>
          <w:p w14:paraId="0FB7597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4</w:t>
            </w:r>
          </w:p>
        </w:tc>
        <w:tc>
          <w:tcPr>
            <w:tcW w:w="1134" w:type="dxa"/>
            <w:shd w:val="clear" w:color="auto" w:fill="auto"/>
            <w:vAlign w:val="center"/>
            <w:hideMark/>
          </w:tcPr>
          <w:p w14:paraId="07F1281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«Панатест»</w:t>
            </w:r>
          </w:p>
        </w:tc>
        <w:tc>
          <w:tcPr>
            <w:tcW w:w="1134" w:type="dxa"/>
            <w:shd w:val="clear" w:color="auto" w:fill="auto"/>
            <w:vAlign w:val="center"/>
            <w:hideMark/>
          </w:tcPr>
          <w:p w14:paraId="499AE03A"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1" w:history="1">
              <w:r w:rsidR="00C8409A" w:rsidRPr="00EE32A8">
                <w:rPr>
                  <w:rFonts w:ascii="Times New Roman" w:eastAsia="Times New Roman" w:hAnsi="Times New Roman" w:cs="Times New Roman"/>
                  <w:color w:val="000000" w:themeColor="text1"/>
                  <w:sz w:val="20"/>
                  <w:szCs w:val="20"/>
                  <w:u w:val="single"/>
                </w:rPr>
                <w:t>http://www.panatest.ru/static?al=service</w:t>
              </w:r>
            </w:hyperlink>
          </w:p>
        </w:tc>
        <w:tc>
          <w:tcPr>
            <w:tcW w:w="2071" w:type="dxa"/>
            <w:shd w:val="clear" w:color="auto" w:fill="auto"/>
            <w:vAlign w:val="center"/>
            <w:hideMark/>
          </w:tcPr>
          <w:p w14:paraId="5598F8E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НК, Различные виды НК</w:t>
            </w:r>
          </w:p>
        </w:tc>
        <w:tc>
          <w:tcPr>
            <w:tcW w:w="1302" w:type="dxa"/>
            <w:shd w:val="clear" w:color="auto" w:fill="auto"/>
            <w:vAlign w:val="center"/>
            <w:hideMark/>
          </w:tcPr>
          <w:p w14:paraId="68924621"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7722689569</w:t>
            </w:r>
          </w:p>
        </w:tc>
        <w:tc>
          <w:tcPr>
            <w:tcW w:w="1418" w:type="dxa"/>
            <w:shd w:val="clear" w:color="auto" w:fill="auto"/>
            <w:vAlign w:val="center"/>
            <w:hideMark/>
          </w:tcPr>
          <w:p w14:paraId="4E995C5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6C79701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Головичер Вадим Аркадьевич</w:t>
            </w:r>
          </w:p>
        </w:tc>
        <w:tc>
          <w:tcPr>
            <w:tcW w:w="737" w:type="dxa"/>
            <w:shd w:val="clear" w:color="auto" w:fill="auto"/>
            <w:vAlign w:val="center"/>
            <w:hideMark/>
          </w:tcPr>
          <w:p w14:paraId="09CD27ED"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16</w:t>
            </w:r>
          </w:p>
        </w:tc>
        <w:tc>
          <w:tcPr>
            <w:tcW w:w="850" w:type="dxa"/>
            <w:shd w:val="clear" w:color="auto" w:fill="auto"/>
            <w:vAlign w:val="center"/>
            <w:hideMark/>
          </w:tcPr>
          <w:p w14:paraId="1E816A5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244 000,00 </w:t>
            </w:r>
          </w:p>
        </w:tc>
        <w:tc>
          <w:tcPr>
            <w:tcW w:w="1603" w:type="dxa"/>
            <w:shd w:val="clear" w:color="auto" w:fill="auto"/>
            <w:vAlign w:val="center"/>
            <w:hideMark/>
          </w:tcPr>
          <w:p w14:paraId="65DA659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Головичер Вадим Аркадьевич; Зотов Константин Владимирович; Вихров Михаил Алексеевич; Голубев Алексей Сергеевич; Милованов Сергей Васильевич</w:t>
            </w:r>
          </w:p>
        </w:tc>
        <w:tc>
          <w:tcPr>
            <w:tcW w:w="977" w:type="dxa"/>
            <w:shd w:val="clear" w:color="auto" w:fill="auto"/>
            <w:vAlign w:val="center"/>
            <w:hideMark/>
          </w:tcPr>
          <w:p w14:paraId="06797DE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7DE0958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Электромагнитный. Сканеры для сплошного контроля труб, днищ и стенок резервуаров</w:t>
            </w:r>
            <w:r w:rsidRPr="00EE32A8">
              <w:rPr>
                <w:rFonts w:ascii="Times New Roman" w:eastAsia="Times New Roman" w:hAnsi="Times New Roman" w:cs="Times New Roman"/>
                <w:color w:val="000000" w:themeColor="text1"/>
                <w:sz w:val="20"/>
                <w:szCs w:val="20"/>
              </w:rPr>
              <w:br/>
              <w:t>Ультразвуковой. Ультразвуковые дефектоскопы, толщиномеры</w:t>
            </w:r>
            <w:r w:rsidRPr="00EE32A8">
              <w:rPr>
                <w:rFonts w:ascii="Times New Roman" w:eastAsia="Times New Roman" w:hAnsi="Times New Roman" w:cs="Times New Roman"/>
                <w:color w:val="000000" w:themeColor="text1"/>
                <w:sz w:val="20"/>
                <w:szCs w:val="20"/>
              </w:rPr>
              <w:br/>
              <w:t>Ультразвуковой с использованием технологии фазированной решетки. Harfang VEO</w:t>
            </w:r>
            <w:r w:rsidRPr="00EE32A8">
              <w:rPr>
                <w:rFonts w:ascii="Times New Roman" w:eastAsia="Times New Roman" w:hAnsi="Times New Roman" w:cs="Times New Roman"/>
                <w:color w:val="000000" w:themeColor="text1"/>
                <w:sz w:val="20"/>
                <w:szCs w:val="20"/>
              </w:rPr>
              <w:br/>
              <w:t>Ультразвуковой с использованием нормальных волн. Teletest Focus</w:t>
            </w:r>
            <w:r w:rsidRPr="00EE32A8">
              <w:rPr>
                <w:rFonts w:ascii="Times New Roman" w:eastAsia="Times New Roman" w:hAnsi="Times New Roman" w:cs="Times New Roman"/>
                <w:color w:val="000000" w:themeColor="text1"/>
                <w:sz w:val="20"/>
                <w:szCs w:val="20"/>
              </w:rPr>
              <w:br/>
              <w:t>Акустическая эмиссия</w:t>
            </w:r>
            <w:r w:rsidRPr="00EE32A8">
              <w:rPr>
                <w:rFonts w:ascii="Times New Roman" w:eastAsia="Times New Roman" w:hAnsi="Times New Roman" w:cs="Times New Roman"/>
                <w:color w:val="000000" w:themeColor="text1"/>
                <w:sz w:val="20"/>
                <w:szCs w:val="20"/>
              </w:rPr>
              <w:br/>
              <w:t xml:space="preserve">Тепловой (инфракрасный)  </w:t>
            </w:r>
            <w:r w:rsidRPr="00EE32A8">
              <w:rPr>
                <w:rFonts w:ascii="Times New Roman" w:eastAsia="Times New Roman" w:hAnsi="Times New Roman" w:cs="Times New Roman"/>
                <w:color w:val="000000" w:themeColor="text1"/>
                <w:sz w:val="20"/>
                <w:szCs w:val="20"/>
              </w:rPr>
              <w:br/>
              <w:t>Ультрафиолетовый</w:t>
            </w:r>
          </w:p>
        </w:tc>
      </w:tr>
      <w:tr w:rsidR="00CA3097" w:rsidRPr="00EE32A8" w14:paraId="1A09502B" w14:textId="77777777" w:rsidTr="00EE32A8">
        <w:trPr>
          <w:trHeight w:val="1440"/>
        </w:trPr>
        <w:tc>
          <w:tcPr>
            <w:tcW w:w="534" w:type="dxa"/>
            <w:shd w:val="clear" w:color="auto" w:fill="auto"/>
            <w:vAlign w:val="center"/>
            <w:hideMark/>
          </w:tcPr>
          <w:p w14:paraId="5BFD5970"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5</w:t>
            </w:r>
          </w:p>
        </w:tc>
        <w:tc>
          <w:tcPr>
            <w:tcW w:w="1134" w:type="dxa"/>
            <w:shd w:val="clear" w:color="auto" w:fill="auto"/>
            <w:vAlign w:val="center"/>
            <w:hideMark/>
          </w:tcPr>
          <w:p w14:paraId="215D088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АО «ГазПриборАвтоматикаСервис»</w:t>
            </w:r>
          </w:p>
        </w:tc>
        <w:tc>
          <w:tcPr>
            <w:tcW w:w="1134" w:type="dxa"/>
            <w:shd w:val="clear" w:color="auto" w:fill="auto"/>
            <w:vAlign w:val="center"/>
            <w:hideMark/>
          </w:tcPr>
          <w:p w14:paraId="091D4A5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http://www.gpas.ru/</w:t>
            </w:r>
          </w:p>
        </w:tc>
        <w:tc>
          <w:tcPr>
            <w:tcW w:w="2071" w:type="dxa"/>
            <w:shd w:val="clear" w:color="auto" w:fill="auto"/>
            <w:vAlign w:val="center"/>
            <w:hideMark/>
          </w:tcPr>
          <w:p w14:paraId="43BA760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Внутритрубная дефектоскопия, поставка оборудования для НК</w:t>
            </w:r>
          </w:p>
        </w:tc>
        <w:tc>
          <w:tcPr>
            <w:tcW w:w="1302" w:type="dxa"/>
            <w:shd w:val="clear" w:color="auto" w:fill="auto"/>
            <w:vAlign w:val="center"/>
            <w:hideMark/>
          </w:tcPr>
          <w:p w14:paraId="634FA743"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6450037851</w:t>
            </w:r>
          </w:p>
        </w:tc>
        <w:tc>
          <w:tcPr>
            <w:tcW w:w="1418" w:type="dxa"/>
            <w:shd w:val="clear" w:color="auto" w:fill="auto"/>
            <w:vAlign w:val="center"/>
            <w:hideMark/>
          </w:tcPr>
          <w:p w14:paraId="01D0ADA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Саратов</w:t>
            </w:r>
          </w:p>
        </w:tc>
        <w:tc>
          <w:tcPr>
            <w:tcW w:w="1417" w:type="dxa"/>
            <w:shd w:val="clear" w:color="auto" w:fill="auto"/>
            <w:vAlign w:val="center"/>
            <w:hideMark/>
          </w:tcPr>
          <w:p w14:paraId="3DA394B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Братчиков Дмитрий Юрьевич</w:t>
            </w:r>
          </w:p>
        </w:tc>
        <w:tc>
          <w:tcPr>
            <w:tcW w:w="737" w:type="dxa"/>
            <w:shd w:val="clear" w:color="auto" w:fill="auto"/>
            <w:vAlign w:val="center"/>
            <w:hideMark/>
          </w:tcPr>
          <w:p w14:paraId="478E477E"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183</w:t>
            </w:r>
          </w:p>
        </w:tc>
        <w:tc>
          <w:tcPr>
            <w:tcW w:w="850" w:type="dxa"/>
            <w:shd w:val="clear" w:color="auto" w:fill="auto"/>
            <w:vAlign w:val="center"/>
            <w:hideMark/>
          </w:tcPr>
          <w:p w14:paraId="3859910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243 000,00 </w:t>
            </w:r>
          </w:p>
        </w:tc>
        <w:tc>
          <w:tcPr>
            <w:tcW w:w="1603" w:type="dxa"/>
            <w:shd w:val="clear" w:color="auto" w:fill="auto"/>
            <w:vAlign w:val="center"/>
            <w:hideMark/>
          </w:tcPr>
          <w:p w14:paraId="5F1D94B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Коршунов Дмитрий Васильевич; Братчикова Оксана Андреевна; Морозов Алексей Константинович</w:t>
            </w:r>
          </w:p>
        </w:tc>
        <w:tc>
          <w:tcPr>
            <w:tcW w:w="977" w:type="dxa"/>
            <w:shd w:val="clear" w:color="auto" w:fill="auto"/>
            <w:vAlign w:val="center"/>
            <w:hideMark/>
          </w:tcPr>
          <w:p w14:paraId="0CDFA5F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7AEE10D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Внутритрубная дефектоскопия</w:t>
            </w:r>
          </w:p>
        </w:tc>
      </w:tr>
      <w:tr w:rsidR="00CA3097" w:rsidRPr="00EE32A8" w14:paraId="3605D1BC" w14:textId="77777777" w:rsidTr="00EE32A8">
        <w:trPr>
          <w:trHeight w:val="1152"/>
        </w:trPr>
        <w:tc>
          <w:tcPr>
            <w:tcW w:w="534" w:type="dxa"/>
            <w:shd w:val="clear" w:color="auto" w:fill="auto"/>
            <w:vAlign w:val="center"/>
            <w:hideMark/>
          </w:tcPr>
          <w:p w14:paraId="7255347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w:t>
            </w:r>
          </w:p>
        </w:tc>
        <w:tc>
          <w:tcPr>
            <w:tcW w:w="1134" w:type="dxa"/>
            <w:shd w:val="clear" w:color="auto" w:fill="auto"/>
            <w:vAlign w:val="center"/>
            <w:hideMark/>
          </w:tcPr>
          <w:p w14:paraId="49CBD2C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«Горизонталь плюс»</w:t>
            </w:r>
          </w:p>
        </w:tc>
        <w:tc>
          <w:tcPr>
            <w:tcW w:w="1134" w:type="dxa"/>
            <w:shd w:val="clear" w:color="auto" w:fill="auto"/>
            <w:vAlign w:val="center"/>
            <w:hideMark/>
          </w:tcPr>
          <w:p w14:paraId="2B626387"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2" w:history="1">
              <w:r w:rsidR="00C8409A" w:rsidRPr="00EE32A8">
                <w:rPr>
                  <w:rFonts w:ascii="Times New Roman" w:eastAsia="Times New Roman" w:hAnsi="Times New Roman" w:cs="Times New Roman"/>
                  <w:color w:val="000000" w:themeColor="text1"/>
                  <w:sz w:val="20"/>
                  <w:szCs w:val="20"/>
                  <w:u w:val="single"/>
                </w:rPr>
                <w:t>http://trubaremont.ru/servisy.html</w:t>
              </w:r>
            </w:hyperlink>
          </w:p>
        </w:tc>
        <w:tc>
          <w:tcPr>
            <w:tcW w:w="2071" w:type="dxa"/>
            <w:shd w:val="clear" w:color="auto" w:fill="auto"/>
            <w:vAlign w:val="center"/>
            <w:hideMark/>
          </w:tcPr>
          <w:p w14:paraId="78910B3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Ремонт бурильных труб, НК бурильных колонн</w:t>
            </w:r>
          </w:p>
        </w:tc>
        <w:tc>
          <w:tcPr>
            <w:tcW w:w="1302" w:type="dxa"/>
            <w:shd w:val="clear" w:color="auto" w:fill="auto"/>
            <w:vAlign w:val="center"/>
            <w:hideMark/>
          </w:tcPr>
          <w:p w14:paraId="6F67CFE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6324054582</w:t>
            </w:r>
          </w:p>
        </w:tc>
        <w:tc>
          <w:tcPr>
            <w:tcW w:w="1418" w:type="dxa"/>
            <w:shd w:val="clear" w:color="auto" w:fill="auto"/>
            <w:vAlign w:val="center"/>
            <w:hideMark/>
          </w:tcPr>
          <w:p w14:paraId="7CA1026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Тольятти</w:t>
            </w:r>
          </w:p>
        </w:tc>
        <w:tc>
          <w:tcPr>
            <w:tcW w:w="1417" w:type="dxa"/>
            <w:shd w:val="clear" w:color="auto" w:fill="auto"/>
            <w:vAlign w:val="center"/>
            <w:hideMark/>
          </w:tcPr>
          <w:p w14:paraId="47E5152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Троилов Илья Александрович</w:t>
            </w:r>
          </w:p>
        </w:tc>
        <w:tc>
          <w:tcPr>
            <w:tcW w:w="737" w:type="dxa"/>
            <w:shd w:val="clear" w:color="auto" w:fill="auto"/>
            <w:vAlign w:val="center"/>
            <w:hideMark/>
          </w:tcPr>
          <w:p w14:paraId="3A68A7B9"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94</w:t>
            </w:r>
          </w:p>
        </w:tc>
        <w:tc>
          <w:tcPr>
            <w:tcW w:w="850" w:type="dxa"/>
            <w:shd w:val="clear" w:color="auto" w:fill="auto"/>
            <w:vAlign w:val="center"/>
            <w:hideMark/>
          </w:tcPr>
          <w:p w14:paraId="5BF72D0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213 000,00 </w:t>
            </w:r>
          </w:p>
        </w:tc>
        <w:tc>
          <w:tcPr>
            <w:tcW w:w="1603" w:type="dxa"/>
            <w:shd w:val="clear" w:color="auto" w:fill="auto"/>
            <w:vAlign w:val="center"/>
            <w:hideMark/>
          </w:tcPr>
          <w:p w14:paraId="3487A16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Троилов Илья Александрович; Крестин Вячеслав Борисович; Сапунов Сергей Петрович</w:t>
            </w:r>
          </w:p>
        </w:tc>
        <w:tc>
          <w:tcPr>
            <w:tcW w:w="977" w:type="dxa"/>
            <w:shd w:val="clear" w:color="auto" w:fill="auto"/>
            <w:vAlign w:val="center"/>
            <w:hideMark/>
          </w:tcPr>
          <w:p w14:paraId="52473B1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11B3B3C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Различные виды НК</w:t>
            </w:r>
          </w:p>
        </w:tc>
      </w:tr>
      <w:tr w:rsidR="00CA3097" w:rsidRPr="00EE32A8" w14:paraId="7BC5688B" w14:textId="77777777" w:rsidTr="00EE32A8">
        <w:trPr>
          <w:trHeight w:val="1728"/>
        </w:trPr>
        <w:tc>
          <w:tcPr>
            <w:tcW w:w="534" w:type="dxa"/>
            <w:shd w:val="clear" w:color="auto" w:fill="auto"/>
            <w:vAlign w:val="center"/>
            <w:hideMark/>
          </w:tcPr>
          <w:p w14:paraId="184BE25B"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7</w:t>
            </w:r>
          </w:p>
        </w:tc>
        <w:tc>
          <w:tcPr>
            <w:tcW w:w="1134" w:type="dxa"/>
            <w:shd w:val="clear" w:color="auto" w:fill="auto"/>
            <w:vAlign w:val="center"/>
            <w:hideMark/>
          </w:tcPr>
          <w:p w14:paraId="3237745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«Радоп»</w:t>
            </w:r>
          </w:p>
        </w:tc>
        <w:tc>
          <w:tcPr>
            <w:tcW w:w="1134" w:type="dxa"/>
            <w:shd w:val="clear" w:color="auto" w:fill="auto"/>
            <w:vAlign w:val="center"/>
            <w:hideMark/>
          </w:tcPr>
          <w:p w14:paraId="1477A2D9"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3" w:history="1">
              <w:r w:rsidR="00C8409A" w:rsidRPr="00EE32A8">
                <w:rPr>
                  <w:rFonts w:ascii="Times New Roman" w:eastAsia="Times New Roman" w:hAnsi="Times New Roman" w:cs="Times New Roman"/>
                  <w:color w:val="000000" w:themeColor="text1"/>
                  <w:sz w:val="20"/>
                  <w:szCs w:val="20"/>
                  <w:u w:val="single"/>
                </w:rPr>
                <w:t>http://www.radop.ru/remontnkt.html</w:t>
              </w:r>
            </w:hyperlink>
          </w:p>
        </w:tc>
        <w:tc>
          <w:tcPr>
            <w:tcW w:w="2071" w:type="dxa"/>
            <w:shd w:val="clear" w:color="auto" w:fill="auto"/>
            <w:vAlign w:val="center"/>
            <w:hideMark/>
          </w:tcPr>
          <w:p w14:paraId="4CAF25D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Ремонт бурильных труб, НК бурильных колонн</w:t>
            </w:r>
          </w:p>
        </w:tc>
        <w:tc>
          <w:tcPr>
            <w:tcW w:w="1302" w:type="dxa"/>
            <w:shd w:val="clear" w:color="auto" w:fill="auto"/>
            <w:vAlign w:val="center"/>
            <w:hideMark/>
          </w:tcPr>
          <w:p w14:paraId="764C709D"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8609011733</w:t>
            </w:r>
          </w:p>
        </w:tc>
        <w:tc>
          <w:tcPr>
            <w:tcW w:w="1418" w:type="dxa"/>
            <w:shd w:val="clear" w:color="auto" w:fill="auto"/>
            <w:vAlign w:val="center"/>
            <w:hideMark/>
          </w:tcPr>
          <w:p w14:paraId="6D89355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Радужный</w:t>
            </w:r>
          </w:p>
        </w:tc>
        <w:tc>
          <w:tcPr>
            <w:tcW w:w="1417" w:type="dxa"/>
            <w:shd w:val="clear" w:color="auto" w:fill="auto"/>
            <w:vAlign w:val="center"/>
            <w:hideMark/>
          </w:tcPr>
          <w:p w14:paraId="43D1143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Леонтьев Сергей Евгеньевич</w:t>
            </w:r>
          </w:p>
        </w:tc>
        <w:tc>
          <w:tcPr>
            <w:tcW w:w="737" w:type="dxa"/>
            <w:shd w:val="clear" w:color="auto" w:fill="auto"/>
            <w:vAlign w:val="center"/>
            <w:hideMark/>
          </w:tcPr>
          <w:p w14:paraId="47015D51"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117</w:t>
            </w:r>
          </w:p>
        </w:tc>
        <w:tc>
          <w:tcPr>
            <w:tcW w:w="850" w:type="dxa"/>
            <w:shd w:val="clear" w:color="auto" w:fill="auto"/>
            <w:vAlign w:val="center"/>
            <w:hideMark/>
          </w:tcPr>
          <w:p w14:paraId="1A65D66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205 000,00 </w:t>
            </w:r>
          </w:p>
        </w:tc>
        <w:tc>
          <w:tcPr>
            <w:tcW w:w="1603" w:type="dxa"/>
            <w:shd w:val="clear" w:color="auto" w:fill="auto"/>
            <w:vAlign w:val="center"/>
            <w:hideMark/>
          </w:tcPr>
          <w:p w14:paraId="4FDDF49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Макарцев Виктор Федорович; Шалимов Андрей Евгеньевич; Макарцев Александр Викторович; Леонтьев Сергей Евгеньевич</w:t>
            </w:r>
          </w:p>
        </w:tc>
        <w:tc>
          <w:tcPr>
            <w:tcW w:w="977" w:type="dxa"/>
            <w:shd w:val="clear" w:color="auto" w:fill="auto"/>
            <w:vAlign w:val="center"/>
            <w:hideMark/>
          </w:tcPr>
          <w:p w14:paraId="10FC5AC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3C32968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Визуальный контроль</w:t>
            </w:r>
          </w:p>
        </w:tc>
      </w:tr>
      <w:tr w:rsidR="00CA3097" w:rsidRPr="00EE32A8" w14:paraId="615C001C" w14:textId="77777777" w:rsidTr="00EE32A8">
        <w:trPr>
          <w:trHeight w:val="864"/>
        </w:trPr>
        <w:tc>
          <w:tcPr>
            <w:tcW w:w="534" w:type="dxa"/>
            <w:shd w:val="clear" w:color="auto" w:fill="auto"/>
            <w:vAlign w:val="center"/>
            <w:hideMark/>
          </w:tcPr>
          <w:p w14:paraId="5F48A2D7"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8</w:t>
            </w:r>
          </w:p>
        </w:tc>
        <w:tc>
          <w:tcPr>
            <w:tcW w:w="1134" w:type="dxa"/>
            <w:shd w:val="clear" w:color="auto" w:fill="auto"/>
            <w:vAlign w:val="center"/>
            <w:hideMark/>
          </w:tcPr>
          <w:p w14:paraId="009C062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АО «НИИ мостов»</w:t>
            </w:r>
          </w:p>
        </w:tc>
        <w:tc>
          <w:tcPr>
            <w:tcW w:w="1134" w:type="dxa"/>
            <w:shd w:val="clear" w:color="auto" w:fill="auto"/>
            <w:vAlign w:val="center"/>
            <w:hideMark/>
          </w:tcPr>
          <w:p w14:paraId="7CA5875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http://www.niimostov.ru/</w:t>
            </w:r>
          </w:p>
        </w:tc>
        <w:tc>
          <w:tcPr>
            <w:tcW w:w="2071" w:type="dxa"/>
            <w:shd w:val="clear" w:color="auto" w:fill="auto"/>
            <w:vAlign w:val="center"/>
            <w:hideMark/>
          </w:tcPr>
          <w:p w14:paraId="75453D9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Изготовление металлоконструкций, испытания и НК</w:t>
            </w:r>
          </w:p>
        </w:tc>
        <w:tc>
          <w:tcPr>
            <w:tcW w:w="1302" w:type="dxa"/>
            <w:shd w:val="clear" w:color="auto" w:fill="auto"/>
            <w:vAlign w:val="center"/>
            <w:hideMark/>
          </w:tcPr>
          <w:p w14:paraId="7C5999E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7838066524</w:t>
            </w:r>
          </w:p>
        </w:tc>
        <w:tc>
          <w:tcPr>
            <w:tcW w:w="1418" w:type="dxa"/>
            <w:shd w:val="clear" w:color="auto" w:fill="auto"/>
            <w:vAlign w:val="center"/>
            <w:hideMark/>
          </w:tcPr>
          <w:p w14:paraId="14724C7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Санкт-Петербург</w:t>
            </w:r>
          </w:p>
        </w:tc>
        <w:tc>
          <w:tcPr>
            <w:tcW w:w="1417" w:type="dxa"/>
            <w:shd w:val="clear" w:color="auto" w:fill="auto"/>
            <w:vAlign w:val="center"/>
            <w:hideMark/>
          </w:tcPr>
          <w:p w14:paraId="7FEB924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Монастырев Евгений Анатольевич</w:t>
            </w:r>
          </w:p>
        </w:tc>
        <w:tc>
          <w:tcPr>
            <w:tcW w:w="737" w:type="dxa"/>
            <w:shd w:val="clear" w:color="auto" w:fill="auto"/>
            <w:vAlign w:val="center"/>
            <w:hideMark/>
          </w:tcPr>
          <w:p w14:paraId="0B58422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70</w:t>
            </w:r>
          </w:p>
        </w:tc>
        <w:tc>
          <w:tcPr>
            <w:tcW w:w="850" w:type="dxa"/>
            <w:shd w:val="clear" w:color="auto" w:fill="auto"/>
            <w:vAlign w:val="center"/>
            <w:hideMark/>
          </w:tcPr>
          <w:p w14:paraId="53EDC1A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200 000,00 </w:t>
            </w:r>
          </w:p>
        </w:tc>
        <w:tc>
          <w:tcPr>
            <w:tcW w:w="1603" w:type="dxa"/>
            <w:shd w:val="clear" w:color="auto" w:fill="auto"/>
            <w:vAlign w:val="center"/>
            <w:hideMark/>
          </w:tcPr>
          <w:p w14:paraId="632A2EE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НИИ Мостов</w:t>
            </w:r>
          </w:p>
        </w:tc>
        <w:tc>
          <w:tcPr>
            <w:tcW w:w="977" w:type="dxa"/>
            <w:shd w:val="clear" w:color="auto" w:fill="auto"/>
            <w:vAlign w:val="center"/>
            <w:hideMark/>
          </w:tcPr>
          <w:p w14:paraId="64573A7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016A2D6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Ультразвуковой НК</w:t>
            </w:r>
          </w:p>
        </w:tc>
      </w:tr>
      <w:tr w:rsidR="00CA3097" w:rsidRPr="00EE32A8" w14:paraId="5063D131" w14:textId="77777777" w:rsidTr="00EE32A8">
        <w:trPr>
          <w:trHeight w:val="864"/>
        </w:trPr>
        <w:tc>
          <w:tcPr>
            <w:tcW w:w="534" w:type="dxa"/>
            <w:shd w:val="clear" w:color="auto" w:fill="auto"/>
            <w:vAlign w:val="center"/>
            <w:hideMark/>
          </w:tcPr>
          <w:p w14:paraId="217D2783"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9</w:t>
            </w:r>
          </w:p>
        </w:tc>
        <w:tc>
          <w:tcPr>
            <w:tcW w:w="1134" w:type="dxa"/>
            <w:shd w:val="clear" w:color="auto" w:fill="auto"/>
            <w:vAlign w:val="center"/>
            <w:hideMark/>
          </w:tcPr>
          <w:p w14:paraId="59619CC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«НПЦ неразрушающего контроля»</w:t>
            </w:r>
          </w:p>
        </w:tc>
        <w:tc>
          <w:tcPr>
            <w:tcW w:w="1134" w:type="dxa"/>
            <w:shd w:val="clear" w:color="auto" w:fill="auto"/>
            <w:vAlign w:val="center"/>
            <w:hideMark/>
          </w:tcPr>
          <w:p w14:paraId="10C7CC52"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4" w:history="1">
              <w:r w:rsidR="00C8409A" w:rsidRPr="00EE32A8">
                <w:rPr>
                  <w:rFonts w:ascii="Times New Roman" w:eastAsia="Times New Roman" w:hAnsi="Times New Roman" w:cs="Times New Roman"/>
                  <w:color w:val="000000" w:themeColor="text1"/>
                  <w:sz w:val="20"/>
                  <w:szCs w:val="20"/>
                  <w:u w:val="single"/>
                </w:rPr>
                <w:t>http://www.echoplus.ru/main/</w:t>
              </w:r>
            </w:hyperlink>
          </w:p>
        </w:tc>
        <w:tc>
          <w:tcPr>
            <w:tcW w:w="2071" w:type="dxa"/>
            <w:shd w:val="clear" w:color="auto" w:fill="auto"/>
            <w:vAlign w:val="center"/>
            <w:hideMark/>
          </w:tcPr>
          <w:p w14:paraId="5BF6135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различные виды НК</w:t>
            </w:r>
          </w:p>
        </w:tc>
        <w:tc>
          <w:tcPr>
            <w:tcW w:w="1302" w:type="dxa"/>
            <w:shd w:val="clear" w:color="auto" w:fill="auto"/>
            <w:vAlign w:val="center"/>
            <w:hideMark/>
          </w:tcPr>
          <w:p w14:paraId="0A51019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7706017584</w:t>
            </w:r>
          </w:p>
        </w:tc>
        <w:tc>
          <w:tcPr>
            <w:tcW w:w="1418" w:type="dxa"/>
            <w:shd w:val="clear" w:color="auto" w:fill="auto"/>
            <w:vAlign w:val="center"/>
            <w:hideMark/>
          </w:tcPr>
          <w:p w14:paraId="60B6E9E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643819E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Вопилкин Алексей Харитонович</w:t>
            </w:r>
          </w:p>
        </w:tc>
        <w:tc>
          <w:tcPr>
            <w:tcW w:w="737" w:type="dxa"/>
            <w:shd w:val="clear" w:color="auto" w:fill="auto"/>
            <w:vAlign w:val="center"/>
            <w:hideMark/>
          </w:tcPr>
          <w:p w14:paraId="5746D510"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62</w:t>
            </w:r>
          </w:p>
        </w:tc>
        <w:tc>
          <w:tcPr>
            <w:tcW w:w="850" w:type="dxa"/>
            <w:shd w:val="clear" w:color="auto" w:fill="auto"/>
            <w:vAlign w:val="center"/>
            <w:hideMark/>
          </w:tcPr>
          <w:p w14:paraId="5368A35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154 000,00 </w:t>
            </w:r>
          </w:p>
        </w:tc>
        <w:tc>
          <w:tcPr>
            <w:tcW w:w="1603" w:type="dxa"/>
            <w:shd w:val="clear" w:color="auto" w:fill="auto"/>
            <w:vAlign w:val="center"/>
            <w:hideMark/>
          </w:tcPr>
          <w:p w14:paraId="704F73A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Вопилкин Алексей Харитонович</w:t>
            </w:r>
          </w:p>
        </w:tc>
        <w:tc>
          <w:tcPr>
            <w:tcW w:w="977" w:type="dxa"/>
            <w:shd w:val="clear" w:color="auto" w:fill="auto"/>
            <w:vAlign w:val="center"/>
            <w:hideMark/>
          </w:tcPr>
          <w:p w14:paraId="3315DF0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АЭС </w:t>
            </w:r>
          </w:p>
        </w:tc>
        <w:tc>
          <w:tcPr>
            <w:tcW w:w="2666" w:type="dxa"/>
            <w:shd w:val="clear" w:color="auto" w:fill="auto"/>
            <w:vAlign w:val="center"/>
            <w:hideMark/>
          </w:tcPr>
          <w:p w14:paraId="691B1E3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Ультразвуковая дефектоскопия</w:t>
            </w:r>
          </w:p>
        </w:tc>
      </w:tr>
      <w:tr w:rsidR="00CA3097" w:rsidRPr="00EE32A8" w14:paraId="1C5E2F3D" w14:textId="77777777" w:rsidTr="00EE32A8">
        <w:trPr>
          <w:trHeight w:val="2592"/>
        </w:trPr>
        <w:tc>
          <w:tcPr>
            <w:tcW w:w="534" w:type="dxa"/>
            <w:shd w:val="clear" w:color="auto" w:fill="auto"/>
            <w:vAlign w:val="center"/>
            <w:hideMark/>
          </w:tcPr>
          <w:p w14:paraId="205D2623"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10</w:t>
            </w:r>
          </w:p>
        </w:tc>
        <w:tc>
          <w:tcPr>
            <w:tcW w:w="1134" w:type="dxa"/>
            <w:shd w:val="clear" w:color="auto" w:fill="auto"/>
            <w:vAlign w:val="center"/>
            <w:hideMark/>
          </w:tcPr>
          <w:p w14:paraId="308CBE5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НПЦ Кропус-ПО</w:t>
            </w:r>
          </w:p>
        </w:tc>
        <w:tc>
          <w:tcPr>
            <w:tcW w:w="1134" w:type="dxa"/>
            <w:shd w:val="clear" w:color="auto" w:fill="auto"/>
            <w:vAlign w:val="center"/>
            <w:hideMark/>
          </w:tcPr>
          <w:p w14:paraId="226E0CB5"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5" w:history="1">
              <w:r w:rsidR="00C8409A" w:rsidRPr="00EE32A8">
                <w:rPr>
                  <w:rFonts w:ascii="Times New Roman" w:eastAsia="Times New Roman" w:hAnsi="Times New Roman" w:cs="Times New Roman"/>
                  <w:color w:val="000000" w:themeColor="text1"/>
                  <w:sz w:val="20"/>
                  <w:szCs w:val="20"/>
                  <w:u w:val="single"/>
                </w:rPr>
                <w:t>http://www.kropus.com/services/tekhnicheskaya-diagnostika/</w:t>
              </w:r>
            </w:hyperlink>
          </w:p>
        </w:tc>
        <w:tc>
          <w:tcPr>
            <w:tcW w:w="2071" w:type="dxa"/>
            <w:shd w:val="clear" w:color="auto" w:fill="auto"/>
            <w:vAlign w:val="center"/>
            <w:hideMark/>
          </w:tcPr>
          <w:p w14:paraId="72EA491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Обучение, Поставка оборудования, различные виды НК</w:t>
            </w:r>
          </w:p>
        </w:tc>
        <w:tc>
          <w:tcPr>
            <w:tcW w:w="1302" w:type="dxa"/>
            <w:shd w:val="clear" w:color="auto" w:fill="auto"/>
            <w:vAlign w:val="center"/>
            <w:hideMark/>
          </w:tcPr>
          <w:p w14:paraId="21026F7D"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5031052390</w:t>
            </w:r>
          </w:p>
        </w:tc>
        <w:tc>
          <w:tcPr>
            <w:tcW w:w="1418" w:type="dxa"/>
            <w:shd w:val="clear" w:color="auto" w:fill="auto"/>
            <w:vAlign w:val="center"/>
            <w:hideMark/>
          </w:tcPr>
          <w:p w14:paraId="757BE58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2D22359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Борисенко Вячеслав Владимирович</w:t>
            </w:r>
          </w:p>
        </w:tc>
        <w:tc>
          <w:tcPr>
            <w:tcW w:w="737" w:type="dxa"/>
            <w:shd w:val="clear" w:color="auto" w:fill="auto"/>
            <w:vAlign w:val="center"/>
            <w:hideMark/>
          </w:tcPr>
          <w:p w14:paraId="146E4336"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25</w:t>
            </w:r>
          </w:p>
        </w:tc>
        <w:tc>
          <w:tcPr>
            <w:tcW w:w="850" w:type="dxa"/>
            <w:shd w:val="clear" w:color="auto" w:fill="auto"/>
            <w:vAlign w:val="center"/>
            <w:hideMark/>
          </w:tcPr>
          <w:p w14:paraId="65153D4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137 000,00 </w:t>
            </w:r>
          </w:p>
        </w:tc>
        <w:tc>
          <w:tcPr>
            <w:tcW w:w="1603" w:type="dxa"/>
            <w:shd w:val="clear" w:color="auto" w:fill="auto"/>
            <w:vAlign w:val="center"/>
            <w:hideMark/>
          </w:tcPr>
          <w:p w14:paraId="7ADD357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Борисенко Вячеслав Владимирович; Богачев Александр Сергеевич</w:t>
            </w:r>
          </w:p>
        </w:tc>
        <w:tc>
          <w:tcPr>
            <w:tcW w:w="977" w:type="dxa"/>
            <w:shd w:val="clear" w:color="auto" w:fill="auto"/>
            <w:vAlign w:val="center"/>
            <w:hideMark/>
          </w:tcPr>
          <w:p w14:paraId="1358300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Промышленные компании, НИИ </w:t>
            </w:r>
          </w:p>
        </w:tc>
        <w:tc>
          <w:tcPr>
            <w:tcW w:w="2666" w:type="dxa"/>
            <w:shd w:val="clear" w:color="auto" w:fill="auto"/>
            <w:vAlign w:val="center"/>
            <w:hideMark/>
          </w:tcPr>
          <w:p w14:paraId="39375FA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Визуально-измерительным</w:t>
            </w:r>
            <w:r w:rsidRPr="00EE32A8">
              <w:rPr>
                <w:rFonts w:ascii="Times New Roman" w:eastAsia="Times New Roman" w:hAnsi="Times New Roman" w:cs="Times New Roman"/>
                <w:color w:val="000000" w:themeColor="text1"/>
                <w:sz w:val="20"/>
                <w:szCs w:val="20"/>
              </w:rPr>
              <w:br/>
              <w:t>• Капиллярным</w:t>
            </w:r>
            <w:r w:rsidRPr="00EE32A8">
              <w:rPr>
                <w:rFonts w:ascii="Times New Roman" w:eastAsia="Times New Roman" w:hAnsi="Times New Roman" w:cs="Times New Roman"/>
                <w:color w:val="000000" w:themeColor="text1"/>
                <w:sz w:val="20"/>
                <w:szCs w:val="20"/>
              </w:rPr>
              <w:br/>
              <w:t>• Магнитным (магнитопорошковым, магнитометрическим)</w:t>
            </w:r>
            <w:r w:rsidRPr="00EE32A8">
              <w:rPr>
                <w:rFonts w:ascii="Times New Roman" w:eastAsia="Times New Roman" w:hAnsi="Times New Roman" w:cs="Times New Roman"/>
                <w:color w:val="000000" w:themeColor="text1"/>
                <w:sz w:val="20"/>
                <w:szCs w:val="20"/>
              </w:rPr>
              <w:br/>
              <w:t xml:space="preserve">• Ультразвуковым (ручным или автоматизированным) </w:t>
            </w:r>
            <w:r w:rsidRPr="00EE32A8">
              <w:rPr>
                <w:rFonts w:ascii="Times New Roman" w:eastAsia="Times New Roman" w:hAnsi="Times New Roman" w:cs="Times New Roman"/>
                <w:color w:val="000000" w:themeColor="text1"/>
                <w:sz w:val="20"/>
                <w:szCs w:val="20"/>
              </w:rPr>
              <w:br/>
              <w:t>• Магнитным</w:t>
            </w:r>
            <w:r w:rsidRPr="00EE32A8">
              <w:rPr>
                <w:rFonts w:ascii="Times New Roman" w:eastAsia="Times New Roman" w:hAnsi="Times New Roman" w:cs="Times New Roman"/>
                <w:color w:val="000000" w:themeColor="text1"/>
                <w:sz w:val="20"/>
                <w:szCs w:val="20"/>
              </w:rPr>
              <w:br/>
              <w:t>• Вихретоковым</w:t>
            </w:r>
            <w:r w:rsidRPr="00EE32A8">
              <w:rPr>
                <w:rFonts w:ascii="Times New Roman" w:eastAsia="Times New Roman" w:hAnsi="Times New Roman" w:cs="Times New Roman"/>
                <w:color w:val="000000" w:themeColor="text1"/>
                <w:sz w:val="20"/>
                <w:szCs w:val="20"/>
              </w:rPr>
              <w:br/>
              <w:t xml:space="preserve">• Ультразвуковым </w:t>
            </w:r>
          </w:p>
        </w:tc>
      </w:tr>
      <w:tr w:rsidR="00CA3097" w:rsidRPr="00EE32A8" w14:paraId="0A5F39B0" w14:textId="77777777" w:rsidTr="00EE32A8">
        <w:trPr>
          <w:trHeight w:val="558"/>
        </w:trPr>
        <w:tc>
          <w:tcPr>
            <w:tcW w:w="534" w:type="dxa"/>
            <w:shd w:val="clear" w:color="auto" w:fill="auto"/>
            <w:vAlign w:val="center"/>
            <w:hideMark/>
          </w:tcPr>
          <w:p w14:paraId="6447044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11</w:t>
            </w:r>
          </w:p>
        </w:tc>
        <w:tc>
          <w:tcPr>
            <w:tcW w:w="1134" w:type="dxa"/>
            <w:shd w:val="clear" w:color="auto" w:fill="auto"/>
            <w:vAlign w:val="center"/>
            <w:hideMark/>
          </w:tcPr>
          <w:p w14:paraId="137B54A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АО «Виматек»</w:t>
            </w:r>
          </w:p>
        </w:tc>
        <w:tc>
          <w:tcPr>
            <w:tcW w:w="1134" w:type="dxa"/>
            <w:shd w:val="clear" w:color="auto" w:fill="auto"/>
            <w:vAlign w:val="center"/>
            <w:hideMark/>
          </w:tcPr>
          <w:p w14:paraId="7D6B9475"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6" w:history="1">
              <w:r w:rsidR="00C8409A" w:rsidRPr="00EE32A8">
                <w:rPr>
                  <w:rFonts w:ascii="Times New Roman" w:eastAsia="Times New Roman" w:hAnsi="Times New Roman" w:cs="Times New Roman"/>
                  <w:color w:val="000000" w:themeColor="text1"/>
                  <w:sz w:val="20"/>
                  <w:szCs w:val="20"/>
                  <w:u w:val="single"/>
                </w:rPr>
                <w:t>https://www.vimatec.ru/index.php/ru/</w:t>
              </w:r>
            </w:hyperlink>
          </w:p>
        </w:tc>
        <w:tc>
          <w:tcPr>
            <w:tcW w:w="2071" w:type="dxa"/>
            <w:shd w:val="clear" w:color="auto" w:fill="auto"/>
            <w:vAlign w:val="center"/>
            <w:hideMark/>
          </w:tcPr>
          <w:p w14:paraId="232B4E2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НК, Различные виды НК</w:t>
            </w:r>
          </w:p>
        </w:tc>
        <w:tc>
          <w:tcPr>
            <w:tcW w:w="1302" w:type="dxa"/>
            <w:shd w:val="clear" w:color="auto" w:fill="auto"/>
            <w:vAlign w:val="center"/>
            <w:hideMark/>
          </w:tcPr>
          <w:p w14:paraId="4F612B1E"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7802214659</w:t>
            </w:r>
          </w:p>
        </w:tc>
        <w:tc>
          <w:tcPr>
            <w:tcW w:w="1418" w:type="dxa"/>
            <w:shd w:val="clear" w:color="auto" w:fill="auto"/>
            <w:vAlign w:val="center"/>
            <w:hideMark/>
          </w:tcPr>
          <w:p w14:paraId="5DC003A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Санкт-Петербург</w:t>
            </w:r>
          </w:p>
        </w:tc>
        <w:tc>
          <w:tcPr>
            <w:tcW w:w="1417" w:type="dxa"/>
            <w:shd w:val="clear" w:color="auto" w:fill="auto"/>
            <w:vAlign w:val="center"/>
            <w:hideMark/>
          </w:tcPr>
          <w:p w14:paraId="2A58EAC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Бахарев Василий Юрьевич</w:t>
            </w:r>
          </w:p>
        </w:tc>
        <w:tc>
          <w:tcPr>
            <w:tcW w:w="737" w:type="dxa"/>
            <w:shd w:val="clear" w:color="auto" w:fill="auto"/>
            <w:vAlign w:val="center"/>
            <w:hideMark/>
          </w:tcPr>
          <w:p w14:paraId="30335DE3"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22</w:t>
            </w:r>
          </w:p>
        </w:tc>
        <w:tc>
          <w:tcPr>
            <w:tcW w:w="850" w:type="dxa"/>
            <w:shd w:val="clear" w:color="auto" w:fill="auto"/>
            <w:vAlign w:val="center"/>
            <w:hideMark/>
          </w:tcPr>
          <w:p w14:paraId="3DA58A8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137 000,00 </w:t>
            </w:r>
          </w:p>
        </w:tc>
        <w:tc>
          <w:tcPr>
            <w:tcW w:w="1603" w:type="dxa"/>
            <w:shd w:val="clear" w:color="auto" w:fill="auto"/>
            <w:vAlign w:val="center"/>
            <w:hideMark/>
          </w:tcPr>
          <w:p w14:paraId="12C05EA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Воронов Владимир Александрович; ЗАО "Галекс Ист Юароп Маркетинг"</w:t>
            </w:r>
          </w:p>
        </w:tc>
        <w:tc>
          <w:tcPr>
            <w:tcW w:w="977" w:type="dxa"/>
            <w:shd w:val="clear" w:color="auto" w:fill="auto"/>
            <w:vAlign w:val="center"/>
            <w:hideMark/>
          </w:tcPr>
          <w:p w14:paraId="78FCA91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РЖД, Металлургия </w:t>
            </w:r>
          </w:p>
        </w:tc>
        <w:tc>
          <w:tcPr>
            <w:tcW w:w="2666" w:type="dxa"/>
            <w:shd w:val="clear" w:color="auto" w:fill="auto"/>
            <w:noWrap/>
            <w:vAlign w:val="center"/>
            <w:hideMark/>
          </w:tcPr>
          <w:p w14:paraId="0FF0224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магнитопорошковый контроль, капиллярный контроль, ультразвуковой контроль, вихретоковый контроль, контроль геометрии и геометрических параметров, рентгеновский контроль</w:t>
            </w:r>
          </w:p>
        </w:tc>
      </w:tr>
      <w:tr w:rsidR="00CA3097" w:rsidRPr="00EE32A8" w14:paraId="37B3ADAF" w14:textId="77777777" w:rsidTr="00EE32A8">
        <w:trPr>
          <w:trHeight w:val="864"/>
        </w:trPr>
        <w:tc>
          <w:tcPr>
            <w:tcW w:w="534" w:type="dxa"/>
            <w:shd w:val="clear" w:color="auto" w:fill="auto"/>
            <w:vAlign w:val="center"/>
            <w:hideMark/>
          </w:tcPr>
          <w:p w14:paraId="0234C425"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12</w:t>
            </w:r>
          </w:p>
        </w:tc>
        <w:tc>
          <w:tcPr>
            <w:tcW w:w="1134" w:type="dxa"/>
            <w:shd w:val="clear" w:color="auto" w:fill="auto"/>
            <w:vAlign w:val="center"/>
            <w:hideMark/>
          </w:tcPr>
          <w:p w14:paraId="3D55838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ЗАО «Юнитест-Рентген»</w:t>
            </w:r>
          </w:p>
        </w:tc>
        <w:tc>
          <w:tcPr>
            <w:tcW w:w="1134" w:type="dxa"/>
            <w:shd w:val="clear" w:color="auto" w:fill="auto"/>
            <w:vAlign w:val="center"/>
            <w:hideMark/>
          </w:tcPr>
          <w:p w14:paraId="14A49657"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7" w:history="1">
              <w:r w:rsidR="00C8409A" w:rsidRPr="00EE32A8">
                <w:rPr>
                  <w:rFonts w:ascii="Times New Roman" w:eastAsia="Times New Roman" w:hAnsi="Times New Roman" w:cs="Times New Roman"/>
                  <w:color w:val="000000" w:themeColor="text1"/>
                  <w:sz w:val="20"/>
                  <w:szCs w:val="20"/>
                  <w:u w:val="single"/>
                </w:rPr>
                <w:t>http://unitest-roentgen.ru/</w:t>
              </w:r>
            </w:hyperlink>
          </w:p>
        </w:tc>
        <w:tc>
          <w:tcPr>
            <w:tcW w:w="2071" w:type="dxa"/>
            <w:shd w:val="clear" w:color="auto" w:fill="auto"/>
            <w:vAlign w:val="center"/>
            <w:hideMark/>
          </w:tcPr>
          <w:p w14:paraId="0928311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НК</w:t>
            </w:r>
          </w:p>
        </w:tc>
        <w:tc>
          <w:tcPr>
            <w:tcW w:w="1302" w:type="dxa"/>
            <w:shd w:val="clear" w:color="auto" w:fill="auto"/>
            <w:vAlign w:val="center"/>
            <w:hideMark/>
          </w:tcPr>
          <w:p w14:paraId="65F11780"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7802208920</w:t>
            </w:r>
          </w:p>
        </w:tc>
        <w:tc>
          <w:tcPr>
            <w:tcW w:w="1418" w:type="dxa"/>
            <w:shd w:val="clear" w:color="auto" w:fill="auto"/>
            <w:vAlign w:val="center"/>
            <w:hideMark/>
          </w:tcPr>
          <w:p w14:paraId="6D1F6DE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Санкт-Петербург</w:t>
            </w:r>
          </w:p>
        </w:tc>
        <w:tc>
          <w:tcPr>
            <w:tcW w:w="1417" w:type="dxa"/>
            <w:shd w:val="clear" w:color="auto" w:fill="auto"/>
            <w:vAlign w:val="center"/>
            <w:hideMark/>
          </w:tcPr>
          <w:p w14:paraId="69C8200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Воронов Владимир Александрович</w:t>
            </w:r>
          </w:p>
        </w:tc>
        <w:tc>
          <w:tcPr>
            <w:tcW w:w="737" w:type="dxa"/>
            <w:shd w:val="clear" w:color="auto" w:fill="auto"/>
            <w:vAlign w:val="center"/>
            <w:hideMark/>
          </w:tcPr>
          <w:p w14:paraId="3D8219D7"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21</w:t>
            </w:r>
          </w:p>
        </w:tc>
        <w:tc>
          <w:tcPr>
            <w:tcW w:w="850" w:type="dxa"/>
            <w:shd w:val="clear" w:color="auto" w:fill="auto"/>
            <w:vAlign w:val="center"/>
            <w:hideMark/>
          </w:tcPr>
          <w:p w14:paraId="432630C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108 000,00 </w:t>
            </w:r>
          </w:p>
        </w:tc>
        <w:tc>
          <w:tcPr>
            <w:tcW w:w="1603" w:type="dxa"/>
            <w:shd w:val="clear" w:color="auto" w:fill="auto"/>
            <w:vAlign w:val="center"/>
            <w:hideMark/>
          </w:tcPr>
          <w:p w14:paraId="2B2972A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Воронов Владимир Александрович</w:t>
            </w:r>
          </w:p>
        </w:tc>
        <w:tc>
          <w:tcPr>
            <w:tcW w:w="977" w:type="dxa"/>
            <w:shd w:val="clear" w:color="auto" w:fill="auto"/>
            <w:vAlign w:val="center"/>
            <w:hideMark/>
          </w:tcPr>
          <w:p w14:paraId="701FFA8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noWrap/>
            <w:vAlign w:val="center"/>
            <w:hideMark/>
          </w:tcPr>
          <w:p w14:paraId="15DC18E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рентгеновской дефектоскопии</w:t>
            </w:r>
          </w:p>
        </w:tc>
      </w:tr>
      <w:tr w:rsidR="00CA3097" w:rsidRPr="00EE32A8" w14:paraId="3F4E990D" w14:textId="77777777" w:rsidTr="00EE32A8">
        <w:trPr>
          <w:trHeight w:val="2016"/>
        </w:trPr>
        <w:tc>
          <w:tcPr>
            <w:tcW w:w="534" w:type="dxa"/>
            <w:shd w:val="clear" w:color="auto" w:fill="auto"/>
            <w:vAlign w:val="center"/>
            <w:hideMark/>
          </w:tcPr>
          <w:p w14:paraId="031AD7AA"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13</w:t>
            </w:r>
          </w:p>
        </w:tc>
        <w:tc>
          <w:tcPr>
            <w:tcW w:w="1134" w:type="dxa"/>
            <w:shd w:val="clear" w:color="auto" w:fill="auto"/>
            <w:vAlign w:val="center"/>
            <w:hideMark/>
          </w:tcPr>
          <w:p w14:paraId="37D0340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«Юргац №3 НАКС»</w:t>
            </w:r>
          </w:p>
        </w:tc>
        <w:tc>
          <w:tcPr>
            <w:tcW w:w="1134" w:type="dxa"/>
            <w:shd w:val="clear" w:color="auto" w:fill="auto"/>
            <w:vAlign w:val="center"/>
            <w:hideMark/>
          </w:tcPr>
          <w:p w14:paraId="4967DA64"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8" w:history="1">
              <w:r w:rsidR="00C8409A" w:rsidRPr="00EE32A8">
                <w:rPr>
                  <w:rFonts w:ascii="Times New Roman" w:eastAsia="Times New Roman" w:hAnsi="Times New Roman" w:cs="Times New Roman"/>
                  <w:color w:val="000000" w:themeColor="text1"/>
                  <w:sz w:val="20"/>
                  <w:szCs w:val="20"/>
                  <w:u w:val="single"/>
                </w:rPr>
                <w:t>http://юр3гац.рф/contacts.html</w:t>
              </w:r>
            </w:hyperlink>
          </w:p>
        </w:tc>
        <w:tc>
          <w:tcPr>
            <w:tcW w:w="2071" w:type="dxa"/>
            <w:shd w:val="clear" w:color="auto" w:fill="auto"/>
            <w:vAlign w:val="center"/>
            <w:hideMark/>
          </w:tcPr>
          <w:p w14:paraId="3031F88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Аттестация дефектоскопистов, различные виды НК</w:t>
            </w:r>
          </w:p>
        </w:tc>
        <w:tc>
          <w:tcPr>
            <w:tcW w:w="1302" w:type="dxa"/>
            <w:shd w:val="clear" w:color="auto" w:fill="auto"/>
            <w:vAlign w:val="center"/>
            <w:hideMark/>
          </w:tcPr>
          <w:p w14:paraId="08176653"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2311058744</w:t>
            </w:r>
          </w:p>
        </w:tc>
        <w:tc>
          <w:tcPr>
            <w:tcW w:w="1418" w:type="dxa"/>
            <w:shd w:val="clear" w:color="auto" w:fill="auto"/>
            <w:vAlign w:val="center"/>
            <w:hideMark/>
          </w:tcPr>
          <w:p w14:paraId="04BD427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Краснодар</w:t>
            </w:r>
          </w:p>
        </w:tc>
        <w:tc>
          <w:tcPr>
            <w:tcW w:w="1417" w:type="dxa"/>
            <w:shd w:val="clear" w:color="auto" w:fill="auto"/>
            <w:vAlign w:val="center"/>
            <w:hideMark/>
          </w:tcPr>
          <w:p w14:paraId="6BAC820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Куйсоков Рустам Русланович</w:t>
            </w:r>
          </w:p>
        </w:tc>
        <w:tc>
          <w:tcPr>
            <w:tcW w:w="737" w:type="dxa"/>
            <w:shd w:val="clear" w:color="auto" w:fill="auto"/>
            <w:vAlign w:val="center"/>
            <w:hideMark/>
          </w:tcPr>
          <w:p w14:paraId="540672A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19</w:t>
            </w:r>
          </w:p>
        </w:tc>
        <w:tc>
          <w:tcPr>
            <w:tcW w:w="850" w:type="dxa"/>
            <w:shd w:val="clear" w:color="auto" w:fill="auto"/>
            <w:vAlign w:val="center"/>
            <w:hideMark/>
          </w:tcPr>
          <w:p w14:paraId="166A798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100 000,00 </w:t>
            </w:r>
          </w:p>
        </w:tc>
        <w:tc>
          <w:tcPr>
            <w:tcW w:w="1603" w:type="dxa"/>
            <w:shd w:val="clear" w:color="auto" w:fill="auto"/>
            <w:vAlign w:val="center"/>
            <w:hideMark/>
          </w:tcPr>
          <w:p w14:paraId="0DC4A3E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Куйсоков Руслан Казбекович</w:t>
            </w:r>
          </w:p>
        </w:tc>
        <w:tc>
          <w:tcPr>
            <w:tcW w:w="977" w:type="dxa"/>
            <w:shd w:val="clear" w:color="auto" w:fill="auto"/>
            <w:vAlign w:val="center"/>
            <w:hideMark/>
          </w:tcPr>
          <w:p w14:paraId="4BD0C4C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231A342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Ультразвуковая дефектоскопия;</w:t>
            </w:r>
            <w:r w:rsidRPr="00EE32A8">
              <w:rPr>
                <w:rFonts w:ascii="Times New Roman" w:eastAsia="Times New Roman" w:hAnsi="Times New Roman" w:cs="Times New Roman"/>
                <w:color w:val="000000" w:themeColor="text1"/>
                <w:sz w:val="20"/>
                <w:szCs w:val="20"/>
              </w:rPr>
              <w:br/>
              <w:t>Ультразвуковая толщинометрия.</w:t>
            </w:r>
            <w:r w:rsidRPr="00EE32A8">
              <w:rPr>
                <w:rFonts w:ascii="Times New Roman" w:eastAsia="Times New Roman" w:hAnsi="Times New Roman" w:cs="Times New Roman"/>
                <w:color w:val="000000" w:themeColor="text1"/>
                <w:sz w:val="20"/>
                <w:szCs w:val="20"/>
              </w:rPr>
              <w:br/>
              <w:t>Капиллярный метод;</w:t>
            </w:r>
            <w:r w:rsidRPr="00EE32A8">
              <w:rPr>
                <w:rFonts w:ascii="Times New Roman" w:eastAsia="Times New Roman" w:hAnsi="Times New Roman" w:cs="Times New Roman"/>
                <w:color w:val="000000" w:themeColor="text1"/>
                <w:sz w:val="20"/>
                <w:szCs w:val="20"/>
              </w:rPr>
              <w:br/>
              <w:t>Метод течеискания.</w:t>
            </w:r>
            <w:r w:rsidRPr="00EE32A8">
              <w:rPr>
                <w:rFonts w:ascii="Times New Roman" w:eastAsia="Times New Roman" w:hAnsi="Times New Roman" w:cs="Times New Roman"/>
                <w:color w:val="000000" w:themeColor="text1"/>
                <w:sz w:val="20"/>
                <w:szCs w:val="20"/>
              </w:rPr>
              <w:br/>
              <w:t>Магнитнопорошковый.</w:t>
            </w:r>
            <w:r w:rsidRPr="00EE32A8">
              <w:rPr>
                <w:rFonts w:ascii="Times New Roman" w:eastAsia="Times New Roman" w:hAnsi="Times New Roman" w:cs="Times New Roman"/>
                <w:color w:val="000000" w:themeColor="text1"/>
                <w:sz w:val="20"/>
                <w:szCs w:val="20"/>
              </w:rPr>
              <w:br/>
              <w:t>ВИК.</w:t>
            </w:r>
            <w:r w:rsidRPr="00EE32A8">
              <w:rPr>
                <w:rFonts w:ascii="Times New Roman" w:eastAsia="Times New Roman" w:hAnsi="Times New Roman" w:cs="Times New Roman"/>
                <w:color w:val="000000" w:themeColor="text1"/>
                <w:sz w:val="20"/>
                <w:szCs w:val="20"/>
              </w:rPr>
              <w:br/>
              <w:t xml:space="preserve">Рентгенографический.  </w:t>
            </w:r>
          </w:p>
        </w:tc>
      </w:tr>
      <w:tr w:rsidR="00CA3097" w:rsidRPr="00EE32A8" w14:paraId="5EFD5F5E" w14:textId="77777777" w:rsidTr="00EE32A8">
        <w:trPr>
          <w:trHeight w:val="1152"/>
        </w:trPr>
        <w:tc>
          <w:tcPr>
            <w:tcW w:w="534" w:type="dxa"/>
            <w:shd w:val="clear" w:color="auto" w:fill="auto"/>
            <w:vAlign w:val="center"/>
            <w:hideMark/>
          </w:tcPr>
          <w:p w14:paraId="45525101"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14</w:t>
            </w:r>
          </w:p>
        </w:tc>
        <w:tc>
          <w:tcPr>
            <w:tcW w:w="1134" w:type="dxa"/>
            <w:shd w:val="clear" w:color="auto" w:fill="auto"/>
            <w:vAlign w:val="center"/>
            <w:hideMark/>
          </w:tcPr>
          <w:p w14:paraId="01FA5F9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НПП «ТрансЭнергоСервис»</w:t>
            </w:r>
          </w:p>
        </w:tc>
        <w:tc>
          <w:tcPr>
            <w:tcW w:w="1134" w:type="dxa"/>
            <w:shd w:val="clear" w:color="auto" w:fill="auto"/>
            <w:vAlign w:val="center"/>
            <w:hideMark/>
          </w:tcPr>
          <w:p w14:paraId="7D310D19"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59" w:history="1">
              <w:r w:rsidR="00C8409A" w:rsidRPr="00EE32A8">
                <w:rPr>
                  <w:rFonts w:ascii="Times New Roman" w:eastAsia="Times New Roman" w:hAnsi="Times New Roman" w:cs="Times New Roman"/>
                  <w:color w:val="000000" w:themeColor="text1"/>
                  <w:sz w:val="20"/>
                  <w:szCs w:val="20"/>
                  <w:u w:val="single"/>
                </w:rPr>
                <w:t>http://teservice.ru/</w:t>
              </w:r>
            </w:hyperlink>
          </w:p>
        </w:tc>
        <w:tc>
          <w:tcPr>
            <w:tcW w:w="2071" w:type="dxa"/>
            <w:shd w:val="clear" w:color="auto" w:fill="auto"/>
            <w:vAlign w:val="center"/>
            <w:hideMark/>
          </w:tcPr>
          <w:p w14:paraId="5DD0669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Капитальный ремонт судов, дефектоскопии гребных валов, деталей двигателя</w:t>
            </w:r>
          </w:p>
        </w:tc>
        <w:tc>
          <w:tcPr>
            <w:tcW w:w="1302" w:type="dxa"/>
            <w:shd w:val="clear" w:color="auto" w:fill="auto"/>
            <w:vAlign w:val="center"/>
            <w:hideMark/>
          </w:tcPr>
          <w:p w14:paraId="1EFD0FB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5260123211</w:t>
            </w:r>
          </w:p>
        </w:tc>
        <w:tc>
          <w:tcPr>
            <w:tcW w:w="1418" w:type="dxa"/>
            <w:shd w:val="clear" w:color="auto" w:fill="auto"/>
            <w:vAlign w:val="center"/>
            <w:hideMark/>
          </w:tcPr>
          <w:p w14:paraId="6D50BD4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Нижний Новгород</w:t>
            </w:r>
          </w:p>
        </w:tc>
        <w:tc>
          <w:tcPr>
            <w:tcW w:w="1417" w:type="dxa"/>
            <w:shd w:val="clear" w:color="auto" w:fill="auto"/>
            <w:vAlign w:val="center"/>
            <w:hideMark/>
          </w:tcPr>
          <w:p w14:paraId="4D7AA99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Горелкин Сергей Викторович</w:t>
            </w:r>
          </w:p>
        </w:tc>
        <w:tc>
          <w:tcPr>
            <w:tcW w:w="737" w:type="dxa"/>
            <w:shd w:val="clear" w:color="auto" w:fill="auto"/>
            <w:vAlign w:val="center"/>
            <w:hideMark/>
          </w:tcPr>
          <w:p w14:paraId="75C98489"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9</w:t>
            </w:r>
          </w:p>
        </w:tc>
        <w:tc>
          <w:tcPr>
            <w:tcW w:w="850" w:type="dxa"/>
            <w:shd w:val="clear" w:color="auto" w:fill="auto"/>
            <w:vAlign w:val="center"/>
            <w:hideMark/>
          </w:tcPr>
          <w:p w14:paraId="4EEE64D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50 000,00 </w:t>
            </w:r>
          </w:p>
        </w:tc>
        <w:tc>
          <w:tcPr>
            <w:tcW w:w="1603" w:type="dxa"/>
            <w:shd w:val="clear" w:color="auto" w:fill="auto"/>
            <w:vAlign w:val="center"/>
            <w:hideMark/>
          </w:tcPr>
          <w:p w14:paraId="2A9E993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Горелкин Сергей Викторович; Романова Анна Николаевна</w:t>
            </w:r>
          </w:p>
        </w:tc>
        <w:tc>
          <w:tcPr>
            <w:tcW w:w="977" w:type="dxa"/>
            <w:shd w:val="clear" w:color="auto" w:fill="auto"/>
            <w:vAlign w:val="center"/>
            <w:hideMark/>
          </w:tcPr>
          <w:p w14:paraId="2169A7E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Судостроительные компании </w:t>
            </w:r>
          </w:p>
        </w:tc>
        <w:tc>
          <w:tcPr>
            <w:tcW w:w="2666" w:type="dxa"/>
            <w:shd w:val="clear" w:color="auto" w:fill="auto"/>
            <w:vAlign w:val="center"/>
            <w:hideMark/>
          </w:tcPr>
          <w:p w14:paraId="6D5B349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Ультразвуковая дефектоскопия</w:t>
            </w:r>
          </w:p>
        </w:tc>
      </w:tr>
      <w:tr w:rsidR="00CA3097" w:rsidRPr="00EE32A8" w14:paraId="752B5DF7" w14:textId="77777777" w:rsidTr="00EE32A8">
        <w:trPr>
          <w:trHeight w:val="864"/>
        </w:trPr>
        <w:tc>
          <w:tcPr>
            <w:tcW w:w="534" w:type="dxa"/>
            <w:shd w:val="clear" w:color="auto" w:fill="auto"/>
            <w:vAlign w:val="center"/>
            <w:hideMark/>
          </w:tcPr>
          <w:p w14:paraId="3940832C"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15</w:t>
            </w:r>
          </w:p>
        </w:tc>
        <w:tc>
          <w:tcPr>
            <w:tcW w:w="1134" w:type="dxa"/>
            <w:shd w:val="clear" w:color="auto" w:fill="auto"/>
            <w:vAlign w:val="center"/>
            <w:hideMark/>
          </w:tcPr>
          <w:p w14:paraId="7AF509A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«Стройконтроль»</w:t>
            </w:r>
          </w:p>
        </w:tc>
        <w:tc>
          <w:tcPr>
            <w:tcW w:w="1134" w:type="dxa"/>
            <w:shd w:val="clear" w:color="auto" w:fill="auto"/>
            <w:vAlign w:val="center"/>
            <w:hideMark/>
          </w:tcPr>
          <w:p w14:paraId="257FF6E7"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0" w:history="1">
              <w:r w:rsidR="00C8409A" w:rsidRPr="00EE32A8">
                <w:rPr>
                  <w:rFonts w:ascii="Times New Roman" w:eastAsia="Times New Roman" w:hAnsi="Times New Roman" w:cs="Times New Roman"/>
                  <w:color w:val="000000" w:themeColor="text1"/>
                  <w:sz w:val="20"/>
                  <w:szCs w:val="20"/>
                  <w:u w:val="single"/>
                </w:rPr>
                <w:t>https://www.stroycontrol24.ru/</w:t>
              </w:r>
            </w:hyperlink>
          </w:p>
        </w:tc>
        <w:tc>
          <w:tcPr>
            <w:tcW w:w="2071" w:type="dxa"/>
            <w:shd w:val="clear" w:color="auto" w:fill="auto"/>
            <w:vAlign w:val="center"/>
            <w:hideMark/>
          </w:tcPr>
          <w:p w14:paraId="392FCE6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Технические испытания объектов строительства</w:t>
            </w:r>
          </w:p>
        </w:tc>
        <w:tc>
          <w:tcPr>
            <w:tcW w:w="1302" w:type="dxa"/>
            <w:shd w:val="clear" w:color="auto" w:fill="auto"/>
            <w:vAlign w:val="center"/>
            <w:hideMark/>
          </w:tcPr>
          <w:p w14:paraId="7A0E91D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7726747885</w:t>
            </w:r>
          </w:p>
        </w:tc>
        <w:tc>
          <w:tcPr>
            <w:tcW w:w="1418" w:type="dxa"/>
            <w:shd w:val="clear" w:color="auto" w:fill="auto"/>
            <w:vAlign w:val="center"/>
            <w:hideMark/>
          </w:tcPr>
          <w:p w14:paraId="1BFD12E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56CB449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Игнатьев Алексей Алексеевич</w:t>
            </w:r>
          </w:p>
        </w:tc>
        <w:tc>
          <w:tcPr>
            <w:tcW w:w="737" w:type="dxa"/>
            <w:shd w:val="clear" w:color="auto" w:fill="auto"/>
            <w:vAlign w:val="center"/>
            <w:hideMark/>
          </w:tcPr>
          <w:p w14:paraId="4F134DCA"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4</w:t>
            </w:r>
          </w:p>
        </w:tc>
        <w:tc>
          <w:tcPr>
            <w:tcW w:w="850" w:type="dxa"/>
            <w:shd w:val="clear" w:color="auto" w:fill="auto"/>
            <w:vAlign w:val="center"/>
            <w:hideMark/>
          </w:tcPr>
          <w:p w14:paraId="329C1EA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33 000,00 </w:t>
            </w:r>
          </w:p>
        </w:tc>
        <w:tc>
          <w:tcPr>
            <w:tcW w:w="1603" w:type="dxa"/>
            <w:shd w:val="clear" w:color="auto" w:fill="auto"/>
            <w:vAlign w:val="center"/>
            <w:hideMark/>
          </w:tcPr>
          <w:p w14:paraId="2A51494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Игнатьев Алексей Алексеевич</w:t>
            </w:r>
          </w:p>
        </w:tc>
        <w:tc>
          <w:tcPr>
            <w:tcW w:w="977" w:type="dxa"/>
            <w:shd w:val="clear" w:color="auto" w:fill="auto"/>
            <w:vAlign w:val="center"/>
            <w:hideMark/>
          </w:tcPr>
          <w:p w14:paraId="0B74393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Строительные компании </w:t>
            </w:r>
          </w:p>
        </w:tc>
        <w:tc>
          <w:tcPr>
            <w:tcW w:w="2666" w:type="dxa"/>
            <w:shd w:val="clear" w:color="auto" w:fill="auto"/>
            <w:vAlign w:val="center"/>
            <w:hideMark/>
          </w:tcPr>
          <w:p w14:paraId="04C42E2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Ультразвуковая дефектоскопия</w:t>
            </w:r>
          </w:p>
        </w:tc>
      </w:tr>
      <w:tr w:rsidR="00CA3097" w:rsidRPr="00EE32A8" w14:paraId="430DE3C9" w14:textId="77777777" w:rsidTr="00EE32A8">
        <w:trPr>
          <w:trHeight w:val="2592"/>
        </w:trPr>
        <w:tc>
          <w:tcPr>
            <w:tcW w:w="534" w:type="dxa"/>
            <w:shd w:val="clear" w:color="auto" w:fill="auto"/>
            <w:vAlign w:val="center"/>
            <w:hideMark/>
          </w:tcPr>
          <w:p w14:paraId="1BC0B7BB"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16</w:t>
            </w:r>
          </w:p>
        </w:tc>
        <w:tc>
          <w:tcPr>
            <w:tcW w:w="1134" w:type="dxa"/>
            <w:shd w:val="clear" w:color="auto" w:fill="auto"/>
            <w:vAlign w:val="center"/>
            <w:hideMark/>
          </w:tcPr>
          <w:p w14:paraId="4B55431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«Априори Системс»</w:t>
            </w:r>
          </w:p>
        </w:tc>
        <w:tc>
          <w:tcPr>
            <w:tcW w:w="1134" w:type="dxa"/>
            <w:shd w:val="clear" w:color="auto" w:fill="auto"/>
            <w:vAlign w:val="center"/>
            <w:hideMark/>
          </w:tcPr>
          <w:p w14:paraId="20FBD87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http://aprioris.ru/service/</w:t>
            </w:r>
          </w:p>
        </w:tc>
        <w:tc>
          <w:tcPr>
            <w:tcW w:w="2071" w:type="dxa"/>
            <w:shd w:val="clear" w:color="auto" w:fill="auto"/>
            <w:vAlign w:val="center"/>
            <w:hideMark/>
          </w:tcPr>
          <w:p w14:paraId="78AC4AE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Различные виды НК, поставка и обслуживание оборудования для НК</w:t>
            </w:r>
          </w:p>
        </w:tc>
        <w:tc>
          <w:tcPr>
            <w:tcW w:w="1302" w:type="dxa"/>
            <w:shd w:val="clear" w:color="auto" w:fill="auto"/>
            <w:vAlign w:val="center"/>
            <w:hideMark/>
          </w:tcPr>
          <w:p w14:paraId="04C1B166"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7811435083</w:t>
            </w:r>
          </w:p>
        </w:tc>
        <w:tc>
          <w:tcPr>
            <w:tcW w:w="1418" w:type="dxa"/>
            <w:shd w:val="clear" w:color="auto" w:fill="auto"/>
            <w:vAlign w:val="center"/>
            <w:hideMark/>
          </w:tcPr>
          <w:p w14:paraId="15BF3BB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Санкт-Петербург</w:t>
            </w:r>
          </w:p>
        </w:tc>
        <w:tc>
          <w:tcPr>
            <w:tcW w:w="1417" w:type="dxa"/>
            <w:shd w:val="clear" w:color="auto" w:fill="auto"/>
            <w:vAlign w:val="center"/>
            <w:hideMark/>
          </w:tcPr>
          <w:p w14:paraId="6463CFD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Ротарь Даниел Петрович</w:t>
            </w:r>
          </w:p>
        </w:tc>
        <w:tc>
          <w:tcPr>
            <w:tcW w:w="737" w:type="dxa"/>
            <w:shd w:val="clear" w:color="auto" w:fill="auto"/>
            <w:vAlign w:val="center"/>
            <w:hideMark/>
          </w:tcPr>
          <w:p w14:paraId="642A94C5"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w:t>
            </w:r>
          </w:p>
        </w:tc>
        <w:tc>
          <w:tcPr>
            <w:tcW w:w="850" w:type="dxa"/>
            <w:shd w:val="clear" w:color="auto" w:fill="auto"/>
            <w:vAlign w:val="center"/>
            <w:hideMark/>
          </w:tcPr>
          <w:p w14:paraId="509A45F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29 000,00 </w:t>
            </w:r>
          </w:p>
        </w:tc>
        <w:tc>
          <w:tcPr>
            <w:tcW w:w="1603" w:type="dxa"/>
            <w:shd w:val="clear" w:color="auto" w:fill="auto"/>
            <w:vAlign w:val="center"/>
            <w:hideMark/>
          </w:tcPr>
          <w:p w14:paraId="497A42D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Ротарь Даниел Петрович</w:t>
            </w:r>
          </w:p>
        </w:tc>
        <w:tc>
          <w:tcPr>
            <w:tcW w:w="977" w:type="dxa"/>
            <w:shd w:val="clear" w:color="auto" w:fill="auto"/>
            <w:vAlign w:val="center"/>
            <w:hideMark/>
          </w:tcPr>
          <w:p w14:paraId="7262D11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Промышленные компании, НИИ </w:t>
            </w:r>
          </w:p>
        </w:tc>
        <w:tc>
          <w:tcPr>
            <w:tcW w:w="2666" w:type="dxa"/>
            <w:shd w:val="clear" w:color="auto" w:fill="auto"/>
            <w:vAlign w:val="center"/>
            <w:hideMark/>
          </w:tcPr>
          <w:p w14:paraId="53FD9A1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Визуальный контроль;</w:t>
            </w:r>
            <w:r w:rsidRPr="00EE32A8">
              <w:rPr>
                <w:rFonts w:ascii="Times New Roman" w:eastAsia="Times New Roman" w:hAnsi="Times New Roman" w:cs="Times New Roman"/>
                <w:color w:val="000000" w:themeColor="text1"/>
                <w:sz w:val="20"/>
                <w:szCs w:val="20"/>
              </w:rPr>
              <w:br/>
              <w:t>Ультразвуковой контроль сварных соединений;</w:t>
            </w:r>
            <w:r w:rsidRPr="00EE32A8">
              <w:rPr>
                <w:rFonts w:ascii="Times New Roman" w:eastAsia="Times New Roman" w:hAnsi="Times New Roman" w:cs="Times New Roman"/>
                <w:color w:val="000000" w:themeColor="text1"/>
                <w:sz w:val="20"/>
                <w:szCs w:val="20"/>
              </w:rPr>
              <w:br/>
              <w:t>Рентгеновский контроль качества сварных соединений;</w:t>
            </w:r>
            <w:r w:rsidRPr="00EE32A8">
              <w:rPr>
                <w:rFonts w:ascii="Times New Roman" w:eastAsia="Times New Roman" w:hAnsi="Times New Roman" w:cs="Times New Roman"/>
                <w:color w:val="000000" w:themeColor="text1"/>
                <w:sz w:val="20"/>
                <w:szCs w:val="20"/>
              </w:rPr>
              <w:br/>
              <w:t>Капиллярная дефектоскопия;Механические испытания при контроле качества сварных соединений</w:t>
            </w:r>
          </w:p>
        </w:tc>
      </w:tr>
      <w:tr w:rsidR="00CA3097" w:rsidRPr="00EE32A8" w14:paraId="7F64E640" w14:textId="77777777" w:rsidTr="00EE32A8">
        <w:trPr>
          <w:trHeight w:val="2304"/>
        </w:trPr>
        <w:tc>
          <w:tcPr>
            <w:tcW w:w="534" w:type="dxa"/>
            <w:shd w:val="clear" w:color="auto" w:fill="auto"/>
            <w:vAlign w:val="center"/>
            <w:hideMark/>
          </w:tcPr>
          <w:p w14:paraId="06E8780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17</w:t>
            </w:r>
          </w:p>
        </w:tc>
        <w:tc>
          <w:tcPr>
            <w:tcW w:w="1134" w:type="dxa"/>
            <w:shd w:val="clear" w:color="auto" w:fill="auto"/>
            <w:vAlign w:val="center"/>
            <w:hideMark/>
          </w:tcPr>
          <w:p w14:paraId="1F516E8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«Межотраслевая Лаборатория ПО Технической Диагностике»</w:t>
            </w:r>
          </w:p>
        </w:tc>
        <w:tc>
          <w:tcPr>
            <w:tcW w:w="1134" w:type="dxa"/>
            <w:shd w:val="clear" w:color="auto" w:fill="auto"/>
            <w:vAlign w:val="center"/>
            <w:hideMark/>
          </w:tcPr>
          <w:p w14:paraId="1208E2B2"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1" w:history="1">
              <w:r w:rsidR="00C8409A" w:rsidRPr="00EE32A8">
                <w:rPr>
                  <w:rFonts w:ascii="Times New Roman" w:eastAsia="Times New Roman" w:hAnsi="Times New Roman" w:cs="Times New Roman"/>
                  <w:color w:val="000000" w:themeColor="text1"/>
                  <w:sz w:val="20"/>
                  <w:szCs w:val="20"/>
                  <w:u w:val="single"/>
                </w:rPr>
                <w:t>http://lentest.ru/</w:t>
              </w:r>
            </w:hyperlink>
          </w:p>
        </w:tc>
        <w:tc>
          <w:tcPr>
            <w:tcW w:w="2071" w:type="dxa"/>
            <w:shd w:val="clear" w:color="auto" w:fill="auto"/>
            <w:vAlign w:val="center"/>
            <w:hideMark/>
          </w:tcPr>
          <w:p w14:paraId="79ED70F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Различные виды НК</w:t>
            </w:r>
          </w:p>
        </w:tc>
        <w:tc>
          <w:tcPr>
            <w:tcW w:w="1302" w:type="dxa"/>
            <w:shd w:val="clear" w:color="auto" w:fill="auto"/>
            <w:vAlign w:val="center"/>
            <w:hideMark/>
          </w:tcPr>
          <w:p w14:paraId="2514D88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4706019988</w:t>
            </w:r>
          </w:p>
        </w:tc>
        <w:tc>
          <w:tcPr>
            <w:tcW w:w="1418" w:type="dxa"/>
            <w:shd w:val="clear" w:color="auto" w:fill="auto"/>
            <w:vAlign w:val="center"/>
            <w:hideMark/>
          </w:tcPr>
          <w:p w14:paraId="2BC3907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Санкт-Петербург</w:t>
            </w:r>
          </w:p>
        </w:tc>
        <w:tc>
          <w:tcPr>
            <w:tcW w:w="1417" w:type="dxa"/>
            <w:shd w:val="clear" w:color="auto" w:fill="auto"/>
            <w:vAlign w:val="center"/>
            <w:hideMark/>
          </w:tcPr>
          <w:p w14:paraId="088A859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Макаров Алексей Владимирович</w:t>
            </w:r>
          </w:p>
        </w:tc>
        <w:tc>
          <w:tcPr>
            <w:tcW w:w="737" w:type="dxa"/>
            <w:shd w:val="clear" w:color="auto" w:fill="auto"/>
            <w:vAlign w:val="center"/>
            <w:hideMark/>
          </w:tcPr>
          <w:p w14:paraId="4532DF1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12</w:t>
            </w:r>
          </w:p>
        </w:tc>
        <w:tc>
          <w:tcPr>
            <w:tcW w:w="850" w:type="dxa"/>
            <w:shd w:val="clear" w:color="auto" w:fill="auto"/>
            <w:vAlign w:val="center"/>
            <w:hideMark/>
          </w:tcPr>
          <w:p w14:paraId="4BA495B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23 000,00 </w:t>
            </w:r>
          </w:p>
        </w:tc>
        <w:tc>
          <w:tcPr>
            <w:tcW w:w="1603" w:type="dxa"/>
            <w:shd w:val="clear" w:color="auto" w:fill="auto"/>
            <w:vAlign w:val="center"/>
            <w:hideMark/>
          </w:tcPr>
          <w:p w14:paraId="0411A2E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Добротворский Мстислав Александрович; Гурьева Тамара Михайловна</w:t>
            </w:r>
          </w:p>
        </w:tc>
        <w:tc>
          <w:tcPr>
            <w:tcW w:w="977" w:type="dxa"/>
            <w:shd w:val="clear" w:color="auto" w:fill="auto"/>
            <w:vAlign w:val="center"/>
            <w:hideMark/>
          </w:tcPr>
          <w:p w14:paraId="33A3E5B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Судостроительные, машиностроиельные, металлургические  компании </w:t>
            </w:r>
          </w:p>
        </w:tc>
        <w:tc>
          <w:tcPr>
            <w:tcW w:w="2666" w:type="dxa"/>
            <w:shd w:val="clear" w:color="auto" w:fill="auto"/>
            <w:vAlign w:val="center"/>
            <w:hideMark/>
          </w:tcPr>
          <w:p w14:paraId="31B171B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Ультразвуковой контроль;</w:t>
            </w:r>
            <w:r w:rsidRPr="00EE32A8">
              <w:rPr>
                <w:rFonts w:ascii="Times New Roman" w:eastAsia="Times New Roman" w:hAnsi="Times New Roman" w:cs="Times New Roman"/>
                <w:color w:val="000000" w:themeColor="text1"/>
                <w:sz w:val="20"/>
                <w:szCs w:val="20"/>
              </w:rPr>
              <w:br/>
              <w:t>Акустическая эмиссия;</w:t>
            </w:r>
            <w:r w:rsidRPr="00EE32A8">
              <w:rPr>
                <w:rFonts w:ascii="Times New Roman" w:eastAsia="Times New Roman" w:hAnsi="Times New Roman" w:cs="Times New Roman"/>
                <w:color w:val="000000" w:themeColor="text1"/>
                <w:sz w:val="20"/>
                <w:szCs w:val="20"/>
              </w:rPr>
              <w:br/>
              <w:t>Радиографический контроль;</w:t>
            </w:r>
            <w:r w:rsidRPr="00EE32A8">
              <w:rPr>
                <w:rFonts w:ascii="Times New Roman" w:eastAsia="Times New Roman" w:hAnsi="Times New Roman" w:cs="Times New Roman"/>
                <w:color w:val="000000" w:themeColor="text1"/>
                <w:sz w:val="20"/>
                <w:szCs w:val="20"/>
              </w:rPr>
              <w:br/>
              <w:t>Магнитопорошковый контроль;</w:t>
            </w:r>
            <w:r w:rsidRPr="00EE32A8">
              <w:rPr>
                <w:rFonts w:ascii="Times New Roman" w:eastAsia="Times New Roman" w:hAnsi="Times New Roman" w:cs="Times New Roman"/>
                <w:color w:val="000000" w:themeColor="text1"/>
                <w:sz w:val="20"/>
                <w:szCs w:val="20"/>
              </w:rPr>
              <w:br/>
              <w:t>Цветная дефектоскопия;</w:t>
            </w:r>
            <w:r w:rsidRPr="00EE32A8">
              <w:rPr>
                <w:rFonts w:ascii="Times New Roman" w:eastAsia="Times New Roman" w:hAnsi="Times New Roman" w:cs="Times New Roman"/>
                <w:color w:val="000000" w:themeColor="text1"/>
                <w:sz w:val="20"/>
                <w:szCs w:val="20"/>
              </w:rPr>
              <w:br/>
              <w:t>Контроль герметичности;</w:t>
            </w:r>
            <w:r w:rsidRPr="00EE32A8">
              <w:rPr>
                <w:rFonts w:ascii="Times New Roman" w:eastAsia="Times New Roman" w:hAnsi="Times New Roman" w:cs="Times New Roman"/>
                <w:color w:val="000000" w:themeColor="text1"/>
                <w:sz w:val="20"/>
                <w:szCs w:val="20"/>
              </w:rPr>
              <w:br/>
              <w:t>Визуальный и измерительный контроль;</w:t>
            </w:r>
          </w:p>
        </w:tc>
      </w:tr>
      <w:tr w:rsidR="00CA3097" w:rsidRPr="00EE32A8" w14:paraId="36C44205" w14:textId="77777777" w:rsidTr="00EE32A8">
        <w:trPr>
          <w:trHeight w:val="2304"/>
        </w:trPr>
        <w:tc>
          <w:tcPr>
            <w:tcW w:w="534" w:type="dxa"/>
            <w:shd w:val="clear" w:color="auto" w:fill="auto"/>
            <w:vAlign w:val="center"/>
            <w:hideMark/>
          </w:tcPr>
          <w:p w14:paraId="5CE224DA"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18</w:t>
            </w:r>
          </w:p>
        </w:tc>
        <w:tc>
          <w:tcPr>
            <w:tcW w:w="1134" w:type="dxa"/>
            <w:shd w:val="clear" w:color="auto" w:fill="auto"/>
            <w:vAlign w:val="center"/>
            <w:hideMark/>
          </w:tcPr>
          <w:p w14:paraId="6AACA5E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«ИНТ-Контроль»</w:t>
            </w:r>
          </w:p>
        </w:tc>
        <w:tc>
          <w:tcPr>
            <w:tcW w:w="1134" w:type="dxa"/>
            <w:shd w:val="clear" w:color="auto" w:fill="auto"/>
            <w:vAlign w:val="center"/>
            <w:hideMark/>
          </w:tcPr>
          <w:p w14:paraId="7C6629B2"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2" w:history="1">
              <w:r w:rsidR="00C8409A" w:rsidRPr="00EE32A8">
                <w:rPr>
                  <w:rFonts w:ascii="Times New Roman" w:eastAsia="Times New Roman" w:hAnsi="Times New Roman" w:cs="Times New Roman"/>
                  <w:color w:val="000000" w:themeColor="text1"/>
                  <w:sz w:val="20"/>
                  <w:szCs w:val="20"/>
                  <w:u w:val="single"/>
                </w:rPr>
                <w:t>https://www.int-kontrol.ru/services</w:t>
              </w:r>
            </w:hyperlink>
          </w:p>
        </w:tc>
        <w:tc>
          <w:tcPr>
            <w:tcW w:w="2071" w:type="dxa"/>
            <w:shd w:val="clear" w:color="auto" w:fill="auto"/>
            <w:vAlign w:val="center"/>
            <w:hideMark/>
          </w:tcPr>
          <w:p w14:paraId="765A7F2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Экспертиза промышленной безопасности технических устройств, зданий и сооружений</w:t>
            </w:r>
          </w:p>
        </w:tc>
        <w:tc>
          <w:tcPr>
            <w:tcW w:w="1302" w:type="dxa"/>
            <w:shd w:val="clear" w:color="auto" w:fill="auto"/>
            <w:vAlign w:val="center"/>
            <w:hideMark/>
          </w:tcPr>
          <w:p w14:paraId="08CC23BB"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6318236496</w:t>
            </w:r>
          </w:p>
        </w:tc>
        <w:tc>
          <w:tcPr>
            <w:tcW w:w="1418" w:type="dxa"/>
            <w:shd w:val="clear" w:color="auto" w:fill="auto"/>
            <w:vAlign w:val="center"/>
            <w:hideMark/>
          </w:tcPr>
          <w:p w14:paraId="1A83717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Отрадный</w:t>
            </w:r>
          </w:p>
        </w:tc>
        <w:tc>
          <w:tcPr>
            <w:tcW w:w="1417" w:type="dxa"/>
            <w:shd w:val="clear" w:color="auto" w:fill="auto"/>
            <w:vAlign w:val="center"/>
            <w:hideMark/>
          </w:tcPr>
          <w:p w14:paraId="3FA47C0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Таланов Николай Николаевич</w:t>
            </w:r>
          </w:p>
        </w:tc>
        <w:tc>
          <w:tcPr>
            <w:tcW w:w="737" w:type="dxa"/>
            <w:shd w:val="clear" w:color="auto" w:fill="auto"/>
            <w:vAlign w:val="center"/>
            <w:hideMark/>
          </w:tcPr>
          <w:p w14:paraId="24361EC9"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19</w:t>
            </w:r>
          </w:p>
        </w:tc>
        <w:tc>
          <w:tcPr>
            <w:tcW w:w="850" w:type="dxa"/>
            <w:shd w:val="clear" w:color="auto" w:fill="auto"/>
            <w:vAlign w:val="center"/>
            <w:hideMark/>
          </w:tcPr>
          <w:p w14:paraId="4B47D87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22 000,00 </w:t>
            </w:r>
          </w:p>
        </w:tc>
        <w:tc>
          <w:tcPr>
            <w:tcW w:w="1603" w:type="dxa"/>
            <w:shd w:val="clear" w:color="auto" w:fill="auto"/>
            <w:vAlign w:val="center"/>
            <w:hideMark/>
          </w:tcPr>
          <w:p w14:paraId="1E491A9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Таланов Николай Николаевич; Ильмендеров Дмитрий Александрович; Ноябрев Игорь Владимирович</w:t>
            </w:r>
          </w:p>
        </w:tc>
        <w:tc>
          <w:tcPr>
            <w:tcW w:w="977" w:type="dxa"/>
            <w:shd w:val="clear" w:color="auto" w:fill="auto"/>
            <w:vAlign w:val="center"/>
            <w:hideMark/>
          </w:tcPr>
          <w:p w14:paraId="758DCAE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5BADD4A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Ультразвуковой контроль и ультразвуковая толщинометрия;</w:t>
            </w:r>
            <w:r w:rsidRPr="00EE32A8">
              <w:rPr>
                <w:rFonts w:ascii="Times New Roman" w:eastAsia="Times New Roman" w:hAnsi="Times New Roman" w:cs="Times New Roman"/>
                <w:color w:val="000000" w:themeColor="text1"/>
                <w:sz w:val="20"/>
                <w:szCs w:val="20"/>
              </w:rPr>
              <w:br/>
              <w:t>Радиографический контроль;</w:t>
            </w:r>
            <w:r w:rsidRPr="00EE32A8">
              <w:rPr>
                <w:rFonts w:ascii="Times New Roman" w:eastAsia="Times New Roman" w:hAnsi="Times New Roman" w:cs="Times New Roman"/>
                <w:color w:val="000000" w:themeColor="text1"/>
                <w:sz w:val="20"/>
                <w:szCs w:val="20"/>
              </w:rPr>
              <w:br/>
              <w:t>Контроль проникающими веществами;</w:t>
            </w:r>
            <w:r w:rsidRPr="00EE32A8">
              <w:rPr>
                <w:rFonts w:ascii="Times New Roman" w:eastAsia="Times New Roman" w:hAnsi="Times New Roman" w:cs="Times New Roman"/>
                <w:color w:val="000000" w:themeColor="text1"/>
                <w:sz w:val="20"/>
                <w:szCs w:val="20"/>
              </w:rPr>
              <w:br/>
              <w:t>Визуальный и измерительный контроль;</w:t>
            </w:r>
            <w:r w:rsidRPr="00EE32A8">
              <w:rPr>
                <w:rFonts w:ascii="Times New Roman" w:eastAsia="Times New Roman" w:hAnsi="Times New Roman" w:cs="Times New Roman"/>
                <w:color w:val="000000" w:themeColor="text1"/>
                <w:sz w:val="20"/>
                <w:szCs w:val="20"/>
              </w:rPr>
              <w:br/>
              <w:t>Магнитный контроль;</w:t>
            </w:r>
            <w:r w:rsidRPr="00EE32A8">
              <w:rPr>
                <w:rFonts w:ascii="Times New Roman" w:eastAsia="Times New Roman" w:hAnsi="Times New Roman" w:cs="Times New Roman"/>
                <w:color w:val="000000" w:themeColor="text1"/>
                <w:sz w:val="20"/>
                <w:szCs w:val="20"/>
              </w:rPr>
              <w:br/>
              <w:t>Вихретоковый контроль;</w:t>
            </w:r>
            <w:r w:rsidRPr="00EE32A8">
              <w:rPr>
                <w:rFonts w:ascii="Times New Roman" w:eastAsia="Times New Roman" w:hAnsi="Times New Roman" w:cs="Times New Roman"/>
                <w:color w:val="000000" w:themeColor="text1"/>
                <w:sz w:val="20"/>
                <w:szCs w:val="20"/>
              </w:rPr>
              <w:br/>
              <w:t>Твердометрия.</w:t>
            </w:r>
          </w:p>
        </w:tc>
      </w:tr>
      <w:tr w:rsidR="00CA3097" w:rsidRPr="00EE32A8" w14:paraId="7A0962DE" w14:textId="77777777" w:rsidTr="00EE32A8">
        <w:trPr>
          <w:trHeight w:val="2592"/>
        </w:trPr>
        <w:tc>
          <w:tcPr>
            <w:tcW w:w="534" w:type="dxa"/>
            <w:shd w:val="clear" w:color="auto" w:fill="auto"/>
            <w:vAlign w:val="center"/>
            <w:hideMark/>
          </w:tcPr>
          <w:p w14:paraId="22257F80"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19</w:t>
            </w:r>
          </w:p>
        </w:tc>
        <w:tc>
          <w:tcPr>
            <w:tcW w:w="1134" w:type="dxa"/>
            <w:shd w:val="clear" w:color="auto" w:fill="auto"/>
            <w:vAlign w:val="center"/>
            <w:hideMark/>
          </w:tcPr>
          <w:p w14:paraId="1399287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«ТехАстор»</w:t>
            </w:r>
          </w:p>
        </w:tc>
        <w:tc>
          <w:tcPr>
            <w:tcW w:w="1134" w:type="dxa"/>
            <w:shd w:val="clear" w:color="auto" w:fill="auto"/>
            <w:vAlign w:val="center"/>
            <w:hideMark/>
          </w:tcPr>
          <w:p w14:paraId="75B33F30"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3" w:history="1">
              <w:r w:rsidR="00C8409A" w:rsidRPr="00EE32A8">
                <w:rPr>
                  <w:rFonts w:ascii="Times New Roman" w:eastAsia="Times New Roman" w:hAnsi="Times New Roman" w:cs="Times New Roman"/>
                  <w:color w:val="000000" w:themeColor="text1"/>
                  <w:sz w:val="20"/>
                  <w:szCs w:val="20"/>
                  <w:u w:val="single"/>
                </w:rPr>
                <w:t>http://www.tehastor.ru/</w:t>
              </w:r>
            </w:hyperlink>
          </w:p>
        </w:tc>
        <w:tc>
          <w:tcPr>
            <w:tcW w:w="2071" w:type="dxa"/>
            <w:shd w:val="clear" w:color="auto" w:fill="auto"/>
            <w:vAlign w:val="center"/>
            <w:hideMark/>
          </w:tcPr>
          <w:p w14:paraId="788C175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НК, Различные виды НК</w:t>
            </w:r>
          </w:p>
        </w:tc>
        <w:tc>
          <w:tcPr>
            <w:tcW w:w="1302" w:type="dxa"/>
            <w:shd w:val="clear" w:color="auto" w:fill="auto"/>
            <w:vAlign w:val="center"/>
            <w:hideMark/>
          </w:tcPr>
          <w:p w14:paraId="316824AC"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7714292432</w:t>
            </w:r>
          </w:p>
        </w:tc>
        <w:tc>
          <w:tcPr>
            <w:tcW w:w="1418" w:type="dxa"/>
            <w:shd w:val="clear" w:color="auto" w:fill="auto"/>
            <w:vAlign w:val="center"/>
            <w:hideMark/>
          </w:tcPr>
          <w:p w14:paraId="035399A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393A53D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Горбунов Юрий Михайлович</w:t>
            </w:r>
          </w:p>
        </w:tc>
        <w:tc>
          <w:tcPr>
            <w:tcW w:w="737" w:type="dxa"/>
            <w:shd w:val="clear" w:color="auto" w:fill="auto"/>
            <w:vAlign w:val="center"/>
            <w:hideMark/>
          </w:tcPr>
          <w:p w14:paraId="0DB027F9"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w:t>
            </w:r>
          </w:p>
        </w:tc>
        <w:tc>
          <w:tcPr>
            <w:tcW w:w="850" w:type="dxa"/>
            <w:shd w:val="clear" w:color="auto" w:fill="auto"/>
            <w:vAlign w:val="center"/>
            <w:hideMark/>
          </w:tcPr>
          <w:p w14:paraId="39FA280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21 000,00 </w:t>
            </w:r>
          </w:p>
        </w:tc>
        <w:tc>
          <w:tcPr>
            <w:tcW w:w="1603" w:type="dxa"/>
            <w:shd w:val="clear" w:color="auto" w:fill="auto"/>
            <w:vAlign w:val="center"/>
            <w:hideMark/>
          </w:tcPr>
          <w:p w14:paraId="4CDEE46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Горбунов Юрий Михайлович</w:t>
            </w:r>
          </w:p>
        </w:tc>
        <w:tc>
          <w:tcPr>
            <w:tcW w:w="977" w:type="dxa"/>
            <w:shd w:val="clear" w:color="auto" w:fill="auto"/>
            <w:vAlign w:val="center"/>
            <w:hideMark/>
          </w:tcPr>
          <w:p w14:paraId="1DECCB9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Рракетно-космическая авиационная и энергетическая промышленности </w:t>
            </w:r>
          </w:p>
        </w:tc>
        <w:tc>
          <w:tcPr>
            <w:tcW w:w="2666" w:type="dxa"/>
            <w:shd w:val="clear" w:color="auto" w:fill="auto"/>
            <w:vAlign w:val="center"/>
            <w:hideMark/>
          </w:tcPr>
          <w:p w14:paraId="204B0B9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Рентгеновский контроль; </w:t>
            </w:r>
            <w:r w:rsidRPr="00EE32A8">
              <w:rPr>
                <w:rFonts w:ascii="Times New Roman" w:eastAsia="Times New Roman" w:hAnsi="Times New Roman" w:cs="Times New Roman"/>
                <w:color w:val="000000" w:themeColor="text1"/>
                <w:sz w:val="20"/>
                <w:szCs w:val="20"/>
              </w:rPr>
              <w:br w:type="page"/>
              <w:t xml:space="preserve">Ультразвуковой контроль; </w:t>
            </w:r>
            <w:r w:rsidRPr="00EE32A8">
              <w:rPr>
                <w:rFonts w:ascii="Times New Roman" w:eastAsia="Times New Roman" w:hAnsi="Times New Roman" w:cs="Times New Roman"/>
                <w:color w:val="000000" w:themeColor="text1"/>
                <w:sz w:val="20"/>
                <w:szCs w:val="20"/>
              </w:rPr>
              <w:br w:type="page"/>
              <w:t xml:space="preserve">Контроль изоляции; </w:t>
            </w:r>
            <w:r w:rsidRPr="00EE32A8">
              <w:rPr>
                <w:rFonts w:ascii="Times New Roman" w:eastAsia="Times New Roman" w:hAnsi="Times New Roman" w:cs="Times New Roman"/>
                <w:color w:val="000000" w:themeColor="text1"/>
                <w:sz w:val="20"/>
                <w:szCs w:val="20"/>
              </w:rPr>
              <w:br w:type="page"/>
              <w:t xml:space="preserve">Капиллярный контроль; </w:t>
            </w:r>
            <w:r w:rsidRPr="00EE32A8">
              <w:rPr>
                <w:rFonts w:ascii="Times New Roman" w:eastAsia="Times New Roman" w:hAnsi="Times New Roman" w:cs="Times New Roman"/>
                <w:color w:val="000000" w:themeColor="text1"/>
                <w:sz w:val="20"/>
                <w:szCs w:val="20"/>
              </w:rPr>
              <w:br w:type="page"/>
              <w:t xml:space="preserve">Магнитопорошковый метод; </w:t>
            </w:r>
            <w:r w:rsidRPr="00EE32A8">
              <w:rPr>
                <w:rFonts w:ascii="Times New Roman" w:eastAsia="Times New Roman" w:hAnsi="Times New Roman" w:cs="Times New Roman"/>
                <w:color w:val="000000" w:themeColor="text1"/>
                <w:sz w:val="20"/>
                <w:szCs w:val="20"/>
              </w:rPr>
              <w:br w:type="page"/>
              <w:t>Оптико-механический контроль</w:t>
            </w:r>
          </w:p>
        </w:tc>
      </w:tr>
      <w:tr w:rsidR="00CA3097" w:rsidRPr="00EE32A8" w14:paraId="2C16B3D9" w14:textId="77777777" w:rsidTr="00EE32A8">
        <w:trPr>
          <w:trHeight w:val="2016"/>
        </w:trPr>
        <w:tc>
          <w:tcPr>
            <w:tcW w:w="534" w:type="dxa"/>
            <w:shd w:val="clear" w:color="auto" w:fill="auto"/>
            <w:vAlign w:val="center"/>
            <w:hideMark/>
          </w:tcPr>
          <w:p w14:paraId="5522E0D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20</w:t>
            </w:r>
          </w:p>
        </w:tc>
        <w:tc>
          <w:tcPr>
            <w:tcW w:w="1134" w:type="dxa"/>
            <w:shd w:val="clear" w:color="auto" w:fill="auto"/>
            <w:vAlign w:val="center"/>
            <w:hideMark/>
          </w:tcPr>
          <w:p w14:paraId="3619BF8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«НАКС КРЫМ»</w:t>
            </w:r>
          </w:p>
        </w:tc>
        <w:tc>
          <w:tcPr>
            <w:tcW w:w="1134" w:type="dxa"/>
            <w:shd w:val="clear" w:color="auto" w:fill="auto"/>
            <w:vAlign w:val="center"/>
            <w:hideMark/>
          </w:tcPr>
          <w:p w14:paraId="14D562D5"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4" w:history="1">
              <w:r w:rsidR="00C8409A" w:rsidRPr="00EE32A8">
                <w:rPr>
                  <w:rFonts w:ascii="Times New Roman" w:eastAsia="Times New Roman" w:hAnsi="Times New Roman" w:cs="Times New Roman"/>
                  <w:color w:val="000000" w:themeColor="text1"/>
                  <w:sz w:val="20"/>
                  <w:szCs w:val="20"/>
                  <w:u w:val="single"/>
                </w:rPr>
                <w:t>http://naks-crimea.ru/</w:t>
              </w:r>
            </w:hyperlink>
          </w:p>
        </w:tc>
        <w:tc>
          <w:tcPr>
            <w:tcW w:w="2071" w:type="dxa"/>
            <w:shd w:val="clear" w:color="auto" w:fill="auto"/>
            <w:vAlign w:val="center"/>
            <w:hideMark/>
          </w:tcPr>
          <w:p w14:paraId="593D2F1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Аттестация дефектоскопистов, различные виды НК</w:t>
            </w:r>
          </w:p>
        </w:tc>
        <w:tc>
          <w:tcPr>
            <w:tcW w:w="1302" w:type="dxa"/>
            <w:shd w:val="clear" w:color="auto" w:fill="auto"/>
            <w:vAlign w:val="center"/>
            <w:hideMark/>
          </w:tcPr>
          <w:p w14:paraId="1B454C0C"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9102229572</w:t>
            </w:r>
          </w:p>
        </w:tc>
        <w:tc>
          <w:tcPr>
            <w:tcW w:w="1418" w:type="dxa"/>
            <w:shd w:val="clear" w:color="auto" w:fill="auto"/>
            <w:vAlign w:val="center"/>
            <w:hideMark/>
          </w:tcPr>
          <w:p w14:paraId="4C831A0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Симферополь</w:t>
            </w:r>
          </w:p>
        </w:tc>
        <w:tc>
          <w:tcPr>
            <w:tcW w:w="1417" w:type="dxa"/>
            <w:shd w:val="clear" w:color="auto" w:fill="auto"/>
            <w:vAlign w:val="center"/>
            <w:hideMark/>
          </w:tcPr>
          <w:p w14:paraId="5C8AB58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Соброк Рустам Русланович</w:t>
            </w:r>
          </w:p>
        </w:tc>
        <w:tc>
          <w:tcPr>
            <w:tcW w:w="737" w:type="dxa"/>
            <w:shd w:val="clear" w:color="auto" w:fill="auto"/>
            <w:vAlign w:val="center"/>
            <w:hideMark/>
          </w:tcPr>
          <w:p w14:paraId="50627885"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5</w:t>
            </w:r>
          </w:p>
        </w:tc>
        <w:tc>
          <w:tcPr>
            <w:tcW w:w="850" w:type="dxa"/>
            <w:shd w:val="clear" w:color="auto" w:fill="auto"/>
            <w:vAlign w:val="center"/>
            <w:hideMark/>
          </w:tcPr>
          <w:p w14:paraId="6CB671E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19 000,00 </w:t>
            </w:r>
          </w:p>
        </w:tc>
        <w:tc>
          <w:tcPr>
            <w:tcW w:w="1603" w:type="dxa"/>
            <w:shd w:val="clear" w:color="auto" w:fill="auto"/>
            <w:vAlign w:val="center"/>
            <w:hideMark/>
          </w:tcPr>
          <w:p w14:paraId="2E3CF18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Мартюшенко Дмитрий Сергеевич</w:t>
            </w:r>
          </w:p>
        </w:tc>
        <w:tc>
          <w:tcPr>
            <w:tcW w:w="977" w:type="dxa"/>
            <w:shd w:val="clear" w:color="auto" w:fill="auto"/>
            <w:vAlign w:val="center"/>
            <w:hideMark/>
          </w:tcPr>
          <w:p w14:paraId="730B9C7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1F7D7C4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Ультразвуковая дефектоскопия;</w:t>
            </w:r>
            <w:r w:rsidRPr="00EE32A8">
              <w:rPr>
                <w:rFonts w:ascii="Times New Roman" w:eastAsia="Times New Roman" w:hAnsi="Times New Roman" w:cs="Times New Roman"/>
                <w:color w:val="000000" w:themeColor="text1"/>
                <w:sz w:val="20"/>
                <w:szCs w:val="20"/>
              </w:rPr>
              <w:br/>
              <w:t>Ультразвуковая толщинометрия.</w:t>
            </w:r>
            <w:r w:rsidRPr="00EE32A8">
              <w:rPr>
                <w:rFonts w:ascii="Times New Roman" w:eastAsia="Times New Roman" w:hAnsi="Times New Roman" w:cs="Times New Roman"/>
                <w:color w:val="000000" w:themeColor="text1"/>
                <w:sz w:val="20"/>
                <w:szCs w:val="20"/>
              </w:rPr>
              <w:br/>
              <w:t>Капиллярный метод;</w:t>
            </w:r>
            <w:r w:rsidRPr="00EE32A8">
              <w:rPr>
                <w:rFonts w:ascii="Times New Roman" w:eastAsia="Times New Roman" w:hAnsi="Times New Roman" w:cs="Times New Roman"/>
                <w:color w:val="000000" w:themeColor="text1"/>
                <w:sz w:val="20"/>
                <w:szCs w:val="20"/>
              </w:rPr>
              <w:br/>
              <w:t>Метод течеискания.</w:t>
            </w:r>
            <w:r w:rsidRPr="00EE32A8">
              <w:rPr>
                <w:rFonts w:ascii="Times New Roman" w:eastAsia="Times New Roman" w:hAnsi="Times New Roman" w:cs="Times New Roman"/>
                <w:color w:val="000000" w:themeColor="text1"/>
                <w:sz w:val="20"/>
                <w:szCs w:val="20"/>
              </w:rPr>
              <w:br/>
              <w:t>Магнитнопорошковый.</w:t>
            </w:r>
            <w:r w:rsidRPr="00EE32A8">
              <w:rPr>
                <w:rFonts w:ascii="Times New Roman" w:eastAsia="Times New Roman" w:hAnsi="Times New Roman" w:cs="Times New Roman"/>
                <w:color w:val="000000" w:themeColor="text1"/>
                <w:sz w:val="20"/>
                <w:szCs w:val="20"/>
              </w:rPr>
              <w:br/>
              <w:t>ВИК.</w:t>
            </w:r>
            <w:r w:rsidRPr="00EE32A8">
              <w:rPr>
                <w:rFonts w:ascii="Times New Roman" w:eastAsia="Times New Roman" w:hAnsi="Times New Roman" w:cs="Times New Roman"/>
                <w:color w:val="000000" w:themeColor="text1"/>
                <w:sz w:val="20"/>
                <w:szCs w:val="20"/>
              </w:rPr>
              <w:br/>
              <w:t xml:space="preserve">Рентгенографический.  </w:t>
            </w:r>
          </w:p>
        </w:tc>
      </w:tr>
      <w:tr w:rsidR="00CA3097" w:rsidRPr="00EE32A8" w14:paraId="62BE2D55" w14:textId="77777777" w:rsidTr="00EE32A8">
        <w:trPr>
          <w:trHeight w:val="864"/>
        </w:trPr>
        <w:tc>
          <w:tcPr>
            <w:tcW w:w="534" w:type="dxa"/>
            <w:shd w:val="clear" w:color="auto" w:fill="auto"/>
            <w:vAlign w:val="center"/>
            <w:hideMark/>
          </w:tcPr>
          <w:p w14:paraId="7DFE5ACE"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21</w:t>
            </w:r>
          </w:p>
        </w:tc>
        <w:tc>
          <w:tcPr>
            <w:tcW w:w="1134" w:type="dxa"/>
            <w:shd w:val="clear" w:color="auto" w:fill="auto"/>
            <w:vAlign w:val="center"/>
            <w:hideMark/>
          </w:tcPr>
          <w:p w14:paraId="21EE7BE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«АСК-РЕНТГЕН Сибирь»</w:t>
            </w:r>
          </w:p>
        </w:tc>
        <w:tc>
          <w:tcPr>
            <w:tcW w:w="1134" w:type="dxa"/>
            <w:shd w:val="clear" w:color="auto" w:fill="auto"/>
            <w:vAlign w:val="center"/>
            <w:hideMark/>
          </w:tcPr>
          <w:p w14:paraId="551462D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https://sib-ask.ru/o-kompanii</w:t>
            </w:r>
          </w:p>
        </w:tc>
        <w:tc>
          <w:tcPr>
            <w:tcW w:w="2071" w:type="dxa"/>
            <w:shd w:val="clear" w:color="auto" w:fill="auto"/>
            <w:vAlign w:val="center"/>
            <w:hideMark/>
          </w:tcPr>
          <w:p w14:paraId="0A210A6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НК</w:t>
            </w:r>
          </w:p>
        </w:tc>
        <w:tc>
          <w:tcPr>
            <w:tcW w:w="1302" w:type="dxa"/>
            <w:shd w:val="clear" w:color="auto" w:fill="auto"/>
            <w:vAlign w:val="center"/>
            <w:hideMark/>
          </w:tcPr>
          <w:p w14:paraId="3099F18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5406709157</w:t>
            </w:r>
          </w:p>
        </w:tc>
        <w:tc>
          <w:tcPr>
            <w:tcW w:w="1418" w:type="dxa"/>
            <w:shd w:val="clear" w:color="auto" w:fill="auto"/>
            <w:vAlign w:val="center"/>
            <w:hideMark/>
          </w:tcPr>
          <w:p w14:paraId="1CD2D00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Новосибирск</w:t>
            </w:r>
          </w:p>
        </w:tc>
        <w:tc>
          <w:tcPr>
            <w:tcW w:w="1417" w:type="dxa"/>
            <w:shd w:val="clear" w:color="auto" w:fill="auto"/>
            <w:vAlign w:val="center"/>
            <w:hideMark/>
          </w:tcPr>
          <w:p w14:paraId="5E82B70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Сулуянов Владимир Григорьевич</w:t>
            </w:r>
          </w:p>
        </w:tc>
        <w:tc>
          <w:tcPr>
            <w:tcW w:w="737" w:type="dxa"/>
            <w:shd w:val="clear" w:color="auto" w:fill="auto"/>
            <w:vAlign w:val="center"/>
            <w:hideMark/>
          </w:tcPr>
          <w:p w14:paraId="57B3E99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w:t>
            </w:r>
          </w:p>
        </w:tc>
        <w:tc>
          <w:tcPr>
            <w:tcW w:w="850" w:type="dxa"/>
            <w:shd w:val="clear" w:color="auto" w:fill="auto"/>
            <w:vAlign w:val="center"/>
            <w:hideMark/>
          </w:tcPr>
          <w:p w14:paraId="2C146D1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18 000,00 </w:t>
            </w:r>
          </w:p>
        </w:tc>
        <w:tc>
          <w:tcPr>
            <w:tcW w:w="1603" w:type="dxa"/>
            <w:shd w:val="clear" w:color="auto" w:fill="auto"/>
            <w:vAlign w:val="center"/>
            <w:hideMark/>
          </w:tcPr>
          <w:p w14:paraId="26A8F5A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"Аск-Рентген"; Сулуянов Владимир Григорьевич</w:t>
            </w:r>
          </w:p>
        </w:tc>
        <w:tc>
          <w:tcPr>
            <w:tcW w:w="977" w:type="dxa"/>
            <w:shd w:val="clear" w:color="auto" w:fill="auto"/>
            <w:vAlign w:val="center"/>
            <w:hideMark/>
          </w:tcPr>
          <w:p w14:paraId="3AE4BE4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746506A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r>
      <w:tr w:rsidR="00CA3097" w:rsidRPr="00EE32A8" w14:paraId="32E7F741" w14:textId="77777777" w:rsidTr="00EE32A8">
        <w:trPr>
          <w:trHeight w:val="3168"/>
        </w:trPr>
        <w:tc>
          <w:tcPr>
            <w:tcW w:w="534" w:type="dxa"/>
            <w:shd w:val="clear" w:color="auto" w:fill="auto"/>
            <w:vAlign w:val="center"/>
            <w:hideMark/>
          </w:tcPr>
          <w:p w14:paraId="34DDF3EA"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22</w:t>
            </w:r>
          </w:p>
        </w:tc>
        <w:tc>
          <w:tcPr>
            <w:tcW w:w="1134" w:type="dxa"/>
            <w:shd w:val="clear" w:color="auto" w:fill="auto"/>
            <w:vAlign w:val="center"/>
            <w:hideMark/>
          </w:tcPr>
          <w:p w14:paraId="41E3304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«Экспертиза Диагностика Сервис»</w:t>
            </w:r>
          </w:p>
        </w:tc>
        <w:tc>
          <w:tcPr>
            <w:tcW w:w="1134" w:type="dxa"/>
            <w:shd w:val="clear" w:color="auto" w:fill="auto"/>
            <w:vAlign w:val="center"/>
            <w:hideMark/>
          </w:tcPr>
          <w:p w14:paraId="43BFC638"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5" w:history="1">
              <w:r w:rsidR="00C8409A" w:rsidRPr="00EE32A8">
                <w:rPr>
                  <w:rFonts w:ascii="Times New Roman" w:eastAsia="Times New Roman" w:hAnsi="Times New Roman" w:cs="Times New Roman"/>
                  <w:color w:val="000000" w:themeColor="text1"/>
                  <w:sz w:val="20"/>
                  <w:szCs w:val="20"/>
                  <w:u w:val="single"/>
                </w:rPr>
                <w:t>http://www.edsural.ru/services.html</w:t>
              </w:r>
            </w:hyperlink>
          </w:p>
        </w:tc>
        <w:tc>
          <w:tcPr>
            <w:tcW w:w="2071" w:type="dxa"/>
            <w:shd w:val="clear" w:color="auto" w:fill="auto"/>
            <w:vAlign w:val="center"/>
            <w:hideMark/>
          </w:tcPr>
          <w:p w14:paraId="2F24358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Экспертиза промышленной безопасности; Различные виды НК</w:t>
            </w:r>
          </w:p>
        </w:tc>
        <w:tc>
          <w:tcPr>
            <w:tcW w:w="1302" w:type="dxa"/>
            <w:shd w:val="clear" w:color="auto" w:fill="auto"/>
            <w:vAlign w:val="center"/>
            <w:hideMark/>
          </w:tcPr>
          <w:p w14:paraId="1B272895"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7453203450</w:t>
            </w:r>
          </w:p>
        </w:tc>
        <w:tc>
          <w:tcPr>
            <w:tcW w:w="1418" w:type="dxa"/>
            <w:shd w:val="clear" w:color="auto" w:fill="auto"/>
            <w:vAlign w:val="center"/>
            <w:hideMark/>
          </w:tcPr>
          <w:p w14:paraId="484CA51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Челябинск</w:t>
            </w:r>
          </w:p>
        </w:tc>
        <w:tc>
          <w:tcPr>
            <w:tcW w:w="1417" w:type="dxa"/>
            <w:shd w:val="clear" w:color="auto" w:fill="auto"/>
            <w:vAlign w:val="center"/>
            <w:hideMark/>
          </w:tcPr>
          <w:p w14:paraId="3F66F9D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Жуков Евгений Александрович</w:t>
            </w:r>
          </w:p>
        </w:tc>
        <w:tc>
          <w:tcPr>
            <w:tcW w:w="737" w:type="dxa"/>
            <w:shd w:val="clear" w:color="auto" w:fill="auto"/>
            <w:vAlign w:val="center"/>
            <w:hideMark/>
          </w:tcPr>
          <w:p w14:paraId="6C8C7331"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5</w:t>
            </w:r>
          </w:p>
        </w:tc>
        <w:tc>
          <w:tcPr>
            <w:tcW w:w="850" w:type="dxa"/>
            <w:shd w:val="clear" w:color="auto" w:fill="auto"/>
            <w:vAlign w:val="center"/>
            <w:hideMark/>
          </w:tcPr>
          <w:p w14:paraId="632C0BD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12 000,00 </w:t>
            </w:r>
          </w:p>
        </w:tc>
        <w:tc>
          <w:tcPr>
            <w:tcW w:w="1603" w:type="dxa"/>
            <w:shd w:val="clear" w:color="auto" w:fill="auto"/>
            <w:vAlign w:val="center"/>
            <w:hideMark/>
          </w:tcPr>
          <w:p w14:paraId="2BCE5C3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Жуков Михаил Александрович</w:t>
            </w:r>
          </w:p>
        </w:tc>
        <w:tc>
          <w:tcPr>
            <w:tcW w:w="977" w:type="dxa"/>
            <w:shd w:val="clear" w:color="auto" w:fill="auto"/>
            <w:vAlign w:val="center"/>
            <w:hideMark/>
          </w:tcPr>
          <w:p w14:paraId="26B49D8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Строительные компании </w:t>
            </w:r>
          </w:p>
        </w:tc>
        <w:tc>
          <w:tcPr>
            <w:tcW w:w="2666" w:type="dxa"/>
            <w:shd w:val="clear" w:color="auto" w:fill="auto"/>
            <w:vAlign w:val="center"/>
            <w:hideMark/>
          </w:tcPr>
          <w:p w14:paraId="7A0BD49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визуальный и измерительный;</w:t>
            </w:r>
            <w:r w:rsidRPr="00EE32A8">
              <w:rPr>
                <w:rFonts w:ascii="Times New Roman" w:eastAsia="Times New Roman" w:hAnsi="Times New Roman" w:cs="Times New Roman"/>
                <w:color w:val="000000" w:themeColor="text1"/>
                <w:sz w:val="20"/>
                <w:szCs w:val="20"/>
              </w:rPr>
              <w:br/>
              <w:t>радиографический;</w:t>
            </w:r>
            <w:r w:rsidRPr="00EE32A8">
              <w:rPr>
                <w:rFonts w:ascii="Times New Roman" w:eastAsia="Times New Roman" w:hAnsi="Times New Roman" w:cs="Times New Roman"/>
                <w:color w:val="000000" w:themeColor="text1"/>
                <w:sz w:val="20"/>
                <w:szCs w:val="20"/>
              </w:rPr>
              <w:br/>
              <w:t>ультразвуковой;</w:t>
            </w:r>
            <w:r w:rsidRPr="00EE32A8">
              <w:rPr>
                <w:rFonts w:ascii="Times New Roman" w:eastAsia="Times New Roman" w:hAnsi="Times New Roman" w:cs="Times New Roman"/>
                <w:color w:val="000000" w:themeColor="text1"/>
                <w:sz w:val="20"/>
                <w:szCs w:val="20"/>
              </w:rPr>
              <w:br/>
              <w:t>капиллярный;</w:t>
            </w:r>
            <w:r w:rsidRPr="00EE32A8">
              <w:rPr>
                <w:rFonts w:ascii="Times New Roman" w:eastAsia="Times New Roman" w:hAnsi="Times New Roman" w:cs="Times New Roman"/>
                <w:color w:val="000000" w:themeColor="text1"/>
                <w:sz w:val="20"/>
                <w:szCs w:val="20"/>
              </w:rPr>
              <w:br/>
              <w:t>магнитопорошковый;</w:t>
            </w:r>
            <w:r w:rsidRPr="00EE32A8">
              <w:rPr>
                <w:rFonts w:ascii="Times New Roman" w:eastAsia="Times New Roman" w:hAnsi="Times New Roman" w:cs="Times New Roman"/>
                <w:color w:val="000000" w:themeColor="text1"/>
                <w:sz w:val="20"/>
                <w:szCs w:val="20"/>
              </w:rPr>
              <w:br/>
              <w:t>вихретоковый;</w:t>
            </w:r>
            <w:r w:rsidRPr="00EE32A8">
              <w:rPr>
                <w:rFonts w:ascii="Times New Roman" w:eastAsia="Times New Roman" w:hAnsi="Times New Roman" w:cs="Times New Roman"/>
                <w:color w:val="000000" w:themeColor="text1"/>
                <w:sz w:val="20"/>
                <w:szCs w:val="20"/>
              </w:rPr>
              <w:br/>
              <w:t>Акустический (ультразвуковая дефектоскопия, ультразвуковая толщинометрия);</w:t>
            </w:r>
            <w:r w:rsidRPr="00EE32A8">
              <w:rPr>
                <w:rFonts w:ascii="Times New Roman" w:eastAsia="Times New Roman" w:hAnsi="Times New Roman" w:cs="Times New Roman"/>
                <w:color w:val="000000" w:themeColor="text1"/>
                <w:sz w:val="20"/>
                <w:szCs w:val="20"/>
              </w:rPr>
              <w:br/>
              <w:t>Магнитный (магнитопорошковый);</w:t>
            </w:r>
            <w:r w:rsidRPr="00EE32A8">
              <w:rPr>
                <w:rFonts w:ascii="Times New Roman" w:eastAsia="Times New Roman" w:hAnsi="Times New Roman" w:cs="Times New Roman"/>
                <w:color w:val="000000" w:themeColor="text1"/>
                <w:sz w:val="20"/>
                <w:szCs w:val="20"/>
              </w:rPr>
              <w:br/>
              <w:t>Визуальный и измерительный.</w:t>
            </w:r>
          </w:p>
        </w:tc>
      </w:tr>
      <w:tr w:rsidR="00CA3097" w:rsidRPr="00EE32A8" w14:paraId="7622C444" w14:textId="77777777" w:rsidTr="00EE32A8">
        <w:trPr>
          <w:trHeight w:val="1440"/>
        </w:trPr>
        <w:tc>
          <w:tcPr>
            <w:tcW w:w="534" w:type="dxa"/>
            <w:shd w:val="clear" w:color="auto" w:fill="auto"/>
            <w:vAlign w:val="center"/>
            <w:hideMark/>
          </w:tcPr>
          <w:p w14:paraId="08055441"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23</w:t>
            </w:r>
          </w:p>
        </w:tc>
        <w:tc>
          <w:tcPr>
            <w:tcW w:w="1134" w:type="dxa"/>
            <w:shd w:val="clear" w:color="auto" w:fill="auto"/>
            <w:vAlign w:val="center"/>
            <w:hideMark/>
          </w:tcPr>
          <w:p w14:paraId="4F7DFAB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ПКФ«ПромТехСервис»</w:t>
            </w:r>
          </w:p>
        </w:tc>
        <w:tc>
          <w:tcPr>
            <w:tcW w:w="1134" w:type="dxa"/>
            <w:shd w:val="clear" w:color="auto" w:fill="auto"/>
            <w:vAlign w:val="center"/>
            <w:hideMark/>
          </w:tcPr>
          <w:p w14:paraId="2F07DB54"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6" w:history="1">
              <w:r w:rsidR="00C8409A" w:rsidRPr="00EE32A8">
                <w:rPr>
                  <w:rFonts w:ascii="Times New Roman" w:eastAsia="Times New Roman" w:hAnsi="Times New Roman" w:cs="Times New Roman"/>
                  <w:color w:val="000000" w:themeColor="text1"/>
                  <w:sz w:val="20"/>
                  <w:szCs w:val="20"/>
                  <w:u w:val="single"/>
                </w:rPr>
                <w:t>https://ptstmn.ru/flaw-detection.html</w:t>
              </w:r>
            </w:hyperlink>
          </w:p>
        </w:tc>
        <w:tc>
          <w:tcPr>
            <w:tcW w:w="2071" w:type="dxa"/>
            <w:shd w:val="clear" w:color="auto" w:fill="auto"/>
            <w:vAlign w:val="center"/>
            <w:hideMark/>
          </w:tcPr>
          <w:p w14:paraId="5B75FCB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Различные виды НК</w:t>
            </w:r>
          </w:p>
        </w:tc>
        <w:tc>
          <w:tcPr>
            <w:tcW w:w="1302" w:type="dxa"/>
            <w:shd w:val="clear" w:color="auto" w:fill="auto"/>
            <w:vAlign w:val="center"/>
            <w:hideMark/>
          </w:tcPr>
          <w:p w14:paraId="586D7C41"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7203302666</w:t>
            </w:r>
          </w:p>
        </w:tc>
        <w:tc>
          <w:tcPr>
            <w:tcW w:w="1418" w:type="dxa"/>
            <w:shd w:val="clear" w:color="auto" w:fill="auto"/>
            <w:vAlign w:val="center"/>
            <w:hideMark/>
          </w:tcPr>
          <w:p w14:paraId="7B44C02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Тюмень</w:t>
            </w:r>
          </w:p>
        </w:tc>
        <w:tc>
          <w:tcPr>
            <w:tcW w:w="1417" w:type="dxa"/>
            <w:shd w:val="clear" w:color="auto" w:fill="auto"/>
            <w:vAlign w:val="center"/>
            <w:hideMark/>
          </w:tcPr>
          <w:p w14:paraId="178C594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Аксентьев Владимир Егорович</w:t>
            </w:r>
          </w:p>
        </w:tc>
        <w:tc>
          <w:tcPr>
            <w:tcW w:w="737" w:type="dxa"/>
            <w:shd w:val="clear" w:color="auto" w:fill="auto"/>
            <w:vAlign w:val="center"/>
            <w:hideMark/>
          </w:tcPr>
          <w:p w14:paraId="7E49F326"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w:t>
            </w:r>
          </w:p>
        </w:tc>
        <w:tc>
          <w:tcPr>
            <w:tcW w:w="850" w:type="dxa"/>
            <w:shd w:val="clear" w:color="auto" w:fill="auto"/>
            <w:vAlign w:val="center"/>
            <w:hideMark/>
          </w:tcPr>
          <w:p w14:paraId="7601EA6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11 000,00 </w:t>
            </w:r>
          </w:p>
        </w:tc>
        <w:tc>
          <w:tcPr>
            <w:tcW w:w="1603" w:type="dxa"/>
            <w:shd w:val="clear" w:color="auto" w:fill="auto"/>
            <w:vAlign w:val="center"/>
            <w:hideMark/>
          </w:tcPr>
          <w:p w14:paraId="428A0C9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Аксентьев Владимир Егорович; Аксентьев Илья Владимирович</w:t>
            </w:r>
          </w:p>
        </w:tc>
        <w:tc>
          <w:tcPr>
            <w:tcW w:w="977" w:type="dxa"/>
            <w:shd w:val="clear" w:color="auto" w:fill="auto"/>
            <w:vAlign w:val="center"/>
            <w:hideMark/>
          </w:tcPr>
          <w:p w14:paraId="4512E0D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004870F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Визуально-измерительный контроль</w:t>
            </w:r>
            <w:r w:rsidRPr="00EE32A8">
              <w:rPr>
                <w:rFonts w:ascii="Times New Roman" w:eastAsia="Times New Roman" w:hAnsi="Times New Roman" w:cs="Times New Roman"/>
                <w:color w:val="000000" w:themeColor="text1"/>
                <w:sz w:val="20"/>
                <w:szCs w:val="20"/>
              </w:rPr>
              <w:br/>
              <w:t>Магнитный контроль</w:t>
            </w:r>
            <w:r w:rsidRPr="00EE32A8">
              <w:rPr>
                <w:rFonts w:ascii="Times New Roman" w:eastAsia="Times New Roman" w:hAnsi="Times New Roman" w:cs="Times New Roman"/>
                <w:color w:val="000000" w:themeColor="text1"/>
                <w:sz w:val="20"/>
                <w:szCs w:val="20"/>
              </w:rPr>
              <w:br/>
              <w:t>Ультразвуковой контроль</w:t>
            </w:r>
            <w:r w:rsidRPr="00EE32A8">
              <w:rPr>
                <w:rFonts w:ascii="Times New Roman" w:eastAsia="Times New Roman" w:hAnsi="Times New Roman" w:cs="Times New Roman"/>
                <w:color w:val="000000" w:themeColor="text1"/>
                <w:sz w:val="20"/>
                <w:szCs w:val="20"/>
              </w:rPr>
              <w:br/>
              <w:t>Контроль проникающими веществами–капиллярная дефектоскопия</w:t>
            </w:r>
          </w:p>
        </w:tc>
      </w:tr>
      <w:tr w:rsidR="00CA3097" w:rsidRPr="00EE32A8" w14:paraId="415F6AF9" w14:textId="77777777" w:rsidTr="00EE32A8">
        <w:trPr>
          <w:trHeight w:val="1440"/>
        </w:trPr>
        <w:tc>
          <w:tcPr>
            <w:tcW w:w="534" w:type="dxa"/>
            <w:shd w:val="clear" w:color="auto" w:fill="auto"/>
            <w:vAlign w:val="center"/>
            <w:hideMark/>
          </w:tcPr>
          <w:p w14:paraId="2ED04D4E"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24</w:t>
            </w:r>
          </w:p>
        </w:tc>
        <w:tc>
          <w:tcPr>
            <w:tcW w:w="1134" w:type="dxa"/>
            <w:shd w:val="clear" w:color="auto" w:fill="auto"/>
            <w:vAlign w:val="center"/>
            <w:hideMark/>
          </w:tcPr>
          <w:p w14:paraId="0832811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«Технопром»</w:t>
            </w:r>
          </w:p>
        </w:tc>
        <w:tc>
          <w:tcPr>
            <w:tcW w:w="1134" w:type="dxa"/>
            <w:shd w:val="clear" w:color="auto" w:fill="auto"/>
            <w:vAlign w:val="center"/>
            <w:hideMark/>
          </w:tcPr>
          <w:p w14:paraId="148EAAA5"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7" w:history="1">
              <w:r w:rsidR="00C8409A" w:rsidRPr="00EE32A8">
                <w:rPr>
                  <w:rFonts w:ascii="Times New Roman" w:eastAsia="Times New Roman" w:hAnsi="Times New Roman" w:cs="Times New Roman"/>
                  <w:color w:val="000000" w:themeColor="text1"/>
                  <w:sz w:val="20"/>
                  <w:szCs w:val="20"/>
                  <w:u w:val="single"/>
                </w:rPr>
                <w:t>http://www.texnoprom.com/</w:t>
              </w:r>
            </w:hyperlink>
          </w:p>
        </w:tc>
        <w:tc>
          <w:tcPr>
            <w:tcW w:w="2071" w:type="dxa"/>
            <w:shd w:val="clear" w:color="auto" w:fill="auto"/>
            <w:vAlign w:val="center"/>
            <w:hideMark/>
          </w:tcPr>
          <w:p w14:paraId="40352F45"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электрохимической защиты трубопроводов и металлических конструкций от коррозии.</w:t>
            </w:r>
          </w:p>
        </w:tc>
        <w:tc>
          <w:tcPr>
            <w:tcW w:w="1302" w:type="dxa"/>
            <w:shd w:val="clear" w:color="auto" w:fill="auto"/>
            <w:vAlign w:val="center"/>
            <w:hideMark/>
          </w:tcPr>
          <w:p w14:paraId="53632DCD"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6312187838</w:t>
            </w:r>
          </w:p>
        </w:tc>
        <w:tc>
          <w:tcPr>
            <w:tcW w:w="1418" w:type="dxa"/>
            <w:shd w:val="clear" w:color="auto" w:fill="auto"/>
            <w:vAlign w:val="center"/>
            <w:hideMark/>
          </w:tcPr>
          <w:p w14:paraId="1EE0F31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Самара</w:t>
            </w:r>
          </w:p>
        </w:tc>
        <w:tc>
          <w:tcPr>
            <w:tcW w:w="1417" w:type="dxa"/>
            <w:shd w:val="clear" w:color="auto" w:fill="auto"/>
            <w:vAlign w:val="center"/>
            <w:hideMark/>
          </w:tcPr>
          <w:p w14:paraId="36DB204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Колесникова Юлия Михайловна</w:t>
            </w:r>
          </w:p>
        </w:tc>
        <w:tc>
          <w:tcPr>
            <w:tcW w:w="737" w:type="dxa"/>
            <w:shd w:val="clear" w:color="auto" w:fill="auto"/>
            <w:vAlign w:val="center"/>
            <w:hideMark/>
          </w:tcPr>
          <w:p w14:paraId="0F72635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w:t>
            </w:r>
          </w:p>
        </w:tc>
        <w:tc>
          <w:tcPr>
            <w:tcW w:w="850" w:type="dxa"/>
            <w:shd w:val="clear" w:color="auto" w:fill="auto"/>
            <w:vAlign w:val="center"/>
            <w:hideMark/>
          </w:tcPr>
          <w:p w14:paraId="3258E94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9 800,00 </w:t>
            </w:r>
          </w:p>
        </w:tc>
        <w:tc>
          <w:tcPr>
            <w:tcW w:w="1603" w:type="dxa"/>
            <w:shd w:val="clear" w:color="auto" w:fill="auto"/>
            <w:vAlign w:val="center"/>
            <w:hideMark/>
          </w:tcPr>
          <w:p w14:paraId="17F9196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Колесникова Юлия Михайловна</w:t>
            </w:r>
          </w:p>
        </w:tc>
        <w:tc>
          <w:tcPr>
            <w:tcW w:w="977" w:type="dxa"/>
            <w:shd w:val="clear" w:color="auto" w:fill="auto"/>
            <w:vAlign w:val="center"/>
            <w:hideMark/>
          </w:tcPr>
          <w:p w14:paraId="4A4FBC5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6FF9131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r>
      <w:tr w:rsidR="00CA3097" w:rsidRPr="00EE32A8" w14:paraId="013DE0B8" w14:textId="77777777" w:rsidTr="00EE32A8">
        <w:trPr>
          <w:trHeight w:val="864"/>
        </w:trPr>
        <w:tc>
          <w:tcPr>
            <w:tcW w:w="534" w:type="dxa"/>
            <w:shd w:val="clear" w:color="auto" w:fill="auto"/>
            <w:vAlign w:val="center"/>
            <w:hideMark/>
          </w:tcPr>
          <w:p w14:paraId="04979CB7"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25</w:t>
            </w:r>
          </w:p>
        </w:tc>
        <w:tc>
          <w:tcPr>
            <w:tcW w:w="1134" w:type="dxa"/>
            <w:shd w:val="clear" w:color="auto" w:fill="auto"/>
            <w:vAlign w:val="center"/>
            <w:hideMark/>
          </w:tcPr>
          <w:p w14:paraId="4763CC2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«Железнодорожная компания «ТЕРРА»</w:t>
            </w:r>
          </w:p>
        </w:tc>
        <w:tc>
          <w:tcPr>
            <w:tcW w:w="1134" w:type="dxa"/>
            <w:shd w:val="clear" w:color="auto" w:fill="auto"/>
            <w:vAlign w:val="center"/>
            <w:hideMark/>
          </w:tcPr>
          <w:p w14:paraId="5A9CE749"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8" w:history="1">
              <w:r w:rsidR="00C8409A" w:rsidRPr="00EE32A8">
                <w:rPr>
                  <w:rFonts w:ascii="Times New Roman" w:eastAsia="Times New Roman" w:hAnsi="Times New Roman" w:cs="Times New Roman"/>
                  <w:color w:val="000000" w:themeColor="text1"/>
                  <w:sz w:val="20"/>
                  <w:szCs w:val="20"/>
                  <w:u w:val="single"/>
                </w:rPr>
                <w:t>http://terra96.ru/article/6</w:t>
              </w:r>
            </w:hyperlink>
          </w:p>
        </w:tc>
        <w:tc>
          <w:tcPr>
            <w:tcW w:w="2071" w:type="dxa"/>
            <w:shd w:val="clear" w:color="auto" w:fill="auto"/>
            <w:vAlign w:val="center"/>
            <w:hideMark/>
          </w:tcPr>
          <w:p w14:paraId="5061CEE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Строительство жд путей</w:t>
            </w:r>
          </w:p>
        </w:tc>
        <w:tc>
          <w:tcPr>
            <w:tcW w:w="1302" w:type="dxa"/>
            <w:shd w:val="clear" w:color="auto" w:fill="auto"/>
            <w:vAlign w:val="center"/>
            <w:hideMark/>
          </w:tcPr>
          <w:p w14:paraId="534B8FFE"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6658432434</w:t>
            </w:r>
          </w:p>
        </w:tc>
        <w:tc>
          <w:tcPr>
            <w:tcW w:w="1418" w:type="dxa"/>
            <w:shd w:val="clear" w:color="auto" w:fill="auto"/>
            <w:vAlign w:val="center"/>
            <w:hideMark/>
          </w:tcPr>
          <w:p w14:paraId="14DFEAD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Екатеринбург</w:t>
            </w:r>
          </w:p>
        </w:tc>
        <w:tc>
          <w:tcPr>
            <w:tcW w:w="1417" w:type="dxa"/>
            <w:shd w:val="clear" w:color="auto" w:fill="auto"/>
            <w:vAlign w:val="center"/>
            <w:hideMark/>
          </w:tcPr>
          <w:p w14:paraId="6D407B8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Косенков Сергей Владимирович</w:t>
            </w:r>
          </w:p>
        </w:tc>
        <w:tc>
          <w:tcPr>
            <w:tcW w:w="737" w:type="dxa"/>
            <w:shd w:val="clear" w:color="auto" w:fill="auto"/>
            <w:vAlign w:val="center"/>
            <w:hideMark/>
          </w:tcPr>
          <w:p w14:paraId="5DD043A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w:t>
            </w:r>
          </w:p>
        </w:tc>
        <w:tc>
          <w:tcPr>
            <w:tcW w:w="850" w:type="dxa"/>
            <w:shd w:val="clear" w:color="auto" w:fill="auto"/>
            <w:vAlign w:val="center"/>
            <w:hideMark/>
          </w:tcPr>
          <w:p w14:paraId="19BF8A4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9 500,00 </w:t>
            </w:r>
          </w:p>
        </w:tc>
        <w:tc>
          <w:tcPr>
            <w:tcW w:w="1603" w:type="dxa"/>
            <w:shd w:val="clear" w:color="auto" w:fill="auto"/>
            <w:vAlign w:val="center"/>
            <w:hideMark/>
          </w:tcPr>
          <w:p w14:paraId="642872E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Косенков Сергей Владимирович</w:t>
            </w:r>
          </w:p>
        </w:tc>
        <w:tc>
          <w:tcPr>
            <w:tcW w:w="977" w:type="dxa"/>
            <w:shd w:val="clear" w:color="auto" w:fill="auto"/>
            <w:vAlign w:val="center"/>
            <w:hideMark/>
          </w:tcPr>
          <w:p w14:paraId="7ECCC8B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РЖД, Металлургия </w:t>
            </w:r>
          </w:p>
        </w:tc>
        <w:tc>
          <w:tcPr>
            <w:tcW w:w="2666" w:type="dxa"/>
            <w:shd w:val="clear" w:color="auto" w:fill="auto"/>
            <w:vAlign w:val="center"/>
            <w:hideMark/>
          </w:tcPr>
          <w:p w14:paraId="113D8C5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дефектоскопия рельсов ж.д. пути</w:t>
            </w:r>
          </w:p>
        </w:tc>
      </w:tr>
      <w:tr w:rsidR="00CA3097" w:rsidRPr="00EE32A8" w14:paraId="1D097ADE" w14:textId="77777777" w:rsidTr="00EE32A8">
        <w:trPr>
          <w:trHeight w:val="2304"/>
        </w:trPr>
        <w:tc>
          <w:tcPr>
            <w:tcW w:w="534" w:type="dxa"/>
            <w:shd w:val="clear" w:color="auto" w:fill="auto"/>
            <w:vAlign w:val="center"/>
            <w:hideMark/>
          </w:tcPr>
          <w:p w14:paraId="3DE290AA"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26</w:t>
            </w:r>
          </w:p>
        </w:tc>
        <w:tc>
          <w:tcPr>
            <w:tcW w:w="1134" w:type="dxa"/>
            <w:shd w:val="clear" w:color="auto" w:fill="auto"/>
            <w:vAlign w:val="center"/>
            <w:hideMark/>
          </w:tcPr>
          <w:p w14:paraId="37D4AED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«Югорское отделение экспертизы» / Ugra Expert</w:t>
            </w:r>
          </w:p>
        </w:tc>
        <w:tc>
          <w:tcPr>
            <w:tcW w:w="1134" w:type="dxa"/>
            <w:shd w:val="clear" w:color="auto" w:fill="auto"/>
            <w:vAlign w:val="center"/>
            <w:hideMark/>
          </w:tcPr>
          <w:p w14:paraId="75442E51"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69" w:history="1">
              <w:r w:rsidR="00C8409A" w:rsidRPr="00EE32A8">
                <w:rPr>
                  <w:rFonts w:ascii="Times New Roman" w:eastAsia="Times New Roman" w:hAnsi="Times New Roman" w:cs="Times New Roman"/>
                  <w:color w:val="000000" w:themeColor="text1"/>
                  <w:sz w:val="20"/>
                  <w:szCs w:val="20"/>
                  <w:u w:val="single"/>
                </w:rPr>
                <w:t>https://ugra-expert.ru/laboratoria</w:t>
              </w:r>
            </w:hyperlink>
          </w:p>
        </w:tc>
        <w:tc>
          <w:tcPr>
            <w:tcW w:w="2071" w:type="dxa"/>
            <w:shd w:val="clear" w:color="auto" w:fill="auto"/>
            <w:vAlign w:val="center"/>
            <w:hideMark/>
          </w:tcPr>
          <w:p w14:paraId="53B1CCD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Экспертиза промышленной безопасности; Различные виды НК</w:t>
            </w:r>
          </w:p>
        </w:tc>
        <w:tc>
          <w:tcPr>
            <w:tcW w:w="1302" w:type="dxa"/>
            <w:shd w:val="clear" w:color="auto" w:fill="auto"/>
            <w:vAlign w:val="center"/>
            <w:hideMark/>
          </w:tcPr>
          <w:p w14:paraId="670B3D46"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3329026819</w:t>
            </w:r>
          </w:p>
        </w:tc>
        <w:tc>
          <w:tcPr>
            <w:tcW w:w="1418" w:type="dxa"/>
            <w:shd w:val="clear" w:color="auto" w:fill="auto"/>
            <w:vAlign w:val="center"/>
            <w:hideMark/>
          </w:tcPr>
          <w:p w14:paraId="353A8DF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Владимир</w:t>
            </w:r>
          </w:p>
        </w:tc>
        <w:tc>
          <w:tcPr>
            <w:tcW w:w="1417" w:type="dxa"/>
            <w:shd w:val="clear" w:color="auto" w:fill="auto"/>
            <w:vAlign w:val="center"/>
            <w:hideMark/>
          </w:tcPr>
          <w:p w14:paraId="2265B11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Казаков Сергей Валентинович</w:t>
            </w:r>
          </w:p>
        </w:tc>
        <w:tc>
          <w:tcPr>
            <w:tcW w:w="737" w:type="dxa"/>
            <w:shd w:val="clear" w:color="auto" w:fill="auto"/>
            <w:vAlign w:val="center"/>
            <w:hideMark/>
          </w:tcPr>
          <w:p w14:paraId="3246E60B"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w:t>
            </w:r>
          </w:p>
        </w:tc>
        <w:tc>
          <w:tcPr>
            <w:tcW w:w="850" w:type="dxa"/>
            <w:shd w:val="clear" w:color="auto" w:fill="auto"/>
            <w:vAlign w:val="center"/>
            <w:hideMark/>
          </w:tcPr>
          <w:p w14:paraId="64F3FA0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6 300,00 </w:t>
            </w:r>
          </w:p>
        </w:tc>
        <w:tc>
          <w:tcPr>
            <w:tcW w:w="1603" w:type="dxa"/>
            <w:shd w:val="clear" w:color="auto" w:fill="auto"/>
            <w:vAlign w:val="center"/>
            <w:hideMark/>
          </w:tcPr>
          <w:p w14:paraId="7ECCBE8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Скворцов Альберт Анатольевич; Казаков Сергей Валентинович</w:t>
            </w:r>
          </w:p>
        </w:tc>
        <w:tc>
          <w:tcPr>
            <w:tcW w:w="977" w:type="dxa"/>
            <w:shd w:val="clear" w:color="auto" w:fill="auto"/>
            <w:vAlign w:val="center"/>
            <w:hideMark/>
          </w:tcPr>
          <w:p w14:paraId="0FB734C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026FFB5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визуальный и измерительный; </w:t>
            </w:r>
            <w:r w:rsidRPr="00EE32A8">
              <w:rPr>
                <w:rFonts w:ascii="Times New Roman" w:eastAsia="Times New Roman" w:hAnsi="Times New Roman" w:cs="Times New Roman"/>
                <w:color w:val="000000" w:themeColor="text1"/>
                <w:sz w:val="20"/>
                <w:szCs w:val="20"/>
              </w:rPr>
              <w:br/>
              <w:t xml:space="preserve">- ультразвуковой; </w:t>
            </w:r>
            <w:r w:rsidRPr="00EE32A8">
              <w:rPr>
                <w:rFonts w:ascii="Times New Roman" w:eastAsia="Times New Roman" w:hAnsi="Times New Roman" w:cs="Times New Roman"/>
                <w:color w:val="000000" w:themeColor="text1"/>
                <w:sz w:val="20"/>
                <w:szCs w:val="20"/>
              </w:rPr>
              <w:br/>
              <w:t xml:space="preserve">- капиллярный (проникающими веществами); </w:t>
            </w:r>
            <w:r w:rsidRPr="00EE32A8">
              <w:rPr>
                <w:rFonts w:ascii="Times New Roman" w:eastAsia="Times New Roman" w:hAnsi="Times New Roman" w:cs="Times New Roman"/>
                <w:color w:val="000000" w:themeColor="text1"/>
                <w:sz w:val="20"/>
                <w:szCs w:val="20"/>
              </w:rPr>
              <w:br/>
              <w:t xml:space="preserve">- вихретоковый; </w:t>
            </w:r>
            <w:r w:rsidRPr="00EE32A8">
              <w:rPr>
                <w:rFonts w:ascii="Times New Roman" w:eastAsia="Times New Roman" w:hAnsi="Times New Roman" w:cs="Times New Roman"/>
                <w:color w:val="000000" w:themeColor="text1"/>
                <w:sz w:val="20"/>
                <w:szCs w:val="20"/>
              </w:rPr>
              <w:br/>
              <w:t xml:space="preserve">- магнитный; </w:t>
            </w:r>
            <w:r w:rsidRPr="00EE32A8">
              <w:rPr>
                <w:rFonts w:ascii="Times New Roman" w:eastAsia="Times New Roman" w:hAnsi="Times New Roman" w:cs="Times New Roman"/>
                <w:color w:val="000000" w:themeColor="text1"/>
                <w:sz w:val="20"/>
                <w:szCs w:val="20"/>
              </w:rPr>
              <w:br/>
              <w:t>- акустико-эмиссионный;</w:t>
            </w:r>
            <w:r w:rsidRPr="00EE32A8">
              <w:rPr>
                <w:rFonts w:ascii="Times New Roman" w:eastAsia="Times New Roman" w:hAnsi="Times New Roman" w:cs="Times New Roman"/>
                <w:color w:val="000000" w:themeColor="text1"/>
                <w:sz w:val="20"/>
                <w:szCs w:val="20"/>
              </w:rPr>
              <w:br/>
              <w:t>- вибродиагностический.</w:t>
            </w:r>
          </w:p>
        </w:tc>
      </w:tr>
      <w:tr w:rsidR="00CA3097" w:rsidRPr="00EE32A8" w14:paraId="79C28F65" w14:textId="77777777" w:rsidTr="00EE32A8">
        <w:trPr>
          <w:trHeight w:val="864"/>
        </w:trPr>
        <w:tc>
          <w:tcPr>
            <w:tcW w:w="534" w:type="dxa"/>
            <w:shd w:val="clear" w:color="auto" w:fill="auto"/>
            <w:vAlign w:val="center"/>
            <w:hideMark/>
          </w:tcPr>
          <w:p w14:paraId="0FBB56B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27</w:t>
            </w:r>
          </w:p>
        </w:tc>
        <w:tc>
          <w:tcPr>
            <w:tcW w:w="1134" w:type="dxa"/>
            <w:shd w:val="clear" w:color="auto" w:fill="auto"/>
            <w:vAlign w:val="center"/>
            <w:hideMark/>
          </w:tcPr>
          <w:p w14:paraId="20FA809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Приборы и методики неразрушающего контроля / ООО «Звук»</w:t>
            </w:r>
          </w:p>
        </w:tc>
        <w:tc>
          <w:tcPr>
            <w:tcW w:w="1134" w:type="dxa"/>
            <w:shd w:val="clear" w:color="auto" w:fill="auto"/>
            <w:vAlign w:val="center"/>
            <w:hideMark/>
          </w:tcPr>
          <w:p w14:paraId="452355ED"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0" w:history="1">
              <w:r w:rsidR="00C8409A" w:rsidRPr="00EE32A8">
                <w:rPr>
                  <w:rFonts w:ascii="Times New Roman" w:eastAsia="Times New Roman" w:hAnsi="Times New Roman" w:cs="Times New Roman"/>
                  <w:color w:val="000000" w:themeColor="text1"/>
                  <w:sz w:val="20"/>
                  <w:szCs w:val="20"/>
                  <w:u w:val="single"/>
                </w:rPr>
                <w:t>http://www.ndtest.ru/</w:t>
              </w:r>
            </w:hyperlink>
          </w:p>
        </w:tc>
        <w:tc>
          <w:tcPr>
            <w:tcW w:w="2071" w:type="dxa"/>
            <w:shd w:val="clear" w:color="auto" w:fill="auto"/>
            <w:vAlign w:val="center"/>
            <w:hideMark/>
          </w:tcPr>
          <w:p w14:paraId="77A44CB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НК</w:t>
            </w:r>
          </w:p>
        </w:tc>
        <w:tc>
          <w:tcPr>
            <w:tcW w:w="1302" w:type="dxa"/>
            <w:shd w:val="clear" w:color="auto" w:fill="auto"/>
            <w:vAlign w:val="center"/>
            <w:hideMark/>
          </w:tcPr>
          <w:p w14:paraId="7520370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5753038108</w:t>
            </w:r>
          </w:p>
        </w:tc>
        <w:tc>
          <w:tcPr>
            <w:tcW w:w="1418" w:type="dxa"/>
            <w:shd w:val="clear" w:color="auto" w:fill="auto"/>
            <w:vAlign w:val="center"/>
            <w:hideMark/>
          </w:tcPr>
          <w:p w14:paraId="6FED435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Орёл</w:t>
            </w:r>
          </w:p>
        </w:tc>
        <w:tc>
          <w:tcPr>
            <w:tcW w:w="1417" w:type="dxa"/>
            <w:shd w:val="clear" w:color="auto" w:fill="auto"/>
            <w:vAlign w:val="center"/>
            <w:hideMark/>
          </w:tcPr>
          <w:p w14:paraId="7C3D5B6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Мкртумян Гарик Гагикович</w:t>
            </w:r>
          </w:p>
        </w:tc>
        <w:tc>
          <w:tcPr>
            <w:tcW w:w="737" w:type="dxa"/>
            <w:shd w:val="clear" w:color="auto" w:fill="auto"/>
            <w:vAlign w:val="center"/>
            <w:hideMark/>
          </w:tcPr>
          <w:p w14:paraId="58E8C04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10</w:t>
            </w:r>
          </w:p>
        </w:tc>
        <w:tc>
          <w:tcPr>
            <w:tcW w:w="850" w:type="dxa"/>
            <w:shd w:val="clear" w:color="auto" w:fill="auto"/>
            <w:vAlign w:val="center"/>
            <w:hideMark/>
          </w:tcPr>
          <w:p w14:paraId="74247A3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6 000,00 </w:t>
            </w:r>
          </w:p>
        </w:tc>
        <w:tc>
          <w:tcPr>
            <w:tcW w:w="1603" w:type="dxa"/>
            <w:shd w:val="clear" w:color="auto" w:fill="auto"/>
            <w:vAlign w:val="center"/>
            <w:hideMark/>
          </w:tcPr>
          <w:p w14:paraId="367192C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Прыгунов Алексей Николаевич; Вермишян Артем Коляевич</w:t>
            </w:r>
          </w:p>
        </w:tc>
        <w:tc>
          <w:tcPr>
            <w:tcW w:w="977" w:type="dxa"/>
            <w:shd w:val="clear" w:color="auto" w:fill="auto"/>
            <w:vAlign w:val="center"/>
            <w:hideMark/>
          </w:tcPr>
          <w:p w14:paraId="3E19C85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7E28AEB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r>
      <w:tr w:rsidR="00CA3097" w:rsidRPr="00EE32A8" w14:paraId="4BF000F0" w14:textId="77777777" w:rsidTr="00EE32A8">
        <w:trPr>
          <w:trHeight w:val="3456"/>
        </w:trPr>
        <w:tc>
          <w:tcPr>
            <w:tcW w:w="534" w:type="dxa"/>
            <w:shd w:val="clear" w:color="auto" w:fill="auto"/>
            <w:vAlign w:val="center"/>
            <w:hideMark/>
          </w:tcPr>
          <w:p w14:paraId="38040077"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28</w:t>
            </w:r>
          </w:p>
        </w:tc>
        <w:tc>
          <w:tcPr>
            <w:tcW w:w="1134" w:type="dxa"/>
            <w:shd w:val="clear" w:color="auto" w:fill="auto"/>
            <w:vAlign w:val="center"/>
            <w:hideMark/>
          </w:tcPr>
          <w:p w14:paraId="0C92A8E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«Эндити»</w:t>
            </w:r>
          </w:p>
        </w:tc>
        <w:tc>
          <w:tcPr>
            <w:tcW w:w="1134" w:type="dxa"/>
            <w:shd w:val="clear" w:color="auto" w:fill="auto"/>
            <w:vAlign w:val="center"/>
            <w:hideMark/>
          </w:tcPr>
          <w:p w14:paraId="716761D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https://sce-ndt.nethouse.ru/</w:t>
            </w:r>
          </w:p>
        </w:tc>
        <w:tc>
          <w:tcPr>
            <w:tcW w:w="2071" w:type="dxa"/>
            <w:shd w:val="clear" w:color="auto" w:fill="auto"/>
            <w:vAlign w:val="center"/>
            <w:hideMark/>
          </w:tcPr>
          <w:p w14:paraId="262060F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Аттестация, Различные виды НК</w:t>
            </w:r>
          </w:p>
        </w:tc>
        <w:tc>
          <w:tcPr>
            <w:tcW w:w="1302" w:type="dxa"/>
            <w:shd w:val="clear" w:color="auto" w:fill="auto"/>
            <w:vAlign w:val="center"/>
            <w:hideMark/>
          </w:tcPr>
          <w:p w14:paraId="43350666"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7203317870</w:t>
            </w:r>
          </w:p>
        </w:tc>
        <w:tc>
          <w:tcPr>
            <w:tcW w:w="1418" w:type="dxa"/>
            <w:shd w:val="clear" w:color="auto" w:fill="auto"/>
            <w:vAlign w:val="center"/>
            <w:hideMark/>
          </w:tcPr>
          <w:p w14:paraId="64435E0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Тюмень</w:t>
            </w:r>
          </w:p>
        </w:tc>
        <w:tc>
          <w:tcPr>
            <w:tcW w:w="1417" w:type="dxa"/>
            <w:shd w:val="clear" w:color="auto" w:fill="auto"/>
            <w:vAlign w:val="center"/>
            <w:hideMark/>
          </w:tcPr>
          <w:p w14:paraId="077A3C3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Навроцкий Александр Олегович</w:t>
            </w:r>
          </w:p>
        </w:tc>
        <w:tc>
          <w:tcPr>
            <w:tcW w:w="737" w:type="dxa"/>
            <w:shd w:val="clear" w:color="auto" w:fill="auto"/>
            <w:vAlign w:val="center"/>
            <w:hideMark/>
          </w:tcPr>
          <w:p w14:paraId="7765848A"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w:t>
            </w:r>
          </w:p>
        </w:tc>
        <w:tc>
          <w:tcPr>
            <w:tcW w:w="850" w:type="dxa"/>
            <w:shd w:val="clear" w:color="auto" w:fill="auto"/>
            <w:vAlign w:val="center"/>
            <w:hideMark/>
          </w:tcPr>
          <w:p w14:paraId="0C9A8B8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6 000,00 </w:t>
            </w:r>
          </w:p>
        </w:tc>
        <w:tc>
          <w:tcPr>
            <w:tcW w:w="1603" w:type="dxa"/>
            <w:shd w:val="clear" w:color="auto" w:fill="auto"/>
            <w:vAlign w:val="center"/>
            <w:hideMark/>
          </w:tcPr>
          <w:p w14:paraId="1FE8B64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Навроцкий Александр Олегович</w:t>
            </w:r>
          </w:p>
        </w:tc>
        <w:tc>
          <w:tcPr>
            <w:tcW w:w="977" w:type="dxa"/>
            <w:shd w:val="clear" w:color="auto" w:fill="auto"/>
            <w:vAlign w:val="center"/>
            <w:hideMark/>
          </w:tcPr>
          <w:p w14:paraId="3DA6A18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3C8EC38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яррентгенографический;</w:t>
            </w:r>
            <w:r w:rsidRPr="00EE32A8">
              <w:rPr>
                <w:rFonts w:ascii="Times New Roman" w:eastAsia="Times New Roman" w:hAnsi="Times New Roman" w:cs="Times New Roman"/>
                <w:color w:val="000000" w:themeColor="text1"/>
                <w:sz w:val="20"/>
                <w:szCs w:val="20"/>
              </w:rPr>
              <w:br w:type="page"/>
              <w:t>- ультразвуковой;</w:t>
            </w:r>
            <w:r w:rsidRPr="00EE32A8">
              <w:rPr>
                <w:rFonts w:ascii="Times New Roman" w:eastAsia="Times New Roman" w:hAnsi="Times New Roman" w:cs="Times New Roman"/>
                <w:color w:val="000000" w:themeColor="text1"/>
                <w:sz w:val="20"/>
                <w:szCs w:val="20"/>
              </w:rPr>
              <w:br w:type="page"/>
              <w:t>- капиллярный;</w:t>
            </w:r>
            <w:r w:rsidRPr="00EE32A8">
              <w:rPr>
                <w:rFonts w:ascii="Times New Roman" w:eastAsia="Times New Roman" w:hAnsi="Times New Roman" w:cs="Times New Roman"/>
                <w:color w:val="000000" w:themeColor="text1"/>
                <w:sz w:val="20"/>
                <w:szCs w:val="20"/>
              </w:rPr>
              <w:br w:type="page"/>
              <w:t>- течеискание (вакуумирование);</w:t>
            </w:r>
            <w:r w:rsidRPr="00EE32A8">
              <w:rPr>
                <w:rFonts w:ascii="Times New Roman" w:eastAsia="Times New Roman" w:hAnsi="Times New Roman" w:cs="Times New Roman"/>
                <w:color w:val="000000" w:themeColor="text1"/>
                <w:sz w:val="20"/>
                <w:szCs w:val="20"/>
              </w:rPr>
              <w:br w:type="page"/>
              <w:t>- визуально-измерительный;</w:t>
            </w:r>
            <w:r w:rsidRPr="00EE32A8">
              <w:rPr>
                <w:rFonts w:ascii="Times New Roman" w:eastAsia="Times New Roman" w:hAnsi="Times New Roman" w:cs="Times New Roman"/>
                <w:color w:val="000000" w:themeColor="text1"/>
                <w:sz w:val="20"/>
                <w:szCs w:val="20"/>
              </w:rPr>
              <w:br w:type="page"/>
              <w:t>- магнитный (магнитопорошковый) контроль;</w:t>
            </w:r>
            <w:r w:rsidRPr="00EE32A8">
              <w:rPr>
                <w:rFonts w:ascii="Times New Roman" w:eastAsia="Times New Roman" w:hAnsi="Times New Roman" w:cs="Times New Roman"/>
                <w:color w:val="000000" w:themeColor="text1"/>
                <w:sz w:val="20"/>
                <w:szCs w:val="20"/>
              </w:rPr>
              <w:br w:type="page"/>
              <w:t>- контроль сплошности изоляции до и после укладки и засыпки;</w:t>
            </w:r>
            <w:r w:rsidRPr="00EE32A8">
              <w:rPr>
                <w:rFonts w:ascii="Times New Roman" w:eastAsia="Times New Roman" w:hAnsi="Times New Roman" w:cs="Times New Roman"/>
                <w:color w:val="000000" w:themeColor="text1"/>
                <w:sz w:val="20"/>
                <w:szCs w:val="20"/>
              </w:rPr>
              <w:br w:type="page"/>
              <w:t>- методы контроля с разрушением сварных соединений (механические испытания</w:t>
            </w:r>
          </w:p>
        </w:tc>
      </w:tr>
      <w:tr w:rsidR="00CA3097" w:rsidRPr="00EE32A8" w14:paraId="0D15EC29" w14:textId="77777777" w:rsidTr="00EE32A8">
        <w:trPr>
          <w:trHeight w:val="864"/>
        </w:trPr>
        <w:tc>
          <w:tcPr>
            <w:tcW w:w="534" w:type="dxa"/>
            <w:shd w:val="clear" w:color="auto" w:fill="auto"/>
            <w:vAlign w:val="center"/>
            <w:hideMark/>
          </w:tcPr>
          <w:p w14:paraId="5160CA6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29</w:t>
            </w:r>
          </w:p>
        </w:tc>
        <w:tc>
          <w:tcPr>
            <w:tcW w:w="1134" w:type="dxa"/>
            <w:shd w:val="clear" w:color="auto" w:fill="auto"/>
            <w:vAlign w:val="center"/>
            <w:hideMark/>
          </w:tcPr>
          <w:p w14:paraId="0942D69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«ЭКОЛиНК»</w:t>
            </w:r>
          </w:p>
        </w:tc>
        <w:tc>
          <w:tcPr>
            <w:tcW w:w="1134" w:type="dxa"/>
            <w:shd w:val="clear" w:color="auto" w:fill="auto"/>
            <w:vAlign w:val="center"/>
            <w:hideMark/>
          </w:tcPr>
          <w:p w14:paraId="642F6FFD"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1" w:history="1">
              <w:r w:rsidR="00C8409A" w:rsidRPr="00EE32A8">
                <w:rPr>
                  <w:rFonts w:ascii="Times New Roman" w:eastAsia="Times New Roman" w:hAnsi="Times New Roman" w:cs="Times New Roman"/>
                  <w:color w:val="000000" w:themeColor="text1"/>
                  <w:sz w:val="20"/>
                  <w:szCs w:val="20"/>
                  <w:u w:val="single"/>
                </w:rPr>
                <w:t>https://ekolink.ru/</w:t>
              </w:r>
            </w:hyperlink>
          </w:p>
        </w:tc>
        <w:tc>
          <w:tcPr>
            <w:tcW w:w="2071" w:type="dxa"/>
            <w:shd w:val="clear" w:color="auto" w:fill="auto"/>
            <w:vAlign w:val="center"/>
            <w:hideMark/>
          </w:tcPr>
          <w:p w14:paraId="0AE836E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Экспертиза промышленной безопасности; Различные виды НК</w:t>
            </w:r>
          </w:p>
        </w:tc>
        <w:tc>
          <w:tcPr>
            <w:tcW w:w="1302" w:type="dxa"/>
            <w:shd w:val="clear" w:color="auto" w:fill="auto"/>
            <w:vAlign w:val="center"/>
            <w:hideMark/>
          </w:tcPr>
          <w:p w14:paraId="098EBDF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7713408564</w:t>
            </w:r>
          </w:p>
        </w:tc>
        <w:tc>
          <w:tcPr>
            <w:tcW w:w="1418" w:type="dxa"/>
            <w:shd w:val="clear" w:color="auto" w:fill="auto"/>
            <w:vAlign w:val="center"/>
            <w:hideMark/>
          </w:tcPr>
          <w:p w14:paraId="44199CB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259E145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Кравченко Сергей Васильевич</w:t>
            </w:r>
          </w:p>
        </w:tc>
        <w:tc>
          <w:tcPr>
            <w:tcW w:w="737" w:type="dxa"/>
            <w:shd w:val="clear" w:color="auto" w:fill="auto"/>
            <w:vAlign w:val="center"/>
            <w:hideMark/>
          </w:tcPr>
          <w:p w14:paraId="3C7F0AB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w:t>
            </w:r>
          </w:p>
        </w:tc>
        <w:tc>
          <w:tcPr>
            <w:tcW w:w="850" w:type="dxa"/>
            <w:shd w:val="clear" w:color="auto" w:fill="auto"/>
            <w:vAlign w:val="center"/>
            <w:hideMark/>
          </w:tcPr>
          <w:p w14:paraId="70CC239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4 200,00 </w:t>
            </w:r>
          </w:p>
        </w:tc>
        <w:tc>
          <w:tcPr>
            <w:tcW w:w="1603" w:type="dxa"/>
            <w:shd w:val="clear" w:color="auto" w:fill="auto"/>
            <w:vAlign w:val="center"/>
            <w:hideMark/>
          </w:tcPr>
          <w:p w14:paraId="627F434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Кравченко Сергей Васильевич</w:t>
            </w:r>
          </w:p>
        </w:tc>
        <w:tc>
          <w:tcPr>
            <w:tcW w:w="977" w:type="dxa"/>
            <w:shd w:val="clear" w:color="auto" w:fill="auto"/>
            <w:vAlign w:val="center"/>
            <w:hideMark/>
          </w:tcPr>
          <w:p w14:paraId="4744135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noWrap/>
            <w:vAlign w:val="center"/>
            <w:hideMark/>
          </w:tcPr>
          <w:p w14:paraId="19A5EA3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Различные виды НК</w:t>
            </w:r>
          </w:p>
        </w:tc>
      </w:tr>
      <w:tr w:rsidR="00CA3097" w:rsidRPr="00EE32A8" w14:paraId="64384E31" w14:textId="77777777" w:rsidTr="00EE32A8">
        <w:trPr>
          <w:trHeight w:val="1408"/>
        </w:trPr>
        <w:tc>
          <w:tcPr>
            <w:tcW w:w="534" w:type="dxa"/>
            <w:shd w:val="clear" w:color="auto" w:fill="auto"/>
            <w:vAlign w:val="center"/>
            <w:hideMark/>
          </w:tcPr>
          <w:p w14:paraId="1D11A7A1"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30</w:t>
            </w:r>
          </w:p>
        </w:tc>
        <w:tc>
          <w:tcPr>
            <w:tcW w:w="1134" w:type="dxa"/>
            <w:shd w:val="clear" w:color="auto" w:fill="auto"/>
            <w:vAlign w:val="center"/>
            <w:hideMark/>
          </w:tcPr>
          <w:p w14:paraId="495890F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«Велдинг-НДТ»</w:t>
            </w:r>
          </w:p>
        </w:tc>
        <w:tc>
          <w:tcPr>
            <w:tcW w:w="1134" w:type="dxa"/>
            <w:shd w:val="clear" w:color="auto" w:fill="auto"/>
            <w:vAlign w:val="center"/>
            <w:hideMark/>
          </w:tcPr>
          <w:p w14:paraId="65BD7C5D"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2" w:history="1">
              <w:r w:rsidR="00C8409A" w:rsidRPr="00EE32A8">
                <w:rPr>
                  <w:rFonts w:ascii="Times New Roman" w:eastAsia="Times New Roman" w:hAnsi="Times New Roman" w:cs="Times New Roman"/>
                  <w:color w:val="000000" w:themeColor="text1"/>
                  <w:sz w:val="20"/>
                  <w:szCs w:val="20"/>
                  <w:u w:val="single"/>
                </w:rPr>
                <w:t>https://welding-ndt.ru/</w:t>
              </w:r>
            </w:hyperlink>
          </w:p>
        </w:tc>
        <w:tc>
          <w:tcPr>
            <w:tcW w:w="2071" w:type="dxa"/>
            <w:shd w:val="clear" w:color="auto" w:fill="auto"/>
            <w:vAlign w:val="center"/>
            <w:hideMark/>
          </w:tcPr>
          <w:p w14:paraId="3158DD9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Различные виды НК</w:t>
            </w:r>
          </w:p>
        </w:tc>
        <w:tc>
          <w:tcPr>
            <w:tcW w:w="1302" w:type="dxa"/>
            <w:shd w:val="clear" w:color="auto" w:fill="auto"/>
            <w:vAlign w:val="center"/>
            <w:hideMark/>
          </w:tcPr>
          <w:p w14:paraId="3938DF17"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9723028660</w:t>
            </w:r>
          </w:p>
        </w:tc>
        <w:tc>
          <w:tcPr>
            <w:tcW w:w="1418" w:type="dxa"/>
            <w:shd w:val="clear" w:color="auto" w:fill="auto"/>
            <w:vAlign w:val="center"/>
            <w:hideMark/>
          </w:tcPr>
          <w:p w14:paraId="55D33FE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24479D3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Шишкина Оксана Владимировна</w:t>
            </w:r>
          </w:p>
        </w:tc>
        <w:tc>
          <w:tcPr>
            <w:tcW w:w="737" w:type="dxa"/>
            <w:shd w:val="clear" w:color="auto" w:fill="auto"/>
            <w:vAlign w:val="center"/>
            <w:hideMark/>
          </w:tcPr>
          <w:p w14:paraId="6A67436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1</w:t>
            </w:r>
          </w:p>
        </w:tc>
        <w:tc>
          <w:tcPr>
            <w:tcW w:w="850" w:type="dxa"/>
            <w:shd w:val="clear" w:color="auto" w:fill="auto"/>
            <w:vAlign w:val="center"/>
            <w:hideMark/>
          </w:tcPr>
          <w:p w14:paraId="1692EE3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2 600,00 </w:t>
            </w:r>
          </w:p>
        </w:tc>
        <w:tc>
          <w:tcPr>
            <w:tcW w:w="1603" w:type="dxa"/>
            <w:shd w:val="clear" w:color="auto" w:fill="auto"/>
            <w:vAlign w:val="center"/>
            <w:hideMark/>
          </w:tcPr>
          <w:p w14:paraId="1DC9753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Шишкина Оксана Владимировна</w:t>
            </w:r>
          </w:p>
        </w:tc>
        <w:tc>
          <w:tcPr>
            <w:tcW w:w="977" w:type="dxa"/>
            <w:shd w:val="clear" w:color="auto" w:fill="auto"/>
            <w:vAlign w:val="center"/>
            <w:hideMark/>
          </w:tcPr>
          <w:p w14:paraId="54A3AD6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263F449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Визуальный и измерительный контроль сварных швов от 95 руб. за 1 м.п.</w:t>
            </w:r>
            <w:r w:rsidRPr="00EE32A8">
              <w:rPr>
                <w:rFonts w:ascii="Times New Roman" w:eastAsia="Times New Roman" w:hAnsi="Times New Roman" w:cs="Times New Roman"/>
                <w:color w:val="000000" w:themeColor="text1"/>
                <w:sz w:val="20"/>
                <w:szCs w:val="20"/>
              </w:rPr>
              <w:br/>
              <w:t>Ультразвуковой контроль сварных швов от 600 руб. за 1 м.п.</w:t>
            </w:r>
            <w:r w:rsidRPr="00EE32A8">
              <w:rPr>
                <w:rFonts w:ascii="Times New Roman" w:eastAsia="Times New Roman" w:hAnsi="Times New Roman" w:cs="Times New Roman"/>
                <w:color w:val="000000" w:themeColor="text1"/>
                <w:sz w:val="20"/>
                <w:szCs w:val="20"/>
              </w:rPr>
              <w:br/>
              <w:t>Стилоскопирование сварных швов и основного металла от 200 руб. за 1 анализ</w:t>
            </w:r>
            <w:r w:rsidRPr="00EE32A8">
              <w:rPr>
                <w:rFonts w:ascii="Times New Roman" w:eastAsia="Times New Roman" w:hAnsi="Times New Roman" w:cs="Times New Roman"/>
                <w:color w:val="000000" w:themeColor="text1"/>
                <w:sz w:val="20"/>
                <w:szCs w:val="20"/>
              </w:rPr>
              <w:br/>
              <w:t>Твердометрия сварных швов и металла изделий (HB HV HRC) от 100 руб. за 1 точку</w:t>
            </w:r>
            <w:r w:rsidRPr="00EE32A8">
              <w:rPr>
                <w:rFonts w:ascii="Times New Roman" w:eastAsia="Times New Roman" w:hAnsi="Times New Roman" w:cs="Times New Roman"/>
                <w:color w:val="000000" w:themeColor="text1"/>
                <w:sz w:val="20"/>
                <w:szCs w:val="20"/>
              </w:rPr>
              <w:br/>
              <w:t>Ультразвуковой контроль основного металла труб от 50 руб. за 1 кв.дм</w:t>
            </w:r>
            <w:r w:rsidRPr="00EE32A8">
              <w:rPr>
                <w:rFonts w:ascii="Times New Roman" w:eastAsia="Times New Roman" w:hAnsi="Times New Roman" w:cs="Times New Roman"/>
                <w:color w:val="000000" w:themeColor="text1"/>
                <w:sz w:val="20"/>
                <w:szCs w:val="20"/>
              </w:rPr>
              <w:br/>
              <w:t>Ультразвуковой контроль листов на сплошность от 2200 руб. за 1 кв.м</w:t>
            </w:r>
            <w:r w:rsidRPr="00EE32A8">
              <w:rPr>
                <w:rFonts w:ascii="Times New Roman" w:eastAsia="Times New Roman" w:hAnsi="Times New Roman" w:cs="Times New Roman"/>
                <w:color w:val="000000" w:themeColor="text1"/>
                <w:sz w:val="20"/>
                <w:szCs w:val="20"/>
              </w:rPr>
              <w:br/>
              <w:t>Ультразвуковой контроль поковок и прутков от 1000 руб. за 1 м.п.</w:t>
            </w:r>
            <w:r w:rsidRPr="00EE32A8">
              <w:rPr>
                <w:rFonts w:ascii="Times New Roman" w:eastAsia="Times New Roman" w:hAnsi="Times New Roman" w:cs="Times New Roman"/>
                <w:color w:val="000000" w:themeColor="text1"/>
                <w:sz w:val="20"/>
                <w:szCs w:val="20"/>
              </w:rPr>
              <w:br/>
            </w:r>
            <w:r w:rsidRPr="00EE32A8">
              <w:rPr>
                <w:rFonts w:ascii="Times New Roman" w:eastAsia="Times New Roman" w:hAnsi="Times New Roman" w:cs="Times New Roman"/>
                <w:color w:val="000000" w:themeColor="text1"/>
                <w:sz w:val="20"/>
                <w:szCs w:val="20"/>
              </w:rPr>
              <w:lastRenderedPageBreak/>
              <w:t>Радиографический контроль сварных соединений по запросу</w:t>
            </w:r>
            <w:r w:rsidRPr="00EE32A8">
              <w:rPr>
                <w:rFonts w:ascii="Times New Roman" w:eastAsia="Times New Roman" w:hAnsi="Times New Roman" w:cs="Times New Roman"/>
                <w:color w:val="000000" w:themeColor="text1"/>
                <w:sz w:val="20"/>
                <w:szCs w:val="20"/>
              </w:rPr>
              <w:br/>
              <w:t>Магнитопорошковый контроль сварных швов и основного металла от 600 руб. за 1 м.п.</w:t>
            </w:r>
            <w:r w:rsidRPr="00EE32A8">
              <w:rPr>
                <w:rFonts w:ascii="Times New Roman" w:eastAsia="Times New Roman" w:hAnsi="Times New Roman" w:cs="Times New Roman"/>
                <w:color w:val="000000" w:themeColor="text1"/>
                <w:sz w:val="20"/>
                <w:szCs w:val="20"/>
              </w:rPr>
              <w:br/>
              <w:t>Капилярный контроль сварных швов и основного металла от 600 руб. за 1 м.п.</w:t>
            </w:r>
            <w:r w:rsidRPr="00EE32A8">
              <w:rPr>
                <w:rFonts w:ascii="Times New Roman" w:eastAsia="Times New Roman" w:hAnsi="Times New Roman" w:cs="Times New Roman"/>
                <w:color w:val="000000" w:themeColor="text1"/>
                <w:sz w:val="20"/>
                <w:szCs w:val="20"/>
              </w:rPr>
              <w:br/>
              <w:t>Химический анализ металлов и сплавов  методом РФА от 200 руб. за 1 анализ</w:t>
            </w:r>
            <w:r w:rsidRPr="00EE32A8">
              <w:rPr>
                <w:rFonts w:ascii="Times New Roman" w:eastAsia="Times New Roman" w:hAnsi="Times New Roman" w:cs="Times New Roman"/>
                <w:color w:val="000000" w:themeColor="text1"/>
                <w:sz w:val="20"/>
                <w:szCs w:val="20"/>
              </w:rPr>
              <w:br/>
              <w:t>Входной контроль оборудования и материалов</w:t>
            </w:r>
          </w:p>
        </w:tc>
      </w:tr>
      <w:tr w:rsidR="00CA3097" w:rsidRPr="00EE32A8" w14:paraId="0859498C" w14:textId="77777777" w:rsidTr="00EE32A8">
        <w:trPr>
          <w:trHeight w:val="2304"/>
        </w:trPr>
        <w:tc>
          <w:tcPr>
            <w:tcW w:w="534" w:type="dxa"/>
            <w:shd w:val="clear" w:color="auto" w:fill="auto"/>
            <w:vAlign w:val="center"/>
            <w:hideMark/>
          </w:tcPr>
          <w:p w14:paraId="5F1CA41C"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31</w:t>
            </w:r>
          </w:p>
        </w:tc>
        <w:tc>
          <w:tcPr>
            <w:tcW w:w="1134" w:type="dxa"/>
            <w:shd w:val="clear" w:color="auto" w:fill="auto"/>
            <w:vAlign w:val="center"/>
            <w:hideMark/>
          </w:tcPr>
          <w:p w14:paraId="68D0BF1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«ФИЛДИНС» / Fildins</w:t>
            </w:r>
          </w:p>
        </w:tc>
        <w:tc>
          <w:tcPr>
            <w:tcW w:w="1134" w:type="dxa"/>
            <w:shd w:val="clear" w:color="auto" w:fill="auto"/>
            <w:vAlign w:val="center"/>
            <w:hideMark/>
          </w:tcPr>
          <w:p w14:paraId="2B404F18"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3" w:history="1">
              <w:r w:rsidR="00C8409A" w:rsidRPr="00EE32A8">
                <w:rPr>
                  <w:rFonts w:ascii="Times New Roman" w:eastAsia="Times New Roman" w:hAnsi="Times New Roman" w:cs="Times New Roman"/>
                  <w:color w:val="000000" w:themeColor="text1"/>
                  <w:sz w:val="20"/>
                  <w:szCs w:val="20"/>
                  <w:u w:val="single"/>
                </w:rPr>
                <w:t>http://fildins.ru/</w:t>
              </w:r>
            </w:hyperlink>
          </w:p>
        </w:tc>
        <w:tc>
          <w:tcPr>
            <w:tcW w:w="2071" w:type="dxa"/>
            <w:shd w:val="clear" w:color="auto" w:fill="auto"/>
            <w:vAlign w:val="center"/>
            <w:hideMark/>
          </w:tcPr>
          <w:p w14:paraId="5D270ED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Различные виды НК</w:t>
            </w:r>
          </w:p>
        </w:tc>
        <w:tc>
          <w:tcPr>
            <w:tcW w:w="1302" w:type="dxa"/>
            <w:shd w:val="clear" w:color="auto" w:fill="auto"/>
            <w:vAlign w:val="center"/>
            <w:hideMark/>
          </w:tcPr>
          <w:p w14:paraId="3E71B7C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7448205437</w:t>
            </w:r>
          </w:p>
        </w:tc>
        <w:tc>
          <w:tcPr>
            <w:tcW w:w="1418" w:type="dxa"/>
            <w:shd w:val="clear" w:color="auto" w:fill="auto"/>
            <w:vAlign w:val="center"/>
            <w:hideMark/>
          </w:tcPr>
          <w:p w14:paraId="2BA5484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Челябинск</w:t>
            </w:r>
          </w:p>
        </w:tc>
        <w:tc>
          <w:tcPr>
            <w:tcW w:w="1417" w:type="dxa"/>
            <w:shd w:val="clear" w:color="auto" w:fill="auto"/>
            <w:vAlign w:val="center"/>
            <w:hideMark/>
          </w:tcPr>
          <w:p w14:paraId="7ED2C1F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Полевой Иван Евгеньевич</w:t>
            </w:r>
          </w:p>
        </w:tc>
        <w:tc>
          <w:tcPr>
            <w:tcW w:w="737" w:type="dxa"/>
            <w:shd w:val="clear" w:color="auto" w:fill="auto"/>
            <w:vAlign w:val="center"/>
            <w:hideMark/>
          </w:tcPr>
          <w:p w14:paraId="766798A3"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w:t>
            </w:r>
          </w:p>
        </w:tc>
        <w:tc>
          <w:tcPr>
            <w:tcW w:w="850" w:type="dxa"/>
            <w:shd w:val="clear" w:color="auto" w:fill="auto"/>
            <w:vAlign w:val="center"/>
            <w:hideMark/>
          </w:tcPr>
          <w:p w14:paraId="7F578DB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2 600,00 </w:t>
            </w:r>
          </w:p>
        </w:tc>
        <w:tc>
          <w:tcPr>
            <w:tcW w:w="1603" w:type="dxa"/>
            <w:shd w:val="clear" w:color="auto" w:fill="auto"/>
            <w:vAlign w:val="center"/>
            <w:hideMark/>
          </w:tcPr>
          <w:p w14:paraId="5CE5747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Полевой Иван Евгеньевич</w:t>
            </w:r>
          </w:p>
        </w:tc>
        <w:tc>
          <w:tcPr>
            <w:tcW w:w="977" w:type="dxa"/>
            <w:shd w:val="clear" w:color="auto" w:fill="auto"/>
            <w:vAlign w:val="center"/>
            <w:hideMark/>
          </w:tcPr>
          <w:p w14:paraId="69B2976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0366586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Визуально-измерительный контроль (ВИК)</w:t>
            </w:r>
            <w:r w:rsidRPr="00EE32A8">
              <w:rPr>
                <w:rFonts w:ascii="Times New Roman" w:eastAsia="Times New Roman" w:hAnsi="Times New Roman" w:cs="Times New Roman"/>
                <w:color w:val="000000" w:themeColor="text1"/>
                <w:sz w:val="20"/>
                <w:szCs w:val="20"/>
              </w:rPr>
              <w:br/>
              <w:t>Контроль проникающими веществами (ПВК)</w:t>
            </w:r>
            <w:r w:rsidRPr="00EE32A8">
              <w:rPr>
                <w:rFonts w:ascii="Times New Roman" w:eastAsia="Times New Roman" w:hAnsi="Times New Roman" w:cs="Times New Roman"/>
                <w:color w:val="000000" w:themeColor="text1"/>
                <w:sz w:val="20"/>
                <w:szCs w:val="20"/>
              </w:rPr>
              <w:br/>
              <w:t>Магнитнопорошковый контроль (МПД)</w:t>
            </w:r>
            <w:r w:rsidRPr="00EE32A8">
              <w:rPr>
                <w:rFonts w:ascii="Times New Roman" w:eastAsia="Times New Roman" w:hAnsi="Times New Roman" w:cs="Times New Roman"/>
                <w:color w:val="000000" w:themeColor="text1"/>
                <w:sz w:val="20"/>
                <w:szCs w:val="20"/>
              </w:rPr>
              <w:br/>
              <w:t>Сварочные работы</w:t>
            </w:r>
            <w:r w:rsidRPr="00EE32A8">
              <w:rPr>
                <w:rFonts w:ascii="Times New Roman" w:eastAsia="Times New Roman" w:hAnsi="Times New Roman" w:cs="Times New Roman"/>
                <w:color w:val="000000" w:themeColor="text1"/>
                <w:sz w:val="20"/>
                <w:szCs w:val="20"/>
              </w:rPr>
              <w:br/>
              <w:t>Техническое диагностирование ВДГО</w:t>
            </w:r>
            <w:r w:rsidRPr="00EE32A8">
              <w:rPr>
                <w:rFonts w:ascii="Times New Roman" w:eastAsia="Times New Roman" w:hAnsi="Times New Roman" w:cs="Times New Roman"/>
                <w:color w:val="000000" w:themeColor="text1"/>
                <w:sz w:val="20"/>
                <w:szCs w:val="20"/>
              </w:rPr>
              <w:br/>
              <w:t>Ультразвуковая толщинометрия (УЗТ)</w:t>
            </w:r>
            <w:r w:rsidRPr="00EE32A8">
              <w:rPr>
                <w:rFonts w:ascii="Times New Roman" w:eastAsia="Times New Roman" w:hAnsi="Times New Roman" w:cs="Times New Roman"/>
                <w:color w:val="000000" w:themeColor="text1"/>
                <w:sz w:val="20"/>
                <w:szCs w:val="20"/>
              </w:rPr>
              <w:br/>
              <w:t>Ультразвуковой контроль (УЗК)</w:t>
            </w:r>
          </w:p>
        </w:tc>
      </w:tr>
      <w:tr w:rsidR="00CA3097" w:rsidRPr="00EE32A8" w14:paraId="127AE33F" w14:textId="77777777" w:rsidTr="00EE32A8">
        <w:trPr>
          <w:trHeight w:val="417"/>
        </w:trPr>
        <w:tc>
          <w:tcPr>
            <w:tcW w:w="534" w:type="dxa"/>
            <w:shd w:val="clear" w:color="auto" w:fill="auto"/>
            <w:vAlign w:val="center"/>
            <w:hideMark/>
          </w:tcPr>
          <w:p w14:paraId="64673E33"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32</w:t>
            </w:r>
          </w:p>
        </w:tc>
        <w:tc>
          <w:tcPr>
            <w:tcW w:w="1134" w:type="dxa"/>
            <w:shd w:val="clear" w:color="auto" w:fill="auto"/>
            <w:vAlign w:val="center"/>
            <w:hideMark/>
          </w:tcPr>
          <w:p w14:paraId="67CA092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«Альпстройпроект»</w:t>
            </w:r>
          </w:p>
        </w:tc>
        <w:tc>
          <w:tcPr>
            <w:tcW w:w="1134" w:type="dxa"/>
            <w:shd w:val="clear" w:color="auto" w:fill="auto"/>
            <w:vAlign w:val="center"/>
            <w:hideMark/>
          </w:tcPr>
          <w:p w14:paraId="4CCE538B"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4" w:history="1">
              <w:r w:rsidR="00C8409A" w:rsidRPr="00EE32A8">
                <w:rPr>
                  <w:rFonts w:ascii="Times New Roman" w:eastAsia="Times New Roman" w:hAnsi="Times New Roman" w:cs="Times New Roman"/>
                  <w:color w:val="000000" w:themeColor="text1"/>
                  <w:sz w:val="20"/>
                  <w:szCs w:val="20"/>
                  <w:u w:val="single"/>
                </w:rPr>
                <w:t>http://альпстройпроект.рф/</w:t>
              </w:r>
            </w:hyperlink>
          </w:p>
        </w:tc>
        <w:tc>
          <w:tcPr>
            <w:tcW w:w="2071" w:type="dxa"/>
            <w:shd w:val="clear" w:color="auto" w:fill="auto"/>
            <w:vAlign w:val="center"/>
            <w:hideMark/>
          </w:tcPr>
          <w:p w14:paraId="2267D9A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ПРОЕКТИРОВАНИЕ, ИЗЫСКАНИЯ, СТРОИТЕЛЬСТВО</w:t>
            </w:r>
          </w:p>
        </w:tc>
        <w:tc>
          <w:tcPr>
            <w:tcW w:w="1302" w:type="dxa"/>
            <w:shd w:val="clear" w:color="auto" w:fill="auto"/>
            <w:vAlign w:val="center"/>
            <w:hideMark/>
          </w:tcPr>
          <w:p w14:paraId="0516CE6B"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6167090531</w:t>
            </w:r>
          </w:p>
        </w:tc>
        <w:tc>
          <w:tcPr>
            <w:tcW w:w="1418" w:type="dxa"/>
            <w:shd w:val="clear" w:color="auto" w:fill="auto"/>
            <w:vAlign w:val="center"/>
            <w:hideMark/>
          </w:tcPr>
          <w:p w14:paraId="56F9890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Ростов-на-Дону</w:t>
            </w:r>
          </w:p>
        </w:tc>
        <w:tc>
          <w:tcPr>
            <w:tcW w:w="1417" w:type="dxa"/>
            <w:shd w:val="clear" w:color="auto" w:fill="auto"/>
            <w:vAlign w:val="center"/>
            <w:hideMark/>
          </w:tcPr>
          <w:p w14:paraId="3E0BC20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Папков Вячеслав Юрьевич</w:t>
            </w:r>
          </w:p>
        </w:tc>
        <w:tc>
          <w:tcPr>
            <w:tcW w:w="737" w:type="dxa"/>
            <w:shd w:val="clear" w:color="auto" w:fill="auto"/>
            <w:vAlign w:val="center"/>
            <w:hideMark/>
          </w:tcPr>
          <w:p w14:paraId="641FDF4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6</w:t>
            </w:r>
          </w:p>
        </w:tc>
        <w:tc>
          <w:tcPr>
            <w:tcW w:w="850" w:type="dxa"/>
            <w:shd w:val="clear" w:color="auto" w:fill="auto"/>
            <w:vAlign w:val="center"/>
            <w:hideMark/>
          </w:tcPr>
          <w:p w14:paraId="35C6C632"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2 100,00 </w:t>
            </w:r>
          </w:p>
        </w:tc>
        <w:tc>
          <w:tcPr>
            <w:tcW w:w="1603" w:type="dxa"/>
            <w:shd w:val="clear" w:color="auto" w:fill="auto"/>
            <w:vAlign w:val="center"/>
            <w:hideMark/>
          </w:tcPr>
          <w:p w14:paraId="25AE469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Папенко Елена Валентиновна; Папков Вячеслав Юрьевич</w:t>
            </w:r>
          </w:p>
        </w:tc>
        <w:tc>
          <w:tcPr>
            <w:tcW w:w="977" w:type="dxa"/>
            <w:shd w:val="clear" w:color="auto" w:fill="auto"/>
            <w:vAlign w:val="center"/>
            <w:hideMark/>
          </w:tcPr>
          <w:p w14:paraId="29D7650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474A8FC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тепловизор для для определения сопротивления тепловым потерям (тепловизионное обследование) перед проектированием навесных вентилируемых фасадов (вентфасадов);</w:t>
            </w:r>
            <w:r w:rsidRPr="00EE32A8">
              <w:rPr>
                <w:rFonts w:ascii="Times New Roman" w:eastAsia="Times New Roman" w:hAnsi="Times New Roman" w:cs="Times New Roman"/>
                <w:color w:val="000000" w:themeColor="text1"/>
                <w:sz w:val="20"/>
                <w:szCs w:val="20"/>
              </w:rPr>
              <w:br w:type="page"/>
              <w:t xml:space="preserve">- Толщиномер металла ультразвуковой. Применяется для измерения толщины стенок металлических конструкций замкнутого сечения, </w:t>
            </w:r>
            <w:r w:rsidRPr="00EE32A8">
              <w:rPr>
                <w:rFonts w:ascii="Times New Roman" w:eastAsia="Times New Roman" w:hAnsi="Times New Roman" w:cs="Times New Roman"/>
                <w:color w:val="000000" w:themeColor="text1"/>
                <w:sz w:val="20"/>
                <w:szCs w:val="20"/>
              </w:rPr>
              <w:lastRenderedPageBreak/>
              <w:t>определения величины коррозионного износа.</w:t>
            </w:r>
            <w:r w:rsidRPr="00EE32A8">
              <w:rPr>
                <w:rFonts w:ascii="Times New Roman" w:eastAsia="Times New Roman" w:hAnsi="Times New Roman" w:cs="Times New Roman"/>
                <w:color w:val="000000" w:themeColor="text1"/>
                <w:sz w:val="20"/>
                <w:szCs w:val="20"/>
              </w:rPr>
              <w:br w:type="page"/>
              <w:t>- Измеритель прочности бетона. Предназначен для неразрушающего контроля прочности бетонных конструкций.</w:t>
            </w:r>
            <w:r w:rsidRPr="00EE32A8">
              <w:rPr>
                <w:rFonts w:ascii="Times New Roman" w:eastAsia="Times New Roman" w:hAnsi="Times New Roman" w:cs="Times New Roman"/>
                <w:color w:val="000000" w:themeColor="text1"/>
                <w:sz w:val="20"/>
                <w:szCs w:val="20"/>
              </w:rPr>
              <w:br w:type="page"/>
              <w:t>- Толщиномер лакокрасочного покрытия ультразвуковой. Используется для определения толщины покрытия металлических конструкций.</w:t>
            </w:r>
            <w:r w:rsidRPr="00EE32A8">
              <w:rPr>
                <w:rFonts w:ascii="Times New Roman" w:eastAsia="Times New Roman" w:hAnsi="Times New Roman" w:cs="Times New Roman"/>
                <w:color w:val="000000" w:themeColor="text1"/>
                <w:sz w:val="20"/>
                <w:szCs w:val="20"/>
              </w:rPr>
              <w:br w:type="page"/>
              <w:t>- Твердомер. Предназначен для измерения твердости металлических конструкций неразрушающим методом.</w:t>
            </w:r>
            <w:r w:rsidRPr="00EE32A8">
              <w:rPr>
                <w:rFonts w:ascii="Times New Roman" w:eastAsia="Times New Roman" w:hAnsi="Times New Roman" w:cs="Times New Roman"/>
                <w:color w:val="000000" w:themeColor="text1"/>
                <w:sz w:val="20"/>
                <w:szCs w:val="20"/>
              </w:rPr>
              <w:br w:type="page"/>
              <w:t>- Дефектоскоп стальных канатов магнитный.</w:t>
            </w:r>
          </w:p>
        </w:tc>
      </w:tr>
      <w:tr w:rsidR="00CA3097" w:rsidRPr="00EE32A8" w14:paraId="40BAA4AD" w14:textId="77777777" w:rsidTr="00EE32A8">
        <w:trPr>
          <w:trHeight w:val="3168"/>
        </w:trPr>
        <w:tc>
          <w:tcPr>
            <w:tcW w:w="534" w:type="dxa"/>
            <w:shd w:val="clear" w:color="auto" w:fill="auto"/>
            <w:vAlign w:val="center"/>
            <w:hideMark/>
          </w:tcPr>
          <w:p w14:paraId="0F6C977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33</w:t>
            </w:r>
          </w:p>
        </w:tc>
        <w:tc>
          <w:tcPr>
            <w:tcW w:w="1134" w:type="dxa"/>
            <w:shd w:val="clear" w:color="auto" w:fill="auto"/>
            <w:vAlign w:val="center"/>
            <w:hideMark/>
          </w:tcPr>
          <w:p w14:paraId="53FB972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«ПП«Сваркаконтрольсервис» / ООО «Производственное Предприятие «Сваркаконтрольсервис»</w:t>
            </w:r>
          </w:p>
        </w:tc>
        <w:tc>
          <w:tcPr>
            <w:tcW w:w="1134" w:type="dxa"/>
            <w:shd w:val="clear" w:color="auto" w:fill="auto"/>
            <w:vAlign w:val="center"/>
            <w:hideMark/>
          </w:tcPr>
          <w:p w14:paraId="75E3AF93"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5" w:history="1">
              <w:r w:rsidR="00C8409A" w:rsidRPr="00EE32A8">
                <w:rPr>
                  <w:rFonts w:ascii="Times New Roman" w:eastAsia="Times New Roman" w:hAnsi="Times New Roman" w:cs="Times New Roman"/>
                  <w:color w:val="000000" w:themeColor="text1"/>
                  <w:sz w:val="20"/>
                  <w:szCs w:val="20"/>
                  <w:u w:val="single"/>
                </w:rPr>
                <w:t>https://pp-svarkakontrolservis.tiu.ru/g1094763-ekspertiza</w:t>
              </w:r>
            </w:hyperlink>
          </w:p>
        </w:tc>
        <w:tc>
          <w:tcPr>
            <w:tcW w:w="2071" w:type="dxa"/>
            <w:shd w:val="clear" w:color="auto" w:fill="auto"/>
            <w:vAlign w:val="center"/>
            <w:hideMark/>
          </w:tcPr>
          <w:p w14:paraId="3AD3A1E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Экспертиза промышленной безопасности; Контроль качества сварных соединений; </w:t>
            </w:r>
          </w:p>
        </w:tc>
        <w:tc>
          <w:tcPr>
            <w:tcW w:w="1302" w:type="dxa"/>
            <w:shd w:val="clear" w:color="auto" w:fill="auto"/>
            <w:vAlign w:val="center"/>
            <w:hideMark/>
          </w:tcPr>
          <w:p w14:paraId="63F5D16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2311023212</w:t>
            </w:r>
          </w:p>
        </w:tc>
        <w:tc>
          <w:tcPr>
            <w:tcW w:w="1418" w:type="dxa"/>
            <w:shd w:val="clear" w:color="auto" w:fill="auto"/>
            <w:vAlign w:val="center"/>
            <w:hideMark/>
          </w:tcPr>
          <w:p w14:paraId="68707EF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Краснодар</w:t>
            </w:r>
          </w:p>
        </w:tc>
        <w:tc>
          <w:tcPr>
            <w:tcW w:w="1417" w:type="dxa"/>
            <w:shd w:val="clear" w:color="auto" w:fill="auto"/>
            <w:vAlign w:val="center"/>
            <w:hideMark/>
          </w:tcPr>
          <w:p w14:paraId="3EC3BC4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Пронина Анастасия Игоревна</w:t>
            </w:r>
          </w:p>
        </w:tc>
        <w:tc>
          <w:tcPr>
            <w:tcW w:w="737" w:type="dxa"/>
            <w:shd w:val="clear" w:color="auto" w:fill="auto"/>
            <w:vAlign w:val="center"/>
            <w:hideMark/>
          </w:tcPr>
          <w:p w14:paraId="761B7F0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2</w:t>
            </w:r>
          </w:p>
        </w:tc>
        <w:tc>
          <w:tcPr>
            <w:tcW w:w="850" w:type="dxa"/>
            <w:shd w:val="clear" w:color="auto" w:fill="auto"/>
            <w:vAlign w:val="center"/>
            <w:hideMark/>
          </w:tcPr>
          <w:p w14:paraId="17E5446E"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1 900,00 </w:t>
            </w:r>
          </w:p>
        </w:tc>
        <w:tc>
          <w:tcPr>
            <w:tcW w:w="1603" w:type="dxa"/>
            <w:shd w:val="clear" w:color="auto" w:fill="auto"/>
            <w:vAlign w:val="center"/>
            <w:hideMark/>
          </w:tcPr>
          <w:p w14:paraId="517EE07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Куйсоков Казбек Юсуфович</w:t>
            </w:r>
          </w:p>
        </w:tc>
        <w:tc>
          <w:tcPr>
            <w:tcW w:w="977" w:type="dxa"/>
            <w:shd w:val="clear" w:color="auto" w:fill="auto"/>
            <w:vAlign w:val="center"/>
            <w:hideMark/>
          </w:tcPr>
          <w:p w14:paraId="0B75168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Промышленные компании </w:t>
            </w:r>
          </w:p>
        </w:tc>
        <w:tc>
          <w:tcPr>
            <w:tcW w:w="2666" w:type="dxa"/>
            <w:shd w:val="clear" w:color="auto" w:fill="auto"/>
            <w:vAlign w:val="center"/>
            <w:hideMark/>
          </w:tcPr>
          <w:p w14:paraId="25EE443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1.1. Радиационный: 1.1.1. Рентгенографический </w:t>
            </w:r>
            <w:r w:rsidRPr="00EE32A8">
              <w:rPr>
                <w:rFonts w:ascii="Times New Roman" w:eastAsia="Times New Roman" w:hAnsi="Times New Roman" w:cs="Times New Roman"/>
                <w:color w:val="000000" w:themeColor="text1"/>
                <w:sz w:val="20"/>
                <w:szCs w:val="20"/>
              </w:rPr>
              <w:br/>
              <w:t xml:space="preserve">1.2. Ультразвуковой: 1.2.1. Ультразвуковая дефектоскопия. 1.2.2. Ультразвуковая толщинометрия. </w:t>
            </w:r>
            <w:r w:rsidRPr="00EE32A8">
              <w:rPr>
                <w:rFonts w:ascii="Times New Roman" w:eastAsia="Times New Roman" w:hAnsi="Times New Roman" w:cs="Times New Roman"/>
                <w:color w:val="000000" w:themeColor="text1"/>
                <w:sz w:val="20"/>
                <w:szCs w:val="20"/>
              </w:rPr>
              <w:br/>
              <w:t xml:space="preserve">1.3. Акустико-эмиссионный. </w:t>
            </w:r>
            <w:r w:rsidRPr="00EE32A8">
              <w:rPr>
                <w:rFonts w:ascii="Times New Roman" w:eastAsia="Times New Roman" w:hAnsi="Times New Roman" w:cs="Times New Roman"/>
                <w:color w:val="000000" w:themeColor="text1"/>
                <w:sz w:val="20"/>
                <w:szCs w:val="20"/>
              </w:rPr>
              <w:br/>
              <w:t xml:space="preserve">1.4. Магнитный 1.4.1. Магнитопорошковый </w:t>
            </w:r>
            <w:r w:rsidRPr="00EE32A8">
              <w:rPr>
                <w:rFonts w:ascii="Times New Roman" w:eastAsia="Times New Roman" w:hAnsi="Times New Roman" w:cs="Times New Roman"/>
                <w:color w:val="000000" w:themeColor="text1"/>
                <w:sz w:val="20"/>
                <w:szCs w:val="20"/>
              </w:rPr>
              <w:br/>
              <w:t xml:space="preserve">1.5. Проникающими веществами: 1.5.1. Капиллярный. 1.5.2. Течеискание. </w:t>
            </w:r>
            <w:r w:rsidRPr="00EE32A8">
              <w:rPr>
                <w:rFonts w:ascii="Times New Roman" w:eastAsia="Times New Roman" w:hAnsi="Times New Roman" w:cs="Times New Roman"/>
                <w:color w:val="000000" w:themeColor="text1"/>
                <w:sz w:val="20"/>
                <w:szCs w:val="20"/>
              </w:rPr>
              <w:br/>
              <w:t>1.6. Визуальный и измерительный.</w:t>
            </w:r>
          </w:p>
        </w:tc>
      </w:tr>
      <w:tr w:rsidR="00CA3097" w:rsidRPr="00EE32A8" w14:paraId="17D73496" w14:textId="77777777" w:rsidTr="00EE32A8">
        <w:trPr>
          <w:trHeight w:val="2016"/>
        </w:trPr>
        <w:tc>
          <w:tcPr>
            <w:tcW w:w="534" w:type="dxa"/>
            <w:shd w:val="clear" w:color="auto" w:fill="auto"/>
            <w:vAlign w:val="center"/>
            <w:hideMark/>
          </w:tcPr>
          <w:p w14:paraId="534C6660"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lastRenderedPageBreak/>
              <w:t>34</w:t>
            </w:r>
          </w:p>
        </w:tc>
        <w:tc>
          <w:tcPr>
            <w:tcW w:w="1134" w:type="dxa"/>
            <w:shd w:val="clear" w:color="auto" w:fill="auto"/>
            <w:vAlign w:val="center"/>
            <w:hideMark/>
          </w:tcPr>
          <w:p w14:paraId="35004F6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Инженерный центр ЭнергоАудит</w:t>
            </w:r>
          </w:p>
        </w:tc>
        <w:tc>
          <w:tcPr>
            <w:tcW w:w="1134" w:type="dxa"/>
            <w:shd w:val="clear" w:color="auto" w:fill="auto"/>
            <w:vAlign w:val="center"/>
            <w:hideMark/>
          </w:tcPr>
          <w:p w14:paraId="67F43801"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6" w:history="1">
              <w:r w:rsidR="00C8409A" w:rsidRPr="00EE32A8">
                <w:rPr>
                  <w:rFonts w:ascii="Times New Roman" w:eastAsia="Times New Roman" w:hAnsi="Times New Roman" w:cs="Times New Roman"/>
                  <w:color w:val="000000" w:themeColor="text1"/>
                  <w:sz w:val="20"/>
                  <w:szCs w:val="20"/>
                  <w:u w:val="single"/>
                </w:rPr>
                <w:t>http://energo-audit.ukit.me/</w:t>
              </w:r>
            </w:hyperlink>
          </w:p>
        </w:tc>
        <w:tc>
          <w:tcPr>
            <w:tcW w:w="2071" w:type="dxa"/>
            <w:shd w:val="clear" w:color="auto" w:fill="auto"/>
            <w:vAlign w:val="center"/>
            <w:hideMark/>
          </w:tcPr>
          <w:p w14:paraId="1F1560A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Различные виды НК</w:t>
            </w:r>
          </w:p>
        </w:tc>
        <w:tc>
          <w:tcPr>
            <w:tcW w:w="1302" w:type="dxa"/>
            <w:shd w:val="clear" w:color="auto" w:fill="auto"/>
            <w:vAlign w:val="center"/>
            <w:hideMark/>
          </w:tcPr>
          <w:p w14:paraId="122A65F4"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8905051542</w:t>
            </w:r>
          </w:p>
        </w:tc>
        <w:tc>
          <w:tcPr>
            <w:tcW w:w="1418" w:type="dxa"/>
            <w:shd w:val="clear" w:color="auto" w:fill="auto"/>
            <w:vAlign w:val="center"/>
            <w:hideMark/>
          </w:tcPr>
          <w:p w14:paraId="7F95EF5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Ноябрьск</w:t>
            </w:r>
          </w:p>
        </w:tc>
        <w:tc>
          <w:tcPr>
            <w:tcW w:w="1417" w:type="dxa"/>
            <w:shd w:val="clear" w:color="auto" w:fill="auto"/>
            <w:vAlign w:val="center"/>
            <w:hideMark/>
          </w:tcPr>
          <w:p w14:paraId="360BFB8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Матонина Элина Рашитовна</w:t>
            </w:r>
          </w:p>
        </w:tc>
        <w:tc>
          <w:tcPr>
            <w:tcW w:w="737" w:type="dxa"/>
            <w:shd w:val="clear" w:color="auto" w:fill="auto"/>
            <w:vAlign w:val="center"/>
            <w:hideMark/>
          </w:tcPr>
          <w:p w14:paraId="04BD4DED"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4</w:t>
            </w:r>
          </w:p>
        </w:tc>
        <w:tc>
          <w:tcPr>
            <w:tcW w:w="850" w:type="dxa"/>
            <w:shd w:val="clear" w:color="auto" w:fill="auto"/>
            <w:vAlign w:val="center"/>
            <w:hideMark/>
          </w:tcPr>
          <w:p w14:paraId="6D63357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1 700,00 </w:t>
            </w:r>
          </w:p>
        </w:tc>
        <w:tc>
          <w:tcPr>
            <w:tcW w:w="1603" w:type="dxa"/>
            <w:shd w:val="clear" w:color="auto" w:fill="auto"/>
            <w:vAlign w:val="center"/>
            <w:hideMark/>
          </w:tcPr>
          <w:p w14:paraId="120620A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Матонина Элина Рашитовна; Комиссаров Александр Владимирович</w:t>
            </w:r>
          </w:p>
        </w:tc>
        <w:tc>
          <w:tcPr>
            <w:tcW w:w="977" w:type="dxa"/>
            <w:shd w:val="clear" w:color="auto" w:fill="auto"/>
            <w:vAlign w:val="center"/>
            <w:hideMark/>
          </w:tcPr>
          <w:p w14:paraId="10201A4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Нефть и газ </w:t>
            </w:r>
          </w:p>
        </w:tc>
        <w:tc>
          <w:tcPr>
            <w:tcW w:w="2666" w:type="dxa"/>
            <w:shd w:val="clear" w:color="auto" w:fill="auto"/>
            <w:vAlign w:val="center"/>
            <w:hideMark/>
          </w:tcPr>
          <w:p w14:paraId="3A9C438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рентгенографический контроль;</w:t>
            </w:r>
            <w:r w:rsidRPr="00EE32A8">
              <w:rPr>
                <w:rFonts w:ascii="Times New Roman" w:eastAsia="Times New Roman" w:hAnsi="Times New Roman" w:cs="Times New Roman"/>
                <w:color w:val="000000" w:themeColor="text1"/>
                <w:sz w:val="20"/>
                <w:szCs w:val="20"/>
              </w:rPr>
              <w:br/>
              <w:t>- ультразвуковая дефектоскопия;</w:t>
            </w:r>
            <w:r w:rsidRPr="00EE32A8">
              <w:rPr>
                <w:rFonts w:ascii="Times New Roman" w:eastAsia="Times New Roman" w:hAnsi="Times New Roman" w:cs="Times New Roman"/>
                <w:color w:val="000000" w:themeColor="text1"/>
                <w:sz w:val="20"/>
                <w:szCs w:val="20"/>
              </w:rPr>
              <w:br/>
              <w:t>- ультразвуковая толщинометрия;</w:t>
            </w:r>
            <w:r w:rsidRPr="00EE32A8">
              <w:rPr>
                <w:rFonts w:ascii="Times New Roman" w:eastAsia="Times New Roman" w:hAnsi="Times New Roman" w:cs="Times New Roman"/>
                <w:color w:val="000000" w:themeColor="text1"/>
                <w:sz w:val="20"/>
                <w:szCs w:val="20"/>
              </w:rPr>
              <w:br/>
              <w:t>- капиллярный контроль;</w:t>
            </w:r>
            <w:r w:rsidRPr="00EE32A8">
              <w:rPr>
                <w:rFonts w:ascii="Times New Roman" w:eastAsia="Times New Roman" w:hAnsi="Times New Roman" w:cs="Times New Roman"/>
                <w:color w:val="000000" w:themeColor="text1"/>
                <w:sz w:val="20"/>
                <w:szCs w:val="20"/>
              </w:rPr>
              <w:br/>
              <w:t>- вибродиагностический;</w:t>
            </w:r>
            <w:r w:rsidRPr="00EE32A8">
              <w:rPr>
                <w:rFonts w:ascii="Times New Roman" w:eastAsia="Times New Roman" w:hAnsi="Times New Roman" w:cs="Times New Roman"/>
                <w:color w:val="000000" w:themeColor="text1"/>
                <w:sz w:val="20"/>
                <w:szCs w:val="20"/>
              </w:rPr>
              <w:br/>
              <w:t>- электрический;</w:t>
            </w:r>
            <w:r w:rsidRPr="00EE32A8">
              <w:rPr>
                <w:rFonts w:ascii="Times New Roman" w:eastAsia="Times New Roman" w:hAnsi="Times New Roman" w:cs="Times New Roman"/>
                <w:color w:val="000000" w:themeColor="text1"/>
                <w:sz w:val="20"/>
                <w:szCs w:val="20"/>
              </w:rPr>
              <w:br/>
              <w:t>- визуальный и измерительный контроль.</w:t>
            </w:r>
          </w:p>
        </w:tc>
      </w:tr>
      <w:tr w:rsidR="00CA3097" w:rsidRPr="00EE32A8" w14:paraId="7FB13BD9" w14:textId="77777777" w:rsidTr="00EE32A8">
        <w:trPr>
          <w:trHeight w:val="864"/>
        </w:trPr>
        <w:tc>
          <w:tcPr>
            <w:tcW w:w="534" w:type="dxa"/>
            <w:shd w:val="clear" w:color="auto" w:fill="auto"/>
            <w:vAlign w:val="center"/>
            <w:hideMark/>
          </w:tcPr>
          <w:p w14:paraId="36092E3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35</w:t>
            </w:r>
          </w:p>
        </w:tc>
        <w:tc>
          <w:tcPr>
            <w:tcW w:w="1134" w:type="dxa"/>
            <w:shd w:val="clear" w:color="auto" w:fill="auto"/>
            <w:vAlign w:val="center"/>
            <w:hideMark/>
          </w:tcPr>
          <w:p w14:paraId="193ED80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«ГлавДиагностика»</w:t>
            </w:r>
          </w:p>
        </w:tc>
        <w:tc>
          <w:tcPr>
            <w:tcW w:w="1134" w:type="dxa"/>
            <w:shd w:val="clear" w:color="auto" w:fill="auto"/>
            <w:vAlign w:val="center"/>
            <w:hideMark/>
          </w:tcPr>
          <w:p w14:paraId="1AF1B160"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7" w:history="1">
              <w:r w:rsidR="00C8409A" w:rsidRPr="00EE32A8">
                <w:rPr>
                  <w:rFonts w:ascii="Times New Roman" w:eastAsia="Times New Roman" w:hAnsi="Times New Roman" w:cs="Times New Roman"/>
                  <w:color w:val="000000" w:themeColor="text1"/>
                  <w:sz w:val="20"/>
                  <w:szCs w:val="20"/>
                  <w:u w:val="single"/>
                </w:rPr>
                <w:t>http://defectoscope.ru/</w:t>
              </w:r>
            </w:hyperlink>
          </w:p>
        </w:tc>
        <w:tc>
          <w:tcPr>
            <w:tcW w:w="2071" w:type="dxa"/>
            <w:shd w:val="clear" w:color="auto" w:fill="auto"/>
            <w:vAlign w:val="center"/>
            <w:hideMark/>
          </w:tcPr>
          <w:p w14:paraId="452E71E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НК</w:t>
            </w:r>
          </w:p>
        </w:tc>
        <w:tc>
          <w:tcPr>
            <w:tcW w:w="1302" w:type="dxa"/>
            <w:shd w:val="clear" w:color="auto" w:fill="auto"/>
            <w:vAlign w:val="center"/>
            <w:hideMark/>
          </w:tcPr>
          <w:p w14:paraId="21D3EC48"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7718907750</w:t>
            </w:r>
          </w:p>
        </w:tc>
        <w:tc>
          <w:tcPr>
            <w:tcW w:w="1418" w:type="dxa"/>
            <w:shd w:val="clear" w:color="auto" w:fill="auto"/>
            <w:vAlign w:val="center"/>
            <w:hideMark/>
          </w:tcPr>
          <w:p w14:paraId="5A1C3F5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08B643B3"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Дидин Геннадий Анатольевич</w:t>
            </w:r>
          </w:p>
        </w:tc>
        <w:tc>
          <w:tcPr>
            <w:tcW w:w="737" w:type="dxa"/>
            <w:shd w:val="clear" w:color="auto" w:fill="auto"/>
            <w:vAlign w:val="center"/>
            <w:hideMark/>
          </w:tcPr>
          <w:p w14:paraId="534FD6C2"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4</w:t>
            </w:r>
          </w:p>
        </w:tc>
        <w:tc>
          <w:tcPr>
            <w:tcW w:w="850" w:type="dxa"/>
            <w:shd w:val="clear" w:color="auto" w:fill="auto"/>
            <w:vAlign w:val="center"/>
            <w:hideMark/>
          </w:tcPr>
          <w:p w14:paraId="38EEBB2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696,00 </w:t>
            </w:r>
          </w:p>
        </w:tc>
        <w:tc>
          <w:tcPr>
            <w:tcW w:w="1603" w:type="dxa"/>
            <w:shd w:val="clear" w:color="auto" w:fill="auto"/>
            <w:vAlign w:val="center"/>
            <w:hideMark/>
          </w:tcPr>
          <w:p w14:paraId="398F7A0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Дидин Геннадий Анатольевич</w:t>
            </w:r>
          </w:p>
        </w:tc>
        <w:tc>
          <w:tcPr>
            <w:tcW w:w="977" w:type="dxa"/>
            <w:shd w:val="clear" w:color="auto" w:fill="auto"/>
            <w:vAlign w:val="center"/>
            <w:hideMark/>
          </w:tcPr>
          <w:p w14:paraId="504824D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7ABB54C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r>
      <w:tr w:rsidR="00CA3097" w:rsidRPr="00EE32A8" w14:paraId="76056FB8" w14:textId="77777777" w:rsidTr="00EE32A8">
        <w:trPr>
          <w:trHeight w:val="864"/>
        </w:trPr>
        <w:tc>
          <w:tcPr>
            <w:tcW w:w="534" w:type="dxa"/>
            <w:shd w:val="clear" w:color="auto" w:fill="auto"/>
            <w:vAlign w:val="center"/>
            <w:hideMark/>
          </w:tcPr>
          <w:p w14:paraId="4D51EBF1"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36</w:t>
            </w:r>
          </w:p>
        </w:tc>
        <w:tc>
          <w:tcPr>
            <w:tcW w:w="1134" w:type="dxa"/>
            <w:shd w:val="clear" w:color="auto" w:fill="auto"/>
            <w:vAlign w:val="center"/>
            <w:hideMark/>
          </w:tcPr>
          <w:p w14:paraId="5AD55CFB"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«Элитест»</w:t>
            </w:r>
          </w:p>
        </w:tc>
        <w:tc>
          <w:tcPr>
            <w:tcW w:w="1134" w:type="dxa"/>
            <w:shd w:val="clear" w:color="auto" w:fill="auto"/>
            <w:vAlign w:val="center"/>
            <w:hideMark/>
          </w:tcPr>
          <w:p w14:paraId="465D009F"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8" w:history="1">
              <w:r w:rsidR="00C8409A" w:rsidRPr="00EE32A8">
                <w:rPr>
                  <w:rFonts w:ascii="Times New Roman" w:eastAsia="Times New Roman" w:hAnsi="Times New Roman" w:cs="Times New Roman"/>
                  <w:color w:val="000000" w:themeColor="text1"/>
                  <w:sz w:val="20"/>
                  <w:szCs w:val="20"/>
                  <w:u w:val="single"/>
                </w:rPr>
                <w:t>http://элитест.рф/</w:t>
              </w:r>
            </w:hyperlink>
          </w:p>
        </w:tc>
        <w:tc>
          <w:tcPr>
            <w:tcW w:w="2071" w:type="dxa"/>
            <w:shd w:val="clear" w:color="auto" w:fill="auto"/>
            <w:vAlign w:val="center"/>
            <w:hideMark/>
          </w:tcPr>
          <w:p w14:paraId="78ED9BC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НК</w:t>
            </w:r>
          </w:p>
        </w:tc>
        <w:tc>
          <w:tcPr>
            <w:tcW w:w="1302" w:type="dxa"/>
            <w:shd w:val="clear" w:color="auto" w:fill="auto"/>
            <w:vAlign w:val="center"/>
            <w:hideMark/>
          </w:tcPr>
          <w:p w14:paraId="4E7D9D65"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7720636233</w:t>
            </w:r>
          </w:p>
        </w:tc>
        <w:tc>
          <w:tcPr>
            <w:tcW w:w="1418" w:type="dxa"/>
            <w:shd w:val="clear" w:color="auto" w:fill="auto"/>
            <w:vAlign w:val="center"/>
            <w:hideMark/>
          </w:tcPr>
          <w:p w14:paraId="440C1ACF"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1F6D5F5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Андреянов Алексей Васильевич</w:t>
            </w:r>
          </w:p>
        </w:tc>
        <w:tc>
          <w:tcPr>
            <w:tcW w:w="737" w:type="dxa"/>
            <w:shd w:val="clear" w:color="auto" w:fill="auto"/>
            <w:vAlign w:val="center"/>
            <w:hideMark/>
          </w:tcPr>
          <w:p w14:paraId="41EFC59B"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w:t>
            </w:r>
          </w:p>
        </w:tc>
        <w:tc>
          <w:tcPr>
            <w:tcW w:w="850" w:type="dxa"/>
            <w:shd w:val="clear" w:color="auto" w:fill="auto"/>
            <w:vAlign w:val="center"/>
            <w:hideMark/>
          </w:tcPr>
          <w:p w14:paraId="267C90D8"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   </w:t>
            </w:r>
          </w:p>
        </w:tc>
        <w:tc>
          <w:tcPr>
            <w:tcW w:w="1603" w:type="dxa"/>
            <w:shd w:val="clear" w:color="auto" w:fill="auto"/>
            <w:vAlign w:val="center"/>
            <w:hideMark/>
          </w:tcPr>
          <w:p w14:paraId="13CD778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Андреянов Алексей Васильевич</w:t>
            </w:r>
          </w:p>
        </w:tc>
        <w:tc>
          <w:tcPr>
            <w:tcW w:w="977" w:type="dxa"/>
            <w:shd w:val="clear" w:color="auto" w:fill="auto"/>
            <w:vAlign w:val="center"/>
            <w:hideMark/>
          </w:tcPr>
          <w:p w14:paraId="4C6F2D57"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602B3E64"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r>
      <w:tr w:rsidR="00CA3097" w:rsidRPr="00EE32A8" w14:paraId="6642C469" w14:textId="77777777" w:rsidTr="00EE32A8">
        <w:trPr>
          <w:trHeight w:val="864"/>
        </w:trPr>
        <w:tc>
          <w:tcPr>
            <w:tcW w:w="534" w:type="dxa"/>
            <w:shd w:val="clear" w:color="auto" w:fill="auto"/>
            <w:vAlign w:val="center"/>
            <w:hideMark/>
          </w:tcPr>
          <w:p w14:paraId="499BED8A"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37</w:t>
            </w:r>
          </w:p>
        </w:tc>
        <w:tc>
          <w:tcPr>
            <w:tcW w:w="1134" w:type="dxa"/>
            <w:shd w:val="clear" w:color="auto" w:fill="auto"/>
            <w:vAlign w:val="center"/>
            <w:hideMark/>
          </w:tcPr>
          <w:p w14:paraId="7DF49F2C"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ООО «НПК «Микрокон»</w:t>
            </w:r>
          </w:p>
        </w:tc>
        <w:tc>
          <w:tcPr>
            <w:tcW w:w="1134" w:type="dxa"/>
            <w:shd w:val="clear" w:color="auto" w:fill="auto"/>
            <w:vAlign w:val="center"/>
            <w:hideMark/>
          </w:tcPr>
          <w:p w14:paraId="2C8B453C" w14:textId="77777777" w:rsidR="00C8409A" w:rsidRPr="00EE32A8" w:rsidRDefault="00B401EF" w:rsidP="006E30C3">
            <w:pPr>
              <w:spacing w:after="0" w:line="240" w:lineRule="auto"/>
              <w:rPr>
                <w:rFonts w:ascii="Times New Roman" w:eastAsia="Times New Roman" w:hAnsi="Times New Roman" w:cs="Times New Roman"/>
                <w:color w:val="000000" w:themeColor="text1"/>
                <w:sz w:val="20"/>
                <w:szCs w:val="20"/>
                <w:u w:val="single"/>
              </w:rPr>
            </w:pPr>
            <w:hyperlink r:id="rId179" w:history="1">
              <w:r w:rsidR="00C8409A" w:rsidRPr="00EE32A8">
                <w:rPr>
                  <w:rFonts w:ascii="Times New Roman" w:eastAsia="Times New Roman" w:hAnsi="Times New Roman" w:cs="Times New Roman"/>
                  <w:color w:val="000000" w:themeColor="text1"/>
                  <w:sz w:val="20"/>
                  <w:szCs w:val="20"/>
                  <w:u w:val="single"/>
                </w:rPr>
                <w:t>http://www.microkon.ru/</w:t>
              </w:r>
            </w:hyperlink>
          </w:p>
        </w:tc>
        <w:tc>
          <w:tcPr>
            <w:tcW w:w="2071" w:type="dxa"/>
            <w:shd w:val="clear" w:color="auto" w:fill="auto"/>
            <w:vAlign w:val="center"/>
            <w:hideMark/>
          </w:tcPr>
          <w:p w14:paraId="75EBD826"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Поставка оборудования для НК, Различные виды НК</w:t>
            </w:r>
          </w:p>
        </w:tc>
        <w:tc>
          <w:tcPr>
            <w:tcW w:w="1302" w:type="dxa"/>
            <w:shd w:val="clear" w:color="auto" w:fill="auto"/>
            <w:vAlign w:val="center"/>
            <w:hideMark/>
          </w:tcPr>
          <w:p w14:paraId="73D02356"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7704660800</w:t>
            </w:r>
          </w:p>
        </w:tc>
        <w:tc>
          <w:tcPr>
            <w:tcW w:w="1418" w:type="dxa"/>
            <w:shd w:val="clear" w:color="auto" w:fill="auto"/>
            <w:vAlign w:val="center"/>
            <w:hideMark/>
          </w:tcPr>
          <w:p w14:paraId="12E88C10"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Москва</w:t>
            </w:r>
          </w:p>
        </w:tc>
        <w:tc>
          <w:tcPr>
            <w:tcW w:w="1417" w:type="dxa"/>
            <w:shd w:val="clear" w:color="auto" w:fill="auto"/>
            <w:vAlign w:val="center"/>
            <w:hideMark/>
          </w:tcPr>
          <w:p w14:paraId="7E51F1F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Филинов Михаил Владимирович</w:t>
            </w:r>
          </w:p>
        </w:tc>
        <w:tc>
          <w:tcPr>
            <w:tcW w:w="737" w:type="dxa"/>
            <w:shd w:val="clear" w:color="auto" w:fill="auto"/>
            <w:vAlign w:val="center"/>
            <w:hideMark/>
          </w:tcPr>
          <w:p w14:paraId="28BD6F3F" w14:textId="77777777" w:rsidR="00C8409A" w:rsidRPr="00EE32A8" w:rsidRDefault="00C8409A" w:rsidP="00EE32A8">
            <w:pPr>
              <w:spacing w:after="0" w:line="240" w:lineRule="auto"/>
              <w:jc w:val="center"/>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w:t>
            </w:r>
          </w:p>
        </w:tc>
        <w:tc>
          <w:tcPr>
            <w:tcW w:w="850" w:type="dxa"/>
            <w:shd w:val="clear" w:color="auto" w:fill="auto"/>
            <w:vAlign w:val="center"/>
            <w:hideMark/>
          </w:tcPr>
          <w:p w14:paraId="066192F1"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 xml:space="preserve">                                          -   </w:t>
            </w:r>
          </w:p>
        </w:tc>
        <w:tc>
          <w:tcPr>
            <w:tcW w:w="1603" w:type="dxa"/>
            <w:shd w:val="clear" w:color="auto" w:fill="auto"/>
            <w:vAlign w:val="center"/>
            <w:hideMark/>
          </w:tcPr>
          <w:p w14:paraId="684ECCDD"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r w:rsidRPr="00EE32A8">
              <w:rPr>
                <w:rFonts w:ascii="Times New Roman" w:eastAsia="Times New Roman" w:hAnsi="Times New Roman" w:cs="Times New Roman"/>
                <w:color w:val="000000" w:themeColor="text1"/>
                <w:sz w:val="20"/>
                <w:szCs w:val="20"/>
              </w:rPr>
              <w:t>Филинов Михаил Владимирович</w:t>
            </w:r>
          </w:p>
        </w:tc>
        <w:tc>
          <w:tcPr>
            <w:tcW w:w="977" w:type="dxa"/>
            <w:shd w:val="clear" w:color="auto" w:fill="auto"/>
            <w:vAlign w:val="center"/>
            <w:hideMark/>
          </w:tcPr>
          <w:p w14:paraId="321625A9"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c>
          <w:tcPr>
            <w:tcW w:w="2666" w:type="dxa"/>
            <w:shd w:val="clear" w:color="auto" w:fill="auto"/>
            <w:vAlign w:val="center"/>
            <w:hideMark/>
          </w:tcPr>
          <w:p w14:paraId="16AF830A" w14:textId="77777777" w:rsidR="00C8409A" w:rsidRPr="00EE32A8" w:rsidRDefault="00C8409A" w:rsidP="006E30C3">
            <w:pPr>
              <w:spacing w:after="0" w:line="240" w:lineRule="auto"/>
              <w:rPr>
                <w:rFonts w:ascii="Times New Roman" w:eastAsia="Times New Roman" w:hAnsi="Times New Roman" w:cs="Times New Roman"/>
                <w:color w:val="000000" w:themeColor="text1"/>
                <w:sz w:val="20"/>
                <w:szCs w:val="20"/>
              </w:rPr>
            </w:pPr>
          </w:p>
        </w:tc>
      </w:tr>
    </w:tbl>
    <w:p w14:paraId="2A75EFAD" w14:textId="77777777" w:rsidR="00C8409A" w:rsidRDefault="00C8409A" w:rsidP="00C8409A">
      <w:pPr>
        <w:spacing w:after="0" w:line="360" w:lineRule="auto"/>
        <w:ind w:firstLine="567"/>
        <w:jc w:val="center"/>
        <w:rPr>
          <w:rFonts w:ascii="Times New Roman" w:eastAsia="Times New Roman" w:hAnsi="Times New Roman" w:cs="Times New Roman"/>
          <w:sz w:val="28"/>
          <w:szCs w:val="28"/>
        </w:rPr>
      </w:pPr>
    </w:p>
    <w:p w14:paraId="0978792C" w14:textId="77777777" w:rsidR="00C8409A" w:rsidRDefault="00C8409A" w:rsidP="00E942B9">
      <w:pPr>
        <w:spacing w:after="0" w:line="360" w:lineRule="auto"/>
        <w:jc w:val="both"/>
        <w:rPr>
          <w:rFonts w:ascii="Times New Roman" w:hAnsi="Times New Roman" w:cs="Times New Roman"/>
          <w:sz w:val="28"/>
          <w:szCs w:val="28"/>
        </w:rPr>
      </w:pPr>
    </w:p>
    <w:p w14:paraId="6DCD3EBC" w14:textId="77777777" w:rsidR="00C8409A" w:rsidRDefault="00C8409A" w:rsidP="00E942B9">
      <w:pPr>
        <w:spacing w:after="0" w:line="360" w:lineRule="auto"/>
        <w:jc w:val="both"/>
        <w:rPr>
          <w:rFonts w:ascii="Times New Roman" w:hAnsi="Times New Roman" w:cs="Times New Roman"/>
          <w:sz w:val="28"/>
          <w:szCs w:val="28"/>
        </w:rPr>
      </w:pPr>
    </w:p>
    <w:p w14:paraId="75ECA383" w14:textId="77777777" w:rsidR="00C8409A" w:rsidRDefault="00C8409A">
      <w:pPr>
        <w:rPr>
          <w:rFonts w:ascii="Times New Roman" w:hAnsi="Times New Roman" w:cs="Times New Roman"/>
          <w:sz w:val="28"/>
          <w:szCs w:val="28"/>
        </w:rPr>
        <w:sectPr w:rsidR="00C8409A" w:rsidSect="00C8409A">
          <w:pgSz w:w="16838" w:h="11906" w:orient="landscape"/>
          <w:pgMar w:top="992" w:right="851" w:bottom="851" w:left="709" w:header="709" w:footer="709" w:gutter="0"/>
          <w:cols w:space="708"/>
          <w:docGrid w:linePitch="360"/>
        </w:sectPr>
      </w:pPr>
    </w:p>
    <w:p w14:paraId="1249C41D" w14:textId="77777777" w:rsidR="00C8409A" w:rsidRDefault="00C8409A">
      <w:pPr>
        <w:rPr>
          <w:rFonts w:ascii="Times New Roman" w:hAnsi="Times New Roman" w:cs="Times New Roman"/>
          <w:sz w:val="28"/>
          <w:szCs w:val="28"/>
        </w:rPr>
      </w:pPr>
    </w:p>
    <w:p w14:paraId="32F55930" w14:textId="77777777" w:rsidR="00C8409A" w:rsidRDefault="00C8409A" w:rsidP="00E942B9">
      <w:pPr>
        <w:spacing w:after="0" w:line="360" w:lineRule="auto"/>
        <w:jc w:val="both"/>
        <w:rPr>
          <w:rFonts w:ascii="Times New Roman" w:hAnsi="Times New Roman" w:cs="Times New Roman"/>
          <w:sz w:val="28"/>
          <w:szCs w:val="28"/>
        </w:rPr>
      </w:pPr>
    </w:p>
    <w:p w14:paraId="096B5950" w14:textId="77777777" w:rsidR="00A60925" w:rsidRPr="00D30FA6" w:rsidRDefault="00A60925" w:rsidP="00E942B9">
      <w:pPr>
        <w:spacing w:after="0" w:line="360" w:lineRule="auto"/>
        <w:jc w:val="both"/>
        <w:rPr>
          <w:rFonts w:ascii="Times New Roman" w:hAnsi="Times New Roman" w:cs="Times New Roman"/>
          <w:sz w:val="28"/>
          <w:szCs w:val="28"/>
        </w:rPr>
      </w:pPr>
    </w:p>
    <w:sectPr w:rsidR="00A60925" w:rsidRPr="00D30FA6" w:rsidSect="00340433">
      <w:pgSz w:w="11906" w:h="16838"/>
      <w:pgMar w:top="851" w:right="850" w:bottom="709" w:left="993"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1AB070" w14:textId="77777777" w:rsidR="00B401EF" w:rsidRDefault="00B401EF" w:rsidP="00463C88">
      <w:pPr>
        <w:spacing w:after="0" w:line="240" w:lineRule="auto"/>
      </w:pPr>
      <w:r>
        <w:separator/>
      </w:r>
    </w:p>
  </w:endnote>
  <w:endnote w:type="continuationSeparator" w:id="0">
    <w:p w14:paraId="43EECA0A" w14:textId="77777777" w:rsidR="00B401EF" w:rsidRDefault="00B401EF" w:rsidP="00463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tantia">
    <w:panose1 w:val="02030602050306030303"/>
    <w:charset w:val="CC"/>
    <w:family w:val="roman"/>
    <w:pitch w:val="variable"/>
    <w:sig w:usb0="A00002EF" w:usb1="4000204B" w:usb2="00000000" w:usb3="00000000" w:csb0="0000019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9702898"/>
      <w:docPartObj>
        <w:docPartGallery w:val="Page Numbers (Bottom of Page)"/>
        <w:docPartUnique/>
      </w:docPartObj>
    </w:sdtPr>
    <w:sdtContent>
      <w:p w14:paraId="21BA069F" w14:textId="77777777" w:rsidR="00B401EF" w:rsidRDefault="00B401EF">
        <w:pPr>
          <w:pStyle w:val="ae"/>
          <w:jc w:val="right"/>
        </w:pPr>
        <w:r>
          <w:fldChar w:fldCharType="begin"/>
        </w:r>
        <w:r>
          <w:instrText>PAGE   \* MERGEFORMAT</w:instrText>
        </w:r>
        <w:r>
          <w:fldChar w:fldCharType="separate"/>
        </w:r>
        <w:r w:rsidR="00A117DF">
          <w:rPr>
            <w:noProof/>
          </w:rPr>
          <w:t>44</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4938209"/>
      <w:docPartObj>
        <w:docPartGallery w:val="Page Numbers (Bottom of Page)"/>
        <w:docPartUnique/>
      </w:docPartObj>
    </w:sdtPr>
    <w:sdtContent>
      <w:p w14:paraId="322ED0D0" w14:textId="77777777" w:rsidR="00B401EF" w:rsidRDefault="00B401EF">
        <w:pPr>
          <w:pStyle w:val="ae"/>
          <w:jc w:val="right"/>
        </w:pPr>
        <w:r>
          <w:fldChar w:fldCharType="begin"/>
        </w:r>
        <w:r>
          <w:instrText>PAGE   \* MERGEFORMAT</w:instrText>
        </w:r>
        <w:r>
          <w:fldChar w:fldCharType="separate"/>
        </w:r>
        <w:r w:rsidR="002A355A">
          <w:rPr>
            <w:noProof/>
          </w:rPr>
          <w:t>45</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4637264"/>
      <w:docPartObj>
        <w:docPartGallery w:val="Page Numbers (Bottom of Page)"/>
        <w:docPartUnique/>
      </w:docPartObj>
    </w:sdtPr>
    <w:sdtContent>
      <w:p w14:paraId="25BF8968" w14:textId="77777777" w:rsidR="00B401EF" w:rsidRDefault="00B401EF">
        <w:pPr>
          <w:pStyle w:val="ae"/>
          <w:jc w:val="right"/>
        </w:pPr>
        <w:r>
          <w:fldChar w:fldCharType="begin"/>
        </w:r>
        <w:r>
          <w:instrText>PAGE   \* MERGEFORMAT</w:instrText>
        </w:r>
        <w:r>
          <w:fldChar w:fldCharType="separate"/>
        </w:r>
        <w:r w:rsidR="00A117DF">
          <w:rPr>
            <w:noProof/>
          </w:rPr>
          <w:t>65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2BD78E" w14:textId="77777777" w:rsidR="00B401EF" w:rsidRDefault="00B401EF" w:rsidP="00463C88">
      <w:pPr>
        <w:spacing w:after="0" w:line="240" w:lineRule="auto"/>
      </w:pPr>
      <w:r>
        <w:separator/>
      </w:r>
    </w:p>
  </w:footnote>
  <w:footnote w:type="continuationSeparator" w:id="0">
    <w:p w14:paraId="69F25CE9" w14:textId="77777777" w:rsidR="00B401EF" w:rsidRDefault="00B401EF" w:rsidP="00463C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4E4A79"/>
    <w:multiLevelType w:val="hybridMultilevel"/>
    <w:tmpl w:val="10C23E7E"/>
    <w:lvl w:ilvl="0" w:tplc="17F45A2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1F355998"/>
    <w:multiLevelType w:val="multilevel"/>
    <w:tmpl w:val="49084DA6"/>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03D6A2E"/>
    <w:multiLevelType w:val="multilevel"/>
    <w:tmpl w:val="7C8EE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55547BA"/>
    <w:multiLevelType w:val="multilevel"/>
    <w:tmpl w:val="D55A7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AC25250"/>
    <w:multiLevelType w:val="hybridMultilevel"/>
    <w:tmpl w:val="F1503024"/>
    <w:lvl w:ilvl="0" w:tplc="1904F440">
      <w:start w:val="1"/>
      <w:numFmt w:val="decimal"/>
      <w:lvlText w:val="%1."/>
      <w:lvlJc w:val="left"/>
      <w:pPr>
        <w:ind w:left="1069" w:hanging="360"/>
      </w:pPr>
      <w:rPr>
        <w:rFonts w:eastAsia="Calibri"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41F465A1"/>
    <w:multiLevelType w:val="hybridMultilevel"/>
    <w:tmpl w:val="82BE50DE"/>
    <w:lvl w:ilvl="0" w:tplc="22A4775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44B477CF"/>
    <w:multiLevelType w:val="hybridMultilevel"/>
    <w:tmpl w:val="5708576E"/>
    <w:lvl w:ilvl="0" w:tplc="6AFCC3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66842230"/>
    <w:multiLevelType w:val="multilevel"/>
    <w:tmpl w:val="76DE9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78E7BCE"/>
    <w:multiLevelType w:val="multilevel"/>
    <w:tmpl w:val="AC22371E"/>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9">
    <w:nsid w:val="6BBC52F6"/>
    <w:multiLevelType w:val="hybridMultilevel"/>
    <w:tmpl w:val="9B8005F4"/>
    <w:lvl w:ilvl="0" w:tplc="54106C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7FDE3456"/>
    <w:multiLevelType w:val="hybridMultilevel"/>
    <w:tmpl w:val="77D6D71A"/>
    <w:lvl w:ilvl="0" w:tplc="450A09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1"/>
  </w:num>
  <w:num w:numId="3">
    <w:abstractNumId w:val="1"/>
  </w:num>
  <w:num w:numId="4">
    <w:abstractNumId w:val="1"/>
  </w:num>
  <w:num w:numId="5">
    <w:abstractNumId w:val="1"/>
  </w:num>
  <w:num w:numId="6">
    <w:abstractNumId w:val="2"/>
  </w:num>
  <w:num w:numId="7">
    <w:abstractNumId w:val="7"/>
  </w:num>
  <w:num w:numId="8">
    <w:abstractNumId w:val="3"/>
  </w:num>
  <w:num w:numId="9">
    <w:abstractNumId w:val="1"/>
  </w:num>
  <w:num w:numId="10">
    <w:abstractNumId w:val="1"/>
  </w:num>
  <w:num w:numId="11">
    <w:abstractNumId w:val="1"/>
  </w:num>
  <w:num w:numId="12">
    <w:abstractNumId w:val="1"/>
  </w:num>
  <w:num w:numId="13">
    <w:abstractNumId w:val="1"/>
  </w:num>
  <w:num w:numId="14">
    <w:abstractNumId w:val="8"/>
  </w:num>
  <w:num w:numId="15">
    <w:abstractNumId w:val="0"/>
  </w:num>
  <w:num w:numId="16">
    <w:abstractNumId w:val="5"/>
  </w:num>
  <w:num w:numId="17">
    <w:abstractNumId w:val="10"/>
  </w:num>
  <w:num w:numId="18">
    <w:abstractNumId w:val="4"/>
  </w:num>
  <w:num w:numId="19">
    <w:abstractNumId w:val="9"/>
  </w:num>
  <w:num w:numId="20">
    <w:abstractNumId w:val="1"/>
  </w:num>
  <w:num w:numId="21">
    <w:abstractNumId w:val="1"/>
  </w:num>
  <w:num w:numId="22">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2"/>
  </w:compat>
  <w:rsids>
    <w:rsidRoot w:val="00B40C4C"/>
    <w:rsid w:val="00000817"/>
    <w:rsid w:val="000008D0"/>
    <w:rsid w:val="000026A7"/>
    <w:rsid w:val="00002881"/>
    <w:rsid w:val="00002B77"/>
    <w:rsid w:val="00003FA3"/>
    <w:rsid w:val="00004780"/>
    <w:rsid w:val="00011C05"/>
    <w:rsid w:val="000152AA"/>
    <w:rsid w:val="00016092"/>
    <w:rsid w:val="00016470"/>
    <w:rsid w:val="000166E0"/>
    <w:rsid w:val="00017402"/>
    <w:rsid w:val="000208B5"/>
    <w:rsid w:val="0002092E"/>
    <w:rsid w:val="00021417"/>
    <w:rsid w:val="00021B4B"/>
    <w:rsid w:val="00021F22"/>
    <w:rsid w:val="00022B18"/>
    <w:rsid w:val="00022CEC"/>
    <w:rsid w:val="0002469B"/>
    <w:rsid w:val="000252C2"/>
    <w:rsid w:val="00026D5D"/>
    <w:rsid w:val="0003091B"/>
    <w:rsid w:val="000324A7"/>
    <w:rsid w:val="000356CF"/>
    <w:rsid w:val="000356FA"/>
    <w:rsid w:val="00036329"/>
    <w:rsid w:val="00036848"/>
    <w:rsid w:val="000409E9"/>
    <w:rsid w:val="00042AD4"/>
    <w:rsid w:val="00042C84"/>
    <w:rsid w:val="00043118"/>
    <w:rsid w:val="0004420F"/>
    <w:rsid w:val="00044AFB"/>
    <w:rsid w:val="00044F5F"/>
    <w:rsid w:val="0004605C"/>
    <w:rsid w:val="0005010C"/>
    <w:rsid w:val="0005265A"/>
    <w:rsid w:val="000534D1"/>
    <w:rsid w:val="000543DF"/>
    <w:rsid w:val="000549E8"/>
    <w:rsid w:val="00054B67"/>
    <w:rsid w:val="00055A72"/>
    <w:rsid w:val="00055B90"/>
    <w:rsid w:val="00055BDB"/>
    <w:rsid w:val="000564D1"/>
    <w:rsid w:val="0005713C"/>
    <w:rsid w:val="00057F14"/>
    <w:rsid w:val="000607C4"/>
    <w:rsid w:val="00060E24"/>
    <w:rsid w:val="0006147C"/>
    <w:rsid w:val="00061D3E"/>
    <w:rsid w:val="000632E9"/>
    <w:rsid w:val="000636BD"/>
    <w:rsid w:val="0006370A"/>
    <w:rsid w:val="000638F4"/>
    <w:rsid w:val="00063953"/>
    <w:rsid w:val="00065225"/>
    <w:rsid w:val="00066140"/>
    <w:rsid w:val="00067411"/>
    <w:rsid w:val="00067CAE"/>
    <w:rsid w:val="000701F0"/>
    <w:rsid w:val="00071675"/>
    <w:rsid w:val="00073899"/>
    <w:rsid w:val="0007717C"/>
    <w:rsid w:val="00077757"/>
    <w:rsid w:val="000777D1"/>
    <w:rsid w:val="0007792F"/>
    <w:rsid w:val="000800FF"/>
    <w:rsid w:val="000827B3"/>
    <w:rsid w:val="000839C3"/>
    <w:rsid w:val="00084E23"/>
    <w:rsid w:val="00085218"/>
    <w:rsid w:val="00086629"/>
    <w:rsid w:val="00087798"/>
    <w:rsid w:val="0008799C"/>
    <w:rsid w:val="000912EB"/>
    <w:rsid w:val="0009135B"/>
    <w:rsid w:val="0009205F"/>
    <w:rsid w:val="00092BDE"/>
    <w:rsid w:val="00092D40"/>
    <w:rsid w:val="00093413"/>
    <w:rsid w:val="000938C0"/>
    <w:rsid w:val="000950BB"/>
    <w:rsid w:val="0009678A"/>
    <w:rsid w:val="0009721D"/>
    <w:rsid w:val="00097B35"/>
    <w:rsid w:val="000A0841"/>
    <w:rsid w:val="000A0E11"/>
    <w:rsid w:val="000A13BA"/>
    <w:rsid w:val="000A2037"/>
    <w:rsid w:val="000A25EB"/>
    <w:rsid w:val="000A2D90"/>
    <w:rsid w:val="000A2FAA"/>
    <w:rsid w:val="000A4815"/>
    <w:rsid w:val="000A6577"/>
    <w:rsid w:val="000A6E26"/>
    <w:rsid w:val="000A6F56"/>
    <w:rsid w:val="000A7A86"/>
    <w:rsid w:val="000B1062"/>
    <w:rsid w:val="000B14F7"/>
    <w:rsid w:val="000B188B"/>
    <w:rsid w:val="000B23D8"/>
    <w:rsid w:val="000B2F30"/>
    <w:rsid w:val="000B3D2F"/>
    <w:rsid w:val="000B51D6"/>
    <w:rsid w:val="000B53AE"/>
    <w:rsid w:val="000B6B18"/>
    <w:rsid w:val="000B70FC"/>
    <w:rsid w:val="000B7651"/>
    <w:rsid w:val="000C0047"/>
    <w:rsid w:val="000C0617"/>
    <w:rsid w:val="000C1871"/>
    <w:rsid w:val="000C2FE5"/>
    <w:rsid w:val="000C3E49"/>
    <w:rsid w:val="000C4F79"/>
    <w:rsid w:val="000C5279"/>
    <w:rsid w:val="000C7E66"/>
    <w:rsid w:val="000D04F8"/>
    <w:rsid w:val="000D2713"/>
    <w:rsid w:val="000D27F7"/>
    <w:rsid w:val="000D4A65"/>
    <w:rsid w:val="000D4A9C"/>
    <w:rsid w:val="000D513A"/>
    <w:rsid w:val="000E3776"/>
    <w:rsid w:val="000E4642"/>
    <w:rsid w:val="000E502E"/>
    <w:rsid w:val="000E535B"/>
    <w:rsid w:val="000E5526"/>
    <w:rsid w:val="000E7A62"/>
    <w:rsid w:val="000F02F2"/>
    <w:rsid w:val="000F0BD4"/>
    <w:rsid w:val="000F3E3F"/>
    <w:rsid w:val="000F43FE"/>
    <w:rsid w:val="000F4A3D"/>
    <w:rsid w:val="000F5388"/>
    <w:rsid w:val="000F5B62"/>
    <w:rsid w:val="000F61EB"/>
    <w:rsid w:val="000F7D4C"/>
    <w:rsid w:val="00100593"/>
    <w:rsid w:val="001011CA"/>
    <w:rsid w:val="0010359D"/>
    <w:rsid w:val="00110853"/>
    <w:rsid w:val="00110AF9"/>
    <w:rsid w:val="00111253"/>
    <w:rsid w:val="001113E0"/>
    <w:rsid w:val="0011210D"/>
    <w:rsid w:val="00113173"/>
    <w:rsid w:val="00113CD9"/>
    <w:rsid w:val="001149D8"/>
    <w:rsid w:val="00114B26"/>
    <w:rsid w:val="0011589D"/>
    <w:rsid w:val="00120408"/>
    <w:rsid w:val="0012127F"/>
    <w:rsid w:val="00121789"/>
    <w:rsid w:val="0012211C"/>
    <w:rsid w:val="001231C6"/>
    <w:rsid w:val="0012445C"/>
    <w:rsid w:val="001254EE"/>
    <w:rsid w:val="00126D07"/>
    <w:rsid w:val="00127025"/>
    <w:rsid w:val="00127D8C"/>
    <w:rsid w:val="001309FD"/>
    <w:rsid w:val="001318C2"/>
    <w:rsid w:val="00131AC1"/>
    <w:rsid w:val="00132ECC"/>
    <w:rsid w:val="0013387D"/>
    <w:rsid w:val="00133E65"/>
    <w:rsid w:val="001347CA"/>
    <w:rsid w:val="00134AF6"/>
    <w:rsid w:val="00136828"/>
    <w:rsid w:val="001368CC"/>
    <w:rsid w:val="0014005E"/>
    <w:rsid w:val="00140C66"/>
    <w:rsid w:val="00141D30"/>
    <w:rsid w:val="00141F56"/>
    <w:rsid w:val="00142814"/>
    <w:rsid w:val="00142AC7"/>
    <w:rsid w:val="001448C7"/>
    <w:rsid w:val="00146BFF"/>
    <w:rsid w:val="0015069D"/>
    <w:rsid w:val="001576A7"/>
    <w:rsid w:val="00157791"/>
    <w:rsid w:val="001605BC"/>
    <w:rsid w:val="0016155D"/>
    <w:rsid w:val="00161E89"/>
    <w:rsid w:val="00164665"/>
    <w:rsid w:val="0016481C"/>
    <w:rsid w:val="00166193"/>
    <w:rsid w:val="00167316"/>
    <w:rsid w:val="00171A8F"/>
    <w:rsid w:val="00172A37"/>
    <w:rsid w:val="00174226"/>
    <w:rsid w:val="00174332"/>
    <w:rsid w:val="00175433"/>
    <w:rsid w:val="001808D9"/>
    <w:rsid w:val="0018386F"/>
    <w:rsid w:val="00185169"/>
    <w:rsid w:val="001865F2"/>
    <w:rsid w:val="0018769C"/>
    <w:rsid w:val="00190777"/>
    <w:rsid w:val="001911A7"/>
    <w:rsid w:val="00191DAD"/>
    <w:rsid w:val="001931EF"/>
    <w:rsid w:val="001948E1"/>
    <w:rsid w:val="001951DE"/>
    <w:rsid w:val="00196F26"/>
    <w:rsid w:val="001A1E4D"/>
    <w:rsid w:val="001A2106"/>
    <w:rsid w:val="001A2678"/>
    <w:rsid w:val="001A31F6"/>
    <w:rsid w:val="001A37E4"/>
    <w:rsid w:val="001A4068"/>
    <w:rsid w:val="001A4CA4"/>
    <w:rsid w:val="001A7034"/>
    <w:rsid w:val="001A76CD"/>
    <w:rsid w:val="001B18A4"/>
    <w:rsid w:val="001B1FA6"/>
    <w:rsid w:val="001B289F"/>
    <w:rsid w:val="001B4560"/>
    <w:rsid w:val="001B4FD4"/>
    <w:rsid w:val="001B55D7"/>
    <w:rsid w:val="001B60CD"/>
    <w:rsid w:val="001B65E1"/>
    <w:rsid w:val="001B66CF"/>
    <w:rsid w:val="001B6B19"/>
    <w:rsid w:val="001C2525"/>
    <w:rsid w:val="001C29BF"/>
    <w:rsid w:val="001C3920"/>
    <w:rsid w:val="001C3C87"/>
    <w:rsid w:val="001C5F37"/>
    <w:rsid w:val="001C65A1"/>
    <w:rsid w:val="001C7EA8"/>
    <w:rsid w:val="001D0A84"/>
    <w:rsid w:val="001D1473"/>
    <w:rsid w:val="001D1645"/>
    <w:rsid w:val="001D1741"/>
    <w:rsid w:val="001D253F"/>
    <w:rsid w:val="001D2A64"/>
    <w:rsid w:val="001D2DB3"/>
    <w:rsid w:val="001D3AB0"/>
    <w:rsid w:val="001D3DA5"/>
    <w:rsid w:val="001D4217"/>
    <w:rsid w:val="001D45E6"/>
    <w:rsid w:val="001D4B53"/>
    <w:rsid w:val="001D5439"/>
    <w:rsid w:val="001D54DC"/>
    <w:rsid w:val="001E095E"/>
    <w:rsid w:val="001E0DB5"/>
    <w:rsid w:val="001E1CED"/>
    <w:rsid w:val="001E3D88"/>
    <w:rsid w:val="001E6E0D"/>
    <w:rsid w:val="001E740D"/>
    <w:rsid w:val="001E77F4"/>
    <w:rsid w:val="001F3174"/>
    <w:rsid w:val="001F3E8C"/>
    <w:rsid w:val="001F44BB"/>
    <w:rsid w:val="00203C45"/>
    <w:rsid w:val="00203F5A"/>
    <w:rsid w:val="00204049"/>
    <w:rsid w:val="00204D2F"/>
    <w:rsid w:val="00205FCF"/>
    <w:rsid w:val="002065CD"/>
    <w:rsid w:val="002068A2"/>
    <w:rsid w:val="002105E2"/>
    <w:rsid w:val="0021169C"/>
    <w:rsid w:val="00211775"/>
    <w:rsid w:val="00211C19"/>
    <w:rsid w:val="00211D73"/>
    <w:rsid w:val="0021237E"/>
    <w:rsid w:val="0021273F"/>
    <w:rsid w:val="00215EAA"/>
    <w:rsid w:val="00222854"/>
    <w:rsid w:val="00223173"/>
    <w:rsid w:val="002237D5"/>
    <w:rsid w:val="002243B8"/>
    <w:rsid w:val="00224579"/>
    <w:rsid w:val="0022484F"/>
    <w:rsid w:val="00225582"/>
    <w:rsid w:val="0022657B"/>
    <w:rsid w:val="00226F41"/>
    <w:rsid w:val="00231209"/>
    <w:rsid w:val="00232649"/>
    <w:rsid w:val="00233DB0"/>
    <w:rsid w:val="00234C74"/>
    <w:rsid w:val="002363B6"/>
    <w:rsid w:val="00236FD1"/>
    <w:rsid w:val="00243928"/>
    <w:rsid w:val="002446FD"/>
    <w:rsid w:val="00244A12"/>
    <w:rsid w:val="002450E8"/>
    <w:rsid w:val="00247781"/>
    <w:rsid w:val="0024793F"/>
    <w:rsid w:val="00251088"/>
    <w:rsid w:val="00252247"/>
    <w:rsid w:val="00255C51"/>
    <w:rsid w:val="00257528"/>
    <w:rsid w:val="00257999"/>
    <w:rsid w:val="002613BA"/>
    <w:rsid w:val="00261AFA"/>
    <w:rsid w:val="00263061"/>
    <w:rsid w:val="00271E61"/>
    <w:rsid w:val="0027322C"/>
    <w:rsid w:val="00273655"/>
    <w:rsid w:val="00274147"/>
    <w:rsid w:val="002775C8"/>
    <w:rsid w:val="00277A9D"/>
    <w:rsid w:val="00280050"/>
    <w:rsid w:val="00283400"/>
    <w:rsid w:val="00283B55"/>
    <w:rsid w:val="00284146"/>
    <w:rsid w:val="0028554F"/>
    <w:rsid w:val="002857D6"/>
    <w:rsid w:val="0029028A"/>
    <w:rsid w:val="0029215F"/>
    <w:rsid w:val="00292C32"/>
    <w:rsid w:val="00293233"/>
    <w:rsid w:val="00295D33"/>
    <w:rsid w:val="00295ED9"/>
    <w:rsid w:val="002966E2"/>
    <w:rsid w:val="00296C36"/>
    <w:rsid w:val="002A0AA4"/>
    <w:rsid w:val="002A1725"/>
    <w:rsid w:val="002A355A"/>
    <w:rsid w:val="002A5641"/>
    <w:rsid w:val="002A579B"/>
    <w:rsid w:val="002A6F4F"/>
    <w:rsid w:val="002A73B7"/>
    <w:rsid w:val="002B216C"/>
    <w:rsid w:val="002B23BD"/>
    <w:rsid w:val="002B2AED"/>
    <w:rsid w:val="002B2F1B"/>
    <w:rsid w:val="002B48AC"/>
    <w:rsid w:val="002B4FEB"/>
    <w:rsid w:val="002B5AF5"/>
    <w:rsid w:val="002B5ECC"/>
    <w:rsid w:val="002B6539"/>
    <w:rsid w:val="002C1C67"/>
    <w:rsid w:val="002C319F"/>
    <w:rsid w:val="002C40E4"/>
    <w:rsid w:val="002C5970"/>
    <w:rsid w:val="002C7920"/>
    <w:rsid w:val="002D0A76"/>
    <w:rsid w:val="002D15DF"/>
    <w:rsid w:val="002D1E6E"/>
    <w:rsid w:val="002D28ED"/>
    <w:rsid w:val="002D43D3"/>
    <w:rsid w:val="002D7D4C"/>
    <w:rsid w:val="002E059C"/>
    <w:rsid w:val="002E0A53"/>
    <w:rsid w:val="002E0F64"/>
    <w:rsid w:val="002E5AFD"/>
    <w:rsid w:val="002E7B4C"/>
    <w:rsid w:val="002F04E6"/>
    <w:rsid w:val="002F168C"/>
    <w:rsid w:val="002F2B15"/>
    <w:rsid w:val="002F2CF2"/>
    <w:rsid w:val="002F32E5"/>
    <w:rsid w:val="002F5D33"/>
    <w:rsid w:val="002F62D4"/>
    <w:rsid w:val="002F664A"/>
    <w:rsid w:val="00300135"/>
    <w:rsid w:val="00300617"/>
    <w:rsid w:val="003016E1"/>
    <w:rsid w:val="0030243C"/>
    <w:rsid w:val="00302913"/>
    <w:rsid w:val="00304EF3"/>
    <w:rsid w:val="003052BD"/>
    <w:rsid w:val="00305781"/>
    <w:rsid w:val="00305DCD"/>
    <w:rsid w:val="003105BE"/>
    <w:rsid w:val="003115CF"/>
    <w:rsid w:val="00313D3E"/>
    <w:rsid w:val="00314BF9"/>
    <w:rsid w:val="003162E3"/>
    <w:rsid w:val="00316C5A"/>
    <w:rsid w:val="003179E7"/>
    <w:rsid w:val="00317B89"/>
    <w:rsid w:val="0032227D"/>
    <w:rsid w:val="003229C8"/>
    <w:rsid w:val="003231D5"/>
    <w:rsid w:val="003244CE"/>
    <w:rsid w:val="00327AB0"/>
    <w:rsid w:val="0033000B"/>
    <w:rsid w:val="00330425"/>
    <w:rsid w:val="00330D5A"/>
    <w:rsid w:val="0033122C"/>
    <w:rsid w:val="00332532"/>
    <w:rsid w:val="0033293E"/>
    <w:rsid w:val="003339A9"/>
    <w:rsid w:val="00335515"/>
    <w:rsid w:val="0033650C"/>
    <w:rsid w:val="00337674"/>
    <w:rsid w:val="00340433"/>
    <w:rsid w:val="00340640"/>
    <w:rsid w:val="00341069"/>
    <w:rsid w:val="00341588"/>
    <w:rsid w:val="00341827"/>
    <w:rsid w:val="00343AE5"/>
    <w:rsid w:val="00343AF4"/>
    <w:rsid w:val="003448B6"/>
    <w:rsid w:val="0034564E"/>
    <w:rsid w:val="00346C35"/>
    <w:rsid w:val="00350D10"/>
    <w:rsid w:val="00350D39"/>
    <w:rsid w:val="00351626"/>
    <w:rsid w:val="00351EFC"/>
    <w:rsid w:val="00351FD1"/>
    <w:rsid w:val="003521B0"/>
    <w:rsid w:val="0035261B"/>
    <w:rsid w:val="00352D5C"/>
    <w:rsid w:val="00352D74"/>
    <w:rsid w:val="003531C0"/>
    <w:rsid w:val="00353437"/>
    <w:rsid w:val="00355D10"/>
    <w:rsid w:val="00355EA9"/>
    <w:rsid w:val="0035632B"/>
    <w:rsid w:val="003568B9"/>
    <w:rsid w:val="00357C4E"/>
    <w:rsid w:val="00357E74"/>
    <w:rsid w:val="0036084D"/>
    <w:rsid w:val="00362E74"/>
    <w:rsid w:val="00362EE6"/>
    <w:rsid w:val="0036364D"/>
    <w:rsid w:val="00363872"/>
    <w:rsid w:val="00364193"/>
    <w:rsid w:val="0036462E"/>
    <w:rsid w:val="00367E34"/>
    <w:rsid w:val="0037118A"/>
    <w:rsid w:val="003721C0"/>
    <w:rsid w:val="00372534"/>
    <w:rsid w:val="00375082"/>
    <w:rsid w:val="00376E85"/>
    <w:rsid w:val="00382477"/>
    <w:rsid w:val="003824FB"/>
    <w:rsid w:val="003829BC"/>
    <w:rsid w:val="00382E64"/>
    <w:rsid w:val="003838A0"/>
    <w:rsid w:val="003852FA"/>
    <w:rsid w:val="003856ED"/>
    <w:rsid w:val="003858A6"/>
    <w:rsid w:val="003869AF"/>
    <w:rsid w:val="003901F7"/>
    <w:rsid w:val="003905AD"/>
    <w:rsid w:val="0039110D"/>
    <w:rsid w:val="00391E8A"/>
    <w:rsid w:val="00395ACC"/>
    <w:rsid w:val="003960F9"/>
    <w:rsid w:val="0039697B"/>
    <w:rsid w:val="003972FE"/>
    <w:rsid w:val="003A176F"/>
    <w:rsid w:val="003A26D3"/>
    <w:rsid w:val="003A2890"/>
    <w:rsid w:val="003A2F53"/>
    <w:rsid w:val="003A41A0"/>
    <w:rsid w:val="003A4683"/>
    <w:rsid w:val="003A7E7D"/>
    <w:rsid w:val="003B23F1"/>
    <w:rsid w:val="003B4BF2"/>
    <w:rsid w:val="003B7932"/>
    <w:rsid w:val="003C079E"/>
    <w:rsid w:val="003C1DE4"/>
    <w:rsid w:val="003C2255"/>
    <w:rsid w:val="003C2FEF"/>
    <w:rsid w:val="003C360E"/>
    <w:rsid w:val="003C3C72"/>
    <w:rsid w:val="003C5424"/>
    <w:rsid w:val="003C66DA"/>
    <w:rsid w:val="003C69D1"/>
    <w:rsid w:val="003D185E"/>
    <w:rsid w:val="003D222D"/>
    <w:rsid w:val="003D29DA"/>
    <w:rsid w:val="003D2B3C"/>
    <w:rsid w:val="003D30C0"/>
    <w:rsid w:val="003D3751"/>
    <w:rsid w:val="003E09EB"/>
    <w:rsid w:val="003E11DC"/>
    <w:rsid w:val="003E2C6B"/>
    <w:rsid w:val="003E4511"/>
    <w:rsid w:val="003E5D09"/>
    <w:rsid w:val="003E5F49"/>
    <w:rsid w:val="003F0632"/>
    <w:rsid w:val="003F0D13"/>
    <w:rsid w:val="003F1D2C"/>
    <w:rsid w:val="003F2039"/>
    <w:rsid w:val="003F2B90"/>
    <w:rsid w:val="003F3FAD"/>
    <w:rsid w:val="003F499E"/>
    <w:rsid w:val="003F5751"/>
    <w:rsid w:val="00400181"/>
    <w:rsid w:val="00400CF4"/>
    <w:rsid w:val="004016A1"/>
    <w:rsid w:val="00401FFB"/>
    <w:rsid w:val="00402B32"/>
    <w:rsid w:val="004033FF"/>
    <w:rsid w:val="00403847"/>
    <w:rsid w:val="00404042"/>
    <w:rsid w:val="00404C9D"/>
    <w:rsid w:val="00404D48"/>
    <w:rsid w:val="00405199"/>
    <w:rsid w:val="00405533"/>
    <w:rsid w:val="00406625"/>
    <w:rsid w:val="00406E9B"/>
    <w:rsid w:val="00407E43"/>
    <w:rsid w:val="00411B05"/>
    <w:rsid w:val="00414175"/>
    <w:rsid w:val="004153B0"/>
    <w:rsid w:val="004157D0"/>
    <w:rsid w:val="00416A6E"/>
    <w:rsid w:val="004171F2"/>
    <w:rsid w:val="004204B1"/>
    <w:rsid w:val="00420807"/>
    <w:rsid w:val="00422744"/>
    <w:rsid w:val="0042293C"/>
    <w:rsid w:val="004230C4"/>
    <w:rsid w:val="00424F93"/>
    <w:rsid w:val="00425320"/>
    <w:rsid w:val="0042642B"/>
    <w:rsid w:val="00426A6B"/>
    <w:rsid w:val="00430DA3"/>
    <w:rsid w:val="00431397"/>
    <w:rsid w:val="004314C9"/>
    <w:rsid w:val="00431A33"/>
    <w:rsid w:val="00432246"/>
    <w:rsid w:val="00432434"/>
    <w:rsid w:val="00432681"/>
    <w:rsid w:val="00432F8F"/>
    <w:rsid w:val="00433F35"/>
    <w:rsid w:val="0043495C"/>
    <w:rsid w:val="004357E0"/>
    <w:rsid w:val="00436837"/>
    <w:rsid w:val="0043714E"/>
    <w:rsid w:val="00440637"/>
    <w:rsid w:val="00442C32"/>
    <w:rsid w:val="00443425"/>
    <w:rsid w:val="00450667"/>
    <w:rsid w:val="00452771"/>
    <w:rsid w:val="00452F9D"/>
    <w:rsid w:val="0045443A"/>
    <w:rsid w:val="00454AFA"/>
    <w:rsid w:val="00454E99"/>
    <w:rsid w:val="00454EDD"/>
    <w:rsid w:val="00455F30"/>
    <w:rsid w:val="00460248"/>
    <w:rsid w:val="004615C7"/>
    <w:rsid w:val="004634C4"/>
    <w:rsid w:val="00463BB7"/>
    <w:rsid w:val="00463C88"/>
    <w:rsid w:val="004649DA"/>
    <w:rsid w:val="00464E7A"/>
    <w:rsid w:val="0046552E"/>
    <w:rsid w:val="00465E3A"/>
    <w:rsid w:val="00467274"/>
    <w:rsid w:val="00467C15"/>
    <w:rsid w:val="004727EE"/>
    <w:rsid w:val="0047599F"/>
    <w:rsid w:val="00475E39"/>
    <w:rsid w:val="00477831"/>
    <w:rsid w:val="004800BE"/>
    <w:rsid w:val="004806D2"/>
    <w:rsid w:val="00483D41"/>
    <w:rsid w:val="00484ADC"/>
    <w:rsid w:val="00485F4D"/>
    <w:rsid w:val="00486E51"/>
    <w:rsid w:val="00492053"/>
    <w:rsid w:val="0049225A"/>
    <w:rsid w:val="00492F28"/>
    <w:rsid w:val="00494F8D"/>
    <w:rsid w:val="0049528E"/>
    <w:rsid w:val="00495A17"/>
    <w:rsid w:val="0049646A"/>
    <w:rsid w:val="0049649D"/>
    <w:rsid w:val="00496904"/>
    <w:rsid w:val="0049759E"/>
    <w:rsid w:val="00497A62"/>
    <w:rsid w:val="00497C78"/>
    <w:rsid w:val="004A07B7"/>
    <w:rsid w:val="004A1B1E"/>
    <w:rsid w:val="004A29A5"/>
    <w:rsid w:val="004A31EC"/>
    <w:rsid w:val="004A34A3"/>
    <w:rsid w:val="004A40B2"/>
    <w:rsid w:val="004A5295"/>
    <w:rsid w:val="004A6FBD"/>
    <w:rsid w:val="004B13AF"/>
    <w:rsid w:val="004B18D4"/>
    <w:rsid w:val="004B271E"/>
    <w:rsid w:val="004B3436"/>
    <w:rsid w:val="004B36CC"/>
    <w:rsid w:val="004B7115"/>
    <w:rsid w:val="004C0EB3"/>
    <w:rsid w:val="004C14C0"/>
    <w:rsid w:val="004C2416"/>
    <w:rsid w:val="004C27E6"/>
    <w:rsid w:val="004C4C35"/>
    <w:rsid w:val="004C5DAD"/>
    <w:rsid w:val="004D092B"/>
    <w:rsid w:val="004D0A1E"/>
    <w:rsid w:val="004D1D9B"/>
    <w:rsid w:val="004D2FC6"/>
    <w:rsid w:val="004D2FD6"/>
    <w:rsid w:val="004D4E9B"/>
    <w:rsid w:val="004D73B4"/>
    <w:rsid w:val="004D7938"/>
    <w:rsid w:val="004E043F"/>
    <w:rsid w:val="004E1F05"/>
    <w:rsid w:val="004E1FD7"/>
    <w:rsid w:val="004E4A3F"/>
    <w:rsid w:val="004E5BC0"/>
    <w:rsid w:val="004E5CF1"/>
    <w:rsid w:val="004E70FE"/>
    <w:rsid w:val="004F002D"/>
    <w:rsid w:val="004F1C7C"/>
    <w:rsid w:val="004F2076"/>
    <w:rsid w:val="004F2DEA"/>
    <w:rsid w:val="004F3CF2"/>
    <w:rsid w:val="004F3DD5"/>
    <w:rsid w:val="004F5A97"/>
    <w:rsid w:val="004F628B"/>
    <w:rsid w:val="004F7A65"/>
    <w:rsid w:val="00501DC7"/>
    <w:rsid w:val="0050522E"/>
    <w:rsid w:val="00505A25"/>
    <w:rsid w:val="00507759"/>
    <w:rsid w:val="0050797A"/>
    <w:rsid w:val="0051070A"/>
    <w:rsid w:val="0051227E"/>
    <w:rsid w:val="0051255D"/>
    <w:rsid w:val="0051586C"/>
    <w:rsid w:val="00517878"/>
    <w:rsid w:val="00517BE9"/>
    <w:rsid w:val="00523388"/>
    <w:rsid w:val="00530885"/>
    <w:rsid w:val="00530AB7"/>
    <w:rsid w:val="00530BA8"/>
    <w:rsid w:val="00531505"/>
    <w:rsid w:val="00532133"/>
    <w:rsid w:val="00532DA0"/>
    <w:rsid w:val="00533A3B"/>
    <w:rsid w:val="00533C76"/>
    <w:rsid w:val="00533F49"/>
    <w:rsid w:val="005372B4"/>
    <w:rsid w:val="00540BE9"/>
    <w:rsid w:val="00542151"/>
    <w:rsid w:val="00542294"/>
    <w:rsid w:val="0054297B"/>
    <w:rsid w:val="00542BD6"/>
    <w:rsid w:val="005445B3"/>
    <w:rsid w:val="00547092"/>
    <w:rsid w:val="005476CC"/>
    <w:rsid w:val="00551854"/>
    <w:rsid w:val="00551F8B"/>
    <w:rsid w:val="00555664"/>
    <w:rsid w:val="00555961"/>
    <w:rsid w:val="00556A71"/>
    <w:rsid w:val="00556FA9"/>
    <w:rsid w:val="0055759F"/>
    <w:rsid w:val="0055769A"/>
    <w:rsid w:val="005629E7"/>
    <w:rsid w:val="0056362F"/>
    <w:rsid w:val="0056376E"/>
    <w:rsid w:val="00564EF0"/>
    <w:rsid w:val="00565AEB"/>
    <w:rsid w:val="00565FBC"/>
    <w:rsid w:val="0056657F"/>
    <w:rsid w:val="00566EDC"/>
    <w:rsid w:val="00567790"/>
    <w:rsid w:val="00571401"/>
    <w:rsid w:val="00571812"/>
    <w:rsid w:val="00571CD3"/>
    <w:rsid w:val="00571D34"/>
    <w:rsid w:val="0057408C"/>
    <w:rsid w:val="00574EF5"/>
    <w:rsid w:val="00575B63"/>
    <w:rsid w:val="0057624A"/>
    <w:rsid w:val="00576E9C"/>
    <w:rsid w:val="005773D1"/>
    <w:rsid w:val="00582CA3"/>
    <w:rsid w:val="00586EB4"/>
    <w:rsid w:val="00586F9E"/>
    <w:rsid w:val="00586FC2"/>
    <w:rsid w:val="00590EA5"/>
    <w:rsid w:val="00592378"/>
    <w:rsid w:val="00594130"/>
    <w:rsid w:val="005942A1"/>
    <w:rsid w:val="005949C3"/>
    <w:rsid w:val="00594AAA"/>
    <w:rsid w:val="005951D1"/>
    <w:rsid w:val="00595EB2"/>
    <w:rsid w:val="00596219"/>
    <w:rsid w:val="00596300"/>
    <w:rsid w:val="00596406"/>
    <w:rsid w:val="005A1239"/>
    <w:rsid w:val="005A2FBC"/>
    <w:rsid w:val="005A356F"/>
    <w:rsid w:val="005A40F5"/>
    <w:rsid w:val="005A4AA1"/>
    <w:rsid w:val="005A4C1E"/>
    <w:rsid w:val="005A4CE4"/>
    <w:rsid w:val="005A51B6"/>
    <w:rsid w:val="005A5E91"/>
    <w:rsid w:val="005B0F5A"/>
    <w:rsid w:val="005B2018"/>
    <w:rsid w:val="005B348C"/>
    <w:rsid w:val="005C2856"/>
    <w:rsid w:val="005C3076"/>
    <w:rsid w:val="005D068C"/>
    <w:rsid w:val="005D41BD"/>
    <w:rsid w:val="005D4E80"/>
    <w:rsid w:val="005D6C8E"/>
    <w:rsid w:val="005D75E5"/>
    <w:rsid w:val="005E2A54"/>
    <w:rsid w:val="005E2E33"/>
    <w:rsid w:val="005E2E65"/>
    <w:rsid w:val="005E378C"/>
    <w:rsid w:val="005E3BA8"/>
    <w:rsid w:val="005E5997"/>
    <w:rsid w:val="005E59BF"/>
    <w:rsid w:val="005E6C5C"/>
    <w:rsid w:val="005E709F"/>
    <w:rsid w:val="005F026A"/>
    <w:rsid w:val="005F028D"/>
    <w:rsid w:val="005F02EB"/>
    <w:rsid w:val="005F038B"/>
    <w:rsid w:val="005F04FD"/>
    <w:rsid w:val="005F1CE3"/>
    <w:rsid w:val="005F44E5"/>
    <w:rsid w:val="005F4751"/>
    <w:rsid w:val="005F480D"/>
    <w:rsid w:val="005F51C2"/>
    <w:rsid w:val="005F7A5C"/>
    <w:rsid w:val="005F7F85"/>
    <w:rsid w:val="0060132B"/>
    <w:rsid w:val="00601531"/>
    <w:rsid w:val="0060305D"/>
    <w:rsid w:val="00606318"/>
    <w:rsid w:val="006103C3"/>
    <w:rsid w:val="00612447"/>
    <w:rsid w:val="0061279D"/>
    <w:rsid w:val="00615B79"/>
    <w:rsid w:val="006169FA"/>
    <w:rsid w:val="006210BE"/>
    <w:rsid w:val="00623089"/>
    <w:rsid w:val="00623C22"/>
    <w:rsid w:val="006247B5"/>
    <w:rsid w:val="00624C52"/>
    <w:rsid w:val="006260E0"/>
    <w:rsid w:val="006275B4"/>
    <w:rsid w:val="006275FE"/>
    <w:rsid w:val="00627BAC"/>
    <w:rsid w:val="00627F21"/>
    <w:rsid w:val="006314FE"/>
    <w:rsid w:val="00633C1F"/>
    <w:rsid w:val="00634F82"/>
    <w:rsid w:val="00637257"/>
    <w:rsid w:val="00637D60"/>
    <w:rsid w:val="0064269F"/>
    <w:rsid w:val="00643BFB"/>
    <w:rsid w:val="00644E46"/>
    <w:rsid w:val="006466E0"/>
    <w:rsid w:val="006478F9"/>
    <w:rsid w:val="006501A2"/>
    <w:rsid w:val="006503F5"/>
    <w:rsid w:val="006504C0"/>
    <w:rsid w:val="00651A6C"/>
    <w:rsid w:val="00655007"/>
    <w:rsid w:val="00655134"/>
    <w:rsid w:val="00655523"/>
    <w:rsid w:val="006556DE"/>
    <w:rsid w:val="00657F50"/>
    <w:rsid w:val="00661095"/>
    <w:rsid w:val="00661944"/>
    <w:rsid w:val="00662634"/>
    <w:rsid w:val="00662A41"/>
    <w:rsid w:val="00663139"/>
    <w:rsid w:val="0066508D"/>
    <w:rsid w:val="00666442"/>
    <w:rsid w:val="00672573"/>
    <w:rsid w:val="0067289A"/>
    <w:rsid w:val="006744E3"/>
    <w:rsid w:val="00674A33"/>
    <w:rsid w:val="0067564A"/>
    <w:rsid w:val="006756BA"/>
    <w:rsid w:val="00676333"/>
    <w:rsid w:val="00682BF7"/>
    <w:rsid w:val="00682D2F"/>
    <w:rsid w:val="00683E91"/>
    <w:rsid w:val="00685A3A"/>
    <w:rsid w:val="00685FCA"/>
    <w:rsid w:val="00686662"/>
    <w:rsid w:val="00687725"/>
    <w:rsid w:val="0069190C"/>
    <w:rsid w:val="006921B6"/>
    <w:rsid w:val="006933D9"/>
    <w:rsid w:val="00693A4A"/>
    <w:rsid w:val="00696D18"/>
    <w:rsid w:val="00697046"/>
    <w:rsid w:val="006978A3"/>
    <w:rsid w:val="006A0248"/>
    <w:rsid w:val="006A4464"/>
    <w:rsid w:val="006A4CCB"/>
    <w:rsid w:val="006A50AC"/>
    <w:rsid w:val="006A581F"/>
    <w:rsid w:val="006A5CCA"/>
    <w:rsid w:val="006A610A"/>
    <w:rsid w:val="006B1C67"/>
    <w:rsid w:val="006B28A9"/>
    <w:rsid w:val="006B3B21"/>
    <w:rsid w:val="006B5088"/>
    <w:rsid w:val="006B5253"/>
    <w:rsid w:val="006B7577"/>
    <w:rsid w:val="006B76C8"/>
    <w:rsid w:val="006C00F3"/>
    <w:rsid w:val="006C07AF"/>
    <w:rsid w:val="006C283E"/>
    <w:rsid w:val="006C47E1"/>
    <w:rsid w:val="006C48D3"/>
    <w:rsid w:val="006C5239"/>
    <w:rsid w:val="006D3808"/>
    <w:rsid w:val="006D43CC"/>
    <w:rsid w:val="006D50D3"/>
    <w:rsid w:val="006D5C31"/>
    <w:rsid w:val="006D61C1"/>
    <w:rsid w:val="006D6218"/>
    <w:rsid w:val="006D7696"/>
    <w:rsid w:val="006E00B7"/>
    <w:rsid w:val="006E1938"/>
    <w:rsid w:val="006E27DE"/>
    <w:rsid w:val="006E30C3"/>
    <w:rsid w:val="006E3125"/>
    <w:rsid w:val="006E44A3"/>
    <w:rsid w:val="006E4CAA"/>
    <w:rsid w:val="006E56F8"/>
    <w:rsid w:val="006E6C6C"/>
    <w:rsid w:val="006F078C"/>
    <w:rsid w:val="006F0F60"/>
    <w:rsid w:val="006F189B"/>
    <w:rsid w:val="006F1F1B"/>
    <w:rsid w:val="006F225C"/>
    <w:rsid w:val="006F2EDB"/>
    <w:rsid w:val="006F363D"/>
    <w:rsid w:val="006F5499"/>
    <w:rsid w:val="006F7D1E"/>
    <w:rsid w:val="00700C68"/>
    <w:rsid w:val="007036DB"/>
    <w:rsid w:val="0070704C"/>
    <w:rsid w:val="00710B1D"/>
    <w:rsid w:val="007149AF"/>
    <w:rsid w:val="007150D6"/>
    <w:rsid w:val="007162D0"/>
    <w:rsid w:val="00720292"/>
    <w:rsid w:val="00724939"/>
    <w:rsid w:val="0072572D"/>
    <w:rsid w:val="007257F2"/>
    <w:rsid w:val="0072733F"/>
    <w:rsid w:val="00727ED4"/>
    <w:rsid w:val="0073022A"/>
    <w:rsid w:val="007309B7"/>
    <w:rsid w:val="00730E56"/>
    <w:rsid w:val="00732C33"/>
    <w:rsid w:val="00732F94"/>
    <w:rsid w:val="0073341A"/>
    <w:rsid w:val="0073567C"/>
    <w:rsid w:val="00735A04"/>
    <w:rsid w:val="0073652B"/>
    <w:rsid w:val="0074064E"/>
    <w:rsid w:val="00741D25"/>
    <w:rsid w:val="00743DCA"/>
    <w:rsid w:val="00743F2F"/>
    <w:rsid w:val="007451B3"/>
    <w:rsid w:val="00745264"/>
    <w:rsid w:val="0074694F"/>
    <w:rsid w:val="00746D34"/>
    <w:rsid w:val="0074717D"/>
    <w:rsid w:val="00747A04"/>
    <w:rsid w:val="00752086"/>
    <w:rsid w:val="00753AD1"/>
    <w:rsid w:val="007543B8"/>
    <w:rsid w:val="00755FD1"/>
    <w:rsid w:val="00756501"/>
    <w:rsid w:val="00756797"/>
    <w:rsid w:val="00757566"/>
    <w:rsid w:val="007605B2"/>
    <w:rsid w:val="0076184D"/>
    <w:rsid w:val="00762A7D"/>
    <w:rsid w:val="0076578E"/>
    <w:rsid w:val="00765FEE"/>
    <w:rsid w:val="00766446"/>
    <w:rsid w:val="00767082"/>
    <w:rsid w:val="007675AE"/>
    <w:rsid w:val="00771997"/>
    <w:rsid w:val="00771C12"/>
    <w:rsid w:val="007746BB"/>
    <w:rsid w:val="00774CB6"/>
    <w:rsid w:val="0077566B"/>
    <w:rsid w:val="007757DF"/>
    <w:rsid w:val="007763C9"/>
    <w:rsid w:val="00777E67"/>
    <w:rsid w:val="0078006B"/>
    <w:rsid w:val="00781BE2"/>
    <w:rsid w:val="00781C99"/>
    <w:rsid w:val="007821B1"/>
    <w:rsid w:val="00782927"/>
    <w:rsid w:val="00787BCD"/>
    <w:rsid w:val="007907B1"/>
    <w:rsid w:val="00790EA7"/>
    <w:rsid w:val="00792DB2"/>
    <w:rsid w:val="007932A4"/>
    <w:rsid w:val="007944D7"/>
    <w:rsid w:val="00794B78"/>
    <w:rsid w:val="00796B73"/>
    <w:rsid w:val="007A03F0"/>
    <w:rsid w:val="007A0837"/>
    <w:rsid w:val="007A0E7C"/>
    <w:rsid w:val="007A1DB6"/>
    <w:rsid w:val="007A3280"/>
    <w:rsid w:val="007A422C"/>
    <w:rsid w:val="007A5B40"/>
    <w:rsid w:val="007B13DF"/>
    <w:rsid w:val="007B143F"/>
    <w:rsid w:val="007B2ECB"/>
    <w:rsid w:val="007B6245"/>
    <w:rsid w:val="007B737D"/>
    <w:rsid w:val="007B7BC5"/>
    <w:rsid w:val="007C1089"/>
    <w:rsid w:val="007C190A"/>
    <w:rsid w:val="007C3C74"/>
    <w:rsid w:val="007C411A"/>
    <w:rsid w:val="007C51A3"/>
    <w:rsid w:val="007C5B4F"/>
    <w:rsid w:val="007C69E2"/>
    <w:rsid w:val="007C6BF2"/>
    <w:rsid w:val="007C7293"/>
    <w:rsid w:val="007C7A2E"/>
    <w:rsid w:val="007C7EF8"/>
    <w:rsid w:val="007D0661"/>
    <w:rsid w:val="007D07D7"/>
    <w:rsid w:val="007D0E71"/>
    <w:rsid w:val="007D1062"/>
    <w:rsid w:val="007D45E8"/>
    <w:rsid w:val="007D4742"/>
    <w:rsid w:val="007D4C04"/>
    <w:rsid w:val="007D51FC"/>
    <w:rsid w:val="007D6FBE"/>
    <w:rsid w:val="007E1BA8"/>
    <w:rsid w:val="007E33F5"/>
    <w:rsid w:val="007E4F3F"/>
    <w:rsid w:val="007E4F7B"/>
    <w:rsid w:val="007E5E0A"/>
    <w:rsid w:val="007F0523"/>
    <w:rsid w:val="007F0A55"/>
    <w:rsid w:val="007F0B5F"/>
    <w:rsid w:val="007F1093"/>
    <w:rsid w:val="007F21FA"/>
    <w:rsid w:val="007F46F9"/>
    <w:rsid w:val="007F67E6"/>
    <w:rsid w:val="007F6FAC"/>
    <w:rsid w:val="007F7739"/>
    <w:rsid w:val="00800C32"/>
    <w:rsid w:val="00803E83"/>
    <w:rsid w:val="008068CA"/>
    <w:rsid w:val="0081052B"/>
    <w:rsid w:val="00810745"/>
    <w:rsid w:val="00814D0B"/>
    <w:rsid w:val="00817526"/>
    <w:rsid w:val="008200B6"/>
    <w:rsid w:val="00820E72"/>
    <w:rsid w:val="008236AB"/>
    <w:rsid w:val="008251E7"/>
    <w:rsid w:val="00825406"/>
    <w:rsid w:val="00826106"/>
    <w:rsid w:val="008329AB"/>
    <w:rsid w:val="008335F9"/>
    <w:rsid w:val="008336F8"/>
    <w:rsid w:val="00833FA5"/>
    <w:rsid w:val="00834227"/>
    <w:rsid w:val="00842E49"/>
    <w:rsid w:val="008431F9"/>
    <w:rsid w:val="008441CB"/>
    <w:rsid w:val="00850BDA"/>
    <w:rsid w:val="00851877"/>
    <w:rsid w:val="00851D13"/>
    <w:rsid w:val="00854E55"/>
    <w:rsid w:val="00855C2F"/>
    <w:rsid w:val="008605B4"/>
    <w:rsid w:val="008612F4"/>
    <w:rsid w:val="008614D1"/>
    <w:rsid w:val="00863614"/>
    <w:rsid w:val="00863EBD"/>
    <w:rsid w:val="00864A9F"/>
    <w:rsid w:val="00866AED"/>
    <w:rsid w:val="0086716C"/>
    <w:rsid w:val="00870100"/>
    <w:rsid w:val="00870989"/>
    <w:rsid w:val="00871B51"/>
    <w:rsid w:val="00872EA6"/>
    <w:rsid w:val="008731E8"/>
    <w:rsid w:val="008738C8"/>
    <w:rsid w:val="00874854"/>
    <w:rsid w:val="00875D6A"/>
    <w:rsid w:val="0087667D"/>
    <w:rsid w:val="00876A10"/>
    <w:rsid w:val="00881936"/>
    <w:rsid w:val="00881BB8"/>
    <w:rsid w:val="00883778"/>
    <w:rsid w:val="00883CCD"/>
    <w:rsid w:val="00886808"/>
    <w:rsid w:val="00891ED6"/>
    <w:rsid w:val="008A14D6"/>
    <w:rsid w:val="008A17C1"/>
    <w:rsid w:val="008A2A9A"/>
    <w:rsid w:val="008A2D88"/>
    <w:rsid w:val="008A4E6A"/>
    <w:rsid w:val="008A7E93"/>
    <w:rsid w:val="008B012C"/>
    <w:rsid w:val="008B1629"/>
    <w:rsid w:val="008B316C"/>
    <w:rsid w:val="008B55EB"/>
    <w:rsid w:val="008B6AC6"/>
    <w:rsid w:val="008B79DE"/>
    <w:rsid w:val="008C157F"/>
    <w:rsid w:val="008C22DB"/>
    <w:rsid w:val="008C2FC0"/>
    <w:rsid w:val="008C39E8"/>
    <w:rsid w:val="008C497B"/>
    <w:rsid w:val="008C5141"/>
    <w:rsid w:val="008C590B"/>
    <w:rsid w:val="008C73CF"/>
    <w:rsid w:val="008C7D24"/>
    <w:rsid w:val="008D4F6E"/>
    <w:rsid w:val="008D529E"/>
    <w:rsid w:val="008D6259"/>
    <w:rsid w:val="008D6608"/>
    <w:rsid w:val="008E1E1A"/>
    <w:rsid w:val="008E1F0C"/>
    <w:rsid w:val="008E26C9"/>
    <w:rsid w:val="008E33CF"/>
    <w:rsid w:val="008E37C7"/>
    <w:rsid w:val="008E41B6"/>
    <w:rsid w:val="008E5B25"/>
    <w:rsid w:val="008E5CDC"/>
    <w:rsid w:val="008E6A43"/>
    <w:rsid w:val="008E7EC8"/>
    <w:rsid w:val="008F2572"/>
    <w:rsid w:val="008F5338"/>
    <w:rsid w:val="008F584D"/>
    <w:rsid w:val="008F5EBB"/>
    <w:rsid w:val="008F67BA"/>
    <w:rsid w:val="008F6BD1"/>
    <w:rsid w:val="008F76C7"/>
    <w:rsid w:val="008F79C4"/>
    <w:rsid w:val="00900A54"/>
    <w:rsid w:val="00900C5D"/>
    <w:rsid w:val="00900ECC"/>
    <w:rsid w:val="0090174E"/>
    <w:rsid w:val="009024AC"/>
    <w:rsid w:val="00902DAB"/>
    <w:rsid w:val="00902E28"/>
    <w:rsid w:val="00904DF6"/>
    <w:rsid w:val="0090545B"/>
    <w:rsid w:val="00905759"/>
    <w:rsid w:val="00905BEA"/>
    <w:rsid w:val="00905C99"/>
    <w:rsid w:val="009071CB"/>
    <w:rsid w:val="00907242"/>
    <w:rsid w:val="00907D04"/>
    <w:rsid w:val="00912358"/>
    <w:rsid w:val="0091271C"/>
    <w:rsid w:val="00912E13"/>
    <w:rsid w:val="00914615"/>
    <w:rsid w:val="00914A0D"/>
    <w:rsid w:val="0091535B"/>
    <w:rsid w:val="0091577A"/>
    <w:rsid w:val="00915844"/>
    <w:rsid w:val="00916465"/>
    <w:rsid w:val="00916B15"/>
    <w:rsid w:val="00917B54"/>
    <w:rsid w:val="00920945"/>
    <w:rsid w:val="00921672"/>
    <w:rsid w:val="00921BC6"/>
    <w:rsid w:val="00921E01"/>
    <w:rsid w:val="0092247D"/>
    <w:rsid w:val="009224B6"/>
    <w:rsid w:val="00924A98"/>
    <w:rsid w:val="00924D77"/>
    <w:rsid w:val="009251FA"/>
    <w:rsid w:val="00930422"/>
    <w:rsid w:val="00931E19"/>
    <w:rsid w:val="0093517C"/>
    <w:rsid w:val="009363E4"/>
    <w:rsid w:val="00937401"/>
    <w:rsid w:val="00937B30"/>
    <w:rsid w:val="0094121B"/>
    <w:rsid w:val="00942726"/>
    <w:rsid w:val="009435EB"/>
    <w:rsid w:val="00944286"/>
    <w:rsid w:val="00945BAA"/>
    <w:rsid w:val="00945E03"/>
    <w:rsid w:val="009504D3"/>
    <w:rsid w:val="009529A0"/>
    <w:rsid w:val="00953CE9"/>
    <w:rsid w:val="00955326"/>
    <w:rsid w:val="009559BF"/>
    <w:rsid w:val="00960F2D"/>
    <w:rsid w:val="0096137E"/>
    <w:rsid w:val="0096498A"/>
    <w:rsid w:val="00965628"/>
    <w:rsid w:val="0096664E"/>
    <w:rsid w:val="00966972"/>
    <w:rsid w:val="00966A4E"/>
    <w:rsid w:val="00966A9E"/>
    <w:rsid w:val="00967B39"/>
    <w:rsid w:val="0097119B"/>
    <w:rsid w:val="009731E6"/>
    <w:rsid w:val="0097407E"/>
    <w:rsid w:val="00974435"/>
    <w:rsid w:val="00976628"/>
    <w:rsid w:val="00977C01"/>
    <w:rsid w:val="00981C5A"/>
    <w:rsid w:val="00981DEE"/>
    <w:rsid w:val="00983114"/>
    <w:rsid w:val="009833E1"/>
    <w:rsid w:val="009842D6"/>
    <w:rsid w:val="009853DE"/>
    <w:rsid w:val="00987E48"/>
    <w:rsid w:val="009906C8"/>
    <w:rsid w:val="00992A15"/>
    <w:rsid w:val="009931C8"/>
    <w:rsid w:val="0099409A"/>
    <w:rsid w:val="009945F5"/>
    <w:rsid w:val="00996778"/>
    <w:rsid w:val="00996F9F"/>
    <w:rsid w:val="009977E1"/>
    <w:rsid w:val="00997E40"/>
    <w:rsid w:val="009A0781"/>
    <w:rsid w:val="009A0DEA"/>
    <w:rsid w:val="009A0E50"/>
    <w:rsid w:val="009A2B30"/>
    <w:rsid w:val="009A2FA7"/>
    <w:rsid w:val="009A4EBC"/>
    <w:rsid w:val="009A4EE7"/>
    <w:rsid w:val="009A6A06"/>
    <w:rsid w:val="009A7E47"/>
    <w:rsid w:val="009B18E0"/>
    <w:rsid w:val="009B1D5D"/>
    <w:rsid w:val="009B1FF2"/>
    <w:rsid w:val="009B2374"/>
    <w:rsid w:val="009B309C"/>
    <w:rsid w:val="009B3124"/>
    <w:rsid w:val="009B3FA8"/>
    <w:rsid w:val="009B4EA8"/>
    <w:rsid w:val="009B5C00"/>
    <w:rsid w:val="009B6579"/>
    <w:rsid w:val="009B6638"/>
    <w:rsid w:val="009B70E2"/>
    <w:rsid w:val="009B7CCF"/>
    <w:rsid w:val="009C05A8"/>
    <w:rsid w:val="009C0FAF"/>
    <w:rsid w:val="009C1411"/>
    <w:rsid w:val="009C141A"/>
    <w:rsid w:val="009C1D73"/>
    <w:rsid w:val="009C2057"/>
    <w:rsid w:val="009C3292"/>
    <w:rsid w:val="009C35E8"/>
    <w:rsid w:val="009C3AB1"/>
    <w:rsid w:val="009C4023"/>
    <w:rsid w:val="009C766D"/>
    <w:rsid w:val="009D1870"/>
    <w:rsid w:val="009D2363"/>
    <w:rsid w:val="009D2D7C"/>
    <w:rsid w:val="009D4731"/>
    <w:rsid w:val="009D57C8"/>
    <w:rsid w:val="009D777D"/>
    <w:rsid w:val="009D7EED"/>
    <w:rsid w:val="009E01E5"/>
    <w:rsid w:val="009E0958"/>
    <w:rsid w:val="009E1641"/>
    <w:rsid w:val="009E26BD"/>
    <w:rsid w:val="009E4814"/>
    <w:rsid w:val="009E4E87"/>
    <w:rsid w:val="009E5B29"/>
    <w:rsid w:val="009E75BA"/>
    <w:rsid w:val="009F004B"/>
    <w:rsid w:val="009F174B"/>
    <w:rsid w:val="009F32E5"/>
    <w:rsid w:val="009F49AB"/>
    <w:rsid w:val="009F4D39"/>
    <w:rsid w:val="009F7054"/>
    <w:rsid w:val="009F709F"/>
    <w:rsid w:val="009F7146"/>
    <w:rsid w:val="009F7F08"/>
    <w:rsid w:val="00A0038C"/>
    <w:rsid w:val="00A007D7"/>
    <w:rsid w:val="00A00A27"/>
    <w:rsid w:val="00A01446"/>
    <w:rsid w:val="00A01D1D"/>
    <w:rsid w:val="00A0407D"/>
    <w:rsid w:val="00A04473"/>
    <w:rsid w:val="00A05DAE"/>
    <w:rsid w:val="00A068C3"/>
    <w:rsid w:val="00A0721C"/>
    <w:rsid w:val="00A077B1"/>
    <w:rsid w:val="00A1019F"/>
    <w:rsid w:val="00A10493"/>
    <w:rsid w:val="00A117DF"/>
    <w:rsid w:val="00A144D3"/>
    <w:rsid w:val="00A14796"/>
    <w:rsid w:val="00A1660E"/>
    <w:rsid w:val="00A1696C"/>
    <w:rsid w:val="00A20FAE"/>
    <w:rsid w:val="00A23A0D"/>
    <w:rsid w:val="00A2558B"/>
    <w:rsid w:val="00A25714"/>
    <w:rsid w:val="00A25C99"/>
    <w:rsid w:val="00A25CCD"/>
    <w:rsid w:val="00A31298"/>
    <w:rsid w:val="00A3210B"/>
    <w:rsid w:val="00A321A8"/>
    <w:rsid w:val="00A32222"/>
    <w:rsid w:val="00A329DF"/>
    <w:rsid w:val="00A32FA6"/>
    <w:rsid w:val="00A340D1"/>
    <w:rsid w:val="00A34E30"/>
    <w:rsid w:val="00A37152"/>
    <w:rsid w:val="00A3724E"/>
    <w:rsid w:val="00A406BB"/>
    <w:rsid w:val="00A40AF4"/>
    <w:rsid w:val="00A42783"/>
    <w:rsid w:val="00A42B83"/>
    <w:rsid w:val="00A42E45"/>
    <w:rsid w:val="00A4484C"/>
    <w:rsid w:val="00A45C35"/>
    <w:rsid w:val="00A46137"/>
    <w:rsid w:val="00A46E83"/>
    <w:rsid w:val="00A50025"/>
    <w:rsid w:val="00A5127C"/>
    <w:rsid w:val="00A517D1"/>
    <w:rsid w:val="00A521CA"/>
    <w:rsid w:val="00A528BC"/>
    <w:rsid w:val="00A548C9"/>
    <w:rsid w:val="00A554CA"/>
    <w:rsid w:val="00A55920"/>
    <w:rsid w:val="00A55CB5"/>
    <w:rsid w:val="00A56A25"/>
    <w:rsid w:val="00A56C21"/>
    <w:rsid w:val="00A6033C"/>
    <w:rsid w:val="00A6067F"/>
    <w:rsid w:val="00A60925"/>
    <w:rsid w:val="00A62157"/>
    <w:rsid w:val="00A630D1"/>
    <w:rsid w:val="00A64019"/>
    <w:rsid w:val="00A6441E"/>
    <w:rsid w:val="00A646E6"/>
    <w:rsid w:val="00A70072"/>
    <w:rsid w:val="00A700BE"/>
    <w:rsid w:val="00A701A2"/>
    <w:rsid w:val="00A705EE"/>
    <w:rsid w:val="00A71F4B"/>
    <w:rsid w:val="00A72C46"/>
    <w:rsid w:val="00A731A7"/>
    <w:rsid w:val="00A73516"/>
    <w:rsid w:val="00A735B0"/>
    <w:rsid w:val="00A7541B"/>
    <w:rsid w:val="00A7599D"/>
    <w:rsid w:val="00A767E6"/>
    <w:rsid w:val="00A77F2E"/>
    <w:rsid w:val="00A80835"/>
    <w:rsid w:val="00A812B5"/>
    <w:rsid w:val="00A829E0"/>
    <w:rsid w:val="00A8446B"/>
    <w:rsid w:val="00A84E52"/>
    <w:rsid w:val="00A850DD"/>
    <w:rsid w:val="00A851B1"/>
    <w:rsid w:val="00A85AE9"/>
    <w:rsid w:val="00A863FB"/>
    <w:rsid w:val="00A877F1"/>
    <w:rsid w:val="00A90837"/>
    <w:rsid w:val="00A908F8"/>
    <w:rsid w:val="00A9237A"/>
    <w:rsid w:val="00A9270B"/>
    <w:rsid w:val="00A9300C"/>
    <w:rsid w:val="00A93688"/>
    <w:rsid w:val="00A93AAB"/>
    <w:rsid w:val="00A9414A"/>
    <w:rsid w:val="00A96562"/>
    <w:rsid w:val="00AA1C48"/>
    <w:rsid w:val="00AA66B8"/>
    <w:rsid w:val="00AA70DE"/>
    <w:rsid w:val="00AA7984"/>
    <w:rsid w:val="00AB01B5"/>
    <w:rsid w:val="00AB02BB"/>
    <w:rsid w:val="00AB20E5"/>
    <w:rsid w:val="00AB2270"/>
    <w:rsid w:val="00AB2664"/>
    <w:rsid w:val="00AB3231"/>
    <w:rsid w:val="00AC0331"/>
    <w:rsid w:val="00AC084B"/>
    <w:rsid w:val="00AC0F5F"/>
    <w:rsid w:val="00AC122F"/>
    <w:rsid w:val="00AC20BD"/>
    <w:rsid w:val="00AC2D6C"/>
    <w:rsid w:val="00AC3082"/>
    <w:rsid w:val="00AC375A"/>
    <w:rsid w:val="00AC4675"/>
    <w:rsid w:val="00AC4D41"/>
    <w:rsid w:val="00AC4DD6"/>
    <w:rsid w:val="00AC6FE9"/>
    <w:rsid w:val="00AC7072"/>
    <w:rsid w:val="00AC7E36"/>
    <w:rsid w:val="00AC7F21"/>
    <w:rsid w:val="00AC7F65"/>
    <w:rsid w:val="00AD098D"/>
    <w:rsid w:val="00AD0FFE"/>
    <w:rsid w:val="00AD1ACE"/>
    <w:rsid w:val="00AD2B1F"/>
    <w:rsid w:val="00AD383E"/>
    <w:rsid w:val="00AD3898"/>
    <w:rsid w:val="00AD3B2C"/>
    <w:rsid w:val="00AD4285"/>
    <w:rsid w:val="00AD51F0"/>
    <w:rsid w:val="00AD78A3"/>
    <w:rsid w:val="00AE0D81"/>
    <w:rsid w:val="00AE0FEF"/>
    <w:rsid w:val="00AE1349"/>
    <w:rsid w:val="00AE29C4"/>
    <w:rsid w:val="00AE2D9A"/>
    <w:rsid w:val="00AE38FF"/>
    <w:rsid w:val="00AE3ECE"/>
    <w:rsid w:val="00AE69C0"/>
    <w:rsid w:val="00AE77A6"/>
    <w:rsid w:val="00AE7E99"/>
    <w:rsid w:val="00AF1896"/>
    <w:rsid w:val="00AF1EEC"/>
    <w:rsid w:val="00AF44C0"/>
    <w:rsid w:val="00AF4DD9"/>
    <w:rsid w:val="00AF5E48"/>
    <w:rsid w:val="00AF74B4"/>
    <w:rsid w:val="00AF768C"/>
    <w:rsid w:val="00AF7E40"/>
    <w:rsid w:val="00B014BF"/>
    <w:rsid w:val="00B03647"/>
    <w:rsid w:val="00B04C1F"/>
    <w:rsid w:val="00B07FAA"/>
    <w:rsid w:val="00B13678"/>
    <w:rsid w:val="00B14CB5"/>
    <w:rsid w:val="00B163AF"/>
    <w:rsid w:val="00B2138A"/>
    <w:rsid w:val="00B22420"/>
    <w:rsid w:val="00B228B9"/>
    <w:rsid w:val="00B22BC0"/>
    <w:rsid w:val="00B25B71"/>
    <w:rsid w:val="00B3027C"/>
    <w:rsid w:val="00B30513"/>
    <w:rsid w:val="00B3127C"/>
    <w:rsid w:val="00B3234A"/>
    <w:rsid w:val="00B34017"/>
    <w:rsid w:val="00B354B1"/>
    <w:rsid w:val="00B401EF"/>
    <w:rsid w:val="00B40C4C"/>
    <w:rsid w:val="00B4158C"/>
    <w:rsid w:val="00B42713"/>
    <w:rsid w:val="00B42773"/>
    <w:rsid w:val="00B42E90"/>
    <w:rsid w:val="00B443AE"/>
    <w:rsid w:val="00B4443C"/>
    <w:rsid w:val="00B45B85"/>
    <w:rsid w:val="00B4751E"/>
    <w:rsid w:val="00B5025A"/>
    <w:rsid w:val="00B50A27"/>
    <w:rsid w:val="00B51C0A"/>
    <w:rsid w:val="00B5403F"/>
    <w:rsid w:val="00B54A17"/>
    <w:rsid w:val="00B55FC4"/>
    <w:rsid w:val="00B57EAF"/>
    <w:rsid w:val="00B61284"/>
    <w:rsid w:val="00B62EAC"/>
    <w:rsid w:val="00B636A4"/>
    <w:rsid w:val="00B6464D"/>
    <w:rsid w:val="00B64F7D"/>
    <w:rsid w:val="00B677EF"/>
    <w:rsid w:val="00B67D22"/>
    <w:rsid w:val="00B72289"/>
    <w:rsid w:val="00B733AF"/>
    <w:rsid w:val="00B737FE"/>
    <w:rsid w:val="00B74DE1"/>
    <w:rsid w:val="00B76267"/>
    <w:rsid w:val="00B76CC0"/>
    <w:rsid w:val="00B804D9"/>
    <w:rsid w:val="00B813A2"/>
    <w:rsid w:val="00B81728"/>
    <w:rsid w:val="00B82684"/>
    <w:rsid w:val="00B834DB"/>
    <w:rsid w:val="00B83B65"/>
    <w:rsid w:val="00B84062"/>
    <w:rsid w:val="00B84C9B"/>
    <w:rsid w:val="00B85FB8"/>
    <w:rsid w:val="00B865AC"/>
    <w:rsid w:val="00B87D91"/>
    <w:rsid w:val="00B9007C"/>
    <w:rsid w:val="00B91213"/>
    <w:rsid w:val="00B9238D"/>
    <w:rsid w:val="00B9263A"/>
    <w:rsid w:val="00B92EFA"/>
    <w:rsid w:val="00B93942"/>
    <w:rsid w:val="00B94C5D"/>
    <w:rsid w:val="00BA0DC0"/>
    <w:rsid w:val="00BA157E"/>
    <w:rsid w:val="00BA3BA0"/>
    <w:rsid w:val="00BA43DB"/>
    <w:rsid w:val="00BA43E2"/>
    <w:rsid w:val="00BA44F3"/>
    <w:rsid w:val="00BA4BE1"/>
    <w:rsid w:val="00BA5464"/>
    <w:rsid w:val="00BA66F6"/>
    <w:rsid w:val="00BA7348"/>
    <w:rsid w:val="00BA783F"/>
    <w:rsid w:val="00BA7A2F"/>
    <w:rsid w:val="00BB19D3"/>
    <w:rsid w:val="00BB1DDC"/>
    <w:rsid w:val="00BB35E4"/>
    <w:rsid w:val="00BB3CB3"/>
    <w:rsid w:val="00BB4ACB"/>
    <w:rsid w:val="00BB4B7B"/>
    <w:rsid w:val="00BB506A"/>
    <w:rsid w:val="00BC0F22"/>
    <w:rsid w:val="00BC41E5"/>
    <w:rsid w:val="00BC46B5"/>
    <w:rsid w:val="00BC4BE6"/>
    <w:rsid w:val="00BC5BFD"/>
    <w:rsid w:val="00BD01F2"/>
    <w:rsid w:val="00BD07BD"/>
    <w:rsid w:val="00BD1345"/>
    <w:rsid w:val="00BD16BB"/>
    <w:rsid w:val="00BD1EA4"/>
    <w:rsid w:val="00BD3866"/>
    <w:rsid w:val="00BD3CC8"/>
    <w:rsid w:val="00BD473C"/>
    <w:rsid w:val="00BD55C1"/>
    <w:rsid w:val="00BD6154"/>
    <w:rsid w:val="00BD714B"/>
    <w:rsid w:val="00BE0081"/>
    <w:rsid w:val="00BE0820"/>
    <w:rsid w:val="00BE2198"/>
    <w:rsid w:val="00BE22FE"/>
    <w:rsid w:val="00BE250E"/>
    <w:rsid w:val="00BE2D14"/>
    <w:rsid w:val="00BE30D5"/>
    <w:rsid w:val="00BE31FE"/>
    <w:rsid w:val="00BE548C"/>
    <w:rsid w:val="00BE66D3"/>
    <w:rsid w:val="00BE6A91"/>
    <w:rsid w:val="00BF2024"/>
    <w:rsid w:val="00BF386F"/>
    <w:rsid w:val="00BF4D25"/>
    <w:rsid w:val="00BF6BD3"/>
    <w:rsid w:val="00BF7488"/>
    <w:rsid w:val="00C03B1A"/>
    <w:rsid w:val="00C04FFC"/>
    <w:rsid w:val="00C0769C"/>
    <w:rsid w:val="00C07A07"/>
    <w:rsid w:val="00C127DF"/>
    <w:rsid w:val="00C1365F"/>
    <w:rsid w:val="00C13B43"/>
    <w:rsid w:val="00C149EA"/>
    <w:rsid w:val="00C15F5A"/>
    <w:rsid w:val="00C16014"/>
    <w:rsid w:val="00C16A02"/>
    <w:rsid w:val="00C1767F"/>
    <w:rsid w:val="00C17B79"/>
    <w:rsid w:val="00C20C42"/>
    <w:rsid w:val="00C20D42"/>
    <w:rsid w:val="00C212E0"/>
    <w:rsid w:val="00C220BE"/>
    <w:rsid w:val="00C22213"/>
    <w:rsid w:val="00C2477B"/>
    <w:rsid w:val="00C24ED8"/>
    <w:rsid w:val="00C2584E"/>
    <w:rsid w:val="00C27AE8"/>
    <w:rsid w:val="00C30BC5"/>
    <w:rsid w:val="00C318C8"/>
    <w:rsid w:val="00C35D01"/>
    <w:rsid w:val="00C36A08"/>
    <w:rsid w:val="00C36FEB"/>
    <w:rsid w:val="00C37B09"/>
    <w:rsid w:val="00C40F06"/>
    <w:rsid w:val="00C437AE"/>
    <w:rsid w:val="00C43801"/>
    <w:rsid w:val="00C447AB"/>
    <w:rsid w:val="00C4671F"/>
    <w:rsid w:val="00C47F9C"/>
    <w:rsid w:val="00C5046A"/>
    <w:rsid w:val="00C51AE5"/>
    <w:rsid w:val="00C5366A"/>
    <w:rsid w:val="00C53AF0"/>
    <w:rsid w:val="00C57308"/>
    <w:rsid w:val="00C577B4"/>
    <w:rsid w:val="00C615A4"/>
    <w:rsid w:val="00C61A07"/>
    <w:rsid w:val="00C61FDC"/>
    <w:rsid w:val="00C623EC"/>
    <w:rsid w:val="00C6306B"/>
    <w:rsid w:val="00C64491"/>
    <w:rsid w:val="00C64CAB"/>
    <w:rsid w:val="00C66A56"/>
    <w:rsid w:val="00C66AF7"/>
    <w:rsid w:val="00C66F22"/>
    <w:rsid w:val="00C70DFB"/>
    <w:rsid w:val="00C724A9"/>
    <w:rsid w:val="00C730DA"/>
    <w:rsid w:val="00C73E44"/>
    <w:rsid w:val="00C73FD4"/>
    <w:rsid w:val="00C7526D"/>
    <w:rsid w:val="00C759AA"/>
    <w:rsid w:val="00C75CA6"/>
    <w:rsid w:val="00C77087"/>
    <w:rsid w:val="00C779E7"/>
    <w:rsid w:val="00C80A4A"/>
    <w:rsid w:val="00C80BD7"/>
    <w:rsid w:val="00C80FCF"/>
    <w:rsid w:val="00C8118F"/>
    <w:rsid w:val="00C8409A"/>
    <w:rsid w:val="00C85804"/>
    <w:rsid w:val="00C86209"/>
    <w:rsid w:val="00C865DA"/>
    <w:rsid w:val="00C87573"/>
    <w:rsid w:val="00C87A8B"/>
    <w:rsid w:val="00C87B9A"/>
    <w:rsid w:val="00C87FD4"/>
    <w:rsid w:val="00C9408B"/>
    <w:rsid w:val="00C94675"/>
    <w:rsid w:val="00C9750F"/>
    <w:rsid w:val="00CA2D72"/>
    <w:rsid w:val="00CA3097"/>
    <w:rsid w:val="00CA37C0"/>
    <w:rsid w:val="00CA3FB6"/>
    <w:rsid w:val="00CA7157"/>
    <w:rsid w:val="00CB0444"/>
    <w:rsid w:val="00CB11B9"/>
    <w:rsid w:val="00CB48B1"/>
    <w:rsid w:val="00CB5018"/>
    <w:rsid w:val="00CB7356"/>
    <w:rsid w:val="00CC063E"/>
    <w:rsid w:val="00CC0646"/>
    <w:rsid w:val="00CC23D8"/>
    <w:rsid w:val="00CC36DA"/>
    <w:rsid w:val="00CC3D5E"/>
    <w:rsid w:val="00CC62CC"/>
    <w:rsid w:val="00CC6951"/>
    <w:rsid w:val="00CC7D5E"/>
    <w:rsid w:val="00CC7E4A"/>
    <w:rsid w:val="00CD070E"/>
    <w:rsid w:val="00CD1611"/>
    <w:rsid w:val="00CD2712"/>
    <w:rsid w:val="00CD387C"/>
    <w:rsid w:val="00CD4198"/>
    <w:rsid w:val="00CD6AB0"/>
    <w:rsid w:val="00CD7170"/>
    <w:rsid w:val="00CE1564"/>
    <w:rsid w:val="00CE21BF"/>
    <w:rsid w:val="00CE4568"/>
    <w:rsid w:val="00CE4EFB"/>
    <w:rsid w:val="00CE567C"/>
    <w:rsid w:val="00CE642A"/>
    <w:rsid w:val="00CE7075"/>
    <w:rsid w:val="00CE7A83"/>
    <w:rsid w:val="00CF098C"/>
    <w:rsid w:val="00CF23E2"/>
    <w:rsid w:val="00CF2EF1"/>
    <w:rsid w:val="00CF6C18"/>
    <w:rsid w:val="00CF781A"/>
    <w:rsid w:val="00CF7823"/>
    <w:rsid w:val="00D00745"/>
    <w:rsid w:val="00D00D32"/>
    <w:rsid w:val="00D01554"/>
    <w:rsid w:val="00D01D63"/>
    <w:rsid w:val="00D028D8"/>
    <w:rsid w:val="00D029AF"/>
    <w:rsid w:val="00D02FD1"/>
    <w:rsid w:val="00D035F3"/>
    <w:rsid w:val="00D0388B"/>
    <w:rsid w:val="00D0394B"/>
    <w:rsid w:val="00D046E4"/>
    <w:rsid w:val="00D07235"/>
    <w:rsid w:val="00D11AB3"/>
    <w:rsid w:val="00D123DB"/>
    <w:rsid w:val="00D132D1"/>
    <w:rsid w:val="00D1356D"/>
    <w:rsid w:val="00D13D77"/>
    <w:rsid w:val="00D20121"/>
    <w:rsid w:val="00D20746"/>
    <w:rsid w:val="00D21F0E"/>
    <w:rsid w:val="00D27520"/>
    <w:rsid w:val="00D27757"/>
    <w:rsid w:val="00D30FA6"/>
    <w:rsid w:val="00D31CAC"/>
    <w:rsid w:val="00D33143"/>
    <w:rsid w:val="00D333CD"/>
    <w:rsid w:val="00D33C17"/>
    <w:rsid w:val="00D33F57"/>
    <w:rsid w:val="00D3463D"/>
    <w:rsid w:val="00D35F01"/>
    <w:rsid w:val="00D4161E"/>
    <w:rsid w:val="00D4243B"/>
    <w:rsid w:val="00D431A0"/>
    <w:rsid w:val="00D43381"/>
    <w:rsid w:val="00D441F6"/>
    <w:rsid w:val="00D4676A"/>
    <w:rsid w:val="00D46FE0"/>
    <w:rsid w:val="00D4797C"/>
    <w:rsid w:val="00D503E9"/>
    <w:rsid w:val="00D50BF6"/>
    <w:rsid w:val="00D52B96"/>
    <w:rsid w:val="00D533CD"/>
    <w:rsid w:val="00D545F1"/>
    <w:rsid w:val="00D55334"/>
    <w:rsid w:val="00D56697"/>
    <w:rsid w:val="00D57F8E"/>
    <w:rsid w:val="00D607C8"/>
    <w:rsid w:val="00D622D2"/>
    <w:rsid w:val="00D6731B"/>
    <w:rsid w:val="00D72732"/>
    <w:rsid w:val="00D743CB"/>
    <w:rsid w:val="00D748DE"/>
    <w:rsid w:val="00D74E76"/>
    <w:rsid w:val="00D757C8"/>
    <w:rsid w:val="00D7584A"/>
    <w:rsid w:val="00D7652D"/>
    <w:rsid w:val="00D765AA"/>
    <w:rsid w:val="00D76A42"/>
    <w:rsid w:val="00D7768C"/>
    <w:rsid w:val="00D80323"/>
    <w:rsid w:val="00D81546"/>
    <w:rsid w:val="00D833C3"/>
    <w:rsid w:val="00D83F6F"/>
    <w:rsid w:val="00D85732"/>
    <w:rsid w:val="00D8616A"/>
    <w:rsid w:val="00D86817"/>
    <w:rsid w:val="00D90080"/>
    <w:rsid w:val="00D90888"/>
    <w:rsid w:val="00D93558"/>
    <w:rsid w:val="00D93592"/>
    <w:rsid w:val="00D94E8F"/>
    <w:rsid w:val="00D94F24"/>
    <w:rsid w:val="00D95E9E"/>
    <w:rsid w:val="00D9647C"/>
    <w:rsid w:val="00D972CE"/>
    <w:rsid w:val="00D978B4"/>
    <w:rsid w:val="00DA0026"/>
    <w:rsid w:val="00DA3F7B"/>
    <w:rsid w:val="00DA422E"/>
    <w:rsid w:val="00DA4B81"/>
    <w:rsid w:val="00DB1609"/>
    <w:rsid w:val="00DB217C"/>
    <w:rsid w:val="00DB2629"/>
    <w:rsid w:val="00DB4505"/>
    <w:rsid w:val="00DB5B08"/>
    <w:rsid w:val="00DB64CF"/>
    <w:rsid w:val="00DC04DB"/>
    <w:rsid w:val="00DC0610"/>
    <w:rsid w:val="00DC0A01"/>
    <w:rsid w:val="00DC168C"/>
    <w:rsid w:val="00DC1E7A"/>
    <w:rsid w:val="00DC4B36"/>
    <w:rsid w:val="00DC7592"/>
    <w:rsid w:val="00DD1923"/>
    <w:rsid w:val="00DD1975"/>
    <w:rsid w:val="00DD2466"/>
    <w:rsid w:val="00DD656E"/>
    <w:rsid w:val="00DD6E5B"/>
    <w:rsid w:val="00DD7F2D"/>
    <w:rsid w:val="00DE0108"/>
    <w:rsid w:val="00DE05B0"/>
    <w:rsid w:val="00DE3923"/>
    <w:rsid w:val="00DE436E"/>
    <w:rsid w:val="00DE49A4"/>
    <w:rsid w:val="00DE50B7"/>
    <w:rsid w:val="00DE6B2F"/>
    <w:rsid w:val="00DE7A7A"/>
    <w:rsid w:val="00DF162D"/>
    <w:rsid w:val="00DF1FE2"/>
    <w:rsid w:val="00DF2ACD"/>
    <w:rsid w:val="00DF3773"/>
    <w:rsid w:val="00DF3FCC"/>
    <w:rsid w:val="00DF4FEC"/>
    <w:rsid w:val="00DF566C"/>
    <w:rsid w:val="00DF5E17"/>
    <w:rsid w:val="00DF6AAD"/>
    <w:rsid w:val="00E01C15"/>
    <w:rsid w:val="00E046A3"/>
    <w:rsid w:val="00E04728"/>
    <w:rsid w:val="00E0768A"/>
    <w:rsid w:val="00E12452"/>
    <w:rsid w:val="00E129B0"/>
    <w:rsid w:val="00E152B6"/>
    <w:rsid w:val="00E1548B"/>
    <w:rsid w:val="00E160D1"/>
    <w:rsid w:val="00E16D4D"/>
    <w:rsid w:val="00E206C8"/>
    <w:rsid w:val="00E22AAA"/>
    <w:rsid w:val="00E24231"/>
    <w:rsid w:val="00E24786"/>
    <w:rsid w:val="00E267B0"/>
    <w:rsid w:val="00E26CB8"/>
    <w:rsid w:val="00E27F74"/>
    <w:rsid w:val="00E308A2"/>
    <w:rsid w:val="00E31100"/>
    <w:rsid w:val="00E33BF6"/>
    <w:rsid w:val="00E34A17"/>
    <w:rsid w:val="00E375CE"/>
    <w:rsid w:val="00E42358"/>
    <w:rsid w:val="00E445B6"/>
    <w:rsid w:val="00E44C89"/>
    <w:rsid w:val="00E4569D"/>
    <w:rsid w:val="00E459ED"/>
    <w:rsid w:val="00E45FD9"/>
    <w:rsid w:val="00E468F5"/>
    <w:rsid w:val="00E50A1E"/>
    <w:rsid w:val="00E50F12"/>
    <w:rsid w:val="00E52560"/>
    <w:rsid w:val="00E54C05"/>
    <w:rsid w:val="00E55044"/>
    <w:rsid w:val="00E615AE"/>
    <w:rsid w:val="00E62BDA"/>
    <w:rsid w:val="00E632E6"/>
    <w:rsid w:val="00E641DA"/>
    <w:rsid w:val="00E64CDB"/>
    <w:rsid w:val="00E65A7F"/>
    <w:rsid w:val="00E6627E"/>
    <w:rsid w:val="00E713EC"/>
    <w:rsid w:val="00E72089"/>
    <w:rsid w:val="00E7431B"/>
    <w:rsid w:val="00E754B2"/>
    <w:rsid w:val="00E75A9D"/>
    <w:rsid w:val="00E83023"/>
    <w:rsid w:val="00E87A96"/>
    <w:rsid w:val="00E92997"/>
    <w:rsid w:val="00E942B9"/>
    <w:rsid w:val="00E96798"/>
    <w:rsid w:val="00E96965"/>
    <w:rsid w:val="00EA0575"/>
    <w:rsid w:val="00EA0B1E"/>
    <w:rsid w:val="00EA1880"/>
    <w:rsid w:val="00EA30E0"/>
    <w:rsid w:val="00EA376C"/>
    <w:rsid w:val="00EA3F5F"/>
    <w:rsid w:val="00EA61A9"/>
    <w:rsid w:val="00EA64F8"/>
    <w:rsid w:val="00EA6A1B"/>
    <w:rsid w:val="00EA6EBE"/>
    <w:rsid w:val="00EB00AB"/>
    <w:rsid w:val="00EB0EE6"/>
    <w:rsid w:val="00EB1811"/>
    <w:rsid w:val="00EB2748"/>
    <w:rsid w:val="00EB2F39"/>
    <w:rsid w:val="00EB3466"/>
    <w:rsid w:val="00EB401D"/>
    <w:rsid w:val="00EB5439"/>
    <w:rsid w:val="00EB5B4A"/>
    <w:rsid w:val="00EC0F80"/>
    <w:rsid w:val="00EC101E"/>
    <w:rsid w:val="00EC3FD0"/>
    <w:rsid w:val="00EC6E7B"/>
    <w:rsid w:val="00EC7605"/>
    <w:rsid w:val="00EC7E63"/>
    <w:rsid w:val="00EC7F8C"/>
    <w:rsid w:val="00ED49BD"/>
    <w:rsid w:val="00ED5BF6"/>
    <w:rsid w:val="00ED63D7"/>
    <w:rsid w:val="00ED6D49"/>
    <w:rsid w:val="00ED6D91"/>
    <w:rsid w:val="00EE17A2"/>
    <w:rsid w:val="00EE1FB7"/>
    <w:rsid w:val="00EE2C12"/>
    <w:rsid w:val="00EE2D32"/>
    <w:rsid w:val="00EE32A8"/>
    <w:rsid w:val="00EE34FA"/>
    <w:rsid w:val="00EE4938"/>
    <w:rsid w:val="00EE5C42"/>
    <w:rsid w:val="00EE7B20"/>
    <w:rsid w:val="00EF07C3"/>
    <w:rsid w:val="00EF1788"/>
    <w:rsid w:val="00EF2A02"/>
    <w:rsid w:val="00EF4A03"/>
    <w:rsid w:val="00EF4C44"/>
    <w:rsid w:val="00EF52BA"/>
    <w:rsid w:val="00EF61F0"/>
    <w:rsid w:val="00EF667A"/>
    <w:rsid w:val="00F00536"/>
    <w:rsid w:val="00F00802"/>
    <w:rsid w:val="00F026CF"/>
    <w:rsid w:val="00F02FFA"/>
    <w:rsid w:val="00F03514"/>
    <w:rsid w:val="00F03E2F"/>
    <w:rsid w:val="00F040A4"/>
    <w:rsid w:val="00F06752"/>
    <w:rsid w:val="00F06DAC"/>
    <w:rsid w:val="00F07693"/>
    <w:rsid w:val="00F07D62"/>
    <w:rsid w:val="00F10A7F"/>
    <w:rsid w:val="00F113D6"/>
    <w:rsid w:val="00F11882"/>
    <w:rsid w:val="00F11E00"/>
    <w:rsid w:val="00F130C5"/>
    <w:rsid w:val="00F13220"/>
    <w:rsid w:val="00F13C44"/>
    <w:rsid w:val="00F148D4"/>
    <w:rsid w:val="00F15689"/>
    <w:rsid w:val="00F1576A"/>
    <w:rsid w:val="00F17ABA"/>
    <w:rsid w:val="00F20395"/>
    <w:rsid w:val="00F20B13"/>
    <w:rsid w:val="00F21536"/>
    <w:rsid w:val="00F23CAC"/>
    <w:rsid w:val="00F23F28"/>
    <w:rsid w:val="00F25F2D"/>
    <w:rsid w:val="00F31B18"/>
    <w:rsid w:val="00F33157"/>
    <w:rsid w:val="00F33E2A"/>
    <w:rsid w:val="00F35B94"/>
    <w:rsid w:val="00F40B2E"/>
    <w:rsid w:val="00F40B63"/>
    <w:rsid w:val="00F40C7C"/>
    <w:rsid w:val="00F41673"/>
    <w:rsid w:val="00F44F2E"/>
    <w:rsid w:val="00F4656F"/>
    <w:rsid w:val="00F47318"/>
    <w:rsid w:val="00F502EA"/>
    <w:rsid w:val="00F5075D"/>
    <w:rsid w:val="00F50788"/>
    <w:rsid w:val="00F54960"/>
    <w:rsid w:val="00F551EE"/>
    <w:rsid w:val="00F5590C"/>
    <w:rsid w:val="00F57A60"/>
    <w:rsid w:val="00F604CB"/>
    <w:rsid w:val="00F629D1"/>
    <w:rsid w:val="00F62D56"/>
    <w:rsid w:val="00F631B9"/>
    <w:rsid w:val="00F65F77"/>
    <w:rsid w:val="00F66A56"/>
    <w:rsid w:val="00F71FC2"/>
    <w:rsid w:val="00F7529D"/>
    <w:rsid w:val="00F80A52"/>
    <w:rsid w:val="00F8172C"/>
    <w:rsid w:val="00F81DAB"/>
    <w:rsid w:val="00F84371"/>
    <w:rsid w:val="00F845DD"/>
    <w:rsid w:val="00F86A3D"/>
    <w:rsid w:val="00F90E28"/>
    <w:rsid w:val="00F9142C"/>
    <w:rsid w:val="00F93A4A"/>
    <w:rsid w:val="00F9477A"/>
    <w:rsid w:val="00F95112"/>
    <w:rsid w:val="00F9758F"/>
    <w:rsid w:val="00FA0AC0"/>
    <w:rsid w:val="00FA10F4"/>
    <w:rsid w:val="00FA173F"/>
    <w:rsid w:val="00FA2664"/>
    <w:rsid w:val="00FA26DE"/>
    <w:rsid w:val="00FA2C84"/>
    <w:rsid w:val="00FA554C"/>
    <w:rsid w:val="00FB19B8"/>
    <w:rsid w:val="00FB1A37"/>
    <w:rsid w:val="00FB2212"/>
    <w:rsid w:val="00FB3287"/>
    <w:rsid w:val="00FB34E1"/>
    <w:rsid w:val="00FB4134"/>
    <w:rsid w:val="00FB4D64"/>
    <w:rsid w:val="00FC014A"/>
    <w:rsid w:val="00FC028A"/>
    <w:rsid w:val="00FC5DB9"/>
    <w:rsid w:val="00FC62B6"/>
    <w:rsid w:val="00FC6327"/>
    <w:rsid w:val="00FC6372"/>
    <w:rsid w:val="00FC722F"/>
    <w:rsid w:val="00FC760B"/>
    <w:rsid w:val="00FD02E8"/>
    <w:rsid w:val="00FD0726"/>
    <w:rsid w:val="00FD2A35"/>
    <w:rsid w:val="00FD4212"/>
    <w:rsid w:val="00FD47B0"/>
    <w:rsid w:val="00FD5137"/>
    <w:rsid w:val="00FD5403"/>
    <w:rsid w:val="00FD7C4B"/>
    <w:rsid w:val="00FE0B90"/>
    <w:rsid w:val="00FE0FF4"/>
    <w:rsid w:val="00FE211B"/>
    <w:rsid w:val="00FE4E3B"/>
    <w:rsid w:val="00FE5EAF"/>
    <w:rsid w:val="00FE64CA"/>
    <w:rsid w:val="00FE6E76"/>
    <w:rsid w:val="00FE7EFB"/>
    <w:rsid w:val="00FF1134"/>
    <w:rsid w:val="00FF1A23"/>
    <w:rsid w:val="00FF26E5"/>
    <w:rsid w:val="00FF518B"/>
    <w:rsid w:val="00FF65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763600A"/>
  <w15:docId w15:val="{331E5EB0-C04B-40E2-91F5-4F68C8341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7D24"/>
  </w:style>
  <w:style w:type="paragraph" w:styleId="1">
    <w:name w:val="heading 1"/>
    <w:basedOn w:val="2"/>
    <w:next w:val="a"/>
    <w:link w:val="10"/>
    <w:qFormat/>
    <w:rsid w:val="001A4068"/>
    <w:pPr>
      <w:numPr>
        <w:ilvl w:val="0"/>
      </w:numPr>
      <w:outlineLvl w:val="0"/>
    </w:pPr>
    <w:rPr>
      <w:b w:val="0"/>
      <w:bCs w:val="0"/>
      <w:sz w:val="28"/>
      <w:lang w:val="en-US"/>
    </w:rPr>
  </w:style>
  <w:style w:type="paragraph" w:styleId="2">
    <w:name w:val="heading 2"/>
    <w:basedOn w:val="a"/>
    <w:next w:val="a"/>
    <w:link w:val="20"/>
    <w:unhideWhenUsed/>
    <w:qFormat/>
    <w:rsid w:val="001A4068"/>
    <w:pPr>
      <w:keepNext/>
      <w:keepLines/>
      <w:numPr>
        <w:ilvl w:val="1"/>
        <w:numId w:val="1"/>
      </w:numPr>
      <w:spacing w:before="40" w:after="0"/>
      <w:jc w:val="both"/>
      <w:outlineLvl w:val="1"/>
    </w:pPr>
    <w:rPr>
      <w:rFonts w:ascii="Arial" w:eastAsiaTheme="majorEastAsia" w:hAnsi="Arial" w:cs="Arial"/>
      <w:b/>
      <w:bCs/>
      <w:color w:val="2E74B5" w:themeColor="accent1" w:themeShade="BF"/>
      <w:sz w:val="26"/>
      <w:szCs w:val="26"/>
      <w:lang w:eastAsia="ru-RU"/>
    </w:rPr>
  </w:style>
  <w:style w:type="paragraph" w:styleId="3">
    <w:name w:val="heading 3"/>
    <w:basedOn w:val="a"/>
    <w:next w:val="a"/>
    <w:link w:val="30"/>
    <w:unhideWhenUsed/>
    <w:qFormat/>
    <w:rsid w:val="00D76A42"/>
    <w:pPr>
      <w:keepNext/>
      <w:keepLines/>
      <w:spacing w:before="40" w:after="0"/>
      <w:ind w:left="720" w:hanging="720"/>
      <w:jc w:val="both"/>
      <w:outlineLvl w:val="2"/>
    </w:pPr>
    <w:rPr>
      <w:rFonts w:asciiTheme="majorHAnsi" w:eastAsiaTheme="majorEastAsia" w:hAnsiTheme="majorHAnsi" w:cstheme="majorBidi"/>
      <w:color w:val="1F4D78" w:themeColor="accent1" w:themeShade="7F"/>
      <w:sz w:val="24"/>
      <w:szCs w:val="24"/>
      <w:lang w:val="en-US" w:eastAsia="ru-RU"/>
    </w:rPr>
  </w:style>
  <w:style w:type="paragraph" w:styleId="4">
    <w:name w:val="heading 4"/>
    <w:basedOn w:val="a"/>
    <w:next w:val="a"/>
    <w:link w:val="40"/>
    <w:unhideWhenUsed/>
    <w:qFormat/>
    <w:rsid w:val="00D76A42"/>
    <w:pPr>
      <w:keepNext/>
      <w:keepLines/>
      <w:spacing w:before="40" w:after="0"/>
      <w:ind w:left="864" w:hanging="864"/>
      <w:jc w:val="both"/>
      <w:outlineLvl w:val="3"/>
    </w:pPr>
    <w:rPr>
      <w:rFonts w:asciiTheme="majorHAnsi" w:eastAsiaTheme="majorEastAsia" w:hAnsiTheme="majorHAnsi" w:cstheme="majorBidi"/>
      <w:i/>
      <w:iCs/>
      <w:color w:val="2E74B5" w:themeColor="accent1" w:themeShade="BF"/>
      <w:lang w:val="en-US" w:eastAsia="ru-RU"/>
    </w:rPr>
  </w:style>
  <w:style w:type="paragraph" w:styleId="5">
    <w:name w:val="heading 5"/>
    <w:basedOn w:val="a"/>
    <w:next w:val="a"/>
    <w:link w:val="50"/>
    <w:unhideWhenUsed/>
    <w:qFormat/>
    <w:rsid w:val="00D76A42"/>
    <w:pPr>
      <w:keepNext/>
      <w:keepLines/>
      <w:spacing w:before="40" w:after="0"/>
      <w:ind w:left="1008" w:hanging="1008"/>
      <w:jc w:val="both"/>
      <w:outlineLvl w:val="4"/>
    </w:pPr>
    <w:rPr>
      <w:rFonts w:asciiTheme="majorHAnsi" w:eastAsiaTheme="majorEastAsia" w:hAnsiTheme="majorHAnsi" w:cstheme="majorBidi"/>
      <w:color w:val="2E74B5" w:themeColor="accent1" w:themeShade="BF"/>
      <w:lang w:val="en-US" w:eastAsia="ru-RU"/>
    </w:rPr>
  </w:style>
  <w:style w:type="paragraph" w:styleId="6">
    <w:name w:val="heading 6"/>
    <w:basedOn w:val="a"/>
    <w:next w:val="a"/>
    <w:link w:val="60"/>
    <w:unhideWhenUsed/>
    <w:qFormat/>
    <w:rsid w:val="00D76A42"/>
    <w:pPr>
      <w:keepNext/>
      <w:keepLines/>
      <w:spacing w:before="40" w:after="0"/>
      <w:ind w:left="1152" w:hanging="1152"/>
      <w:jc w:val="both"/>
      <w:outlineLvl w:val="5"/>
    </w:pPr>
    <w:rPr>
      <w:rFonts w:asciiTheme="majorHAnsi" w:eastAsiaTheme="majorEastAsia" w:hAnsiTheme="majorHAnsi" w:cstheme="majorBidi"/>
      <w:color w:val="1F4D78" w:themeColor="accent1" w:themeShade="7F"/>
      <w:lang w:val="en-US" w:eastAsia="ru-RU"/>
    </w:rPr>
  </w:style>
  <w:style w:type="paragraph" w:styleId="7">
    <w:name w:val="heading 7"/>
    <w:basedOn w:val="a"/>
    <w:next w:val="a"/>
    <w:link w:val="70"/>
    <w:uiPriority w:val="9"/>
    <w:semiHidden/>
    <w:unhideWhenUsed/>
    <w:qFormat/>
    <w:rsid w:val="00D76A42"/>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lang w:val="en-US" w:eastAsia="ru-RU"/>
    </w:rPr>
  </w:style>
  <w:style w:type="paragraph" w:styleId="8">
    <w:name w:val="heading 8"/>
    <w:basedOn w:val="a"/>
    <w:next w:val="a"/>
    <w:link w:val="80"/>
    <w:uiPriority w:val="9"/>
    <w:semiHidden/>
    <w:unhideWhenUsed/>
    <w:qFormat/>
    <w:rsid w:val="00D76A42"/>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eastAsia="ru-RU"/>
    </w:rPr>
  </w:style>
  <w:style w:type="paragraph" w:styleId="9">
    <w:name w:val="heading 9"/>
    <w:basedOn w:val="a"/>
    <w:next w:val="a"/>
    <w:link w:val="90"/>
    <w:uiPriority w:val="9"/>
    <w:semiHidden/>
    <w:unhideWhenUsed/>
    <w:qFormat/>
    <w:rsid w:val="00D76A42"/>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555664"/>
    <w:rPr>
      <w:sz w:val="16"/>
      <w:szCs w:val="16"/>
    </w:rPr>
  </w:style>
  <w:style w:type="paragraph" w:styleId="a4">
    <w:name w:val="annotation text"/>
    <w:basedOn w:val="a"/>
    <w:link w:val="a5"/>
    <w:uiPriority w:val="99"/>
    <w:semiHidden/>
    <w:unhideWhenUsed/>
    <w:rsid w:val="00555664"/>
    <w:pPr>
      <w:spacing w:line="240" w:lineRule="auto"/>
    </w:pPr>
    <w:rPr>
      <w:sz w:val="20"/>
      <w:szCs w:val="20"/>
    </w:rPr>
  </w:style>
  <w:style w:type="character" w:customStyle="1" w:styleId="a5">
    <w:name w:val="Текст примечания Знак"/>
    <w:basedOn w:val="a0"/>
    <w:link w:val="a4"/>
    <w:uiPriority w:val="99"/>
    <w:semiHidden/>
    <w:rsid w:val="00555664"/>
    <w:rPr>
      <w:sz w:val="20"/>
      <w:szCs w:val="20"/>
    </w:rPr>
  </w:style>
  <w:style w:type="paragraph" w:styleId="a6">
    <w:name w:val="annotation subject"/>
    <w:basedOn w:val="a4"/>
    <w:next w:val="a4"/>
    <w:link w:val="a7"/>
    <w:uiPriority w:val="99"/>
    <w:semiHidden/>
    <w:unhideWhenUsed/>
    <w:rsid w:val="00555664"/>
    <w:rPr>
      <w:b/>
      <w:bCs/>
    </w:rPr>
  </w:style>
  <w:style w:type="character" w:customStyle="1" w:styleId="a7">
    <w:name w:val="Тема примечания Знак"/>
    <w:basedOn w:val="a5"/>
    <w:link w:val="a6"/>
    <w:uiPriority w:val="99"/>
    <w:semiHidden/>
    <w:rsid w:val="00555664"/>
    <w:rPr>
      <w:b/>
      <w:bCs/>
      <w:sz w:val="20"/>
      <w:szCs w:val="20"/>
    </w:rPr>
  </w:style>
  <w:style w:type="paragraph" w:styleId="a8">
    <w:name w:val="Balloon Text"/>
    <w:basedOn w:val="a"/>
    <w:link w:val="a9"/>
    <w:uiPriority w:val="99"/>
    <w:semiHidden/>
    <w:unhideWhenUsed/>
    <w:rsid w:val="00555664"/>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555664"/>
    <w:rPr>
      <w:rFonts w:ascii="Segoe UI" w:hAnsi="Segoe UI" w:cs="Segoe UI"/>
      <w:sz w:val="18"/>
      <w:szCs w:val="18"/>
    </w:rPr>
  </w:style>
  <w:style w:type="paragraph" w:styleId="aa">
    <w:name w:val="List Paragraph"/>
    <w:basedOn w:val="a"/>
    <w:uiPriority w:val="1"/>
    <w:qFormat/>
    <w:rsid w:val="00463C88"/>
    <w:pPr>
      <w:spacing w:after="200" w:line="276" w:lineRule="auto"/>
      <w:ind w:left="720"/>
      <w:contextualSpacing/>
    </w:pPr>
    <w:rPr>
      <w:rFonts w:ascii="Calibri" w:eastAsia="Calibri" w:hAnsi="Calibri" w:cs="Times New Roman"/>
    </w:rPr>
  </w:style>
  <w:style w:type="character" w:styleId="ab">
    <w:name w:val="Hyperlink"/>
    <w:basedOn w:val="a0"/>
    <w:uiPriority w:val="99"/>
    <w:unhideWhenUsed/>
    <w:rsid w:val="00463C88"/>
    <w:rPr>
      <w:color w:val="0563C1" w:themeColor="hyperlink"/>
      <w:u w:val="single"/>
    </w:rPr>
  </w:style>
  <w:style w:type="paragraph" w:styleId="ac">
    <w:name w:val="header"/>
    <w:basedOn w:val="a"/>
    <w:link w:val="ad"/>
    <w:uiPriority w:val="99"/>
    <w:unhideWhenUsed/>
    <w:rsid w:val="00463C88"/>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463C88"/>
  </w:style>
  <w:style w:type="paragraph" w:styleId="ae">
    <w:name w:val="footer"/>
    <w:basedOn w:val="a"/>
    <w:link w:val="af"/>
    <w:uiPriority w:val="99"/>
    <w:unhideWhenUsed/>
    <w:rsid w:val="00463C88"/>
    <w:pPr>
      <w:tabs>
        <w:tab w:val="center" w:pos="4677"/>
        <w:tab w:val="right" w:pos="9355"/>
      </w:tabs>
      <w:spacing w:after="0" w:line="240" w:lineRule="auto"/>
    </w:pPr>
  </w:style>
  <w:style w:type="character" w:customStyle="1" w:styleId="af">
    <w:name w:val="Нижний колонтитул Знак"/>
    <w:basedOn w:val="a0"/>
    <w:link w:val="ae"/>
    <w:uiPriority w:val="99"/>
    <w:rsid w:val="00463C88"/>
  </w:style>
  <w:style w:type="character" w:customStyle="1" w:styleId="10">
    <w:name w:val="Заголовок 1 Знак"/>
    <w:basedOn w:val="a0"/>
    <w:link w:val="1"/>
    <w:uiPriority w:val="9"/>
    <w:rsid w:val="001A4068"/>
    <w:rPr>
      <w:rFonts w:ascii="Arial" w:eastAsiaTheme="majorEastAsia" w:hAnsi="Arial" w:cs="Arial"/>
      <w:color w:val="2E74B5" w:themeColor="accent1" w:themeShade="BF"/>
      <w:sz w:val="28"/>
      <w:szCs w:val="26"/>
      <w:lang w:val="en-US" w:eastAsia="ru-RU"/>
    </w:rPr>
  </w:style>
  <w:style w:type="character" w:customStyle="1" w:styleId="20">
    <w:name w:val="Заголовок 2 Знак"/>
    <w:basedOn w:val="a0"/>
    <w:link w:val="2"/>
    <w:uiPriority w:val="9"/>
    <w:rsid w:val="001A4068"/>
    <w:rPr>
      <w:rFonts w:ascii="Arial" w:eastAsiaTheme="majorEastAsia" w:hAnsi="Arial" w:cs="Arial"/>
      <w:b/>
      <w:bCs/>
      <w:color w:val="2E74B5" w:themeColor="accent1" w:themeShade="BF"/>
      <w:sz w:val="26"/>
      <w:szCs w:val="26"/>
      <w:lang w:eastAsia="ru-RU"/>
    </w:rPr>
  </w:style>
  <w:style w:type="table" w:styleId="af0">
    <w:name w:val="Table Grid"/>
    <w:basedOn w:val="a1"/>
    <w:uiPriority w:val="59"/>
    <w:rsid w:val="001A40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Сетка таблицы1"/>
    <w:basedOn w:val="a1"/>
    <w:next w:val="af0"/>
    <w:uiPriority w:val="59"/>
    <w:rsid w:val="001A40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2">
    <w:name w:val="toc 1"/>
    <w:basedOn w:val="a"/>
    <w:next w:val="a"/>
    <w:autoRedefine/>
    <w:uiPriority w:val="39"/>
    <w:unhideWhenUsed/>
    <w:rsid w:val="00A10493"/>
    <w:pPr>
      <w:tabs>
        <w:tab w:val="right" w:leader="dot" w:pos="10206"/>
      </w:tabs>
      <w:spacing w:after="0" w:line="360" w:lineRule="auto"/>
    </w:pPr>
    <w:rPr>
      <w:rFonts w:ascii="Times New Roman" w:hAnsi="Times New Roman" w:cstheme="minorHAnsi"/>
      <w:b/>
      <w:bCs/>
      <w:sz w:val="28"/>
      <w:szCs w:val="20"/>
    </w:rPr>
  </w:style>
  <w:style w:type="paragraph" w:styleId="21">
    <w:name w:val="toc 2"/>
    <w:basedOn w:val="a"/>
    <w:next w:val="a"/>
    <w:autoRedefine/>
    <w:uiPriority w:val="39"/>
    <w:unhideWhenUsed/>
    <w:rsid w:val="00A50025"/>
    <w:pPr>
      <w:spacing w:after="0" w:line="360" w:lineRule="auto"/>
      <w:ind w:left="221"/>
    </w:pPr>
    <w:rPr>
      <w:rFonts w:ascii="Times New Roman" w:hAnsi="Times New Roman" w:cstheme="minorHAnsi"/>
      <w:iCs/>
      <w:sz w:val="28"/>
      <w:szCs w:val="20"/>
    </w:rPr>
  </w:style>
  <w:style w:type="character" w:customStyle="1" w:styleId="30">
    <w:name w:val="Заголовок 3 Знак"/>
    <w:basedOn w:val="a0"/>
    <w:link w:val="3"/>
    <w:uiPriority w:val="9"/>
    <w:rsid w:val="00D76A42"/>
    <w:rPr>
      <w:rFonts w:asciiTheme="majorHAnsi" w:eastAsiaTheme="majorEastAsia" w:hAnsiTheme="majorHAnsi" w:cstheme="majorBidi"/>
      <w:color w:val="1F4D78" w:themeColor="accent1" w:themeShade="7F"/>
      <w:sz w:val="24"/>
      <w:szCs w:val="24"/>
      <w:lang w:val="en-US" w:eastAsia="ru-RU"/>
    </w:rPr>
  </w:style>
  <w:style w:type="character" w:customStyle="1" w:styleId="40">
    <w:name w:val="Заголовок 4 Знак"/>
    <w:basedOn w:val="a0"/>
    <w:link w:val="4"/>
    <w:uiPriority w:val="9"/>
    <w:semiHidden/>
    <w:rsid w:val="00D76A42"/>
    <w:rPr>
      <w:rFonts w:asciiTheme="majorHAnsi" w:eastAsiaTheme="majorEastAsia" w:hAnsiTheme="majorHAnsi" w:cstheme="majorBidi"/>
      <w:i/>
      <w:iCs/>
      <w:color w:val="2E74B5" w:themeColor="accent1" w:themeShade="BF"/>
      <w:lang w:val="en-US" w:eastAsia="ru-RU"/>
    </w:rPr>
  </w:style>
  <w:style w:type="character" w:customStyle="1" w:styleId="50">
    <w:name w:val="Заголовок 5 Знак"/>
    <w:basedOn w:val="a0"/>
    <w:link w:val="5"/>
    <w:uiPriority w:val="9"/>
    <w:semiHidden/>
    <w:rsid w:val="00D76A42"/>
    <w:rPr>
      <w:rFonts w:asciiTheme="majorHAnsi" w:eastAsiaTheme="majorEastAsia" w:hAnsiTheme="majorHAnsi" w:cstheme="majorBidi"/>
      <w:color w:val="2E74B5" w:themeColor="accent1" w:themeShade="BF"/>
      <w:lang w:val="en-US" w:eastAsia="ru-RU"/>
    </w:rPr>
  </w:style>
  <w:style w:type="character" w:customStyle="1" w:styleId="60">
    <w:name w:val="Заголовок 6 Знак"/>
    <w:basedOn w:val="a0"/>
    <w:link w:val="6"/>
    <w:uiPriority w:val="9"/>
    <w:semiHidden/>
    <w:rsid w:val="00D76A42"/>
    <w:rPr>
      <w:rFonts w:asciiTheme="majorHAnsi" w:eastAsiaTheme="majorEastAsia" w:hAnsiTheme="majorHAnsi" w:cstheme="majorBidi"/>
      <w:color w:val="1F4D78" w:themeColor="accent1" w:themeShade="7F"/>
      <w:lang w:val="en-US" w:eastAsia="ru-RU"/>
    </w:rPr>
  </w:style>
  <w:style w:type="character" w:customStyle="1" w:styleId="70">
    <w:name w:val="Заголовок 7 Знак"/>
    <w:basedOn w:val="a0"/>
    <w:link w:val="7"/>
    <w:uiPriority w:val="9"/>
    <w:semiHidden/>
    <w:rsid w:val="00D76A42"/>
    <w:rPr>
      <w:rFonts w:asciiTheme="majorHAnsi" w:eastAsiaTheme="majorEastAsia" w:hAnsiTheme="majorHAnsi" w:cstheme="majorBidi"/>
      <w:i/>
      <w:iCs/>
      <w:color w:val="1F4D78" w:themeColor="accent1" w:themeShade="7F"/>
      <w:lang w:val="en-US" w:eastAsia="ru-RU"/>
    </w:rPr>
  </w:style>
  <w:style w:type="character" w:customStyle="1" w:styleId="80">
    <w:name w:val="Заголовок 8 Знак"/>
    <w:basedOn w:val="a0"/>
    <w:link w:val="8"/>
    <w:uiPriority w:val="9"/>
    <w:semiHidden/>
    <w:rsid w:val="00D76A42"/>
    <w:rPr>
      <w:rFonts w:asciiTheme="majorHAnsi" w:eastAsiaTheme="majorEastAsia" w:hAnsiTheme="majorHAnsi" w:cstheme="majorBidi"/>
      <w:color w:val="272727" w:themeColor="text1" w:themeTint="D8"/>
      <w:sz w:val="21"/>
      <w:szCs w:val="21"/>
      <w:lang w:val="en-US" w:eastAsia="ru-RU"/>
    </w:rPr>
  </w:style>
  <w:style w:type="character" w:customStyle="1" w:styleId="90">
    <w:name w:val="Заголовок 9 Знак"/>
    <w:basedOn w:val="a0"/>
    <w:link w:val="9"/>
    <w:uiPriority w:val="9"/>
    <w:semiHidden/>
    <w:rsid w:val="00D76A42"/>
    <w:rPr>
      <w:rFonts w:asciiTheme="majorHAnsi" w:eastAsiaTheme="majorEastAsia" w:hAnsiTheme="majorHAnsi" w:cstheme="majorBidi"/>
      <w:i/>
      <w:iCs/>
      <w:color w:val="272727" w:themeColor="text1" w:themeTint="D8"/>
      <w:sz w:val="21"/>
      <w:szCs w:val="21"/>
      <w:lang w:val="en-US" w:eastAsia="ru-RU"/>
    </w:rPr>
  </w:style>
  <w:style w:type="character" w:styleId="af1">
    <w:name w:val="FollowedHyperlink"/>
    <w:basedOn w:val="a0"/>
    <w:uiPriority w:val="99"/>
    <w:semiHidden/>
    <w:unhideWhenUsed/>
    <w:rsid w:val="00DE0108"/>
    <w:rPr>
      <w:color w:val="954F72"/>
      <w:u w:val="single"/>
    </w:rPr>
  </w:style>
  <w:style w:type="paragraph" w:customStyle="1" w:styleId="xl63">
    <w:name w:val="xl63"/>
    <w:basedOn w:val="a"/>
    <w:rsid w:val="00DE0108"/>
    <w:pPr>
      <w:spacing w:before="100" w:beforeAutospacing="1" w:after="100" w:afterAutospacing="1" w:line="240" w:lineRule="auto"/>
    </w:pPr>
    <w:rPr>
      <w:rFonts w:ascii="Times New Roman" w:eastAsia="Times New Roman" w:hAnsi="Times New Roman" w:cs="Times New Roman"/>
      <w:b/>
      <w:bCs/>
      <w:sz w:val="24"/>
      <w:szCs w:val="24"/>
      <w:lang w:eastAsia="ru-RU"/>
    </w:rPr>
  </w:style>
  <w:style w:type="paragraph" w:customStyle="1" w:styleId="xl64">
    <w:name w:val="xl64"/>
    <w:basedOn w:val="a"/>
    <w:rsid w:val="00DE0108"/>
    <w:pPr>
      <w:spacing w:before="100" w:beforeAutospacing="1" w:after="100" w:afterAutospacing="1" w:line="240" w:lineRule="auto"/>
    </w:pPr>
    <w:rPr>
      <w:rFonts w:ascii="Times New Roman" w:eastAsia="Times New Roman" w:hAnsi="Times New Roman" w:cs="Times New Roman"/>
      <w:b/>
      <w:bCs/>
      <w:sz w:val="24"/>
      <w:szCs w:val="24"/>
      <w:lang w:eastAsia="ru-RU"/>
    </w:rPr>
  </w:style>
  <w:style w:type="paragraph" w:customStyle="1" w:styleId="xl65">
    <w:name w:val="xl65"/>
    <w:basedOn w:val="a"/>
    <w:rsid w:val="00DE010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2">
    <w:name w:val="Intense Quote"/>
    <w:basedOn w:val="a"/>
    <w:next w:val="a"/>
    <w:link w:val="af3"/>
    <w:uiPriority w:val="30"/>
    <w:qFormat/>
    <w:rsid w:val="00AE77A6"/>
    <w:pPr>
      <w:pBdr>
        <w:bottom w:val="single" w:sz="4" w:space="4" w:color="5B9BD5" w:themeColor="accent1"/>
      </w:pBdr>
      <w:spacing w:before="200" w:after="280" w:line="276" w:lineRule="auto"/>
      <w:ind w:left="936" w:right="936"/>
    </w:pPr>
    <w:rPr>
      <w:rFonts w:ascii="Calibri" w:eastAsia="Calibri" w:hAnsi="Calibri" w:cs="Times New Roman"/>
      <w:b/>
      <w:bCs/>
      <w:i/>
      <w:iCs/>
      <w:color w:val="5B9BD5" w:themeColor="accent1"/>
    </w:rPr>
  </w:style>
  <w:style w:type="character" w:customStyle="1" w:styleId="af3">
    <w:name w:val="Выделенная цитата Знак"/>
    <w:basedOn w:val="a0"/>
    <w:link w:val="af2"/>
    <w:uiPriority w:val="30"/>
    <w:rsid w:val="00AE77A6"/>
    <w:rPr>
      <w:rFonts w:ascii="Calibri" w:eastAsia="Calibri" w:hAnsi="Calibri" w:cs="Times New Roman"/>
      <w:b/>
      <w:bCs/>
      <w:i/>
      <w:iCs/>
      <w:color w:val="5B9BD5" w:themeColor="accent1"/>
    </w:rPr>
  </w:style>
  <w:style w:type="table" w:customStyle="1" w:styleId="48">
    <w:name w:val="48"/>
    <w:basedOn w:val="a1"/>
    <w:rsid w:val="00452771"/>
    <w:pPr>
      <w:spacing w:after="0" w:line="240" w:lineRule="auto"/>
    </w:pPr>
    <w:rPr>
      <w:color w:val="000000"/>
      <w:lang w:eastAsia="ru-RU"/>
    </w:rPr>
    <w:tblPr>
      <w:tblStyleRowBandSize w:val="1"/>
      <w:tblStyleColBandSize w:val="1"/>
      <w:tblInd w:w="0" w:type="dxa"/>
      <w:tblCellMar>
        <w:top w:w="0" w:type="dxa"/>
        <w:left w:w="90" w:type="dxa"/>
        <w:bottom w:w="0" w:type="dxa"/>
        <w:right w:w="90" w:type="dxa"/>
      </w:tblCellMar>
    </w:tblPr>
  </w:style>
  <w:style w:type="paragraph" w:styleId="31">
    <w:name w:val="toc 3"/>
    <w:basedOn w:val="a"/>
    <w:next w:val="a"/>
    <w:autoRedefine/>
    <w:uiPriority w:val="39"/>
    <w:unhideWhenUsed/>
    <w:rsid w:val="00A50025"/>
    <w:pPr>
      <w:spacing w:after="0" w:line="360" w:lineRule="auto"/>
      <w:ind w:left="442"/>
    </w:pPr>
    <w:rPr>
      <w:rFonts w:ascii="Times New Roman" w:hAnsi="Times New Roman" w:cstheme="minorHAnsi"/>
      <w:sz w:val="28"/>
      <w:szCs w:val="20"/>
    </w:rPr>
  </w:style>
  <w:style w:type="paragraph" w:styleId="41">
    <w:name w:val="toc 4"/>
    <w:basedOn w:val="a"/>
    <w:next w:val="a"/>
    <w:autoRedefine/>
    <w:uiPriority w:val="39"/>
    <w:unhideWhenUsed/>
    <w:rsid w:val="00A50025"/>
    <w:pPr>
      <w:spacing w:after="0" w:line="360" w:lineRule="auto"/>
      <w:ind w:left="658"/>
    </w:pPr>
    <w:rPr>
      <w:rFonts w:ascii="Times New Roman" w:hAnsi="Times New Roman" w:cstheme="minorHAnsi"/>
      <w:sz w:val="28"/>
      <w:szCs w:val="20"/>
    </w:rPr>
  </w:style>
  <w:style w:type="paragraph" w:styleId="51">
    <w:name w:val="toc 5"/>
    <w:basedOn w:val="a"/>
    <w:next w:val="a"/>
    <w:autoRedefine/>
    <w:uiPriority w:val="39"/>
    <w:unhideWhenUsed/>
    <w:rsid w:val="00A50025"/>
    <w:pPr>
      <w:spacing w:after="0"/>
      <w:ind w:left="880"/>
    </w:pPr>
    <w:rPr>
      <w:rFonts w:cstheme="minorHAnsi"/>
      <w:sz w:val="20"/>
      <w:szCs w:val="20"/>
    </w:rPr>
  </w:style>
  <w:style w:type="paragraph" w:styleId="61">
    <w:name w:val="toc 6"/>
    <w:basedOn w:val="a"/>
    <w:next w:val="a"/>
    <w:autoRedefine/>
    <w:uiPriority w:val="39"/>
    <w:unhideWhenUsed/>
    <w:rsid w:val="00A50025"/>
    <w:pPr>
      <w:spacing w:after="0"/>
      <w:ind w:left="1100"/>
    </w:pPr>
    <w:rPr>
      <w:rFonts w:cstheme="minorHAnsi"/>
      <w:sz w:val="20"/>
      <w:szCs w:val="20"/>
    </w:rPr>
  </w:style>
  <w:style w:type="paragraph" w:styleId="71">
    <w:name w:val="toc 7"/>
    <w:basedOn w:val="a"/>
    <w:next w:val="a"/>
    <w:autoRedefine/>
    <w:uiPriority w:val="39"/>
    <w:unhideWhenUsed/>
    <w:rsid w:val="00A50025"/>
    <w:pPr>
      <w:spacing w:after="0"/>
      <w:ind w:left="1320"/>
    </w:pPr>
    <w:rPr>
      <w:rFonts w:cstheme="minorHAnsi"/>
      <w:sz w:val="20"/>
      <w:szCs w:val="20"/>
    </w:rPr>
  </w:style>
  <w:style w:type="paragraph" w:styleId="81">
    <w:name w:val="toc 8"/>
    <w:basedOn w:val="a"/>
    <w:next w:val="a"/>
    <w:autoRedefine/>
    <w:uiPriority w:val="39"/>
    <w:unhideWhenUsed/>
    <w:rsid w:val="00A50025"/>
    <w:pPr>
      <w:spacing w:after="0"/>
      <w:ind w:left="1540"/>
    </w:pPr>
    <w:rPr>
      <w:rFonts w:cstheme="minorHAnsi"/>
      <w:sz w:val="20"/>
      <w:szCs w:val="20"/>
    </w:rPr>
  </w:style>
  <w:style w:type="paragraph" w:styleId="91">
    <w:name w:val="toc 9"/>
    <w:basedOn w:val="a"/>
    <w:next w:val="a"/>
    <w:autoRedefine/>
    <w:uiPriority w:val="39"/>
    <w:unhideWhenUsed/>
    <w:rsid w:val="00A50025"/>
    <w:pPr>
      <w:spacing w:after="0"/>
      <w:ind w:left="1760"/>
    </w:pPr>
    <w:rPr>
      <w:rFonts w:cstheme="minorHAnsi"/>
      <w:sz w:val="20"/>
      <w:szCs w:val="20"/>
    </w:rPr>
  </w:style>
  <w:style w:type="paragraph" w:customStyle="1" w:styleId="Default">
    <w:name w:val="Default"/>
    <w:rsid w:val="0002092E"/>
    <w:pPr>
      <w:autoSpaceDE w:val="0"/>
      <w:autoSpaceDN w:val="0"/>
      <w:adjustRightInd w:val="0"/>
      <w:spacing w:after="0" w:line="240" w:lineRule="auto"/>
    </w:pPr>
    <w:rPr>
      <w:rFonts w:ascii="Times New Roman" w:hAnsi="Times New Roman" w:cs="Times New Roman"/>
      <w:color w:val="000000"/>
      <w:sz w:val="24"/>
      <w:szCs w:val="24"/>
    </w:rPr>
  </w:style>
  <w:style w:type="paragraph" w:styleId="af4">
    <w:name w:val="Normal (Web)"/>
    <w:basedOn w:val="a"/>
    <w:uiPriority w:val="99"/>
    <w:semiHidden/>
    <w:unhideWhenUsed/>
    <w:rsid w:val="00127D8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0"/>
    <w:uiPriority w:val="22"/>
    <w:qFormat/>
    <w:rsid w:val="00127D8C"/>
    <w:rPr>
      <w:b/>
      <w:bCs/>
    </w:rPr>
  </w:style>
  <w:style w:type="character" w:styleId="af6">
    <w:name w:val="Emphasis"/>
    <w:basedOn w:val="a0"/>
    <w:uiPriority w:val="20"/>
    <w:qFormat/>
    <w:rsid w:val="00127D8C"/>
    <w:rPr>
      <w:i/>
      <w:iCs/>
    </w:rPr>
  </w:style>
  <w:style w:type="table" w:customStyle="1" w:styleId="-251">
    <w:name w:val="Таблица-сетка 2 — акцент 51"/>
    <w:basedOn w:val="a1"/>
    <w:uiPriority w:val="47"/>
    <w:rsid w:val="0076184D"/>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211">
    <w:name w:val="Таблица-сетка 2 — акцент 11"/>
    <w:basedOn w:val="a1"/>
    <w:uiPriority w:val="47"/>
    <w:rsid w:val="00305DCD"/>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2110">
    <w:name w:val="Список-таблица 2 — акцент 11"/>
    <w:basedOn w:val="a1"/>
    <w:uiPriority w:val="47"/>
    <w:rsid w:val="00A60925"/>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Normal">
    <w:name w:val="Table Normal"/>
    <w:rsid w:val="003229C8"/>
    <w:rPr>
      <w:rFonts w:ascii="Calibri" w:eastAsia="Calibri" w:hAnsi="Calibri" w:cs="Calibri"/>
      <w:lang w:eastAsia="ru-RU"/>
    </w:rPr>
    <w:tblPr>
      <w:tblCellMar>
        <w:top w:w="0" w:type="dxa"/>
        <w:left w:w="0" w:type="dxa"/>
        <w:bottom w:w="0" w:type="dxa"/>
        <w:right w:w="0" w:type="dxa"/>
      </w:tblCellMar>
    </w:tblPr>
  </w:style>
  <w:style w:type="paragraph" w:styleId="af7">
    <w:name w:val="Title"/>
    <w:basedOn w:val="a"/>
    <w:next w:val="a"/>
    <w:link w:val="af8"/>
    <w:rsid w:val="003229C8"/>
    <w:pPr>
      <w:keepNext/>
      <w:keepLines/>
      <w:spacing w:before="480" w:after="120"/>
    </w:pPr>
    <w:rPr>
      <w:rFonts w:ascii="Calibri" w:eastAsia="Calibri" w:hAnsi="Calibri" w:cs="Calibri"/>
      <w:b/>
      <w:sz w:val="72"/>
      <w:szCs w:val="72"/>
      <w:lang w:eastAsia="ru-RU"/>
    </w:rPr>
  </w:style>
  <w:style w:type="character" w:customStyle="1" w:styleId="af8">
    <w:name w:val="Название Знак"/>
    <w:basedOn w:val="a0"/>
    <w:link w:val="af7"/>
    <w:rsid w:val="003229C8"/>
    <w:rPr>
      <w:rFonts w:ascii="Calibri" w:eastAsia="Calibri" w:hAnsi="Calibri" w:cs="Calibri"/>
      <w:b/>
      <w:sz w:val="72"/>
      <w:szCs w:val="72"/>
      <w:lang w:eastAsia="ru-RU"/>
    </w:rPr>
  </w:style>
  <w:style w:type="paragraph" w:styleId="af9">
    <w:name w:val="Subtitle"/>
    <w:basedOn w:val="a"/>
    <w:next w:val="a"/>
    <w:link w:val="afa"/>
    <w:rsid w:val="003229C8"/>
    <w:pPr>
      <w:keepNext/>
      <w:keepLines/>
      <w:spacing w:before="360" w:after="80"/>
    </w:pPr>
    <w:rPr>
      <w:rFonts w:ascii="Georgia" w:eastAsia="Georgia" w:hAnsi="Georgia" w:cs="Georgia"/>
      <w:i/>
      <w:color w:val="666666"/>
      <w:sz w:val="48"/>
      <w:szCs w:val="48"/>
      <w:lang w:eastAsia="ru-RU"/>
    </w:rPr>
  </w:style>
  <w:style w:type="character" w:customStyle="1" w:styleId="afa">
    <w:name w:val="Подзаголовок Знак"/>
    <w:basedOn w:val="a0"/>
    <w:link w:val="af9"/>
    <w:rsid w:val="003229C8"/>
    <w:rPr>
      <w:rFonts w:ascii="Georgia" w:eastAsia="Georgia" w:hAnsi="Georgia" w:cs="Georgia"/>
      <w:i/>
      <w:color w:val="666666"/>
      <w:sz w:val="48"/>
      <w:szCs w:val="48"/>
      <w:lang w:eastAsia="ru-RU"/>
    </w:rPr>
  </w:style>
  <w:style w:type="paragraph" w:styleId="afb">
    <w:name w:val="caption"/>
    <w:basedOn w:val="a"/>
    <w:next w:val="a"/>
    <w:uiPriority w:val="35"/>
    <w:unhideWhenUsed/>
    <w:qFormat/>
    <w:rsid w:val="003229C8"/>
    <w:pPr>
      <w:spacing w:after="200" w:line="240" w:lineRule="auto"/>
    </w:pPr>
    <w:rPr>
      <w:rFonts w:ascii="Calibri" w:eastAsia="Calibri" w:hAnsi="Calibri" w:cs="Calibri"/>
      <w:i/>
      <w:iCs/>
      <w:color w:val="44546A" w:themeColor="text2"/>
      <w:sz w:val="18"/>
      <w:szCs w:val="18"/>
      <w:lang w:eastAsia="ru-RU"/>
    </w:rPr>
  </w:style>
  <w:style w:type="paragraph" w:styleId="afc">
    <w:name w:val="footnote text"/>
    <w:basedOn w:val="a"/>
    <w:link w:val="afd"/>
    <w:uiPriority w:val="99"/>
    <w:semiHidden/>
    <w:unhideWhenUsed/>
    <w:rsid w:val="003229C8"/>
    <w:pPr>
      <w:spacing w:after="0" w:line="240" w:lineRule="auto"/>
    </w:pPr>
    <w:rPr>
      <w:rFonts w:ascii="Calibri" w:eastAsia="Calibri" w:hAnsi="Calibri" w:cs="Calibri"/>
      <w:sz w:val="20"/>
      <w:szCs w:val="20"/>
      <w:lang w:eastAsia="ru-RU"/>
    </w:rPr>
  </w:style>
  <w:style w:type="character" w:customStyle="1" w:styleId="afd">
    <w:name w:val="Текст сноски Знак"/>
    <w:basedOn w:val="a0"/>
    <w:link w:val="afc"/>
    <w:uiPriority w:val="99"/>
    <w:semiHidden/>
    <w:rsid w:val="003229C8"/>
    <w:rPr>
      <w:rFonts w:ascii="Calibri" w:eastAsia="Calibri" w:hAnsi="Calibri" w:cs="Calibri"/>
      <w:sz w:val="20"/>
      <w:szCs w:val="20"/>
      <w:lang w:eastAsia="ru-RU"/>
    </w:rPr>
  </w:style>
  <w:style w:type="character" w:styleId="afe">
    <w:name w:val="footnote reference"/>
    <w:basedOn w:val="a0"/>
    <w:uiPriority w:val="99"/>
    <w:semiHidden/>
    <w:unhideWhenUsed/>
    <w:rsid w:val="003229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94485">
      <w:bodyDiv w:val="1"/>
      <w:marLeft w:val="0"/>
      <w:marRight w:val="0"/>
      <w:marTop w:val="0"/>
      <w:marBottom w:val="0"/>
      <w:divBdr>
        <w:top w:val="none" w:sz="0" w:space="0" w:color="auto"/>
        <w:left w:val="none" w:sz="0" w:space="0" w:color="auto"/>
        <w:bottom w:val="none" w:sz="0" w:space="0" w:color="auto"/>
        <w:right w:val="none" w:sz="0" w:space="0" w:color="auto"/>
      </w:divBdr>
    </w:div>
    <w:div w:id="107088403">
      <w:bodyDiv w:val="1"/>
      <w:marLeft w:val="0"/>
      <w:marRight w:val="0"/>
      <w:marTop w:val="0"/>
      <w:marBottom w:val="0"/>
      <w:divBdr>
        <w:top w:val="none" w:sz="0" w:space="0" w:color="auto"/>
        <w:left w:val="none" w:sz="0" w:space="0" w:color="auto"/>
        <w:bottom w:val="none" w:sz="0" w:space="0" w:color="auto"/>
        <w:right w:val="none" w:sz="0" w:space="0" w:color="auto"/>
      </w:divBdr>
    </w:div>
    <w:div w:id="114176274">
      <w:bodyDiv w:val="1"/>
      <w:marLeft w:val="0"/>
      <w:marRight w:val="0"/>
      <w:marTop w:val="0"/>
      <w:marBottom w:val="0"/>
      <w:divBdr>
        <w:top w:val="none" w:sz="0" w:space="0" w:color="auto"/>
        <w:left w:val="none" w:sz="0" w:space="0" w:color="auto"/>
        <w:bottom w:val="none" w:sz="0" w:space="0" w:color="auto"/>
        <w:right w:val="none" w:sz="0" w:space="0" w:color="auto"/>
      </w:divBdr>
    </w:div>
    <w:div w:id="142505055">
      <w:bodyDiv w:val="1"/>
      <w:marLeft w:val="0"/>
      <w:marRight w:val="0"/>
      <w:marTop w:val="0"/>
      <w:marBottom w:val="0"/>
      <w:divBdr>
        <w:top w:val="none" w:sz="0" w:space="0" w:color="auto"/>
        <w:left w:val="none" w:sz="0" w:space="0" w:color="auto"/>
        <w:bottom w:val="none" w:sz="0" w:space="0" w:color="auto"/>
        <w:right w:val="none" w:sz="0" w:space="0" w:color="auto"/>
      </w:divBdr>
    </w:div>
    <w:div w:id="152726828">
      <w:bodyDiv w:val="1"/>
      <w:marLeft w:val="0"/>
      <w:marRight w:val="0"/>
      <w:marTop w:val="0"/>
      <w:marBottom w:val="0"/>
      <w:divBdr>
        <w:top w:val="none" w:sz="0" w:space="0" w:color="auto"/>
        <w:left w:val="none" w:sz="0" w:space="0" w:color="auto"/>
        <w:bottom w:val="none" w:sz="0" w:space="0" w:color="auto"/>
        <w:right w:val="none" w:sz="0" w:space="0" w:color="auto"/>
      </w:divBdr>
    </w:div>
    <w:div w:id="160170723">
      <w:bodyDiv w:val="1"/>
      <w:marLeft w:val="0"/>
      <w:marRight w:val="0"/>
      <w:marTop w:val="0"/>
      <w:marBottom w:val="0"/>
      <w:divBdr>
        <w:top w:val="none" w:sz="0" w:space="0" w:color="auto"/>
        <w:left w:val="none" w:sz="0" w:space="0" w:color="auto"/>
        <w:bottom w:val="none" w:sz="0" w:space="0" w:color="auto"/>
        <w:right w:val="none" w:sz="0" w:space="0" w:color="auto"/>
      </w:divBdr>
    </w:div>
    <w:div w:id="167411585">
      <w:bodyDiv w:val="1"/>
      <w:marLeft w:val="0"/>
      <w:marRight w:val="0"/>
      <w:marTop w:val="0"/>
      <w:marBottom w:val="0"/>
      <w:divBdr>
        <w:top w:val="none" w:sz="0" w:space="0" w:color="auto"/>
        <w:left w:val="none" w:sz="0" w:space="0" w:color="auto"/>
        <w:bottom w:val="none" w:sz="0" w:space="0" w:color="auto"/>
        <w:right w:val="none" w:sz="0" w:space="0" w:color="auto"/>
      </w:divBdr>
    </w:div>
    <w:div w:id="176623916">
      <w:bodyDiv w:val="1"/>
      <w:marLeft w:val="0"/>
      <w:marRight w:val="0"/>
      <w:marTop w:val="0"/>
      <w:marBottom w:val="0"/>
      <w:divBdr>
        <w:top w:val="none" w:sz="0" w:space="0" w:color="auto"/>
        <w:left w:val="none" w:sz="0" w:space="0" w:color="auto"/>
        <w:bottom w:val="none" w:sz="0" w:space="0" w:color="auto"/>
        <w:right w:val="none" w:sz="0" w:space="0" w:color="auto"/>
      </w:divBdr>
      <w:divsChild>
        <w:div w:id="2110543441">
          <w:marLeft w:val="0"/>
          <w:marRight w:val="0"/>
          <w:marTop w:val="0"/>
          <w:marBottom w:val="0"/>
          <w:divBdr>
            <w:top w:val="none" w:sz="0" w:space="0" w:color="auto"/>
            <w:left w:val="none" w:sz="0" w:space="0" w:color="auto"/>
            <w:bottom w:val="none" w:sz="0" w:space="0" w:color="auto"/>
            <w:right w:val="none" w:sz="0" w:space="0" w:color="auto"/>
          </w:divBdr>
        </w:div>
      </w:divsChild>
    </w:div>
    <w:div w:id="266743775">
      <w:bodyDiv w:val="1"/>
      <w:marLeft w:val="0"/>
      <w:marRight w:val="0"/>
      <w:marTop w:val="0"/>
      <w:marBottom w:val="0"/>
      <w:divBdr>
        <w:top w:val="none" w:sz="0" w:space="0" w:color="auto"/>
        <w:left w:val="none" w:sz="0" w:space="0" w:color="auto"/>
        <w:bottom w:val="none" w:sz="0" w:space="0" w:color="auto"/>
        <w:right w:val="none" w:sz="0" w:space="0" w:color="auto"/>
      </w:divBdr>
    </w:div>
    <w:div w:id="290985804">
      <w:bodyDiv w:val="1"/>
      <w:marLeft w:val="0"/>
      <w:marRight w:val="0"/>
      <w:marTop w:val="0"/>
      <w:marBottom w:val="0"/>
      <w:divBdr>
        <w:top w:val="none" w:sz="0" w:space="0" w:color="auto"/>
        <w:left w:val="none" w:sz="0" w:space="0" w:color="auto"/>
        <w:bottom w:val="none" w:sz="0" w:space="0" w:color="auto"/>
        <w:right w:val="none" w:sz="0" w:space="0" w:color="auto"/>
      </w:divBdr>
    </w:div>
    <w:div w:id="446856248">
      <w:bodyDiv w:val="1"/>
      <w:marLeft w:val="0"/>
      <w:marRight w:val="0"/>
      <w:marTop w:val="0"/>
      <w:marBottom w:val="0"/>
      <w:divBdr>
        <w:top w:val="none" w:sz="0" w:space="0" w:color="auto"/>
        <w:left w:val="none" w:sz="0" w:space="0" w:color="auto"/>
        <w:bottom w:val="none" w:sz="0" w:space="0" w:color="auto"/>
        <w:right w:val="none" w:sz="0" w:space="0" w:color="auto"/>
      </w:divBdr>
    </w:div>
    <w:div w:id="470292083">
      <w:bodyDiv w:val="1"/>
      <w:marLeft w:val="0"/>
      <w:marRight w:val="0"/>
      <w:marTop w:val="0"/>
      <w:marBottom w:val="0"/>
      <w:divBdr>
        <w:top w:val="none" w:sz="0" w:space="0" w:color="auto"/>
        <w:left w:val="none" w:sz="0" w:space="0" w:color="auto"/>
        <w:bottom w:val="none" w:sz="0" w:space="0" w:color="auto"/>
        <w:right w:val="none" w:sz="0" w:space="0" w:color="auto"/>
      </w:divBdr>
    </w:div>
    <w:div w:id="653408911">
      <w:bodyDiv w:val="1"/>
      <w:marLeft w:val="0"/>
      <w:marRight w:val="0"/>
      <w:marTop w:val="0"/>
      <w:marBottom w:val="0"/>
      <w:divBdr>
        <w:top w:val="none" w:sz="0" w:space="0" w:color="auto"/>
        <w:left w:val="none" w:sz="0" w:space="0" w:color="auto"/>
        <w:bottom w:val="none" w:sz="0" w:space="0" w:color="auto"/>
        <w:right w:val="none" w:sz="0" w:space="0" w:color="auto"/>
      </w:divBdr>
      <w:divsChild>
        <w:div w:id="1739088700">
          <w:marLeft w:val="0"/>
          <w:marRight w:val="0"/>
          <w:marTop w:val="0"/>
          <w:marBottom w:val="0"/>
          <w:divBdr>
            <w:top w:val="none" w:sz="0" w:space="0" w:color="auto"/>
            <w:left w:val="none" w:sz="0" w:space="0" w:color="auto"/>
            <w:bottom w:val="none" w:sz="0" w:space="0" w:color="auto"/>
            <w:right w:val="none" w:sz="0" w:space="0" w:color="auto"/>
          </w:divBdr>
        </w:div>
      </w:divsChild>
    </w:div>
    <w:div w:id="743139232">
      <w:bodyDiv w:val="1"/>
      <w:marLeft w:val="0"/>
      <w:marRight w:val="0"/>
      <w:marTop w:val="0"/>
      <w:marBottom w:val="0"/>
      <w:divBdr>
        <w:top w:val="none" w:sz="0" w:space="0" w:color="auto"/>
        <w:left w:val="none" w:sz="0" w:space="0" w:color="auto"/>
        <w:bottom w:val="none" w:sz="0" w:space="0" w:color="auto"/>
        <w:right w:val="none" w:sz="0" w:space="0" w:color="auto"/>
      </w:divBdr>
    </w:div>
    <w:div w:id="988049982">
      <w:bodyDiv w:val="1"/>
      <w:marLeft w:val="0"/>
      <w:marRight w:val="0"/>
      <w:marTop w:val="0"/>
      <w:marBottom w:val="0"/>
      <w:divBdr>
        <w:top w:val="none" w:sz="0" w:space="0" w:color="auto"/>
        <w:left w:val="none" w:sz="0" w:space="0" w:color="auto"/>
        <w:bottom w:val="none" w:sz="0" w:space="0" w:color="auto"/>
        <w:right w:val="none" w:sz="0" w:space="0" w:color="auto"/>
      </w:divBdr>
    </w:div>
    <w:div w:id="1026103542">
      <w:bodyDiv w:val="1"/>
      <w:marLeft w:val="0"/>
      <w:marRight w:val="0"/>
      <w:marTop w:val="0"/>
      <w:marBottom w:val="0"/>
      <w:divBdr>
        <w:top w:val="none" w:sz="0" w:space="0" w:color="auto"/>
        <w:left w:val="none" w:sz="0" w:space="0" w:color="auto"/>
        <w:bottom w:val="none" w:sz="0" w:space="0" w:color="auto"/>
        <w:right w:val="none" w:sz="0" w:space="0" w:color="auto"/>
      </w:divBdr>
    </w:div>
    <w:div w:id="1033968223">
      <w:bodyDiv w:val="1"/>
      <w:marLeft w:val="0"/>
      <w:marRight w:val="0"/>
      <w:marTop w:val="0"/>
      <w:marBottom w:val="0"/>
      <w:divBdr>
        <w:top w:val="none" w:sz="0" w:space="0" w:color="auto"/>
        <w:left w:val="none" w:sz="0" w:space="0" w:color="auto"/>
        <w:bottom w:val="none" w:sz="0" w:space="0" w:color="auto"/>
        <w:right w:val="none" w:sz="0" w:space="0" w:color="auto"/>
      </w:divBdr>
    </w:div>
    <w:div w:id="1145781350">
      <w:bodyDiv w:val="1"/>
      <w:marLeft w:val="0"/>
      <w:marRight w:val="0"/>
      <w:marTop w:val="0"/>
      <w:marBottom w:val="0"/>
      <w:divBdr>
        <w:top w:val="none" w:sz="0" w:space="0" w:color="auto"/>
        <w:left w:val="none" w:sz="0" w:space="0" w:color="auto"/>
        <w:bottom w:val="none" w:sz="0" w:space="0" w:color="auto"/>
        <w:right w:val="none" w:sz="0" w:space="0" w:color="auto"/>
      </w:divBdr>
    </w:div>
    <w:div w:id="1302424083">
      <w:bodyDiv w:val="1"/>
      <w:marLeft w:val="0"/>
      <w:marRight w:val="0"/>
      <w:marTop w:val="0"/>
      <w:marBottom w:val="0"/>
      <w:divBdr>
        <w:top w:val="none" w:sz="0" w:space="0" w:color="auto"/>
        <w:left w:val="none" w:sz="0" w:space="0" w:color="auto"/>
        <w:bottom w:val="none" w:sz="0" w:space="0" w:color="auto"/>
        <w:right w:val="none" w:sz="0" w:space="0" w:color="auto"/>
      </w:divBdr>
    </w:div>
    <w:div w:id="1357120774">
      <w:bodyDiv w:val="1"/>
      <w:marLeft w:val="0"/>
      <w:marRight w:val="0"/>
      <w:marTop w:val="0"/>
      <w:marBottom w:val="0"/>
      <w:divBdr>
        <w:top w:val="none" w:sz="0" w:space="0" w:color="auto"/>
        <w:left w:val="none" w:sz="0" w:space="0" w:color="auto"/>
        <w:bottom w:val="none" w:sz="0" w:space="0" w:color="auto"/>
        <w:right w:val="none" w:sz="0" w:space="0" w:color="auto"/>
      </w:divBdr>
      <w:divsChild>
        <w:div w:id="1991860789">
          <w:marLeft w:val="0"/>
          <w:marRight w:val="0"/>
          <w:marTop w:val="0"/>
          <w:marBottom w:val="0"/>
          <w:divBdr>
            <w:top w:val="none" w:sz="0" w:space="0" w:color="auto"/>
            <w:left w:val="none" w:sz="0" w:space="0" w:color="auto"/>
            <w:bottom w:val="none" w:sz="0" w:space="0" w:color="auto"/>
            <w:right w:val="none" w:sz="0" w:space="0" w:color="auto"/>
          </w:divBdr>
        </w:div>
        <w:div w:id="690372843">
          <w:marLeft w:val="0"/>
          <w:marRight w:val="0"/>
          <w:marTop w:val="0"/>
          <w:marBottom w:val="0"/>
          <w:divBdr>
            <w:top w:val="none" w:sz="0" w:space="0" w:color="auto"/>
            <w:left w:val="none" w:sz="0" w:space="0" w:color="auto"/>
            <w:bottom w:val="none" w:sz="0" w:space="0" w:color="auto"/>
            <w:right w:val="none" w:sz="0" w:space="0" w:color="auto"/>
          </w:divBdr>
        </w:div>
        <w:div w:id="573247626">
          <w:marLeft w:val="0"/>
          <w:marRight w:val="0"/>
          <w:marTop w:val="0"/>
          <w:marBottom w:val="0"/>
          <w:divBdr>
            <w:top w:val="none" w:sz="0" w:space="0" w:color="auto"/>
            <w:left w:val="none" w:sz="0" w:space="0" w:color="auto"/>
            <w:bottom w:val="none" w:sz="0" w:space="0" w:color="auto"/>
            <w:right w:val="none" w:sz="0" w:space="0" w:color="auto"/>
          </w:divBdr>
        </w:div>
        <w:div w:id="417409243">
          <w:marLeft w:val="0"/>
          <w:marRight w:val="0"/>
          <w:marTop w:val="0"/>
          <w:marBottom w:val="0"/>
          <w:divBdr>
            <w:top w:val="none" w:sz="0" w:space="0" w:color="auto"/>
            <w:left w:val="none" w:sz="0" w:space="0" w:color="auto"/>
            <w:bottom w:val="none" w:sz="0" w:space="0" w:color="auto"/>
            <w:right w:val="none" w:sz="0" w:space="0" w:color="auto"/>
          </w:divBdr>
        </w:div>
        <w:div w:id="1562398384">
          <w:marLeft w:val="0"/>
          <w:marRight w:val="0"/>
          <w:marTop w:val="0"/>
          <w:marBottom w:val="0"/>
          <w:divBdr>
            <w:top w:val="none" w:sz="0" w:space="0" w:color="auto"/>
            <w:left w:val="none" w:sz="0" w:space="0" w:color="auto"/>
            <w:bottom w:val="none" w:sz="0" w:space="0" w:color="auto"/>
            <w:right w:val="none" w:sz="0" w:space="0" w:color="auto"/>
          </w:divBdr>
        </w:div>
        <w:div w:id="1456144448">
          <w:marLeft w:val="0"/>
          <w:marRight w:val="0"/>
          <w:marTop w:val="0"/>
          <w:marBottom w:val="0"/>
          <w:divBdr>
            <w:top w:val="none" w:sz="0" w:space="0" w:color="auto"/>
            <w:left w:val="none" w:sz="0" w:space="0" w:color="auto"/>
            <w:bottom w:val="none" w:sz="0" w:space="0" w:color="auto"/>
            <w:right w:val="none" w:sz="0" w:space="0" w:color="auto"/>
          </w:divBdr>
        </w:div>
        <w:div w:id="270547850">
          <w:marLeft w:val="0"/>
          <w:marRight w:val="0"/>
          <w:marTop w:val="0"/>
          <w:marBottom w:val="0"/>
          <w:divBdr>
            <w:top w:val="none" w:sz="0" w:space="0" w:color="auto"/>
            <w:left w:val="none" w:sz="0" w:space="0" w:color="auto"/>
            <w:bottom w:val="none" w:sz="0" w:space="0" w:color="auto"/>
            <w:right w:val="none" w:sz="0" w:space="0" w:color="auto"/>
          </w:divBdr>
        </w:div>
        <w:div w:id="749545993">
          <w:marLeft w:val="0"/>
          <w:marRight w:val="0"/>
          <w:marTop w:val="0"/>
          <w:marBottom w:val="0"/>
          <w:divBdr>
            <w:top w:val="none" w:sz="0" w:space="0" w:color="auto"/>
            <w:left w:val="none" w:sz="0" w:space="0" w:color="auto"/>
            <w:bottom w:val="none" w:sz="0" w:space="0" w:color="auto"/>
            <w:right w:val="none" w:sz="0" w:space="0" w:color="auto"/>
          </w:divBdr>
        </w:div>
        <w:div w:id="1083183438">
          <w:marLeft w:val="0"/>
          <w:marRight w:val="0"/>
          <w:marTop w:val="0"/>
          <w:marBottom w:val="0"/>
          <w:divBdr>
            <w:top w:val="none" w:sz="0" w:space="0" w:color="auto"/>
            <w:left w:val="none" w:sz="0" w:space="0" w:color="auto"/>
            <w:bottom w:val="none" w:sz="0" w:space="0" w:color="auto"/>
            <w:right w:val="none" w:sz="0" w:space="0" w:color="auto"/>
          </w:divBdr>
        </w:div>
        <w:div w:id="1553882434">
          <w:marLeft w:val="0"/>
          <w:marRight w:val="0"/>
          <w:marTop w:val="0"/>
          <w:marBottom w:val="0"/>
          <w:divBdr>
            <w:top w:val="none" w:sz="0" w:space="0" w:color="auto"/>
            <w:left w:val="none" w:sz="0" w:space="0" w:color="auto"/>
            <w:bottom w:val="none" w:sz="0" w:space="0" w:color="auto"/>
            <w:right w:val="none" w:sz="0" w:space="0" w:color="auto"/>
          </w:divBdr>
        </w:div>
        <w:div w:id="1808549692">
          <w:marLeft w:val="0"/>
          <w:marRight w:val="0"/>
          <w:marTop w:val="0"/>
          <w:marBottom w:val="0"/>
          <w:divBdr>
            <w:top w:val="none" w:sz="0" w:space="0" w:color="auto"/>
            <w:left w:val="none" w:sz="0" w:space="0" w:color="auto"/>
            <w:bottom w:val="none" w:sz="0" w:space="0" w:color="auto"/>
            <w:right w:val="none" w:sz="0" w:space="0" w:color="auto"/>
          </w:divBdr>
        </w:div>
        <w:div w:id="359361196">
          <w:marLeft w:val="0"/>
          <w:marRight w:val="0"/>
          <w:marTop w:val="0"/>
          <w:marBottom w:val="0"/>
          <w:divBdr>
            <w:top w:val="none" w:sz="0" w:space="0" w:color="auto"/>
            <w:left w:val="none" w:sz="0" w:space="0" w:color="auto"/>
            <w:bottom w:val="none" w:sz="0" w:space="0" w:color="auto"/>
            <w:right w:val="none" w:sz="0" w:space="0" w:color="auto"/>
          </w:divBdr>
        </w:div>
        <w:div w:id="4865398">
          <w:marLeft w:val="0"/>
          <w:marRight w:val="0"/>
          <w:marTop w:val="0"/>
          <w:marBottom w:val="0"/>
          <w:divBdr>
            <w:top w:val="none" w:sz="0" w:space="0" w:color="auto"/>
            <w:left w:val="none" w:sz="0" w:space="0" w:color="auto"/>
            <w:bottom w:val="none" w:sz="0" w:space="0" w:color="auto"/>
            <w:right w:val="none" w:sz="0" w:space="0" w:color="auto"/>
          </w:divBdr>
        </w:div>
        <w:div w:id="1428382596">
          <w:marLeft w:val="0"/>
          <w:marRight w:val="0"/>
          <w:marTop w:val="0"/>
          <w:marBottom w:val="0"/>
          <w:divBdr>
            <w:top w:val="none" w:sz="0" w:space="0" w:color="auto"/>
            <w:left w:val="none" w:sz="0" w:space="0" w:color="auto"/>
            <w:bottom w:val="none" w:sz="0" w:space="0" w:color="auto"/>
            <w:right w:val="none" w:sz="0" w:space="0" w:color="auto"/>
          </w:divBdr>
        </w:div>
      </w:divsChild>
    </w:div>
    <w:div w:id="1463186682">
      <w:bodyDiv w:val="1"/>
      <w:marLeft w:val="0"/>
      <w:marRight w:val="0"/>
      <w:marTop w:val="0"/>
      <w:marBottom w:val="0"/>
      <w:divBdr>
        <w:top w:val="none" w:sz="0" w:space="0" w:color="auto"/>
        <w:left w:val="none" w:sz="0" w:space="0" w:color="auto"/>
        <w:bottom w:val="none" w:sz="0" w:space="0" w:color="auto"/>
        <w:right w:val="none" w:sz="0" w:space="0" w:color="auto"/>
      </w:divBdr>
    </w:div>
    <w:div w:id="1533879148">
      <w:bodyDiv w:val="1"/>
      <w:marLeft w:val="0"/>
      <w:marRight w:val="0"/>
      <w:marTop w:val="0"/>
      <w:marBottom w:val="0"/>
      <w:divBdr>
        <w:top w:val="none" w:sz="0" w:space="0" w:color="auto"/>
        <w:left w:val="none" w:sz="0" w:space="0" w:color="auto"/>
        <w:bottom w:val="none" w:sz="0" w:space="0" w:color="auto"/>
        <w:right w:val="none" w:sz="0" w:space="0" w:color="auto"/>
      </w:divBdr>
    </w:div>
    <w:div w:id="1543706369">
      <w:bodyDiv w:val="1"/>
      <w:marLeft w:val="0"/>
      <w:marRight w:val="0"/>
      <w:marTop w:val="0"/>
      <w:marBottom w:val="0"/>
      <w:divBdr>
        <w:top w:val="none" w:sz="0" w:space="0" w:color="auto"/>
        <w:left w:val="none" w:sz="0" w:space="0" w:color="auto"/>
        <w:bottom w:val="none" w:sz="0" w:space="0" w:color="auto"/>
        <w:right w:val="none" w:sz="0" w:space="0" w:color="auto"/>
      </w:divBdr>
    </w:div>
    <w:div w:id="1665204681">
      <w:bodyDiv w:val="1"/>
      <w:marLeft w:val="0"/>
      <w:marRight w:val="0"/>
      <w:marTop w:val="0"/>
      <w:marBottom w:val="0"/>
      <w:divBdr>
        <w:top w:val="none" w:sz="0" w:space="0" w:color="auto"/>
        <w:left w:val="none" w:sz="0" w:space="0" w:color="auto"/>
        <w:bottom w:val="none" w:sz="0" w:space="0" w:color="auto"/>
        <w:right w:val="none" w:sz="0" w:space="0" w:color="auto"/>
      </w:divBdr>
    </w:div>
    <w:div w:id="1756053405">
      <w:bodyDiv w:val="1"/>
      <w:marLeft w:val="0"/>
      <w:marRight w:val="0"/>
      <w:marTop w:val="0"/>
      <w:marBottom w:val="0"/>
      <w:divBdr>
        <w:top w:val="none" w:sz="0" w:space="0" w:color="auto"/>
        <w:left w:val="none" w:sz="0" w:space="0" w:color="auto"/>
        <w:bottom w:val="none" w:sz="0" w:space="0" w:color="auto"/>
        <w:right w:val="none" w:sz="0" w:space="0" w:color="auto"/>
      </w:divBdr>
    </w:div>
    <w:div w:id="1827279189">
      <w:bodyDiv w:val="1"/>
      <w:marLeft w:val="0"/>
      <w:marRight w:val="0"/>
      <w:marTop w:val="0"/>
      <w:marBottom w:val="0"/>
      <w:divBdr>
        <w:top w:val="none" w:sz="0" w:space="0" w:color="auto"/>
        <w:left w:val="none" w:sz="0" w:space="0" w:color="auto"/>
        <w:bottom w:val="none" w:sz="0" w:space="0" w:color="auto"/>
        <w:right w:val="none" w:sz="0" w:space="0" w:color="auto"/>
      </w:divBdr>
    </w:div>
    <w:div w:id="1914310575">
      <w:bodyDiv w:val="1"/>
      <w:marLeft w:val="0"/>
      <w:marRight w:val="0"/>
      <w:marTop w:val="0"/>
      <w:marBottom w:val="0"/>
      <w:divBdr>
        <w:top w:val="none" w:sz="0" w:space="0" w:color="auto"/>
        <w:left w:val="none" w:sz="0" w:space="0" w:color="auto"/>
        <w:bottom w:val="none" w:sz="0" w:space="0" w:color="auto"/>
        <w:right w:val="none" w:sz="0" w:space="0" w:color="auto"/>
      </w:divBdr>
    </w:div>
    <w:div w:id="2037660216">
      <w:bodyDiv w:val="1"/>
      <w:marLeft w:val="0"/>
      <w:marRight w:val="0"/>
      <w:marTop w:val="0"/>
      <w:marBottom w:val="0"/>
      <w:divBdr>
        <w:top w:val="none" w:sz="0" w:space="0" w:color="auto"/>
        <w:left w:val="none" w:sz="0" w:space="0" w:color="auto"/>
        <w:bottom w:val="none" w:sz="0" w:space="0" w:color="auto"/>
        <w:right w:val="none" w:sz="0" w:space="0" w:color="auto"/>
      </w:divBdr>
    </w:div>
    <w:div w:id="210148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89.png"/><Relationship Id="rId21" Type="http://schemas.openxmlformats.org/officeDocument/2006/relationships/footer" Target="footer3.xm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oleObject" Target="embeddings/oleObject4.bin"/><Relationship Id="rId133" Type="http://schemas.openxmlformats.org/officeDocument/2006/relationships/image" Target="media/image97.png"/><Relationship Id="rId138" Type="http://schemas.openxmlformats.org/officeDocument/2006/relationships/oleObject" Target="embeddings/oleObject17.bin"/><Relationship Id="rId154" Type="http://schemas.openxmlformats.org/officeDocument/2006/relationships/hyperlink" Target="http://www.echoplus.ru/main/" TargetMode="External"/><Relationship Id="rId159" Type="http://schemas.openxmlformats.org/officeDocument/2006/relationships/hyperlink" Target="http://teservice.ru/" TargetMode="External"/><Relationship Id="rId175" Type="http://schemas.openxmlformats.org/officeDocument/2006/relationships/hyperlink" Target="https://pp-svarkakontrolservis.tiu.ru/g1094763-ekspertiza" TargetMode="External"/><Relationship Id="rId170" Type="http://schemas.openxmlformats.org/officeDocument/2006/relationships/hyperlink" Target="http://www.ndtest.ru/" TargetMode="External"/><Relationship Id="rId16" Type="http://schemas.openxmlformats.org/officeDocument/2006/relationships/hyperlink" Target="http://www.echoplus.ru/" TargetMode="Externa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tiff"/><Relationship Id="rId79" Type="http://schemas.openxmlformats.org/officeDocument/2006/relationships/image" Target="media/image61.jpeg"/><Relationship Id="rId102" Type="http://schemas.openxmlformats.org/officeDocument/2006/relationships/image" Target="media/image82.png"/><Relationship Id="rId123" Type="http://schemas.openxmlformats.org/officeDocument/2006/relationships/image" Target="media/image92.png"/><Relationship Id="rId128" Type="http://schemas.openxmlformats.org/officeDocument/2006/relationships/oleObject" Target="embeddings/oleObject12.bin"/><Relationship Id="rId144" Type="http://schemas.openxmlformats.org/officeDocument/2006/relationships/oleObject" Target="embeddings/oleObject20.bin"/><Relationship Id="rId149" Type="http://schemas.openxmlformats.org/officeDocument/2006/relationships/hyperlink" Target="https://technohim.com/company/laboratory/" TargetMode="External"/><Relationship Id="rId5" Type="http://schemas.openxmlformats.org/officeDocument/2006/relationships/webSettings" Target="webSettings.xml"/><Relationship Id="rId90" Type="http://schemas.openxmlformats.org/officeDocument/2006/relationships/hyperlink" Target="https://arxiv.org/pdf/1412.7062.pdf" TargetMode="External"/><Relationship Id="rId95" Type="http://schemas.openxmlformats.org/officeDocument/2006/relationships/image" Target="media/image75.jpeg"/><Relationship Id="rId160" Type="http://schemas.openxmlformats.org/officeDocument/2006/relationships/hyperlink" Target="https://www.stroycontrol24.ru/" TargetMode="External"/><Relationship Id="rId165" Type="http://schemas.openxmlformats.org/officeDocument/2006/relationships/hyperlink" Target="http://www.edsural.ru/services.html" TargetMode="External"/><Relationship Id="rId181" Type="http://schemas.openxmlformats.org/officeDocument/2006/relationships/theme" Target="theme/theme1.xml"/><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87.png"/><Relationship Id="rId118" Type="http://schemas.openxmlformats.org/officeDocument/2006/relationships/oleObject" Target="embeddings/oleObject7.bin"/><Relationship Id="rId134" Type="http://schemas.openxmlformats.org/officeDocument/2006/relationships/oleObject" Target="embeddings/oleObject15.bin"/><Relationship Id="rId139" Type="http://schemas.openxmlformats.org/officeDocument/2006/relationships/image" Target="media/image100.png"/><Relationship Id="rId80" Type="http://schemas.openxmlformats.org/officeDocument/2006/relationships/hyperlink" Target="https://docs.google.com/spreadsheets/d/1brTKXm2bqBHdzIqP6e4P6Z62WahvOVfZ_3yfT7DmRgo/edit" TargetMode="External"/><Relationship Id="rId85" Type="http://schemas.openxmlformats.org/officeDocument/2006/relationships/image" Target="media/image66.png"/><Relationship Id="rId150" Type="http://schemas.openxmlformats.org/officeDocument/2006/relationships/hyperlink" Target="http://www.npcvtd.ru/" TargetMode="External"/><Relationship Id="rId155" Type="http://schemas.openxmlformats.org/officeDocument/2006/relationships/hyperlink" Target="http://www.kropus.com/services/tekhnicheskaya-diagnostika/" TargetMode="External"/><Relationship Id="rId171" Type="http://schemas.openxmlformats.org/officeDocument/2006/relationships/hyperlink" Target="https://ekolink.ru/" TargetMode="External"/><Relationship Id="rId176" Type="http://schemas.openxmlformats.org/officeDocument/2006/relationships/hyperlink" Target="http://energo-audit.ukit.me/" TargetMode="External"/><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hyperlink" Target="https://ml.i-neti.com/ru/2019/07/05/russkiy-map-mean-average-precision-v-detektsii-obektov/" TargetMode="External"/><Relationship Id="rId108" Type="http://schemas.openxmlformats.org/officeDocument/2006/relationships/oleObject" Target="embeddings/oleObject2.bin"/><Relationship Id="rId124" Type="http://schemas.openxmlformats.org/officeDocument/2006/relationships/oleObject" Target="embeddings/oleObject10.bin"/><Relationship Id="rId129" Type="http://schemas.openxmlformats.org/officeDocument/2006/relationships/image" Target="media/image95.png"/><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oleObject" Target="embeddings/oleObject18.bin"/><Relationship Id="rId145" Type="http://schemas.openxmlformats.org/officeDocument/2006/relationships/image" Target="media/image103.png"/><Relationship Id="rId161" Type="http://schemas.openxmlformats.org/officeDocument/2006/relationships/hyperlink" Target="http://lentest.ru/" TargetMode="External"/><Relationship Id="rId166" Type="http://schemas.openxmlformats.org/officeDocument/2006/relationships/hyperlink" Target="https://ptstmn.ru/flaw-detection.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oleObject" Target="embeddings/oleObject5.bin"/><Relationship Id="rId119" Type="http://schemas.openxmlformats.org/officeDocument/2006/relationships/image" Target="media/image90.pn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oleObject" Target="embeddings/oleObject13.bin"/><Relationship Id="rId135" Type="http://schemas.openxmlformats.org/officeDocument/2006/relationships/image" Target="media/image98.png"/><Relationship Id="rId151" Type="http://schemas.openxmlformats.org/officeDocument/2006/relationships/hyperlink" Target="http://www.panatest.ru/static?al=service" TargetMode="External"/><Relationship Id="rId156" Type="http://schemas.openxmlformats.org/officeDocument/2006/relationships/hyperlink" Target="https://www.vimatec.ru/index.php/ru/" TargetMode="External"/><Relationship Id="rId177" Type="http://schemas.openxmlformats.org/officeDocument/2006/relationships/hyperlink" Target="http://defectoscope.ru/" TargetMode="External"/><Relationship Id="rId4" Type="http://schemas.openxmlformats.org/officeDocument/2006/relationships/settings" Target="settings.xml"/><Relationship Id="rId9" Type="http://schemas.openxmlformats.org/officeDocument/2006/relationships/chart" Target="charts/chart1.xml"/><Relationship Id="rId172" Type="http://schemas.openxmlformats.org/officeDocument/2006/relationships/hyperlink" Target="https://welding-ndt.ru/" TargetMode="External"/><Relationship Id="rId180" Type="http://schemas.openxmlformats.org/officeDocument/2006/relationships/fontTable" Target="fontTable.xml"/><Relationship Id="rId13" Type="http://schemas.openxmlformats.org/officeDocument/2006/relationships/chart" Target="charts/chart2.xml"/><Relationship Id="rId18" Type="http://schemas.openxmlformats.org/officeDocument/2006/relationships/hyperlink" Target="http://www.ruslab.org/" TargetMode="External"/><Relationship Id="rId39" Type="http://schemas.openxmlformats.org/officeDocument/2006/relationships/image" Target="media/image21.jpeg"/><Relationship Id="rId109" Type="http://schemas.openxmlformats.org/officeDocument/2006/relationships/image" Target="media/image85.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tiff"/><Relationship Id="rId97" Type="http://schemas.openxmlformats.org/officeDocument/2006/relationships/image" Target="media/image77.png"/><Relationship Id="rId104" Type="http://schemas.openxmlformats.org/officeDocument/2006/relationships/hyperlink" Target="https://iot.ru/promyshlennost/severstal-vnedryaet-neyronnye-seti-dlya-povysheniya-kachestva-metalloprokata" TargetMode="External"/><Relationship Id="rId120" Type="http://schemas.openxmlformats.org/officeDocument/2006/relationships/oleObject" Target="embeddings/oleObject8.bin"/><Relationship Id="rId125" Type="http://schemas.openxmlformats.org/officeDocument/2006/relationships/image" Target="media/image93.png"/><Relationship Id="rId141" Type="http://schemas.openxmlformats.org/officeDocument/2006/relationships/image" Target="media/image101.png"/><Relationship Id="rId146" Type="http://schemas.openxmlformats.org/officeDocument/2006/relationships/oleObject" Target="embeddings/oleObject21.bin"/><Relationship Id="rId167" Type="http://schemas.openxmlformats.org/officeDocument/2006/relationships/hyperlink" Target="http://www.texnoprom.com/" TargetMode="Externa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2.png"/><Relationship Id="rId162" Type="http://schemas.openxmlformats.org/officeDocument/2006/relationships/hyperlink" Target="https://www.int-kontrol.ru/services" TargetMode="Externa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tiff"/><Relationship Id="rId87" Type="http://schemas.openxmlformats.org/officeDocument/2006/relationships/image" Target="media/image68.png"/><Relationship Id="rId110" Type="http://schemas.openxmlformats.org/officeDocument/2006/relationships/oleObject" Target="embeddings/oleObject3.bin"/><Relationship Id="rId115" Type="http://schemas.openxmlformats.org/officeDocument/2006/relationships/image" Target="media/image88.png"/><Relationship Id="rId131" Type="http://schemas.openxmlformats.org/officeDocument/2006/relationships/image" Target="media/image96.png"/><Relationship Id="rId136" Type="http://schemas.openxmlformats.org/officeDocument/2006/relationships/oleObject" Target="embeddings/oleObject16.bin"/><Relationship Id="rId157" Type="http://schemas.openxmlformats.org/officeDocument/2006/relationships/hyperlink" Target="http://unitest-roentgen.ru/" TargetMode="External"/><Relationship Id="rId178" Type="http://schemas.openxmlformats.org/officeDocument/2006/relationships/hyperlink" Target="http://&#1101;&#1083;&#1080;&#1090;&#1077;&#1089;&#1090;.&#1088;&#1092;/" TargetMode="External"/><Relationship Id="rId61" Type="http://schemas.openxmlformats.org/officeDocument/2006/relationships/image" Target="media/image43.jpeg"/><Relationship Id="rId82" Type="http://schemas.openxmlformats.org/officeDocument/2006/relationships/image" Target="media/image63.png"/><Relationship Id="rId152" Type="http://schemas.openxmlformats.org/officeDocument/2006/relationships/hyperlink" Target="http://trubaremont.ru/servisy.html" TargetMode="External"/><Relationship Id="rId173" Type="http://schemas.openxmlformats.org/officeDocument/2006/relationships/hyperlink" Target="http://fildins.ru/" TargetMode="External"/><Relationship Id="rId19" Type="http://schemas.openxmlformats.org/officeDocument/2006/relationships/hyperlink" Target="http://cps-cis.ru/" TargetMode="External"/><Relationship Id="rId14" Type="http://schemas.openxmlformats.org/officeDocument/2006/relationships/hyperlink" Target="http://www.&#1087;&#1077;&#1088;&#1074;&#1072;&#1103;&#1075;&#1088;&#1091;&#1079;&#1086;&#1074;&#1072;&#1103;.&#1088;&#1092;/"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tiff"/><Relationship Id="rId77" Type="http://schemas.openxmlformats.org/officeDocument/2006/relationships/image" Target="media/image59.tiff"/><Relationship Id="rId100" Type="http://schemas.openxmlformats.org/officeDocument/2006/relationships/image" Target="media/image80.png"/><Relationship Id="rId105" Type="http://schemas.openxmlformats.org/officeDocument/2006/relationships/image" Target="media/image83.png"/><Relationship Id="rId126" Type="http://schemas.openxmlformats.org/officeDocument/2006/relationships/oleObject" Target="embeddings/oleObject11.bin"/><Relationship Id="rId147" Type="http://schemas.openxmlformats.org/officeDocument/2006/relationships/image" Target="media/image104.png"/><Relationship Id="rId168" Type="http://schemas.openxmlformats.org/officeDocument/2006/relationships/hyperlink" Target="http://terra96.ru/article/6"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1.png"/><Relationship Id="rId142" Type="http://schemas.openxmlformats.org/officeDocument/2006/relationships/oleObject" Target="embeddings/oleObject19.bin"/><Relationship Id="rId163" Type="http://schemas.openxmlformats.org/officeDocument/2006/relationships/hyperlink" Target="http://www.tehastor.ru/"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oleObject" Target="embeddings/oleObject6.bin"/><Relationship Id="rId137" Type="http://schemas.openxmlformats.org/officeDocument/2006/relationships/image" Target="media/image99.png"/><Relationship Id="rId158" Type="http://schemas.openxmlformats.org/officeDocument/2006/relationships/hyperlink" Target="http://&#1102;&#1088;3&#1075;&#1072;&#1094;.&#1088;&#1092;/contacts.html" TargetMode="External"/><Relationship Id="rId20" Type="http://schemas.openxmlformats.org/officeDocument/2006/relationships/hyperlink" Target="https://ekspro.ru/" TargetMode="External"/><Relationship Id="rId41" Type="http://schemas.openxmlformats.org/officeDocument/2006/relationships/image" Target="media/image23.jpeg"/><Relationship Id="rId62" Type="http://schemas.openxmlformats.org/officeDocument/2006/relationships/image" Target="media/image44.tiff"/><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6.png"/><Relationship Id="rId132" Type="http://schemas.openxmlformats.org/officeDocument/2006/relationships/oleObject" Target="embeddings/oleObject14.bin"/><Relationship Id="rId153" Type="http://schemas.openxmlformats.org/officeDocument/2006/relationships/hyperlink" Target="http://www.radop.ru/remontnkt.html" TargetMode="External"/><Relationship Id="rId174" Type="http://schemas.openxmlformats.org/officeDocument/2006/relationships/hyperlink" Target="http://&#1072;&#1083;&#1100;&#1087;&#1089;&#1090;&#1088;&#1086;&#1081;&#1087;&#1088;&#1086;&#1077;&#1082;&#1090;.&#1088;&#1092;/" TargetMode="External"/><Relationship Id="rId179" Type="http://schemas.openxmlformats.org/officeDocument/2006/relationships/hyperlink" Target="http://www.microkon.ru/" TargetMode="External"/><Relationship Id="rId15" Type="http://schemas.openxmlformats.org/officeDocument/2006/relationships/chart" Target="charts/chart3.xml"/><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oleObject" Target="embeddings/oleObject1.bin"/><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55.tiff"/><Relationship Id="rId78" Type="http://schemas.openxmlformats.org/officeDocument/2006/relationships/image" Target="media/image60.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oleObject" Target="embeddings/oleObject9.bin"/><Relationship Id="rId143" Type="http://schemas.openxmlformats.org/officeDocument/2006/relationships/image" Target="media/image102.png"/><Relationship Id="rId148" Type="http://schemas.openxmlformats.org/officeDocument/2006/relationships/oleObject" Target="embeddings/oleObject22.bin"/><Relationship Id="rId164" Type="http://schemas.openxmlformats.org/officeDocument/2006/relationships/hyperlink" Target="http://naks-crimea.ru/" TargetMode="External"/><Relationship Id="rId169" Type="http://schemas.openxmlformats.org/officeDocument/2006/relationships/hyperlink" Target="https://ugra-expert.ru/laboratoria"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bdanz\YandexDisk-b.danzurun\&#1048;&#1055;%20&#1050;&#1072;&#1083;&#1103;&#1075;&#1080;&#1085;\&#1056;&#1072;&#1073;&#1086;&#1095;&#1080;&#1077;%20&#1084;&#1072;&#1090;&#1077;&#1088;&#1080;&#1072;&#1083;&#1099;%20&#1087;&#1086;%20&#1048;&#1085;&#1090;&#1077;&#1088;%20&#1056;&#1040;&#1054;\&#1052;&#1072;&#1090;&#1077;&#1088;&#1080;&#1072;&#1083;&#1099;\&#1056;&#1099;&#1085;&#1086;&#1082;\&#1047;&#1072;&#1082;&#1091;&#1087;&#1082;&#1080;%20&#1087;&#1086;%20&#1076;&#1077;&#1092;&#1077;&#1082;&#1090;&#1086;&#1089;&#1082;&#1086;&#1087;&#1080;&#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danz\YandexDisk-b.danzurun\&#1048;&#1055;%20&#1050;&#1072;&#1083;&#1103;&#1075;&#1080;&#1085;\&#1056;&#1072;&#1073;&#1086;&#1095;&#1080;&#1077;%20&#1084;&#1072;&#1090;&#1077;&#1088;&#1080;&#1072;&#1083;&#1099;%20&#1087;&#1086;%20&#1048;&#1085;&#1090;&#1077;&#1088;%20&#1056;&#1040;&#1054;\&#1052;&#1072;&#1090;&#1077;&#1088;&#1080;&#1072;&#1083;&#1099;\&#1056;&#1099;&#1085;&#1086;&#1082;\&#1047;&#1072;&#1082;&#1091;&#1087;&#1082;&#1080;%20&#1087;&#1086;%20&#1076;&#1077;&#1092;&#1077;&#1082;&#1090;&#1086;&#1089;&#1082;&#1086;&#1087;&#1080;&#108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Лист1!$B$1</c:f>
              <c:strCache>
                <c:ptCount val="1"/>
                <c:pt idx="0">
                  <c:v>Столбец1</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A89A-4FE7-8DEB-4A0707CD5DEF}"/>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A89A-4FE7-8DEB-4A0707CD5DE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15:layout/>
              </c:ext>
            </c:extLst>
          </c:dLbls>
          <c:cat>
            <c:strRef>
              <c:f>Лист1!$A$2:$A$3</c:f>
              <c:strCache>
                <c:ptCount val="2"/>
                <c:pt idx="0">
                  <c:v>Услуги</c:v>
                </c:pt>
                <c:pt idx="1">
                  <c:v>Оборудование</c:v>
                </c:pt>
              </c:strCache>
            </c:strRef>
          </c:cat>
          <c:val>
            <c:numRef>
              <c:f>Лист1!$B$2:$B$3</c:f>
              <c:numCache>
                <c:formatCode>0%</c:formatCode>
                <c:ptCount val="2"/>
                <c:pt idx="0">
                  <c:v>0.7000000000000004</c:v>
                </c:pt>
                <c:pt idx="1">
                  <c:v>0.30000000000000021</c:v>
                </c:pt>
              </c:numCache>
            </c:numRef>
          </c:val>
          <c:extLst xmlns:c16r2="http://schemas.microsoft.com/office/drawing/2015/06/chart">
            <c:ext xmlns:c16="http://schemas.microsoft.com/office/drawing/2014/chart" uri="{C3380CC4-5D6E-409C-BE32-E72D297353CC}">
              <c16:uniqueId val="{00000000-3203-4B35-9519-FD09A126C3BD}"/>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Поставщики!$J$4</c:f>
              <c:strCache>
                <c:ptCount val="1"/>
                <c:pt idx="0">
                  <c:v>Объем закупок по дефектоскопии в РФ, млн. руб</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Поставщики!$K$3:$O$3</c:f>
              <c:strCache>
                <c:ptCount val="5"/>
                <c:pt idx="0">
                  <c:v>2016</c:v>
                </c:pt>
                <c:pt idx="1">
                  <c:v>2017</c:v>
                </c:pt>
                <c:pt idx="2">
                  <c:v>2018</c:v>
                </c:pt>
                <c:pt idx="3">
                  <c:v>2019</c:v>
                </c:pt>
                <c:pt idx="4">
                  <c:v>2020</c:v>
                </c:pt>
              </c:strCache>
            </c:strRef>
          </c:cat>
          <c:val>
            <c:numRef>
              <c:f>Поставщики!$K$4:$O$4</c:f>
              <c:numCache>
                <c:formatCode>#,##0.00</c:formatCode>
                <c:ptCount val="5"/>
                <c:pt idx="0">
                  <c:v>1668.273625</c:v>
                </c:pt>
                <c:pt idx="1">
                  <c:v>1739.5732150000006</c:v>
                </c:pt>
                <c:pt idx="2">
                  <c:v>1856.8434</c:v>
                </c:pt>
                <c:pt idx="3">
                  <c:v>2513.0733020000002</c:v>
                </c:pt>
                <c:pt idx="4">
                  <c:v>593.85803700000008</c:v>
                </c:pt>
              </c:numCache>
            </c:numRef>
          </c:val>
          <c:extLst xmlns:c16r2="http://schemas.microsoft.com/office/drawing/2015/06/chart">
            <c:ext xmlns:c16="http://schemas.microsoft.com/office/drawing/2014/chart" uri="{C3380CC4-5D6E-409C-BE32-E72D297353CC}">
              <c16:uniqueId val="{00000000-FD5C-4D6B-A402-0E69F5C1C858}"/>
            </c:ext>
          </c:extLst>
        </c:ser>
        <c:dLbls>
          <c:showLegendKey val="0"/>
          <c:showVal val="0"/>
          <c:showCatName val="0"/>
          <c:showSerName val="0"/>
          <c:showPercent val="0"/>
          <c:showBubbleSize val="0"/>
        </c:dLbls>
        <c:gapWidth val="117"/>
        <c:overlap val="4"/>
        <c:axId val="184464864"/>
        <c:axId val="184460944"/>
      </c:barChart>
      <c:catAx>
        <c:axId val="184464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Годы</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4460944"/>
        <c:crosses val="autoZero"/>
        <c:auto val="1"/>
        <c:lblAlgn val="ctr"/>
        <c:lblOffset val="100"/>
        <c:noMultiLvlLbl val="0"/>
      </c:catAx>
      <c:valAx>
        <c:axId val="184460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Млн.руб</a:t>
                </a:r>
              </a:p>
            </c:rich>
          </c:tx>
          <c:layout/>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446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Распределение объема закупок по методу неразрушающего контроля</a:t>
            </a:r>
            <a:endParaRPr lang="ru-RU"/>
          </a:p>
        </c:rich>
      </c:tx>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Поставщики!$J$33</c:f>
              <c:strCache>
                <c:ptCount val="1"/>
                <c:pt idx="0">
                  <c:v>НК различных типов</c:v>
                </c:pt>
              </c:strCache>
            </c:strRef>
          </c:tx>
          <c:spPr>
            <a:solidFill>
              <a:schemeClr val="accent1"/>
            </a:solidFill>
            <a:ln>
              <a:noFill/>
            </a:ln>
            <a:effectLst/>
            <a:sp3d/>
          </c:spPr>
          <c:invertIfNegative val="0"/>
          <c:cat>
            <c:strRef>
              <c:f>Поставщики!$K$32:$O$32</c:f>
              <c:strCache>
                <c:ptCount val="5"/>
                <c:pt idx="0">
                  <c:v>2016</c:v>
                </c:pt>
                <c:pt idx="1">
                  <c:v>2017</c:v>
                </c:pt>
                <c:pt idx="2">
                  <c:v>2018</c:v>
                </c:pt>
                <c:pt idx="3">
                  <c:v>2019</c:v>
                </c:pt>
                <c:pt idx="4">
                  <c:v>2020</c:v>
                </c:pt>
              </c:strCache>
            </c:strRef>
          </c:cat>
          <c:val>
            <c:numRef>
              <c:f>Поставщики!$K$33:$O$33</c:f>
              <c:numCache>
                <c:formatCode>#,##0.00</c:formatCode>
                <c:ptCount val="5"/>
                <c:pt idx="0">
                  <c:v>1272.5602319999998</c:v>
                </c:pt>
                <c:pt idx="1">
                  <c:v>1308.0554649999995</c:v>
                </c:pt>
                <c:pt idx="2">
                  <c:v>1368.7568480000004</c:v>
                </c:pt>
                <c:pt idx="3">
                  <c:v>2029.3273039999979</c:v>
                </c:pt>
                <c:pt idx="4">
                  <c:v>418.96116499999954</c:v>
                </c:pt>
              </c:numCache>
            </c:numRef>
          </c:val>
          <c:extLst xmlns:c16r2="http://schemas.microsoft.com/office/drawing/2015/06/chart">
            <c:ext xmlns:c16="http://schemas.microsoft.com/office/drawing/2014/chart" uri="{C3380CC4-5D6E-409C-BE32-E72D297353CC}">
              <c16:uniqueId val="{00000000-4A63-46D0-B854-092309C40D2B}"/>
            </c:ext>
          </c:extLst>
        </c:ser>
        <c:ser>
          <c:idx val="1"/>
          <c:order val="1"/>
          <c:tx>
            <c:strRef>
              <c:f>Поставщики!$J$34</c:f>
              <c:strCache>
                <c:ptCount val="1"/>
                <c:pt idx="0">
                  <c:v>Ультразвуковой НК</c:v>
                </c:pt>
              </c:strCache>
            </c:strRef>
          </c:tx>
          <c:spPr>
            <a:solidFill>
              <a:schemeClr val="accent2"/>
            </a:solidFill>
            <a:ln>
              <a:noFill/>
            </a:ln>
            <a:effectLst/>
            <a:sp3d/>
          </c:spPr>
          <c:invertIfNegative val="0"/>
          <c:cat>
            <c:strRef>
              <c:f>Поставщики!$K$32:$O$32</c:f>
              <c:strCache>
                <c:ptCount val="5"/>
                <c:pt idx="0">
                  <c:v>2016</c:v>
                </c:pt>
                <c:pt idx="1">
                  <c:v>2017</c:v>
                </c:pt>
                <c:pt idx="2">
                  <c:v>2018</c:v>
                </c:pt>
                <c:pt idx="3">
                  <c:v>2019</c:v>
                </c:pt>
                <c:pt idx="4">
                  <c:v>2020</c:v>
                </c:pt>
              </c:strCache>
            </c:strRef>
          </c:cat>
          <c:val>
            <c:numRef>
              <c:f>Поставщики!$K$34:$O$34</c:f>
              <c:numCache>
                <c:formatCode>#,##0.00</c:formatCode>
                <c:ptCount val="5"/>
                <c:pt idx="0">
                  <c:v>338.1758269999998</c:v>
                </c:pt>
                <c:pt idx="1">
                  <c:v>288.78281600000025</c:v>
                </c:pt>
                <c:pt idx="2">
                  <c:v>315.50661899999966</c:v>
                </c:pt>
                <c:pt idx="3">
                  <c:v>340.79623899999956</c:v>
                </c:pt>
                <c:pt idx="4">
                  <c:v>141.09062599999999</c:v>
                </c:pt>
              </c:numCache>
            </c:numRef>
          </c:val>
          <c:extLst xmlns:c16r2="http://schemas.microsoft.com/office/drawing/2015/06/chart">
            <c:ext xmlns:c16="http://schemas.microsoft.com/office/drawing/2014/chart" uri="{C3380CC4-5D6E-409C-BE32-E72D297353CC}">
              <c16:uniqueId val="{00000001-4A63-46D0-B854-092309C40D2B}"/>
            </c:ext>
          </c:extLst>
        </c:ser>
        <c:ser>
          <c:idx val="2"/>
          <c:order val="2"/>
          <c:tx>
            <c:strRef>
              <c:f>Поставщики!$J$35</c:f>
              <c:strCache>
                <c:ptCount val="1"/>
                <c:pt idx="0">
                  <c:v>Радиографический НК</c:v>
                </c:pt>
              </c:strCache>
            </c:strRef>
          </c:tx>
          <c:spPr>
            <a:solidFill>
              <a:schemeClr val="accent3"/>
            </a:solidFill>
            <a:ln>
              <a:noFill/>
            </a:ln>
            <a:effectLst/>
            <a:sp3d/>
          </c:spPr>
          <c:invertIfNegative val="0"/>
          <c:cat>
            <c:strRef>
              <c:f>Поставщики!$K$32:$O$32</c:f>
              <c:strCache>
                <c:ptCount val="5"/>
                <c:pt idx="0">
                  <c:v>2016</c:v>
                </c:pt>
                <c:pt idx="1">
                  <c:v>2017</c:v>
                </c:pt>
                <c:pt idx="2">
                  <c:v>2018</c:v>
                </c:pt>
                <c:pt idx="3">
                  <c:v>2019</c:v>
                </c:pt>
                <c:pt idx="4">
                  <c:v>2020</c:v>
                </c:pt>
              </c:strCache>
            </c:strRef>
          </c:cat>
          <c:val>
            <c:numRef>
              <c:f>Поставщики!$K$35:$O$35</c:f>
              <c:numCache>
                <c:formatCode>#,##0.00</c:formatCode>
                <c:ptCount val="5"/>
                <c:pt idx="0">
                  <c:v>41.806553000000001</c:v>
                </c:pt>
                <c:pt idx="1">
                  <c:v>41.933657000000004</c:v>
                </c:pt>
                <c:pt idx="2">
                  <c:v>29.74937899999999</c:v>
                </c:pt>
                <c:pt idx="3">
                  <c:v>79.739716000000001</c:v>
                </c:pt>
                <c:pt idx="4">
                  <c:v>33.806245999999994</c:v>
                </c:pt>
              </c:numCache>
            </c:numRef>
          </c:val>
          <c:extLst xmlns:c16r2="http://schemas.microsoft.com/office/drawing/2015/06/chart">
            <c:ext xmlns:c16="http://schemas.microsoft.com/office/drawing/2014/chart" uri="{C3380CC4-5D6E-409C-BE32-E72D297353CC}">
              <c16:uniqueId val="{00000002-4A63-46D0-B854-092309C40D2B}"/>
            </c:ext>
          </c:extLst>
        </c:ser>
        <c:ser>
          <c:idx val="3"/>
          <c:order val="3"/>
          <c:tx>
            <c:strRef>
              <c:f>Поставщики!$J$36</c:f>
              <c:strCache>
                <c:ptCount val="1"/>
                <c:pt idx="0">
                  <c:v>Рентгенографический НК</c:v>
                </c:pt>
              </c:strCache>
            </c:strRef>
          </c:tx>
          <c:spPr>
            <a:solidFill>
              <a:schemeClr val="accent4"/>
            </a:solidFill>
            <a:ln>
              <a:noFill/>
            </a:ln>
            <a:effectLst/>
            <a:sp3d/>
          </c:spPr>
          <c:invertIfNegative val="0"/>
          <c:cat>
            <c:strRef>
              <c:f>Поставщики!$K$32:$O$32</c:f>
              <c:strCache>
                <c:ptCount val="5"/>
                <c:pt idx="0">
                  <c:v>2016</c:v>
                </c:pt>
                <c:pt idx="1">
                  <c:v>2017</c:v>
                </c:pt>
                <c:pt idx="2">
                  <c:v>2018</c:v>
                </c:pt>
                <c:pt idx="3">
                  <c:v>2019</c:v>
                </c:pt>
                <c:pt idx="4">
                  <c:v>2020</c:v>
                </c:pt>
              </c:strCache>
            </c:strRef>
          </c:cat>
          <c:val>
            <c:numRef>
              <c:f>Поставщики!$K$36:$O$36</c:f>
              <c:numCache>
                <c:formatCode>#,##0.00</c:formatCode>
                <c:ptCount val="5"/>
                <c:pt idx="0">
                  <c:v>0.99945999999999957</c:v>
                </c:pt>
                <c:pt idx="1">
                  <c:v>6.333933</c:v>
                </c:pt>
                <c:pt idx="2">
                  <c:v>57.13155600000001</c:v>
                </c:pt>
                <c:pt idx="3">
                  <c:v>37.187676000000003</c:v>
                </c:pt>
              </c:numCache>
            </c:numRef>
          </c:val>
          <c:extLst xmlns:c16r2="http://schemas.microsoft.com/office/drawing/2015/06/chart">
            <c:ext xmlns:c16="http://schemas.microsoft.com/office/drawing/2014/chart" uri="{C3380CC4-5D6E-409C-BE32-E72D297353CC}">
              <c16:uniqueId val="{00000003-4A63-46D0-B854-092309C40D2B}"/>
            </c:ext>
          </c:extLst>
        </c:ser>
        <c:ser>
          <c:idx val="4"/>
          <c:order val="4"/>
          <c:tx>
            <c:strRef>
              <c:f>Поставщики!$J$37</c:f>
              <c:strCache>
                <c:ptCount val="1"/>
                <c:pt idx="0">
                  <c:v>Вихретоковый НК</c:v>
                </c:pt>
              </c:strCache>
            </c:strRef>
          </c:tx>
          <c:spPr>
            <a:solidFill>
              <a:schemeClr val="accent5"/>
            </a:solidFill>
            <a:ln>
              <a:noFill/>
            </a:ln>
            <a:effectLst/>
            <a:sp3d/>
          </c:spPr>
          <c:invertIfNegative val="0"/>
          <c:cat>
            <c:strRef>
              <c:f>Поставщики!$K$32:$O$32</c:f>
              <c:strCache>
                <c:ptCount val="5"/>
                <c:pt idx="0">
                  <c:v>2016</c:v>
                </c:pt>
                <c:pt idx="1">
                  <c:v>2017</c:v>
                </c:pt>
                <c:pt idx="2">
                  <c:v>2018</c:v>
                </c:pt>
                <c:pt idx="3">
                  <c:v>2019</c:v>
                </c:pt>
                <c:pt idx="4">
                  <c:v>2020</c:v>
                </c:pt>
              </c:strCache>
            </c:strRef>
          </c:cat>
          <c:val>
            <c:numRef>
              <c:f>Поставщики!$K$37:$O$37</c:f>
              <c:numCache>
                <c:formatCode>#,##0.00</c:formatCode>
                <c:ptCount val="5"/>
                <c:pt idx="0">
                  <c:v>0.60000000000000042</c:v>
                </c:pt>
                <c:pt idx="1">
                  <c:v>78.560399999999987</c:v>
                </c:pt>
                <c:pt idx="2">
                  <c:v>0</c:v>
                </c:pt>
                <c:pt idx="3">
                  <c:v>16.150347</c:v>
                </c:pt>
              </c:numCache>
            </c:numRef>
          </c:val>
          <c:extLst xmlns:c16r2="http://schemas.microsoft.com/office/drawing/2015/06/chart">
            <c:ext xmlns:c16="http://schemas.microsoft.com/office/drawing/2014/chart" uri="{C3380CC4-5D6E-409C-BE32-E72D297353CC}">
              <c16:uniqueId val="{00000004-4A63-46D0-B854-092309C40D2B}"/>
            </c:ext>
          </c:extLst>
        </c:ser>
        <c:ser>
          <c:idx val="5"/>
          <c:order val="5"/>
          <c:tx>
            <c:strRef>
              <c:f>Поставщики!$J$38</c:f>
              <c:strCache>
                <c:ptCount val="1"/>
                <c:pt idx="0">
                  <c:v>Магнитоимпульсный НК</c:v>
                </c:pt>
              </c:strCache>
            </c:strRef>
          </c:tx>
          <c:spPr>
            <a:solidFill>
              <a:schemeClr val="accent6"/>
            </a:solidFill>
            <a:ln>
              <a:noFill/>
            </a:ln>
            <a:effectLst/>
            <a:sp3d/>
          </c:spPr>
          <c:invertIfNegative val="0"/>
          <c:cat>
            <c:strRef>
              <c:f>Поставщики!$K$32:$O$32</c:f>
              <c:strCache>
                <c:ptCount val="5"/>
                <c:pt idx="0">
                  <c:v>2016</c:v>
                </c:pt>
                <c:pt idx="1">
                  <c:v>2017</c:v>
                </c:pt>
                <c:pt idx="2">
                  <c:v>2018</c:v>
                </c:pt>
                <c:pt idx="3">
                  <c:v>2019</c:v>
                </c:pt>
                <c:pt idx="4">
                  <c:v>2020</c:v>
                </c:pt>
              </c:strCache>
            </c:strRef>
          </c:cat>
          <c:val>
            <c:numRef>
              <c:f>Поставщики!$K$38:$O$38</c:f>
              <c:numCache>
                <c:formatCode>#,##0.00</c:formatCode>
                <c:ptCount val="5"/>
                <c:pt idx="0">
                  <c:v>6.0870660000000001</c:v>
                </c:pt>
                <c:pt idx="1">
                  <c:v>15.906944000000006</c:v>
                </c:pt>
                <c:pt idx="2">
                  <c:v>62.340354000000005</c:v>
                </c:pt>
                <c:pt idx="3">
                  <c:v>4.5682999999999989</c:v>
                </c:pt>
              </c:numCache>
            </c:numRef>
          </c:val>
          <c:extLst xmlns:c16r2="http://schemas.microsoft.com/office/drawing/2015/06/chart">
            <c:ext xmlns:c16="http://schemas.microsoft.com/office/drawing/2014/chart" uri="{C3380CC4-5D6E-409C-BE32-E72D297353CC}">
              <c16:uniqueId val="{00000005-4A63-46D0-B854-092309C40D2B}"/>
            </c:ext>
          </c:extLst>
        </c:ser>
        <c:ser>
          <c:idx val="6"/>
          <c:order val="6"/>
          <c:tx>
            <c:strRef>
              <c:f>Поставщики!$J$39</c:f>
              <c:strCache>
                <c:ptCount val="1"/>
                <c:pt idx="0">
                  <c:v>Капиллярный НК</c:v>
                </c:pt>
              </c:strCache>
            </c:strRef>
          </c:tx>
          <c:spPr>
            <a:solidFill>
              <a:schemeClr val="accent1">
                <a:lumMod val="60000"/>
              </a:schemeClr>
            </a:solidFill>
            <a:ln>
              <a:noFill/>
            </a:ln>
            <a:effectLst/>
            <a:sp3d/>
          </c:spPr>
          <c:invertIfNegative val="0"/>
          <c:cat>
            <c:strRef>
              <c:f>Поставщики!$K$32:$O$32</c:f>
              <c:strCache>
                <c:ptCount val="5"/>
                <c:pt idx="0">
                  <c:v>2016</c:v>
                </c:pt>
                <c:pt idx="1">
                  <c:v>2017</c:v>
                </c:pt>
                <c:pt idx="2">
                  <c:v>2018</c:v>
                </c:pt>
                <c:pt idx="3">
                  <c:v>2019</c:v>
                </c:pt>
                <c:pt idx="4">
                  <c:v>2020</c:v>
                </c:pt>
              </c:strCache>
            </c:strRef>
          </c:cat>
          <c:val>
            <c:numRef>
              <c:f>Поставщики!$K$39:$O$39</c:f>
              <c:numCache>
                <c:formatCode>General</c:formatCode>
                <c:ptCount val="5"/>
                <c:pt idx="0" formatCode="#,##0.00">
                  <c:v>8.0444870000000002</c:v>
                </c:pt>
                <c:pt idx="2" formatCode="#,##0.00">
                  <c:v>13.317600000000002</c:v>
                </c:pt>
                <c:pt idx="3" formatCode="#,##0.00">
                  <c:v>1.7535199999999991</c:v>
                </c:pt>
              </c:numCache>
            </c:numRef>
          </c:val>
          <c:extLst xmlns:c16r2="http://schemas.microsoft.com/office/drawing/2015/06/chart">
            <c:ext xmlns:c16="http://schemas.microsoft.com/office/drawing/2014/chart" uri="{C3380CC4-5D6E-409C-BE32-E72D297353CC}">
              <c16:uniqueId val="{00000006-4A63-46D0-B854-092309C40D2B}"/>
            </c:ext>
          </c:extLst>
        </c:ser>
        <c:ser>
          <c:idx val="7"/>
          <c:order val="7"/>
          <c:tx>
            <c:strRef>
              <c:f>Поставщики!$J$40</c:f>
              <c:strCache>
                <c:ptCount val="1"/>
                <c:pt idx="0">
                  <c:v>Телевизионный НК</c:v>
                </c:pt>
              </c:strCache>
            </c:strRef>
          </c:tx>
          <c:spPr>
            <a:solidFill>
              <a:schemeClr val="accent2">
                <a:lumMod val="60000"/>
              </a:schemeClr>
            </a:solidFill>
            <a:ln>
              <a:noFill/>
            </a:ln>
            <a:effectLst/>
            <a:sp3d/>
          </c:spPr>
          <c:invertIfNegative val="0"/>
          <c:cat>
            <c:strRef>
              <c:f>Поставщики!$K$32:$O$32</c:f>
              <c:strCache>
                <c:ptCount val="5"/>
                <c:pt idx="0">
                  <c:v>2016</c:v>
                </c:pt>
                <c:pt idx="1">
                  <c:v>2017</c:v>
                </c:pt>
                <c:pt idx="2">
                  <c:v>2018</c:v>
                </c:pt>
                <c:pt idx="3">
                  <c:v>2019</c:v>
                </c:pt>
                <c:pt idx="4">
                  <c:v>2020</c:v>
                </c:pt>
              </c:strCache>
            </c:strRef>
          </c:cat>
          <c:val>
            <c:numRef>
              <c:f>Поставщики!$K$40:$O$40</c:f>
              <c:numCache>
                <c:formatCode>General</c:formatCode>
                <c:ptCount val="5"/>
                <c:pt idx="2" formatCode="#,##0.00">
                  <c:v>10.041043999999999</c:v>
                </c:pt>
                <c:pt idx="3" formatCode="#,##0.00">
                  <c:v>3.5501999999999998</c:v>
                </c:pt>
              </c:numCache>
            </c:numRef>
          </c:val>
          <c:extLst xmlns:c16r2="http://schemas.microsoft.com/office/drawing/2015/06/chart">
            <c:ext xmlns:c16="http://schemas.microsoft.com/office/drawing/2014/chart" uri="{C3380CC4-5D6E-409C-BE32-E72D297353CC}">
              <c16:uniqueId val="{00000007-4A63-46D0-B854-092309C40D2B}"/>
            </c:ext>
          </c:extLst>
        </c:ser>
        <c:dLbls>
          <c:showLegendKey val="0"/>
          <c:showVal val="0"/>
          <c:showCatName val="0"/>
          <c:showSerName val="0"/>
          <c:showPercent val="0"/>
          <c:showBubbleSize val="0"/>
        </c:dLbls>
        <c:gapWidth val="150"/>
        <c:shape val="box"/>
        <c:axId val="184464472"/>
        <c:axId val="184461728"/>
        <c:axId val="0"/>
      </c:bar3DChart>
      <c:catAx>
        <c:axId val="1844644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4461728"/>
        <c:crosses val="autoZero"/>
        <c:auto val="1"/>
        <c:lblAlgn val="ctr"/>
        <c:lblOffset val="100"/>
        <c:noMultiLvlLbl val="0"/>
      </c:catAx>
      <c:valAx>
        <c:axId val="18446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Млн.</a:t>
                </a:r>
                <a:r>
                  <a:rPr lang="ru-RU" baseline="0"/>
                  <a:t> руб.</a:t>
                </a:r>
                <a:endParaRPr lang="ru-RU"/>
              </a:p>
            </c:rich>
          </c:tx>
          <c:layout/>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446447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5222C-A44E-4C26-AD2D-57B6B1F18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TotalTime>
  <Pages>154</Pages>
  <Words>30878</Words>
  <Characters>176011</Characters>
  <Application>Microsoft Office Word</Application>
  <DocSecurity>0</DocSecurity>
  <Lines>1466</Lines>
  <Paragraphs>412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206477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155</cp:revision>
  <dcterms:created xsi:type="dcterms:W3CDTF">2020-08-13T07:29:00Z</dcterms:created>
  <dcterms:modified xsi:type="dcterms:W3CDTF">2021-10-15T14:51:00Z</dcterms:modified>
</cp:coreProperties>
</file>